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11" w:rsidRDefault="00F45011" w:rsidP="00DB6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F45011" w:rsidRDefault="00F45011" w:rsidP="00DB6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F45011" w:rsidRDefault="00F45011" w:rsidP="00F45011">
      <w:pPr>
        <w:jc w:val="center"/>
        <w:rPr>
          <w:rFonts w:ascii="Times New Roman" w:hAnsi="Times New Roman"/>
          <w:sz w:val="28"/>
          <w:szCs w:val="28"/>
        </w:rPr>
      </w:pPr>
    </w:p>
    <w:p w:rsidR="00F45011" w:rsidRDefault="00F45011" w:rsidP="00F450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45011" w:rsidRDefault="00F45011" w:rsidP="00F45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011" w:rsidRDefault="00D34E59" w:rsidP="00F450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«___»______________2021</w:t>
      </w:r>
      <w:r w:rsidR="00F45011">
        <w:rPr>
          <w:rFonts w:ascii="Times New Roman" w:hAnsi="Times New Roman"/>
          <w:sz w:val="28"/>
          <w:szCs w:val="28"/>
        </w:rPr>
        <w:t xml:space="preserve"> г.                                                      № _________</w:t>
      </w:r>
    </w:p>
    <w:p w:rsidR="00F45011" w:rsidRDefault="00F45011" w:rsidP="00F45011">
      <w:pPr>
        <w:pStyle w:val="1"/>
        <w:spacing w:before="0"/>
        <w:rPr>
          <w:rFonts w:ascii="Times New Roman" w:hAnsi="Times New Roman"/>
          <w:color w:val="auto"/>
        </w:rPr>
      </w:pPr>
    </w:p>
    <w:p w:rsidR="00E50F9F" w:rsidRDefault="00E50F9F" w:rsidP="00F45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011" w:rsidRDefault="00F45011" w:rsidP="00F45011">
      <w:pPr>
        <w:jc w:val="center"/>
        <w:rPr>
          <w:rFonts w:ascii="Times New Roman" w:hAnsi="Times New Roman"/>
          <w:b/>
          <w:sz w:val="28"/>
          <w:szCs w:val="28"/>
        </w:rPr>
      </w:pPr>
      <w:r w:rsidRPr="00287F87">
        <w:rPr>
          <w:rFonts w:ascii="Times New Roman" w:hAnsi="Times New Roman"/>
          <w:b/>
          <w:sz w:val="28"/>
          <w:szCs w:val="28"/>
        </w:rPr>
        <w:t>Об утверждении нормативных затрат на обеспечение функций государственного казенного учреждения Ленинградской области   «Ленинградская областная противопожарно-спасательная служба»</w:t>
      </w:r>
    </w:p>
    <w:p w:rsidR="00E50F9F" w:rsidRDefault="00E50F9F" w:rsidP="00EB5B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7C0F" w:rsidRPr="00FA2AFC" w:rsidRDefault="00FA2AFC" w:rsidP="00EB5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 статьей</w:t>
      </w:r>
      <w:r w:rsidR="00F45011">
        <w:rPr>
          <w:rFonts w:ascii="Times New Roman" w:hAnsi="Times New Roman"/>
          <w:sz w:val="28"/>
          <w:szCs w:val="28"/>
        </w:rPr>
        <w:t xml:space="preserve">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9B5A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постановлением</w:t>
      </w:r>
      <w:r w:rsidR="00F45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45011">
        <w:rPr>
          <w:rFonts w:ascii="Times New Roman" w:hAnsi="Times New Roman"/>
          <w:sz w:val="28"/>
          <w:szCs w:val="28"/>
        </w:rPr>
        <w:t xml:space="preserve">равительства Ленинградской области от 11 сентября  2015 года </w:t>
      </w:r>
      <w:r w:rsidR="00EB5B50">
        <w:rPr>
          <w:rFonts w:ascii="Times New Roman" w:hAnsi="Times New Roman"/>
          <w:sz w:val="28"/>
          <w:szCs w:val="28"/>
        </w:rPr>
        <w:t xml:space="preserve">     </w:t>
      </w:r>
      <w:r w:rsidR="00F45011">
        <w:rPr>
          <w:rFonts w:ascii="Times New Roman" w:hAnsi="Times New Roman"/>
          <w:sz w:val="28"/>
          <w:szCs w:val="28"/>
        </w:rPr>
        <w:t>№ 352 «О порядке определения нормативных затрат  на обеспечение функций  органов  исполнительной власти Ленинградской области, органов  управления территориальными государственными внебюджетными  фондами Ленинградской области, в том числе  подведомственными указанным органам  казенных учреждений</w:t>
      </w:r>
      <w:r>
        <w:rPr>
          <w:rFonts w:ascii="Times New Roman" w:hAnsi="Times New Roman"/>
          <w:sz w:val="28"/>
          <w:szCs w:val="28"/>
        </w:rPr>
        <w:t>», постановлением</w:t>
      </w:r>
      <w:r w:rsidR="00F45011">
        <w:rPr>
          <w:rFonts w:ascii="Times New Roman" w:hAnsi="Times New Roman"/>
          <w:sz w:val="28"/>
          <w:szCs w:val="28"/>
        </w:rPr>
        <w:t xml:space="preserve"> </w:t>
      </w:r>
      <w:r w:rsidR="00F45011" w:rsidRPr="00940CBD">
        <w:rPr>
          <w:rFonts w:ascii="Times New Roman" w:hAnsi="Times New Roman" w:cs="Times New Roman"/>
          <w:sz w:val="28"/>
          <w:szCs w:val="28"/>
        </w:rPr>
        <w:t xml:space="preserve"> </w:t>
      </w:r>
      <w:r w:rsidR="00F45011" w:rsidRPr="00740F6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30 декабря 2015 года </w:t>
      </w:r>
      <w:r w:rsidR="00EB5B50">
        <w:rPr>
          <w:rFonts w:ascii="Times New Roman" w:hAnsi="Times New Roman"/>
          <w:sz w:val="28"/>
          <w:szCs w:val="28"/>
        </w:rPr>
        <w:t>№</w:t>
      </w:r>
      <w:r w:rsidR="00F45011" w:rsidRPr="00740F65">
        <w:rPr>
          <w:rFonts w:ascii="Times New Roman" w:hAnsi="Times New Roman" w:cs="Times New Roman"/>
          <w:sz w:val="28"/>
          <w:szCs w:val="28"/>
        </w:rPr>
        <w:t xml:space="preserve"> 531 </w:t>
      </w:r>
      <w:r w:rsidR="00EB5B50">
        <w:rPr>
          <w:rFonts w:ascii="Times New Roman" w:hAnsi="Times New Roman"/>
          <w:sz w:val="28"/>
          <w:szCs w:val="28"/>
        </w:rPr>
        <w:t>«</w:t>
      </w:r>
      <w:r w:rsidR="00F45011" w:rsidRPr="00740F65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</w:t>
      </w:r>
      <w:r w:rsidR="00EB5B50">
        <w:rPr>
          <w:rFonts w:ascii="Times New Roman" w:hAnsi="Times New Roman"/>
          <w:sz w:val="28"/>
          <w:szCs w:val="28"/>
        </w:rPr>
        <w:t>»</w:t>
      </w:r>
      <w:r w:rsidR="00F45011">
        <w:rPr>
          <w:rFonts w:ascii="Times New Roman" w:hAnsi="Times New Roman" w:cs="Times New Roman"/>
          <w:sz w:val="28"/>
          <w:szCs w:val="28"/>
        </w:rPr>
        <w:t>,</w:t>
      </w:r>
      <w:r w:rsidR="00F4501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Комитета правопорядка и безопасности Ленинградской области от 25 декабря 2018 года № 29 </w:t>
      </w:r>
      <w:r w:rsidRPr="00DA43E7">
        <w:rPr>
          <w:rFonts w:ascii="Times New Roman" w:hAnsi="Times New Roman" w:cs="Times New Roman"/>
          <w:sz w:val="28"/>
          <w:szCs w:val="28"/>
        </w:rPr>
        <w:t>«Об утверждении ведомственного перечня отдельных видов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43E7">
        <w:rPr>
          <w:rFonts w:ascii="Times New Roman" w:hAnsi="Times New Roman" w:cs="Times New Roman"/>
          <w:sz w:val="28"/>
          <w:szCs w:val="28"/>
        </w:rPr>
        <w:t>их потребительских свойств и иных характеристик (в том числе предельные цены товаров, работ, услуг), закупаемых подведомственными Комитету правопорядка и безопасности Ленинградской области государственными казенными учреждениями»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5011" w:rsidRDefault="00F45011" w:rsidP="00EB5B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 ы в а ю:</w:t>
      </w:r>
    </w:p>
    <w:p w:rsidR="00F45011" w:rsidRDefault="00F45011" w:rsidP="00F45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0F6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740F65">
        <w:rPr>
          <w:rFonts w:ascii="Times New Roman" w:hAnsi="Times New Roman" w:cs="Times New Roman"/>
          <w:sz w:val="28"/>
          <w:szCs w:val="28"/>
        </w:rPr>
        <w:t xml:space="preserve">нормативные </w:t>
      </w:r>
      <w:hyperlink w:anchor="P40" w:history="1">
        <w:r w:rsidRPr="00311313">
          <w:rPr>
            <w:rFonts w:ascii="Times New Roman" w:hAnsi="Times New Roman" w:cs="Times New Roman"/>
            <w:sz w:val="28"/>
            <w:szCs w:val="28"/>
          </w:rPr>
          <w:t>затраты</w:t>
        </w:r>
      </w:hyperlink>
      <w:r w:rsidRPr="00311313">
        <w:rPr>
          <w:rFonts w:ascii="Times New Roman" w:hAnsi="Times New Roman" w:cs="Times New Roman"/>
          <w:sz w:val="28"/>
          <w:szCs w:val="28"/>
        </w:rPr>
        <w:t xml:space="preserve"> </w:t>
      </w:r>
      <w:r w:rsidRPr="00740F65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 «Ленинградская областная противопожарно-спасательная служба»</w:t>
      </w:r>
      <w:r w:rsidR="000C4B94">
        <w:rPr>
          <w:rFonts w:ascii="Times New Roman" w:hAnsi="Times New Roman" w:cs="Times New Roman"/>
          <w:sz w:val="28"/>
          <w:szCs w:val="28"/>
        </w:rPr>
        <w:t xml:space="preserve"> (д</w:t>
      </w:r>
      <w:r w:rsidR="00FA2AFC">
        <w:rPr>
          <w:rFonts w:ascii="Times New Roman" w:hAnsi="Times New Roman" w:cs="Times New Roman"/>
          <w:sz w:val="28"/>
          <w:szCs w:val="28"/>
        </w:rPr>
        <w:t>алее – Учреждение)</w:t>
      </w:r>
      <w:r>
        <w:rPr>
          <w:rFonts w:ascii="Times New Roman" w:hAnsi="Times New Roman" w:cs="Times New Roman"/>
          <w:sz w:val="28"/>
          <w:szCs w:val="28"/>
        </w:rPr>
        <w:t>, находящегося в ведении Комитета правопорядка и безопасности Ленинградской области.</w:t>
      </w:r>
      <w:r w:rsidRPr="0074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011" w:rsidRDefault="00F45011" w:rsidP="00F450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0F65">
        <w:rPr>
          <w:rFonts w:ascii="Times New Roman" w:hAnsi="Times New Roman" w:cs="Times New Roman"/>
          <w:sz w:val="28"/>
          <w:szCs w:val="28"/>
        </w:rPr>
        <w:t xml:space="preserve">2. Закупки товаров, работ, услуг, не указанных в настоящем приказе, осуществляются в пределах доведенных лимитов бюджетных обязательств на обеспечение деятельности  </w:t>
      </w:r>
      <w:r w:rsidR="000C4B94">
        <w:rPr>
          <w:rFonts w:ascii="Times New Roman" w:hAnsi="Times New Roman" w:cs="Times New Roman"/>
          <w:sz w:val="28"/>
          <w:szCs w:val="28"/>
        </w:rPr>
        <w:t>У</w:t>
      </w:r>
      <w:r w:rsidRPr="00740F65">
        <w:rPr>
          <w:rFonts w:ascii="Times New Roman" w:hAnsi="Times New Roman" w:cs="Times New Roman"/>
          <w:sz w:val="28"/>
          <w:szCs w:val="28"/>
        </w:rPr>
        <w:t>чреждения.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5011" w:rsidRDefault="00F45011" w:rsidP="00F45011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Контрактному управляющему Комитета правопорядка и безопасности </w:t>
      </w:r>
      <w:r>
        <w:rPr>
          <w:rFonts w:ascii="Times New Roman" w:hAnsi="Times New Roman"/>
          <w:bCs/>
          <w:sz w:val="28"/>
          <w:szCs w:val="28"/>
        </w:rPr>
        <w:lastRenderedPageBreak/>
        <w:t>Ленинградской области в течении  7 рабочих дней со дня подписания опубликовать настоящий приказ в единой информационной системе в сфере закупок.</w:t>
      </w:r>
    </w:p>
    <w:p w:rsidR="00F45011" w:rsidRDefault="00F45011" w:rsidP="00F45011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Признать утратившими силу:</w:t>
      </w:r>
    </w:p>
    <w:p w:rsidR="00F45011" w:rsidRDefault="00F45011" w:rsidP="00F45011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Комитета правопорядка и безопасности Ленинградской области от </w:t>
      </w:r>
      <w:r w:rsidR="00D34E59">
        <w:rPr>
          <w:rFonts w:ascii="Times New Roman" w:hAnsi="Times New Roman"/>
          <w:bCs/>
          <w:sz w:val="28"/>
          <w:szCs w:val="28"/>
        </w:rPr>
        <w:t xml:space="preserve">23 января 2020 года № 2 </w:t>
      </w:r>
      <w:r>
        <w:rPr>
          <w:rFonts w:ascii="Times New Roman" w:hAnsi="Times New Roman"/>
          <w:bCs/>
          <w:sz w:val="28"/>
          <w:szCs w:val="28"/>
        </w:rPr>
        <w:t>«Об утверждении нормативных затрат на обеспечение функций  государственного казенного учреждения Ленинградской области «</w:t>
      </w:r>
      <w:r w:rsidR="009B5A3A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енинградская областная противопожарно-спасательная служба»;</w:t>
      </w:r>
    </w:p>
    <w:p w:rsidR="002E7D6A" w:rsidRDefault="002E7D6A" w:rsidP="002E7D6A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Комитета правопорядка и безопасности Ленинградской области от 7 мая 2020 года № 14 «О внесении изменений в приказ</w:t>
      </w:r>
      <w:r w:rsidRPr="002E7D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Комитета правопорядка и безопасности Ленинградской области от 23 января 2020 года № 2 «Об утверждении нормативных затрат на обеспечение функций  государственного казенного учр</w:t>
      </w:r>
      <w:r w:rsidR="009B5A3A">
        <w:rPr>
          <w:rFonts w:ascii="Times New Roman" w:hAnsi="Times New Roman"/>
          <w:bCs/>
          <w:sz w:val="28"/>
          <w:szCs w:val="28"/>
        </w:rPr>
        <w:t>еждения Ленинградской области «Л</w:t>
      </w:r>
      <w:r>
        <w:rPr>
          <w:rFonts w:ascii="Times New Roman" w:hAnsi="Times New Roman"/>
          <w:bCs/>
          <w:sz w:val="28"/>
          <w:szCs w:val="28"/>
        </w:rPr>
        <w:t>енинградская областная противопожарно-спасательная служба»</w:t>
      </w:r>
      <w:r w:rsidR="0056109F">
        <w:rPr>
          <w:rFonts w:ascii="Times New Roman" w:hAnsi="Times New Roman"/>
          <w:bCs/>
          <w:sz w:val="28"/>
          <w:szCs w:val="28"/>
        </w:rPr>
        <w:t>.</w:t>
      </w:r>
    </w:p>
    <w:p w:rsidR="00F45011" w:rsidRPr="00EB5B50" w:rsidRDefault="00F45011" w:rsidP="00F45011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Контроль за исполнением настоящего приказа </w:t>
      </w:r>
      <w:r w:rsidR="000F7C0F">
        <w:rPr>
          <w:rStyle w:val="fontstyle01"/>
          <w:rFonts w:ascii="Times New Roman" w:hAnsi="Times New Roman"/>
        </w:rPr>
        <w:t>оставляю за собой</w:t>
      </w:r>
      <w:r w:rsidR="000F7C0F" w:rsidRPr="002E57C6">
        <w:rPr>
          <w:rStyle w:val="fontstyle01"/>
          <w:rFonts w:ascii="Times New Roman" w:hAnsi="Times New Roman"/>
        </w:rPr>
        <w:t>.</w:t>
      </w:r>
      <w:r w:rsidR="000F7C0F" w:rsidRPr="002E57C6">
        <w:rPr>
          <w:b/>
          <w:sz w:val="28"/>
          <w:szCs w:val="28"/>
        </w:rPr>
        <w:t xml:space="preserve">    </w:t>
      </w:r>
    </w:p>
    <w:p w:rsidR="00F45011" w:rsidRDefault="00F45011" w:rsidP="00F45011">
      <w:pPr>
        <w:jc w:val="both"/>
        <w:rPr>
          <w:rStyle w:val="ac"/>
          <w:rFonts w:ascii="Times New Roman" w:hAnsi="Times New Roman"/>
          <w:b w:val="0"/>
          <w:sz w:val="28"/>
          <w:szCs w:val="28"/>
        </w:rPr>
      </w:pPr>
    </w:p>
    <w:p w:rsidR="00F45011" w:rsidRPr="00F45011" w:rsidRDefault="00F45011" w:rsidP="00F45011">
      <w:pPr>
        <w:spacing w:after="0" w:line="240" w:lineRule="auto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 w:rsidRPr="00F45011">
        <w:rPr>
          <w:rStyle w:val="ac"/>
          <w:rFonts w:ascii="Times New Roman" w:hAnsi="Times New Roman"/>
          <w:b w:val="0"/>
          <w:color w:val="auto"/>
          <w:sz w:val="28"/>
          <w:szCs w:val="28"/>
        </w:rPr>
        <w:t>Председатель Комитета</w:t>
      </w:r>
    </w:p>
    <w:p w:rsidR="00F45011" w:rsidRPr="00F45011" w:rsidRDefault="00F45011" w:rsidP="00F45011">
      <w:pPr>
        <w:spacing w:after="0" w:line="240" w:lineRule="auto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 w:rsidRPr="00F45011">
        <w:rPr>
          <w:rStyle w:val="ac"/>
          <w:rFonts w:ascii="Times New Roman" w:hAnsi="Times New Roman"/>
          <w:b w:val="0"/>
          <w:color w:val="auto"/>
          <w:sz w:val="28"/>
          <w:szCs w:val="28"/>
        </w:rPr>
        <w:t>правопорядка и безопасности</w:t>
      </w:r>
    </w:p>
    <w:p w:rsidR="00F45011" w:rsidRPr="00F45011" w:rsidRDefault="00F45011" w:rsidP="00F45011">
      <w:pPr>
        <w:spacing w:after="0" w:line="240" w:lineRule="auto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 w:rsidRPr="00F45011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Ленинградской области                                                                         </w:t>
      </w:r>
      <w:r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 w:rsidRPr="00F45011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8685D">
        <w:rPr>
          <w:rStyle w:val="ac"/>
          <w:rFonts w:ascii="Times New Roman" w:hAnsi="Times New Roman"/>
          <w:b w:val="0"/>
          <w:color w:val="auto"/>
          <w:sz w:val="28"/>
          <w:szCs w:val="28"/>
        </w:rPr>
        <w:t>В.Б. Рябцев</w:t>
      </w:r>
    </w:p>
    <w:p w:rsidR="00F45011" w:rsidRDefault="00F45011" w:rsidP="00F45011">
      <w:pPr>
        <w:jc w:val="both"/>
        <w:rPr>
          <w:rStyle w:val="ac"/>
          <w:rFonts w:ascii="Times New Roman" w:hAnsi="Times New Roman"/>
          <w:b w:val="0"/>
          <w:sz w:val="28"/>
          <w:szCs w:val="28"/>
        </w:rPr>
      </w:pPr>
    </w:p>
    <w:p w:rsidR="00F45011" w:rsidRDefault="00F45011" w:rsidP="00F45011">
      <w:pPr>
        <w:jc w:val="both"/>
        <w:rPr>
          <w:rStyle w:val="ac"/>
          <w:rFonts w:ascii="Times New Roman" w:hAnsi="Times New Roman"/>
          <w:b w:val="0"/>
          <w:sz w:val="28"/>
          <w:szCs w:val="28"/>
        </w:rPr>
      </w:pPr>
    </w:p>
    <w:p w:rsidR="00F45011" w:rsidRDefault="00F45011" w:rsidP="00F45011">
      <w:pPr>
        <w:jc w:val="both"/>
        <w:rPr>
          <w:rStyle w:val="ac"/>
          <w:rFonts w:ascii="Times New Roman" w:hAnsi="Times New Roman"/>
          <w:b w:val="0"/>
          <w:sz w:val="28"/>
          <w:szCs w:val="28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  <w:r w:rsidRPr="001D20F8">
        <w:rPr>
          <w:rStyle w:val="ac"/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  <w:r>
        <w:rPr>
          <w:rStyle w:val="ac"/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p w:rsidR="00F45011" w:rsidRDefault="00F45011" w:rsidP="00F45011">
      <w:pPr>
        <w:rPr>
          <w:rStyle w:val="ac"/>
          <w:rFonts w:ascii="Times New Roman" w:hAnsi="Times New Roman"/>
          <w:b w:val="0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784"/>
      </w:tblGrid>
      <w:tr w:rsidR="00F45011" w:rsidRPr="00E50F9F" w:rsidTr="00E50F9F">
        <w:tc>
          <w:tcPr>
            <w:tcW w:w="4784" w:type="dxa"/>
          </w:tcPr>
          <w:p w:rsidR="00F45011" w:rsidRPr="00E50F9F" w:rsidRDefault="00F45011" w:rsidP="00E50F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Утверждены </w:t>
            </w:r>
          </w:p>
          <w:p w:rsidR="00F45011" w:rsidRPr="00E50F9F" w:rsidRDefault="000C4B94" w:rsidP="00E50F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9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F45011" w:rsidRPr="00E50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риказом Комитета правопорядка </w:t>
            </w:r>
          </w:p>
          <w:p w:rsidR="00E50F9F" w:rsidRDefault="00F45011" w:rsidP="00E50F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9F">
              <w:rPr>
                <w:rFonts w:ascii="Times New Roman" w:hAnsi="Times New Roman" w:cs="Times New Roman"/>
                <w:bCs/>
                <w:sz w:val="28"/>
                <w:szCs w:val="28"/>
              </w:rPr>
              <w:t>и безопасности Лен</w:t>
            </w:r>
            <w:r w:rsidR="00E50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инградской области </w:t>
            </w:r>
          </w:p>
          <w:p w:rsidR="00F45011" w:rsidRPr="00E50F9F" w:rsidRDefault="008D2806" w:rsidP="00E50F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9F">
              <w:rPr>
                <w:rFonts w:ascii="Times New Roman" w:hAnsi="Times New Roman" w:cs="Times New Roman"/>
                <w:bCs/>
                <w:sz w:val="28"/>
                <w:szCs w:val="28"/>
              </w:rPr>
              <w:t>от «___»_________20_</w:t>
            </w:r>
            <w:r w:rsidR="00E50F9F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F45011" w:rsidRPr="00E50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E50F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</w:t>
            </w:r>
            <w:r w:rsidR="00F45011" w:rsidRPr="00E50F9F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  <w:p w:rsidR="00F45011" w:rsidRPr="00E50F9F" w:rsidRDefault="00F45011" w:rsidP="00E50F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9F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  <w:tr w:rsidR="00F45011" w:rsidRPr="00E50F9F" w:rsidTr="00E50F9F">
        <w:tc>
          <w:tcPr>
            <w:tcW w:w="4784" w:type="dxa"/>
          </w:tcPr>
          <w:p w:rsidR="00F45011" w:rsidRPr="00E50F9F" w:rsidRDefault="00F45011" w:rsidP="00E50F9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45011" w:rsidRPr="00E50F9F" w:rsidRDefault="00F45011" w:rsidP="00F45011">
      <w:pPr>
        <w:rPr>
          <w:rStyle w:val="ac"/>
          <w:rFonts w:ascii="Times New Roman" w:hAnsi="Times New Roman"/>
          <w:b w:val="0"/>
          <w:sz w:val="28"/>
          <w:szCs w:val="28"/>
        </w:rPr>
      </w:pPr>
    </w:p>
    <w:p w:rsidR="00F45011" w:rsidRPr="00E50F9F" w:rsidRDefault="00F45011" w:rsidP="00E50F9F">
      <w:pPr>
        <w:spacing w:line="240" w:lineRule="auto"/>
        <w:rPr>
          <w:rStyle w:val="ac"/>
          <w:rFonts w:ascii="Times New Roman" w:hAnsi="Times New Roman"/>
          <w:b w:val="0"/>
          <w:sz w:val="28"/>
          <w:szCs w:val="28"/>
        </w:rPr>
      </w:pPr>
    </w:p>
    <w:p w:rsidR="00322576" w:rsidRPr="00E50F9F" w:rsidRDefault="00322576" w:rsidP="00E5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F9F">
        <w:rPr>
          <w:rFonts w:ascii="Times New Roman" w:hAnsi="Times New Roman" w:cs="Times New Roman"/>
          <w:bCs/>
          <w:sz w:val="28"/>
          <w:szCs w:val="28"/>
        </w:rPr>
        <w:t xml:space="preserve">Нормативные затраты </w:t>
      </w:r>
    </w:p>
    <w:p w:rsidR="00322576" w:rsidRPr="00E50F9F" w:rsidRDefault="00322576" w:rsidP="00E5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F9F">
        <w:rPr>
          <w:rFonts w:ascii="Times New Roman" w:hAnsi="Times New Roman" w:cs="Times New Roman"/>
          <w:bCs/>
          <w:sz w:val="28"/>
          <w:szCs w:val="28"/>
        </w:rPr>
        <w:t>на обеспечение функций государственного казенного учреждения</w:t>
      </w:r>
    </w:p>
    <w:p w:rsidR="00E50F9F" w:rsidRDefault="00322576" w:rsidP="00E5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F9F">
        <w:rPr>
          <w:rFonts w:ascii="Times New Roman" w:hAnsi="Times New Roman" w:cs="Times New Roman"/>
          <w:bCs/>
          <w:sz w:val="28"/>
          <w:szCs w:val="28"/>
        </w:rPr>
        <w:t>Ленинградской области  «Ленинградская областная</w:t>
      </w:r>
    </w:p>
    <w:p w:rsidR="00322576" w:rsidRPr="00E50F9F" w:rsidRDefault="00322576" w:rsidP="00E50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F9F">
        <w:rPr>
          <w:rFonts w:ascii="Times New Roman" w:hAnsi="Times New Roman" w:cs="Times New Roman"/>
          <w:bCs/>
          <w:sz w:val="28"/>
          <w:szCs w:val="28"/>
        </w:rPr>
        <w:t xml:space="preserve"> противопожарно-спасательная служба»</w:t>
      </w:r>
      <w:r w:rsidR="000C4B94" w:rsidRPr="00E50F9F"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Учреждение)</w:t>
      </w:r>
    </w:p>
    <w:p w:rsidR="00322576" w:rsidRPr="00E50F9F" w:rsidRDefault="00322576" w:rsidP="003225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576" w:rsidRPr="00E50F9F" w:rsidRDefault="00322576" w:rsidP="003225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0F9F">
        <w:rPr>
          <w:rFonts w:ascii="Times New Roman" w:hAnsi="Times New Roman" w:cs="Times New Roman"/>
          <w:bCs/>
          <w:sz w:val="28"/>
          <w:szCs w:val="28"/>
        </w:rPr>
        <w:t xml:space="preserve">1. Норматив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576" w:rsidRPr="00E50F9F" w:rsidRDefault="00322576" w:rsidP="00322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на приобретение периодических печатных изданий и справочной литературы </w:t>
      </w:r>
    </w:p>
    <w:p w:rsidR="00322576" w:rsidRPr="00C16F2C" w:rsidRDefault="00322576" w:rsidP="00322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3"/>
        <w:gridCol w:w="1559"/>
        <w:gridCol w:w="1985"/>
        <w:gridCol w:w="2161"/>
      </w:tblGrid>
      <w:tr w:rsidR="00322576" w:rsidRPr="00C16F2C" w:rsidTr="006E4CCF">
        <w:trPr>
          <w:trHeight w:val="323"/>
        </w:trPr>
        <w:tc>
          <w:tcPr>
            <w:tcW w:w="648" w:type="dxa"/>
            <w:vMerge w:val="restart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3" w:type="dxa"/>
            <w:vMerge w:val="restart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печатных изданий и справочной литературы</w:t>
            </w:r>
          </w:p>
        </w:tc>
        <w:tc>
          <w:tcPr>
            <w:tcW w:w="5705" w:type="dxa"/>
            <w:gridSpan w:val="3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322576" w:rsidRPr="00C16F2C" w:rsidTr="006E4CCF">
        <w:trPr>
          <w:trHeight w:val="322"/>
        </w:trPr>
        <w:tc>
          <w:tcPr>
            <w:tcW w:w="648" w:type="dxa"/>
            <w:vMerge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Аппарат учреждения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Аппарат филиалов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Пожарные части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Вести (2-х разовый выпуск)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 (кроме службы пожаротушения)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Пожарное дело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1(кроме службы пожаротушения)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Спасатель МЧС России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Гражданская защита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Бино: Казенные учреждения 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Казенные учреждения. Бухгалтерский учет и налогообложение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и некоммерческих организациях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Бюджетный учет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576" w:rsidRPr="00C16F2C" w:rsidTr="006E4CCF">
        <w:tc>
          <w:tcPr>
            <w:tcW w:w="648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3" w:type="dxa"/>
            <w:shd w:val="clear" w:color="auto" w:fill="auto"/>
          </w:tcPr>
          <w:p w:rsidR="00322576" w:rsidRPr="00C16F2C" w:rsidRDefault="00322576" w:rsidP="00EC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Газеты органов исполнительной власти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22576" w:rsidRPr="00C16F2C" w:rsidRDefault="0046035E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(кроме службы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322576" w:rsidRPr="00C16F2C" w:rsidRDefault="00322576" w:rsidP="00EC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2576" w:rsidRDefault="00322576" w:rsidP="00322576">
      <w:pPr>
        <w:pStyle w:val="ConsPlusNormal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576" w:rsidRPr="00E50F9F" w:rsidRDefault="00322576" w:rsidP="00F45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1. Фактическое количество и наименование печатных изданий может отличаться, но расходы должны быть в пределах утвержденных на эти цели лимитов </w:t>
      </w:r>
      <w:r w:rsidRPr="00E50F9F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по соответствующему коду классификации расходов, за исключением изданий, к которым имеется свободный доступ в</w:t>
      </w:r>
      <w:r w:rsidR="000C4B94" w:rsidRPr="00E50F9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E50F9F">
        <w:rPr>
          <w:rFonts w:ascii="Times New Roman" w:hAnsi="Times New Roman" w:cs="Times New Roman"/>
          <w:sz w:val="28"/>
          <w:szCs w:val="28"/>
        </w:rPr>
        <w:t xml:space="preserve"> сети </w:t>
      </w:r>
      <w:r w:rsidR="000C4B94" w:rsidRPr="00E50F9F">
        <w:rPr>
          <w:rFonts w:ascii="Times New Roman" w:hAnsi="Times New Roman" w:cs="Times New Roman"/>
          <w:sz w:val="28"/>
          <w:szCs w:val="28"/>
        </w:rPr>
        <w:t>«</w:t>
      </w:r>
      <w:r w:rsidRPr="00E50F9F">
        <w:rPr>
          <w:rFonts w:ascii="Times New Roman" w:hAnsi="Times New Roman" w:cs="Times New Roman"/>
          <w:sz w:val="28"/>
          <w:szCs w:val="28"/>
        </w:rPr>
        <w:t>Инте</w:t>
      </w:r>
      <w:r w:rsidR="00FD3F10" w:rsidRPr="00E50F9F">
        <w:rPr>
          <w:rFonts w:ascii="Times New Roman" w:hAnsi="Times New Roman" w:cs="Times New Roman"/>
          <w:sz w:val="28"/>
          <w:szCs w:val="28"/>
        </w:rPr>
        <w:t>рнет</w:t>
      </w:r>
      <w:r w:rsidR="000C4B94" w:rsidRPr="00E50F9F">
        <w:rPr>
          <w:rFonts w:ascii="Times New Roman" w:hAnsi="Times New Roman" w:cs="Times New Roman"/>
          <w:sz w:val="28"/>
          <w:szCs w:val="28"/>
        </w:rPr>
        <w:t>»,</w:t>
      </w:r>
      <w:r w:rsidR="00FD3F10" w:rsidRPr="00E50F9F">
        <w:rPr>
          <w:rFonts w:ascii="Times New Roman" w:hAnsi="Times New Roman" w:cs="Times New Roman"/>
          <w:sz w:val="28"/>
          <w:szCs w:val="28"/>
        </w:rPr>
        <w:t xml:space="preserve"> либо представленных в </w:t>
      </w:r>
      <w:r w:rsidR="000C4B94" w:rsidRPr="00E50F9F">
        <w:rPr>
          <w:rFonts w:ascii="Times New Roman" w:hAnsi="Times New Roman" w:cs="Times New Roman"/>
          <w:sz w:val="28"/>
          <w:szCs w:val="28"/>
        </w:rPr>
        <w:t>информационно-справочной систем</w:t>
      </w:r>
      <w:r w:rsidR="00CB5A1C" w:rsidRPr="00E50F9F">
        <w:rPr>
          <w:rFonts w:ascii="Times New Roman" w:hAnsi="Times New Roman" w:cs="Times New Roman"/>
          <w:sz w:val="28"/>
          <w:szCs w:val="28"/>
        </w:rPr>
        <w:t>е</w:t>
      </w:r>
      <w:r w:rsidR="000C4B94" w:rsidRPr="00E50F9F">
        <w:rPr>
          <w:rFonts w:ascii="Times New Roman" w:hAnsi="Times New Roman" w:cs="Times New Roman"/>
          <w:sz w:val="28"/>
          <w:szCs w:val="28"/>
        </w:rPr>
        <w:t xml:space="preserve"> </w:t>
      </w:r>
      <w:r w:rsidR="00FD3F10" w:rsidRPr="00E50F9F">
        <w:rPr>
          <w:rFonts w:ascii="Times New Roman" w:hAnsi="Times New Roman" w:cs="Times New Roman"/>
          <w:sz w:val="28"/>
          <w:szCs w:val="28"/>
        </w:rPr>
        <w:t>«</w:t>
      </w:r>
      <w:r w:rsidRPr="00E50F9F">
        <w:rPr>
          <w:rFonts w:ascii="Times New Roman" w:hAnsi="Times New Roman" w:cs="Times New Roman"/>
          <w:sz w:val="28"/>
          <w:szCs w:val="28"/>
        </w:rPr>
        <w:t>Консультант</w:t>
      </w:r>
      <w:r w:rsidR="008741C4" w:rsidRPr="00E50F9F">
        <w:rPr>
          <w:rFonts w:ascii="Times New Roman" w:hAnsi="Times New Roman" w:cs="Times New Roman"/>
          <w:sz w:val="28"/>
          <w:szCs w:val="28"/>
        </w:rPr>
        <w:t xml:space="preserve"> П</w:t>
      </w:r>
      <w:r w:rsidRPr="00E50F9F">
        <w:rPr>
          <w:rFonts w:ascii="Times New Roman" w:hAnsi="Times New Roman" w:cs="Times New Roman"/>
          <w:sz w:val="28"/>
          <w:szCs w:val="28"/>
        </w:rPr>
        <w:t>люс</w:t>
      </w:r>
      <w:r w:rsidR="00FD3F10" w:rsidRPr="00E50F9F">
        <w:rPr>
          <w:rFonts w:ascii="Times New Roman" w:hAnsi="Times New Roman" w:cs="Times New Roman"/>
          <w:sz w:val="28"/>
          <w:szCs w:val="28"/>
        </w:rPr>
        <w:t>»</w:t>
      </w:r>
      <w:r w:rsidRPr="00E50F9F">
        <w:rPr>
          <w:rFonts w:ascii="Times New Roman" w:hAnsi="Times New Roman" w:cs="Times New Roman"/>
          <w:sz w:val="28"/>
          <w:szCs w:val="28"/>
        </w:rPr>
        <w:t>.</w:t>
      </w:r>
    </w:p>
    <w:p w:rsidR="00322576" w:rsidRPr="00E50F9F" w:rsidRDefault="00322576" w:rsidP="00F45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>2. Руководитель учреждения имеет право самостоятельно регулировать наименование и количество приобретаемых периодических изданий при условии, что фактические затраты на приобретение не превысят расчетные.</w:t>
      </w:r>
    </w:p>
    <w:p w:rsidR="00322576" w:rsidRPr="00E50F9F" w:rsidRDefault="00322576" w:rsidP="00C16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B84" w:rsidRPr="00E50F9F" w:rsidRDefault="00C16B84" w:rsidP="00C16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2. Норматив </w:t>
      </w:r>
    </w:p>
    <w:p w:rsidR="00154060" w:rsidRPr="00E50F9F" w:rsidRDefault="00C16B84" w:rsidP="00E50F9F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>на обеспечение мебелью и отдельными материально-техническими средствами</w:t>
      </w:r>
    </w:p>
    <w:tbl>
      <w:tblPr>
        <w:tblpPr w:leftFromText="180" w:rightFromText="180" w:vertAnchor="text" w:horzAnchor="margin" w:tblpXSpec="center" w:tblpY="23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0"/>
        <w:gridCol w:w="204"/>
        <w:gridCol w:w="1843"/>
        <w:gridCol w:w="283"/>
        <w:gridCol w:w="851"/>
        <w:gridCol w:w="850"/>
        <w:gridCol w:w="1701"/>
        <w:gridCol w:w="1134"/>
        <w:gridCol w:w="80"/>
        <w:gridCol w:w="1338"/>
      </w:tblGrid>
      <w:tr w:rsidR="00154060" w:rsidRPr="00961C61" w:rsidTr="00F11E0A">
        <w:tc>
          <w:tcPr>
            <w:tcW w:w="510" w:type="dxa"/>
          </w:tcPr>
          <w:p w:rsidR="00154060" w:rsidRPr="00961C61" w:rsidRDefault="00E50F9F" w:rsidP="00B91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154060" w:rsidRPr="00961C61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900" w:type="dxa"/>
          </w:tcPr>
          <w:p w:rsidR="00154060" w:rsidRPr="00961C61" w:rsidRDefault="00154060" w:rsidP="00B91BA8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Наименование служебных помещений и предметов</w:t>
            </w:r>
          </w:p>
        </w:tc>
        <w:tc>
          <w:tcPr>
            <w:tcW w:w="2047" w:type="dxa"/>
            <w:gridSpan w:val="2"/>
          </w:tcPr>
          <w:p w:rsidR="00154060" w:rsidRPr="00961C61" w:rsidRDefault="00154060" w:rsidP="00B91BA8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154060" w:rsidRPr="00961C61" w:rsidRDefault="00154060" w:rsidP="00B91BA8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0" w:type="dxa"/>
          </w:tcPr>
          <w:p w:rsidR="00154060" w:rsidRPr="00961C61" w:rsidRDefault="00154060" w:rsidP="00B91BA8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Норма</w:t>
            </w:r>
          </w:p>
        </w:tc>
        <w:tc>
          <w:tcPr>
            <w:tcW w:w="1701" w:type="dxa"/>
          </w:tcPr>
          <w:p w:rsidR="00154060" w:rsidRDefault="00154060" w:rsidP="00B91BA8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Предельная стоимость за единицу</w:t>
            </w:r>
            <w:r w:rsidR="00E1040B">
              <w:rPr>
                <w:rFonts w:ascii="Times New Roman" w:hAnsi="Times New Roman"/>
              </w:rPr>
              <w:t xml:space="preserve"> (рублей)</w:t>
            </w:r>
          </w:p>
          <w:p w:rsidR="00E1040B" w:rsidRPr="00961C61" w:rsidRDefault="00E1040B" w:rsidP="00E1040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4060" w:rsidRPr="00961C61" w:rsidRDefault="00154060" w:rsidP="00FD3F10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Срок эксплуатации</w:t>
            </w:r>
            <w:r w:rsidR="00FD3F10">
              <w:rPr>
                <w:rFonts w:ascii="Times New Roman" w:hAnsi="Times New Roman"/>
              </w:rPr>
              <w:t xml:space="preserve">   </w:t>
            </w:r>
            <w:r w:rsidRPr="00961C61">
              <w:rPr>
                <w:rFonts w:ascii="Times New Roman" w:hAnsi="Times New Roman"/>
              </w:rPr>
              <w:t xml:space="preserve"> </w:t>
            </w:r>
            <w:r w:rsidR="00FD3F10">
              <w:rPr>
                <w:rFonts w:ascii="Times New Roman" w:hAnsi="Times New Roman"/>
              </w:rPr>
              <w:t>(лет)</w:t>
            </w:r>
          </w:p>
        </w:tc>
        <w:tc>
          <w:tcPr>
            <w:tcW w:w="1418" w:type="dxa"/>
            <w:gridSpan w:val="2"/>
          </w:tcPr>
          <w:p w:rsidR="00154060" w:rsidRPr="00961C61" w:rsidRDefault="00154060" w:rsidP="00B91BA8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Примечание</w:t>
            </w:r>
          </w:p>
        </w:tc>
      </w:tr>
      <w:tr w:rsidR="00154060" w:rsidRPr="00961C61" w:rsidTr="00B91BA8">
        <w:tc>
          <w:tcPr>
            <w:tcW w:w="510" w:type="dxa"/>
          </w:tcPr>
          <w:p w:rsidR="00154060" w:rsidRPr="00961C61" w:rsidRDefault="00154060" w:rsidP="00B91BA8">
            <w:pPr>
              <w:jc w:val="center"/>
              <w:outlineLvl w:val="1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1.</w:t>
            </w:r>
          </w:p>
        </w:tc>
        <w:tc>
          <w:tcPr>
            <w:tcW w:w="10184" w:type="dxa"/>
            <w:gridSpan w:val="10"/>
          </w:tcPr>
          <w:p w:rsidR="00154060" w:rsidRPr="00961C61" w:rsidRDefault="00154060" w:rsidP="00B91BA8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Кабинет руководителя учреждени</w:t>
            </w:r>
            <w:r>
              <w:rPr>
                <w:rFonts w:ascii="Times New Roman" w:hAnsi="Times New Roman"/>
              </w:rPr>
              <w:t>я</w:t>
            </w:r>
            <w:r w:rsidRPr="00961C61">
              <w:rPr>
                <w:rFonts w:ascii="Times New Roman" w:hAnsi="Times New Roman"/>
              </w:rPr>
              <w:t>, заместителя руководителя, главного бухгалтера</w:t>
            </w:r>
            <w:r w:rsidR="0046035E" w:rsidRPr="00961C61">
              <w:rPr>
                <w:rFonts w:ascii="Times New Roman" w:hAnsi="Times New Roman"/>
              </w:rPr>
              <w:t>,</w:t>
            </w:r>
            <w:r w:rsidRPr="00961C61">
              <w:rPr>
                <w:rFonts w:ascii="Times New Roman" w:hAnsi="Times New Roman"/>
              </w:rPr>
              <w:t xml:space="preserve"> начальника отдела, начальника  филиала</w:t>
            </w:r>
          </w:p>
        </w:tc>
      </w:tr>
      <w:tr w:rsidR="00AE54CB" w:rsidRPr="00961C61" w:rsidTr="00F11E0A">
        <w:tc>
          <w:tcPr>
            <w:tcW w:w="510" w:type="dxa"/>
          </w:tcPr>
          <w:p w:rsidR="00AE54CB" w:rsidRPr="00961C61" w:rsidRDefault="00C0528B" w:rsidP="00B91B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04" w:type="dxa"/>
            <w:gridSpan w:val="2"/>
          </w:tcPr>
          <w:p w:rsidR="00AE54CB" w:rsidRPr="00961C61" w:rsidRDefault="00AE54CB" w:rsidP="00AE54CB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Стол </w:t>
            </w:r>
            <w:r>
              <w:rPr>
                <w:rFonts w:ascii="Times New Roman" w:hAnsi="Times New Roman"/>
              </w:rPr>
              <w:t xml:space="preserve">эргономичный, письменный для офиса </w:t>
            </w:r>
          </w:p>
        </w:tc>
        <w:tc>
          <w:tcPr>
            <w:tcW w:w="2126" w:type="dxa"/>
            <w:gridSpan w:val="2"/>
          </w:tcPr>
          <w:p w:rsidR="00AE54CB" w:rsidRDefault="00AE54CB" w:rsidP="009B5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AE54CB" w:rsidRPr="00961C61" w:rsidRDefault="00AE54CB" w:rsidP="000F7C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1800мм; глубина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960 мм; высота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  <w:r w:rsidR="000F7C0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AE54CB" w:rsidRPr="00961C61" w:rsidRDefault="00AE54CB" w:rsidP="00B91BA8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AE54CB" w:rsidRPr="00961C61" w:rsidRDefault="00AE54CB" w:rsidP="00B91BA8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E54CB" w:rsidRPr="00961C61" w:rsidRDefault="00AE54CB" w:rsidP="00B91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AE54CB" w:rsidRPr="00961C61" w:rsidRDefault="00AE54CB" w:rsidP="00B91BA8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AE54CB" w:rsidRPr="00961C61" w:rsidRDefault="00AE54CB" w:rsidP="00B91BA8">
            <w:pPr>
              <w:rPr>
                <w:rFonts w:ascii="Times New Roman" w:hAnsi="Times New Roman"/>
              </w:rPr>
            </w:pPr>
          </w:p>
        </w:tc>
      </w:tr>
      <w:tr w:rsidR="00273B07" w:rsidRPr="00961C61" w:rsidTr="00F11E0A">
        <w:tc>
          <w:tcPr>
            <w:tcW w:w="510" w:type="dxa"/>
          </w:tcPr>
          <w:p w:rsidR="00273B07" w:rsidRPr="00961C61" w:rsidRDefault="00C0528B" w:rsidP="00273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104" w:type="dxa"/>
            <w:gridSpan w:val="2"/>
          </w:tcPr>
          <w:p w:rsidR="00273B07" w:rsidRPr="00961C61" w:rsidRDefault="00273B07" w:rsidP="00273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 офисная деревянная  (тумба приставная)</w:t>
            </w:r>
          </w:p>
        </w:tc>
        <w:tc>
          <w:tcPr>
            <w:tcW w:w="2126" w:type="dxa"/>
            <w:gridSpan w:val="2"/>
          </w:tcPr>
          <w:p w:rsidR="00273B07" w:rsidRDefault="00273B07" w:rsidP="009B5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273B07" w:rsidRPr="00961C61" w:rsidRDefault="00273B07" w:rsidP="000F7C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406мм; глубина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500 мм; высота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664 мм</w:t>
            </w:r>
            <w:r w:rsidR="000F7C0F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73B07" w:rsidRPr="00961C61" w:rsidRDefault="00273B07" w:rsidP="00273B0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273B07" w:rsidRPr="00961C61" w:rsidRDefault="00273B07" w:rsidP="00273B0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73B07" w:rsidRPr="00961C61" w:rsidRDefault="00273B07" w:rsidP="00273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273B07" w:rsidRPr="00961C61" w:rsidRDefault="00273B07" w:rsidP="00273B0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273B07" w:rsidRPr="00961C61" w:rsidRDefault="00273B07" w:rsidP="00273B07">
            <w:pPr>
              <w:rPr>
                <w:rFonts w:ascii="Times New Roman" w:hAnsi="Times New Roman"/>
              </w:rPr>
            </w:pPr>
          </w:p>
        </w:tc>
      </w:tr>
      <w:tr w:rsidR="00181D8A" w:rsidRPr="00961C61" w:rsidTr="00F11E0A">
        <w:tc>
          <w:tcPr>
            <w:tcW w:w="510" w:type="dxa"/>
          </w:tcPr>
          <w:p w:rsidR="00181D8A" w:rsidRPr="00961C61" w:rsidRDefault="00C0528B" w:rsidP="00181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104" w:type="dxa"/>
            <w:gridSpan w:val="2"/>
          </w:tcPr>
          <w:p w:rsidR="00181D8A" w:rsidRPr="00961C61" w:rsidRDefault="00181D8A" w:rsidP="00181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 офисная деревянная  (тумба мобильная)</w:t>
            </w:r>
          </w:p>
        </w:tc>
        <w:tc>
          <w:tcPr>
            <w:tcW w:w="2126" w:type="dxa"/>
            <w:gridSpan w:val="2"/>
          </w:tcPr>
          <w:p w:rsidR="00181D8A" w:rsidRDefault="00181D8A" w:rsidP="009B5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181D8A" w:rsidRPr="00961C61" w:rsidRDefault="00181D8A" w:rsidP="000043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1220 мм; глубина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530 мм; высота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640 мм</w:t>
            </w:r>
          </w:p>
        </w:tc>
        <w:tc>
          <w:tcPr>
            <w:tcW w:w="851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181D8A" w:rsidRPr="00961C61" w:rsidRDefault="00181D8A" w:rsidP="00181D8A">
            <w:pPr>
              <w:rPr>
                <w:rFonts w:ascii="Times New Roman" w:hAnsi="Times New Roman"/>
              </w:rPr>
            </w:pPr>
          </w:p>
        </w:tc>
      </w:tr>
      <w:tr w:rsidR="00181D8A" w:rsidRPr="00961C61" w:rsidTr="00F11E0A">
        <w:tc>
          <w:tcPr>
            <w:tcW w:w="510" w:type="dxa"/>
          </w:tcPr>
          <w:p w:rsidR="00181D8A" w:rsidRPr="00961C61" w:rsidRDefault="00C0528B" w:rsidP="00181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104" w:type="dxa"/>
            <w:gridSpan w:val="2"/>
          </w:tcPr>
          <w:p w:rsidR="00181D8A" w:rsidRPr="00961C61" w:rsidRDefault="00181D8A" w:rsidP="00181D8A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Стол приставной</w:t>
            </w:r>
            <w:r>
              <w:rPr>
                <w:rFonts w:ascii="Times New Roman" w:hAnsi="Times New Roman"/>
              </w:rPr>
              <w:t>, письменный для офиса</w:t>
            </w:r>
          </w:p>
        </w:tc>
        <w:tc>
          <w:tcPr>
            <w:tcW w:w="2126" w:type="dxa"/>
            <w:gridSpan w:val="2"/>
          </w:tcPr>
          <w:p w:rsidR="00181D8A" w:rsidRDefault="00181D8A" w:rsidP="009B5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181D8A" w:rsidRPr="00961C61" w:rsidRDefault="00181D8A" w:rsidP="00004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1650 мм; глубина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550 мм; высота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735 мм</w:t>
            </w:r>
          </w:p>
        </w:tc>
        <w:tc>
          <w:tcPr>
            <w:tcW w:w="851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10000,00</w:t>
            </w:r>
          </w:p>
        </w:tc>
        <w:tc>
          <w:tcPr>
            <w:tcW w:w="1134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181D8A" w:rsidRPr="00961C61" w:rsidRDefault="00181D8A" w:rsidP="00181D8A">
            <w:pPr>
              <w:rPr>
                <w:rFonts w:ascii="Times New Roman" w:hAnsi="Times New Roman"/>
              </w:rPr>
            </w:pPr>
          </w:p>
        </w:tc>
      </w:tr>
      <w:tr w:rsidR="00181D8A" w:rsidRPr="00961C61" w:rsidTr="00F11E0A">
        <w:tc>
          <w:tcPr>
            <w:tcW w:w="510" w:type="dxa"/>
          </w:tcPr>
          <w:p w:rsidR="00181D8A" w:rsidRPr="00961C61" w:rsidRDefault="00C0528B" w:rsidP="00181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2104" w:type="dxa"/>
            <w:gridSpan w:val="2"/>
          </w:tcPr>
          <w:p w:rsidR="00613C32" w:rsidRPr="00961C61" w:rsidRDefault="00181D8A" w:rsidP="00613C32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Шкаф </w:t>
            </w:r>
            <w:r w:rsidR="00613C32">
              <w:rPr>
                <w:rFonts w:ascii="Times New Roman" w:hAnsi="Times New Roman"/>
              </w:rPr>
              <w:t>деревянный (шкаф комбинированный)</w:t>
            </w:r>
          </w:p>
        </w:tc>
        <w:tc>
          <w:tcPr>
            <w:tcW w:w="2126" w:type="dxa"/>
            <w:gridSpan w:val="2"/>
          </w:tcPr>
          <w:p w:rsidR="00613C32" w:rsidRDefault="00613C32" w:rsidP="009B5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181D8A" w:rsidRPr="00961C61" w:rsidRDefault="00613C32" w:rsidP="00004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800 мм; глубина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420 мм; высота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2020 мм</w:t>
            </w:r>
          </w:p>
        </w:tc>
        <w:tc>
          <w:tcPr>
            <w:tcW w:w="851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до 5</w:t>
            </w:r>
          </w:p>
        </w:tc>
        <w:tc>
          <w:tcPr>
            <w:tcW w:w="1701" w:type="dxa"/>
          </w:tcPr>
          <w:p w:rsidR="00181D8A" w:rsidRPr="00613C32" w:rsidRDefault="00613C32" w:rsidP="00181D8A">
            <w:pPr>
              <w:jc w:val="center"/>
              <w:rPr>
                <w:rFonts w:ascii="Times New Roman" w:hAnsi="Times New Roman"/>
              </w:rPr>
            </w:pPr>
            <w:r w:rsidRPr="00613C32">
              <w:rPr>
                <w:rFonts w:ascii="Times New Roman" w:hAnsi="Times New Roman"/>
              </w:rPr>
              <w:t>22000</w:t>
            </w:r>
            <w:r w:rsidR="00181D8A" w:rsidRPr="00613C32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181D8A" w:rsidRPr="00613C32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613C32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181D8A" w:rsidRPr="00961C61" w:rsidRDefault="00181D8A" w:rsidP="00181D8A">
            <w:pPr>
              <w:rPr>
                <w:rFonts w:ascii="Times New Roman" w:hAnsi="Times New Roman"/>
              </w:rPr>
            </w:pPr>
          </w:p>
        </w:tc>
      </w:tr>
      <w:tr w:rsidR="00181D8A" w:rsidRPr="00961C61" w:rsidTr="00F11E0A">
        <w:trPr>
          <w:trHeight w:val="2518"/>
        </w:trPr>
        <w:tc>
          <w:tcPr>
            <w:tcW w:w="510" w:type="dxa"/>
          </w:tcPr>
          <w:p w:rsidR="00181D8A" w:rsidRPr="00961C61" w:rsidRDefault="00C0528B" w:rsidP="00181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2104" w:type="dxa"/>
            <w:gridSpan w:val="2"/>
          </w:tcPr>
          <w:p w:rsidR="00181D8A" w:rsidRPr="00961C61" w:rsidRDefault="00181D8A" w:rsidP="00613C32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Шкаф </w:t>
            </w:r>
            <w:r w:rsidR="00613C32">
              <w:rPr>
                <w:rFonts w:ascii="Times New Roman" w:hAnsi="Times New Roman"/>
              </w:rPr>
              <w:t xml:space="preserve"> деревянный (шкаф </w:t>
            </w:r>
            <w:r w:rsidRPr="00961C61">
              <w:rPr>
                <w:rFonts w:ascii="Times New Roman" w:hAnsi="Times New Roman"/>
              </w:rPr>
              <w:t xml:space="preserve">для </w:t>
            </w:r>
            <w:r w:rsidR="00613C32">
              <w:rPr>
                <w:rFonts w:ascii="Times New Roman" w:hAnsi="Times New Roman"/>
              </w:rPr>
              <w:t>документов)</w:t>
            </w:r>
          </w:p>
        </w:tc>
        <w:tc>
          <w:tcPr>
            <w:tcW w:w="2126" w:type="dxa"/>
            <w:gridSpan w:val="2"/>
          </w:tcPr>
          <w:p w:rsidR="00613C32" w:rsidRDefault="00613C32" w:rsidP="009B5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181D8A" w:rsidRPr="00961C61" w:rsidRDefault="00613C32" w:rsidP="00004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800 мм; глубина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450 мм; высота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760 мм</w:t>
            </w:r>
          </w:p>
        </w:tc>
        <w:tc>
          <w:tcPr>
            <w:tcW w:w="851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81D8A" w:rsidRPr="00961C61" w:rsidRDefault="00613C32" w:rsidP="00181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81D8A" w:rsidRPr="00961C61">
              <w:rPr>
                <w:rFonts w:ascii="Times New Roman" w:hAnsi="Times New Roman"/>
              </w:rPr>
              <w:t>000,00</w:t>
            </w:r>
          </w:p>
        </w:tc>
        <w:tc>
          <w:tcPr>
            <w:tcW w:w="1134" w:type="dxa"/>
          </w:tcPr>
          <w:p w:rsidR="00181D8A" w:rsidRPr="00961C61" w:rsidRDefault="00181D8A" w:rsidP="00181D8A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181D8A" w:rsidRPr="00961C61" w:rsidRDefault="00181D8A" w:rsidP="00181D8A">
            <w:pPr>
              <w:rPr>
                <w:rFonts w:ascii="Times New Roman" w:hAnsi="Times New Roman"/>
              </w:rPr>
            </w:pPr>
          </w:p>
        </w:tc>
      </w:tr>
      <w:tr w:rsidR="00613C32" w:rsidRPr="00961C61" w:rsidTr="00F11E0A">
        <w:tc>
          <w:tcPr>
            <w:tcW w:w="510" w:type="dxa"/>
          </w:tcPr>
          <w:p w:rsidR="00613C32" w:rsidRPr="00961C61" w:rsidRDefault="00C0528B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2104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Шкаф </w:t>
            </w:r>
            <w:r>
              <w:rPr>
                <w:rFonts w:ascii="Times New Roman" w:hAnsi="Times New Roman"/>
              </w:rPr>
              <w:t xml:space="preserve"> деревянный (гардероб)</w:t>
            </w:r>
          </w:p>
        </w:tc>
        <w:tc>
          <w:tcPr>
            <w:tcW w:w="2126" w:type="dxa"/>
            <w:gridSpan w:val="2"/>
          </w:tcPr>
          <w:p w:rsidR="00613C32" w:rsidRDefault="00613C32" w:rsidP="009B5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613C32" w:rsidRPr="00961C61" w:rsidRDefault="00613C32" w:rsidP="009B5A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800 мм; глубина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</w:t>
            </w:r>
            <w:r w:rsidR="00A13AF5">
              <w:rPr>
                <w:rFonts w:ascii="Times New Roman" w:hAnsi="Times New Roman"/>
              </w:rPr>
              <w:t>енее 42</w:t>
            </w:r>
            <w:r>
              <w:rPr>
                <w:rFonts w:ascii="Times New Roman" w:hAnsi="Times New Roman"/>
              </w:rPr>
              <w:t>0 мм; высот</w:t>
            </w:r>
            <w:r w:rsidR="00640822">
              <w:rPr>
                <w:rFonts w:ascii="Times New Roman" w:hAnsi="Times New Roman"/>
              </w:rPr>
              <w:t>а</w:t>
            </w:r>
            <w:r w:rsidR="00004370">
              <w:rPr>
                <w:rFonts w:ascii="Times New Roman" w:hAnsi="Times New Roman"/>
              </w:rPr>
              <w:t>:</w:t>
            </w:r>
            <w:r w:rsidR="00A13AF5">
              <w:rPr>
                <w:rFonts w:ascii="Times New Roman" w:hAnsi="Times New Roman"/>
              </w:rPr>
              <w:t xml:space="preserve"> не менее 2020</w:t>
            </w:r>
            <w:r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85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13C32" w:rsidRPr="00961C61" w:rsidRDefault="00A13AF5" w:rsidP="00613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613C32"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</w:tr>
      <w:tr w:rsidR="00613C32" w:rsidRPr="00961C61" w:rsidTr="00F11E0A">
        <w:trPr>
          <w:trHeight w:val="282"/>
        </w:trPr>
        <w:tc>
          <w:tcPr>
            <w:tcW w:w="510" w:type="dxa"/>
          </w:tcPr>
          <w:p w:rsidR="00613C32" w:rsidRPr="00961C61" w:rsidRDefault="00C0528B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2104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Стол для совещаний </w:t>
            </w:r>
            <w:r>
              <w:rPr>
                <w:rFonts w:ascii="Times New Roman" w:hAnsi="Times New Roman"/>
              </w:rPr>
              <w:t>на 10 и более мест.</w:t>
            </w:r>
          </w:p>
        </w:tc>
        <w:tc>
          <w:tcPr>
            <w:tcW w:w="2126" w:type="dxa"/>
            <w:gridSpan w:val="2"/>
          </w:tcPr>
          <w:p w:rsidR="00640822" w:rsidRDefault="00640822" w:rsidP="009B5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613C32" w:rsidRPr="00961C61" w:rsidRDefault="00640822" w:rsidP="00004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1200 мм; длина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2800 мм; высота</w:t>
            </w:r>
            <w:r w:rsidR="0000437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13C32" w:rsidRPr="00154060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154060">
              <w:rPr>
                <w:rFonts w:ascii="Times New Roman" w:hAnsi="Times New Roman"/>
              </w:rPr>
              <w:t>35000,00</w:t>
            </w:r>
          </w:p>
        </w:tc>
        <w:tc>
          <w:tcPr>
            <w:tcW w:w="1134" w:type="dxa"/>
          </w:tcPr>
          <w:p w:rsidR="00613C32" w:rsidRPr="00154060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15406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</w:tr>
      <w:tr w:rsidR="00613C32" w:rsidRPr="00961C61" w:rsidTr="00F11E0A">
        <w:trPr>
          <w:trHeight w:val="509"/>
        </w:trPr>
        <w:tc>
          <w:tcPr>
            <w:tcW w:w="510" w:type="dxa"/>
          </w:tcPr>
          <w:p w:rsidR="00613C32" w:rsidRPr="00961C61" w:rsidRDefault="00C0528B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2104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Диван</w:t>
            </w:r>
          </w:p>
        </w:tc>
        <w:tc>
          <w:tcPr>
            <w:tcW w:w="2126" w:type="dxa"/>
            <w:gridSpan w:val="2"/>
          </w:tcPr>
          <w:p w:rsidR="00613C32" w:rsidRPr="00961C61" w:rsidRDefault="00004370" w:rsidP="00004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13C32" w:rsidRPr="00961C61">
              <w:rPr>
                <w:rFonts w:ascii="Times New Roman" w:hAnsi="Times New Roman"/>
              </w:rPr>
              <w:t>атериал (предельное значение</w:t>
            </w:r>
            <w:r>
              <w:rPr>
                <w:rFonts w:ascii="Times New Roman" w:hAnsi="Times New Roman"/>
              </w:rPr>
              <w:t>):</w:t>
            </w:r>
            <w:r w:rsidR="00613C32" w:rsidRPr="00961C61">
              <w:rPr>
                <w:rFonts w:ascii="Times New Roman" w:hAnsi="Times New Roman"/>
              </w:rPr>
              <w:t xml:space="preserve"> древесина хвойных и мягколиственных пород, </w:t>
            </w:r>
            <w:r w:rsidR="00613C32">
              <w:rPr>
                <w:rFonts w:ascii="Times New Roman" w:hAnsi="Times New Roman"/>
              </w:rPr>
              <w:t>МДФ, ДСП</w:t>
            </w:r>
            <w:r>
              <w:rPr>
                <w:rFonts w:ascii="Times New Roman" w:hAnsi="Times New Roman"/>
              </w:rPr>
              <w:t xml:space="preserve"> О</w:t>
            </w:r>
            <w:r w:rsidR="00613C32" w:rsidRPr="00961C61">
              <w:rPr>
                <w:rFonts w:ascii="Times New Roman" w:hAnsi="Times New Roman"/>
              </w:rPr>
              <w:t>бивочные материалы (предельное значение</w:t>
            </w:r>
            <w:r>
              <w:rPr>
                <w:rFonts w:ascii="Times New Roman" w:hAnsi="Times New Roman"/>
              </w:rPr>
              <w:t>)</w:t>
            </w:r>
            <w:r w:rsidR="00640822">
              <w:rPr>
                <w:rFonts w:ascii="Times New Roman" w:hAnsi="Times New Roman"/>
              </w:rPr>
              <w:t>:</w:t>
            </w:r>
            <w:r w:rsidR="00613C32" w:rsidRPr="00961C61">
              <w:rPr>
                <w:rFonts w:ascii="Times New Roman" w:hAnsi="Times New Roman"/>
              </w:rPr>
              <w:t xml:space="preserve"> искусственная кожа, искусственная замша</w:t>
            </w:r>
          </w:p>
        </w:tc>
        <w:tc>
          <w:tcPr>
            <w:tcW w:w="85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25000,00</w:t>
            </w:r>
          </w:p>
        </w:tc>
        <w:tc>
          <w:tcPr>
            <w:tcW w:w="1134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</w:tr>
      <w:tr w:rsidR="00613C32" w:rsidRPr="00961C61" w:rsidTr="00F11E0A">
        <w:trPr>
          <w:trHeight w:val="509"/>
        </w:trPr>
        <w:tc>
          <w:tcPr>
            <w:tcW w:w="510" w:type="dxa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Иные предметы:</w:t>
            </w:r>
          </w:p>
        </w:tc>
        <w:tc>
          <w:tcPr>
            <w:tcW w:w="2126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</w:tr>
      <w:tr w:rsidR="00613C32" w:rsidRPr="00395F7B" w:rsidTr="00F11E0A">
        <w:trPr>
          <w:trHeight w:val="509"/>
        </w:trPr>
        <w:tc>
          <w:tcPr>
            <w:tcW w:w="510" w:type="dxa"/>
          </w:tcPr>
          <w:p w:rsidR="00613C32" w:rsidRPr="00C0528B" w:rsidRDefault="00C0528B" w:rsidP="00613C32">
            <w:pPr>
              <w:rPr>
                <w:rFonts w:ascii="Times New Roman" w:hAnsi="Times New Roman"/>
              </w:rPr>
            </w:pPr>
            <w:r w:rsidRPr="00C0528B">
              <w:rPr>
                <w:rFonts w:ascii="Times New Roman" w:hAnsi="Times New Roman"/>
              </w:rPr>
              <w:t>1.11</w:t>
            </w:r>
          </w:p>
        </w:tc>
        <w:tc>
          <w:tcPr>
            <w:tcW w:w="2104" w:type="dxa"/>
            <w:gridSpan w:val="2"/>
          </w:tcPr>
          <w:p w:rsidR="00613C32" w:rsidRPr="00A730CE" w:rsidRDefault="00613C32" w:rsidP="00613C32">
            <w:pPr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2126" w:type="dxa"/>
            <w:gridSpan w:val="2"/>
            <w:vMerge w:val="restart"/>
          </w:tcPr>
          <w:p w:rsidR="00613C32" w:rsidRPr="00A730CE" w:rsidRDefault="009B5A3A" w:rsidP="00004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13C32" w:rsidRPr="00A730CE">
              <w:rPr>
                <w:rFonts w:ascii="Times New Roman" w:hAnsi="Times New Roman"/>
              </w:rPr>
              <w:t>атериал</w:t>
            </w:r>
            <w:r w:rsidR="00004370">
              <w:rPr>
                <w:rFonts w:ascii="Times New Roman" w:hAnsi="Times New Roman"/>
              </w:rPr>
              <w:t xml:space="preserve"> </w:t>
            </w:r>
            <w:r w:rsidR="00004370" w:rsidRPr="00961C61">
              <w:rPr>
                <w:rFonts w:ascii="Times New Roman" w:hAnsi="Times New Roman"/>
              </w:rPr>
              <w:t>(предельное значение</w:t>
            </w:r>
            <w:r w:rsidR="00004370">
              <w:rPr>
                <w:rFonts w:ascii="Times New Roman" w:hAnsi="Times New Roman"/>
              </w:rPr>
              <w:t>):</w:t>
            </w:r>
            <w:r w:rsidR="00613C32" w:rsidRPr="00A730CE">
              <w:rPr>
                <w:rFonts w:ascii="Times New Roman" w:hAnsi="Times New Roman"/>
              </w:rPr>
              <w:t xml:space="preserve"> дерево, металл</w:t>
            </w:r>
            <w:r w:rsidR="00004370">
              <w:rPr>
                <w:rFonts w:ascii="Times New Roman" w:hAnsi="Times New Roman"/>
              </w:rPr>
              <w:t>.</w:t>
            </w:r>
            <w:r w:rsidR="00613C32" w:rsidRPr="00A730CE">
              <w:rPr>
                <w:rFonts w:ascii="Times New Roman" w:hAnsi="Times New Roman"/>
              </w:rPr>
              <w:t xml:space="preserve"> </w:t>
            </w:r>
            <w:r w:rsidR="00004370">
              <w:rPr>
                <w:rFonts w:ascii="Times New Roman" w:hAnsi="Times New Roman"/>
              </w:rPr>
              <w:t>О</w:t>
            </w:r>
            <w:r w:rsidR="00613C32" w:rsidRPr="00A730CE">
              <w:rPr>
                <w:rFonts w:ascii="Times New Roman" w:hAnsi="Times New Roman"/>
              </w:rPr>
              <w:t>бивочные материалы (предельное значение</w:t>
            </w:r>
            <w:r w:rsidR="00004370">
              <w:rPr>
                <w:rFonts w:ascii="Times New Roman" w:hAnsi="Times New Roman"/>
              </w:rPr>
              <w:t>):</w:t>
            </w:r>
            <w:r w:rsidR="00613C32" w:rsidRPr="00A730CE">
              <w:rPr>
                <w:rFonts w:ascii="Times New Roman" w:hAnsi="Times New Roman"/>
              </w:rPr>
              <w:t xml:space="preserve"> искусственная кожа,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613C32" w:rsidRPr="00A730CE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3C32" w:rsidRPr="00A730CE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13C32" w:rsidRPr="00640822" w:rsidRDefault="00640822" w:rsidP="00613C32">
            <w:pPr>
              <w:jc w:val="center"/>
              <w:rPr>
                <w:rFonts w:ascii="Times New Roman" w:hAnsi="Times New Roman"/>
              </w:rPr>
            </w:pPr>
            <w:r w:rsidRPr="00640822">
              <w:rPr>
                <w:rFonts w:ascii="Times New Roman" w:hAnsi="Times New Roman"/>
              </w:rPr>
              <w:t>2</w:t>
            </w:r>
            <w:r w:rsidR="00613C32" w:rsidRPr="00640822">
              <w:rPr>
                <w:rFonts w:ascii="Times New Roman" w:hAnsi="Times New Roman"/>
              </w:rPr>
              <w:t>0000,00</w:t>
            </w:r>
          </w:p>
          <w:p w:rsidR="00613C32" w:rsidRPr="00A730CE" w:rsidRDefault="00613C32" w:rsidP="00613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C32" w:rsidRPr="00A730CE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613C32" w:rsidRPr="00395F7B" w:rsidRDefault="00613C32" w:rsidP="00613C32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13C32" w:rsidRPr="00961C61" w:rsidTr="00F11E0A">
        <w:trPr>
          <w:trHeight w:val="1326"/>
        </w:trPr>
        <w:tc>
          <w:tcPr>
            <w:tcW w:w="510" w:type="dxa"/>
          </w:tcPr>
          <w:p w:rsidR="00613C32" w:rsidRPr="00961C61" w:rsidRDefault="00C0528B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2104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2126" w:type="dxa"/>
            <w:gridSpan w:val="2"/>
            <w:vMerge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701" w:type="dxa"/>
          </w:tcPr>
          <w:p w:rsidR="00613C32" w:rsidRPr="00640822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640822">
              <w:rPr>
                <w:rFonts w:ascii="Times New Roman" w:hAnsi="Times New Roman"/>
              </w:rPr>
              <w:t>5000,00</w:t>
            </w:r>
          </w:p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</w:tr>
      <w:tr w:rsidR="00613C32" w:rsidRPr="00961C61" w:rsidTr="00F11E0A">
        <w:tc>
          <w:tcPr>
            <w:tcW w:w="510" w:type="dxa"/>
          </w:tcPr>
          <w:p w:rsidR="00613C32" w:rsidRPr="00961C61" w:rsidRDefault="00C0528B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2104" w:type="dxa"/>
            <w:gridSpan w:val="2"/>
          </w:tcPr>
          <w:p w:rsidR="00613C32" w:rsidRPr="00961C61" w:rsidRDefault="00004370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13C32" w:rsidRPr="00961C61">
              <w:rPr>
                <w:rFonts w:ascii="Times New Roman" w:hAnsi="Times New Roman"/>
              </w:rPr>
              <w:t>ондиционер</w:t>
            </w:r>
          </w:p>
        </w:tc>
        <w:tc>
          <w:tcPr>
            <w:tcW w:w="2126" w:type="dxa"/>
            <w:gridSpan w:val="2"/>
          </w:tcPr>
          <w:p w:rsidR="00613C32" w:rsidRPr="00961C61" w:rsidRDefault="00613C32" w:rsidP="009B5A3A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Максимальный воздушный поток:</w:t>
            </w:r>
            <w:r w:rsidRPr="00961C61">
              <w:rPr>
                <w:rFonts w:ascii="Times New Roman" w:hAnsi="Times New Roman"/>
              </w:rPr>
              <w:br/>
              <w:t xml:space="preserve">9.3 куб. м/мин </w:t>
            </w:r>
            <w:r w:rsidRPr="00961C61">
              <w:rPr>
                <w:rFonts w:ascii="Times New Roman" w:hAnsi="Times New Roman"/>
              </w:rPr>
              <w:br/>
              <w:t>Мощность в режиме охлаждения:</w:t>
            </w:r>
            <w:r w:rsidRPr="00961C61">
              <w:rPr>
                <w:rFonts w:ascii="Times New Roman" w:hAnsi="Times New Roman"/>
              </w:rPr>
              <w:br/>
              <w:t xml:space="preserve">2500 Вт </w:t>
            </w:r>
            <w:r w:rsidRPr="00961C61">
              <w:rPr>
                <w:rFonts w:ascii="Times New Roman" w:hAnsi="Times New Roman"/>
              </w:rPr>
              <w:br/>
              <w:t>Потребляемая мощность при охлаждении:</w:t>
            </w:r>
            <w:r w:rsidRPr="00961C61">
              <w:rPr>
                <w:rFonts w:ascii="Times New Roman" w:hAnsi="Times New Roman"/>
              </w:rPr>
              <w:br/>
              <w:t>775 Вт</w:t>
            </w:r>
          </w:p>
        </w:tc>
        <w:tc>
          <w:tcPr>
            <w:tcW w:w="851" w:type="dxa"/>
          </w:tcPr>
          <w:p w:rsidR="00613C32" w:rsidRPr="00961C61" w:rsidRDefault="00004370" w:rsidP="00613C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613C32" w:rsidRPr="00961C61">
              <w:rPr>
                <w:rFonts w:ascii="Times New Roman" w:hAnsi="Times New Roman"/>
              </w:rPr>
              <w:t>т.</w:t>
            </w:r>
          </w:p>
        </w:tc>
        <w:tc>
          <w:tcPr>
            <w:tcW w:w="850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70000,0</w:t>
            </w:r>
            <w:r w:rsidR="00504ED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</w:tr>
      <w:tr w:rsidR="00613C32" w:rsidRPr="00961C61" w:rsidTr="00F11E0A">
        <w:tc>
          <w:tcPr>
            <w:tcW w:w="510" w:type="dxa"/>
          </w:tcPr>
          <w:p w:rsidR="00613C32" w:rsidRPr="00961C61" w:rsidRDefault="00C0528B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2104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 металлический несгораемый (сейф)</w:t>
            </w:r>
          </w:p>
        </w:tc>
        <w:tc>
          <w:tcPr>
            <w:tcW w:w="2126" w:type="dxa"/>
            <w:gridSpan w:val="2"/>
          </w:tcPr>
          <w:p w:rsidR="00613C32" w:rsidRPr="00961C61" w:rsidRDefault="00004370" w:rsidP="00004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Материал: м</w:t>
            </w:r>
            <w:r w:rsidR="00613C32" w:rsidRPr="00961C61">
              <w:rPr>
                <w:rFonts w:ascii="Times New Roman" w:hAnsi="Times New Roman"/>
              </w:rPr>
              <w:t>еталл</w:t>
            </w:r>
            <w:r>
              <w:rPr>
                <w:rFonts w:ascii="Times New Roman" w:hAnsi="Times New Roman"/>
              </w:rPr>
              <w:t>. О</w:t>
            </w:r>
            <w:r w:rsidR="00613C32" w:rsidRPr="00961C61">
              <w:rPr>
                <w:rFonts w:ascii="Times New Roman" w:hAnsi="Times New Roman"/>
              </w:rPr>
              <w:t>гнестойкие, взломостойкие, ключевые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40000,00</w:t>
            </w:r>
          </w:p>
        </w:tc>
        <w:tc>
          <w:tcPr>
            <w:tcW w:w="1134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2257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</w:tr>
      <w:tr w:rsidR="00613C32" w:rsidRPr="00961C61" w:rsidTr="00F11E0A">
        <w:tc>
          <w:tcPr>
            <w:tcW w:w="510" w:type="dxa"/>
          </w:tcPr>
          <w:p w:rsidR="00613C32" w:rsidRPr="00961C61" w:rsidRDefault="00C0528B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2104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Вентилятор</w:t>
            </w:r>
          </w:p>
        </w:tc>
        <w:tc>
          <w:tcPr>
            <w:tcW w:w="2126" w:type="dxa"/>
            <w:gridSpan w:val="2"/>
          </w:tcPr>
          <w:p w:rsidR="00613C32" w:rsidRPr="00961C61" w:rsidRDefault="00004370" w:rsidP="00004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Материал: п</w:t>
            </w:r>
            <w:r w:rsidR="00613C32" w:rsidRPr="00961C61">
              <w:rPr>
                <w:rFonts w:ascii="Times New Roman" w:hAnsi="Times New Roman"/>
              </w:rPr>
              <w:t>ластик</w:t>
            </w:r>
            <w:r>
              <w:rPr>
                <w:rFonts w:ascii="Times New Roman" w:hAnsi="Times New Roman"/>
              </w:rPr>
              <w:t>. Ц</w:t>
            </w:r>
            <w:r w:rsidR="00613C32" w:rsidRPr="00961C61">
              <w:rPr>
                <w:rFonts w:ascii="Times New Roman" w:hAnsi="Times New Roman"/>
              </w:rPr>
              <w:t>ентробежные, осевые, оконные</w:t>
            </w:r>
          </w:p>
        </w:tc>
        <w:tc>
          <w:tcPr>
            <w:tcW w:w="85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</w:tr>
      <w:tr w:rsidR="00613C32" w:rsidRPr="00961C61" w:rsidTr="00F11E0A">
        <w:tc>
          <w:tcPr>
            <w:tcW w:w="510" w:type="dxa"/>
          </w:tcPr>
          <w:p w:rsidR="00613C32" w:rsidRPr="00961C61" w:rsidRDefault="00C0528B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2104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Уничтожитель бумаг (шредер)</w:t>
            </w:r>
          </w:p>
        </w:tc>
        <w:tc>
          <w:tcPr>
            <w:tcW w:w="2126" w:type="dxa"/>
            <w:gridSpan w:val="2"/>
          </w:tcPr>
          <w:p w:rsidR="00613C32" w:rsidRPr="00961C61" w:rsidRDefault="00613C32" w:rsidP="009B5A3A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Тип резки/размер фрагмента: Cross-cut/4 x 32 мм Максимальная одновременная загрузка: 1 CD-диск/1 дискета 3,5/6 листов (A6) Уровень секретности: 3 Ширина бумагоприемника: 130 мм Скорость: 3 м/мин. Объем корзины: 3 л (30 листов) Переключатель: On/Off</w:t>
            </w:r>
          </w:p>
        </w:tc>
        <w:tc>
          <w:tcPr>
            <w:tcW w:w="85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30000,00</w:t>
            </w:r>
          </w:p>
        </w:tc>
        <w:tc>
          <w:tcPr>
            <w:tcW w:w="1134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</w:tr>
      <w:tr w:rsidR="00613C32" w:rsidRPr="00961C61" w:rsidTr="00F11E0A">
        <w:tc>
          <w:tcPr>
            <w:tcW w:w="510" w:type="dxa"/>
          </w:tcPr>
          <w:p w:rsidR="00613C32" w:rsidRPr="00961C61" w:rsidRDefault="00C0528B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2104" w:type="dxa"/>
            <w:gridSpan w:val="2"/>
          </w:tcPr>
          <w:p w:rsidR="00613C32" w:rsidRPr="00A730CE" w:rsidRDefault="00613C32" w:rsidP="00613C32">
            <w:pPr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 xml:space="preserve">Жалюзи </w:t>
            </w:r>
            <w:r>
              <w:rPr>
                <w:rFonts w:ascii="Times New Roman" w:hAnsi="Times New Roman"/>
              </w:rPr>
              <w:t>(</w:t>
            </w:r>
            <w:r w:rsidR="00314704">
              <w:rPr>
                <w:rFonts w:ascii="Times New Roman" w:hAnsi="Times New Roman"/>
              </w:rPr>
              <w:t>кроме жалюзи</w:t>
            </w:r>
            <w:r w:rsidRPr="00A730CE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фото</w:t>
            </w:r>
            <w:r w:rsidR="003147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30CE">
              <w:rPr>
                <w:rFonts w:ascii="Times New Roman" w:hAnsi="Times New Roman"/>
              </w:rPr>
              <w:t>термо</w:t>
            </w:r>
            <w:r>
              <w:rPr>
                <w:rFonts w:ascii="Times New Roman" w:hAnsi="Times New Roman"/>
              </w:rPr>
              <w:t>)</w:t>
            </w:r>
            <w:r w:rsidR="00314704">
              <w:rPr>
                <w:rFonts w:ascii="Times New Roman" w:hAnsi="Times New Roman"/>
              </w:rPr>
              <w:t xml:space="preserve"> </w:t>
            </w:r>
            <w:r w:rsidRPr="00A730CE">
              <w:rPr>
                <w:rFonts w:ascii="Times New Roman" w:hAnsi="Times New Roman"/>
              </w:rPr>
              <w:t>печатью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613C32" w:rsidRPr="00A730CE" w:rsidRDefault="00B463BF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13C32" w:rsidRPr="00A730CE">
              <w:rPr>
                <w:rFonts w:ascii="Times New Roman" w:hAnsi="Times New Roman"/>
              </w:rPr>
              <w:t xml:space="preserve">оризонтальные, вертикальные, </w:t>
            </w:r>
          </w:p>
        </w:tc>
        <w:tc>
          <w:tcPr>
            <w:tcW w:w="851" w:type="dxa"/>
          </w:tcPr>
          <w:p w:rsidR="00613C32" w:rsidRPr="00504ED8" w:rsidRDefault="00504ED8" w:rsidP="00613C32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13C32" w:rsidRPr="00A730CE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13C32" w:rsidRDefault="00504ED8" w:rsidP="00613C32">
            <w:pPr>
              <w:jc w:val="center"/>
              <w:rPr>
                <w:rFonts w:ascii="Times New Roman" w:hAnsi="Times New Roman"/>
                <w:color w:val="FF0000"/>
                <w:vertAlign w:val="superscript"/>
              </w:rPr>
            </w:pPr>
            <w:r>
              <w:rPr>
                <w:rFonts w:ascii="Times New Roman" w:hAnsi="Times New Roman"/>
              </w:rPr>
              <w:t>2500,00</w:t>
            </w:r>
          </w:p>
          <w:p w:rsidR="00613C32" w:rsidRPr="00A730CE" w:rsidRDefault="00613C32" w:rsidP="00613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13C32" w:rsidRPr="00A730CE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613C32" w:rsidRPr="00A730CE" w:rsidRDefault="00613C32" w:rsidP="00613C32">
            <w:pPr>
              <w:rPr>
                <w:rFonts w:ascii="Times New Roman" w:hAnsi="Times New Roman"/>
              </w:rPr>
            </w:pPr>
          </w:p>
        </w:tc>
      </w:tr>
      <w:tr w:rsidR="00613C32" w:rsidRPr="00961C61" w:rsidTr="00F11E0A">
        <w:tc>
          <w:tcPr>
            <w:tcW w:w="510" w:type="dxa"/>
          </w:tcPr>
          <w:p w:rsidR="00613C32" w:rsidRPr="00961C61" w:rsidRDefault="00C0528B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</w:p>
        </w:tc>
        <w:tc>
          <w:tcPr>
            <w:tcW w:w="2104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Часы настенные</w:t>
            </w:r>
          </w:p>
        </w:tc>
        <w:tc>
          <w:tcPr>
            <w:tcW w:w="2126" w:type="dxa"/>
            <w:gridSpan w:val="2"/>
          </w:tcPr>
          <w:p w:rsidR="00613C32" w:rsidRPr="00961C61" w:rsidRDefault="00B463BF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13C32" w:rsidRPr="00961C61">
              <w:rPr>
                <w:rFonts w:ascii="Times New Roman" w:hAnsi="Times New Roman"/>
              </w:rPr>
              <w:t>еревянный, пластмассовый корпус, размер 300 мм, бесшумный плавный ход</w:t>
            </w:r>
          </w:p>
        </w:tc>
        <w:tc>
          <w:tcPr>
            <w:tcW w:w="85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</w:tcPr>
          <w:p w:rsidR="00613C32" w:rsidRPr="00961C61" w:rsidRDefault="00613C32" w:rsidP="00613C32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</w:p>
        </w:tc>
      </w:tr>
      <w:tr w:rsidR="00613C32" w:rsidRPr="00961C61" w:rsidTr="00B91BA8">
        <w:tc>
          <w:tcPr>
            <w:tcW w:w="10694" w:type="dxa"/>
            <w:gridSpan w:val="11"/>
          </w:tcPr>
          <w:p w:rsidR="00613C32" w:rsidRPr="00961C61" w:rsidRDefault="00613C32" w:rsidP="00613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61C61">
              <w:rPr>
                <w:rFonts w:ascii="Times New Roman" w:hAnsi="Times New Roman"/>
              </w:rPr>
              <w:t>.  Прочие кабинеты для размещения рабочих мест работников</w:t>
            </w:r>
          </w:p>
        </w:tc>
      </w:tr>
      <w:tr w:rsidR="004F396E" w:rsidRPr="00961C61" w:rsidTr="00F11E0A">
        <w:tc>
          <w:tcPr>
            <w:tcW w:w="510" w:type="dxa"/>
          </w:tcPr>
          <w:p w:rsidR="004F396E" w:rsidRPr="00961C61" w:rsidRDefault="00C0528B" w:rsidP="004F3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104" w:type="dxa"/>
            <w:gridSpan w:val="2"/>
          </w:tcPr>
          <w:p w:rsidR="004F396E" w:rsidRPr="00961C61" w:rsidRDefault="004F396E" w:rsidP="004F396E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Стол </w:t>
            </w:r>
            <w:r>
              <w:rPr>
                <w:rFonts w:ascii="Times New Roman" w:hAnsi="Times New Roman"/>
              </w:rPr>
              <w:t>эргономичный, письменный для офиса (тип1)</w:t>
            </w:r>
          </w:p>
        </w:tc>
        <w:tc>
          <w:tcPr>
            <w:tcW w:w="2126" w:type="dxa"/>
            <w:gridSpan w:val="2"/>
          </w:tcPr>
          <w:p w:rsidR="004F396E" w:rsidRDefault="004F396E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4F396E" w:rsidRPr="00961C61" w:rsidRDefault="004F396E" w:rsidP="00FD3F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1380мм; глубина</w:t>
            </w:r>
            <w:r w:rsidR="00762E2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1000 мм; высота</w:t>
            </w:r>
            <w:r w:rsidR="00FD3F1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4F396E" w:rsidRPr="00961C61" w:rsidRDefault="004F396E" w:rsidP="004F396E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4F396E" w:rsidRPr="00961C61" w:rsidRDefault="004F396E" w:rsidP="004F396E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F396E" w:rsidRPr="00961C61" w:rsidRDefault="004F396E" w:rsidP="004F3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4F396E" w:rsidRPr="00961C61" w:rsidRDefault="004F396E" w:rsidP="004F396E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4F396E" w:rsidRPr="00961C61" w:rsidRDefault="004F396E" w:rsidP="004F396E">
            <w:pPr>
              <w:rPr>
                <w:rFonts w:ascii="Times New Roman" w:hAnsi="Times New Roman"/>
              </w:rPr>
            </w:pPr>
          </w:p>
        </w:tc>
      </w:tr>
      <w:tr w:rsidR="004F396E" w:rsidRPr="00961C61" w:rsidTr="00F11E0A">
        <w:tc>
          <w:tcPr>
            <w:tcW w:w="510" w:type="dxa"/>
          </w:tcPr>
          <w:p w:rsidR="004F396E" w:rsidRPr="00961C61" w:rsidRDefault="00C0528B" w:rsidP="004F3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04" w:type="dxa"/>
            <w:gridSpan w:val="2"/>
          </w:tcPr>
          <w:p w:rsidR="004F396E" w:rsidRPr="00961C61" w:rsidRDefault="004F396E" w:rsidP="004F396E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Стол </w:t>
            </w:r>
            <w:r>
              <w:rPr>
                <w:rFonts w:ascii="Times New Roman" w:hAnsi="Times New Roman"/>
              </w:rPr>
              <w:t>эргономичный, письменный для офиса (тип 2)</w:t>
            </w:r>
          </w:p>
        </w:tc>
        <w:tc>
          <w:tcPr>
            <w:tcW w:w="2126" w:type="dxa"/>
            <w:gridSpan w:val="2"/>
          </w:tcPr>
          <w:p w:rsidR="004F396E" w:rsidRDefault="004F396E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4F396E" w:rsidRPr="00961C61" w:rsidRDefault="004F396E" w:rsidP="00FD3F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1600мм; глубина</w:t>
            </w:r>
            <w:r w:rsidR="00762E2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960 мм; высота</w:t>
            </w:r>
            <w:r w:rsidR="00FD3F1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4F396E" w:rsidRPr="00961C61" w:rsidRDefault="004F396E" w:rsidP="004F396E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4F396E" w:rsidRPr="00961C61" w:rsidRDefault="004F396E" w:rsidP="004F396E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F396E" w:rsidRPr="00961C61" w:rsidRDefault="004F396E" w:rsidP="004F3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4F396E" w:rsidRPr="00961C61" w:rsidRDefault="004F396E" w:rsidP="004F396E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4F396E" w:rsidRPr="00961C61" w:rsidRDefault="004F396E" w:rsidP="004F396E">
            <w:pPr>
              <w:rPr>
                <w:rFonts w:ascii="Times New Roman" w:hAnsi="Times New Roman"/>
              </w:rPr>
            </w:pPr>
          </w:p>
        </w:tc>
      </w:tr>
      <w:tr w:rsidR="00DB7991" w:rsidRPr="00961C61" w:rsidTr="00F11E0A">
        <w:tc>
          <w:tcPr>
            <w:tcW w:w="510" w:type="dxa"/>
          </w:tcPr>
          <w:p w:rsidR="00DB7991" w:rsidRPr="00961C61" w:rsidRDefault="00C0528B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04" w:type="dxa"/>
            <w:gridSpan w:val="2"/>
          </w:tcPr>
          <w:p w:rsidR="00DB7991" w:rsidRPr="00961C61" w:rsidRDefault="00DB7991" w:rsidP="006213E5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Стол</w:t>
            </w:r>
            <w:r>
              <w:rPr>
                <w:rFonts w:ascii="Times New Roman" w:hAnsi="Times New Roman"/>
              </w:rPr>
              <w:t xml:space="preserve"> приставной, письменный для офиса </w:t>
            </w:r>
          </w:p>
        </w:tc>
        <w:tc>
          <w:tcPr>
            <w:tcW w:w="2126" w:type="dxa"/>
            <w:gridSpan w:val="2"/>
          </w:tcPr>
          <w:p w:rsidR="00DB7991" w:rsidRDefault="00DB7991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DB7991" w:rsidRPr="00961C61" w:rsidRDefault="00863023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Ширина: не менее 670 </w:t>
            </w:r>
            <w:r w:rsidR="0020593C">
              <w:rPr>
                <w:rFonts w:ascii="Times New Roman" w:hAnsi="Times New Roman"/>
              </w:rPr>
              <w:t>мм; глубина</w:t>
            </w:r>
            <w:r w:rsidR="00FD3F10">
              <w:rPr>
                <w:rFonts w:ascii="Times New Roman" w:hAnsi="Times New Roman"/>
              </w:rPr>
              <w:t>:</w:t>
            </w:r>
            <w:r w:rsidR="0020593C">
              <w:rPr>
                <w:rFonts w:ascii="Times New Roman" w:hAnsi="Times New Roman"/>
              </w:rPr>
              <w:t xml:space="preserve"> не менее 670 мм; высота</w:t>
            </w:r>
            <w:r w:rsidR="00FD3F10">
              <w:rPr>
                <w:rFonts w:ascii="Times New Roman" w:hAnsi="Times New Roman"/>
              </w:rPr>
              <w:t>:</w:t>
            </w:r>
            <w:r w:rsidR="0020593C">
              <w:rPr>
                <w:rFonts w:ascii="Times New Roman" w:hAnsi="Times New Roman"/>
              </w:rPr>
              <w:t xml:space="preserve">  не менее 72</w:t>
            </w:r>
            <w:r w:rsidR="00DB7991">
              <w:rPr>
                <w:rFonts w:ascii="Times New Roman" w:hAnsi="Times New Roman"/>
              </w:rPr>
              <w:t>0 мм</w:t>
            </w:r>
          </w:p>
        </w:tc>
        <w:tc>
          <w:tcPr>
            <w:tcW w:w="851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B7991" w:rsidRPr="00961C61" w:rsidRDefault="0020593C" w:rsidP="00DB7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B7991"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B7991" w:rsidRPr="00961C61" w:rsidRDefault="00DB7991" w:rsidP="00DB7991">
            <w:pPr>
              <w:rPr>
                <w:rFonts w:ascii="Times New Roman" w:hAnsi="Times New Roman"/>
              </w:rPr>
            </w:pPr>
          </w:p>
        </w:tc>
      </w:tr>
      <w:tr w:rsidR="00DB7991" w:rsidRPr="00961C61" w:rsidTr="00F11E0A">
        <w:tc>
          <w:tcPr>
            <w:tcW w:w="510" w:type="dxa"/>
          </w:tcPr>
          <w:p w:rsidR="00DB7991" w:rsidRPr="00961C61" w:rsidRDefault="00C0528B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04" w:type="dxa"/>
            <w:gridSpan w:val="2"/>
          </w:tcPr>
          <w:p w:rsidR="00DB7991" w:rsidRPr="00961C61" w:rsidRDefault="00DB7991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 офисная деревянная  (тумба приставная)</w:t>
            </w:r>
          </w:p>
        </w:tc>
        <w:tc>
          <w:tcPr>
            <w:tcW w:w="2126" w:type="dxa"/>
            <w:gridSpan w:val="2"/>
          </w:tcPr>
          <w:p w:rsidR="00DB7991" w:rsidRDefault="00DB7991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DB7991" w:rsidRPr="00961C61" w:rsidRDefault="00DB7991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400мм; глубина</w:t>
            </w:r>
            <w:r w:rsidR="00FD3F1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450 мм; высота</w:t>
            </w:r>
            <w:r w:rsidR="00FD3F1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 730 мм</w:t>
            </w:r>
          </w:p>
        </w:tc>
        <w:tc>
          <w:tcPr>
            <w:tcW w:w="851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B7991" w:rsidRPr="00961C61" w:rsidRDefault="00DB7991" w:rsidP="00DB7991">
            <w:pPr>
              <w:rPr>
                <w:rFonts w:ascii="Times New Roman" w:hAnsi="Times New Roman"/>
              </w:rPr>
            </w:pPr>
          </w:p>
        </w:tc>
      </w:tr>
      <w:tr w:rsidR="00DB7991" w:rsidRPr="00961C61" w:rsidTr="00F11E0A">
        <w:tc>
          <w:tcPr>
            <w:tcW w:w="510" w:type="dxa"/>
          </w:tcPr>
          <w:p w:rsidR="00DB7991" w:rsidRPr="00961C61" w:rsidRDefault="00C0528B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04" w:type="dxa"/>
            <w:gridSpan w:val="2"/>
          </w:tcPr>
          <w:p w:rsidR="00DB7991" w:rsidRDefault="00DB7991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прямой, письменный деревянный для офиса (тип</w:t>
            </w:r>
            <w:r w:rsidR="006213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126" w:type="dxa"/>
            <w:gridSpan w:val="2"/>
          </w:tcPr>
          <w:p w:rsidR="00DB7991" w:rsidRDefault="00DB7991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DB7991" w:rsidRPr="00961C61" w:rsidRDefault="00DB7991" w:rsidP="00FD3F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1100мм; глубина</w:t>
            </w:r>
            <w:r w:rsidR="00FD3F1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680 мм; высота</w:t>
            </w:r>
            <w:r w:rsidR="00FD3F1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B7991" w:rsidRPr="00961C61" w:rsidRDefault="00DB7991" w:rsidP="00DB7991">
            <w:pPr>
              <w:rPr>
                <w:rFonts w:ascii="Times New Roman" w:hAnsi="Times New Roman"/>
              </w:rPr>
            </w:pPr>
          </w:p>
        </w:tc>
      </w:tr>
      <w:tr w:rsidR="00DB7991" w:rsidRPr="00961C61" w:rsidTr="00F11E0A">
        <w:tc>
          <w:tcPr>
            <w:tcW w:w="510" w:type="dxa"/>
          </w:tcPr>
          <w:p w:rsidR="00DB7991" w:rsidRPr="00961C61" w:rsidRDefault="00C0528B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2104" w:type="dxa"/>
            <w:gridSpan w:val="2"/>
          </w:tcPr>
          <w:p w:rsidR="00DB7991" w:rsidRDefault="00DB7991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прямой, письменный деревянный для офиса (тип 2)</w:t>
            </w:r>
          </w:p>
        </w:tc>
        <w:tc>
          <w:tcPr>
            <w:tcW w:w="2126" w:type="dxa"/>
            <w:gridSpan w:val="2"/>
          </w:tcPr>
          <w:p w:rsidR="00DB7991" w:rsidRDefault="00DB7991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DB7991" w:rsidRPr="00961C61" w:rsidRDefault="00DB7991" w:rsidP="006213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1380 мм; глубина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680 мм; высота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B7991" w:rsidRPr="00961C61" w:rsidRDefault="00DB7991" w:rsidP="00DB7991">
            <w:pPr>
              <w:rPr>
                <w:rFonts w:ascii="Times New Roman" w:hAnsi="Times New Roman"/>
              </w:rPr>
            </w:pPr>
          </w:p>
        </w:tc>
      </w:tr>
      <w:tr w:rsidR="00DB7991" w:rsidRPr="00961C61" w:rsidTr="00F11E0A">
        <w:tc>
          <w:tcPr>
            <w:tcW w:w="510" w:type="dxa"/>
          </w:tcPr>
          <w:p w:rsidR="00DB7991" w:rsidRPr="00961C61" w:rsidRDefault="00C0528B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104" w:type="dxa"/>
            <w:gridSpan w:val="2"/>
          </w:tcPr>
          <w:p w:rsidR="00DB7991" w:rsidRDefault="00DB7991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прямой, письменный деревянный для офиса (тип 3)</w:t>
            </w:r>
          </w:p>
        </w:tc>
        <w:tc>
          <w:tcPr>
            <w:tcW w:w="2126" w:type="dxa"/>
            <w:gridSpan w:val="2"/>
          </w:tcPr>
          <w:p w:rsidR="00DB7991" w:rsidRDefault="00DB7991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DB7991" w:rsidRPr="00961C61" w:rsidRDefault="00DB7991" w:rsidP="006213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1600 мм; глубина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680 мм; высота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B7991" w:rsidRPr="00961C61" w:rsidRDefault="00DB7991" w:rsidP="00DB7991">
            <w:pPr>
              <w:rPr>
                <w:rFonts w:ascii="Times New Roman" w:hAnsi="Times New Roman"/>
              </w:rPr>
            </w:pPr>
          </w:p>
        </w:tc>
      </w:tr>
      <w:tr w:rsidR="00DB7991" w:rsidRPr="00970E1F" w:rsidTr="00F11E0A">
        <w:tc>
          <w:tcPr>
            <w:tcW w:w="510" w:type="dxa"/>
          </w:tcPr>
          <w:p w:rsidR="00DB7991" w:rsidRPr="00961C61" w:rsidRDefault="00C0528B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2104" w:type="dxa"/>
            <w:gridSpan w:val="2"/>
          </w:tcPr>
          <w:p w:rsidR="00DB7991" w:rsidRPr="00DB7991" w:rsidRDefault="00DB7991" w:rsidP="00DB7991">
            <w:pPr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Тумба офисная деревянная  (тумба мобильная)</w:t>
            </w:r>
          </w:p>
        </w:tc>
        <w:tc>
          <w:tcPr>
            <w:tcW w:w="2126" w:type="dxa"/>
            <w:gridSpan w:val="2"/>
          </w:tcPr>
          <w:p w:rsidR="00DB7991" w:rsidRPr="00DB7991" w:rsidRDefault="00DB7991" w:rsidP="00B463BF">
            <w:pPr>
              <w:spacing w:after="0"/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DB7991" w:rsidRPr="00DB7991" w:rsidRDefault="00DB7991" w:rsidP="00B463BF">
            <w:pPr>
              <w:spacing w:after="0"/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 xml:space="preserve">Ширина: не менее 400 мм; </w:t>
            </w:r>
            <w:r>
              <w:rPr>
                <w:rFonts w:ascii="Times New Roman" w:hAnsi="Times New Roman"/>
              </w:rPr>
              <w:t>глубина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450 мм; высота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B7991">
              <w:rPr>
                <w:rFonts w:ascii="Times New Roman" w:hAnsi="Times New Roman"/>
              </w:rPr>
              <w:t xml:space="preserve"> не менее 600 мм</w:t>
            </w:r>
          </w:p>
        </w:tc>
        <w:tc>
          <w:tcPr>
            <w:tcW w:w="851" w:type="dxa"/>
          </w:tcPr>
          <w:p w:rsidR="00DB7991" w:rsidRPr="00DB799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B7991" w:rsidRPr="00DB799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B7991" w:rsidRPr="00DB799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5200,00</w:t>
            </w:r>
          </w:p>
        </w:tc>
        <w:tc>
          <w:tcPr>
            <w:tcW w:w="1134" w:type="dxa"/>
          </w:tcPr>
          <w:p w:rsidR="00DB7991" w:rsidRPr="00DB799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B7991" w:rsidRPr="00970E1F" w:rsidRDefault="00DB7991" w:rsidP="00DB799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B7991" w:rsidRPr="00970E1F" w:rsidTr="00F11E0A">
        <w:tc>
          <w:tcPr>
            <w:tcW w:w="510" w:type="dxa"/>
          </w:tcPr>
          <w:p w:rsidR="00DB7991" w:rsidRPr="00961C61" w:rsidRDefault="00C0528B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2104" w:type="dxa"/>
            <w:gridSpan w:val="2"/>
          </w:tcPr>
          <w:p w:rsidR="00DB7991" w:rsidRPr="00DB7991" w:rsidRDefault="00DB7991" w:rsidP="00DB7991">
            <w:pPr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Тумба офис</w:t>
            </w:r>
            <w:r>
              <w:rPr>
                <w:rFonts w:ascii="Times New Roman" w:hAnsi="Times New Roman"/>
              </w:rPr>
              <w:t>ная деревянная  (тумба под оргтехнику</w:t>
            </w:r>
            <w:r w:rsidRPr="00DB7991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DB7991" w:rsidRPr="00DB7991" w:rsidRDefault="00DB7991" w:rsidP="00B463BF">
            <w:pPr>
              <w:spacing w:after="0"/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DB7991" w:rsidRPr="00DB7991" w:rsidRDefault="00DB7991" w:rsidP="00B463BF">
            <w:pPr>
              <w:spacing w:after="0"/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Ширина: не ме</w:t>
            </w:r>
            <w:r>
              <w:rPr>
                <w:rFonts w:ascii="Times New Roman" w:hAnsi="Times New Roman"/>
              </w:rPr>
              <w:t>нее 800 мм; глубина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600 мм; высота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не менее 610</w:t>
            </w:r>
            <w:r w:rsidRPr="00DB7991"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851" w:type="dxa"/>
          </w:tcPr>
          <w:p w:rsidR="00DB7991" w:rsidRPr="00DB799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B7991" w:rsidRPr="00DB799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B7991" w:rsidRPr="00DB7991" w:rsidRDefault="00DB7991" w:rsidP="00DB7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DB7991">
              <w:rPr>
                <w:rFonts w:ascii="Times New Roman" w:hAnsi="Times New Roman"/>
              </w:rPr>
              <w:t>00,00</w:t>
            </w:r>
          </w:p>
        </w:tc>
        <w:tc>
          <w:tcPr>
            <w:tcW w:w="1134" w:type="dxa"/>
          </w:tcPr>
          <w:p w:rsidR="00DB7991" w:rsidRPr="00DB799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DB799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B7991" w:rsidRPr="00970E1F" w:rsidRDefault="00DB7991" w:rsidP="00DB799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B7991" w:rsidRPr="00961C61" w:rsidTr="00F11E0A">
        <w:tc>
          <w:tcPr>
            <w:tcW w:w="510" w:type="dxa"/>
          </w:tcPr>
          <w:p w:rsidR="00DB7991" w:rsidRPr="00961C61" w:rsidRDefault="00C0528B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2104" w:type="dxa"/>
            <w:gridSpan w:val="2"/>
          </w:tcPr>
          <w:p w:rsidR="00DB7991" w:rsidRPr="00961C61" w:rsidRDefault="00DB7991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</w:t>
            </w:r>
            <w:r w:rsidR="0020593C">
              <w:rPr>
                <w:rFonts w:ascii="Times New Roman" w:hAnsi="Times New Roman"/>
              </w:rPr>
              <w:t xml:space="preserve"> деревянный</w:t>
            </w:r>
            <w:r w:rsidRPr="00961C61">
              <w:rPr>
                <w:rFonts w:ascii="Times New Roman" w:hAnsi="Times New Roman"/>
              </w:rPr>
              <w:t xml:space="preserve"> </w:t>
            </w:r>
            <w:r w:rsidR="0020593C">
              <w:rPr>
                <w:rFonts w:ascii="Times New Roman" w:hAnsi="Times New Roman"/>
              </w:rPr>
              <w:t>(комбинированный)</w:t>
            </w:r>
          </w:p>
        </w:tc>
        <w:tc>
          <w:tcPr>
            <w:tcW w:w="2126" w:type="dxa"/>
            <w:gridSpan w:val="2"/>
          </w:tcPr>
          <w:p w:rsidR="0020593C" w:rsidRDefault="0020593C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DB7991" w:rsidRPr="00961C61" w:rsidRDefault="0020593C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740мм; глубина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370 мм; высота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не менее 1900 мм</w:t>
            </w:r>
          </w:p>
        </w:tc>
        <w:tc>
          <w:tcPr>
            <w:tcW w:w="851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B7991" w:rsidRPr="00120273" w:rsidRDefault="0020593C" w:rsidP="00DB7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DB7991" w:rsidRPr="00120273">
              <w:rPr>
                <w:rFonts w:ascii="Times New Roman" w:hAnsi="Times New Roman"/>
              </w:rPr>
              <w:t>00,00</w:t>
            </w:r>
          </w:p>
          <w:p w:rsidR="00DB7991" w:rsidRPr="00157EB6" w:rsidRDefault="00DB7991" w:rsidP="00DB799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</w:p>
        </w:tc>
      </w:tr>
      <w:tr w:rsidR="00DB7991" w:rsidRPr="00961C61" w:rsidTr="00F11E0A">
        <w:tc>
          <w:tcPr>
            <w:tcW w:w="510" w:type="dxa"/>
          </w:tcPr>
          <w:p w:rsidR="00DB7991" w:rsidRPr="00961C61" w:rsidRDefault="00C0528B" w:rsidP="00DB7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2104" w:type="dxa"/>
            <w:gridSpan w:val="2"/>
          </w:tcPr>
          <w:p w:rsidR="00DB7991" w:rsidRPr="00961C61" w:rsidRDefault="00DB7991" w:rsidP="00DB7991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</w:t>
            </w:r>
            <w:r w:rsidR="0020593C">
              <w:rPr>
                <w:rFonts w:ascii="Times New Roman" w:hAnsi="Times New Roman"/>
              </w:rPr>
              <w:t xml:space="preserve"> деревянный</w:t>
            </w:r>
            <w:r w:rsidRPr="00961C61">
              <w:rPr>
                <w:rFonts w:ascii="Times New Roman" w:hAnsi="Times New Roman"/>
              </w:rPr>
              <w:t xml:space="preserve"> </w:t>
            </w:r>
            <w:r w:rsidR="0020593C">
              <w:rPr>
                <w:rFonts w:ascii="Times New Roman" w:hAnsi="Times New Roman"/>
              </w:rPr>
              <w:t>(</w:t>
            </w:r>
            <w:r w:rsidRPr="00961C61">
              <w:rPr>
                <w:rFonts w:ascii="Times New Roman" w:hAnsi="Times New Roman"/>
              </w:rPr>
              <w:t>для документов</w:t>
            </w:r>
            <w:r w:rsidR="0020593C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20593C" w:rsidRDefault="0020593C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DB7991" w:rsidRPr="00961C61" w:rsidRDefault="0020593C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740мм; глубина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370 мм; высота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не менее 1900 мм</w:t>
            </w:r>
          </w:p>
        </w:tc>
        <w:tc>
          <w:tcPr>
            <w:tcW w:w="851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B7991" w:rsidRPr="00120273" w:rsidRDefault="0020593C" w:rsidP="00DB79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DB7991" w:rsidRPr="00120273">
              <w:rPr>
                <w:rFonts w:ascii="Times New Roman" w:hAnsi="Times New Roman"/>
              </w:rPr>
              <w:t>00,00</w:t>
            </w:r>
          </w:p>
          <w:p w:rsidR="00DB7991" w:rsidRPr="00157EB6" w:rsidRDefault="00DB7991" w:rsidP="00DB7991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DB7991" w:rsidRPr="00961C61" w:rsidRDefault="00DB7991" w:rsidP="00DB7991">
            <w:pPr>
              <w:jc w:val="center"/>
              <w:rPr>
                <w:rFonts w:ascii="Times New Roman" w:hAnsi="Times New Roman"/>
              </w:rPr>
            </w:pPr>
          </w:p>
        </w:tc>
      </w:tr>
      <w:tr w:rsidR="0020593C" w:rsidRPr="00961C61" w:rsidTr="00F11E0A">
        <w:tc>
          <w:tcPr>
            <w:tcW w:w="510" w:type="dxa"/>
          </w:tcPr>
          <w:p w:rsidR="0020593C" w:rsidRPr="00961C61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2104" w:type="dxa"/>
            <w:gridSpan w:val="2"/>
          </w:tcPr>
          <w:p w:rsidR="0020593C" w:rsidRPr="00961C61" w:rsidRDefault="0020593C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</w:t>
            </w:r>
            <w:r>
              <w:rPr>
                <w:rFonts w:ascii="Times New Roman" w:hAnsi="Times New Roman"/>
              </w:rPr>
              <w:t xml:space="preserve"> деревянный</w:t>
            </w:r>
            <w:r w:rsidRPr="00961C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(гардероб)</w:t>
            </w:r>
          </w:p>
        </w:tc>
        <w:tc>
          <w:tcPr>
            <w:tcW w:w="2126" w:type="dxa"/>
            <w:gridSpan w:val="2"/>
          </w:tcPr>
          <w:p w:rsidR="0020593C" w:rsidRDefault="0020593C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20593C" w:rsidRPr="00961C61" w:rsidRDefault="0020593C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740мм; глубина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370 мм; высота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не менее 1900 мм</w:t>
            </w:r>
          </w:p>
        </w:tc>
        <w:tc>
          <w:tcPr>
            <w:tcW w:w="85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0593C" w:rsidRPr="00120273" w:rsidRDefault="0020593C" w:rsidP="002059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120273">
              <w:rPr>
                <w:rFonts w:ascii="Times New Roman" w:hAnsi="Times New Roman"/>
              </w:rPr>
              <w:t>00,00</w:t>
            </w:r>
          </w:p>
          <w:p w:rsidR="0020593C" w:rsidRPr="00157EB6" w:rsidRDefault="0020593C" w:rsidP="0020593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93C" w:rsidRPr="00961C61" w:rsidTr="00F11E0A">
        <w:trPr>
          <w:trHeight w:val="282"/>
        </w:trPr>
        <w:tc>
          <w:tcPr>
            <w:tcW w:w="510" w:type="dxa"/>
          </w:tcPr>
          <w:p w:rsidR="0020593C" w:rsidRPr="00961C61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2104" w:type="dxa"/>
            <w:gridSpan w:val="2"/>
          </w:tcPr>
          <w:p w:rsidR="0020593C" w:rsidRPr="00961C61" w:rsidRDefault="0020593C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Стол для совещаний </w:t>
            </w:r>
            <w:r>
              <w:rPr>
                <w:rFonts w:ascii="Times New Roman" w:hAnsi="Times New Roman"/>
              </w:rPr>
              <w:t>на 10 и более мест.</w:t>
            </w:r>
          </w:p>
        </w:tc>
        <w:tc>
          <w:tcPr>
            <w:tcW w:w="2126" w:type="dxa"/>
            <w:gridSpan w:val="2"/>
          </w:tcPr>
          <w:p w:rsidR="0020593C" w:rsidRDefault="0020593C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20593C" w:rsidRPr="00961C61" w:rsidRDefault="0020593C" w:rsidP="00621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1200 мм; длина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2800 мм; высота</w:t>
            </w:r>
            <w:r w:rsidR="006213E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120273">
              <w:rPr>
                <w:rFonts w:ascii="Times New Roman" w:hAnsi="Times New Roman"/>
              </w:rPr>
              <w:t>35000,00</w:t>
            </w:r>
          </w:p>
        </w:tc>
        <w:tc>
          <w:tcPr>
            <w:tcW w:w="1134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</w:p>
        </w:tc>
      </w:tr>
      <w:tr w:rsidR="006213E5" w:rsidRPr="00395F7B" w:rsidTr="00F11E0A">
        <w:tc>
          <w:tcPr>
            <w:tcW w:w="510" w:type="dxa"/>
          </w:tcPr>
          <w:p w:rsidR="006213E5" w:rsidRPr="00395F7B" w:rsidRDefault="006213E5" w:rsidP="006213E5">
            <w:pPr>
              <w:rPr>
                <w:rFonts w:ascii="Times New Roman" w:hAnsi="Times New Roman"/>
                <w:color w:val="FF0000"/>
              </w:rPr>
            </w:pPr>
            <w:r w:rsidRPr="00C0528B">
              <w:rPr>
                <w:rFonts w:ascii="Times New Roman" w:hAnsi="Times New Roman"/>
              </w:rPr>
              <w:t>2.14</w:t>
            </w:r>
          </w:p>
        </w:tc>
        <w:tc>
          <w:tcPr>
            <w:tcW w:w="2104" w:type="dxa"/>
            <w:gridSpan w:val="2"/>
          </w:tcPr>
          <w:p w:rsidR="006213E5" w:rsidRPr="00A730CE" w:rsidRDefault="006213E5" w:rsidP="006213E5">
            <w:pPr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Кресло рабочее</w:t>
            </w:r>
          </w:p>
        </w:tc>
        <w:tc>
          <w:tcPr>
            <w:tcW w:w="2126" w:type="dxa"/>
            <w:gridSpan w:val="2"/>
            <w:vMerge w:val="restart"/>
          </w:tcPr>
          <w:p w:rsidR="006213E5" w:rsidRPr="00A730CE" w:rsidRDefault="006213E5" w:rsidP="00621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A730CE">
              <w:rPr>
                <w:rFonts w:ascii="Times New Roman" w:hAnsi="Times New Roman"/>
              </w:rPr>
              <w:t>атериал</w:t>
            </w:r>
            <w:r>
              <w:rPr>
                <w:rFonts w:ascii="Times New Roman" w:hAnsi="Times New Roman"/>
              </w:rPr>
              <w:t xml:space="preserve"> </w:t>
            </w:r>
            <w:r w:rsidRPr="00961C61">
              <w:rPr>
                <w:rFonts w:ascii="Times New Roman" w:hAnsi="Times New Roman"/>
              </w:rPr>
              <w:t>(предельное значение</w:t>
            </w:r>
            <w:r>
              <w:rPr>
                <w:rFonts w:ascii="Times New Roman" w:hAnsi="Times New Roman"/>
              </w:rPr>
              <w:t>):</w:t>
            </w:r>
            <w:r w:rsidRPr="00A730CE">
              <w:rPr>
                <w:rFonts w:ascii="Times New Roman" w:hAnsi="Times New Roman"/>
              </w:rPr>
              <w:t xml:space="preserve"> дерево, металл</w:t>
            </w:r>
            <w:r>
              <w:rPr>
                <w:rFonts w:ascii="Times New Roman" w:hAnsi="Times New Roman"/>
              </w:rPr>
              <w:t>.</w:t>
            </w:r>
            <w:r w:rsidRPr="00A730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A730CE">
              <w:rPr>
                <w:rFonts w:ascii="Times New Roman" w:hAnsi="Times New Roman"/>
              </w:rPr>
              <w:t>бивочные материалы (предельное значение</w:t>
            </w:r>
            <w:r>
              <w:rPr>
                <w:rFonts w:ascii="Times New Roman" w:hAnsi="Times New Roman"/>
              </w:rPr>
              <w:t>):</w:t>
            </w:r>
            <w:r w:rsidRPr="00A730CE">
              <w:rPr>
                <w:rFonts w:ascii="Times New Roman" w:hAnsi="Times New Roman"/>
              </w:rPr>
              <w:t xml:space="preserve"> искусственная кожа,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6213E5" w:rsidRPr="00A730CE" w:rsidRDefault="006213E5" w:rsidP="006213E5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6213E5" w:rsidRPr="00A730CE" w:rsidRDefault="006213E5" w:rsidP="006213E5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213E5" w:rsidRPr="00120273" w:rsidRDefault="006213E5" w:rsidP="006213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120273">
              <w:rPr>
                <w:rFonts w:ascii="Times New Roman" w:hAnsi="Times New Roman"/>
              </w:rPr>
              <w:t>00,00</w:t>
            </w:r>
          </w:p>
          <w:p w:rsidR="006213E5" w:rsidRPr="00A730CE" w:rsidRDefault="006213E5" w:rsidP="00621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13E5" w:rsidRPr="00A730CE" w:rsidRDefault="006213E5" w:rsidP="006213E5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6213E5" w:rsidRPr="00A730CE" w:rsidRDefault="006213E5" w:rsidP="006213E5">
            <w:pPr>
              <w:jc w:val="center"/>
              <w:rPr>
                <w:rFonts w:ascii="Times New Roman" w:hAnsi="Times New Roman"/>
              </w:rPr>
            </w:pPr>
          </w:p>
        </w:tc>
      </w:tr>
      <w:tr w:rsidR="0020593C" w:rsidRPr="00961C61" w:rsidTr="00F11E0A">
        <w:tc>
          <w:tcPr>
            <w:tcW w:w="510" w:type="dxa"/>
          </w:tcPr>
          <w:p w:rsidR="0020593C" w:rsidRPr="00961C61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2104" w:type="dxa"/>
            <w:gridSpan w:val="2"/>
          </w:tcPr>
          <w:p w:rsidR="0020593C" w:rsidRPr="00961C61" w:rsidRDefault="0020593C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Стулья</w:t>
            </w:r>
          </w:p>
        </w:tc>
        <w:tc>
          <w:tcPr>
            <w:tcW w:w="2126" w:type="dxa"/>
            <w:gridSpan w:val="2"/>
            <w:vMerge/>
          </w:tcPr>
          <w:p w:rsidR="0020593C" w:rsidRPr="00961C61" w:rsidRDefault="0020593C" w:rsidP="0020593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0593C" w:rsidRPr="00120273" w:rsidRDefault="0020593C" w:rsidP="002059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120273">
              <w:rPr>
                <w:rFonts w:ascii="Times New Roman" w:hAnsi="Times New Roman"/>
              </w:rPr>
              <w:t>00,00</w:t>
            </w:r>
          </w:p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93C" w:rsidRPr="00961C61" w:rsidTr="00F11E0A">
        <w:tc>
          <w:tcPr>
            <w:tcW w:w="510" w:type="dxa"/>
          </w:tcPr>
          <w:p w:rsidR="0020593C" w:rsidRPr="00961C61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2104" w:type="dxa"/>
            <w:gridSpan w:val="2"/>
          </w:tcPr>
          <w:p w:rsidR="0020593C" w:rsidRPr="00961C61" w:rsidRDefault="0020593C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 металлический несгораемый (сейф)</w:t>
            </w:r>
          </w:p>
        </w:tc>
        <w:tc>
          <w:tcPr>
            <w:tcW w:w="2126" w:type="dxa"/>
            <w:gridSpan w:val="2"/>
          </w:tcPr>
          <w:p w:rsidR="0020593C" w:rsidRPr="00961C61" w:rsidRDefault="00762E2E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Материал: м</w:t>
            </w:r>
            <w:r w:rsidRPr="00961C61">
              <w:rPr>
                <w:rFonts w:ascii="Times New Roman" w:hAnsi="Times New Roman"/>
              </w:rPr>
              <w:t>еталл</w:t>
            </w:r>
            <w:r>
              <w:rPr>
                <w:rFonts w:ascii="Times New Roman" w:hAnsi="Times New Roman"/>
              </w:rPr>
              <w:t>. О</w:t>
            </w:r>
            <w:r w:rsidRPr="00961C61">
              <w:rPr>
                <w:rFonts w:ascii="Times New Roman" w:hAnsi="Times New Roman"/>
              </w:rPr>
              <w:t>гнестойкие, взломостойкие, ключевые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25000,00</w:t>
            </w:r>
          </w:p>
        </w:tc>
        <w:tc>
          <w:tcPr>
            <w:tcW w:w="1134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93C" w:rsidRPr="00961C61" w:rsidTr="00F11E0A">
        <w:tc>
          <w:tcPr>
            <w:tcW w:w="510" w:type="dxa"/>
          </w:tcPr>
          <w:p w:rsidR="0020593C" w:rsidRPr="00961C61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  <w:tc>
          <w:tcPr>
            <w:tcW w:w="2104" w:type="dxa"/>
            <w:gridSpan w:val="2"/>
          </w:tcPr>
          <w:p w:rsidR="0020593C" w:rsidRPr="00961C61" w:rsidRDefault="0020593C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Уничтожитель бумаг (шредер)</w:t>
            </w:r>
          </w:p>
        </w:tc>
        <w:tc>
          <w:tcPr>
            <w:tcW w:w="2126" w:type="dxa"/>
            <w:gridSpan w:val="2"/>
          </w:tcPr>
          <w:p w:rsidR="0020593C" w:rsidRPr="00961C61" w:rsidRDefault="0020593C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Тип резки/размер фрагмента: Cross-cut/4 x 32 мм Максимальная одновременная за</w:t>
            </w:r>
            <w:r>
              <w:rPr>
                <w:rFonts w:ascii="Times New Roman" w:hAnsi="Times New Roman"/>
              </w:rPr>
              <w:t>грузка: 1 CD-диск/1 дискета 3,5</w:t>
            </w:r>
            <w:r w:rsidRPr="00961C61">
              <w:rPr>
                <w:rFonts w:ascii="Times New Roman" w:hAnsi="Times New Roman"/>
              </w:rPr>
              <w:t>/6 листов (A6) Уровень секретности: 3 Ширина бумагоприемника: 130 мм Скорость: 3 м/мин. Объем корзины: 3 л (30 листов) Переключатель: On/Off</w:t>
            </w:r>
          </w:p>
        </w:tc>
        <w:tc>
          <w:tcPr>
            <w:tcW w:w="85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30000,00</w:t>
            </w:r>
          </w:p>
        </w:tc>
        <w:tc>
          <w:tcPr>
            <w:tcW w:w="1134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93C" w:rsidRPr="00961C61" w:rsidTr="00F11E0A">
        <w:tc>
          <w:tcPr>
            <w:tcW w:w="510" w:type="dxa"/>
          </w:tcPr>
          <w:p w:rsidR="0020593C" w:rsidRPr="00961C61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2104" w:type="dxa"/>
            <w:gridSpan w:val="2"/>
          </w:tcPr>
          <w:p w:rsidR="0020593C" w:rsidRPr="00E1040B" w:rsidRDefault="0020593C" w:rsidP="00762E2E">
            <w:pPr>
              <w:rPr>
                <w:rFonts w:ascii="Times New Roman" w:hAnsi="Times New Roman"/>
                <w:vertAlign w:val="superscript"/>
              </w:rPr>
            </w:pPr>
            <w:r w:rsidRPr="00A730CE">
              <w:rPr>
                <w:rFonts w:ascii="Times New Roman" w:hAnsi="Times New Roman"/>
              </w:rPr>
              <w:t xml:space="preserve">Жалюзи </w:t>
            </w:r>
            <w:r>
              <w:rPr>
                <w:rFonts w:ascii="Times New Roman" w:hAnsi="Times New Roman"/>
              </w:rPr>
              <w:t>(</w:t>
            </w:r>
            <w:r w:rsidR="00762E2E">
              <w:rPr>
                <w:rFonts w:ascii="Times New Roman" w:hAnsi="Times New Roman"/>
              </w:rPr>
              <w:t>кроме жалюзи</w:t>
            </w:r>
            <w:r w:rsidRPr="00A730CE">
              <w:rPr>
                <w:rFonts w:ascii="Times New Roman" w:hAnsi="Times New Roman"/>
              </w:rPr>
              <w:t xml:space="preserve"> с фото</w:t>
            </w:r>
            <w:r w:rsidR="00762E2E">
              <w:rPr>
                <w:rFonts w:ascii="Times New Roman" w:hAnsi="Times New Roman"/>
              </w:rPr>
              <w:t xml:space="preserve"> </w:t>
            </w:r>
            <w:r w:rsidRPr="00A730CE">
              <w:rPr>
                <w:rFonts w:ascii="Times New Roman" w:hAnsi="Times New Roman"/>
              </w:rPr>
              <w:t>(термо)</w:t>
            </w:r>
            <w:r w:rsidR="00762E2E">
              <w:rPr>
                <w:rFonts w:ascii="Times New Roman" w:hAnsi="Times New Roman"/>
              </w:rPr>
              <w:t xml:space="preserve"> </w:t>
            </w:r>
            <w:r w:rsidRPr="00A730CE">
              <w:rPr>
                <w:rFonts w:ascii="Times New Roman" w:hAnsi="Times New Roman"/>
              </w:rPr>
              <w:t>печатью</w:t>
            </w:r>
            <w:r w:rsidR="007677A1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20593C" w:rsidRPr="00A730CE" w:rsidRDefault="00B463BF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0593C" w:rsidRPr="00A730CE">
              <w:rPr>
                <w:rFonts w:ascii="Times New Roman" w:hAnsi="Times New Roman"/>
              </w:rPr>
              <w:t xml:space="preserve">оризонтальные, вертикальные, </w:t>
            </w:r>
          </w:p>
        </w:tc>
        <w:tc>
          <w:tcPr>
            <w:tcW w:w="851" w:type="dxa"/>
          </w:tcPr>
          <w:p w:rsidR="0020593C" w:rsidRPr="00E1040B" w:rsidRDefault="00E1040B" w:rsidP="0020593C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0593C" w:rsidRPr="00A730CE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0593C" w:rsidRPr="00A730CE" w:rsidRDefault="00E1040B" w:rsidP="00E104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  <w:tc>
          <w:tcPr>
            <w:tcW w:w="1134" w:type="dxa"/>
          </w:tcPr>
          <w:p w:rsidR="0020593C" w:rsidRPr="00A730CE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A730C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20593C" w:rsidRPr="00A730CE" w:rsidRDefault="0020593C" w:rsidP="0020593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93C" w:rsidRPr="00961C61" w:rsidTr="00F11E0A">
        <w:tc>
          <w:tcPr>
            <w:tcW w:w="510" w:type="dxa"/>
          </w:tcPr>
          <w:p w:rsidR="0020593C" w:rsidRPr="00961C61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</w:tc>
        <w:tc>
          <w:tcPr>
            <w:tcW w:w="2104" w:type="dxa"/>
            <w:gridSpan w:val="2"/>
          </w:tcPr>
          <w:p w:rsidR="0020593C" w:rsidRPr="00961C61" w:rsidRDefault="0020593C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Часы настенные</w:t>
            </w:r>
          </w:p>
        </w:tc>
        <w:tc>
          <w:tcPr>
            <w:tcW w:w="2126" w:type="dxa"/>
            <w:gridSpan w:val="2"/>
          </w:tcPr>
          <w:p w:rsidR="0020593C" w:rsidRPr="00961C61" w:rsidRDefault="00B463BF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0593C" w:rsidRPr="00961C61">
              <w:rPr>
                <w:rFonts w:ascii="Times New Roman" w:hAnsi="Times New Roman"/>
              </w:rPr>
              <w:t>еревянный, пластмассовый корпус, размер 300 мм, бесшумный плавный ход</w:t>
            </w:r>
          </w:p>
        </w:tc>
        <w:tc>
          <w:tcPr>
            <w:tcW w:w="85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1500,00</w:t>
            </w:r>
          </w:p>
        </w:tc>
        <w:tc>
          <w:tcPr>
            <w:tcW w:w="1134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</w:p>
        </w:tc>
      </w:tr>
      <w:tr w:rsidR="0020593C" w:rsidRPr="00961C61" w:rsidTr="00F11E0A">
        <w:tc>
          <w:tcPr>
            <w:tcW w:w="510" w:type="dxa"/>
          </w:tcPr>
          <w:p w:rsidR="0020593C" w:rsidRPr="00961C61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</w:t>
            </w:r>
          </w:p>
        </w:tc>
        <w:tc>
          <w:tcPr>
            <w:tcW w:w="2104" w:type="dxa"/>
            <w:gridSpan w:val="2"/>
          </w:tcPr>
          <w:p w:rsidR="0020593C" w:rsidRDefault="0020593C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Стеллаж </w:t>
            </w:r>
            <w:r>
              <w:rPr>
                <w:rFonts w:ascii="Times New Roman" w:hAnsi="Times New Roman"/>
              </w:rPr>
              <w:t>металлический</w:t>
            </w:r>
          </w:p>
          <w:p w:rsidR="0020593C" w:rsidRPr="00961C61" w:rsidRDefault="0020593C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стационарный</w:t>
            </w:r>
          </w:p>
        </w:tc>
        <w:tc>
          <w:tcPr>
            <w:tcW w:w="2126" w:type="dxa"/>
            <w:gridSpan w:val="2"/>
          </w:tcPr>
          <w:p w:rsidR="0020593C" w:rsidRPr="00961C61" w:rsidRDefault="00B463BF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0593C" w:rsidRPr="00961C61">
              <w:rPr>
                <w:rFonts w:ascii="Times New Roman" w:hAnsi="Times New Roman"/>
              </w:rPr>
              <w:t>атериал (металл)</w:t>
            </w:r>
          </w:p>
          <w:p w:rsidR="0020593C" w:rsidRPr="00961C61" w:rsidRDefault="0020593C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шкафы, стеллажи</w:t>
            </w:r>
          </w:p>
        </w:tc>
        <w:tc>
          <w:tcPr>
            <w:tcW w:w="85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3-4</w:t>
            </w:r>
          </w:p>
        </w:tc>
        <w:tc>
          <w:tcPr>
            <w:tcW w:w="1701" w:type="dxa"/>
          </w:tcPr>
          <w:p w:rsidR="0020593C" w:rsidRPr="00120273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120273">
              <w:rPr>
                <w:rFonts w:ascii="Times New Roman" w:hAnsi="Times New Roman"/>
              </w:rPr>
              <w:t>20000,00</w:t>
            </w:r>
          </w:p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gridSpan w:val="2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и более при необходимости</w:t>
            </w:r>
          </w:p>
        </w:tc>
      </w:tr>
      <w:tr w:rsidR="0020593C" w:rsidRPr="00961C61" w:rsidTr="00F11E0A">
        <w:tc>
          <w:tcPr>
            <w:tcW w:w="510" w:type="dxa"/>
          </w:tcPr>
          <w:p w:rsidR="0020593C" w:rsidRPr="00961C61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</w:tc>
        <w:tc>
          <w:tcPr>
            <w:tcW w:w="2104" w:type="dxa"/>
            <w:gridSpan w:val="2"/>
          </w:tcPr>
          <w:p w:rsidR="0020593C" w:rsidRPr="00961C61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0593C" w:rsidRPr="00961C61">
              <w:rPr>
                <w:rFonts w:ascii="Times New Roman" w:hAnsi="Times New Roman"/>
              </w:rPr>
              <w:t>ондиционер</w:t>
            </w:r>
          </w:p>
        </w:tc>
        <w:tc>
          <w:tcPr>
            <w:tcW w:w="2126" w:type="dxa"/>
            <w:gridSpan w:val="2"/>
          </w:tcPr>
          <w:p w:rsidR="0020593C" w:rsidRPr="00961C61" w:rsidRDefault="0020593C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Максимальный воздушный поток:</w:t>
            </w:r>
            <w:r w:rsidRPr="00961C61">
              <w:rPr>
                <w:rFonts w:ascii="Times New Roman" w:hAnsi="Times New Roman"/>
              </w:rPr>
              <w:br/>
              <w:t xml:space="preserve">9.3 куб. м/мин </w:t>
            </w:r>
            <w:r w:rsidRPr="00961C61">
              <w:rPr>
                <w:rFonts w:ascii="Times New Roman" w:hAnsi="Times New Roman"/>
              </w:rPr>
              <w:br/>
              <w:t>Мощность в режиме охлаждения:</w:t>
            </w:r>
            <w:r w:rsidRPr="00961C61">
              <w:rPr>
                <w:rFonts w:ascii="Times New Roman" w:hAnsi="Times New Roman"/>
              </w:rPr>
              <w:br/>
              <w:t xml:space="preserve">2500 Вт </w:t>
            </w:r>
            <w:r w:rsidRPr="00961C61">
              <w:rPr>
                <w:rFonts w:ascii="Times New Roman" w:hAnsi="Times New Roman"/>
              </w:rPr>
              <w:br/>
              <w:t>Потребляемая мощность при охлаждении:</w:t>
            </w:r>
            <w:r w:rsidRPr="00961C61">
              <w:rPr>
                <w:rFonts w:ascii="Times New Roman" w:hAnsi="Times New Roman"/>
              </w:rPr>
              <w:br/>
              <w:t>775 Вт</w:t>
            </w:r>
          </w:p>
        </w:tc>
        <w:tc>
          <w:tcPr>
            <w:tcW w:w="85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70000,0</w:t>
            </w:r>
            <w:r w:rsidR="00504ED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20593C" w:rsidRPr="00961C61" w:rsidRDefault="0020593C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Для помещений где находятся рабочие места и для помещений серверной</w:t>
            </w:r>
          </w:p>
        </w:tc>
      </w:tr>
      <w:tr w:rsidR="0020593C" w:rsidRPr="00961C61" w:rsidTr="00F11E0A">
        <w:tc>
          <w:tcPr>
            <w:tcW w:w="510" w:type="dxa"/>
          </w:tcPr>
          <w:p w:rsidR="0020593C" w:rsidRPr="00961C61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</w:t>
            </w:r>
          </w:p>
        </w:tc>
        <w:tc>
          <w:tcPr>
            <w:tcW w:w="2104" w:type="dxa"/>
            <w:gridSpan w:val="2"/>
          </w:tcPr>
          <w:p w:rsidR="0020593C" w:rsidRPr="00961C61" w:rsidRDefault="0020593C" w:rsidP="0020593C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Вентилятор</w:t>
            </w:r>
          </w:p>
        </w:tc>
        <w:tc>
          <w:tcPr>
            <w:tcW w:w="2126" w:type="dxa"/>
            <w:gridSpan w:val="2"/>
          </w:tcPr>
          <w:p w:rsidR="0020593C" w:rsidRPr="00961C61" w:rsidRDefault="007677A1" w:rsidP="0076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Материал: п</w:t>
            </w:r>
            <w:r w:rsidR="0020593C" w:rsidRPr="00961C61">
              <w:rPr>
                <w:rFonts w:ascii="Times New Roman" w:hAnsi="Times New Roman"/>
              </w:rPr>
              <w:t>ластик</w:t>
            </w:r>
            <w:r>
              <w:rPr>
                <w:rFonts w:ascii="Times New Roman" w:hAnsi="Times New Roman"/>
              </w:rPr>
              <w:t>.</w:t>
            </w:r>
            <w:r w:rsidR="0020593C" w:rsidRPr="00961C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</w:t>
            </w:r>
            <w:r w:rsidR="0020593C" w:rsidRPr="00961C61">
              <w:rPr>
                <w:rFonts w:ascii="Times New Roman" w:hAnsi="Times New Roman"/>
              </w:rPr>
              <w:t>ентробежные, осевые, оконные</w:t>
            </w:r>
          </w:p>
        </w:tc>
        <w:tc>
          <w:tcPr>
            <w:tcW w:w="851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0593C" w:rsidRPr="00120273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120273">
              <w:rPr>
                <w:rFonts w:ascii="Times New Roman" w:hAnsi="Times New Roman"/>
              </w:rPr>
              <w:t>2000,00</w:t>
            </w:r>
          </w:p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593C" w:rsidRPr="00961C61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20593C" w:rsidRPr="00961C61" w:rsidRDefault="0020593C" w:rsidP="0020593C">
            <w:pPr>
              <w:rPr>
                <w:rFonts w:ascii="Times New Roman" w:hAnsi="Times New Roman"/>
              </w:rPr>
            </w:pPr>
          </w:p>
        </w:tc>
      </w:tr>
      <w:tr w:rsidR="00CF64C7" w:rsidRPr="00CF64C7" w:rsidTr="00B91BA8">
        <w:tc>
          <w:tcPr>
            <w:tcW w:w="10694" w:type="dxa"/>
            <w:gridSpan w:val="11"/>
          </w:tcPr>
          <w:p w:rsidR="0020593C" w:rsidRPr="00CF64C7" w:rsidRDefault="0020593C" w:rsidP="0020593C">
            <w:pPr>
              <w:rPr>
                <w:rFonts w:ascii="Times New Roman" w:hAnsi="Times New Roman"/>
              </w:rPr>
            </w:pPr>
            <w:r w:rsidRPr="00CF64C7">
              <w:rPr>
                <w:rFonts w:ascii="Times New Roman" w:hAnsi="Times New Roman"/>
              </w:rPr>
              <w:t>3. Помещения пожарных частей и другие помещения</w:t>
            </w:r>
          </w:p>
        </w:tc>
      </w:tr>
      <w:tr w:rsidR="00CF64C7" w:rsidRPr="00CF64C7" w:rsidTr="00863023">
        <w:trPr>
          <w:trHeight w:val="1985"/>
        </w:trPr>
        <w:tc>
          <w:tcPr>
            <w:tcW w:w="510" w:type="dxa"/>
          </w:tcPr>
          <w:p w:rsidR="0020593C" w:rsidRPr="00CF64C7" w:rsidRDefault="00C0528B" w:rsidP="002059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900" w:type="dxa"/>
          </w:tcPr>
          <w:p w:rsidR="0020593C" w:rsidRPr="00CF64C7" w:rsidRDefault="0020593C" w:rsidP="0020593C">
            <w:pPr>
              <w:rPr>
                <w:rFonts w:ascii="Times New Roman" w:hAnsi="Times New Roman"/>
              </w:rPr>
            </w:pPr>
            <w:r w:rsidRPr="00CF64C7">
              <w:rPr>
                <w:rFonts w:ascii="Times New Roman" w:hAnsi="Times New Roman"/>
              </w:rPr>
              <w:t>Стол диспетчера угловой</w:t>
            </w:r>
            <w:r w:rsidR="00AC6C60" w:rsidRPr="00CF64C7">
              <w:rPr>
                <w:rFonts w:ascii="Times New Roman" w:hAnsi="Times New Roman"/>
              </w:rPr>
              <w:t xml:space="preserve"> нестандартный</w:t>
            </w:r>
          </w:p>
        </w:tc>
        <w:tc>
          <w:tcPr>
            <w:tcW w:w="2330" w:type="dxa"/>
            <w:gridSpan w:val="3"/>
          </w:tcPr>
          <w:p w:rsidR="00863023" w:rsidRPr="00CF64C7" w:rsidRDefault="00B463BF" w:rsidP="00863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0593C" w:rsidRPr="00CF64C7">
              <w:rPr>
                <w:rFonts w:ascii="Times New Roman" w:hAnsi="Times New Roman"/>
              </w:rPr>
              <w:t>атериал (предельное значение</w:t>
            </w:r>
            <w:r w:rsidR="007677A1">
              <w:rPr>
                <w:rFonts w:ascii="Times New Roman" w:hAnsi="Times New Roman"/>
              </w:rPr>
              <w:t>):</w:t>
            </w:r>
            <w:r w:rsidR="00863023">
              <w:rPr>
                <w:rFonts w:ascii="Times New Roman" w:hAnsi="Times New Roman"/>
              </w:rPr>
              <w:t xml:space="preserve"> ЛДСП</w:t>
            </w:r>
            <w:r w:rsidR="007677A1">
              <w:rPr>
                <w:rFonts w:ascii="Times New Roman" w:hAnsi="Times New Roman"/>
              </w:rPr>
              <w:t>.</w:t>
            </w:r>
            <w:r w:rsidR="00863023">
              <w:rPr>
                <w:rFonts w:ascii="Times New Roman" w:hAnsi="Times New Roman"/>
              </w:rPr>
              <w:t xml:space="preserve"> Ширина: не менее 1600мм; глубина: не менее 680 мм; высота: не менее 730 мм </w:t>
            </w:r>
          </w:p>
        </w:tc>
        <w:tc>
          <w:tcPr>
            <w:tcW w:w="851" w:type="dxa"/>
          </w:tcPr>
          <w:p w:rsidR="0020593C" w:rsidRPr="00CF64C7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CF64C7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20593C" w:rsidRPr="00CF64C7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CF64C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0593C" w:rsidRPr="00CF64C7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CF64C7">
              <w:rPr>
                <w:rFonts w:ascii="Times New Roman" w:hAnsi="Times New Roman"/>
              </w:rPr>
              <w:t>50000,00</w:t>
            </w:r>
          </w:p>
        </w:tc>
        <w:tc>
          <w:tcPr>
            <w:tcW w:w="1214" w:type="dxa"/>
            <w:gridSpan w:val="2"/>
          </w:tcPr>
          <w:p w:rsidR="0020593C" w:rsidRPr="00CF64C7" w:rsidRDefault="0020593C" w:rsidP="0020593C">
            <w:pPr>
              <w:jc w:val="center"/>
              <w:rPr>
                <w:rFonts w:ascii="Times New Roman" w:hAnsi="Times New Roman"/>
              </w:rPr>
            </w:pPr>
            <w:r w:rsidRPr="00CF64C7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20593C" w:rsidRPr="00CF64C7" w:rsidRDefault="0020593C" w:rsidP="0020593C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900" w:type="dxa"/>
          </w:tcPr>
          <w:p w:rsidR="00CF64C7" w:rsidRDefault="00CF64C7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прямой, письменный деревянный для офиса (тип1)</w:t>
            </w:r>
          </w:p>
        </w:tc>
        <w:tc>
          <w:tcPr>
            <w:tcW w:w="2330" w:type="dxa"/>
            <w:gridSpan w:val="3"/>
          </w:tcPr>
          <w:p w:rsidR="00CF64C7" w:rsidRDefault="00CF64C7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CF64C7" w:rsidRPr="00961C61" w:rsidRDefault="00CF64C7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1100мм; глубина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680 мм; высота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900" w:type="dxa"/>
          </w:tcPr>
          <w:p w:rsidR="00CF64C7" w:rsidRDefault="00CF64C7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прямой, письменный деревянный для офиса (тип 2)</w:t>
            </w:r>
          </w:p>
        </w:tc>
        <w:tc>
          <w:tcPr>
            <w:tcW w:w="2330" w:type="dxa"/>
            <w:gridSpan w:val="3"/>
          </w:tcPr>
          <w:p w:rsidR="00CF64C7" w:rsidRDefault="00CF64C7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CF64C7" w:rsidRPr="00961C61" w:rsidRDefault="00CF64C7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1380 мм; глубина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680 мм; высота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900" w:type="dxa"/>
          </w:tcPr>
          <w:p w:rsidR="00CF64C7" w:rsidRDefault="00CF64C7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прямой, письменный деревянный для офиса (тип 3)</w:t>
            </w:r>
          </w:p>
        </w:tc>
        <w:tc>
          <w:tcPr>
            <w:tcW w:w="2330" w:type="dxa"/>
            <w:gridSpan w:val="3"/>
          </w:tcPr>
          <w:p w:rsidR="00CF64C7" w:rsidRDefault="00CF64C7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CF64C7" w:rsidRPr="00961C61" w:rsidRDefault="00CF64C7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1600 мм; глубина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680 мм; высота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961C61">
              <w:rPr>
                <w:rFonts w:ascii="Times New Roman" w:hAnsi="Times New Roman"/>
              </w:rPr>
              <w:t>00,00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900" w:type="dxa"/>
          </w:tcPr>
          <w:p w:rsidR="00CF64C7" w:rsidRPr="00961C61" w:rsidRDefault="00CF64C7" w:rsidP="00CF64C7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  <w:bCs/>
              </w:rPr>
              <w:t xml:space="preserve">Тумба </w:t>
            </w:r>
            <w:r>
              <w:rPr>
                <w:rFonts w:ascii="Times New Roman" w:hAnsi="Times New Roman"/>
                <w:bCs/>
              </w:rPr>
              <w:t xml:space="preserve">деревянная </w:t>
            </w:r>
            <w:r w:rsidRPr="00961C61">
              <w:rPr>
                <w:rFonts w:ascii="Times New Roman" w:hAnsi="Times New Roman"/>
                <w:bCs/>
              </w:rPr>
              <w:t xml:space="preserve">прикроватная </w:t>
            </w:r>
          </w:p>
        </w:tc>
        <w:tc>
          <w:tcPr>
            <w:tcW w:w="2330" w:type="dxa"/>
            <w:gridSpan w:val="3"/>
          </w:tcPr>
          <w:p w:rsidR="00CF64C7" w:rsidRDefault="00CF64C7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500 мм; глубина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480 мм;  высота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 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3500,0</w:t>
            </w:r>
            <w:r w:rsidR="00504ED8">
              <w:rPr>
                <w:rFonts w:ascii="Times New Roman" w:hAnsi="Times New Roman"/>
              </w:rPr>
              <w:t>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1900" w:type="dxa"/>
          </w:tcPr>
          <w:p w:rsidR="00CF64C7" w:rsidRPr="00961C61" w:rsidRDefault="00CF64C7" w:rsidP="00CF64C7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  <w:bCs/>
              </w:rPr>
              <w:t>Стол кухонный двухстворчатый</w:t>
            </w:r>
          </w:p>
        </w:tc>
        <w:tc>
          <w:tcPr>
            <w:tcW w:w="2330" w:type="dxa"/>
            <w:gridSpan w:val="3"/>
          </w:tcPr>
          <w:p w:rsidR="00CF64C7" w:rsidRDefault="00CF64C7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800мм; глубина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680 мм; высота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7</w:t>
            </w:r>
            <w:r w:rsidRPr="00961C61">
              <w:rPr>
                <w:rFonts w:ascii="Times New Roman" w:hAnsi="Times New Roman"/>
              </w:rPr>
              <w:t>000,0</w:t>
            </w:r>
            <w:r w:rsidR="00504ED8">
              <w:rPr>
                <w:rFonts w:ascii="Times New Roman" w:hAnsi="Times New Roman"/>
              </w:rPr>
              <w:t>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rPr>
          <w:trHeight w:val="261"/>
        </w:trPr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1900" w:type="dxa"/>
          </w:tcPr>
          <w:p w:rsidR="00CF64C7" w:rsidRDefault="00CF64C7" w:rsidP="0034079D">
            <w:pPr>
              <w:spacing w:after="0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 xml:space="preserve">Шкаф навесной двухстворчатый </w:t>
            </w:r>
          </w:p>
          <w:p w:rsidR="0034079D" w:rsidRPr="00961C61" w:rsidRDefault="0034079D" w:rsidP="0034079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кухонный</w:t>
            </w:r>
          </w:p>
        </w:tc>
        <w:tc>
          <w:tcPr>
            <w:tcW w:w="2330" w:type="dxa"/>
            <w:gridSpan w:val="3"/>
          </w:tcPr>
          <w:p w:rsidR="00CF64C7" w:rsidRDefault="00CF64C7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800мм; глубина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380 мм; высота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600 мм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5000,0</w:t>
            </w:r>
            <w:r w:rsidR="00504ED8">
              <w:rPr>
                <w:rFonts w:ascii="Times New Roman" w:hAnsi="Times New Roman"/>
              </w:rPr>
              <w:t>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1900" w:type="dxa"/>
          </w:tcPr>
          <w:p w:rsidR="00CF64C7" w:rsidRDefault="00CF64C7" w:rsidP="0034079D">
            <w:pPr>
              <w:spacing w:after="0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Тумба-мойка</w:t>
            </w:r>
          </w:p>
          <w:p w:rsidR="0034079D" w:rsidRPr="00961C61" w:rsidRDefault="0034079D" w:rsidP="0034079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кухонная</w:t>
            </w:r>
          </w:p>
        </w:tc>
        <w:tc>
          <w:tcPr>
            <w:tcW w:w="2330" w:type="dxa"/>
            <w:gridSpan w:val="3"/>
          </w:tcPr>
          <w:p w:rsidR="00CF64C7" w:rsidRDefault="00CF64C7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600мм; глубина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680 мм; высота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8000,0</w:t>
            </w:r>
            <w:r w:rsidR="00504ED8">
              <w:rPr>
                <w:rFonts w:ascii="Times New Roman" w:hAnsi="Times New Roman"/>
              </w:rPr>
              <w:t>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1900" w:type="dxa"/>
          </w:tcPr>
          <w:p w:rsidR="00CF64C7" w:rsidRPr="00961C61" w:rsidRDefault="00CF64C7" w:rsidP="00863023">
            <w:pPr>
              <w:spacing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Стол обеденный 6 - местный</w:t>
            </w:r>
          </w:p>
        </w:tc>
        <w:tc>
          <w:tcPr>
            <w:tcW w:w="2330" w:type="dxa"/>
            <w:gridSpan w:val="3"/>
          </w:tcPr>
          <w:p w:rsidR="00CF64C7" w:rsidRDefault="00CF64C7" w:rsidP="00B46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(предельное значение): ЛДСП</w:t>
            </w:r>
          </w:p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1800мм; глубина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680 мм; высота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730 мм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5000,0</w:t>
            </w:r>
            <w:r w:rsidR="00504ED8">
              <w:rPr>
                <w:rFonts w:ascii="Times New Roman" w:hAnsi="Times New Roman"/>
              </w:rPr>
              <w:t>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1900" w:type="dxa"/>
          </w:tcPr>
          <w:p w:rsidR="00CF64C7" w:rsidRPr="00961C61" w:rsidRDefault="00CF64C7" w:rsidP="00863023">
            <w:pPr>
              <w:spacing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</w:rPr>
              <w:t>Стулья</w:t>
            </w:r>
            <w:r>
              <w:rPr>
                <w:rFonts w:ascii="Times New Roman" w:hAnsi="Times New Roman"/>
              </w:rPr>
              <w:t>, табуреты</w:t>
            </w:r>
          </w:p>
        </w:tc>
        <w:tc>
          <w:tcPr>
            <w:tcW w:w="2330" w:type="dxa"/>
            <w:gridSpan w:val="3"/>
          </w:tcPr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 (металл),</w:t>
            </w:r>
            <w:r w:rsidR="0034079D">
              <w:rPr>
                <w:rFonts w:ascii="Times New Roman" w:hAnsi="Times New Roman"/>
              </w:rPr>
              <w:t>дерево, ПХВ,ЛДСП</w:t>
            </w:r>
            <w:r w:rsidRPr="00961C61">
              <w:rPr>
                <w:rFonts w:ascii="Times New Roman" w:hAnsi="Times New Roman"/>
              </w:rPr>
              <w:t xml:space="preserve"> обивочные материалы (предельное значение - искусственная кожа, искусственная замша (микрофибра), ткань, нетканые материалы)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2000,00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</w:tc>
        <w:tc>
          <w:tcPr>
            <w:tcW w:w="1900" w:type="dxa"/>
          </w:tcPr>
          <w:p w:rsidR="00CF64C7" w:rsidRPr="00961C61" w:rsidRDefault="00CF64C7" w:rsidP="00863023">
            <w:pPr>
              <w:spacing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 xml:space="preserve">Кухонная вытяжная вентиляция </w:t>
            </w:r>
          </w:p>
        </w:tc>
        <w:tc>
          <w:tcPr>
            <w:tcW w:w="2330" w:type="dxa"/>
            <w:gridSpan w:val="3"/>
          </w:tcPr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Требования не предъявляются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15000,0</w:t>
            </w:r>
            <w:r w:rsidR="00504ED8">
              <w:rPr>
                <w:rFonts w:ascii="Times New Roman" w:hAnsi="Times New Roman"/>
              </w:rPr>
              <w:t>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1900" w:type="dxa"/>
          </w:tcPr>
          <w:p w:rsidR="00CF64C7" w:rsidRPr="00961C61" w:rsidRDefault="00CF64C7" w:rsidP="00863023">
            <w:pPr>
              <w:spacing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Микроволновая печь</w:t>
            </w:r>
          </w:p>
        </w:tc>
        <w:tc>
          <w:tcPr>
            <w:tcW w:w="2330" w:type="dxa"/>
            <w:gridSpan w:val="3"/>
          </w:tcPr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 xml:space="preserve">Обьем 15-20 л Мощность микроволн 700-1500Вт, 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15000,00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</w:tc>
        <w:tc>
          <w:tcPr>
            <w:tcW w:w="1900" w:type="dxa"/>
          </w:tcPr>
          <w:p w:rsidR="00CF64C7" w:rsidRPr="00961C61" w:rsidRDefault="00CF64C7" w:rsidP="00863023">
            <w:pPr>
              <w:spacing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4-комфорочная газовая(электрическая) плита, варочная поверхность</w:t>
            </w:r>
          </w:p>
        </w:tc>
        <w:tc>
          <w:tcPr>
            <w:tcW w:w="2330" w:type="dxa"/>
            <w:gridSpan w:val="3"/>
          </w:tcPr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Требования не предъявляются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15000,00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34079D" w:rsidRPr="00961C61" w:rsidTr="00A94B17">
        <w:tc>
          <w:tcPr>
            <w:tcW w:w="510" w:type="dxa"/>
          </w:tcPr>
          <w:p w:rsidR="0034079D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</w:t>
            </w:r>
          </w:p>
        </w:tc>
        <w:tc>
          <w:tcPr>
            <w:tcW w:w="1900" w:type="dxa"/>
          </w:tcPr>
          <w:p w:rsidR="0034079D" w:rsidRPr="00961C61" w:rsidRDefault="0034079D" w:rsidP="00863023">
            <w:pPr>
              <w:spacing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Кровать с металлическим каркасом</w:t>
            </w:r>
          </w:p>
        </w:tc>
        <w:tc>
          <w:tcPr>
            <w:tcW w:w="2330" w:type="dxa"/>
            <w:gridSpan w:val="3"/>
          </w:tcPr>
          <w:p w:rsidR="0034079D" w:rsidRDefault="0034079D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Материал-металл</w:t>
            </w:r>
            <w:r>
              <w:rPr>
                <w:rFonts w:ascii="Times New Roman" w:hAnsi="Times New Roman"/>
              </w:rPr>
              <w:t xml:space="preserve">, дерево </w:t>
            </w:r>
          </w:p>
          <w:p w:rsidR="0034079D" w:rsidRPr="00961C61" w:rsidRDefault="0034079D" w:rsidP="00B46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Ширина: не менее 800мм; длина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 2000 мм; высота</w:t>
            </w:r>
            <w:r w:rsidR="00F11E0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не менее 400 мм</w:t>
            </w:r>
          </w:p>
        </w:tc>
        <w:tc>
          <w:tcPr>
            <w:tcW w:w="851" w:type="dxa"/>
          </w:tcPr>
          <w:p w:rsidR="0034079D" w:rsidRPr="00961C61" w:rsidRDefault="0034079D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34079D" w:rsidRPr="00961C61" w:rsidRDefault="0034079D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до 20</w:t>
            </w:r>
          </w:p>
        </w:tc>
        <w:tc>
          <w:tcPr>
            <w:tcW w:w="1701" w:type="dxa"/>
          </w:tcPr>
          <w:p w:rsidR="0034079D" w:rsidRPr="00DF4EE6" w:rsidRDefault="0034079D" w:rsidP="00CF64C7">
            <w:pPr>
              <w:jc w:val="center"/>
              <w:rPr>
                <w:rFonts w:ascii="Times New Roman" w:hAnsi="Times New Roman"/>
              </w:rPr>
            </w:pPr>
            <w:r w:rsidRPr="00DF4EE6">
              <w:rPr>
                <w:rFonts w:ascii="Times New Roman" w:hAnsi="Times New Roman"/>
              </w:rPr>
              <w:t xml:space="preserve">15000,00 </w:t>
            </w:r>
          </w:p>
          <w:p w:rsidR="0034079D" w:rsidRPr="00961C61" w:rsidRDefault="0034079D" w:rsidP="00CF6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34079D" w:rsidRPr="00961C61" w:rsidRDefault="0034079D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5</w:t>
            </w:r>
          </w:p>
        </w:tc>
        <w:tc>
          <w:tcPr>
            <w:tcW w:w="1338" w:type="dxa"/>
          </w:tcPr>
          <w:p w:rsidR="0034079D" w:rsidRPr="00961C61" w:rsidRDefault="0034079D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34079D" w:rsidRPr="00961C61" w:rsidTr="00A94B17">
        <w:tc>
          <w:tcPr>
            <w:tcW w:w="510" w:type="dxa"/>
          </w:tcPr>
          <w:p w:rsidR="0034079D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</w:t>
            </w:r>
          </w:p>
        </w:tc>
        <w:tc>
          <w:tcPr>
            <w:tcW w:w="1900" w:type="dxa"/>
          </w:tcPr>
          <w:p w:rsidR="0034079D" w:rsidRPr="00961C61" w:rsidRDefault="0034079D" w:rsidP="00863023">
            <w:pPr>
              <w:spacing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 xml:space="preserve">Стеллаж металлический стационарный </w:t>
            </w:r>
          </w:p>
        </w:tc>
        <w:tc>
          <w:tcPr>
            <w:tcW w:w="2330" w:type="dxa"/>
            <w:gridSpan w:val="3"/>
          </w:tcPr>
          <w:p w:rsidR="0034079D" w:rsidRPr="00961C61" w:rsidRDefault="0034079D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Материал-металл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851" w:type="dxa"/>
          </w:tcPr>
          <w:p w:rsidR="0034079D" w:rsidRPr="00961C61" w:rsidRDefault="0034079D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34079D" w:rsidRPr="00961C61" w:rsidRDefault="0034079D" w:rsidP="00CF64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4079D" w:rsidRPr="00961C61" w:rsidRDefault="0034079D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17000,00</w:t>
            </w:r>
          </w:p>
        </w:tc>
        <w:tc>
          <w:tcPr>
            <w:tcW w:w="1214" w:type="dxa"/>
            <w:gridSpan w:val="2"/>
          </w:tcPr>
          <w:p w:rsidR="0034079D" w:rsidRPr="00961C61" w:rsidRDefault="0034079D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338" w:type="dxa"/>
          </w:tcPr>
          <w:p w:rsidR="0034079D" w:rsidRPr="00961C61" w:rsidRDefault="0034079D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</w:t>
            </w:r>
          </w:p>
        </w:tc>
        <w:tc>
          <w:tcPr>
            <w:tcW w:w="1900" w:type="dxa"/>
          </w:tcPr>
          <w:p w:rsidR="00CF64C7" w:rsidRPr="00961C61" w:rsidRDefault="00CF64C7" w:rsidP="00863023">
            <w:pPr>
              <w:spacing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Шкаф картотечный металлический</w:t>
            </w:r>
          </w:p>
        </w:tc>
        <w:tc>
          <w:tcPr>
            <w:tcW w:w="2330" w:type="dxa"/>
            <w:gridSpan w:val="3"/>
          </w:tcPr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Материал-металл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24000,00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</w:t>
            </w:r>
          </w:p>
        </w:tc>
        <w:tc>
          <w:tcPr>
            <w:tcW w:w="1900" w:type="dxa"/>
          </w:tcPr>
          <w:p w:rsidR="00CF64C7" w:rsidRPr="00961C61" w:rsidRDefault="00CF64C7" w:rsidP="00863023">
            <w:pPr>
              <w:spacing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</w:rPr>
              <w:t>Шкаф металлический несгораемый (сейф)</w:t>
            </w:r>
          </w:p>
        </w:tc>
        <w:tc>
          <w:tcPr>
            <w:tcW w:w="2330" w:type="dxa"/>
            <w:gridSpan w:val="3"/>
          </w:tcPr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Материал-металл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961C61">
              <w:rPr>
                <w:rFonts w:ascii="Times New Roman" w:hAnsi="Times New Roman"/>
              </w:rPr>
              <w:t>000,00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A94B17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</w:t>
            </w:r>
          </w:p>
        </w:tc>
        <w:tc>
          <w:tcPr>
            <w:tcW w:w="1900" w:type="dxa"/>
          </w:tcPr>
          <w:p w:rsidR="00CF64C7" w:rsidRPr="00961C61" w:rsidRDefault="00CF64C7" w:rsidP="00863023">
            <w:pPr>
              <w:spacing w:after="108"/>
              <w:rPr>
                <w:rFonts w:ascii="Times New Roman" w:hAnsi="Times New Roman"/>
                <w:bCs/>
              </w:rPr>
            </w:pPr>
            <w:r w:rsidRPr="00961C61">
              <w:rPr>
                <w:rFonts w:ascii="Times New Roman" w:hAnsi="Times New Roman"/>
                <w:bCs/>
              </w:rPr>
              <w:t>Ключница металлическая</w:t>
            </w:r>
          </w:p>
        </w:tc>
        <w:tc>
          <w:tcPr>
            <w:tcW w:w="2330" w:type="dxa"/>
            <w:gridSpan w:val="3"/>
          </w:tcPr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Материал-металл</w:t>
            </w:r>
          </w:p>
        </w:tc>
        <w:tc>
          <w:tcPr>
            <w:tcW w:w="85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2000,00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B91BA8">
        <w:tc>
          <w:tcPr>
            <w:tcW w:w="10694" w:type="dxa"/>
            <w:gridSpan w:val="11"/>
          </w:tcPr>
          <w:p w:rsidR="00CF64C7" w:rsidRPr="00961C61" w:rsidRDefault="00CF64C7" w:rsidP="00CF64C7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4. Материально-технические средства</w:t>
            </w:r>
          </w:p>
        </w:tc>
      </w:tr>
      <w:tr w:rsidR="00CF64C7" w:rsidRPr="00961C61" w:rsidTr="00F11E0A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900" w:type="dxa"/>
          </w:tcPr>
          <w:p w:rsidR="00CF64C7" w:rsidRPr="00961C61" w:rsidRDefault="00CF64C7" w:rsidP="00CF64C7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Калькулятор настольный</w:t>
            </w:r>
          </w:p>
        </w:tc>
        <w:tc>
          <w:tcPr>
            <w:tcW w:w="2047" w:type="dxa"/>
            <w:gridSpan w:val="2"/>
          </w:tcPr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Разрядность дисплея: 12</w:t>
            </w:r>
          </w:p>
        </w:tc>
        <w:tc>
          <w:tcPr>
            <w:tcW w:w="113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E23D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E23D61">
              <w:rPr>
                <w:rFonts w:ascii="Times New Roman" w:hAnsi="Times New Roman"/>
              </w:rPr>
              <w:t>1000,00</w:t>
            </w:r>
          </w:p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  <w:tr w:rsidR="00CF64C7" w:rsidRPr="00961C61" w:rsidTr="00F11E0A">
        <w:tc>
          <w:tcPr>
            <w:tcW w:w="510" w:type="dxa"/>
          </w:tcPr>
          <w:p w:rsidR="00CF64C7" w:rsidRPr="00961C61" w:rsidRDefault="00C0528B" w:rsidP="00CF6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900" w:type="dxa"/>
          </w:tcPr>
          <w:p w:rsidR="00CF64C7" w:rsidRPr="00961C61" w:rsidRDefault="00CF64C7" w:rsidP="00CF64C7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Устройство для сшивки документов</w:t>
            </w:r>
          </w:p>
        </w:tc>
        <w:tc>
          <w:tcPr>
            <w:tcW w:w="2047" w:type="dxa"/>
            <w:gridSpan w:val="2"/>
          </w:tcPr>
          <w:p w:rsidR="00CF64C7" w:rsidRPr="00961C61" w:rsidRDefault="00CF64C7" w:rsidP="00B463BF">
            <w:pPr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Толщина прошивки: до 100 мм. Диаметр сверления отверстий: 4 мм</w:t>
            </w:r>
          </w:p>
        </w:tc>
        <w:tc>
          <w:tcPr>
            <w:tcW w:w="113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10000,00</w:t>
            </w:r>
          </w:p>
        </w:tc>
        <w:tc>
          <w:tcPr>
            <w:tcW w:w="1214" w:type="dxa"/>
            <w:gridSpan w:val="2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  <w:r w:rsidRPr="00961C61">
              <w:rPr>
                <w:rFonts w:ascii="Times New Roman" w:hAnsi="Times New Roman"/>
              </w:rPr>
              <w:t>7</w:t>
            </w:r>
          </w:p>
        </w:tc>
        <w:tc>
          <w:tcPr>
            <w:tcW w:w="1338" w:type="dxa"/>
          </w:tcPr>
          <w:p w:rsidR="00CF64C7" w:rsidRPr="00961C61" w:rsidRDefault="00CF64C7" w:rsidP="00CF64C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54060" w:rsidRPr="0013383C" w:rsidRDefault="00154060" w:rsidP="00154060">
      <w:pPr>
        <w:pStyle w:val="a8"/>
        <w:jc w:val="both"/>
        <w:rPr>
          <w:rFonts w:ascii="Times New Roman" w:hAnsi="Times New Roman"/>
        </w:rPr>
      </w:pPr>
    </w:p>
    <w:p w:rsidR="00154060" w:rsidRPr="00E50F9F" w:rsidRDefault="00154060" w:rsidP="00E50F9F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0F9F">
        <w:rPr>
          <w:rFonts w:ascii="Times New Roman" w:hAnsi="Times New Roman"/>
          <w:sz w:val="28"/>
          <w:szCs w:val="28"/>
        </w:rPr>
        <w:t>1. Количество планируемой к приобретению мебели и отдельно материально-технических средств определяется исходя из их фактического наличия, учтенного на балансе Учреждения.</w:t>
      </w:r>
    </w:p>
    <w:p w:rsidR="00154060" w:rsidRPr="00E50F9F" w:rsidRDefault="00154060" w:rsidP="00E50F9F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0F9F">
        <w:rPr>
          <w:rFonts w:ascii="Times New Roman" w:hAnsi="Times New Roman"/>
          <w:sz w:val="28"/>
          <w:szCs w:val="28"/>
        </w:rPr>
        <w:t>2. Наименования и количество  приобретаемой мебели и отдельно материально-технических средств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  <w:r w:rsidR="00C0528B" w:rsidRPr="00E50F9F">
        <w:rPr>
          <w:rFonts w:ascii="Times New Roman" w:hAnsi="Times New Roman"/>
          <w:sz w:val="28"/>
          <w:szCs w:val="28"/>
        </w:rPr>
        <w:t xml:space="preserve">    </w:t>
      </w:r>
    </w:p>
    <w:p w:rsidR="00863023" w:rsidRDefault="00863023" w:rsidP="00C16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84" w:rsidRPr="00E50F9F" w:rsidRDefault="00C16B84" w:rsidP="00C16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3.Норматив </w:t>
      </w:r>
    </w:p>
    <w:p w:rsidR="00C16B84" w:rsidRPr="00E50F9F" w:rsidRDefault="00C16B84" w:rsidP="00C16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канцелярских принадлежностей</w:t>
      </w:r>
    </w:p>
    <w:p w:rsidR="00C16B84" w:rsidRPr="00961C61" w:rsidRDefault="00C16B84" w:rsidP="00C16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2127"/>
        <w:gridCol w:w="1275"/>
        <w:gridCol w:w="851"/>
        <w:gridCol w:w="1559"/>
        <w:gridCol w:w="1276"/>
        <w:gridCol w:w="1134"/>
      </w:tblGrid>
      <w:tr w:rsidR="00C16B84" w:rsidRPr="00961C61" w:rsidTr="006C6B88">
        <w:tc>
          <w:tcPr>
            <w:tcW w:w="510" w:type="dxa"/>
          </w:tcPr>
          <w:p w:rsidR="00C16B84" w:rsidRPr="00961C61" w:rsidRDefault="00E50F9F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6B84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58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служебных помещений и предметов</w:t>
            </w:r>
          </w:p>
        </w:tc>
        <w:tc>
          <w:tcPr>
            <w:tcW w:w="2127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5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559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за единицу</w:t>
            </w:r>
            <w:r w:rsidR="0037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276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134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6B84" w:rsidRPr="00961C61" w:rsidTr="006C6B88">
        <w:tc>
          <w:tcPr>
            <w:tcW w:w="510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2127" w:type="dxa"/>
          </w:tcPr>
          <w:p w:rsidR="00C16B84" w:rsidRPr="00961C61" w:rsidRDefault="00DD542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скоб № 10, </w:t>
            </w:r>
            <w:r w:rsidR="00C16B84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24/6, 26/6 </w:t>
            </w:r>
          </w:p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механизма: металл</w:t>
            </w:r>
          </w:p>
        </w:tc>
        <w:tc>
          <w:tcPr>
            <w:tcW w:w="1275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16B84" w:rsidRPr="00961C61" w:rsidTr="006C6B88">
        <w:tc>
          <w:tcPr>
            <w:tcW w:w="510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dxa"/>
          </w:tcPr>
          <w:p w:rsidR="00C16B84" w:rsidRPr="00961C61" w:rsidRDefault="00C16B84" w:rsidP="00DD54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папка </w:t>
            </w:r>
          </w:p>
        </w:tc>
        <w:tc>
          <w:tcPr>
            <w:tcW w:w="2127" w:type="dxa"/>
          </w:tcPr>
          <w:p w:rsidR="00DD5424" w:rsidRDefault="00B463BF" w:rsidP="00DD54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16B84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еразборная снабжена прочными матерчатыми завязками длиною не менее 70 м</w:t>
            </w:r>
            <w:r w:rsidR="00D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твердой обложкой и клапанами</w:t>
            </w:r>
          </w:p>
          <w:p w:rsidR="00DD5424" w:rsidRDefault="00DD5424" w:rsidP="00DD54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картон</w:t>
            </w:r>
            <w:r w:rsidR="00C16B84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плотностью не ниже 350-400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г/кв. м, размером 320 x 230 мм</w:t>
            </w:r>
          </w:p>
          <w:p w:rsidR="00C16B84" w:rsidRPr="00961C61" w:rsidRDefault="00C16B84" w:rsidP="00DD54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корешка не менее 25 мм</w:t>
            </w:r>
          </w:p>
        </w:tc>
        <w:tc>
          <w:tcPr>
            <w:tcW w:w="1275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16B84" w:rsidRPr="00961C61" w:rsidTr="006C6B88">
        <w:tc>
          <w:tcPr>
            <w:tcW w:w="510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бумаги в подставке</w:t>
            </w:r>
          </w:p>
        </w:tc>
        <w:tc>
          <w:tcPr>
            <w:tcW w:w="2127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блок белый для заметок непроклеенный, листы для заметок квадратной формы собраны в куб, офсет не менее 80 г/кв. м повышенной гладкости, размер блока не менее 90 x 90 x 85 мм, упакована в прозрачную пленку</w:t>
            </w:r>
          </w:p>
        </w:tc>
        <w:tc>
          <w:tcPr>
            <w:tcW w:w="1275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16B84" w:rsidRPr="00961C61" w:rsidTr="006C6B88">
        <w:tc>
          <w:tcPr>
            <w:tcW w:w="510" w:type="dxa"/>
          </w:tcPr>
          <w:p w:rsidR="00C16B84" w:rsidRPr="00961C61" w:rsidRDefault="00263F8E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заметок сменный</w:t>
            </w:r>
          </w:p>
        </w:tc>
        <w:tc>
          <w:tcPr>
            <w:tcW w:w="2127" w:type="dxa"/>
          </w:tcPr>
          <w:p w:rsidR="00C16B84" w:rsidRPr="00961C61" w:rsidRDefault="00B463BF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16B84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епроклеенный, 90 x 90 x 50 мм, белый. Сменные блоки предназначены для использования в пластиковых подставках и настольных органайзерах. Размер - 90 x 90 мм. Белая бумага - офсет, 80 г/м</w:t>
            </w:r>
            <w:r w:rsidR="00C16B84" w:rsidRPr="00961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C16B84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Высота блока - 50 мм</w:t>
            </w:r>
          </w:p>
        </w:tc>
        <w:tc>
          <w:tcPr>
            <w:tcW w:w="1275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16B84" w:rsidRPr="00961C61" w:rsidTr="006C6B88">
        <w:tc>
          <w:tcPr>
            <w:tcW w:w="510" w:type="dxa"/>
          </w:tcPr>
          <w:p w:rsidR="00C16B84" w:rsidRPr="00961C61" w:rsidRDefault="00263F8E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 A5 на спирали</w:t>
            </w:r>
          </w:p>
        </w:tc>
        <w:tc>
          <w:tcPr>
            <w:tcW w:w="2127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 Размер изделия: 148 x 205 мм</w:t>
            </w:r>
          </w:p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листов: 80</w:t>
            </w:r>
          </w:p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крепления: спираль</w:t>
            </w:r>
          </w:p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обложки: картон</w:t>
            </w:r>
          </w:p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линовки: клетка</w:t>
            </w:r>
          </w:p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спирали: сверху</w:t>
            </w:r>
          </w:p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бумаги: офсет</w:t>
            </w:r>
          </w:p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бумаги: белый</w:t>
            </w:r>
          </w:p>
        </w:tc>
        <w:tc>
          <w:tcPr>
            <w:tcW w:w="1275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C16B84" w:rsidRPr="00961C61" w:rsidTr="006C6B8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C16B84" w:rsidRPr="00961C61" w:rsidRDefault="00263F8E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8" w:type="dxa"/>
            <w:tcBorders>
              <w:top w:val="nil"/>
            </w:tcBorders>
          </w:tcPr>
          <w:p w:rsidR="00C16B84" w:rsidRPr="00961C61" w:rsidRDefault="00C16B84" w:rsidP="0026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офисная </w:t>
            </w:r>
          </w:p>
        </w:tc>
        <w:tc>
          <w:tcPr>
            <w:tcW w:w="2127" w:type="dxa"/>
            <w:tcBorders>
              <w:top w:val="nil"/>
            </w:tcBorders>
          </w:tcPr>
          <w:p w:rsidR="00C16B84" w:rsidRDefault="00B463BF" w:rsidP="0026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6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ниже </w:t>
            </w:r>
            <w:r w:rsidR="00C16B84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"В"; </w:t>
            </w:r>
          </w:p>
          <w:p w:rsidR="00263F8E" w:rsidRPr="00263F8E" w:rsidRDefault="00263F8E" w:rsidP="0026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r w:rsidRPr="0026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6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грамм/мм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А3.</w:t>
            </w:r>
          </w:p>
        </w:tc>
        <w:tc>
          <w:tcPr>
            <w:tcW w:w="1275" w:type="dxa"/>
            <w:tcBorders>
              <w:top w:val="nil"/>
            </w:tcBorders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(500 листов)</w:t>
            </w:r>
          </w:p>
        </w:tc>
        <w:tc>
          <w:tcPr>
            <w:tcW w:w="851" w:type="dxa"/>
            <w:tcBorders>
              <w:top w:val="nil"/>
            </w:tcBorders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</w:tcBorders>
          </w:tcPr>
          <w:p w:rsidR="00C16B84" w:rsidRPr="00961C61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  <w:tcBorders>
              <w:top w:val="nil"/>
            </w:tcBorders>
          </w:tcPr>
          <w:p w:rsidR="00C16B84" w:rsidRPr="00961C61" w:rsidRDefault="00263F8E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C16B84" w:rsidRPr="00961C61" w:rsidTr="006C6B88">
        <w:tc>
          <w:tcPr>
            <w:tcW w:w="510" w:type="dxa"/>
          </w:tcPr>
          <w:p w:rsidR="00C16B84" w:rsidRPr="00961C61" w:rsidRDefault="00263F8E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8" w:type="dxa"/>
          </w:tcPr>
          <w:p w:rsidR="00C16B84" w:rsidRPr="00504ED8" w:rsidRDefault="00C16B84" w:rsidP="0026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офисная </w:t>
            </w:r>
          </w:p>
        </w:tc>
        <w:tc>
          <w:tcPr>
            <w:tcW w:w="2127" w:type="dxa"/>
          </w:tcPr>
          <w:p w:rsidR="00263F8E" w:rsidRPr="00504ED8" w:rsidRDefault="00B463BF" w:rsidP="0026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63F8E" w:rsidRPr="0050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ниже  класса "В"; </w:t>
            </w:r>
          </w:p>
          <w:p w:rsidR="00C16B84" w:rsidRPr="00504ED8" w:rsidRDefault="00263F8E" w:rsidP="00263F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&gt;=80 и &lt;90 грамм/мм</w:t>
            </w:r>
            <w:r w:rsidRPr="00504E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формат А4.</w:t>
            </w:r>
          </w:p>
        </w:tc>
        <w:tc>
          <w:tcPr>
            <w:tcW w:w="1275" w:type="dxa"/>
          </w:tcPr>
          <w:p w:rsidR="00C16B84" w:rsidRPr="00504ED8" w:rsidRDefault="00C16B84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(500 листов)</w:t>
            </w:r>
          </w:p>
        </w:tc>
        <w:tc>
          <w:tcPr>
            <w:tcW w:w="851" w:type="dxa"/>
          </w:tcPr>
          <w:p w:rsidR="00C16B84" w:rsidRPr="00504ED8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16B84" w:rsidRPr="00504ED8" w:rsidRDefault="00263F8E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6B84" w:rsidRPr="0050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:rsidR="00C16B84" w:rsidRPr="00504ED8" w:rsidRDefault="00C16B8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C16B84" w:rsidRPr="00961C61" w:rsidRDefault="00263F8E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263F8E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факсов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упаковке: 24 шт.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втулки 12 мм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намотки (м): 30 метров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210 мм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с липким слоем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x 76, желтый, 100 л. Плотность бумаги 80 г, листы скреплены клеевым краем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 ручной, корпус - металл с мягкой вставкой, пробивная способность 30, 40 листов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Ежедневник в обложке из искусственной кожи формата A5, A4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руководителя, заместителя руководителя, начальников структурных подразделений Учреждения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2127" w:type="dxa"/>
          </w:tcPr>
          <w:p w:rsidR="0034079D" w:rsidRPr="00961C61" w:rsidRDefault="00B463BF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4079D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еталл, 19 мм, 25 мм, 32 мм, 41 мм, 51 мм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 3-блочный</w:t>
            </w:r>
          </w:p>
        </w:tc>
        <w:tc>
          <w:tcPr>
            <w:tcW w:w="2127" w:type="dxa"/>
          </w:tcPr>
          <w:p w:rsidR="00DD5424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Бегунок</w:t>
            </w:r>
            <w:r w:rsidR="00DD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наличие</w:t>
            </w:r>
          </w:p>
          <w:p w:rsidR="00AE64B0" w:rsidRDefault="00AE64B0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календаря:</w:t>
            </w:r>
          </w:p>
          <w:p w:rsidR="0034079D" w:rsidRPr="00961C61" w:rsidRDefault="0034079D" w:rsidP="00AE64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квартальный Количество гребней</w:t>
            </w:r>
            <w:r w:rsidR="00AE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Плотность</w:t>
            </w:r>
            <w:r w:rsidR="00AE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г/кв. 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кабинет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чернографитовый</w:t>
            </w:r>
          </w:p>
        </w:tc>
        <w:tc>
          <w:tcPr>
            <w:tcW w:w="2127" w:type="dxa"/>
          </w:tcPr>
          <w:p w:rsidR="0034079D" w:rsidRPr="00961C61" w:rsidRDefault="00B463BF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079D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ростой карандаш в деревянной оболочке с ластиком, HB грифель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2127" w:type="dxa"/>
          </w:tcPr>
          <w:p w:rsidR="00AE64B0" w:rsidRDefault="00B463BF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розрачный</w:t>
            </w:r>
          </w:p>
          <w:p w:rsidR="0034079D" w:rsidRPr="00961C61" w:rsidRDefault="00AE64B0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</w:t>
            </w:r>
            <w:r w:rsidR="0034079D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25 мл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ленты: 60 метров</w:t>
            </w:r>
          </w:p>
          <w:p w:rsidR="0034079D" w:rsidRPr="00961C61" w:rsidRDefault="00AE64B0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34079D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19 мм, 50 мм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клейкой ленты: прозрачная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Клейкие закладки 100 шт./уп.</w:t>
            </w:r>
          </w:p>
        </w:tc>
        <w:tc>
          <w:tcPr>
            <w:tcW w:w="2127" w:type="dxa"/>
          </w:tcPr>
          <w:p w:rsidR="00AE64B0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закладки: пластик Количество закладок в блоке: 100 шт. </w:t>
            </w:r>
          </w:p>
          <w:p w:rsidR="0034079D" w:rsidRPr="00961C61" w:rsidRDefault="00AE64B0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="0034079D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45 x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канцелярская (книга учета)</w:t>
            </w:r>
          </w:p>
        </w:tc>
        <w:tc>
          <w:tcPr>
            <w:tcW w:w="2127" w:type="dxa"/>
          </w:tcPr>
          <w:p w:rsidR="00AE64B0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</w:t>
            </w:r>
            <w:r w:rsidR="00AE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учета, в клетку.</w:t>
            </w:r>
          </w:p>
          <w:p w:rsidR="00AE64B0" w:rsidRDefault="00AE64B0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A4</w:t>
            </w:r>
          </w:p>
          <w:p w:rsidR="0034079D" w:rsidRPr="00961C61" w:rsidRDefault="00AE64B0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листов: 96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 Учреждения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мусорная для бумаг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10 литров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изготовления: пластик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архивный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гофрокартон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объемный короб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корешка: 480 мм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Вместимость: 700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фиксации архивного короба: крышка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мл, вид кисточки: ворс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корректирующих средств (основа): быстросохнущий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изделия: 58 x 19 x 8 мм Материал изготовления: термопластичная резина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127" w:type="dxa"/>
          </w:tcPr>
          <w:p w:rsidR="0034079D" w:rsidRPr="00961C61" w:rsidRDefault="00B463BF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079D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ластик, с делениями, измерительная 30 см, пластмасса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Линер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чернил: черный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линии письма: 0,4 мм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корпуса: пластик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 учреждения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полистирол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черный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лотка: 6,5 см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всей секции: 6,5 см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товара нетто: 0,301 кг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крепления: да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с наконечником из пористого материала, цветной, для текста, для доски, маркер-краска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 учреждения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Маркеры-текстовыделители, 4 цвета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с наконечником из пористого материала, цветные, для текста, для доски, маркер-краска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 вертикальный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пластик, размер изделия: 235 x 85 x 288 мм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прошивная белая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намотки: 1000 ~ м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сечения: 0,7 мм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ножницы, 210-215 мм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"Дело" с завязками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A4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A4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4 кольцах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A4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резинках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A4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арочным механизмом (папка-регистратор)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A4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A4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картонный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тесемками, картонная, средняя плотность, формат A4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пластиковый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подшивки: стандартный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материала, мм: 0,18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216 x 303 (A4)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 красного, голубого, зеленого, желтого цвета или прозрачная, должна быть изготовлена из пластика не менее 0,25 мкм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 датированный, настольный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обложки: кожзам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изделия: 405 x 145 мм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листов: 57 шт.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крепления: спираль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бумаги: белый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руководителя, заместителя руководителя, начальников структурных подразделений Учреждения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 листов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31 шт./уп.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A4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 цветной Количество листов в упаковке 12 шт./уп.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A4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корпуса: пластик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гелевые 0,5 мм, 0,7 мм, синие, черные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руководителя, заместителя руководителя, начальников структурных подразделений Учреждения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корпуса: пластик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 0,5 мм, 0,7 мм, синие, черные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для оргтехники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удаления пыли и загрязнений с копировально-множительной техники и оргтехники в тубе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для степлера 1000 шт./уп.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размер скоб для степлера: N 24/6, N 10, 23/6, 23/10, 23/13, 23/15, 23/17, 23/20, 23/23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скоб: металл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 в пачке: 1000 шт.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28 мм, 100 шт./уп.</w:t>
            </w:r>
          </w:p>
        </w:tc>
        <w:tc>
          <w:tcPr>
            <w:tcW w:w="2127" w:type="dxa"/>
          </w:tcPr>
          <w:p w:rsidR="0034079D" w:rsidRPr="00961C61" w:rsidRDefault="00B463BF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079D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 для бумаг никелированные 28 мм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50 мм, 50 шт./уп.</w:t>
            </w:r>
          </w:p>
        </w:tc>
        <w:tc>
          <w:tcPr>
            <w:tcW w:w="2127" w:type="dxa"/>
          </w:tcPr>
          <w:p w:rsidR="0034079D" w:rsidRPr="00961C61" w:rsidRDefault="00B463BF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079D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крепки для бумаг никелированные 50 мм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корпуса: металл/пластик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8" w:type="dxa"/>
          </w:tcPr>
          <w:p w:rsidR="0034079D" w:rsidRPr="00961C61" w:rsidRDefault="0034079D" w:rsidP="00E23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на 60 листов</w:t>
            </w:r>
          </w:p>
        </w:tc>
        <w:tc>
          <w:tcPr>
            <w:tcW w:w="2127" w:type="dxa"/>
          </w:tcPr>
          <w:p w:rsidR="0034079D" w:rsidRPr="00961C61" w:rsidRDefault="0034079D" w:rsidP="00E23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корпуса: металл/пластик</w:t>
            </w:r>
          </w:p>
        </w:tc>
        <w:tc>
          <w:tcPr>
            <w:tcW w:w="1275" w:type="dxa"/>
          </w:tcPr>
          <w:p w:rsidR="0034079D" w:rsidRPr="00961C61" w:rsidRDefault="0034079D" w:rsidP="00E23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E23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E23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76" w:type="dxa"/>
          </w:tcPr>
          <w:p w:rsidR="0034079D" w:rsidRPr="00961C61" w:rsidRDefault="0034079D" w:rsidP="00E23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 на 1 работника</w:t>
            </w:r>
          </w:p>
        </w:tc>
        <w:tc>
          <w:tcPr>
            <w:tcW w:w="1134" w:type="dxa"/>
          </w:tcPr>
          <w:p w:rsidR="0034079D" w:rsidRPr="00961C61" w:rsidRDefault="0034079D" w:rsidP="00E23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Термотрансферная лента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x 40, 58 x 60, 58 x 30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A5, в мягкой обложке, от 48 до 96 листов, в клетку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механическая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пластик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затачиваемого карандаша: 8 мм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лет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Файл-вкладыш с перфорацией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материала: 30 мкм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 A4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Вместимость: 40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упаковке: 100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Фактура: гладкая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прозрачный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полипропилен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на 1 работника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2127" w:type="dxa"/>
          </w:tcPr>
          <w:p w:rsidR="0034079D" w:rsidRPr="00961C61" w:rsidRDefault="00B463BF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4079D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еталл/пластик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изделия: 2 мм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изделия: черный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упаковке: 1 шт.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лет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079D" w:rsidRPr="00961C61" w:rsidTr="006C6B88">
        <w:trPr>
          <w:trHeight w:val="1390"/>
        </w:trPr>
        <w:tc>
          <w:tcPr>
            <w:tcW w:w="510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 на водной основе</w:t>
            </w:r>
          </w:p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флакона: 45 мл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961C61" w:rsidRDefault="0034079D" w:rsidP="00D158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8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2127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r w:rsidR="00AE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Полиэтилен высокого давления</w:t>
            </w:r>
          </w:p>
          <w:p w:rsidR="0034079D" w:rsidRPr="00961C61" w:rsidRDefault="00AE64B0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40 х 50 см</w:t>
            </w:r>
          </w:p>
          <w:p w:rsidR="00D30E54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  <w:r w:rsidR="00AE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мкр</w:t>
            </w:r>
          </w:p>
          <w:p w:rsidR="0034079D" w:rsidRPr="00961C61" w:rsidRDefault="00D30E54" w:rsidP="00D30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ручек:</w:t>
            </w:r>
            <w:r w:rsidR="0034079D"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прорубные</w:t>
            </w:r>
          </w:p>
        </w:tc>
        <w:tc>
          <w:tcPr>
            <w:tcW w:w="1275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год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  <w:tr w:rsidR="0034079D" w:rsidRPr="00961C61" w:rsidTr="006C6B88">
        <w:tc>
          <w:tcPr>
            <w:tcW w:w="510" w:type="dxa"/>
          </w:tcPr>
          <w:p w:rsidR="0034079D" w:rsidRPr="0014094C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58" w:type="dxa"/>
          </w:tcPr>
          <w:p w:rsidR="0034079D" w:rsidRPr="0014094C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2127" w:type="dxa"/>
          </w:tcPr>
          <w:p w:rsidR="0034079D" w:rsidRPr="0014094C" w:rsidRDefault="00D30E5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п</w:t>
            </w:r>
            <w:r w:rsidR="0034079D"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олиэтилен высокого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давления</w:t>
            </w:r>
          </w:p>
          <w:p w:rsidR="0034079D" w:rsidRPr="0014094C" w:rsidRDefault="00D30E54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50 х 60 см</w:t>
            </w:r>
          </w:p>
          <w:p w:rsidR="00D30E54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  <w:r w:rsidR="00D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60 мкр</w:t>
            </w:r>
          </w:p>
          <w:p w:rsidR="0034079D" w:rsidRPr="0014094C" w:rsidRDefault="0034079D" w:rsidP="00D30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ручек:</w:t>
            </w:r>
            <w:r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прорубны</w:t>
            </w:r>
            <w:r w:rsidR="00D3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34079D" w:rsidRPr="0014094C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</w:tcPr>
          <w:p w:rsidR="0034079D" w:rsidRPr="0014094C" w:rsidRDefault="0034079D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</w:tcPr>
          <w:p w:rsidR="0034079D" w:rsidRPr="0014094C" w:rsidRDefault="0014094C" w:rsidP="00C16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079D"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4079D" w:rsidRPr="0014094C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год</w:t>
            </w:r>
          </w:p>
        </w:tc>
        <w:tc>
          <w:tcPr>
            <w:tcW w:w="1134" w:type="dxa"/>
          </w:tcPr>
          <w:p w:rsidR="0034079D" w:rsidRPr="00961C61" w:rsidRDefault="0034079D" w:rsidP="00C16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по мере необходимости</w:t>
            </w:r>
          </w:p>
        </w:tc>
      </w:tr>
    </w:tbl>
    <w:p w:rsidR="00C16B84" w:rsidRPr="00961C61" w:rsidRDefault="00C16B84" w:rsidP="00C16B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84" w:rsidRPr="00E50F9F" w:rsidRDefault="00C16B84" w:rsidP="00C16B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C16B84" w:rsidRPr="00E50F9F" w:rsidRDefault="00C16B84" w:rsidP="00C16B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</w:t>
      </w:r>
      <w:r w:rsidR="00690AAA"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690AAA"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цена</w:t>
      </w:r>
      <w:r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приобретаемых </w:t>
      </w:r>
      <w:r w:rsidR="00690AAA"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канцелярских принадлежностей могут</w:t>
      </w:r>
      <w:r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изменен</w:t>
      </w:r>
      <w:r w:rsidR="00690AAA"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263F8E" w:rsidRPr="00E50F9F" w:rsidRDefault="00263F8E" w:rsidP="003225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2576" w:rsidRPr="00E50F9F" w:rsidRDefault="00322576" w:rsidP="003225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F9F">
        <w:rPr>
          <w:rFonts w:ascii="Times New Roman" w:hAnsi="Times New Roman" w:cs="Times New Roman"/>
          <w:b w:val="0"/>
          <w:sz w:val="28"/>
          <w:szCs w:val="28"/>
        </w:rPr>
        <w:t xml:space="preserve">4. Норматив </w:t>
      </w:r>
    </w:p>
    <w:p w:rsidR="00322576" w:rsidRPr="00E50F9F" w:rsidRDefault="00322576" w:rsidP="003225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F9F">
        <w:rPr>
          <w:rFonts w:ascii="Times New Roman" w:hAnsi="Times New Roman" w:cs="Times New Roman"/>
          <w:b w:val="0"/>
          <w:sz w:val="28"/>
          <w:szCs w:val="28"/>
        </w:rPr>
        <w:t>на повышение квалификации</w:t>
      </w:r>
    </w:p>
    <w:p w:rsidR="00322576" w:rsidRPr="00E50F9F" w:rsidRDefault="00322576" w:rsidP="003225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3"/>
        <w:gridCol w:w="6777"/>
      </w:tblGrid>
      <w:tr w:rsidR="00322576" w:rsidRPr="00C16F2C" w:rsidTr="006E4CCF">
        <w:tc>
          <w:tcPr>
            <w:tcW w:w="3713" w:type="dxa"/>
          </w:tcPr>
          <w:p w:rsidR="00322576" w:rsidRPr="00C16F2C" w:rsidRDefault="00322576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 у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6777" w:type="dxa"/>
          </w:tcPr>
          <w:p w:rsidR="00322576" w:rsidRPr="00C16F2C" w:rsidRDefault="00322576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22576" w:rsidRPr="00C16F2C" w:rsidTr="006E4CCF">
        <w:tc>
          <w:tcPr>
            <w:tcW w:w="3713" w:type="dxa"/>
          </w:tcPr>
          <w:p w:rsidR="00322576" w:rsidRPr="00C16F2C" w:rsidRDefault="00322576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6777" w:type="dxa"/>
          </w:tcPr>
          <w:p w:rsidR="00322576" w:rsidRPr="00C16F2C" w:rsidRDefault="00322576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</w:tr>
    </w:tbl>
    <w:p w:rsidR="00322576" w:rsidRPr="00E50F9F" w:rsidRDefault="00322576" w:rsidP="003225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2576" w:rsidRPr="00E50F9F" w:rsidRDefault="00322576" w:rsidP="003225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>5.</w:t>
      </w:r>
      <w:r w:rsidR="00D76090" w:rsidRPr="00E50F9F">
        <w:rPr>
          <w:rFonts w:ascii="Times New Roman" w:hAnsi="Times New Roman" w:cs="Times New Roman"/>
          <w:sz w:val="28"/>
          <w:szCs w:val="28"/>
        </w:rPr>
        <w:t> </w:t>
      </w:r>
      <w:r w:rsidRPr="00E50F9F">
        <w:rPr>
          <w:rFonts w:ascii="Times New Roman" w:hAnsi="Times New Roman" w:cs="Times New Roman"/>
          <w:sz w:val="28"/>
          <w:szCs w:val="28"/>
        </w:rPr>
        <w:t xml:space="preserve">Норматив </w:t>
      </w:r>
    </w:p>
    <w:p w:rsidR="00322576" w:rsidRPr="00E50F9F" w:rsidRDefault="00322576" w:rsidP="003225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>на проведение медицинских осмотров (обследований) работников</w:t>
      </w:r>
    </w:p>
    <w:p w:rsidR="00322576" w:rsidRPr="00C16F2C" w:rsidRDefault="00322576" w:rsidP="00322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9"/>
        <w:gridCol w:w="5019"/>
        <w:gridCol w:w="3402"/>
      </w:tblGrid>
      <w:tr w:rsidR="00322576" w:rsidRPr="00C16F2C" w:rsidTr="006E4CCF">
        <w:tc>
          <w:tcPr>
            <w:tcW w:w="2069" w:type="dxa"/>
          </w:tcPr>
          <w:p w:rsidR="00322576" w:rsidRPr="00C16F2C" w:rsidRDefault="00322576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5019" w:type="dxa"/>
          </w:tcPr>
          <w:p w:rsidR="00322576" w:rsidRPr="00C16F2C" w:rsidRDefault="00322576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402" w:type="dxa"/>
          </w:tcPr>
          <w:p w:rsidR="00322576" w:rsidRPr="00C16F2C" w:rsidRDefault="00322576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22576" w:rsidRPr="00C16F2C" w:rsidTr="006E4CCF">
        <w:tc>
          <w:tcPr>
            <w:tcW w:w="2069" w:type="dxa"/>
          </w:tcPr>
          <w:p w:rsidR="00322576" w:rsidRPr="00C16F2C" w:rsidRDefault="00322576" w:rsidP="00EC5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9353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занятые во вредных и (или) опасных условиях труда, и связанных с движением транспорта</w:t>
            </w:r>
          </w:p>
        </w:tc>
        <w:tc>
          <w:tcPr>
            <w:tcW w:w="5019" w:type="dxa"/>
          </w:tcPr>
          <w:p w:rsidR="00322576" w:rsidRPr="00C16F2C" w:rsidRDefault="00322576" w:rsidP="00127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(обследования) проводятся в соответствии с </w:t>
            </w:r>
            <w:hyperlink r:id="rId9" w:history="1">
              <w:r w:rsidRPr="00127FE1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12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</w:t>
            </w:r>
            <w:r w:rsidR="00F466D0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127FE1">
              <w:rPr>
                <w:rFonts w:ascii="Times New Roman" w:hAnsi="Times New Roman" w:cs="Times New Roman"/>
                <w:sz w:val="24"/>
                <w:szCs w:val="24"/>
              </w:rPr>
              <w:t>от 28.01.2021 №</w:t>
            </w:r>
            <w:r w:rsidR="00F466D0">
              <w:rPr>
                <w:rFonts w:ascii="Times New Roman" w:hAnsi="Times New Roman" w:cs="Times New Roman"/>
                <w:sz w:val="24"/>
                <w:szCs w:val="24"/>
              </w:rPr>
              <w:t xml:space="preserve"> 29н  «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F466D0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6D0">
              <w:rPr>
                <w:rFonts w:ascii="Times New Roman" w:hAnsi="Times New Roman" w:cs="Times New Roman"/>
                <w:sz w:val="24"/>
                <w:szCs w:val="24"/>
              </w:rPr>
              <w:t>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      </w:r>
          </w:p>
        </w:tc>
        <w:tc>
          <w:tcPr>
            <w:tcW w:w="3402" w:type="dxa"/>
          </w:tcPr>
          <w:p w:rsidR="00322576" w:rsidRPr="00C16F2C" w:rsidRDefault="00322576" w:rsidP="00EC5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Согласно перечню наименований вредных и(или) опасных производственных факторов и перечню работ, а также отчету о проведении специальной оценки рабочих мест сотрудников Учреждений, но не реже одного раза в два года</w:t>
            </w:r>
          </w:p>
        </w:tc>
      </w:tr>
    </w:tbl>
    <w:p w:rsidR="00AF1663" w:rsidRDefault="00AF1663" w:rsidP="00C50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DEF" w:rsidRPr="00E50F9F" w:rsidRDefault="00C50DEF" w:rsidP="00C5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6. Норматив </w:t>
      </w:r>
    </w:p>
    <w:p w:rsidR="00C50DEF" w:rsidRPr="00E50F9F" w:rsidRDefault="00C50DEF" w:rsidP="00C5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на приобретение хозяйственных товаров и принадлежностей, </w:t>
      </w:r>
    </w:p>
    <w:p w:rsidR="00C50DEF" w:rsidRPr="00E50F9F" w:rsidRDefault="00C50DEF" w:rsidP="00C5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>строительных и сантехнических товаров</w:t>
      </w:r>
    </w:p>
    <w:p w:rsidR="00C50DEF" w:rsidRPr="00961C61" w:rsidRDefault="00C50DEF" w:rsidP="00C50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5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1361"/>
        <w:gridCol w:w="5870"/>
      </w:tblGrid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361" w:type="dxa"/>
          </w:tcPr>
          <w:p w:rsidR="00C50DEF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869" w:rsidRPr="00961C61" w:rsidRDefault="00065869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361" w:type="dxa"/>
          </w:tcPr>
          <w:p w:rsidR="00C50DEF" w:rsidRPr="00961C61" w:rsidRDefault="00AC0C63" w:rsidP="00A94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4001C" w:rsidRPr="00F40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Работники обеспечиваются в соответствии с нормами</w:t>
            </w:r>
            <w:r w:rsidR="00F46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 xml:space="preserve"> 200,00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 уборщицу и не более 4 для  пожарной части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Губка для посуды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 xml:space="preserve"> 40,00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 12 единиц  для Учреждения  и  пожарной части  в год.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 xml:space="preserve"> 100,00</w:t>
            </w:r>
          </w:p>
        </w:tc>
        <w:tc>
          <w:tcPr>
            <w:tcW w:w="5870" w:type="dxa"/>
          </w:tcPr>
          <w:p w:rsidR="00C50DEF" w:rsidRPr="00961C61" w:rsidRDefault="00C50DEF" w:rsidP="00F46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6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е более  36 единиц для Учреждения  и  для  пожарной части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Мешки для мусора 30 л, упаковка 30шт.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5 упаковок на каждого работника  Учреждения  и  пожарной части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труб, 0,5 л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 xml:space="preserve"> 250,00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4 единиц в расчете на Учреждение  и  пожарную часть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Мыло жидкое, 5 л</w:t>
            </w:r>
          </w:p>
        </w:tc>
        <w:tc>
          <w:tcPr>
            <w:tcW w:w="1361" w:type="dxa"/>
          </w:tcPr>
          <w:p w:rsidR="00C50DEF" w:rsidRPr="00961C61" w:rsidRDefault="00AC0C63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F4001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Работники обеспечиваются в соответствии с нормами</w:t>
            </w:r>
            <w:r w:rsidR="00F46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 xml:space="preserve"> 100,00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12 единиц в расчете на Учреждение  и  пожарную часть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Черенок д/щеток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 уборщицу Учреждения и 3 единицы  в пожарную часть 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Щетка-насадка для швабр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 xml:space="preserve"> 100,00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 уборщицу Учреждения и  3 единицы  в пожарную часть 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Перчатки хозяйственные резиновые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01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24  единиц в расчете на 1 уборщицу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Перчатки хозяйственные х/б, упаковка 10 пар.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F4001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12 упаковок  в расчете на Учреждение  и пожарную часть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 зеркал, 0,5 л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12 единиц  на Учреждение и пожарную часть 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Незамерзающая жидкость, 5 л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6 единиц  на каждое автотранспортное  средство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Салфетка (тряпка)универсальная для мытья полов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70" w:type="dxa"/>
          </w:tcPr>
          <w:p w:rsidR="00C50DEF" w:rsidRPr="00961C61" w:rsidRDefault="00F466D0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е более 24 единиц в расчете на 1 уборщицу Учреждения и  пожарную часть 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Салфетка для бытовых нужд, упаковка 3 шт., 30 х 30 см.</w:t>
            </w:r>
          </w:p>
        </w:tc>
        <w:tc>
          <w:tcPr>
            <w:tcW w:w="1361" w:type="dxa"/>
          </w:tcPr>
          <w:p w:rsidR="00C50DEF" w:rsidRPr="00961C61" w:rsidRDefault="00C50DEF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Не белее  50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 1 работника Учреждения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полов, </w:t>
            </w:r>
            <w:r w:rsidRPr="00F4001C">
              <w:rPr>
                <w:rFonts w:ascii="Times New Roman" w:hAnsi="Times New Roman" w:cs="Times New Roman"/>
                <w:sz w:val="24"/>
                <w:szCs w:val="24"/>
              </w:rPr>
              <w:t>5,0 л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F466D0" w:rsidP="00F46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е более 6 единиц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 Учреждения  </w:t>
            </w: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Грабли  с черенком 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Не более 5 единиц в расчете на Учреждение  и  пожарную часть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Лопата(совковая, штыковая) с черенком 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 xml:space="preserve"> 650,00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Не более 5 единиц в расчете на Учреждение  и  пожарную часть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Метла полипропиленовая с черенком 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 xml:space="preserve"> 265,00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Не более 5 единиц в расчете на Учреждение  и  пожарную часть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Мешки для мусора, 120 л.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Не более  120 единиц в расчете на Учреждение  и  пожарную часть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Полотенца бумажные листовые, упаковка от 150 листов.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 упаковок на одного работника Учреждения  в год 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посуды,0,5 л.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Не более 24 единиц на пожарную часть в год</w:t>
            </w:r>
          </w:p>
        </w:tc>
      </w:tr>
      <w:tr w:rsidR="00C50DEF" w:rsidRPr="00961C61" w:rsidTr="001416D5"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кг  из расчета на работника входящего в состав   караула пожарной части 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</w:tcPr>
          <w:p w:rsidR="00C50DEF" w:rsidRPr="00961C61" w:rsidRDefault="00C50DEF" w:rsidP="00D15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54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Мыло твердое туалетное, 100 г</w:t>
            </w:r>
          </w:p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50DEF" w:rsidRPr="00961C61" w:rsidRDefault="00AC0C63" w:rsidP="00065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065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Работники обеспечиваются в соответствии с нормами</w:t>
            </w:r>
            <w:r w:rsidR="00F46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6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F40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6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  <w:r w:rsidR="00F40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6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Лампа ртутная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EF" w:rsidRPr="0006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06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Краска по бетону</w:t>
            </w:r>
          </w:p>
        </w:tc>
        <w:tc>
          <w:tcPr>
            <w:tcW w:w="1361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В рамках бюджетных ассигнований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065869" w:rsidP="00D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</w:t>
            </w:r>
            <w:r w:rsidR="0006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Для замены вышедшего из строя,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065869" w:rsidP="00D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Замок встроенный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6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ремонта существующего имущества, при необходимости 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100</w:t>
            </w:r>
            <w:r w:rsidR="0006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Скотч малярный</w:t>
            </w:r>
          </w:p>
        </w:tc>
        <w:tc>
          <w:tcPr>
            <w:tcW w:w="1361" w:type="dxa"/>
          </w:tcPr>
          <w:p w:rsidR="00C50DEF" w:rsidRPr="00961C61" w:rsidRDefault="00AC0C63" w:rsidP="0006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200</w:t>
            </w:r>
            <w:r w:rsidR="0006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5000</w:t>
            </w:r>
            <w:r w:rsidR="002A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каждую пожарную часть  и здание Управления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</w:t>
            </w: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 </w:t>
            </w: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бачком</w:t>
            </w:r>
          </w:p>
        </w:tc>
        <w:tc>
          <w:tcPr>
            <w:tcW w:w="1361" w:type="dxa"/>
          </w:tcPr>
          <w:p w:rsidR="00C50DEF" w:rsidRPr="00961C61" w:rsidRDefault="002A5303" w:rsidP="002A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7000,00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 для замены существующего оборудования 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 с пьедесталом</w:t>
            </w:r>
          </w:p>
        </w:tc>
        <w:tc>
          <w:tcPr>
            <w:tcW w:w="1361" w:type="dxa"/>
          </w:tcPr>
          <w:p w:rsidR="00C50DEF" w:rsidRPr="00961C61" w:rsidRDefault="00C50DEF" w:rsidP="002A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2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2A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замены существующего оборудования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 сантехнический  для унитазов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2500,00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 сантехнический  для раковин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DEF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1500</w:t>
            </w:r>
            <w:r w:rsidR="002A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50DEF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Смеситель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6000,00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замены существующего оборудования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C50DEF" w:rsidP="002A53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A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для смесителя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DEF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2000</w:t>
            </w:r>
            <w:r w:rsidR="002A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50DEF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Сифон для раковины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</w:t>
            </w:r>
            <w:r w:rsidR="002A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Гибкая подводка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1000,00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для очистки воды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2500,00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 для замены существующего оборудования 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погружные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DEF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15000</w:t>
            </w:r>
            <w:r w:rsidR="002A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50DEF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 для замены существующего оборудования 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Фум лента, лен сантехнический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361" w:type="dxa"/>
          </w:tcPr>
          <w:p w:rsidR="00627475" w:rsidRDefault="00AC0C63" w:rsidP="00D15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475">
              <w:rPr>
                <w:rFonts w:ascii="Times New Roman" w:hAnsi="Times New Roman" w:cs="Times New Roman"/>
                <w:sz w:val="24"/>
                <w:szCs w:val="24"/>
              </w:rPr>
              <w:t xml:space="preserve"> 10000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50DEF" w:rsidRPr="00961C61" w:rsidRDefault="00C50DEF" w:rsidP="00D15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для ремонта существующего оборудования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683412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4" w:type="dxa"/>
            <w:vAlign w:val="center"/>
          </w:tcPr>
          <w:p w:rsidR="00C50DEF" w:rsidRPr="00683412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12">
              <w:rPr>
                <w:rFonts w:ascii="Times New Roman" w:hAnsi="Times New Roman" w:cs="Times New Roman"/>
                <w:sz w:val="24"/>
                <w:szCs w:val="24"/>
              </w:rPr>
              <w:t xml:space="preserve">Трубы </w:t>
            </w:r>
          </w:p>
        </w:tc>
        <w:tc>
          <w:tcPr>
            <w:tcW w:w="1361" w:type="dxa"/>
          </w:tcPr>
          <w:p w:rsidR="00C50DEF" w:rsidRPr="00683412" w:rsidRDefault="00AC0C63" w:rsidP="002A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DEF" w:rsidRPr="0068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  <w:r w:rsidR="002A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870" w:type="dxa"/>
          </w:tcPr>
          <w:p w:rsidR="00C50DEF" w:rsidRPr="00683412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Пена монтажная 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DEF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700</w:t>
            </w:r>
            <w:r w:rsidR="002A5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ЦПС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Шпаклевка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Штукатурка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 xml:space="preserve"> 600,00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Кафель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за 1м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Линолеум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за 1м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за 1м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потолок в комплекте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4500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за 1м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ПВХ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2A5303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 МДФ</w:t>
            </w:r>
          </w:p>
        </w:tc>
        <w:tc>
          <w:tcPr>
            <w:tcW w:w="1361" w:type="dxa"/>
          </w:tcPr>
          <w:p w:rsidR="00C50DEF" w:rsidRPr="00961C61" w:rsidRDefault="00AC0C63" w:rsidP="002A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2A53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195CC8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Брусок</w:t>
            </w:r>
          </w:p>
        </w:tc>
        <w:tc>
          <w:tcPr>
            <w:tcW w:w="1361" w:type="dxa"/>
          </w:tcPr>
          <w:p w:rsidR="00C50DEF" w:rsidRPr="00961C61" w:rsidRDefault="00AC0C63" w:rsidP="0019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150,00 </w:t>
            </w:r>
            <w:r w:rsidR="00C50DEF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м.пог.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имущества,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195CC8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361" w:type="dxa"/>
          </w:tcPr>
          <w:p w:rsidR="00C50DEF" w:rsidRPr="00961C61" w:rsidRDefault="00AC0C63" w:rsidP="00195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DEF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6000</w:t>
            </w:r>
            <w:r w:rsidR="00195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50DEF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за 1м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имущества,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195CC8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</w:p>
        </w:tc>
        <w:tc>
          <w:tcPr>
            <w:tcW w:w="1361" w:type="dxa"/>
          </w:tcPr>
          <w:p w:rsidR="00C50DEF" w:rsidRPr="00961C61" w:rsidRDefault="00AC0C63" w:rsidP="00195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 w:rsidR="00195C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 xml:space="preserve"> за 1м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C50DEF" w:rsidRPr="00961C61" w:rsidTr="001416D5">
        <w:trPr>
          <w:trHeight w:val="446"/>
        </w:trPr>
        <w:tc>
          <w:tcPr>
            <w:tcW w:w="510" w:type="dxa"/>
            <w:vAlign w:val="center"/>
          </w:tcPr>
          <w:p w:rsidR="00C50DEF" w:rsidRPr="00961C61" w:rsidRDefault="00195CC8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54" w:type="dxa"/>
            <w:vAlign w:val="center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61">
              <w:rPr>
                <w:rFonts w:ascii="Times New Roman" w:hAnsi="Times New Roman" w:cs="Times New Roman"/>
                <w:sz w:val="24"/>
                <w:szCs w:val="24"/>
              </w:rPr>
              <w:t>Плита О</w:t>
            </w:r>
            <w:r w:rsidRPr="0096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</w:p>
        </w:tc>
        <w:tc>
          <w:tcPr>
            <w:tcW w:w="1361" w:type="dxa"/>
          </w:tcPr>
          <w:p w:rsidR="00C50DEF" w:rsidRPr="00961C61" w:rsidRDefault="00AC0C63" w:rsidP="00195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CC8">
              <w:rPr>
                <w:rFonts w:ascii="Times New Roman" w:hAnsi="Times New Roman" w:cs="Times New Roman"/>
                <w:sz w:val="24"/>
                <w:szCs w:val="24"/>
              </w:rPr>
              <w:t xml:space="preserve"> 700,00 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</w:rPr>
              <w:t>за 1м</w:t>
            </w:r>
            <w:r w:rsidR="00C50DEF" w:rsidRPr="00961C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:rsidR="00C50DEF" w:rsidRPr="00961C61" w:rsidRDefault="00C50DEF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797B20" w:rsidRPr="00961C61" w:rsidTr="001416D5">
        <w:trPr>
          <w:trHeight w:val="446"/>
        </w:trPr>
        <w:tc>
          <w:tcPr>
            <w:tcW w:w="510" w:type="dxa"/>
            <w:vAlign w:val="center"/>
          </w:tcPr>
          <w:p w:rsidR="00797B20" w:rsidRDefault="00195CC8" w:rsidP="00D15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54" w:type="dxa"/>
            <w:vAlign w:val="center"/>
          </w:tcPr>
          <w:p w:rsidR="00797B20" w:rsidRPr="00961C61" w:rsidRDefault="00797B20" w:rsidP="00D1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361" w:type="dxa"/>
          </w:tcPr>
          <w:p w:rsidR="00797B20" w:rsidRPr="00961C61" w:rsidRDefault="00AC0C63" w:rsidP="00195C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20">
              <w:rPr>
                <w:rFonts w:ascii="Times New Roman" w:hAnsi="Times New Roman" w:cs="Times New Roman"/>
                <w:sz w:val="24"/>
                <w:szCs w:val="24"/>
              </w:rPr>
              <w:t xml:space="preserve"> 10000</w:t>
            </w:r>
            <w:r w:rsidR="00195C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9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</w:tcPr>
          <w:p w:rsidR="00797B20" w:rsidRPr="00961C61" w:rsidRDefault="00797B20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уборки служебных помещений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195CC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Колер (колорант)</w:t>
            </w:r>
          </w:p>
        </w:tc>
        <w:tc>
          <w:tcPr>
            <w:tcW w:w="1361" w:type="dxa"/>
          </w:tcPr>
          <w:p w:rsidR="00195CC8" w:rsidRDefault="00AC0C63" w:rsidP="00195C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550</w:t>
            </w:r>
            <w:r w:rsidR="00195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B91BA8" w:rsidRPr="00B55613" w:rsidRDefault="00B91BA8" w:rsidP="00195C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1 л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195CC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361" w:type="dxa"/>
          </w:tcPr>
          <w:p w:rsidR="00B91BA8" w:rsidRPr="00195CC8" w:rsidRDefault="00AC0C63" w:rsidP="00195CC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BA8" w:rsidRPr="00195CC8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  <w:r w:rsidR="00195CC8" w:rsidRPr="00195CC8">
              <w:rPr>
                <w:rFonts w:ascii="Times New Roman" w:hAnsi="Times New Roman"/>
                <w:sz w:val="24"/>
                <w:szCs w:val="24"/>
              </w:rPr>
              <w:t>,00</w:t>
            </w:r>
            <w:r w:rsidR="00B91BA8" w:rsidRPr="00195CC8">
              <w:rPr>
                <w:rFonts w:ascii="Times New Roman" w:hAnsi="Times New Roman"/>
                <w:sz w:val="24"/>
                <w:szCs w:val="24"/>
              </w:rPr>
              <w:t xml:space="preserve"> за 1 м²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195CC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Стекло жидкое натриевое</w:t>
            </w:r>
          </w:p>
        </w:tc>
        <w:tc>
          <w:tcPr>
            <w:tcW w:w="1361" w:type="dxa"/>
          </w:tcPr>
          <w:p w:rsidR="00B91BA8" w:rsidRPr="00195CC8" w:rsidRDefault="00AC0C63" w:rsidP="00195CC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CC8">
              <w:rPr>
                <w:rFonts w:ascii="Times New Roman" w:hAnsi="Times New Roman"/>
                <w:sz w:val="24"/>
                <w:szCs w:val="24"/>
              </w:rPr>
              <w:t xml:space="preserve"> 100,00 </w:t>
            </w:r>
            <w:r w:rsidR="00B91BA8" w:rsidRPr="00195CC8">
              <w:rPr>
                <w:rFonts w:ascii="Times New Roman" w:hAnsi="Times New Roman"/>
                <w:sz w:val="24"/>
                <w:szCs w:val="24"/>
              </w:rPr>
              <w:t>за 1 кг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195CC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 укрепляющий</w:t>
            </w:r>
          </w:p>
        </w:tc>
        <w:tc>
          <w:tcPr>
            <w:tcW w:w="1361" w:type="dxa"/>
          </w:tcPr>
          <w:p w:rsidR="00B91BA8" w:rsidRPr="00195CC8" w:rsidRDefault="00AC0C63" w:rsidP="00195CC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CC8">
              <w:rPr>
                <w:rFonts w:ascii="Times New Roman" w:hAnsi="Times New Roman"/>
                <w:sz w:val="24"/>
                <w:szCs w:val="24"/>
              </w:rPr>
              <w:t xml:space="preserve"> 150,00  </w:t>
            </w:r>
            <w:r w:rsidR="00B91BA8" w:rsidRPr="00195CC8">
              <w:rPr>
                <w:rFonts w:ascii="Times New Roman" w:hAnsi="Times New Roman"/>
                <w:sz w:val="24"/>
                <w:szCs w:val="24"/>
              </w:rPr>
              <w:t>за 1 л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195CC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Сетка арматурная стальная </w:t>
            </w:r>
          </w:p>
        </w:tc>
        <w:tc>
          <w:tcPr>
            <w:tcW w:w="1361" w:type="dxa"/>
          </w:tcPr>
          <w:p w:rsidR="00B91BA8" w:rsidRPr="00195CC8" w:rsidRDefault="00AC0C63" w:rsidP="00195CC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BA8" w:rsidRPr="00195CC8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  <w:r w:rsidR="00195CC8">
              <w:rPr>
                <w:rFonts w:ascii="Times New Roman" w:hAnsi="Times New Roman"/>
                <w:sz w:val="24"/>
                <w:szCs w:val="24"/>
              </w:rPr>
              <w:t>,00</w:t>
            </w:r>
            <w:r w:rsidR="00B91BA8" w:rsidRPr="00195CC8">
              <w:rPr>
                <w:rFonts w:ascii="Times New Roman" w:hAnsi="Times New Roman"/>
                <w:sz w:val="24"/>
                <w:szCs w:val="24"/>
              </w:rPr>
              <w:t xml:space="preserve"> за 1 м²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195CC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Дверной блок металлический уличный в сборе</w:t>
            </w:r>
          </w:p>
        </w:tc>
        <w:tc>
          <w:tcPr>
            <w:tcW w:w="1361" w:type="dxa"/>
          </w:tcPr>
          <w:p w:rsidR="00B91BA8" w:rsidRPr="00195CC8" w:rsidRDefault="00AC0C63" w:rsidP="00195CC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BA8" w:rsidRPr="00195CC8">
              <w:rPr>
                <w:rFonts w:ascii="Times New Roman" w:hAnsi="Times New Roman"/>
                <w:sz w:val="24"/>
                <w:szCs w:val="24"/>
              </w:rPr>
              <w:t xml:space="preserve"> 25000</w:t>
            </w:r>
            <w:r w:rsidR="00195CC8">
              <w:rPr>
                <w:rFonts w:ascii="Times New Roman" w:hAnsi="Times New Roman"/>
                <w:sz w:val="24"/>
                <w:szCs w:val="24"/>
              </w:rPr>
              <w:t>,00</w:t>
            </w:r>
            <w:r w:rsidR="00B91BA8" w:rsidRPr="00195CC8">
              <w:rPr>
                <w:rFonts w:ascii="Times New Roman" w:hAnsi="Times New Roman"/>
                <w:sz w:val="24"/>
                <w:szCs w:val="24"/>
              </w:rPr>
              <w:t xml:space="preserve"> за 1 шт.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195CC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Затирка для кафельной плитки</w:t>
            </w:r>
          </w:p>
        </w:tc>
        <w:tc>
          <w:tcPr>
            <w:tcW w:w="1361" w:type="dxa"/>
          </w:tcPr>
          <w:p w:rsidR="00B91BA8" w:rsidRPr="00195CC8" w:rsidRDefault="00AC0C63" w:rsidP="00195CC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CC8">
              <w:rPr>
                <w:rFonts w:ascii="Times New Roman" w:hAnsi="Times New Roman"/>
                <w:sz w:val="24"/>
                <w:szCs w:val="24"/>
              </w:rPr>
              <w:t xml:space="preserve"> 150,00 </w:t>
            </w:r>
            <w:r w:rsidR="00B91BA8" w:rsidRPr="00195CC8">
              <w:rPr>
                <w:rFonts w:ascii="Times New Roman" w:hAnsi="Times New Roman"/>
                <w:sz w:val="24"/>
                <w:szCs w:val="24"/>
              </w:rPr>
              <w:t>за 1 кг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195CC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Плинтус пластиковый напольный </w:t>
            </w:r>
          </w:p>
        </w:tc>
        <w:tc>
          <w:tcPr>
            <w:tcW w:w="1361" w:type="dxa"/>
          </w:tcPr>
          <w:p w:rsidR="00B91BA8" w:rsidRPr="00195CC8" w:rsidRDefault="00AC0C63" w:rsidP="00195CC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BA8" w:rsidRPr="00195CC8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195CC8">
              <w:rPr>
                <w:rFonts w:ascii="Times New Roman" w:hAnsi="Times New Roman"/>
                <w:sz w:val="24"/>
                <w:szCs w:val="24"/>
              </w:rPr>
              <w:t>,00</w:t>
            </w:r>
            <w:r w:rsidR="00B91BA8" w:rsidRPr="00195CC8">
              <w:rPr>
                <w:rFonts w:ascii="Times New Roman" w:hAnsi="Times New Roman"/>
                <w:sz w:val="24"/>
                <w:szCs w:val="24"/>
              </w:rPr>
              <w:t xml:space="preserve"> за 1 м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195CC8" w:rsidRPr="00195CC8" w:rsidTr="00F90775">
        <w:trPr>
          <w:trHeight w:val="936"/>
        </w:trPr>
        <w:tc>
          <w:tcPr>
            <w:tcW w:w="510" w:type="dxa"/>
          </w:tcPr>
          <w:p w:rsidR="00B91BA8" w:rsidRPr="00C87A2C" w:rsidRDefault="00C87A2C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54" w:type="dxa"/>
          </w:tcPr>
          <w:p w:rsidR="00B91BA8" w:rsidRPr="00C87A2C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Битумный лак </w:t>
            </w:r>
          </w:p>
        </w:tc>
        <w:tc>
          <w:tcPr>
            <w:tcW w:w="1361" w:type="dxa"/>
          </w:tcPr>
          <w:p w:rsidR="00B91BA8" w:rsidRPr="00C87A2C" w:rsidRDefault="00B91BA8" w:rsidP="00B91BA8">
            <w:pPr>
              <w:jc w:val="center"/>
            </w:pPr>
            <w:r w:rsidRPr="00C87A2C">
              <w:rPr>
                <w:rFonts w:ascii="Times New Roman" w:hAnsi="Times New Roman"/>
              </w:rPr>
              <w:t xml:space="preserve"> 100</w:t>
            </w:r>
            <w:r w:rsidR="00C0528B" w:rsidRPr="00C87A2C">
              <w:rPr>
                <w:rFonts w:ascii="Times New Roman" w:hAnsi="Times New Roman"/>
              </w:rPr>
              <w:t>,00</w:t>
            </w:r>
            <w:r w:rsidRPr="00C87A2C">
              <w:rPr>
                <w:rFonts w:ascii="Times New Roman" w:hAnsi="Times New Roman"/>
              </w:rPr>
              <w:t xml:space="preserve"> рублей за 1 кг</w:t>
            </w:r>
          </w:p>
        </w:tc>
        <w:tc>
          <w:tcPr>
            <w:tcW w:w="5870" w:type="dxa"/>
          </w:tcPr>
          <w:p w:rsidR="00B91BA8" w:rsidRPr="00C87A2C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C87A2C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Труба профильная стальная </w:t>
            </w:r>
          </w:p>
        </w:tc>
        <w:tc>
          <w:tcPr>
            <w:tcW w:w="1361" w:type="dxa"/>
          </w:tcPr>
          <w:p w:rsidR="00B91BA8" w:rsidRPr="00B55613" w:rsidRDefault="00AC0C63" w:rsidP="00C87A2C">
            <w:pPr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 w:rsidR="00B91BA8" w:rsidRPr="00B55613">
              <w:rPr>
                <w:rFonts w:ascii="Times New Roman" w:hAnsi="Times New Roman"/>
              </w:rPr>
              <w:t xml:space="preserve"> 350</w:t>
            </w:r>
            <w:r w:rsidR="00C87A2C">
              <w:rPr>
                <w:rFonts w:ascii="Times New Roman" w:hAnsi="Times New Roman"/>
              </w:rPr>
              <w:t>,00</w:t>
            </w:r>
            <w:r w:rsidR="00B91BA8" w:rsidRPr="00B55613">
              <w:rPr>
                <w:rFonts w:ascii="Times New Roman" w:hAnsi="Times New Roman"/>
              </w:rPr>
              <w:t xml:space="preserve"> рублей за 1 м.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C87A2C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Профнастил стальной оцинкованный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 w:rsidR="00B91BA8" w:rsidRPr="00B55613">
              <w:rPr>
                <w:rFonts w:ascii="Times New Roman" w:hAnsi="Times New Roman"/>
              </w:rPr>
              <w:t xml:space="preserve"> 500</w:t>
            </w:r>
            <w:r w:rsidR="00C87A2C">
              <w:rPr>
                <w:rFonts w:ascii="Times New Roman" w:hAnsi="Times New Roman"/>
              </w:rPr>
              <w:t>,00</w:t>
            </w:r>
            <w:r w:rsidR="00B91BA8" w:rsidRPr="00B55613">
              <w:rPr>
                <w:rFonts w:ascii="Times New Roman" w:hAnsi="Times New Roman"/>
              </w:rPr>
              <w:t xml:space="preserve"> рублей за 1 м²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C87A2C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Праймер-концентрат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 w:rsidR="00B91BA8" w:rsidRPr="00B55613">
              <w:rPr>
                <w:rFonts w:ascii="Times New Roman" w:hAnsi="Times New Roman"/>
              </w:rPr>
              <w:t xml:space="preserve"> 250</w:t>
            </w:r>
            <w:r w:rsidR="00C87A2C">
              <w:rPr>
                <w:rFonts w:ascii="Times New Roman" w:hAnsi="Times New Roman"/>
              </w:rPr>
              <w:t>,00</w:t>
            </w:r>
            <w:r w:rsidR="00B91BA8" w:rsidRPr="00B55613">
              <w:rPr>
                <w:rFonts w:ascii="Times New Roman" w:hAnsi="Times New Roman"/>
              </w:rPr>
              <w:t xml:space="preserve"> рублей за 1 л.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C87A2C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Ванночка для краски 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шт.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ремонта существующего оборудования, при необходимости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C87A2C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Ведро строительное 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шт.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C87A2C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 пластиковый морозостойкий, ударопрочный, прямоугольный 80 л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шт.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C87A2C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Грунт-эмаль по ржавчине 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кг.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C87A2C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Столб заборный стальной окрашенный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м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Для ремонта существующего оборудования, при необходимости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C87A2C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3727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Заглушка пластиковая для профильной трубы 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B91BA8" w:rsidRPr="00B55613" w:rsidRDefault="00B91BA8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Секция заборная стальная оцинкованная 3D  окрашенная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м²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Для ремонта существующего оборудования, при необходимости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крепежа (планка прижимная стальная оцинкованная, бур-саморез стальной нержавеющий)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комплект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рулон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Уголок стальной горячекатаный 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м.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Сетка рабица стальная оцинкованная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м.пог.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Окно металлопластиков</w:t>
            </w:r>
            <w:r w:rsidR="00F46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 со стеклопакетом однокамерным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м²</w:t>
            </w:r>
          </w:p>
        </w:tc>
        <w:tc>
          <w:tcPr>
            <w:tcW w:w="5870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Для ремонта существующего оборудования, при необходимости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Отлив стальной оцинкованный с полимерным покрытием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B91BA8" w:rsidRPr="00B55613" w:rsidRDefault="00B91BA8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шт.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Подоконник ПВХ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шт.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Сэндвич-панель ПВХ для откосов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1150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шт.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Стеклопакет однокамерный для окна металлопластикового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2700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м²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Для ремонта существующего оборудования, при необходимости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Цепь короткозвенная стальная сварная оцинкованная 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м.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Электроды стальные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кг.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B91BA8" w:rsidRPr="00961C61" w:rsidTr="00B91BA8">
        <w:trPr>
          <w:trHeight w:val="446"/>
        </w:trPr>
        <w:tc>
          <w:tcPr>
            <w:tcW w:w="510" w:type="dxa"/>
          </w:tcPr>
          <w:p w:rsidR="00B91BA8" w:rsidRPr="00B55613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4" w:type="dxa"/>
          </w:tcPr>
          <w:p w:rsidR="00B91BA8" w:rsidRPr="00B55613" w:rsidRDefault="00B91BA8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Декоративная жидкость для защиты древесины</w:t>
            </w:r>
          </w:p>
        </w:tc>
        <w:tc>
          <w:tcPr>
            <w:tcW w:w="1361" w:type="dxa"/>
          </w:tcPr>
          <w:p w:rsidR="00B91BA8" w:rsidRPr="00B55613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  <w:r w:rsid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91BA8" w:rsidRPr="00B55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л.</w:t>
            </w:r>
          </w:p>
        </w:tc>
        <w:tc>
          <w:tcPr>
            <w:tcW w:w="5870" w:type="dxa"/>
          </w:tcPr>
          <w:p w:rsidR="00B91BA8" w:rsidRPr="00B55613" w:rsidRDefault="00B91BA8" w:rsidP="00B91BA8">
            <w:r w:rsidRPr="00B55613">
              <w:rPr>
                <w:rFonts w:ascii="Times New Roman" w:hAnsi="Times New Roman"/>
              </w:rPr>
              <w:t>Исходя из фактической потребности</w:t>
            </w:r>
          </w:p>
        </w:tc>
      </w:tr>
      <w:tr w:rsidR="00263F8E" w:rsidRPr="00961C61" w:rsidTr="00B91BA8">
        <w:trPr>
          <w:trHeight w:val="446"/>
        </w:trPr>
        <w:tc>
          <w:tcPr>
            <w:tcW w:w="510" w:type="dxa"/>
          </w:tcPr>
          <w:p w:rsidR="00263F8E" w:rsidRPr="00C87A2C" w:rsidRDefault="003727C0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4" w:type="dxa"/>
          </w:tcPr>
          <w:p w:rsidR="00263F8E" w:rsidRPr="00C87A2C" w:rsidRDefault="00263F8E" w:rsidP="00B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таблетированная, для системы водопотребления и отопления</w:t>
            </w:r>
          </w:p>
        </w:tc>
        <w:tc>
          <w:tcPr>
            <w:tcW w:w="1361" w:type="dxa"/>
          </w:tcPr>
          <w:p w:rsidR="00263F8E" w:rsidRPr="00C87A2C" w:rsidRDefault="00AC0C63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3F8E" w:rsidRP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3F8E" w:rsidRPr="00C87A2C" w:rsidRDefault="00263F8E" w:rsidP="00B91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87A2C" w:rsidRP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C8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 за 1 кг</w:t>
            </w:r>
          </w:p>
        </w:tc>
        <w:tc>
          <w:tcPr>
            <w:tcW w:w="5870" w:type="dxa"/>
          </w:tcPr>
          <w:p w:rsidR="00263F8E" w:rsidRPr="00C87A2C" w:rsidRDefault="005B3131" w:rsidP="00B91BA8">
            <w:pPr>
              <w:rPr>
                <w:rFonts w:ascii="Times New Roman" w:hAnsi="Times New Roman"/>
              </w:rPr>
            </w:pPr>
            <w:r w:rsidRPr="00C87A2C">
              <w:rPr>
                <w:rFonts w:ascii="Times New Roman" w:hAnsi="Times New Roman"/>
              </w:rPr>
              <w:t>Разовое заполнение солевого бака -250 кг,</w:t>
            </w:r>
          </w:p>
          <w:p w:rsidR="005B3131" w:rsidRPr="00C87A2C" w:rsidRDefault="005B3131" w:rsidP="00B91BA8">
            <w:pPr>
              <w:rPr>
                <w:rFonts w:ascii="Times New Roman" w:hAnsi="Times New Roman"/>
              </w:rPr>
            </w:pPr>
            <w:r w:rsidRPr="00C87A2C">
              <w:rPr>
                <w:rFonts w:ascii="Times New Roman" w:hAnsi="Times New Roman"/>
              </w:rPr>
              <w:t>Ежемесячное пополнение –не более 25 кг.</w:t>
            </w:r>
          </w:p>
        </w:tc>
      </w:tr>
    </w:tbl>
    <w:p w:rsidR="00C50DEF" w:rsidRPr="00E50F9F" w:rsidRDefault="00683412" w:rsidP="001416D5">
      <w:pPr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DEF" w:rsidRPr="00E50F9F">
        <w:rPr>
          <w:rFonts w:ascii="Times New Roman" w:hAnsi="Times New Roman" w:cs="Times New Roman"/>
          <w:sz w:val="28"/>
          <w:szCs w:val="28"/>
        </w:rPr>
        <w:t>1. Количество планируемых к приобретению хозяйственных товаров и принадлежностей</w:t>
      </w:r>
      <w:r w:rsidRPr="00E50F9F">
        <w:rPr>
          <w:rFonts w:ascii="Times New Roman" w:hAnsi="Times New Roman" w:cs="Times New Roman"/>
          <w:sz w:val="28"/>
          <w:szCs w:val="28"/>
        </w:rPr>
        <w:t xml:space="preserve">, строительных и сантехнических товаров </w:t>
      </w:r>
      <w:r w:rsidR="00C50DEF" w:rsidRPr="00E50F9F">
        <w:rPr>
          <w:rFonts w:ascii="Times New Roman" w:hAnsi="Times New Roman" w:cs="Times New Roman"/>
          <w:sz w:val="28"/>
          <w:szCs w:val="28"/>
        </w:rPr>
        <w:t xml:space="preserve"> определяется исходя из их фактического наличия, учтенного на балансе Учреждения.</w:t>
      </w:r>
    </w:p>
    <w:p w:rsidR="00C50DEF" w:rsidRPr="00E50F9F" w:rsidRDefault="00683412" w:rsidP="001416D5">
      <w:pPr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        </w:t>
      </w:r>
      <w:r w:rsidR="00C50DEF" w:rsidRPr="00E50F9F">
        <w:rPr>
          <w:rFonts w:ascii="Times New Roman" w:hAnsi="Times New Roman" w:cs="Times New Roman"/>
          <w:sz w:val="28"/>
          <w:szCs w:val="28"/>
        </w:rPr>
        <w:t>2. Наименование</w:t>
      </w:r>
      <w:r w:rsidR="00FF5B8E" w:rsidRPr="00E50F9F">
        <w:rPr>
          <w:rFonts w:ascii="Times New Roman" w:hAnsi="Times New Roman" w:cs="Times New Roman"/>
          <w:sz w:val="28"/>
          <w:szCs w:val="28"/>
        </w:rPr>
        <w:t>,</w:t>
      </w:r>
      <w:r w:rsidR="00C50DEF" w:rsidRPr="00E50F9F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F5B8E" w:rsidRPr="00E50F9F">
        <w:rPr>
          <w:rFonts w:ascii="Times New Roman" w:hAnsi="Times New Roman" w:cs="Times New Roman"/>
          <w:sz w:val="28"/>
          <w:szCs w:val="28"/>
        </w:rPr>
        <w:t xml:space="preserve"> и цена</w:t>
      </w:r>
      <w:r w:rsidR="00C50DEF" w:rsidRPr="00E50F9F">
        <w:rPr>
          <w:rFonts w:ascii="Times New Roman" w:hAnsi="Times New Roman" w:cs="Times New Roman"/>
          <w:sz w:val="28"/>
          <w:szCs w:val="28"/>
        </w:rPr>
        <w:t xml:space="preserve"> приобретаемых хозяйственных товаров и принадлежностей</w:t>
      </w:r>
      <w:r w:rsidRPr="00E50F9F">
        <w:rPr>
          <w:rFonts w:ascii="Times New Roman" w:hAnsi="Times New Roman" w:cs="Times New Roman"/>
          <w:sz w:val="28"/>
          <w:szCs w:val="28"/>
        </w:rPr>
        <w:t xml:space="preserve">, строительных и сантехнических товаров </w:t>
      </w:r>
      <w:r w:rsidR="00C50DEF" w:rsidRPr="00E50F9F">
        <w:rPr>
          <w:rFonts w:ascii="Times New Roman" w:hAnsi="Times New Roman" w:cs="Times New Roman"/>
          <w:sz w:val="28"/>
          <w:szCs w:val="28"/>
        </w:rPr>
        <w:t xml:space="preserve"> мо</w:t>
      </w:r>
      <w:r w:rsidR="00FF5B8E" w:rsidRPr="00E50F9F">
        <w:rPr>
          <w:rFonts w:ascii="Times New Roman" w:hAnsi="Times New Roman" w:cs="Times New Roman"/>
          <w:sz w:val="28"/>
          <w:szCs w:val="28"/>
        </w:rPr>
        <w:t>гут</w:t>
      </w:r>
      <w:r w:rsidR="00C50DEF" w:rsidRPr="00E50F9F">
        <w:rPr>
          <w:rFonts w:ascii="Times New Roman" w:hAnsi="Times New Roman" w:cs="Times New Roman"/>
          <w:sz w:val="28"/>
          <w:szCs w:val="28"/>
        </w:rPr>
        <w:t xml:space="preserve"> быть изменен</w:t>
      </w:r>
      <w:r w:rsidR="00FF5B8E" w:rsidRPr="00E50F9F">
        <w:rPr>
          <w:rFonts w:ascii="Times New Roman" w:hAnsi="Times New Roman" w:cs="Times New Roman"/>
          <w:sz w:val="28"/>
          <w:szCs w:val="28"/>
        </w:rPr>
        <w:t>ы</w:t>
      </w:r>
      <w:r w:rsidR="00C50DEF" w:rsidRPr="00E50F9F">
        <w:rPr>
          <w:rFonts w:ascii="Times New Roman" w:hAnsi="Times New Roman" w:cs="Times New Roman"/>
          <w:sz w:val="28"/>
          <w:szCs w:val="28"/>
        </w:rPr>
        <w:t xml:space="preserve">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F466D0" w:rsidRPr="00E50F9F" w:rsidRDefault="00F466D0" w:rsidP="00E45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F40" w:rsidRPr="00E50F9F" w:rsidRDefault="00E45F40" w:rsidP="00E45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7. Норматив </w:t>
      </w:r>
    </w:p>
    <w:p w:rsidR="00E45F40" w:rsidRPr="00E50F9F" w:rsidRDefault="00E45F40" w:rsidP="00E45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>на использование почтовой связи</w:t>
      </w:r>
    </w:p>
    <w:p w:rsidR="00E45F40" w:rsidRPr="00C16F2C" w:rsidRDefault="00E45F40" w:rsidP="00E45F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417"/>
        <w:gridCol w:w="2694"/>
        <w:gridCol w:w="992"/>
        <w:gridCol w:w="992"/>
        <w:gridCol w:w="1843"/>
        <w:gridCol w:w="1134"/>
      </w:tblGrid>
      <w:tr w:rsidR="00E45F40" w:rsidRPr="00C16F2C" w:rsidTr="003727C0">
        <w:tc>
          <w:tcPr>
            <w:tcW w:w="992" w:type="dxa"/>
          </w:tcPr>
          <w:p w:rsidR="00E45F40" w:rsidRPr="00C16F2C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45F40" w:rsidRPr="00C16F2C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Виды почтовых услуг</w:t>
            </w:r>
          </w:p>
        </w:tc>
        <w:tc>
          <w:tcPr>
            <w:tcW w:w="2694" w:type="dxa"/>
          </w:tcPr>
          <w:p w:rsidR="00E45F40" w:rsidRPr="00C16F2C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</w:tcPr>
          <w:p w:rsidR="00E45F40" w:rsidRPr="00C16F2C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E45F40" w:rsidRPr="00C16F2C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1843" w:type="dxa"/>
          </w:tcPr>
          <w:p w:rsidR="00E45F40" w:rsidRPr="00C16F2C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  <w:r w:rsidR="003727C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134" w:type="dxa"/>
          </w:tcPr>
          <w:p w:rsidR="00E45F40" w:rsidRPr="00C16F2C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5F40" w:rsidRPr="00C16F2C" w:rsidTr="003727C0">
        <w:tc>
          <w:tcPr>
            <w:tcW w:w="992" w:type="dxa"/>
          </w:tcPr>
          <w:p w:rsidR="00E45F40" w:rsidRPr="00C16F2C" w:rsidRDefault="00E45F40" w:rsidP="00EC5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7" w:type="dxa"/>
          </w:tcPr>
          <w:p w:rsidR="00E45F40" w:rsidRDefault="00EC5478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виды </w:t>
            </w:r>
          </w:p>
          <w:p w:rsidR="00EC5478" w:rsidRPr="00C16F2C" w:rsidRDefault="00EC5478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почтовых отправлений</w:t>
            </w:r>
          </w:p>
        </w:tc>
        <w:tc>
          <w:tcPr>
            <w:tcW w:w="2694" w:type="dxa"/>
          </w:tcPr>
          <w:p w:rsidR="00E45F40" w:rsidRPr="00C16F2C" w:rsidRDefault="00E45F40" w:rsidP="00EC5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Услуги: по приему, обработке, пересылке и доставке (выдаче) всех видов почтовых отправлений (далее - п/о) и уведомлений о вручении регистрируемых п/о, которые оплачиваются: путем приобретения государственных знаков почтовой оплаты (марки, маркированные конверты, маркированные почтовые карточки) - простые, заказные п/о, уведомления о вручении регистрируемых п/о; путем нанесения оттиска оплаты франкировальной машины - простые, заказные п/о; денежными средствами - п/о с объявленной ценностью и уведомления о вручении регистрируемых п/о;</w:t>
            </w:r>
          </w:p>
          <w:p w:rsidR="00E45F40" w:rsidRPr="00C16F2C" w:rsidRDefault="00E45F40" w:rsidP="00EC5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- дополнительные почтовые услуги</w:t>
            </w:r>
          </w:p>
        </w:tc>
        <w:tc>
          <w:tcPr>
            <w:tcW w:w="992" w:type="dxa"/>
          </w:tcPr>
          <w:p w:rsidR="00E45F40" w:rsidRPr="00C16F2C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992" w:type="dxa"/>
          </w:tcPr>
          <w:p w:rsidR="00E45F40" w:rsidRPr="00C16F2C" w:rsidRDefault="00E45F40" w:rsidP="00EC5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E45F40" w:rsidRPr="00C16F2C" w:rsidRDefault="00E45F40" w:rsidP="00EC5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утвержденных на эти цели лимитов бюджетных обязательств</w:t>
            </w:r>
          </w:p>
        </w:tc>
        <w:tc>
          <w:tcPr>
            <w:tcW w:w="1134" w:type="dxa"/>
          </w:tcPr>
          <w:p w:rsidR="00E45F40" w:rsidRPr="00C16F2C" w:rsidRDefault="00E45F40" w:rsidP="00EC5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E45F40" w:rsidRDefault="00E45F40" w:rsidP="0068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51" w:rsidRPr="00E50F9F" w:rsidRDefault="001C7A51" w:rsidP="001C7A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F9F">
        <w:rPr>
          <w:rFonts w:ascii="Times New Roman" w:hAnsi="Times New Roman" w:cs="Times New Roman"/>
          <w:b w:val="0"/>
          <w:sz w:val="28"/>
          <w:szCs w:val="28"/>
        </w:rPr>
        <w:t>8. Норматив</w:t>
      </w:r>
    </w:p>
    <w:p w:rsidR="001C7A51" w:rsidRPr="00E50F9F" w:rsidRDefault="001C7A51" w:rsidP="001C7A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F9F">
        <w:rPr>
          <w:rFonts w:ascii="Times New Roman" w:hAnsi="Times New Roman" w:cs="Times New Roman"/>
          <w:b w:val="0"/>
          <w:sz w:val="28"/>
          <w:szCs w:val="28"/>
        </w:rPr>
        <w:t xml:space="preserve">на транспортное обеспечение </w:t>
      </w:r>
    </w:p>
    <w:p w:rsidR="001C7A51" w:rsidRPr="00C16F2C" w:rsidRDefault="001C7A51" w:rsidP="001C7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992"/>
        <w:gridCol w:w="2694"/>
        <w:gridCol w:w="1559"/>
        <w:gridCol w:w="1134"/>
      </w:tblGrid>
      <w:tr w:rsidR="001C7A51" w:rsidRPr="00C16F2C" w:rsidTr="001416D5">
        <w:tc>
          <w:tcPr>
            <w:tcW w:w="850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Вид транспортного обслуживания</w:t>
            </w:r>
          </w:p>
        </w:tc>
        <w:tc>
          <w:tcPr>
            <w:tcW w:w="992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94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  <w:r w:rsidR="003727C0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134" w:type="dxa"/>
          </w:tcPr>
          <w:p w:rsidR="001C7A51" w:rsidRPr="0026311E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1E">
              <w:rPr>
                <w:rFonts w:ascii="Times New Roman" w:hAnsi="Times New Roman" w:cs="Times New Roman"/>
                <w:szCs w:val="22"/>
              </w:rPr>
              <w:t>Пробег за год (км)/(м.ч.)</w:t>
            </w:r>
          </w:p>
        </w:tc>
      </w:tr>
      <w:tr w:rsidR="001C7A51" w:rsidRPr="00C16F2C" w:rsidTr="001416D5">
        <w:tc>
          <w:tcPr>
            <w:tcW w:w="850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7A51" w:rsidRDefault="001C7A51" w:rsidP="001C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A51" w:rsidRPr="00C16F2C" w:rsidRDefault="001C7A51" w:rsidP="001C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оперативно-служебный;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(без персонального закрепления) для осуществления полномочий Учреждения и филиалов</w:t>
            </w:r>
          </w:p>
        </w:tc>
        <w:tc>
          <w:tcPr>
            <w:tcW w:w="992" w:type="dxa"/>
          </w:tcPr>
          <w:p w:rsidR="001C7A51" w:rsidRPr="00C16F2C" w:rsidRDefault="001153FA" w:rsidP="001C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л/с</w:t>
            </w:r>
          </w:p>
        </w:tc>
        <w:tc>
          <w:tcPr>
            <w:tcW w:w="2694" w:type="dxa"/>
          </w:tcPr>
          <w:p w:rsidR="001C7A51" w:rsidRPr="00C16F2C" w:rsidRDefault="001C7A51" w:rsidP="001C7A51">
            <w:pPr>
              <w:spacing w:before="108" w:after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</w:t>
            </w:r>
            <w:r w:rsidR="00805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</w:t>
            </w:r>
            <w:r w:rsidR="0080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119 «О материально-техническом обеспечении противопожарной службы Ленинградской области Государственной противопожарной служ</w:t>
            </w:r>
            <w:r w:rsidR="001153FA">
              <w:rPr>
                <w:rFonts w:ascii="Times New Roman" w:hAnsi="Times New Roman"/>
                <w:sz w:val="24"/>
                <w:szCs w:val="24"/>
              </w:rPr>
              <w:t>бы»</w:t>
            </w:r>
          </w:p>
        </w:tc>
        <w:tc>
          <w:tcPr>
            <w:tcW w:w="1559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  <w:r w:rsidR="0037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7A51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До 60000</w:t>
            </w:r>
          </w:p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1C7A51" w:rsidRPr="00C16F2C" w:rsidTr="001416D5">
        <w:tc>
          <w:tcPr>
            <w:tcW w:w="850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</w:tcPr>
          <w:p w:rsidR="001C7A51" w:rsidRPr="00C16F2C" w:rsidRDefault="001C7A51" w:rsidP="001C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для перевозки 9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пассажиров</w:t>
            </w:r>
          </w:p>
        </w:tc>
        <w:tc>
          <w:tcPr>
            <w:tcW w:w="992" w:type="dxa"/>
          </w:tcPr>
          <w:p w:rsidR="001C7A51" w:rsidRPr="00C16F2C" w:rsidRDefault="001153FA" w:rsidP="001C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л/с</w:t>
            </w:r>
          </w:p>
        </w:tc>
        <w:tc>
          <w:tcPr>
            <w:tcW w:w="2694" w:type="dxa"/>
          </w:tcPr>
          <w:p w:rsidR="001C7A51" w:rsidRPr="00C16F2C" w:rsidRDefault="001C7A51" w:rsidP="005254B3">
            <w:pPr>
              <w:spacing w:before="108" w:after="108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</w:t>
            </w:r>
            <w:r w:rsidR="00805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</w:t>
            </w:r>
            <w:r w:rsidR="001153FA">
              <w:rPr>
                <w:rFonts w:ascii="Times New Roman" w:hAnsi="Times New Roman"/>
                <w:sz w:val="24"/>
                <w:szCs w:val="24"/>
              </w:rPr>
              <w:t>твенной противопожарной службы»</w:t>
            </w:r>
          </w:p>
        </w:tc>
        <w:tc>
          <w:tcPr>
            <w:tcW w:w="1559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4 000 000,0</w:t>
            </w:r>
            <w:r w:rsidR="0037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7A51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До 60000</w:t>
            </w:r>
          </w:p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1C7A51" w:rsidRPr="00C16F2C" w:rsidTr="001416D5">
        <w:tc>
          <w:tcPr>
            <w:tcW w:w="850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7A51" w:rsidRDefault="001C7A51" w:rsidP="001C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грузопассажирский, пассаж</w:t>
            </w:r>
            <w:r w:rsidR="001153FA">
              <w:rPr>
                <w:rFonts w:ascii="Times New Roman" w:hAnsi="Times New Roman" w:cs="Times New Roman"/>
                <w:sz w:val="24"/>
                <w:szCs w:val="24"/>
              </w:rPr>
              <w:t>ирский (до 8 пассажирских мест)</w:t>
            </w:r>
          </w:p>
          <w:p w:rsidR="001C7A51" w:rsidRPr="00C16F2C" w:rsidRDefault="001C7A51" w:rsidP="001C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A51" w:rsidRPr="00C16F2C" w:rsidRDefault="005B3131" w:rsidP="001C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- не более 3</w:t>
            </w:r>
            <w:r w:rsidR="001153FA">
              <w:rPr>
                <w:rFonts w:ascii="Times New Roman" w:hAnsi="Times New Roman" w:cs="Times New Roman"/>
                <w:sz w:val="24"/>
                <w:szCs w:val="24"/>
              </w:rPr>
              <w:t>00 л/с</w:t>
            </w:r>
          </w:p>
        </w:tc>
        <w:tc>
          <w:tcPr>
            <w:tcW w:w="2694" w:type="dxa"/>
          </w:tcPr>
          <w:p w:rsidR="001C7A51" w:rsidRPr="00C16F2C" w:rsidRDefault="001C7A51" w:rsidP="005254B3">
            <w:pPr>
              <w:spacing w:before="108" w:after="108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</w:t>
            </w:r>
            <w:r w:rsidR="00805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</w:t>
            </w:r>
            <w:r w:rsidR="001153FA">
              <w:rPr>
                <w:rFonts w:ascii="Times New Roman" w:hAnsi="Times New Roman"/>
                <w:sz w:val="24"/>
                <w:szCs w:val="24"/>
              </w:rPr>
              <w:t>службы»</w:t>
            </w:r>
          </w:p>
        </w:tc>
        <w:tc>
          <w:tcPr>
            <w:tcW w:w="1559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 000 000,0</w:t>
            </w:r>
            <w:r w:rsidR="0037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7A51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До 60000</w:t>
            </w:r>
          </w:p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1C7A51" w:rsidRPr="00C16F2C" w:rsidTr="001416D5">
        <w:tc>
          <w:tcPr>
            <w:tcW w:w="850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7A51" w:rsidRPr="004D73B3" w:rsidRDefault="001C7A51" w:rsidP="001C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пожарный, основного и специального назначения. </w:t>
            </w:r>
          </w:p>
          <w:p w:rsidR="001C7A51" w:rsidRPr="00C16F2C" w:rsidRDefault="001C7A51" w:rsidP="00FE1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B3">
              <w:rPr>
                <w:rFonts w:ascii="Times New Roman" w:hAnsi="Times New Roman" w:cs="Times New Roman"/>
                <w:sz w:val="24"/>
                <w:szCs w:val="24"/>
              </w:rPr>
              <w:t>Автомобиль пожарно</w:t>
            </w:r>
            <w:r w:rsidR="001F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3B3">
              <w:rPr>
                <w:rFonts w:ascii="Times New Roman" w:hAnsi="Times New Roman" w:cs="Times New Roman"/>
                <w:sz w:val="24"/>
                <w:szCs w:val="24"/>
              </w:rPr>
              <w:t>(аварийно)-спасательный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автомобиль с емкостью не </w:t>
            </w:r>
            <w:r w:rsidR="00FE17C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1153FA">
              <w:rPr>
                <w:rFonts w:ascii="Times New Roman" w:hAnsi="Times New Roman" w:cs="Times New Roman"/>
                <w:sz w:val="24"/>
                <w:szCs w:val="24"/>
              </w:rPr>
              <w:t xml:space="preserve"> 9 тонн для подвоза воды</w:t>
            </w:r>
          </w:p>
        </w:tc>
        <w:tc>
          <w:tcPr>
            <w:tcW w:w="992" w:type="dxa"/>
          </w:tcPr>
          <w:p w:rsidR="001C7A51" w:rsidRPr="00C16F2C" w:rsidRDefault="001153FA" w:rsidP="001C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- не более 300 л/с</w:t>
            </w:r>
          </w:p>
        </w:tc>
        <w:tc>
          <w:tcPr>
            <w:tcW w:w="2694" w:type="dxa"/>
          </w:tcPr>
          <w:p w:rsidR="001C7A51" w:rsidRPr="00C16F2C" w:rsidRDefault="001C7A51" w:rsidP="005254B3">
            <w:pPr>
              <w:spacing w:before="108" w:after="108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</w:t>
            </w:r>
            <w:r w:rsidR="00805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службы».</w:t>
            </w:r>
          </w:p>
        </w:tc>
        <w:tc>
          <w:tcPr>
            <w:tcW w:w="1559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30 000 000,0</w:t>
            </w:r>
            <w:r w:rsidR="00372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1C7A51" w:rsidRPr="00C16F2C" w:rsidTr="001416D5">
        <w:tc>
          <w:tcPr>
            <w:tcW w:w="850" w:type="dxa"/>
          </w:tcPr>
          <w:p w:rsidR="001C7A51" w:rsidRPr="00C16F2C" w:rsidRDefault="00EC690F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7A51" w:rsidRDefault="005254B3" w:rsidP="001C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вспомогательная техника</w:t>
            </w:r>
          </w:p>
          <w:p w:rsidR="001C7A51" w:rsidRDefault="001C7A51" w:rsidP="001C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54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66CA">
              <w:rPr>
                <w:rFonts w:ascii="Times New Roman" w:hAnsi="Times New Roman" w:cs="Times New Roman"/>
                <w:sz w:val="24"/>
                <w:szCs w:val="24"/>
              </w:rPr>
              <w:t>рактор с комплектом навес</w:t>
            </w:r>
            <w:r w:rsidR="00EC5478">
              <w:rPr>
                <w:rFonts w:ascii="Times New Roman" w:hAnsi="Times New Roman" w:cs="Times New Roman"/>
                <w:sz w:val="24"/>
                <w:szCs w:val="24"/>
              </w:rPr>
              <w:t>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A51" w:rsidRDefault="00EC5478" w:rsidP="001C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снегоуборщик, а</w:t>
            </w:r>
            <w:r w:rsidR="001C7A51">
              <w:rPr>
                <w:rFonts w:ascii="Times New Roman" w:hAnsi="Times New Roman" w:cs="Times New Roman"/>
                <w:sz w:val="24"/>
                <w:szCs w:val="24"/>
              </w:rPr>
              <w:t>втомобильный кран грузоподъемностью 10 и более тонн, автопогрузчик и прочее)</w:t>
            </w:r>
          </w:p>
          <w:p w:rsidR="001C7A51" w:rsidRDefault="001C7A51" w:rsidP="001C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1" w:rsidRDefault="001C7A51" w:rsidP="001C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1" w:rsidRDefault="001C7A51" w:rsidP="001C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51" w:rsidRPr="004D73B3" w:rsidRDefault="001C7A51" w:rsidP="001C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A51" w:rsidRPr="00C16F2C" w:rsidRDefault="001153FA" w:rsidP="001C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л/с</w:t>
            </w:r>
          </w:p>
        </w:tc>
        <w:tc>
          <w:tcPr>
            <w:tcW w:w="2694" w:type="dxa"/>
          </w:tcPr>
          <w:p w:rsidR="001C7A51" w:rsidRDefault="001C7A51" w:rsidP="005254B3">
            <w:pPr>
              <w:spacing w:before="108" w:after="10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</w:t>
            </w:r>
            <w:r w:rsidR="00805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</w:t>
            </w:r>
            <w:r w:rsidR="001153FA">
              <w:rPr>
                <w:rFonts w:ascii="Times New Roman" w:hAnsi="Times New Roman"/>
                <w:sz w:val="24"/>
                <w:szCs w:val="24"/>
              </w:rPr>
              <w:t>твенной противопожарной службы»</w:t>
            </w:r>
          </w:p>
        </w:tc>
        <w:tc>
          <w:tcPr>
            <w:tcW w:w="1559" w:type="dxa"/>
          </w:tcPr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8 000 000,00</w:t>
            </w:r>
          </w:p>
        </w:tc>
        <w:tc>
          <w:tcPr>
            <w:tcW w:w="1134" w:type="dxa"/>
          </w:tcPr>
          <w:p w:rsidR="001C7A51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C7A51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EC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или </w:t>
            </w:r>
          </w:p>
          <w:p w:rsidR="001C7A51" w:rsidRPr="00C16F2C" w:rsidRDefault="001C7A51" w:rsidP="001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C5478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</w:tbl>
    <w:p w:rsidR="001C7A51" w:rsidRDefault="001C7A51" w:rsidP="0068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43" w:rsidRPr="00E50F9F" w:rsidRDefault="006E6743" w:rsidP="00B01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        1. Количество планируемого к приобретению транспортного обеспечения  определяется исходя из его фактического наличия, учтенного на балансе Учреждения.</w:t>
      </w:r>
    </w:p>
    <w:p w:rsidR="006E6743" w:rsidRPr="00E50F9F" w:rsidRDefault="006E6743" w:rsidP="00B01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        2. Наименование, количество</w:t>
      </w:r>
      <w:r w:rsidR="00EC5478" w:rsidRPr="00E50F9F">
        <w:rPr>
          <w:rFonts w:ascii="Times New Roman" w:hAnsi="Times New Roman" w:cs="Times New Roman"/>
          <w:sz w:val="28"/>
          <w:szCs w:val="28"/>
        </w:rPr>
        <w:t xml:space="preserve"> </w:t>
      </w:r>
      <w:r w:rsidRPr="00E50F9F">
        <w:rPr>
          <w:rFonts w:ascii="Times New Roman" w:hAnsi="Times New Roman" w:cs="Times New Roman"/>
          <w:sz w:val="28"/>
          <w:szCs w:val="28"/>
        </w:rPr>
        <w:t xml:space="preserve"> приобретаемого транспортного обеспечения  может быть изменено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1F6A23" w:rsidRPr="00E50F9F" w:rsidRDefault="001F6A23" w:rsidP="006E6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23" w:rsidRPr="00E50F9F" w:rsidRDefault="001F6A23" w:rsidP="001F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9. Норматив </w:t>
      </w:r>
    </w:p>
    <w:p w:rsidR="001F6A23" w:rsidRPr="00E50F9F" w:rsidRDefault="001F6A23" w:rsidP="001F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>на приобретение персональных компьютеров,</w:t>
      </w:r>
    </w:p>
    <w:p w:rsidR="001F6A23" w:rsidRPr="00E50F9F" w:rsidRDefault="001F6A23" w:rsidP="001F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принтеров, многофункциональных устройств </w:t>
      </w:r>
    </w:p>
    <w:p w:rsidR="005B3131" w:rsidRPr="00E50F9F" w:rsidRDefault="001F6A23" w:rsidP="001F6A23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>и копировальных аппаратов (оргтехники) и т.</w:t>
      </w:r>
      <w:r w:rsidR="003727C0" w:rsidRPr="00E50F9F">
        <w:rPr>
          <w:rFonts w:ascii="Times New Roman" w:hAnsi="Times New Roman" w:cs="Times New Roman"/>
          <w:sz w:val="28"/>
          <w:szCs w:val="28"/>
        </w:rPr>
        <w:t>п</w:t>
      </w:r>
      <w:r w:rsidRPr="00E50F9F">
        <w:rPr>
          <w:rFonts w:ascii="Times New Roman" w:hAnsi="Times New Roman" w:cs="Times New Roman"/>
          <w:sz w:val="28"/>
          <w:szCs w:val="28"/>
        </w:rPr>
        <w:t>.</w:t>
      </w:r>
    </w:p>
    <w:p w:rsidR="005B3131" w:rsidRPr="00B55613" w:rsidRDefault="005B3131" w:rsidP="001F6A23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2613"/>
        <w:gridCol w:w="3318"/>
        <w:gridCol w:w="1772"/>
        <w:gridCol w:w="2082"/>
      </w:tblGrid>
      <w:tr w:rsidR="00276D92" w:rsidRPr="00415743" w:rsidTr="00E958D5">
        <w:tc>
          <w:tcPr>
            <w:tcW w:w="636" w:type="dxa"/>
          </w:tcPr>
          <w:p w:rsidR="00276D92" w:rsidRPr="00415743" w:rsidRDefault="00276D92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76D92" w:rsidRPr="00415743" w:rsidRDefault="00276D92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6D92" w:rsidRPr="00415743" w:rsidRDefault="00276D92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276D92" w:rsidRPr="00415743" w:rsidRDefault="00276D92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772" w:type="dxa"/>
          </w:tcPr>
          <w:p w:rsidR="00276D92" w:rsidRPr="00C16F2C" w:rsidRDefault="00276D92" w:rsidP="00276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2082" w:type="dxa"/>
          </w:tcPr>
          <w:p w:rsidR="00276D92" w:rsidRPr="00415743" w:rsidRDefault="00276D92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153FA" w:rsidRPr="00415743" w:rsidTr="001153FA">
        <w:tc>
          <w:tcPr>
            <w:tcW w:w="636" w:type="dxa"/>
          </w:tcPr>
          <w:p w:rsidR="001153FA" w:rsidRPr="00415743" w:rsidRDefault="001153FA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5" w:type="dxa"/>
            <w:gridSpan w:val="4"/>
          </w:tcPr>
          <w:p w:rsidR="001153FA" w:rsidRPr="00415743" w:rsidRDefault="001153FA" w:rsidP="00115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Учреждения, заместитель руководителя Учреждения</w:t>
            </w:r>
          </w:p>
        </w:tc>
      </w:tr>
      <w:tr w:rsidR="00F953F7" w:rsidRPr="00415743" w:rsidTr="00E958D5">
        <w:tc>
          <w:tcPr>
            <w:tcW w:w="636" w:type="dxa"/>
          </w:tcPr>
          <w:p w:rsidR="00F953F7" w:rsidRPr="00415743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13" w:type="dxa"/>
          </w:tcPr>
          <w:p w:rsidR="00F953F7" w:rsidRPr="00415743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портативный </w:t>
            </w:r>
          </w:p>
          <w:p w:rsidR="00F953F7" w:rsidRPr="00415743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F953F7" w:rsidRPr="00415743" w:rsidRDefault="00F953F7" w:rsidP="000A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F953F7" w:rsidRPr="00415743" w:rsidRDefault="000A5D51" w:rsidP="00C8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  <w:r w:rsidR="0080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3F7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– не ниже </w:t>
            </w:r>
            <w:r w:rsidR="00F953F7"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3F7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3F7" w:rsidRPr="00415743" w:rsidRDefault="000A5D51" w:rsidP="00C8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оперативной памяти </w:t>
            </w:r>
            <w:r w:rsidR="00F953F7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8 Гб, </w:t>
            </w:r>
          </w:p>
          <w:p w:rsidR="00F953F7" w:rsidRPr="00415743" w:rsidRDefault="00F953F7" w:rsidP="00C87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F953F7" w:rsidRPr="00415743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3F7" w:rsidRPr="00415743" w:rsidRDefault="00F953F7" w:rsidP="00372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 w:val="restart"/>
          </w:tcPr>
          <w:p w:rsidR="00F953F7" w:rsidRPr="00415743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</w:t>
            </w:r>
            <w:r w:rsidR="00805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43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</w:t>
            </w:r>
            <w:r w:rsidR="0091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743">
              <w:rPr>
                <w:rFonts w:ascii="Times New Roman" w:hAnsi="Times New Roman"/>
                <w:sz w:val="24"/>
                <w:szCs w:val="24"/>
              </w:rPr>
              <w:t>119 «О материально-техническом обеспечении противопожарной службы Ленинградской области Государс</w:t>
            </w:r>
            <w:r w:rsidR="005254B3">
              <w:rPr>
                <w:rFonts w:ascii="Times New Roman" w:hAnsi="Times New Roman"/>
                <w:sz w:val="24"/>
                <w:szCs w:val="24"/>
              </w:rPr>
              <w:t>твенной противопожарной службы»</w:t>
            </w:r>
          </w:p>
        </w:tc>
      </w:tr>
      <w:tr w:rsidR="00F953F7" w:rsidRPr="00415743" w:rsidTr="00E958D5">
        <w:tc>
          <w:tcPr>
            <w:tcW w:w="636" w:type="dxa"/>
          </w:tcPr>
          <w:p w:rsidR="00F953F7" w:rsidRPr="00415743" w:rsidRDefault="00D642AE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3" w:type="dxa"/>
          </w:tcPr>
          <w:p w:rsidR="00F953F7" w:rsidRPr="00415743" w:rsidRDefault="00F953F7" w:rsidP="00210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портативный, </w:t>
            </w:r>
          </w:p>
          <w:p w:rsidR="00F953F7" w:rsidRPr="00415743" w:rsidRDefault="00F953F7" w:rsidP="00210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3318" w:type="dxa"/>
          </w:tcPr>
          <w:p w:rsidR="00F953F7" w:rsidRPr="00415743" w:rsidRDefault="00F953F7" w:rsidP="00210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 – </w:t>
            </w:r>
            <w:r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модуля </w:t>
            </w:r>
            <w:r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модуля </w:t>
            </w:r>
            <w:r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53F7" w:rsidRPr="00415743" w:rsidRDefault="00F953F7" w:rsidP="00210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Поддержка 3</w:t>
            </w:r>
            <w:r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G(UMTS)</w:t>
            </w:r>
          </w:p>
        </w:tc>
        <w:tc>
          <w:tcPr>
            <w:tcW w:w="1772" w:type="dxa"/>
          </w:tcPr>
          <w:p w:rsidR="00F953F7" w:rsidRPr="00415743" w:rsidRDefault="00F953F7" w:rsidP="00372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2" w:type="dxa"/>
            <w:vMerge/>
          </w:tcPr>
          <w:p w:rsidR="00F953F7" w:rsidRPr="00415743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F7" w:rsidRPr="00D642AE" w:rsidTr="00E958D5">
        <w:tc>
          <w:tcPr>
            <w:tcW w:w="636" w:type="dxa"/>
          </w:tcPr>
          <w:p w:rsidR="00F953F7" w:rsidRPr="00D642AE" w:rsidRDefault="00D642AE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3F7" w:rsidRPr="00D64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F953F7" w:rsidRPr="00D642AE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AE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</w:p>
        </w:tc>
        <w:tc>
          <w:tcPr>
            <w:tcW w:w="3318" w:type="dxa"/>
          </w:tcPr>
          <w:p w:rsidR="000A5D51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A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0A5D51">
              <w:rPr>
                <w:rFonts w:ascii="Times New Roman" w:hAnsi="Times New Roman" w:cs="Times New Roman"/>
                <w:sz w:val="24"/>
                <w:szCs w:val="24"/>
              </w:rPr>
              <w:t>мер экрана - не менее 23 дюймов</w:t>
            </w:r>
          </w:p>
          <w:p w:rsidR="000A5D51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AE">
              <w:rPr>
                <w:rFonts w:ascii="Times New Roman" w:hAnsi="Times New Roman" w:cs="Times New Roman"/>
                <w:sz w:val="24"/>
                <w:szCs w:val="24"/>
              </w:rPr>
              <w:t xml:space="preserve"> Количе</w:t>
            </w:r>
            <w:r w:rsidR="000A5D51">
              <w:rPr>
                <w:rFonts w:ascii="Times New Roman" w:hAnsi="Times New Roman" w:cs="Times New Roman"/>
                <w:sz w:val="24"/>
                <w:szCs w:val="24"/>
              </w:rPr>
              <w:t>ство ядер процессора –</w:t>
            </w:r>
            <w:r w:rsidR="0091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D51">
              <w:rPr>
                <w:rFonts w:ascii="Times New Roman" w:hAnsi="Times New Roman" w:cs="Times New Roman"/>
                <w:sz w:val="24"/>
                <w:szCs w:val="24"/>
              </w:rPr>
              <w:t>не мене 4</w:t>
            </w:r>
          </w:p>
          <w:p w:rsidR="000A5D51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AE">
              <w:rPr>
                <w:rFonts w:ascii="Times New Roman" w:hAnsi="Times New Roman" w:cs="Times New Roman"/>
                <w:sz w:val="24"/>
                <w:szCs w:val="24"/>
              </w:rPr>
              <w:t xml:space="preserve"> Частота ядер п</w:t>
            </w:r>
            <w:r w:rsidR="000A5D51">
              <w:rPr>
                <w:rFonts w:ascii="Times New Roman" w:hAnsi="Times New Roman" w:cs="Times New Roman"/>
                <w:sz w:val="24"/>
                <w:szCs w:val="24"/>
              </w:rPr>
              <w:t>роцессора – не менее 2,4 Ггц</w:t>
            </w:r>
          </w:p>
          <w:p w:rsidR="00F953F7" w:rsidRPr="00D642AE" w:rsidRDefault="000A5D51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953F7" w:rsidRPr="00D642AE">
              <w:rPr>
                <w:rFonts w:ascii="Times New Roman" w:hAnsi="Times New Roman" w:cs="Times New Roman"/>
                <w:sz w:val="24"/>
                <w:szCs w:val="24"/>
              </w:rPr>
              <w:t>азмер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ративной памяти – не менее 8 Гб</w:t>
            </w:r>
          </w:p>
        </w:tc>
        <w:tc>
          <w:tcPr>
            <w:tcW w:w="1772" w:type="dxa"/>
          </w:tcPr>
          <w:p w:rsidR="00F953F7" w:rsidRPr="00D642AE" w:rsidRDefault="00F953F7" w:rsidP="00372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AE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  <w:tc>
          <w:tcPr>
            <w:tcW w:w="2082" w:type="dxa"/>
            <w:vMerge/>
          </w:tcPr>
          <w:p w:rsidR="00F953F7" w:rsidRPr="00D642AE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F7" w:rsidRPr="00415743" w:rsidTr="009D424F">
        <w:trPr>
          <w:trHeight w:val="1992"/>
        </w:trPr>
        <w:tc>
          <w:tcPr>
            <w:tcW w:w="636" w:type="dxa"/>
            <w:tcBorders>
              <w:bottom w:val="single" w:sz="4" w:space="0" w:color="auto"/>
            </w:tcBorders>
          </w:tcPr>
          <w:p w:rsidR="00F953F7" w:rsidRPr="00415743" w:rsidRDefault="00D642AE" w:rsidP="00D642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F953F7" w:rsidRPr="00415743" w:rsidRDefault="00F953F7" w:rsidP="00F30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F953F7" w:rsidRPr="00415743" w:rsidRDefault="00F953F7" w:rsidP="000A5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0A5D51">
              <w:rPr>
                <w:rFonts w:ascii="Times New Roman" w:hAnsi="Times New Roman" w:cs="Times New Roman"/>
                <w:sz w:val="24"/>
                <w:szCs w:val="24"/>
              </w:rPr>
              <w:t xml:space="preserve"> печати – лазерная/светодиодная Формат печати – А4; Ц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ветность</w:t>
            </w:r>
            <w:r w:rsidR="000A5D51">
              <w:rPr>
                <w:rFonts w:ascii="Times New Roman" w:hAnsi="Times New Roman" w:cs="Times New Roman"/>
                <w:sz w:val="24"/>
                <w:szCs w:val="24"/>
              </w:rPr>
              <w:t xml:space="preserve"> печати – монохромная/цветная С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корость печати – не менее 20 стр/мин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953F7" w:rsidRPr="00415743" w:rsidRDefault="00F953F7" w:rsidP="00372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:rsidR="00F953F7" w:rsidRPr="00415743" w:rsidRDefault="00F953F7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AE" w:rsidRPr="00415743" w:rsidTr="00E958D5">
        <w:tc>
          <w:tcPr>
            <w:tcW w:w="636" w:type="dxa"/>
          </w:tcPr>
          <w:p w:rsidR="00D642AE" w:rsidRPr="00415743" w:rsidRDefault="00D642AE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13" w:type="dxa"/>
          </w:tcPr>
          <w:p w:rsidR="00D642AE" w:rsidRPr="00415743" w:rsidRDefault="00D642AE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Монитор (тип2)</w:t>
            </w:r>
          </w:p>
        </w:tc>
        <w:tc>
          <w:tcPr>
            <w:tcW w:w="3318" w:type="dxa"/>
          </w:tcPr>
          <w:p w:rsidR="000A5D51" w:rsidRDefault="00D642AE" w:rsidP="000A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A5D51">
              <w:rPr>
                <w:rFonts w:ascii="Times New Roman" w:hAnsi="Times New Roman" w:cs="Times New Roman"/>
                <w:sz w:val="24"/>
                <w:szCs w:val="24"/>
              </w:rPr>
              <w:t>наль экрана – не менее 15 дюймов</w:t>
            </w:r>
          </w:p>
          <w:p w:rsidR="000A5D51" w:rsidRDefault="000A5D51" w:rsidP="000A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42AE" w:rsidRPr="00415743">
              <w:rPr>
                <w:rFonts w:ascii="Times New Roman" w:hAnsi="Times New Roman" w:cs="Times New Roman"/>
                <w:sz w:val="24"/>
                <w:szCs w:val="24"/>
              </w:rPr>
              <w:t>азрешение экрана при частоте 60 Гц  -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1024 х 768 точек на дюйм К</w:t>
            </w:r>
            <w:r w:rsidR="00D642AE" w:rsidRPr="00415743">
              <w:rPr>
                <w:rFonts w:ascii="Times New Roman" w:hAnsi="Times New Roman" w:cs="Times New Roman"/>
                <w:sz w:val="24"/>
                <w:szCs w:val="24"/>
              </w:rPr>
              <w:t>оэффициент контрастности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не менее 500:1</w:t>
            </w:r>
          </w:p>
          <w:p w:rsidR="00D642AE" w:rsidRPr="00415743" w:rsidRDefault="000A5D51" w:rsidP="000A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отклика – не менее 8 мс</w:t>
            </w:r>
          </w:p>
        </w:tc>
        <w:tc>
          <w:tcPr>
            <w:tcW w:w="1772" w:type="dxa"/>
          </w:tcPr>
          <w:p w:rsidR="00D642AE" w:rsidRPr="00415743" w:rsidRDefault="00D642AE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2082" w:type="dxa"/>
            <w:vMerge/>
          </w:tcPr>
          <w:p w:rsidR="00D642AE" w:rsidRPr="00415743" w:rsidRDefault="00D642AE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AE" w:rsidRPr="00415743" w:rsidTr="00E958D5">
        <w:tc>
          <w:tcPr>
            <w:tcW w:w="636" w:type="dxa"/>
          </w:tcPr>
          <w:p w:rsidR="00D642AE" w:rsidRPr="00415743" w:rsidRDefault="00A10E60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13" w:type="dxa"/>
          </w:tcPr>
          <w:p w:rsidR="00D642AE" w:rsidRPr="00415743" w:rsidRDefault="00D642AE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 (тип 1)</w:t>
            </w:r>
          </w:p>
        </w:tc>
        <w:tc>
          <w:tcPr>
            <w:tcW w:w="3318" w:type="dxa"/>
          </w:tcPr>
          <w:p w:rsidR="00D642AE" w:rsidRPr="00415743" w:rsidRDefault="000A5D51" w:rsidP="000A5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устройства -</w:t>
            </w:r>
            <w:r w:rsidR="00D642AE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принтер/копир/с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канер</w:t>
            </w:r>
            <w:r w:rsidR="00D642AE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печати – лазерная/светодиодная Формат печати – А4 Ц</w:t>
            </w:r>
            <w:r w:rsidR="00D642AE" w:rsidRPr="00415743">
              <w:rPr>
                <w:rFonts w:ascii="Times New Roman" w:hAnsi="Times New Roman" w:cs="Times New Roman"/>
                <w:sz w:val="24"/>
                <w:szCs w:val="24"/>
              </w:rPr>
              <w:t>ветнос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печати – монохромная/цветная С</w:t>
            </w:r>
            <w:r w:rsidR="00D642AE" w:rsidRPr="00415743">
              <w:rPr>
                <w:rFonts w:ascii="Times New Roman" w:hAnsi="Times New Roman" w:cs="Times New Roman"/>
                <w:sz w:val="24"/>
                <w:szCs w:val="24"/>
              </w:rPr>
              <w:t>корос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печати – не менее 30 стр/мин</w:t>
            </w:r>
          </w:p>
        </w:tc>
        <w:tc>
          <w:tcPr>
            <w:tcW w:w="1772" w:type="dxa"/>
          </w:tcPr>
          <w:p w:rsidR="00D642AE" w:rsidRPr="00415743" w:rsidRDefault="00D642AE" w:rsidP="00372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:rsidR="00D642AE" w:rsidRPr="00415743" w:rsidRDefault="00D642AE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60" w:rsidRPr="00415743" w:rsidTr="009147B4">
        <w:tc>
          <w:tcPr>
            <w:tcW w:w="636" w:type="dxa"/>
          </w:tcPr>
          <w:p w:rsidR="00A10E60" w:rsidRDefault="00A10E60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5" w:type="dxa"/>
            <w:gridSpan w:val="4"/>
          </w:tcPr>
          <w:p w:rsidR="00A10E60" w:rsidRPr="00415743" w:rsidRDefault="00A10E60" w:rsidP="00A10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должности </w:t>
            </w:r>
          </w:p>
        </w:tc>
      </w:tr>
      <w:tr w:rsidR="00A10E60" w:rsidRPr="00415743" w:rsidTr="00A10E60">
        <w:trPr>
          <w:trHeight w:val="1598"/>
        </w:trPr>
        <w:tc>
          <w:tcPr>
            <w:tcW w:w="636" w:type="dxa"/>
          </w:tcPr>
          <w:p w:rsidR="00A10E60" w:rsidRDefault="00A10E60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13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портативный </w:t>
            </w:r>
          </w:p>
          <w:p w:rsidR="00A10E60" w:rsidRPr="00415743" w:rsidRDefault="00A10E60" w:rsidP="00A10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318" w:type="dxa"/>
          </w:tcPr>
          <w:p w:rsidR="00A10E60" w:rsidRPr="000A5D51" w:rsidRDefault="00A10E60" w:rsidP="00A10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51">
              <w:rPr>
                <w:rFonts w:ascii="Times New Roman" w:hAnsi="Times New Roman" w:cs="Times New Roman"/>
                <w:sz w:val="24"/>
                <w:szCs w:val="24"/>
              </w:rPr>
              <w:t xml:space="preserve">Тип процессора </w:t>
            </w:r>
          </w:p>
          <w:p w:rsidR="00A10E60" w:rsidRPr="000A5D51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51">
              <w:rPr>
                <w:rFonts w:ascii="Times New Roman" w:hAnsi="Times New Roman" w:cs="Times New Roman"/>
                <w:sz w:val="24"/>
                <w:szCs w:val="24"/>
              </w:rPr>
              <w:t xml:space="preserve">– не ниже </w:t>
            </w:r>
            <w:r w:rsidRPr="000A5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5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0E60" w:rsidRPr="000A5D51" w:rsidRDefault="00A10E60" w:rsidP="00A10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51">
              <w:rPr>
                <w:rFonts w:ascii="Times New Roman" w:hAnsi="Times New Roman" w:cs="Times New Roman"/>
                <w:sz w:val="24"/>
                <w:szCs w:val="24"/>
              </w:rPr>
              <w:t xml:space="preserve"> Размер оперативной памяти </w:t>
            </w:r>
          </w:p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51">
              <w:rPr>
                <w:rFonts w:ascii="Times New Roman" w:hAnsi="Times New Roman" w:cs="Times New Roman"/>
                <w:sz w:val="24"/>
                <w:szCs w:val="24"/>
              </w:rPr>
              <w:t>– не менее 4Гб</w:t>
            </w:r>
          </w:p>
        </w:tc>
        <w:tc>
          <w:tcPr>
            <w:tcW w:w="1772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E60" w:rsidRPr="00415743" w:rsidRDefault="000A5D51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E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10E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 w:val="restart"/>
          </w:tcPr>
          <w:p w:rsidR="00A10E60" w:rsidRPr="00415743" w:rsidRDefault="00A10E60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</w:t>
            </w:r>
            <w:r w:rsidR="00525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43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</w:t>
            </w:r>
            <w:r w:rsidR="005254B3">
              <w:rPr>
                <w:rFonts w:ascii="Times New Roman" w:hAnsi="Times New Roman"/>
                <w:sz w:val="24"/>
                <w:szCs w:val="24"/>
              </w:rPr>
              <w:t>твенной противопожарной службы»</w:t>
            </w:r>
          </w:p>
        </w:tc>
      </w:tr>
      <w:tr w:rsidR="00A10E60" w:rsidRPr="00415743" w:rsidTr="009147B4">
        <w:tc>
          <w:tcPr>
            <w:tcW w:w="636" w:type="dxa"/>
          </w:tcPr>
          <w:p w:rsidR="00A10E60" w:rsidRPr="00415743" w:rsidRDefault="008D3298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13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Системный блок (тип1)</w:t>
            </w:r>
          </w:p>
        </w:tc>
        <w:tc>
          <w:tcPr>
            <w:tcW w:w="3318" w:type="dxa"/>
          </w:tcPr>
          <w:p w:rsidR="00A10E60" w:rsidRPr="00415743" w:rsidRDefault="00A10E60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Тип процессора – не менее </w:t>
            </w:r>
            <w:r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азмер опер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>ативной памяти – не менее 8 Гб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60" w:rsidRPr="00415743" w:rsidTr="009147B4">
        <w:tc>
          <w:tcPr>
            <w:tcW w:w="636" w:type="dxa"/>
          </w:tcPr>
          <w:p w:rsidR="00A10E60" w:rsidRPr="00415743" w:rsidRDefault="008D3298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13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Системный блок (тип2)</w:t>
            </w:r>
          </w:p>
        </w:tc>
        <w:tc>
          <w:tcPr>
            <w:tcW w:w="3318" w:type="dxa"/>
          </w:tcPr>
          <w:p w:rsidR="008D3298" w:rsidRDefault="00A10E60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Тип процессора – не менее </w:t>
            </w:r>
            <w:r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азмер опе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>ративной памяти – не менее 8 Гб</w:t>
            </w:r>
          </w:p>
          <w:p w:rsidR="00A10E60" w:rsidRPr="00415743" w:rsidRDefault="008D3298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бъем накопителя  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менее 240,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- не менее 1000</w:t>
            </w:r>
          </w:p>
        </w:tc>
        <w:tc>
          <w:tcPr>
            <w:tcW w:w="1772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2" w:type="dxa"/>
            <w:vMerge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60" w:rsidRPr="00415743" w:rsidTr="009147B4">
        <w:tc>
          <w:tcPr>
            <w:tcW w:w="636" w:type="dxa"/>
          </w:tcPr>
          <w:p w:rsidR="00A10E60" w:rsidRPr="00415743" w:rsidRDefault="008D3298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13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Системный блок (тип3)</w:t>
            </w:r>
          </w:p>
        </w:tc>
        <w:tc>
          <w:tcPr>
            <w:tcW w:w="3318" w:type="dxa"/>
          </w:tcPr>
          <w:p w:rsidR="008D3298" w:rsidRDefault="00A10E60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Тип процессора – не менее </w:t>
            </w:r>
            <w:r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>7 Р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азмер опер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>ативной памяти – не менее 16 Гб</w:t>
            </w:r>
          </w:p>
          <w:p w:rsidR="00A10E60" w:rsidRPr="00415743" w:rsidRDefault="008D3298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бъем накопителя  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менее 240,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- не менее 1000</w:t>
            </w:r>
          </w:p>
        </w:tc>
        <w:tc>
          <w:tcPr>
            <w:tcW w:w="1772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60" w:rsidRPr="00415743" w:rsidTr="009147B4">
        <w:tc>
          <w:tcPr>
            <w:tcW w:w="636" w:type="dxa"/>
          </w:tcPr>
          <w:p w:rsidR="00A10E60" w:rsidRPr="00415743" w:rsidRDefault="008D3298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13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Монитор (тип1)</w:t>
            </w:r>
          </w:p>
        </w:tc>
        <w:tc>
          <w:tcPr>
            <w:tcW w:w="3318" w:type="dxa"/>
          </w:tcPr>
          <w:p w:rsidR="008D3298" w:rsidRDefault="00A10E60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гональ экрана –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23 дюймов</w:t>
            </w:r>
          </w:p>
          <w:p w:rsidR="008D3298" w:rsidRDefault="008D3298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азрешение экрана при частоте 60 Гц  - не менее 1920 х 1080 точек на дюйм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оэффициен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контрастности не менее 1000:1</w:t>
            </w:r>
          </w:p>
          <w:p w:rsidR="00A10E60" w:rsidRPr="00415743" w:rsidRDefault="008D3298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отклика – не менее 6 мс</w:t>
            </w:r>
          </w:p>
        </w:tc>
        <w:tc>
          <w:tcPr>
            <w:tcW w:w="1772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60" w:rsidRPr="00415743" w:rsidTr="009147B4">
        <w:tc>
          <w:tcPr>
            <w:tcW w:w="636" w:type="dxa"/>
          </w:tcPr>
          <w:p w:rsidR="00A10E60" w:rsidRPr="00415743" w:rsidRDefault="008D3298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13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Монитор (тип3)</w:t>
            </w:r>
          </w:p>
        </w:tc>
        <w:tc>
          <w:tcPr>
            <w:tcW w:w="3318" w:type="dxa"/>
          </w:tcPr>
          <w:p w:rsidR="008D3298" w:rsidRDefault="00A10E60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гональ экрана –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не менее 25 и не более 2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>8 дюймов Р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азрешение экрана при частоте 60 Гц  - не 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>менее 2560 х 1440 точек на дюйм К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оэффициент контрастности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1000:1</w:t>
            </w:r>
          </w:p>
          <w:p w:rsidR="00A10E60" w:rsidRPr="00415743" w:rsidRDefault="008D3298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отклика – не менее 2 мс</w:t>
            </w:r>
          </w:p>
        </w:tc>
        <w:tc>
          <w:tcPr>
            <w:tcW w:w="1772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82" w:type="dxa"/>
            <w:vMerge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60" w:rsidRPr="00415743" w:rsidTr="009147B4">
        <w:tc>
          <w:tcPr>
            <w:tcW w:w="636" w:type="dxa"/>
          </w:tcPr>
          <w:p w:rsidR="00A10E60" w:rsidRPr="00415743" w:rsidRDefault="008D3298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13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 (тип 1)</w:t>
            </w:r>
          </w:p>
        </w:tc>
        <w:tc>
          <w:tcPr>
            <w:tcW w:w="3318" w:type="dxa"/>
          </w:tcPr>
          <w:p w:rsidR="008D3298" w:rsidRDefault="00A10E60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принтер/копир/с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>канер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>печати – лазерная/светодиодная</w:t>
            </w:r>
          </w:p>
          <w:p w:rsidR="00A10E60" w:rsidRPr="00415743" w:rsidRDefault="008D3298" w:rsidP="008D3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печати – А4; Ц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ветнос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печати – монохромная/цветная С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корос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печати – не менее 30 стр/мин</w:t>
            </w:r>
          </w:p>
        </w:tc>
        <w:tc>
          <w:tcPr>
            <w:tcW w:w="1772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60" w:rsidRPr="00415743" w:rsidTr="009147B4">
        <w:tc>
          <w:tcPr>
            <w:tcW w:w="636" w:type="dxa"/>
          </w:tcPr>
          <w:p w:rsidR="00A10E60" w:rsidRPr="00415743" w:rsidRDefault="008D3298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13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 (тип 2)</w:t>
            </w:r>
          </w:p>
        </w:tc>
        <w:tc>
          <w:tcPr>
            <w:tcW w:w="3318" w:type="dxa"/>
          </w:tcPr>
          <w:p w:rsidR="00A10E60" w:rsidRPr="00415743" w:rsidRDefault="008D3298" w:rsidP="00A9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- 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принтер/копир/сканер Технология</w:t>
            </w:r>
            <w:r w:rsidR="00A9545A">
              <w:rPr>
                <w:rFonts w:ascii="Times New Roman" w:hAnsi="Times New Roman" w:cs="Times New Roman"/>
                <w:sz w:val="24"/>
                <w:szCs w:val="24"/>
              </w:rPr>
              <w:t xml:space="preserve"> печати – лазерная/светодиодная Формат печати – А3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45A">
              <w:rPr>
                <w:rFonts w:ascii="Times New Roman" w:hAnsi="Times New Roman" w:cs="Times New Roman"/>
                <w:sz w:val="24"/>
                <w:szCs w:val="24"/>
              </w:rPr>
              <w:t>Цветность печати –цветная С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корос</w:t>
            </w:r>
            <w:r w:rsidR="00A9545A">
              <w:rPr>
                <w:rFonts w:ascii="Times New Roman" w:hAnsi="Times New Roman" w:cs="Times New Roman"/>
                <w:sz w:val="24"/>
                <w:szCs w:val="24"/>
              </w:rPr>
              <w:t>ть печати – не менее 30 стр/мин</w:t>
            </w:r>
          </w:p>
        </w:tc>
        <w:tc>
          <w:tcPr>
            <w:tcW w:w="1772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60" w:rsidRPr="00415743" w:rsidTr="009147B4">
        <w:tc>
          <w:tcPr>
            <w:tcW w:w="636" w:type="dxa"/>
          </w:tcPr>
          <w:p w:rsidR="00A10E60" w:rsidRPr="00415743" w:rsidRDefault="00A9545A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13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 (тип 3)</w:t>
            </w:r>
          </w:p>
        </w:tc>
        <w:tc>
          <w:tcPr>
            <w:tcW w:w="3318" w:type="dxa"/>
          </w:tcPr>
          <w:p w:rsidR="00A9545A" w:rsidRDefault="00A9545A" w:rsidP="00A9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устройства - принтер/копир/сканер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печати – лазерная/светод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иодная Формат печати – А4 Ц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ветность печати – монохромная</w:t>
            </w:r>
          </w:p>
          <w:p w:rsidR="00A10E60" w:rsidRPr="00415743" w:rsidRDefault="00A9545A" w:rsidP="00A9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корос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печати – не менее 45 стр/мин</w:t>
            </w:r>
          </w:p>
        </w:tc>
        <w:tc>
          <w:tcPr>
            <w:tcW w:w="1772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60" w:rsidRPr="00415743" w:rsidTr="009147B4">
        <w:tc>
          <w:tcPr>
            <w:tcW w:w="636" w:type="dxa"/>
          </w:tcPr>
          <w:p w:rsidR="00A10E60" w:rsidRPr="00415743" w:rsidRDefault="00A9545A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13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 (тип 4)</w:t>
            </w:r>
          </w:p>
        </w:tc>
        <w:tc>
          <w:tcPr>
            <w:tcW w:w="3318" w:type="dxa"/>
          </w:tcPr>
          <w:p w:rsidR="00A9545A" w:rsidRDefault="00A9545A" w:rsidP="00A9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устройства - принтер/копир/сканер</w:t>
            </w:r>
          </w:p>
          <w:p w:rsidR="00A9545A" w:rsidRDefault="00A10E60" w:rsidP="00A9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A9545A">
              <w:rPr>
                <w:rFonts w:ascii="Times New Roman" w:hAnsi="Times New Roman" w:cs="Times New Roman"/>
                <w:sz w:val="24"/>
                <w:szCs w:val="24"/>
              </w:rPr>
              <w:t>печати – лазерная/светодиодная</w:t>
            </w:r>
          </w:p>
          <w:p w:rsidR="00A9545A" w:rsidRDefault="00A9545A" w:rsidP="00A9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ормат печати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А3</w:t>
            </w:r>
          </w:p>
          <w:p w:rsidR="00A9545A" w:rsidRDefault="00A9545A" w:rsidP="00A9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 печати – монохромная</w:t>
            </w:r>
          </w:p>
          <w:p w:rsidR="00A10E60" w:rsidRPr="00415743" w:rsidRDefault="00A9545A" w:rsidP="00A95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E60" w:rsidRPr="00415743">
              <w:rPr>
                <w:rFonts w:ascii="Times New Roman" w:hAnsi="Times New Roman" w:cs="Times New Roman"/>
                <w:sz w:val="24"/>
                <w:szCs w:val="24"/>
              </w:rPr>
              <w:t>корос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печати – не менее 35 стр/мин</w:t>
            </w:r>
          </w:p>
        </w:tc>
        <w:tc>
          <w:tcPr>
            <w:tcW w:w="1772" w:type="dxa"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1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:rsidR="00A10E60" w:rsidRPr="00415743" w:rsidRDefault="00A10E60" w:rsidP="0091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31" w:rsidRPr="00E50F9F" w:rsidRDefault="005B3131" w:rsidP="001F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A23" w:rsidRPr="00E50F9F" w:rsidRDefault="001F6A23" w:rsidP="00B01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       </w:t>
      </w:r>
      <w:r w:rsidR="00E50F9F" w:rsidRPr="00E50F9F">
        <w:rPr>
          <w:rFonts w:ascii="Times New Roman" w:hAnsi="Times New Roman" w:cs="Times New Roman"/>
          <w:sz w:val="28"/>
          <w:szCs w:val="28"/>
        </w:rPr>
        <w:t xml:space="preserve"> </w:t>
      </w:r>
      <w:r w:rsidRPr="00E50F9F">
        <w:rPr>
          <w:rFonts w:ascii="Times New Roman" w:hAnsi="Times New Roman" w:cs="Times New Roman"/>
          <w:sz w:val="28"/>
          <w:szCs w:val="28"/>
        </w:rPr>
        <w:t xml:space="preserve">1. Количество планируемых к приобретению </w:t>
      </w:r>
      <w:r w:rsidR="004845C4" w:rsidRPr="00E50F9F">
        <w:rPr>
          <w:rFonts w:ascii="Times New Roman" w:hAnsi="Times New Roman" w:cs="Times New Roman"/>
          <w:sz w:val="28"/>
          <w:szCs w:val="28"/>
        </w:rPr>
        <w:t>персональных компьютеров, принтеров, многофункциональных устройств и копировальных аппаратов (оргтехн</w:t>
      </w:r>
      <w:r w:rsidR="002F706F" w:rsidRPr="00E50F9F">
        <w:rPr>
          <w:rFonts w:ascii="Times New Roman" w:hAnsi="Times New Roman" w:cs="Times New Roman"/>
          <w:sz w:val="28"/>
          <w:szCs w:val="28"/>
        </w:rPr>
        <w:t>ики) и т.п</w:t>
      </w:r>
      <w:r w:rsidR="004845C4" w:rsidRPr="00E50F9F">
        <w:rPr>
          <w:rFonts w:ascii="Times New Roman" w:hAnsi="Times New Roman" w:cs="Times New Roman"/>
          <w:sz w:val="28"/>
          <w:szCs w:val="28"/>
        </w:rPr>
        <w:t>.</w:t>
      </w:r>
      <w:r w:rsidRPr="00E50F9F">
        <w:rPr>
          <w:rFonts w:ascii="Times New Roman" w:hAnsi="Times New Roman" w:cs="Times New Roman"/>
          <w:sz w:val="28"/>
          <w:szCs w:val="28"/>
        </w:rPr>
        <w:t xml:space="preserve">  определяется исходя из их фактического наличия, учтенного на балансе Учреждения.</w:t>
      </w:r>
    </w:p>
    <w:p w:rsidR="001F6A23" w:rsidRPr="00E50F9F" w:rsidRDefault="001F6A23" w:rsidP="00B01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        2. Наименование, количество и цена приобретаемых</w:t>
      </w:r>
      <w:r w:rsidR="004845C4" w:rsidRPr="00E50F9F">
        <w:rPr>
          <w:rFonts w:ascii="Times New Roman" w:hAnsi="Times New Roman" w:cs="Times New Roman"/>
          <w:sz w:val="28"/>
          <w:szCs w:val="28"/>
        </w:rPr>
        <w:t xml:space="preserve"> персональных компьютеров, принтеров, многофункциональных устройств и копировальных аппаратов (оргтехники)</w:t>
      </w:r>
      <w:r w:rsidR="002F706F" w:rsidRPr="00E50F9F">
        <w:rPr>
          <w:rFonts w:ascii="Times New Roman" w:hAnsi="Times New Roman" w:cs="Times New Roman"/>
          <w:sz w:val="28"/>
          <w:szCs w:val="28"/>
        </w:rPr>
        <w:t xml:space="preserve"> и т.п</w:t>
      </w:r>
      <w:r w:rsidR="004845C4" w:rsidRPr="00E50F9F">
        <w:rPr>
          <w:rFonts w:ascii="Times New Roman" w:hAnsi="Times New Roman" w:cs="Times New Roman"/>
          <w:sz w:val="28"/>
          <w:szCs w:val="28"/>
        </w:rPr>
        <w:t>.</w:t>
      </w:r>
      <w:r w:rsidRPr="00E50F9F">
        <w:rPr>
          <w:rFonts w:ascii="Times New Roman" w:hAnsi="Times New Roman" w:cs="Times New Roman"/>
          <w:sz w:val="28"/>
          <w:szCs w:val="28"/>
        </w:rPr>
        <w:t xml:space="preserve"> 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1F6A23" w:rsidRPr="00E50F9F" w:rsidRDefault="001F6A23" w:rsidP="00484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24F" w:rsidRDefault="009D424F" w:rsidP="001F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24F" w:rsidRDefault="001F6A23" w:rsidP="001F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10. Норматив </w:t>
      </w:r>
    </w:p>
    <w:p w:rsidR="001F6A23" w:rsidRPr="00E50F9F" w:rsidRDefault="001F6A23" w:rsidP="001F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на приобретение средств подвижной связи </w:t>
      </w:r>
    </w:p>
    <w:p w:rsidR="00B91BA8" w:rsidRDefault="00B91BA8" w:rsidP="001F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>и услуг подвижной связи, кроме средств</w:t>
      </w:r>
      <w:r w:rsidR="009D424F">
        <w:rPr>
          <w:rFonts w:ascii="Times New Roman" w:hAnsi="Times New Roman" w:cs="Times New Roman"/>
          <w:sz w:val="28"/>
          <w:szCs w:val="28"/>
        </w:rPr>
        <w:t xml:space="preserve"> </w:t>
      </w:r>
      <w:r w:rsidRPr="00E50F9F">
        <w:rPr>
          <w:rFonts w:ascii="Times New Roman" w:hAnsi="Times New Roman" w:cs="Times New Roman"/>
          <w:sz w:val="28"/>
          <w:szCs w:val="28"/>
        </w:rPr>
        <w:t>УКВ-радиосвязи и средств</w:t>
      </w:r>
      <w:r w:rsidR="00A9545A" w:rsidRPr="00E50F9F">
        <w:rPr>
          <w:rFonts w:ascii="Times New Roman" w:hAnsi="Times New Roman" w:cs="Times New Roman"/>
          <w:sz w:val="28"/>
          <w:szCs w:val="28"/>
        </w:rPr>
        <w:t xml:space="preserve"> спутниковой связи</w:t>
      </w:r>
    </w:p>
    <w:p w:rsidR="009D424F" w:rsidRDefault="009D424F" w:rsidP="001F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0F9F" w:rsidRPr="00E50F9F" w:rsidRDefault="00E50F9F" w:rsidP="001F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693"/>
        <w:gridCol w:w="2268"/>
        <w:gridCol w:w="1985"/>
        <w:gridCol w:w="2268"/>
      </w:tblGrid>
      <w:tr w:rsidR="001F6A23" w:rsidRPr="0041224D" w:rsidTr="001416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средств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средств связи</w:t>
            </w:r>
            <w:r w:rsidR="002F706F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2F706F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1F6A23" w:rsidRPr="0041224D" w:rsidTr="001416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2F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1 единицы в расчете на 1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F706F" w:rsidRDefault="006F33F2" w:rsidP="002F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06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F706F" w:rsidRPr="002F706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2F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F706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0  включительно в расчёте на 1 работника</w:t>
            </w:r>
          </w:p>
        </w:tc>
      </w:tr>
      <w:tr w:rsidR="001F6A23" w:rsidRPr="0041224D" w:rsidTr="001416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6F3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6F33F2">
              <w:rPr>
                <w:rFonts w:ascii="Times New Roman" w:hAnsi="Times New Roman" w:cs="Times New Roman"/>
                <w:sz w:val="24"/>
                <w:szCs w:val="24"/>
              </w:rPr>
              <w:t>ститель руководителя учреждения</w:t>
            </w: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F706F" w:rsidRDefault="006F33F2" w:rsidP="002F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06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F706F" w:rsidRPr="002F706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2F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F706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0 включительно в расчёте на 1 работника</w:t>
            </w:r>
          </w:p>
        </w:tc>
      </w:tr>
      <w:tr w:rsidR="001F6A23" w:rsidRPr="0041224D" w:rsidTr="001416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Работники, имеющие разъездной характер работы, либо при отсутствии возможности уста</w:t>
            </w:r>
            <w:r w:rsidR="00A9545A">
              <w:rPr>
                <w:rFonts w:ascii="Times New Roman" w:hAnsi="Times New Roman" w:cs="Times New Roman"/>
                <w:sz w:val="24"/>
                <w:szCs w:val="24"/>
              </w:rPr>
              <w:t>новления стационарного телефона</w:t>
            </w: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2F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2F706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2F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2F706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расчёте на 1 работника</w:t>
            </w:r>
          </w:p>
        </w:tc>
      </w:tr>
      <w:tr w:rsidR="001F6A23" w:rsidRPr="0041224D" w:rsidTr="001416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84" w:rsidRDefault="00EC5478" w:rsidP="00EC5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пункта связи пожарной части,  начальник дежурного караула пожарной части,</w:t>
            </w:r>
          </w:p>
          <w:p w:rsidR="001F6A23" w:rsidRPr="002039E7" w:rsidRDefault="002A6484" w:rsidP="002A6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дежурной части, ведущий инженер службы пожаротушения,  инженер  службы пожаротушения (без персонального закрепления) </w:t>
            </w:r>
            <w:r w:rsidR="00EC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2A6484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1F6A23" w:rsidRPr="002039E7">
              <w:rPr>
                <w:rFonts w:ascii="Times New Roman" w:hAnsi="Times New Roman" w:cs="Times New Roman"/>
                <w:sz w:val="24"/>
                <w:szCs w:val="24"/>
              </w:rPr>
              <w:t xml:space="preserve"> на 4 работников </w:t>
            </w:r>
          </w:p>
          <w:p w:rsidR="001F6A23" w:rsidRPr="002039E7" w:rsidRDefault="001F6A23" w:rsidP="001F6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(4 смены)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2F706F" w:rsidP="002F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5 000,00 </w:t>
            </w:r>
            <w:r w:rsidR="0023520C">
              <w:rPr>
                <w:rFonts w:ascii="Times New Roman" w:hAnsi="Times New Roman" w:cs="Times New Roman"/>
                <w:sz w:val="24"/>
                <w:szCs w:val="24"/>
              </w:rPr>
              <w:t>(с возможностью доступа к сети Интернет и приема-передачи фото,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20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20C">
              <w:rPr>
                <w:rFonts w:ascii="Times New Roman" w:hAnsi="Times New Roman" w:cs="Times New Roman"/>
                <w:sz w:val="24"/>
                <w:szCs w:val="24"/>
              </w:rPr>
              <w:t>материалов)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23" w:rsidRPr="002039E7" w:rsidRDefault="001F6A23" w:rsidP="002F7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F706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39E7">
              <w:rPr>
                <w:rFonts w:ascii="Times New Roman" w:hAnsi="Times New Roman" w:cs="Times New Roman"/>
                <w:sz w:val="24"/>
                <w:szCs w:val="24"/>
              </w:rPr>
              <w:t>0 включительно в расчёте на 4 работников</w:t>
            </w:r>
          </w:p>
        </w:tc>
      </w:tr>
    </w:tbl>
    <w:p w:rsidR="001F6A23" w:rsidRDefault="001F6A23" w:rsidP="001F6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9BF" w:rsidRPr="00E50F9F" w:rsidRDefault="003729BF" w:rsidP="00372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          1. Количество планируемых к приобретению средств подвижной связи и услуг подвижной связи  определяется исходя из их фактического наличия, учтенного на балансе Учреждения.</w:t>
      </w:r>
    </w:p>
    <w:p w:rsidR="003729BF" w:rsidRPr="00E50F9F" w:rsidRDefault="003729BF" w:rsidP="00372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      </w:t>
      </w:r>
      <w:r w:rsidR="00E50F9F">
        <w:rPr>
          <w:rFonts w:ascii="Times New Roman" w:hAnsi="Times New Roman" w:cs="Times New Roman"/>
          <w:sz w:val="28"/>
          <w:szCs w:val="28"/>
        </w:rPr>
        <w:t xml:space="preserve"> </w:t>
      </w:r>
      <w:r w:rsidRPr="00E50F9F">
        <w:rPr>
          <w:rFonts w:ascii="Times New Roman" w:hAnsi="Times New Roman" w:cs="Times New Roman"/>
          <w:sz w:val="28"/>
          <w:szCs w:val="28"/>
        </w:rPr>
        <w:t xml:space="preserve">  2.</w:t>
      </w:r>
      <w:r w:rsidR="002A6484" w:rsidRPr="00E50F9F">
        <w:rPr>
          <w:rFonts w:ascii="Times New Roman" w:hAnsi="Times New Roman" w:cs="Times New Roman"/>
          <w:sz w:val="28"/>
          <w:szCs w:val="28"/>
        </w:rPr>
        <w:t xml:space="preserve"> Наименование, количество </w:t>
      </w:r>
      <w:r w:rsidRPr="00E50F9F">
        <w:rPr>
          <w:rFonts w:ascii="Times New Roman" w:hAnsi="Times New Roman" w:cs="Times New Roman"/>
          <w:sz w:val="28"/>
          <w:szCs w:val="28"/>
        </w:rPr>
        <w:t xml:space="preserve"> приобретаемых средств подвижной связи и услуг подвижной связи 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3729BF" w:rsidRPr="00E50F9F" w:rsidRDefault="003729BF" w:rsidP="00372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A23" w:rsidRPr="00E50F9F" w:rsidRDefault="001F6A23" w:rsidP="001F6A23">
      <w:pPr>
        <w:pStyle w:val="ConsPlusNormal"/>
        <w:tabs>
          <w:tab w:val="left" w:pos="43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>11. Норматив</w:t>
      </w:r>
    </w:p>
    <w:p w:rsidR="001F6A23" w:rsidRPr="00E50F9F" w:rsidRDefault="001F6A23" w:rsidP="001F6A23">
      <w:pPr>
        <w:pStyle w:val="ConsPlusNormal"/>
        <w:tabs>
          <w:tab w:val="left" w:pos="43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на приобретение материальных запасов в сфере </w:t>
      </w:r>
    </w:p>
    <w:p w:rsidR="001F6A23" w:rsidRPr="00E50F9F" w:rsidRDefault="001F6A23" w:rsidP="001F6A23">
      <w:pPr>
        <w:pStyle w:val="ConsPlusNormal"/>
        <w:tabs>
          <w:tab w:val="left" w:pos="43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 </w:t>
      </w:r>
    </w:p>
    <w:p w:rsidR="001F6A23" w:rsidRPr="00E50F9F" w:rsidRDefault="001F6A23" w:rsidP="001F6A23">
      <w:pPr>
        <w:pStyle w:val="ConsPlusNormal"/>
        <w:tabs>
          <w:tab w:val="left" w:pos="43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0F9F">
        <w:rPr>
          <w:rFonts w:ascii="Times New Roman" w:hAnsi="Times New Roman" w:cs="Times New Roman"/>
          <w:sz w:val="28"/>
          <w:szCs w:val="28"/>
        </w:rPr>
        <w:t>и носителей информации</w:t>
      </w:r>
    </w:p>
    <w:p w:rsidR="001F6A23" w:rsidRDefault="001F6A23" w:rsidP="001F6A23">
      <w:pPr>
        <w:pStyle w:val="ConsPlusNormal"/>
        <w:tabs>
          <w:tab w:val="left" w:pos="431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817"/>
        <w:gridCol w:w="2517"/>
        <w:gridCol w:w="2254"/>
        <w:gridCol w:w="1698"/>
      </w:tblGrid>
      <w:tr w:rsidR="001F6A23" w:rsidTr="001416D5">
        <w:tc>
          <w:tcPr>
            <w:tcW w:w="708" w:type="dxa"/>
            <w:vAlign w:val="center"/>
          </w:tcPr>
          <w:p w:rsidR="001F6A23" w:rsidRPr="00AA33A4" w:rsidRDefault="00E50F9F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 </w:t>
            </w:r>
            <w:r w:rsidR="001F6A23" w:rsidRPr="00AA33A4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vAlign w:val="center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2552" w:type="dxa"/>
            <w:vAlign w:val="center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268" w:type="dxa"/>
          </w:tcPr>
          <w:p w:rsidR="001F6A23" w:rsidRPr="003A2182" w:rsidRDefault="001F6A23" w:rsidP="00EC690F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Предельная стоимость за единицу (руб</w:t>
            </w:r>
            <w:r w:rsidR="00EC690F">
              <w:rPr>
                <w:rFonts w:ascii="Times New Roman" w:hAnsi="Times New Roman"/>
              </w:rPr>
              <w:t>лей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1F6A23" w:rsidTr="001416D5">
        <w:tc>
          <w:tcPr>
            <w:tcW w:w="708" w:type="dxa"/>
            <w:vAlign w:val="center"/>
          </w:tcPr>
          <w:p w:rsidR="001F6A23" w:rsidRPr="00AA33A4" w:rsidRDefault="006F33F2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F6A23" w:rsidRDefault="00B55613" w:rsidP="001F6A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 w:rsidR="001F6A23" w:rsidRPr="00AA33A4">
              <w:rPr>
                <w:rFonts w:ascii="Times New Roman" w:hAnsi="Times New Roman"/>
              </w:rPr>
              <w:t>запасных частей для вычислительной техники</w:t>
            </w:r>
          </w:p>
          <w:p w:rsidR="001F6A23" w:rsidRPr="00AA33A4" w:rsidRDefault="001F6A23" w:rsidP="001F6A2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Не более 30% от общего количества рабочих станций Учреждения</w:t>
            </w:r>
          </w:p>
        </w:tc>
        <w:tc>
          <w:tcPr>
            <w:tcW w:w="2268" w:type="dxa"/>
          </w:tcPr>
          <w:p w:rsidR="001F6A23" w:rsidRPr="009100CB" w:rsidRDefault="001F6A23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C69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1701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1 год</w:t>
            </w:r>
          </w:p>
        </w:tc>
      </w:tr>
      <w:tr w:rsidR="001F6A23" w:rsidTr="001416D5">
        <w:tc>
          <w:tcPr>
            <w:tcW w:w="708" w:type="dxa"/>
            <w:vAlign w:val="center"/>
          </w:tcPr>
          <w:p w:rsidR="001F6A23" w:rsidRPr="00AA33A4" w:rsidRDefault="006F33F2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F6A23" w:rsidRPr="00AA33A4" w:rsidRDefault="001F6A23" w:rsidP="001F6A23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 xml:space="preserve">Приобретение запасных частей для принтеров, </w:t>
            </w:r>
            <w:r>
              <w:rPr>
                <w:rFonts w:ascii="Times New Roman" w:hAnsi="Times New Roman"/>
              </w:rPr>
              <w:t>МФУ</w:t>
            </w:r>
            <w:r w:rsidRPr="00AA33A4">
              <w:rPr>
                <w:rFonts w:ascii="Times New Roman" w:hAnsi="Times New Roman"/>
              </w:rPr>
              <w:t xml:space="preserve"> и копировальных аппаратов</w:t>
            </w:r>
          </w:p>
        </w:tc>
        <w:tc>
          <w:tcPr>
            <w:tcW w:w="2552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Не более 30% от общего количества оргтехники Учреждения</w:t>
            </w:r>
          </w:p>
        </w:tc>
        <w:tc>
          <w:tcPr>
            <w:tcW w:w="2268" w:type="dxa"/>
          </w:tcPr>
          <w:p w:rsidR="001F6A23" w:rsidRPr="009100CB" w:rsidRDefault="003B43AD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6A23">
              <w:rPr>
                <w:rFonts w:ascii="Times New Roman" w:hAnsi="Times New Roman"/>
              </w:rPr>
              <w:t xml:space="preserve"> 5</w:t>
            </w:r>
            <w:r w:rsidR="00EC690F">
              <w:rPr>
                <w:rFonts w:ascii="Times New Roman" w:hAnsi="Times New Roman"/>
              </w:rPr>
              <w:t xml:space="preserve"> </w:t>
            </w:r>
            <w:r w:rsidR="001F6A23">
              <w:rPr>
                <w:rFonts w:ascii="Times New Roman" w:hAnsi="Times New Roman"/>
              </w:rPr>
              <w:t>640,00</w:t>
            </w:r>
          </w:p>
        </w:tc>
        <w:tc>
          <w:tcPr>
            <w:tcW w:w="1701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1 год</w:t>
            </w:r>
          </w:p>
        </w:tc>
      </w:tr>
      <w:tr w:rsidR="001F6A23" w:rsidTr="001416D5">
        <w:tc>
          <w:tcPr>
            <w:tcW w:w="708" w:type="dxa"/>
            <w:vAlign w:val="center"/>
          </w:tcPr>
          <w:p w:rsidR="001F6A23" w:rsidRPr="00AA33A4" w:rsidRDefault="006F33F2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F6A23" w:rsidRPr="00AA33A4" w:rsidRDefault="001F6A23" w:rsidP="001F6A23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Приобретение запасных частей к сетевому оборудованию</w:t>
            </w:r>
          </w:p>
        </w:tc>
        <w:tc>
          <w:tcPr>
            <w:tcW w:w="2552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Не более 30% от общего количества сетевого оборудования Учреждения</w:t>
            </w:r>
          </w:p>
        </w:tc>
        <w:tc>
          <w:tcPr>
            <w:tcW w:w="2268" w:type="dxa"/>
          </w:tcPr>
          <w:p w:rsidR="001F6A23" w:rsidRPr="009100CB" w:rsidRDefault="003B43AD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6A23" w:rsidRPr="009100CB">
              <w:rPr>
                <w:rFonts w:ascii="Times New Roman" w:hAnsi="Times New Roman"/>
              </w:rPr>
              <w:t xml:space="preserve"> 84</w:t>
            </w:r>
            <w:r w:rsidR="00EC690F">
              <w:rPr>
                <w:rFonts w:ascii="Times New Roman" w:hAnsi="Times New Roman"/>
              </w:rPr>
              <w:t xml:space="preserve"> </w:t>
            </w:r>
            <w:r w:rsidR="001F6A23" w:rsidRPr="009100CB">
              <w:rPr>
                <w:rFonts w:ascii="Times New Roman" w:hAnsi="Times New Roman"/>
              </w:rPr>
              <w:t>000</w:t>
            </w:r>
            <w:r w:rsidR="001F6A23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1 год</w:t>
            </w:r>
          </w:p>
        </w:tc>
      </w:tr>
      <w:tr w:rsidR="001F6A23" w:rsidTr="001416D5">
        <w:tc>
          <w:tcPr>
            <w:tcW w:w="708" w:type="dxa"/>
            <w:vAlign w:val="center"/>
          </w:tcPr>
          <w:p w:rsidR="001F6A23" w:rsidRPr="00AA33A4" w:rsidRDefault="006F33F2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F6A23" w:rsidRPr="00AA33A4" w:rsidRDefault="001F6A23" w:rsidP="001F6A23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Инструменты для ремонта компьютеров, периферийных устройств и сетевого оборудования (отвертки, клещи и т.п.)</w:t>
            </w:r>
          </w:p>
        </w:tc>
        <w:tc>
          <w:tcPr>
            <w:tcW w:w="2552" w:type="dxa"/>
            <w:vAlign w:val="center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33A4">
              <w:rPr>
                <w:rFonts w:ascii="Times New Roman" w:hAnsi="Times New Roman"/>
              </w:rPr>
              <w:t xml:space="preserve"> расчете 2 комплект</w:t>
            </w:r>
            <w:r>
              <w:rPr>
                <w:rFonts w:ascii="Times New Roman" w:hAnsi="Times New Roman"/>
              </w:rPr>
              <w:t>а</w:t>
            </w:r>
            <w:r w:rsidRPr="00AA33A4">
              <w:rPr>
                <w:rFonts w:ascii="Times New Roman" w:hAnsi="Times New Roman"/>
              </w:rPr>
              <w:t xml:space="preserve"> на Учреждение</w:t>
            </w:r>
          </w:p>
        </w:tc>
        <w:tc>
          <w:tcPr>
            <w:tcW w:w="2268" w:type="dxa"/>
          </w:tcPr>
          <w:p w:rsidR="001F6A23" w:rsidRPr="009100CB" w:rsidRDefault="003B43AD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6A23" w:rsidRPr="009100CB">
              <w:rPr>
                <w:rFonts w:ascii="Times New Roman" w:hAnsi="Times New Roman"/>
              </w:rPr>
              <w:t xml:space="preserve"> 2</w:t>
            </w:r>
            <w:r w:rsidR="00EC690F">
              <w:rPr>
                <w:rFonts w:ascii="Times New Roman" w:hAnsi="Times New Roman"/>
              </w:rPr>
              <w:t xml:space="preserve"> </w:t>
            </w:r>
            <w:r w:rsidR="001F6A23" w:rsidRPr="009100CB">
              <w:rPr>
                <w:rFonts w:ascii="Times New Roman" w:hAnsi="Times New Roman"/>
              </w:rPr>
              <w:t>500</w:t>
            </w:r>
            <w:r w:rsidR="001F6A23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2 года</w:t>
            </w:r>
          </w:p>
        </w:tc>
      </w:tr>
      <w:tr w:rsidR="001F6A23" w:rsidTr="001416D5">
        <w:tc>
          <w:tcPr>
            <w:tcW w:w="708" w:type="dxa"/>
            <w:vAlign w:val="center"/>
          </w:tcPr>
          <w:p w:rsidR="001F6A23" w:rsidRPr="00AA33A4" w:rsidRDefault="006F33F2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1F6A23" w:rsidRPr="00AA33A4" w:rsidRDefault="001F6A23" w:rsidP="001F6A23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Цифровой мультиметр</w:t>
            </w:r>
          </w:p>
        </w:tc>
        <w:tc>
          <w:tcPr>
            <w:tcW w:w="2552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33A4">
              <w:rPr>
                <w:rFonts w:ascii="Times New Roman" w:hAnsi="Times New Roman"/>
              </w:rPr>
              <w:t xml:space="preserve"> расчете 1 единица на Учреждение</w:t>
            </w:r>
          </w:p>
        </w:tc>
        <w:tc>
          <w:tcPr>
            <w:tcW w:w="2268" w:type="dxa"/>
          </w:tcPr>
          <w:p w:rsidR="001F6A23" w:rsidRPr="009100CB" w:rsidRDefault="003B43AD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6A23" w:rsidRPr="009100CB">
              <w:rPr>
                <w:rFonts w:ascii="Times New Roman" w:hAnsi="Times New Roman"/>
              </w:rPr>
              <w:t xml:space="preserve"> 800</w:t>
            </w:r>
            <w:r w:rsidR="001F6A23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3 года</w:t>
            </w:r>
          </w:p>
        </w:tc>
      </w:tr>
      <w:tr w:rsidR="001F6A23" w:rsidTr="001416D5">
        <w:tc>
          <w:tcPr>
            <w:tcW w:w="708" w:type="dxa"/>
            <w:vAlign w:val="center"/>
          </w:tcPr>
          <w:p w:rsidR="001F6A23" w:rsidRPr="00AA33A4" w:rsidRDefault="006F33F2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F6A23" w:rsidRDefault="001F6A23" w:rsidP="001F6A23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Оптический носитель</w:t>
            </w:r>
          </w:p>
          <w:p w:rsidR="001F6A23" w:rsidRPr="00AA33A4" w:rsidRDefault="001F6A23" w:rsidP="001F6A23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(компакт-диск)</w:t>
            </w:r>
          </w:p>
        </w:tc>
        <w:tc>
          <w:tcPr>
            <w:tcW w:w="2552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33A4">
              <w:rPr>
                <w:rFonts w:ascii="Times New Roman" w:hAnsi="Times New Roman"/>
              </w:rPr>
              <w:t xml:space="preserve"> расчете 1 упаковка (10 шт.) на 1 </w:t>
            </w:r>
            <w:r>
              <w:rPr>
                <w:rFonts w:ascii="Times New Roman" w:hAnsi="Times New Roman"/>
              </w:rPr>
              <w:t>работника</w:t>
            </w:r>
          </w:p>
        </w:tc>
        <w:tc>
          <w:tcPr>
            <w:tcW w:w="2268" w:type="dxa"/>
          </w:tcPr>
          <w:p w:rsidR="001F6A23" w:rsidRPr="009100CB" w:rsidRDefault="003B43AD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6A23" w:rsidRPr="009100CB">
              <w:rPr>
                <w:rFonts w:ascii="Times New Roman" w:hAnsi="Times New Roman"/>
              </w:rPr>
              <w:t xml:space="preserve"> 250</w:t>
            </w:r>
            <w:r w:rsidR="001F6A23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1 год</w:t>
            </w:r>
          </w:p>
        </w:tc>
      </w:tr>
      <w:tr w:rsidR="001F6A23" w:rsidTr="001416D5">
        <w:tc>
          <w:tcPr>
            <w:tcW w:w="708" w:type="dxa"/>
            <w:vAlign w:val="center"/>
          </w:tcPr>
          <w:p w:rsidR="001F6A23" w:rsidRPr="00AA33A4" w:rsidRDefault="006F33F2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1F6A23" w:rsidRPr="00AA33A4" w:rsidRDefault="001F6A23" w:rsidP="001F6A23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Внешний жесткий диск</w:t>
            </w:r>
          </w:p>
        </w:tc>
        <w:tc>
          <w:tcPr>
            <w:tcW w:w="2552" w:type="dxa"/>
          </w:tcPr>
          <w:p w:rsidR="001F6A23" w:rsidRDefault="001F6A23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A33A4">
              <w:rPr>
                <w:rFonts w:ascii="Times New Roman" w:hAnsi="Times New Roman"/>
              </w:rPr>
              <w:t xml:space="preserve"> расчете 1 единица </w:t>
            </w:r>
          </w:p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на 1 структурное подразделение</w:t>
            </w:r>
          </w:p>
        </w:tc>
        <w:tc>
          <w:tcPr>
            <w:tcW w:w="2268" w:type="dxa"/>
          </w:tcPr>
          <w:p w:rsidR="001F6A23" w:rsidRPr="009100CB" w:rsidRDefault="003B43AD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6A23" w:rsidRPr="009100CB">
              <w:rPr>
                <w:rFonts w:ascii="Times New Roman" w:hAnsi="Times New Roman"/>
              </w:rPr>
              <w:t xml:space="preserve"> 5</w:t>
            </w:r>
            <w:r w:rsidR="00EC690F">
              <w:rPr>
                <w:rFonts w:ascii="Times New Roman" w:hAnsi="Times New Roman"/>
              </w:rPr>
              <w:t xml:space="preserve"> </w:t>
            </w:r>
            <w:r w:rsidR="001F6A23" w:rsidRPr="009100CB">
              <w:rPr>
                <w:rFonts w:ascii="Times New Roman" w:hAnsi="Times New Roman"/>
              </w:rPr>
              <w:t>000</w:t>
            </w:r>
            <w:r w:rsidR="001F6A23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3 года</w:t>
            </w:r>
          </w:p>
        </w:tc>
      </w:tr>
      <w:tr w:rsidR="001F6A23" w:rsidTr="001416D5">
        <w:tc>
          <w:tcPr>
            <w:tcW w:w="708" w:type="dxa"/>
          </w:tcPr>
          <w:p w:rsidR="001F6A23" w:rsidRPr="00AA33A4" w:rsidRDefault="007360FE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1F6A23" w:rsidRPr="00AA33A4" w:rsidRDefault="001F6A23" w:rsidP="001F6A23">
            <w:pPr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>Флэш-карта, USB флэш-накопитель</w:t>
            </w:r>
          </w:p>
        </w:tc>
        <w:tc>
          <w:tcPr>
            <w:tcW w:w="2552" w:type="dxa"/>
          </w:tcPr>
          <w:p w:rsidR="001F6A23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 xml:space="preserve">По 1 единице в расчете </w:t>
            </w:r>
          </w:p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 w:rsidRPr="00AA33A4">
              <w:rPr>
                <w:rFonts w:ascii="Times New Roman" w:hAnsi="Times New Roman"/>
              </w:rPr>
              <w:t xml:space="preserve">на 1 </w:t>
            </w:r>
            <w:r>
              <w:rPr>
                <w:rFonts w:ascii="Times New Roman" w:hAnsi="Times New Roman"/>
              </w:rPr>
              <w:t>работника</w:t>
            </w:r>
          </w:p>
        </w:tc>
        <w:tc>
          <w:tcPr>
            <w:tcW w:w="2268" w:type="dxa"/>
          </w:tcPr>
          <w:p w:rsidR="001F6A23" w:rsidRPr="009100CB" w:rsidRDefault="003B43AD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6A23" w:rsidRPr="009100CB">
              <w:rPr>
                <w:rFonts w:ascii="Times New Roman" w:hAnsi="Times New Roman"/>
              </w:rPr>
              <w:t xml:space="preserve"> 2</w:t>
            </w:r>
            <w:r w:rsidR="00EC690F">
              <w:rPr>
                <w:rFonts w:ascii="Times New Roman" w:hAnsi="Times New Roman"/>
              </w:rPr>
              <w:t xml:space="preserve"> </w:t>
            </w:r>
            <w:r w:rsidR="001F6A23" w:rsidRPr="009100CB">
              <w:rPr>
                <w:rFonts w:ascii="Times New Roman" w:hAnsi="Times New Roman"/>
              </w:rPr>
              <w:t>000</w:t>
            </w:r>
            <w:r w:rsidR="001F6A23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A33A4">
              <w:rPr>
                <w:rFonts w:ascii="Times New Roman" w:hAnsi="Times New Roman"/>
              </w:rPr>
              <w:t xml:space="preserve"> год</w:t>
            </w:r>
          </w:p>
        </w:tc>
      </w:tr>
      <w:tr w:rsidR="001F6A23" w:rsidTr="001416D5">
        <w:tc>
          <w:tcPr>
            <w:tcW w:w="708" w:type="dxa"/>
            <w:vAlign w:val="center"/>
          </w:tcPr>
          <w:p w:rsidR="001F6A23" w:rsidRPr="00D34AE0" w:rsidRDefault="007360FE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835" w:type="dxa"/>
            <w:vAlign w:val="center"/>
          </w:tcPr>
          <w:p w:rsidR="001F6A23" w:rsidRPr="00D34AE0" w:rsidRDefault="001F6A23" w:rsidP="001F6A23">
            <w:pPr>
              <w:rPr>
                <w:rFonts w:ascii="Times New Roman" w:hAnsi="Times New Roman"/>
                <w:bCs/>
                <w:color w:val="000000"/>
              </w:rPr>
            </w:pPr>
            <w:r w:rsidRPr="00D34AE0">
              <w:rPr>
                <w:rFonts w:ascii="Times New Roman" w:hAnsi="Times New Roman"/>
                <w:bCs/>
                <w:color w:val="000000"/>
              </w:rPr>
              <w:t>Приобретение технологического оборудования систем наружного и внутреннего видеонаблюдения</w:t>
            </w:r>
          </w:p>
        </w:tc>
        <w:tc>
          <w:tcPr>
            <w:tcW w:w="2552" w:type="dxa"/>
            <w:vAlign w:val="center"/>
          </w:tcPr>
          <w:p w:rsidR="001F6A23" w:rsidRPr="00D34AE0" w:rsidRDefault="001F6A23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4AE0">
              <w:rPr>
                <w:rFonts w:ascii="Times New Roman" w:hAnsi="Times New Roman"/>
                <w:bCs/>
                <w:color w:val="000000"/>
              </w:rPr>
              <w:t>Исходя из фактического наличия объектов</w:t>
            </w:r>
          </w:p>
        </w:tc>
        <w:tc>
          <w:tcPr>
            <w:tcW w:w="2268" w:type="dxa"/>
          </w:tcPr>
          <w:p w:rsidR="001F6A23" w:rsidRPr="009100CB" w:rsidRDefault="001F6A23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00CB">
              <w:rPr>
                <w:rFonts w:ascii="Times New Roman" w:hAnsi="Times New Roman"/>
                <w:bCs/>
                <w:color w:val="000000"/>
              </w:rPr>
              <w:t>Не более 30</w:t>
            </w:r>
            <w:r w:rsidR="00EC690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100CB">
              <w:rPr>
                <w:rFonts w:ascii="Times New Roman" w:hAnsi="Times New Roman"/>
                <w:bCs/>
                <w:color w:val="000000"/>
              </w:rPr>
              <w:t>000</w:t>
            </w:r>
            <w:r>
              <w:rPr>
                <w:rFonts w:ascii="Times New Roman" w:hAnsi="Times New Roman"/>
                <w:bCs/>
                <w:color w:val="000000"/>
              </w:rPr>
              <w:t>,00</w:t>
            </w:r>
            <w:r w:rsidRPr="009100CB">
              <w:rPr>
                <w:rFonts w:ascii="Times New Roman" w:hAnsi="Times New Roman"/>
                <w:bCs/>
                <w:color w:val="000000"/>
              </w:rPr>
              <w:t xml:space="preserve"> за одну уличную IP камеру, и не более </w:t>
            </w:r>
            <w:r w:rsidR="009147B4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Pr="009100CB">
              <w:rPr>
                <w:rFonts w:ascii="Times New Roman" w:hAnsi="Times New Roman"/>
                <w:bCs/>
                <w:color w:val="000000"/>
              </w:rPr>
              <w:t>30</w:t>
            </w:r>
            <w:r w:rsidR="00EC690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100CB">
              <w:rPr>
                <w:rFonts w:ascii="Times New Roman" w:hAnsi="Times New Roman"/>
                <w:bCs/>
                <w:color w:val="000000"/>
              </w:rPr>
              <w:t>000</w:t>
            </w:r>
            <w:r>
              <w:rPr>
                <w:rFonts w:ascii="Times New Roman" w:hAnsi="Times New Roman"/>
                <w:bCs/>
                <w:color w:val="000000"/>
              </w:rPr>
              <w:t>,00</w:t>
            </w:r>
            <w:r w:rsidR="00A9545A">
              <w:rPr>
                <w:rFonts w:ascii="Times New Roman" w:hAnsi="Times New Roman"/>
                <w:bCs/>
                <w:color w:val="000000"/>
              </w:rPr>
              <w:t xml:space="preserve"> за один видеорегистратор</w:t>
            </w:r>
          </w:p>
        </w:tc>
        <w:tc>
          <w:tcPr>
            <w:tcW w:w="1701" w:type="dxa"/>
            <w:vAlign w:val="center"/>
          </w:tcPr>
          <w:p w:rsidR="001F6A23" w:rsidRPr="00D34AE0" w:rsidRDefault="001F6A23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 лет</w:t>
            </w:r>
          </w:p>
        </w:tc>
      </w:tr>
      <w:tr w:rsidR="001F6A23" w:rsidTr="001416D5">
        <w:tc>
          <w:tcPr>
            <w:tcW w:w="708" w:type="dxa"/>
            <w:vAlign w:val="center"/>
          </w:tcPr>
          <w:p w:rsidR="001F6A23" w:rsidRPr="00D34AE0" w:rsidRDefault="007360FE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2835" w:type="dxa"/>
            <w:vAlign w:val="center"/>
          </w:tcPr>
          <w:p w:rsidR="001F6A23" w:rsidRPr="00D34AE0" w:rsidRDefault="001F6A23" w:rsidP="001F6A23">
            <w:pPr>
              <w:rPr>
                <w:rFonts w:ascii="Times New Roman" w:hAnsi="Times New Roman"/>
                <w:bCs/>
                <w:color w:val="000000"/>
              </w:rPr>
            </w:pPr>
            <w:r w:rsidRPr="00D34AE0">
              <w:rPr>
                <w:rFonts w:ascii="Times New Roman" w:hAnsi="Times New Roman"/>
                <w:bCs/>
                <w:color w:val="000000"/>
              </w:rPr>
              <w:t>Приобретение запасных частей и расходных материалов для систем видеонаблюдения</w:t>
            </w:r>
          </w:p>
        </w:tc>
        <w:tc>
          <w:tcPr>
            <w:tcW w:w="2552" w:type="dxa"/>
            <w:vAlign w:val="center"/>
          </w:tcPr>
          <w:p w:rsidR="001F6A23" w:rsidRPr="00D34AE0" w:rsidRDefault="001F6A23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4AE0">
              <w:rPr>
                <w:rFonts w:ascii="Times New Roman" w:hAnsi="Times New Roman"/>
                <w:bCs/>
                <w:color w:val="000000"/>
              </w:rPr>
              <w:t>Не более 30% от общего количества оборудования</w:t>
            </w:r>
          </w:p>
        </w:tc>
        <w:tc>
          <w:tcPr>
            <w:tcW w:w="2268" w:type="dxa"/>
          </w:tcPr>
          <w:p w:rsidR="001F6A23" w:rsidRPr="009100CB" w:rsidRDefault="003B43AD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F6A23" w:rsidRPr="009100CB">
              <w:rPr>
                <w:rFonts w:ascii="Times New Roman" w:hAnsi="Times New Roman"/>
                <w:bCs/>
                <w:color w:val="000000"/>
              </w:rPr>
              <w:t xml:space="preserve"> 5</w:t>
            </w:r>
            <w:r w:rsidR="00EC690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F6A23" w:rsidRPr="009100CB">
              <w:rPr>
                <w:rFonts w:ascii="Times New Roman" w:hAnsi="Times New Roman"/>
                <w:bCs/>
                <w:color w:val="000000"/>
              </w:rPr>
              <w:t>000</w:t>
            </w:r>
            <w:r w:rsidR="001F6A23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1F6A23" w:rsidRPr="00D34AE0" w:rsidRDefault="001F6A23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34AE0">
              <w:rPr>
                <w:rFonts w:ascii="Times New Roman" w:hAnsi="Times New Roman"/>
                <w:bCs/>
                <w:color w:val="000000"/>
              </w:rPr>
              <w:t>1 год</w:t>
            </w:r>
          </w:p>
        </w:tc>
      </w:tr>
      <w:tr w:rsidR="001F6A23" w:rsidTr="001416D5">
        <w:tc>
          <w:tcPr>
            <w:tcW w:w="708" w:type="dxa"/>
            <w:vAlign w:val="center"/>
          </w:tcPr>
          <w:p w:rsidR="001F6A23" w:rsidRPr="00195090" w:rsidRDefault="007360FE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1F6A23" w:rsidRPr="00195090" w:rsidRDefault="001F6A23" w:rsidP="001F6A2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Обслуживание оргтехники </w:t>
            </w:r>
          </w:p>
        </w:tc>
        <w:tc>
          <w:tcPr>
            <w:tcW w:w="2552" w:type="dxa"/>
            <w:vAlign w:val="center"/>
          </w:tcPr>
          <w:p w:rsidR="001F6A23" w:rsidRPr="00195090" w:rsidRDefault="001F6A23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Из расчета 1 раз </w:t>
            </w:r>
            <w:r w:rsidRPr="00AA33A4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год на единицу оборудования</w:t>
            </w:r>
          </w:p>
        </w:tc>
        <w:tc>
          <w:tcPr>
            <w:tcW w:w="2268" w:type="dxa"/>
          </w:tcPr>
          <w:p w:rsidR="001F6A23" w:rsidRPr="009100CB" w:rsidRDefault="003B43AD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F6A23">
              <w:rPr>
                <w:rFonts w:ascii="Times New Roman" w:hAnsi="Times New Roman"/>
                <w:bCs/>
                <w:color w:val="000000"/>
              </w:rPr>
              <w:t xml:space="preserve">  10</w:t>
            </w:r>
            <w:r w:rsidR="00EC690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F6A23" w:rsidRPr="009100CB">
              <w:rPr>
                <w:rFonts w:ascii="Times New Roman" w:hAnsi="Times New Roman"/>
                <w:bCs/>
                <w:color w:val="000000"/>
              </w:rPr>
              <w:t>000</w:t>
            </w:r>
            <w:r w:rsidR="001F6A23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1F6A23" w:rsidRPr="00195090" w:rsidRDefault="001F6A23" w:rsidP="001F6A2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 фактическому состояни</w:t>
            </w:r>
            <w:r w:rsidRPr="00195090">
              <w:rPr>
                <w:rFonts w:ascii="Times New Roman" w:hAnsi="Times New Roman"/>
                <w:bCs/>
                <w:color w:val="000000"/>
              </w:rPr>
              <w:t>ю</w:t>
            </w:r>
          </w:p>
        </w:tc>
      </w:tr>
      <w:tr w:rsidR="0023520C" w:rsidTr="00AE54CB">
        <w:tc>
          <w:tcPr>
            <w:tcW w:w="708" w:type="dxa"/>
          </w:tcPr>
          <w:p w:rsidR="0023520C" w:rsidRPr="00C26BCC" w:rsidRDefault="00EC690F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360FE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23520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технологического оборудования  для системы видеоконференцсвязи, в том числе: </w:t>
            </w:r>
          </w:p>
          <w:p w:rsidR="0023520C" w:rsidRPr="00C26BC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23520C" w:rsidRPr="00C26BC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3520C" w:rsidRPr="00C26BC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520C" w:rsidRPr="00C26BC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520C" w:rsidTr="00AE54CB">
        <w:tc>
          <w:tcPr>
            <w:tcW w:w="708" w:type="dxa"/>
          </w:tcPr>
          <w:p w:rsidR="0023520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520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аудиоколонки</w:t>
            </w:r>
          </w:p>
        </w:tc>
        <w:tc>
          <w:tcPr>
            <w:tcW w:w="2552" w:type="dxa"/>
            <w:vMerge/>
          </w:tcPr>
          <w:p w:rsidR="0023520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520C" w:rsidRPr="00C26BCC" w:rsidRDefault="003B43AD" w:rsidP="00EC690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520C">
              <w:rPr>
                <w:rFonts w:ascii="Times New Roman" w:hAnsi="Times New Roman"/>
              </w:rPr>
              <w:t xml:space="preserve"> 2</w:t>
            </w:r>
            <w:r w:rsidR="00EC690F">
              <w:rPr>
                <w:rFonts w:ascii="Times New Roman" w:hAnsi="Times New Roman"/>
              </w:rPr>
              <w:t> </w:t>
            </w:r>
            <w:r w:rsidR="0023520C">
              <w:rPr>
                <w:rFonts w:ascii="Times New Roman" w:hAnsi="Times New Roman"/>
              </w:rPr>
              <w:t>000</w:t>
            </w:r>
            <w:r w:rsidR="00EC690F">
              <w:rPr>
                <w:rFonts w:ascii="Times New Roman" w:hAnsi="Times New Roman"/>
              </w:rPr>
              <w:t>,00</w:t>
            </w:r>
            <w:r w:rsidR="002352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23520C" w:rsidRPr="00C26BC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23520C" w:rsidTr="00AE54CB">
        <w:tc>
          <w:tcPr>
            <w:tcW w:w="708" w:type="dxa"/>
          </w:tcPr>
          <w:p w:rsidR="0023520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520C" w:rsidRDefault="00E1040B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</w:t>
            </w:r>
            <w:r w:rsidR="0023520C">
              <w:rPr>
                <w:rFonts w:ascii="Times New Roman" w:hAnsi="Times New Roman"/>
              </w:rPr>
              <w:t>огарнитура</w:t>
            </w:r>
          </w:p>
        </w:tc>
        <w:tc>
          <w:tcPr>
            <w:tcW w:w="2552" w:type="dxa"/>
            <w:vMerge/>
          </w:tcPr>
          <w:p w:rsidR="0023520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520C" w:rsidRPr="00C26BCC" w:rsidRDefault="003B43AD" w:rsidP="00EC690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520C">
              <w:rPr>
                <w:rFonts w:ascii="Times New Roman" w:hAnsi="Times New Roman"/>
              </w:rPr>
              <w:t xml:space="preserve"> 2</w:t>
            </w:r>
            <w:r w:rsidR="00EC690F">
              <w:rPr>
                <w:rFonts w:ascii="Times New Roman" w:hAnsi="Times New Roman"/>
              </w:rPr>
              <w:t> </w:t>
            </w:r>
            <w:r w:rsidR="0023520C">
              <w:rPr>
                <w:rFonts w:ascii="Times New Roman" w:hAnsi="Times New Roman"/>
              </w:rPr>
              <w:t>000</w:t>
            </w:r>
            <w:r w:rsidR="00EC690F">
              <w:rPr>
                <w:rFonts w:ascii="Times New Roman" w:hAnsi="Times New Roman"/>
              </w:rPr>
              <w:t>,00</w:t>
            </w:r>
            <w:r w:rsidR="002352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23520C" w:rsidRPr="00C26BC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года.</w:t>
            </w:r>
          </w:p>
        </w:tc>
      </w:tr>
      <w:tr w:rsidR="0023520C" w:rsidTr="00AE54CB">
        <w:tc>
          <w:tcPr>
            <w:tcW w:w="708" w:type="dxa"/>
          </w:tcPr>
          <w:p w:rsidR="0023520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520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микрофон стационарный, настольный </w:t>
            </w:r>
          </w:p>
        </w:tc>
        <w:tc>
          <w:tcPr>
            <w:tcW w:w="2552" w:type="dxa"/>
            <w:vMerge/>
          </w:tcPr>
          <w:p w:rsidR="0023520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520C" w:rsidRPr="00C26BCC" w:rsidRDefault="003B43AD" w:rsidP="00EC690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520C">
              <w:rPr>
                <w:rFonts w:ascii="Times New Roman" w:hAnsi="Times New Roman"/>
              </w:rPr>
              <w:t xml:space="preserve"> 20</w:t>
            </w:r>
            <w:r w:rsidR="00EC690F">
              <w:rPr>
                <w:rFonts w:ascii="Times New Roman" w:hAnsi="Times New Roman"/>
              </w:rPr>
              <w:t> </w:t>
            </w:r>
            <w:r w:rsidR="0023520C">
              <w:rPr>
                <w:rFonts w:ascii="Times New Roman" w:hAnsi="Times New Roman"/>
              </w:rPr>
              <w:t>000</w:t>
            </w:r>
            <w:r w:rsidR="00EC690F">
              <w:rPr>
                <w:rFonts w:ascii="Times New Roman" w:hAnsi="Times New Roman"/>
              </w:rPr>
              <w:t>,00</w:t>
            </w:r>
            <w:r w:rsidR="002352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23520C" w:rsidRPr="00C26BC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3520C" w:rsidTr="00AE54CB">
        <w:tc>
          <w:tcPr>
            <w:tcW w:w="708" w:type="dxa"/>
          </w:tcPr>
          <w:p w:rsidR="0023520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520C" w:rsidRPr="00C94F35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IP </w:t>
            </w:r>
            <w:r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2552" w:type="dxa"/>
            <w:vMerge/>
          </w:tcPr>
          <w:p w:rsidR="0023520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520C" w:rsidRPr="00C26BCC" w:rsidRDefault="003B43AD" w:rsidP="00EC690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520C">
              <w:rPr>
                <w:rFonts w:ascii="Times New Roman" w:hAnsi="Times New Roman"/>
              </w:rPr>
              <w:t xml:space="preserve"> 9</w:t>
            </w:r>
            <w:r w:rsidR="00EC690F">
              <w:rPr>
                <w:rFonts w:ascii="Times New Roman" w:hAnsi="Times New Roman"/>
              </w:rPr>
              <w:t> </w:t>
            </w:r>
            <w:r w:rsidR="0023520C">
              <w:rPr>
                <w:rFonts w:ascii="Times New Roman" w:hAnsi="Times New Roman"/>
              </w:rPr>
              <w:t>000</w:t>
            </w:r>
            <w:r w:rsidR="00EC690F">
              <w:rPr>
                <w:rFonts w:ascii="Times New Roman" w:hAnsi="Times New Roman"/>
              </w:rPr>
              <w:t>,00</w:t>
            </w:r>
            <w:r w:rsidR="002352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23520C" w:rsidRPr="00C26BCC" w:rsidRDefault="0023520C" w:rsidP="00AE54CB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1F6A23" w:rsidRPr="007C0BCA" w:rsidRDefault="001F6A23" w:rsidP="001F6A23">
      <w:pPr>
        <w:pStyle w:val="a8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9BF" w:rsidRPr="00762726" w:rsidRDefault="003729BF" w:rsidP="003729BF">
      <w:pPr>
        <w:pStyle w:val="ConsPlusNormal"/>
        <w:tabs>
          <w:tab w:val="left" w:pos="4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   </w:t>
      </w:r>
      <w:r w:rsidR="00762726">
        <w:rPr>
          <w:rFonts w:ascii="Times New Roman" w:hAnsi="Times New Roman" w:cs="Times New Roman"/>
          <w:sz w:val="28"/>
          <w:szCs w:val="28"/>
        </w:rPr>
        <w:t xml:space="preserve">    </w:t>
      </w:r>
      <w:r w:rsidRPr="00762726">
        <w:rPr>
          <w:rFonts w:ascii="Times New Roman" w:hAnsi="Times New Roman" w:cs="Times New Roman"/>
          <w:sz w:val="28"/>
          <w:szCs w:val="28"/>
        </w:rPr>
        <w:t>1. Количество планируемых к приобретению материальных запасов в сфере информационно-коммуникационных технологий и носителей информации  определяется исходя из их фактического наличия, учтенного на балансе Учреждения.</w:t>
      </w:r>
    </w:p>
    <w:p w:rsidR="001F6A23" w:rsidRPr="00762726" w:rsidRDefault="003729BF" w:rsidP="003729BF">
      <w:pPr>
        <w:pStyle w:val="ConsPlusNormal"/>
        <w:tabs>
          <w:tab w:val="left" w:pos="4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      2. Наименование, количество и цена приобретаемых материальных запасов в сфере информационно-коммуникационных технологий и носителей информации 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  <w:r w:rsidR="001F6A23" w:rsidRPr="00762726">
        <w:rPr>
          <w:rFonts w:ascii="Times New Roman" w:hAnsi="Times New Roman" w:cs="Times New Roman"/>
          <w:sz w:val="28"/>
          <w:szCs w:val="28"/>
        </w:rPr>
        <w:tab/>
      </w:r>
    </w:p>
    <w:p w:rsidR="001F6A23" w:rsidRPr="00762726" w:rsidRDefault="001F6A23" w:rsidP="001F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726" w:rsidRDefault="001F6A23" w:rsidP="001F6A23">
      <w:pPr>
        <w:pStyle w:val="ConsPlusNormal"/>
        <w:tabs>
          <w:tab w:val="left" w:pos="4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ab/>
      </w:r>
    </w:p>
    <w:p w:rsidR="001F6A23" w:rsidRPr="00762726" w:rsidRDefault="001F6A23" w:rsidP="00762726">
      <w:pPr>
        <w:pStyle w:val="ConsPlusNormal"/>
        <w:tabs>
          <w:tab w:val="left" w:pos="4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12. Норматив</w:t>
      </w:r>
    </w:p>
    <w:p w:rsidR="001F6A23" w:rsidRPr="00762726" w:rsidRDefault="001F6A23" w:rsidP="001F6A23">
      <w:pPr>
        <w:pStyle w:val="ConsPlusNormal"/>
        <w:tabs>
          <w:tab w:val="left" w:pos="4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на приобретение  расходных материалов для принтеров,</w:t>
      </w:r>
    </w:p>
    <w:p w:rsidR="001F6A23" w:rsidRPr="00762726" w:rsidRDefault="001F6A23" w:rsidP="001F6A23">
      <w:pPr>
        <w:pStyle w:val="ConsPlusNormal"/>
        <w:tabs>
          <w:tab w:val="left" w:pos="4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</w:p>
    <w:p w:rsidR="001F6A23" w:rsidRPr="00C16F2C" w:rsidRDefault="001F6A23" w:rsidP="001F6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245"/>
        <w:gridCol w:w="2268"/>
        <w:gridCol w:w="1701"/>
      </w:tblGrid>
      <w:tr w:rsidR="00276D92" w:rsidRPr="00C16F2C" w:rsidTr="001416D5">
        <w:tc>
          <w:tcPr>
            <w:tcW w:w="850" w:type="dxa"/>
          </w:tcPr>
          <w:p w:rsidR="00276D92" w:rsidRPr="00C16F2C" w:rsidRDefault="00276D92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</w:tcPr>
          <w:p w:rsidR="00276D92" w:rsidRPr="00C16F2C" w:rsidRDefault="00276D92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76D92" w:rsidRPr="00C16F2C" w:rsidRDefault="00276D92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276D92" w:rsidRPr="00C16F2C" w:rsidRDefault="00276D92" w:rsidP="00276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1F6A23" w:rsidRPr="00C16F2C" w:rsidTr="001416D5">
        <w:tc>
          <w:tcPr>
            <w:tcW w:w="850" w:type="dxa"/>
          </w:tcPr>
          <w:p w:rsidR="001F6A23" w:rsidRPr="00C16F2C" w:rsidRDefault="001F6A23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6A23" w:rsidRPr="00C16F2C" w:rsidRDefault="001F6A23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индивидуальных принтеров</w:t>
            </w:r>
          </w:p>
        </w:tc>
        <w:tc>
          <w:tcPr>
            <w:tcW w:w="2268" w:type="dxa"/>
          </w:tcPr>
          <w:p w:rsidR="001F6A23" w:rsidRPr="00C16F2C" w:rsidRDefault="001F6A23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5 шт. на 1 единицу оргтехники в год</w:t>
            </w:r>
          </w:p>
        </w:tc>
        <w:tc>
          <w:tcPr>
            <w:tcW w:w="1701" w:type="dxa"/>
          </w:tcPr>
          <w:p w:rsidR="001F6A23" w:rsidRPr="00C16F2C" w:rsidRDefault="003B43AD" w:rsidP="00EC6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3"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C690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1F6A23" w:rsidRPr="00C16F2C" w:rsidTr="001416D5">
        <w:tc>
          <w:tcPr>
            <w:tcW w:w="850" w:type="dxa"/>
          </w:tcPr>
          <w:p w:rsidR="001F6A23" w:rsidRPr="00C16F2C" w:rsidRDefault="001F6A23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6A23" w:rsidRPr="00C16F2C" w:rsidRDefault="001F6A23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устройств для малых рабочих групп</w:t>
            </w:r>
          </w:p>
        </w:tc>
        <w:tc>
          <w:tcPr>
            <w:tcW w:w="2268" w:type="dxa"/>
          </w:tcPr>
          <w:p w:rsidR="001F6A23" w:rsidRPr="00C16F2C" w:rsidRDefault="001F6A23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8 шт. на 1 единицу оргтехники в год</w:t>
            </w:r>
          </w:p>
        </w:tc>
        <w:tc>
          <w:tcPr>
            <w:tcW w:w="1701" w:type="dxa"/>
          </w:tcPr>
          <w:p w:rsidR="001F6A23" w:rsidRPr="00C16F2C" w:rsidRDefault="003B43AD" w:rsidP="00EC6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3"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C690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1F6A23" w:rsidRPr="00C16F2C" w:rsidTr="001416D5">
        <w:tc>
          <w:tcPr>
            <w:tcW w:w="850" w:type="dxa"/>
          </w:tcPr>
          <w:p w:rsidR="001F6A23" w:rsidRPr="00C16F2C" w:rsidRDefault="001F6A23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F6A23" w:rsidRPr="00C16F2C" w:rsidRDefault="001F6A23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2268" w:type="dxa"/>
          </w:tcPr>
          <w:p w:rsidR="001F6A23" w:rsidRPr="00C16F2C" w:rsidRDefault="001F6A23" w:rsidP="001F6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не более 3 шт. на 1 единицу оргтехники в год</w:t>
            </w:r>
          </w:p>
        </w:tc>
        <w:tc>
          <w:tcPr>
            <w:tcW w:w="1701" w:type="dxa"/>
          </w:tcPr>
          <w:p w:rsidR="001F6A23" w:rsidRPr="00C16F2C" w:rsidRDefault="003B43AD" w:rsidP="00EC6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23"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C690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1F6A23" w:rsidRPr="001A2176" w:rsidTr="00141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3" w:rsidRPr="00AA33A4" w:rsidRDefault="001F6A23" w:rsidP="001F6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3" w:rsidRPr="007360FE" w:rsidRDefault="001F6A23" w:rsidP="00736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FE">
              <w:rPr>
                <w:rFonts w:ascii="Times New Roman" w:hAnsi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23" w:rsidRPr="00A9545A" w:rsidRDefault="001F6A23" w:rsidP="001F6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Исходя из  фактической потребности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23" w:rsidRPr="00A9545A" w:rsidRDefault="001F6A23" w:rsidP="001F6A2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54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бюджетных ассигнований</w:t>
            </w:r>
          </w:p>
        </w:tc>
      </w:tr>
    </w:tbl>
    <w:p w:rsidR="001F6A23" w:rsidRDefault="001F6A23" w:rsidP="006E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BF" w:rsidRPr="00762726" w:rsidRDefault="003729BF" w:rsidP="009147B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     </w:t>
      </w:r>
      <w:r w:rsidR="009147B4" w:rsidRPr="00762726">
        <w:rPr>
          <w:rFonts w:ascii="Times New Roman" w:hAnsi="Times New Roman" w:cs="Times New Roman"/>
          <w:sz w:val="28"/>
          <w:szCs w:val="28"/>
        </w:rPr>
        <w:t xml:space="preserve"> </w:t>
      </w:r>
      <w:r w:rsidRPr="00762726">
        <w:rPr>
          <w:rFonts w:ascii="Times New Roman" w:hAnsi="Times New Roman" w:cs="Times New Roman"/>
          <w:sz w:val="28"/>
          <w:szCs w:val="28"/>
        </w:rPr>
        <w:t>1. Количество планируемых к приобретению расходных материалов для принтеров, многофункциональных устройств и копировальных аппаратов  определяется исходя из их фактического наличия, учтенного на балансе Учреждения.</w:t>
      </w:r>
    </w:p>
    <w:p w:rsidR="003729BF" w:rsidRPr="00762726" w:rsidRDefault="003729BF" w:rsidP="009147B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      2. Наименование, количество и цена приобретаемых расходных материалов для принтеров,</w:t>
      </w:r>
      <w:r w:rsidR="00EC690F" w:rsidRPr="00762726">
        <w:rPr>
          <w:rFonts w:ascii="Times New Roman" w:hAnsi="Times New Roman" w:cs="Times New Roman"/>
          <w:sz w:val="28"/>
          <w:szCs w:val="28"/>
        </w:rPr>
        <w:t xml:space="preserve"> </w:t>
      </w:r>
      <w:r w:rsidRPr="00762726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 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845EAE" w:rsidRPr="00762726" w:rsidRDefault="00845EAE" w:rsidP="00E45F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5F40" w:rsidRPr="00762726" w:rsidRDefault="00E45F40" w:rsidP="00E45F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13. Норматив </w:t>
      </w:r>
    </w:p>
    <w:p w:rsidR="00E45F40" w:rsidRPr="00762726" w:rsidRDefault="00E45F40" w:rsidP="00E45F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на обязательное государственное страхование работников</w:t>
      </w:r>
    </w:p>
    <w:p w:rsidR="00E45F40" w:rsidRPr="00762726" w:rsidRDefault="00E45F40" w:rsidP="00E45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5528"/>
        <w:gridCol w:w="1843"/>
      </w:tblGrid>
      <w:tr w:rsidR="00E45F40" w:rsidRPr="004B32CA" w:rsidTr="00C726E8">
        <w:tc>
          <w:tcPr>
            <w:tcW w:w="2693" w:type="dxa"/>
          </w:tcPr>
          <w:p w:rsidR="00E45F40" w:rsidRPr="004C5EF1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1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5528" w:type="dxa"/>
          </w:tcPr>
          <w:p w:rsidR="00E45F40" w:rsidRPr="004C5EF1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843" w:type="dxa"/>
          </w:tcPr>
          <w:p w:rsidR="00E45F40" w:rsidRPr="004C5EF1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E45F40" w:rsidRPr="004B32CA" w:rsidTr="00C726E8">
        <w:tc>
          <w:tcPr>
            <w:tcW w:w="2693" w:type="dxa"/>
          </w:tcPr>
          <w:p w:rsidR="00E45F40" w:rsidRPr="004C5EF1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1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</w:p>
          <w:p w:rsidR="00E45F40" w:rsidRPr="004C5EF1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F1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службы Ленинградской области Государственной противопожарной </w:t>
            </w:r>
          </w:p>
          <w:p w:rsidR="00E45F40" w:rsidRPr="004B32CA" w:rsidRDefault="00E45F40" w:rsidP="00EC5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5EF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</w:tcPr>
          <w:p w:rsidR="00E45F40" w:rsidRPr="004C5EF1" w:rsidRDefault="00E45F40" w:rsidP="0076272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F1">
              <w:rPr>
                <w:rFonts w:ascii="Times New Roman" w:hAnsi="Times New Roman"/>
                <w:sz w:val="24"/>
                <w:szCs w:val="24"/>
              </w:rPr>
              <w:t xml:space="preserve">Обязательное государственное страхование проводится на основании  Областного закона  Ленинградской области  от 26 июля 2017 года № 52-оз «Об обязательном государственном личном страховании работников противопожарной службы Ленинградской области Государственной </w:t>
            </w:r>
            <w:r w:rsidR="00A9545A">
              <w:rPr>
                <w:rFonts w:ascii="Times New Roman" w:hAnsi="Times New Roman"/>
                <w:sz w:val="24"/>
                <w:szCs w:val="24"/>
              </w:rPr>
              <w:t>противопожарной службы»</w:t>
            </w:r>
            <w:r w:rsidRPr="004C5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45F40" w:rsidRPr="004C5EF1" w:rsidRDefault="00E45F40" w:rsidP="00EC5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4C5EF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E45F40" w:rsidRDefault="00E45F40" w:rsidP="0037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BF" w:rsidRPr="00762726" w:rsidRDefault="003729BF" w:rsidP="001F6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A23" w:rsidRPr="00762726" w:rsidRDefault="001F6A23" w:rsidP="001F6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14. Норматив</w:t>
      </w:r>
    </w:p>
    <w:p w:rsidR="001F6A23" w:rsidRPr="00762726" w:rsidRDefault="001F6A23" w:rsidP="001F6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на обеспечение информационными услугами</w:t>
      </w:r>
    </w:p>
    <w:p w:rsidR="001F6A23" w:rsidRPr="00943018" w:rsidRDefault="001F6A23" w:rsidP="001F6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1276"/>
        <w:gridCol w:w="1985"/>
        <w:gridCol w:w="1559"/>
      </w:tblGrid>
      <w:tr w:rsidR="001F6A23" w:rsidRPr="00B354DF" w:rsidTr="00210EA3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1F6A23" w:rsidRPr="00B354DF" w:rsidRDefault="001F6A23" w:rsidP="001F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F6A23" w:rsidRPr="00B354DF" w:rsidRDefault="001F6A23" w:rsidP="001F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6A23" w:rsidRPr="00B354DF" w:rsidRDefault="001F6A23" w:rsidP="001F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обслуживания, лет</w:t>
            </w:r>
          </w:p>
        </w:tc>
        <w:tc>
          <w:tcPr>
            <w:tcW w:w="1985" w:type="dxa"/>
          </w:tcPr>
          <w:p w:rsidR="001F6A23" w:rsidRPr="00B354DF" w:rsidRDefault="001F6A23" w:rsidP="00E1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стоимость </w:t>
            </w:r>
            <w:r w:rsidR="00EC6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6A23" w:rsidRPr="00B354DF" w:rsidRDefault="001F6A23" w:rsidP="001F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6A23" w:rsidRPr="00B354DF" w:rsidTr="00210EA3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1F6A23" w:rsidRPr="00B354DF" w:rsidRDefault="001F6A23" w:rsidP="001F6A2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1F6A23" w:rsidRPr="00B354DF" w:rsidRDefault="001F6A23" w:rsidP="00EB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информационных услуг с использованием экземпляров </w:t>
            </w:r>
            <w:r w:rsidR="0096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</w:t>
            </w:r>
            <w:r w:rsidR="00A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</w:t>
            </w:r>
            <w:r w:rsidR="0096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систем</w:t>
            </w:r>
            <w:r w:rsidR="00A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  <w:r w:rsidR="00A95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5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«Гарант» и пр.</w:t>
            </w:r>
          </w:p>
        </w:tc>
        <w:tc>
          <w:tcPr>
            <w:tcW w:w="1276" w:type="dxa"/>
            <w:shd w:val="clear" w:color="auto" w:fill="auto"/>
            <w:hideMark/>
          </w:tcPr>
          <w:p w:rsidR="001F6A23" w:rsidRPr="00B354DF" w:rsidRDefault="001F6A23" w:rsidP="001F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85" w:type="dxa"/>
          </w:tcPr>
          <w:p w:rsidR="001F6A23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</w:p>
          <w:p w:rsidR="001F6A23" w:rsidRDefault="002A6484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F6A23" w:rsidRPr="0056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C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F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EC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E1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6A23" w:rsidRPr="00562221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F6A23" w:rsidRPr="00B354DF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A23" w:rsidRPr="00B354DF" w:rsidTr="00210EA3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1F6A23" w:rsidRPr="00B354DF" w:rsidRDefault="001F6A23" w:rsidP="001F6A2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1F6A23" w:rsidRPr="00B354DF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сопровождению баз данных программы 1С</w:t>
            </w:r>
          </w:p>
        </w:tc>
        <w:tc>
          <w:tcPr>
            <w:tcW w:w="1276" w:type="dxa"/>
            <w:shd w:val="clear" w:color="auto" w:fill="auto"/>
            <w:hideMark/>
          </w:tcPr>
          <w:p w:rsidR="001F6A23" w:rsidRPr="00B354DF" w:rsidRDefault="001F6A23" w:rsidP="001F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85" w:type="dxa"/>
          </w:tcPr>
          <w:p w:rsidR="00E1040B" w:rsidRPr="00E1040B" w:rsidRDefault="001F6A23" w:rsidP="00EC6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250</w:t>
            </w:r>
            <w:r w:rsidR="00EC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EC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E1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6A23" w:rsidRPr="00B354DF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A23" w:rsidRPr="00B354DF" w:rsidTr="00210EA3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1F6A23" w:rsidRPr="00B354DF" w:rsidRDefault="001F6A23" w:rsidP="001F6A2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hideMark/>
          </w:tcPr>
          <w:p w:rsidR="001F6A23" w:rsidRPr="00B354DF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Неисключительные права использования программы Сбис++</w:t>
            </w:r>
          </w:p>
        </w:tc>
        <w:tc>
          <w:tcPr>
            <w:tcW w:w="1276" w:type="dxa"/>
            <w:shd w:val="clear" w:color="auto" w:fill="auto"/>
            <w:hideMark/>
          </w:tcPr>
          <w:p w:rsidR="001F6A23" w:rsidRPr="00B354DF" w:rsidRDefault="001F6A23" w:rsidP="001F6A23">
            <w:pPr>
              <w:pStyle w:val="a8"/>
              <w:numPr>
                <w:ilvl w:val="0"/>
                <w:numId w:val="29"/>
              </w:numPr>
              <w:tabs>
                <w:tab w:val="left" w:pos="281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</w:tcPr>
          <w:p w:rsidR="001F6A23" w:rsidRPr="00562221" w:rsidRDefault="001F6A23" w:rsidP="00EC6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C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EC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1F6A23" w:rsidRPr="00B354DF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A23" w:rsidRPr="00B354DF" w:rsidTr="00210EA3">
        <w:trPr>
          <w:trHeight w:val="2148"/>
        </w:trPr>
        <w:tc>
          <w:tcPr>
            <w:tcW w:w="850" w:type="dxa"/>
            <w:shd w:val="clear" w:color="auto" w:fill="auto"/>
            <w:vAlign w:val="center"/>
            <w:hideMark/>
          </w:tcPr>
          <w:p w:rsidR="001F6A23" w:rsidRPr="00B354DF" w:rsidRDefault="001F6A23" w:rsidP="001F6A2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F6A23" w:rsidRPr="00B354DF" w:rsidRDefault="001F6A23" w:rsidP="00EB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Информационно-навигационное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A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Правительства Ленинградской области от </w:t>
            </w:r>
            <w:r w:rsidR="005A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2014 года №</w:t>
            </w:r>
            <w:r w:rsidR="00EB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EB4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="005A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деятельности органов исполнительной власти  Ленинградской области по оснащению транспортных  технических средств оборудованием  с использованием аппаратуры 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спутниковой навигации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ГЛОНАСС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ГЛОНАСС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GPS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3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r w:rsidR="005A16A9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1276" w:type="dxa"/>
            <w:shd w:val="clear" w:color="auto" w:fill="auto"/>
            <w:hideMark/>
          </w:tcPr>
          <w:p w:rsidR="001F6A23" w:rsidRPr="00B354DF" w:rsidRDefault="001F6A23" w:rsidP="001F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85" w:type="dxa"/>
          </w:tcPr>
          <w:p w:rsidR="001F6A23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1F6A23" w:rsidRPr="00562221" w:rsidRDefault="001F6A23" w:rsidP="00EC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EC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C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1F6A23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A23" w:rsidRPr="00B354DF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A23" w:rsidRPr="00B354DF" w:rsidTr="00210EA3">
        <w:trPr>
          <w:trHeight w:val="976"/>
        </w:trPr>
        <w:tc>
          <w:tcPr>
            <w:tcW w:w="850" w:type="dxa"/>
            <w:shd w:val="clear" w:color="auto" w:fill="auto"/>
            <w:vAlign w:val="center"/>
            <w:hideMark/>
          </w:tcPr>
          <w:p w:rsidR="001F6A23" w:rsidRPr="00B354DF" w:rsidRDefault="001F6A23" w:rsidP="001F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hideMark/>
          </w:tcPr>
          <w:p w:rsidR="001F6A23" w:rsidRPr="00B354DF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«ГРАНД-СМЕТА»</w:t>
            </w:r>
          </w:p>
        </w:tc>
        <w:tc>
          <w:tcPr>
            <w:tcW w:w="1276" w:type="dxa"/>
            <w:shd w:val="clear" w:color="auto" w:fill="auto"/>
            <w:hideMark/>
          </w:tcPr>
          <w:p w:rsidR="001F6A23" w:rsidRPr="00B354DF" w:rsidRDefault="001F6A23" w:rsidP="001F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85" w:type="dxa"/>
          </w:tcPr>
          <w:p w:rsidR="001F6A23" w:rsidRPr="00562221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1F6A23" w:rsidRPr="00B354DF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A23" w:rsidRPr="00B354DF" w:rsidTr="00210EA3">
        <w:trPr>
          <w:trHeight w:val="220"/>
        </w:trPr>
        <w:tc>
          <w:tcPr>
            <w:tcW w:w="850" w:type="dxa"/>
            <w:shd w:val="clear" w:color="auto" w:fill="auto"/>
            <w:vAlign w:val="center"/>
            <w:hideMark/>
          </w:tcPr>
          <w:p w:rsidR="001F6A23" w:rsidRPr="00B354DF" w:rsidRDefault="001F6A23" w:rsidP="001F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hideMark/>
          </w:tcPr>
          <w:p w:rsidR="001F6A23" w:rsidRPr="00B354DF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сайта Учреждения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1F6A23" w:rsidRPr="00B354DF" w:rsidRDefault="001F6A23" w:rsidP="001F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85" w:type="dxa"/>
          </w:tcPr>
          <w:p w:rsidR="001F6A23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</w:p>
          <w:p w:rsidR="001F6A23" w:rsidRPr="00562221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01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1F6A23" w:rsidRPr="00B354DF" w:rsidRDefault="001F6A23" w:rsidP="001F6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6A23" w:rsidRPr="00762726" w:rsidRDefault="00092E2A" w:rsidP="00092E2A">
      <w:pPr>
        <w:pStyle w:val="a8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   </w:t>
      </w:r>
      <w:r w:rsidR="001F6A23" w:rsidRPr="00762726">
        <w:rPr>
          <w:rFonts w:ascii="Times New Roman" w:hAnsi="Times New Roman" w:cs="Times New Roman"/>
          <w:sz w:val="28"/>
          <w:szCs w:val="28"/>
        </w:rPr>
        <w:t>Закупка неуказанных услуг осуществляется в пределах доведенных лимитов бюджетных обязательств на обеспечение деятельности Учреждения.</w:t>
      </w:r>
    </w:p>
    <w:p w:rsidR="001F6A23" w:rsidRPr="00762726" w:rsidRDefault="001F6A23" w:rsidP="001F6A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00A3" w:rsidRPr="00762726" w:rsidRDefault="00B200A3" w:rsidP="00B20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15. Норматив</w:t>
      </w:r>
    </w:p>
    <w:p w:rsidR="00B200A3" w:rsidRPr="00762726" w:rsidRDefault="00B200A3" w:rsidP="00B20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на оплату государственных пошлин и услуг нотариуса</w:t>
      </w:r>
    </w:p>
    <w:p w:rsidR="00B200A3" w:rsidRPr="00FA71B2" w:rsidRDefault="00B200A3" w:rsidP="00B20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5812"/>
      </w:tblGrid>
      <w:tr w:rsidR="00B200A3" w:rsidRPr="00E87D5F" w:rsidTr="001416D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200A3" w:rsidRPr="00E87D5F" w:rsidRDefault="00B200A3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200A3" w:rsidRPr="00E87D5F" w:rsidRDefault="00B200A3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00A3" w:rsidRPr="00E87D5F" w:rsidRDefault="00B200A3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00A3" w:rsidRPr="00E87D5F" w:rsidTr="001416D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200A3" w:rsidRPr="00E87D5F" w:rsidRDefault="00B200A3" w:rsidP="00EC5478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200A3" w:rsidRPr="00E87D5F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5812" w:type="dxa"/>
            <w:shd w:val="clear" w:color="auto" w:fill="auto"/>
          </w:tcPr>
          <w:p w:rsidR="00B200A3" w:rsidRPr="00E87D5F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главой 25.3 Налогового кодекса Российской Федерации</w:t>
            </w:r>
          </w:p>
        </w:tc>
      </w:tr>
      <w:tr w:rsidR="00B200A3" w:rsidRPr="00E87D5F" w:rsidTr="001416D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200A3" w:rsidRPr="00E87D5F" w:rsidRDefault="00B200A3" w:rsidP="00EC5478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200A3" w:rsidRPr="00E87D5F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нотариуса </w:t>
            </w:r>
          </w:p>
        </w:tc>
        <w:tc>
          <w:tcPr>
            <w:tcW w:w="5812" w:type="dxa"/>
            <w:shd w:val="clear" w:color="auto" w:fill="auto"/>
          </w:tcPr>
          <w:p w:rsidR="00B200A3" w:rsidRPr="00E87D5F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статьей 23 Основ законодательства Российской Федерации о нотариате</w:t>
            </w:r>
          </w:p>
        </w:tc>
      </w:tr>
    </w:tbl>
    <w:p w:rsidR="00B200A3" w:rsidRPr="00762726" w:rsidRDefault="00092E2A" w:rsidP="00092E2A">
      <w:pPr>
        <w:pStyle w:val="a8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</w:t>
      </w:r>
      <w:r w:rsidR="00E1040B" w:rsidRPr="00762726">
        <w:rPr>
          <w:rFonts w:ascii="Times New Roman" w:hAnsi="Times New Roman" w:cs="Times New Roman"/>
          <w:sz w:val="28"/>
          <w:szCs w:val="28"/>
        </w:rPr>
        <w:t xml:space="preserve">  Оплата о</w:t>
      </w:r>
      <w:r w:rsidR="00B200A3" w:rsidRPr="00762726">
        <w:rPr>
          <w:rFonts w:ascii="Times New Roman" w:hAnsi="Times New Roman" w:cs="Times New Roman"/>
          <w:sz w:val="28"/>
          <w:szCs w:val="28"/>
        </w:rPr>
        <w:t>существляется в пределах доведенных лимитов бюджетных обязательств на обеспечение деятельности Учреждения.</w:t>
      </w:r>
    </w:p>
    <w:p w:rsidR="00B200A3" w:rsidRPr="00762726" w:rsidRDefault="00B200A3" w:rsidP="00B200A3">
      <w:pPr>
        <w:pStyle w:val="ConsPlusNormal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0A3" w:rsidRPr="00762726" w:rsidRDefault="00B200A3" w:rsidP="00B20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16. Норматив</w:t>
      </w:r>
    </w:p>
    <w:p w:rsidR="00B200A3" w:rsidRPr="00762726" w:rsidRDefault="00B200A3" w:rsidP="00B20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на приобретение наградной и сувенирной продукции в области пожарной безопасности</w:t>
      </w:r>
    </w:p>
    <w:p w:rsidR="00B200A3" w:rsidRPr="00C20697" w:rsidRDefault="00B200A3" w:rsidP="00B20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3685"/>
        <w:gridCol w:w="1985"/>
      </w:tblGrid>
      <w:tr w:rsidR="00276D92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276D92" w:rsidRPr="00C20697" w:rsidRDefault="00276D92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76D92" w:rsidRPr="00C20697" w:rsidRDefault="00276D92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76D92" w:rsidRPr="00C20697" w:rsidRDefault="00276D92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характеристики</w:t>
            </w:r>
          </w:p>
        </w:tc>
        <w:tc>
          <w:tcPr>
            <w:tcW w:w="1985" w:type="dxa"/>
          </w:tcPr>
          <w:p w:rsidR="00276D92" w:rsidRPr="00C16F2C" w:rsidRDefault="00276D92" w:rsidP="00276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200A3" w:rsidRPr="00C20697" w:rsidRDefault="00B200A3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200A3" w:rsidRPr="00C20697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Наградной диплом (плакетка наградная) в подарочной коробке на деревянной основе форматом А4</w:t>
            </w:r>
          </w:p>
        </w:tc>
        <w:tc>
          <w:tcPr>
            <w:tcW w:w="3685" w:type="dxa"/>
            <w:shd w:val="clear" w:color="auto" w:fill="auto"/>
          </w:tcPr>
          <w:p w:rsidR="00B200A3" w:rsidRPr="00C20697" w:rsidRDefault="00B200A3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для награждения победителей и призеров конкурсов профессионального мастерства, соревнований и др. мероприятий в области пожарной безопасности</w:t>
            </w:r>
          </w:p>
        </w:tc>
        <w:tc>
          <w:tcPr>
            <w:tcW w:w="1985" w:type="dxa"/>
          </w:tcPr>
          <w:p w:rsidR="00B200A3" w:rsidRPr="00C20697" w:rsidRDefault="00B200A3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200A3" w:rsidRPr="00C20697" w:rsidRDefault="00B200A3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200A3" w:rsidRPr="00C20697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Наградной диплом (плакетка наградная) в подарочной коробке на деревянной основе форматом А3</w:t>
            </w:r>
          </w:p>
        </w:tc>
        <w:tc>
          <w:tcPr>
            <w:tcW w:w="3685" w:type="dxa"/>
            <w:shd w:val="clear" w:color="auto" w:fill="auto"/>
          </w:tcPr>
          <w:p w:rsidR="00B200A3" w:rsidRPr="00C20697" w:rsidRDefault="00B200A3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для награждения победителей и призеров конкурсов профессионального мастерства, соревнований и др. мероприятий в области пожарной безопасности</w:t>
            </w:r>
          </w:p>
        </w:tc>
        <w:tc>
          <w:tcPr>
            <w:tcW w:w="1985" w:type="dxa"/>
          </w:tcPr>
          <w:p w:rsidR="00B200A3" w:rsidRPr="00C20697" w:rsidRDefault="00B200A3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B200A3" w:rsidRPr="00C20697" w:rsidRDefault="00B200A3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200A3" w:rsidRPr="00C20697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с символикой противопожарной службы Ленинградской области</w:t>
            </w:r>
          </w:p>
        </w:tc>
        <w:tc>
          <w:tcPr>
            <w:tcW w:w="3685" w:type="dxa"/>
            <w:shd w:val="clear" w:color="auto" w:fill="auto"/>
          </w:tcPr>
          <w:p w:rsidR="00B200A3" w:rsidRPr="00C20697" w:rsidRDefault="00B200A3" w:rsidP="00EC547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97">
              <w:rPr>
                <w:rFonts w:ascii="Times New Roman" w:hAnsi="Times New Roman" w:cs="Times New Roman"/>
                <w:sz w:val="24"/>
                <w:szCs w:val="24"/>
              </w:rPr>
              <w:t>По необходимости для пожарно-профилактических  мероприятий.</w:t>
            </w:r>
          </w:p>
        </w:tc>
        <w:tc>
          <w:tcPr>
            <w:tcW w:w="1985" w:type="dxa"/>
          </w:tcPr>
          <w:p w:rsidR="00B200A3" w:rsidRPr="00C20697" w:rsidRDefault="006F024B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00A3"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B200A3" w:rsidRPr="00C20697" w:rsidRDefault="00B200A3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200A3" w:rsidRPr="00C20697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Флажок с символикой противопожарной службы Ленинградской области</w:t>
            </w:r>
          </w:p>
        </w:tc>
        <w:tc>
          <w:tcPr>
            <w:tcW w:w="3685" w:type="dxa"/>
            <w:shd w:val="clear" w:color="auto" w:fill="auto"/>
          </w:tcPr>
          <w:p w:rsidR="00B200A3" w:rsidRPr="00C20697" w:rsidRDefault="00B200A3" w:rsidP="00EC547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97">
              <w:rPr>
                <w:rFonts w:ascii="Times New Roman" w:hAnsi="Times New Roman" w:cs="Times New Roman"/>
                <w:sz w:val="24"/>
                <w:szCs w:val="24"/>
              </w:rPr>
              <w:t>По необходимости для пожарно-профилактических  мероприятий.</w:t>
            </w:r>
          </w:p>
        </w:tc>
        <w:tc>
          <w:tcPr>
            <w:tcW w:w="1985" w:type="dxa"/>
          </w:tcPr>
          <w:p w:rsidR="00B200A3" w:rsidRPr="00C20697" w:rsidRDefault="006F024B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00A3"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B200A3" w:rsidRPr="00C20697" w:rsidRDefault="00B200A3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B200A3" w:rsidRPr="00C20697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 с символикой противопожарной службы Ленинградской области</w:t>
            </w:r>
          </w:p>
        </w:tc>
        <w:tc>
          <w:tcPr>
            <w:tcW w:w="3685" w:type="dxa"/>
            <w:shd w:val="clear" w:color="auto" w:fill="auto"/>
          </w:tcPr>
          <w:p w:rsidR="00B200A3" w:rsidRPr="00C20697" w:rsidRDefault="00B200A3" w:rsidP="00EC547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97">
              <w:rPr>
                <w:rFonts w:ascii="Times New Roman" w:hAnsi="Times New Roman" w:cs="Times New Roman"/>
                <w:sz w:val="24"/>
                <w:szCs w:val="24"/>
              </w:rPr>
              <w:t>По необходимости для пожарно-профилактических  мероприятий.</w:t>
            </w:r>
          </w:p>
        </w:tc>
        <w:tc>
          <w:tcPr>
            <w:tcW w:w="1985" w:type="dxa"/>
          </w:tcPr>
          <w:p w:rsidR="00B200A3" w:rsidRPr="00C20697" w:rsidRDefault="006F024B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200A3"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B200A3" w:rsidRPr="00C20697" w:rsidRDefault="00B200A3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200A3" w:rsidRPr="00C20697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Значок с символикой противопожарной службы Ленинградской области</w:t>
            </w:r>
          </w:p>
        </w:tc>
        <w:tc>
          <w:tcPr>
            <w:tcW w:w="3685" w:type="dxa"/>
            <w:shd w:val="clear" w:color="auto" w:fill="auto"/>
          </w:tcPr>
          <w:p w:rsidR="00B200A3" w:rsidRPr="00C20697" w:rsidRDefault="00B200A3" w:rsidP="00EC547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97">
              <w:rPr>
                <w:rFonts w:ascii="Times New Roman" w:hAnsi="Times New Roman" w:cs="Times New Roman"/>
                <w:sz w:val="24"/>
                <w:szCs w:val="24"/>
              </w:rPr>
              <w:t>По необходимости для пожарно-профилактических  мероприятий.</w:t>
            </w:r>
          </w:p>
        </w:tc>
        <w:tc>
          <w:tcPr>
            <w:tcW w:w="1985" w:type="dxa"/>
          </w:tcPr>
          <w:p w:rsidR="00B200A3" w:rsidRPr="00C20697" w:rsidRDefault="00B200A3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B200A3" w:rsidRPr="00C20697" w:rsidRDefault="00B200A3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B200A3" w:rsidRPr="00C20697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с символикой противопожарной службы Ленинградской области</w:t>
            </w:r>
          </w:p>
        </w:tc>
        <w:tc>
          <w:tcPr>
            <w:tcW w:w="3685" w:type="dxa"/>
            <w:shd w:val="clear" w:color="auto" w:fill="auto"/>
          </w:tcPr>
          <w:p w:rsidR="00B200A3" w:rsidRPr="00C20697" w:rsidRDefault="00B200A3" w:rsidP="00EC547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97">
              <w:rPr>
                <w:rFonts w:ascii="Times New Roman" w:hAnsi="Times New Roman" w:cs="Times New Roman"/>
                <w:sz w:val="24"/>
                <w:szCs w:val="24"/>
              </w:rPr>
              <w:t>По необходимости для пожарно-профилактических  мероприятий.</w:t>
            </w:r>
          </w:p>
        </w:tc>
        <w:tc>
          <w:tcPr>
            <w:tcW w:w="1985" w:type="dxa"/>
          </w:tcPr>
          <w:p w:rsidR="00B200A3" w:rsidRPr="00C20697" w:rsidRDefault="00B200A3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B200A3" w:rsidRPr="00C20697" w:rsidRDefault="00B200A3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B200A3" w:rsidRPr="00C20697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наградной в комплекте с крышкой, фигуркой </w:t>
            </w:r>
          </w:p>
        </w:tc>
        <w:tc>
          <w:tcPr>
            <w:tcW w:w="3685" w:type="dxa"/>
            <w:shd w:val="clear" w:color="auto" w:fill="auto"/>
          </w:tcPr>
          <w:p w:rsidR="00B200A3" w:rsidRPr="00C20697" w:rsidRDefault="00B200A3" w:rsidP="00210EA3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для награждения победителей и призеров, соревнований и др. мероприятий в области пожарной безопасности</w:t>
            </w:r>
          </w:p>
        </w:tc>
        <w:tc>
          <w:tcPr>
            <w:tcW w:w="1985" w:type="dxa"/>
          </w:tcPr>
          <w:p w:rsidR="00B200A3" w:rsidRPr="00C20697" w:rsidRDefault="00B200A3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210EA3" w:rsidRPr="00C20697" w:rsidRDefault="00210EA3" w:rsidP="00210EA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10EA3" w:rsidRPr="00E1040B" w:rsidRDefault="00210EA3" w:rsidP="0021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 переходящий наградной </w:t>
            </w:r>
          </w:p>
        </w:tc>
        <w:tc>
          <w:tcPr>
            <w:tcW w:w="3685" w:type="dxa"/>
            <w:shd w:val="clear" w:color="auto" w:fill="auto"/>
          </w:tcPr>
          <w:p w:rsidR="00210EA3" w:rsidRPr="00E1040B" w:rsidRDefault="00BB46D8" w:rsidP="00BB46D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количестве 3 шт.,  для награждения подразделений</w:t>
            </w:r>
            <w:r w:rsidR="0009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победивших в конкурсах профессионального мастерства  «Лучший отряд государственной противопожарной  службы», «Лучшая пожарная часть», «Лучший караул»</w:t>
            </w:r>
          </w:p>
        </w:tc>
        <w:tc>
          <w:tcPr>
            <w:tcW w:w="1985" w:type="dxa"/>
          </w:tcPr>
          <w:p w:rsidR="00BB46D8" w:rsidRPr="00E1040B" w:rsidRDefault="00BB46D8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EA3" w:rsidRPr="00E1040B" w:rsidRDefault="00BB46D8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210EA3"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EA3"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362124"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один кубок.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210EA3" w:rsidRPr="00C20697" w:rsidRDefault="006B03CE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10EA3" w:rsidRPr="00E1040B" w:rsidRDefault="00210EA3" w:rsidP="0009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Медаль наградная </w:t>
            </w:r>
            <w:r w:rsidR="00362124"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(знак наградной) </w:t>
            </w:r>
            <w:r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символикой противопожарной службы</w:t>
            </w:r>
            <w:r w:rsidR="00362124"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10EA3" w:rsidRPr="00E1040B" w:rsidRDefault="00210EA3" w:rsidP="00362124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 для награждения </w:t>
            </w:r>
            <w:r w:rsidR="00362124"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и граждан в соответствии с утвержденными в установленном порядке  Положениями о медали, </w:t>
            </w:r>
            <w:r w:rsidR="00092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знаке</w:t>
            </w:r>
          </w:p>
        </w:tc>
        <w:tc>
          <w:tcPr>
            <w:tcW w:w="1985" w:type="dxa"/>
          </w:tcPr>
          <w:p w:rsidR="00210EA3" w:rsidRPr="00E1040B" w:rsidRDefault="00A16E28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2124"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362124" w:rsidRPr="00E1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медаль (знак).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210EA3" w:rsidRPr="00C20697" w:rsidRDefault="006B03CE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10EA3" w:rsidRPr="00C20697" w:rsidRDefault="00210E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«Почетная грамота»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10EA3" w:rsidRPr="00C20697" w:rsidRDefault="00210EA3" w:rsidP="00EC5478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для награждения победителей и призеров конкурсов профессионального мастерства, соревнований и др. мероприятий в области пожарной безопасности</w:t>
            </w:r>
          </w:p>
        </w:tc>
        <w:tc>
          <w:tcPr>
            <w:tcW w:w="1985" w:type="dxa"/>
            <w:vMerge w:val="restart"/>
          </w:tcPr>
          <w:p w:rsidR="00210EA3" w:rsidRPr="00C20697" w:rsidRDefault="00210EA3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один бланк на фотобумаге, картоне.</w:t>
            </w:r>
          </w:p>
          <w:p w:rsidR="00210EA3" w:rsidRPr="00C20697" w:rsidRDefault="00210EA3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один бланк на бумаге с объемным тиснением.</w:t>
            </w: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210EA3" w:rsidRPr="00C20697" w:rsidRDefault="006B03CE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210EA3" w:rsidRPr="00C20697" w:rsidRDefault="00210E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«Благодарность»</w:t>
            </w:r>
          </w:p>
        </w:tc>
        <w:tc>
          <w:tcPr>
            <w:tcW w:w="3685" w:type="dxa"/>
            <w:vMerge/>
            <w:shd w:val="clear" w:color="auto" w:fill="auto"/>
          </w:tcPr>
          <w:p w:rsidR="00210EA3" w:rsidRPr="00C20697" w:rsidRDefault="00210EA3" w:rsidP="00EC5478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0EA3" w:rsidRPr="00C20697" w:rsidRDefault="00210EA3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210EA3" w:rsidRPr="00C20697" w:rsidRDefault="006B03CE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210EA3" w:rsidRPr="00C20697" w:rsidRDefault="00210E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«Благодарственное письмо»</w:t>
            </w:r>
          </w:p>
        </w:tc>
        <w:tc>
          <w:tcPr>
            <w:tcW w:w="3685" w:type="dxa"/>
            <w:vMerge/>
            <w:shd w:val="clear" w:color="auto" w:fill="auto"/>
          </w:tcPr>
          <w:p w:rsidR="00210EA3" w:rsidRPr="00C20697" w:rsidRDefault="00210EA3" w:rsidP="00EC5478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0EA3" w:rsidRPr="00C20697" w:rsidRDefault="00210EA3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210EA3" w:rsidRPr="00C20697" w:rsidRDefault="006B03CE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10EA3"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10EA3" w:rsidRPr="00C20697" w:rsidRDefault="00210E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«Диплом»</w:t>
            </w:r>
          </w:p>
        </w:tc>
        <w:tc>
          <w:tcPr>
            <w:tcW w:w="3685" w:type="dxa"/>
            <w:vMerge/>
            <w:shd w:val="clear" w:color="auto" w:fill="auto"/>
          </w:tcPr>
          <w:p w:rsidR="00210EA3" w:rsidRPr="00C20697" w:rsidRDefault="00210EA3" w:rsidP="00EC5478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0EA3" w:rsidRPr="00C20697" w:rsidRDefault="00210EA3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697" w:rsidRPr="00C20697" w:rsidTr="00DC4BB5">
        <w:trPr>
          <w:trHeight w:val="405"/>
        </w:trPr>
        <w:tc>
          <w:tcPr>
            <w:tcW w:w="850" w:type="dxa"/>
            <w:shd w:val="clear" w:color="auto" w:fill="auto"/>
            <w:vAlign w:val="center"/>
          </w:tcPr>
          <w:p w:rsidR="00210EA3" w:rsidRPr="00C20697" w:rsidRDefault="006B03CE" w:rsidP="00EC547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210EA3" w:rsidRPr="00C20697" w:rsidRDefault="00210EA3" w:rsidP="00E9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сувенирная продукция с символикой пожарной охраны</w:t>
            </w:r>
          </w:p>
        </w:tc>
        <w:tc>
          <w:tcPr>
            <w:tcW w:w="3685" w:type="dxa"/>
            <w:shd w:val="clear" w:color="auto" w:fill="auto"/>
          </w:tcPr>
          <w:p w:rsidR="00210EA3" w:rsidRPr="00C20697" w:rsidRDefault="00210EA3" w:rsidP="00EC5478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награждения победителей и призеров конкурсов профессионального мастерства, соревнований и др. мероприятий в области пожарной безопасности в пределах предусмотренных на данные цели средств</w:t>
            </w:r>
          </w:p>
        </w:tc>
        <w:tc>
          <w:tcPr>
            <w:tcW w:w="1985" w:type="dxa"/>
          </w:tcPr>
          <w:p w:rsidR="00210EA3" w:rsidRPr="00C20697" w:rsidRDefault="006B03CE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1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награж</w:t>
            </w:r>
            <w:r w:rsidR="00210EA3" w:rsidRPr="00C2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даемого</w:t>
            </w:r>
          </w:p>
        </w:tc>
      </w:tr>
    </w:tbl>
    <w:p w:rsidR="00B200A3" w:rsidRPr="00C20697" w:rsidRDefault="00B200A3" w:rsidP="00B200A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673A1" w:rsidRPr="00762726" w:rsidRDefault="00762726" w:rsidP="00B01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73A1" w:rsidRPr="00762726">
        <w:rPr>
          <w:rFonts w:ascii="Times New Roman" w:hAnsi="Times New Roman" w:cs="Times New Roman"/>
          <w:sz w:val="28"/>
          <w:szCs w:val="28"/>
        </w:rPr>
        <w:t>1. Количество планируемой к приобретению наградной и сувенирной продукции в области пожарной безопасности  определяется исходя из ее фактического наличия, учтенного на балансе Учреждения.</w:t>
      </w:r>
    </w:p>
    <w:p w:rsidR="001673A1" w:rsidRPr="00762726" w:rsidRDefault="001673A1" w:rsidP="00B01CE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      2. Наименование, количество и цена приобретаемой наградной и сувенирной продукции в области пожарной безопасности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1673A1" w:rsidRPr="00762726" w:rsidRDefault="001673A1" w:rsidP="00B01CE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B200A3" w:rsidRPr="00762726" w:rsidRDefault="00B200A3" w:rsidP="00B20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17. Норматив</w:t>
      </w:r>
    </w:p>
    <w:p w:rsidR="00B200A3" w:rsidRPr="00762726" w:rsidRDefault="00B200A3" w:rsidP="00B20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на ремонт и техническое обслуживание  котельного оборудования  </w:t>
      </w:r>
    </w:p>
    <w:p w:rsidR="00B200A3" w:rsidRPr="007C543A" w:rsidRDefault="00B200A3" w:rsidP="00B20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968"/>
        <w:gridCol w:w="2126"/>
        <w:gridCol w:w="3121"/>
      </w:tblGrid>
      <w:tr w:rsidR="00B200A3" w:rsidRPr="00184EC4" w:rsidTr="001416D5">
        <w:tc>
          <w:tcPr>
            <w:tcW w:w="849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2126" w:type="dxa"/>
          </w:tcPr>
          <w:p w:rsidR="00B200A3" w:rsidRPr="00FA62D1" w:rsidRDefault="00B200A3" w:rsidP="0028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стоимость за единицу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(рублей)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200A3" w:rsidRPr="00184EC4" w:rsidTr="001416D5">
        <w:tc>
          <w:tcPr>
            <w:tcW w:w="849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для котельного оборудования</w:t>
            </w:r>
          </w:p>
        </w:tc>
        <w:tc>
          <w:tcPr>
            <w:tcW w:w="2126" w:type="dxa"/>
          </w:tcPr>
          <w:p w:rsidR="00B200A3" w:rsidRPr="00FA62D1" w:rsidRDefault="00B200A3" w:rsidP="00EC5478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B200A3" w:rsidRPr="00184EC4" w:rsidTr="001416D5">
        <w:trPr>
          <w:trHeight w:val="439"/>
        </w:trPr>
        <w:tc>
          <w:tcPr>
            <w:tcW w:w="849" w:type="dxa"/>
            <w:shd w:val="clear" w:color="auto" w:fill="auto"/>
            <w:vAlign w:val="center"/>
            <w:hideMark/>
          </w:tcPr>
          <w:p w:rsidR="00B200A3" w:rsidRPr="00184EC4" w:rsidRDefault="007360FE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Циркуляционный насос </w:t>
            </w:r>
            <w:r w:rsidR="0001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типа </w:t>
            </w: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Wilo</w:t>
            </w:r>
            <w:r w:rsidR="0001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200A3" w:rsidRPr="00FA62D1" w:rsidRDefault="003B43AD" w:rsidP="0001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00A3" w:rsidRPr="00FA62D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200A3" w:rsidRPr="00FA62D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B200A3" w:rsidRPr="00FA62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60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200A3" w:rsidRPr="00FA62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200A3" w:rsidRPr="00FA62D1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="000160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B200A3" w:rsidRPr="00FA62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0160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B200A3" w:rsidRPr="00184EC4" w:rsidTr="001416D5">
        <w:trPr>
          <w:trHeight w:val="593"/>
        </w:trPr>
        <w:tc>
          <w:tcPr>
            <w:tcW w:w="849" w:type="dxa"/>
            <w:shd w:val="clear" w:color="auto" w:fill="auto"/>
            <w:vAlign w:val="center"/>
            <w:hideMark/>
          </w:tcPr>
          <w:p w:rsidR="00B200A3" w:rsidRPr="00184EC4" w:rsidRDefault="007360FE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B200A3" w:rsidRPr="00D34AE0" w:rsidRDefault="00B200A3" w:rsidP="00EC5478">
            <w:pPr>
              <w:pStyle w:val="4"/>
              <w:spacing w:before="0" w:beforeAutospacing="0" w:after="0" w:afterAutospacing="0"/>
              <w:rPr>
                <w:b w:val="0"/>
                <w:bCs w:val="0"/>
                <w:color w:val="000000"/>
              </w:rPr>
            </w:pPr>
            <w:r w:rsidRPr="00184EC4">
              <w:rPr>
                <w:b w:val="0"/>
                <w:bCs w:val="0"/>
                <w:color w:val="000000"/>
              </w:rPr>
              <w:t>Циркуляционный насос водяной</w:t>
            </w:r>
          </w:p>
        </w:tc>
        <w:tc>
          <w:tcPr>
            <w:tcW w:w="2126" w:type="dxa"/>
          </w:tcPr>
          <w:p w:rsidR="00B200A3" w:rsidRPr="00FA62D1" w:rsidRDefault="003B43AD" w:rsidP="0001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00A3"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B200A3" w:rsidRPr="00FA62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200A3" w:rsidRPr="00FA62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  <w:r w:rsidR="00B200A3" w:rsidRPr="00FA62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B200A3" w:rsidRPr="00184EC4" w:rsidTr="001416D5">
        <w:tc>
          <w:tcPr>
            <w:tcW w:w="849" w:type="dxa"/>
            <w:shd w:val="clear" w:color="auto" w:fill="auto"/>
            <w:vAlign w:val="center"/>
            <w:hideMark/>
          </w:tcPr>
          <w:p w:rsidR="00B200A3" w:rsidRPr="00184EC4" w:rsidRDefault="007360FE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B200A3" w:rsidRPr="00D34AE0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Бачок расширительный</w:t>
            </w:r>
          </w:p>
        </w:tc>
        <w:tc>
          <w:tcPr>
            <w:tcW w:w="2126" w:type="dxa"/>
          </w:tcPr>
          <w:p w:rsidR="00B200A3" w:rsidRPr="00FA62D1" w:rsidRDefault="003B43AD" w:rsidP="00016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00A3"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B200A3" w:rsidRPr="00FA62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B200A3"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200A3" w:rsidRPr="00FA6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200A3" w:rsidRPr="00FA62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  <w:r w:rsidR="00B200A3" w:rsidRPr="00FA62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B200A3" w:rsidRPr="00184EC4" w:rsidTr="001416D5">
        <w:tc>
          <w:tcPr>
            <w:tcW w:w="849" w:type="dxa"/>
            <w:shd w:val="clear" w:color="auto" w:fill="auto"/>
            <w:vAlign w:val="center"/>
            <w:hideMark/>
          </w:tcPr>
          <w:p w:rsidR="00B200A3" w:rsidRPr="00184EC4" w:rsidRDefault="007360FE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B200A3" w:rsidRPr="00D34AE0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2126" w:type="dxa"/>
          </w:tcPr>
          <w:p w:rsidR="00B200A3" w:rsidRPr="00FA62D1" w:rsidRDefault="00B200A3" w:rsidP="00EC5478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B200A3" w:rsidRPr="00184EC4" w:rsidTr="001416D5">
        <w:tc>
          <w:tcPr>
            <w:tcW w:w="849" w:type="dxa"/>
            <w:shd w:val="clear" w:color="auto" w:fill="auto"/>
            <w:vAlign w:val="center"/>
            <w:hideMark/>
          </w:tcPr>
          <w:p w:rsidR="00B200A3" w:rsidRPr="00184EC4" w:rsidRDefault="007360FE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B200A3" w:rsidRPr="00D34AE0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Соединительная арматура</w:t>
            </w:r>
          </w:p>
        </w:tc>
        <w:tc>
          <w:tcPr>
            <w:tcW w:w="2126" w:type="dxa"/>
          </w:tcPr>
          <w:p w:rsidR="00B200A3" w:rsidRPr="00FA62D1" w:rsidRDefault="00B200A3" w:rsidP="00EC5478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B200A3" w:rsidRPr="00184EC4" w:rsidTr="001416D5">
        <w:trPr>
          <w:trHeight w:val="494"/>
        </w:trPr>
        <w:tc>
          <w:tcPr>
            <w:tcW w:w="849" w:type="dxa"/>
            <w:shd w:val="clear" w:color="auto" w:fill="auto"/>
            <w:vAlign w:val="center"/>
            <w:hideMark/>
          </w:tcPr>
          <w:p w:rsidR="00B200A3" w:rsidRPr="00184EC4" w:rsidRDefault="007360FE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B200A3" w:rsidRPr="00D34AE0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Контрольно-измерительные приборы и аппаратура (</w:t>
            </w:r>
            <w:r w:rsidRPr="00D3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B200A3" w:rsidRPr="00FA62D1" w:rsidRDefault="00B200A3" w:rsidP="00EC5478">
            <w:pPr>
              <w:rPr>
                <w:rFonts w:ascii="Times New Roman" w:hAnsi="Times New Roman" w:cs="Times New Roman"/>
              </w:rPr>
            </w:pPr>
            <w:r w:rsidRPr="00FA62D1">
              <w:rPr>
                <w:rFonts w:ascii="Times New Roman" w:hAnsi="Times New Roman" w:cs="Times New Roman"/>
              </w:rPr>
              <w:t>В рамках бюджетных ассигнований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B200A3" w:rsidRPr="00184EC4" w:rsidTr="001416D5">
        <w:trPr>
          <w:trHeight w:val="119"/>
        </w:trPr>
        <w:tc>
          <w:tcPr>
            <w:tcW w:w="849" w:type="dxa"/>
            <w:shd w:val="clear" w:color="auto" w:fill="auto"/>
            <w:vAlign w:val="center"/>
            <w:hideMark/>
          </w:tcPr>
          <w:p w:rsidR="00B200A3" w:rsidRPr="00184EC4" w:rsidRDefault="007360FE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8" w:type="dxa"/>
            <w:shd w:val="clear" w:color="auto" w:fill="auto"/>
            <w:vAlign w:val="center"/>
            <w:hideMark/>
          </w:tcPr>
          <w:p w:rsidR="00B200A3" w:rsidRPr="00184EC4" w:rsidRDefault="00B200A3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погружной</w:t>
            </w:r>
          </w:p>
        </w:tc>
        <w:tc>
          <w:tcPr>
            <w:tcW w:w="2126" w:type="dxa"/>
          </w:tcPr>
          <w:p w:rsidR="00B200A3" w:rsidRPr="001D4AB9" w:rsidRDefault="003B43AD" w:rsidP="00016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0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0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200A3"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  <w:r w:rsidR="00B200A3"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B200A3" w:rsidRPr="00184EC4" w:rsidRDefault="00B200A3" w:rsidP="0001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ремонта существующего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</w:tbl>
    <w:p w:rsidR="00B200A3" w:rsidRPr="00762726" w:rsidRDefault="00B200A3" w:rsidP="00B200A3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          Закупка указанных предметов осуществляется в пределах доведенных лимитов бюджетных    обязательств на обеспечение деятельности Учреждения.</w:t>
      </w:r>
    </w:p>
    <w:p w:rsidR="00797B20" w:rsidRPr="00762726" w:rsidRDefault="00797B20" w:rsidP="00683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20" w:rsidRPr="00762726" w:rsidRDefault="00797B20" w:rsidP="0079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18. Норматив</w:t>
      </w:r>
    </w:p>
    <w:p w:rsidR="00797B20" w:rsidRPr="00762726" w:rsidRDefault="00797B20" w:rsidP="0079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на приобретение электрического и бензинового инструмента и оборудования </w:t>
      </w:r>
    </w:p>
    <w:p w:rsidR="00797B20" w:rsidRPr="00762726" w:rsidRDefault="00797B20" w:rsidP="00797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для хозяйственных нужд подразделений</w:t>
      </w:r>
    </w:p>
    <w:p w:rsidR="00797B20" w:rsidRPr="00943018" w:rsidRDefault="00797B20" w:rsidP="00797B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430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508"/>
        <w:gridCol w:w="1698"/>
        <w:gridCol w:w="1777"/>
        <w:gridCol w:w="2268"/>
      </w:tblGrid>
      <w:tr w:rsidR="00797B20" w:rsidRPr="00184EC4" w:rsidTr="001416D5">
        <w:trPr>
          <w:trHeight w:val="405"/>
        </w:trPr>
        <w:tc>
          <w:tcPr>
            <w:tcW w:w="813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инструмента, оборудования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1777" w:type="dxa"/>
          </w:tcPr>
          <w:p w:rsidR="00797B20" w:rsidRPr="001D4AB9" w:rsidRDefault="00797B20" w:rsidP="0027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стоимость за единицу 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7B20" w:rsidRPr="00184EC4" w:rsidTr="001416D5">
        <w:trPr>
          <w:trHeight w:val="164"/>
        </w:trPr>
        <w:tc>
          <w:tcPr>
            <w:tcW w:w="813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Минимойка высокого давления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</w:t>
            </w:r>
            <w:r w:rsidR="00092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Государственной противопожарной сл</w:t>
            </w:r>
            <w:r w:rsidR="00092E2A">
              <w:rPr>
                <w:rFonts w:ascii="Times New Roman" w:hAnsi="Times New Roman"/>
                <w:sz w:val="24"/>
                <w:szCs w:val="24"/>
              </w:rPr>
              <w:t>ужбы»</w:t>
            </w:r>
          </w:p>
        </w:tc>
      </w:tr>
      <w:tr w:rsidR="00797B20" w:rsidRPr="00184EC4" w:rsidTr="001416D5">
        <w:trPr>
          <w:trHeight w:val="153"/>
        </w:trPr>
        <w:tc>
          <w:tcPr>
            <w:tcW w:w="813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Газонокосилка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(мотокоса, триммер)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B20" w:rsidRPr="00184EC4" w:rsidTr="001416D5">
        <w:trPr>
          <w:trHeight w:val="144"/>
        </w:trPr>
        <w:tc>
          <w:tcPr>
            <w:tcW w:w="813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Снегоуборщик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B20" w:rsidRPr="00184EC4" w:rsidTr="001416D5">
        <w:trPr>
          <w:trHeight w:val="147"/>
        </w:trPr>
        <w:tc>
          <w:tcPr>
            <w:tcW w:w="813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(бензиновый или дизельный)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B20" w:rsidRPr="00184EC4" w:rsidTr="001416D5">
        <w:trPr>
          <w:trHeight w:val="50"/>
        </w:trPr>
        <w:tc>
          <w:tcPr>
            <w:tcW w:w="813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B20" w:rsidRPr="00184EC4" w:rsidTr="001416D5">
        <w:trPr>
          <w:trHeight w:val="155"/>
        </w:trPr>
        <w:tc>
          <w:tcPr>
            <w:tcW w:w="813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B20" w:rsidRPr="006B03CE" w:rsidTr="001416D5">
        <w:trPr>
          <w:trHeight w:val="146"/>
        </w:trPr>
        <w:tc>
          <w:tcPr>
            <w:tcW w:w="813" w:type="dxa"/>
            <w:shd w:val="clear" w:color="auto" w:fill="auto"/>
            <w:vAlign w:val="center"/>
            <w:hideMark/>
          </w:tcPr>
          <w:p w:rsidR="00797B20" w:rsidRPr="006B03CE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6B03CE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6B03CE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77" w:type="dxa"/>
          </w:tcPr>
          <w:p w:rsidR="00797B20" w:rsidRPr="006B03CE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3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B03CE" w:rsidRPr="006B03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B03C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01609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6B03CE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20" w:rsidRPr="00184EC4" w:rsidTr="001416D5">
        <w:trPr>
          <w:trHeight w:val="135"/>
        </w:trPr>
        <w:tc>
          <w:tcPr>
            <w:tcW w:w="813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77" w:type="dxa"/>
          </w:tcPr>
          <w:p w:rsidR="00797B20" w:rsidRPr="001D4AB9" w:rsidRDefault="00C20697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797B20"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B20" w:rsidRPr="00184EC4" w:rsidTr="001416D5">
        <w:trPr>
          <w:trHeight w:val="140"/>
        </w:trPr>
        <w:tc>
          <w:tcPr>
            <w:tcW w:w="813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Углошлифовальная машина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B20" w:rsidRPr="00184EC4" w:rsidTr="001416D5">
        <w:trPr>
          <w:trHeight w:val="134"/>
        </w:trPr>
        <w:tc>
          <w:tcPr>
            <w:tcW w:w="813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Шлифовальная машинка ленточная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1416D5">
        <w:trPr>
          <w:trHeight w:val="280"/>
        </w:trPr>
        <w:tc>
          <w:tcPr>
            <w:tcW w:w="813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автомобильный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1416D5">
        <w:trPr>
          <w:trHeight w:val="128"/>
        </w:trPr>
        <w:tc>
          <w:tcPr>
            <w:tcW w:w="813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аппарат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  <w:r w:rsidR="00016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1416D5">
        <w:trPr>
          <w:trHeight w:val="118"/>
        </w:trPr>
        <w:tc>
          <w:tcPr>
            <w:tcW w:w="813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Бензорез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1416D5">
        <w:trPr>
          <w:trHeight w:val="112"/>
        </w:trPr>
        <w:tc>
          <w:tcPr>
            <w:tcW w:w="813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Бензопила 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1416D5">
        <w:trPr>
          <w:trHeight w:val="106"/>
        </w:trPr>
        <w:tc>
          <w:tcPr>
            <w:tcW w:w="813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1416D5">
        <w:trPr>
          <w:trHeight w:val="252"/>
        </w:trPr>
        <w:tc>
          <w:tcPr>
            <w:tcW w:w="813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Фрезерный станок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1416D5">
        <w:trPr>
          <w:trHeight w:val="114"/>
        </w:trPr>
        <w:tc>
          <w:tcPr>
            <w:tcW w:w="813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 электрический промышленный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1416D5">
        <w:trPr>
          <w:trHeight w:val="246"/>
        </w:trPr>
        <w:tc>
          <w:tcPr>
            <w:tcW w:w="813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Газосварочный аппарат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1416D5">
        <w:trPr>
          <w:trHeight w:val="250"/>
        </w:trPr>
        <w:tc>
          <w:tcPr>
            <w:tcW w:w="813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Станок для заточки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цепей </w:t>
            </w: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бензопил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1416D5">
        <w:trPr>
          <w:trHeight w:val="240"/>
        </w:trPr>
        <w:tc>
          <w:tcPr>
            <w:tcW w:w="813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Катушка с электрическим проводом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1416D5">
        <w:trPr>
          <w:trHeight w:val="50"/>
        </w:trPr>
        <w:tc>
          <w:tcPr>
            <w:tcW w:w="813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777" w:type="dxa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A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276D92">
        <w:trPr>
          <w:trHeight w:val="1514"/>
        </w:trPr>
        <w:tc>
          <w:tcPr>
            <w:tcW w:w="813" w:type="dxa"/>
            <w:shd w:val="clear" w:color="auto" w:fill="auto"/>
            <w:vAlign w:val="center"/>
          </w:tcPr>
          <w:p w:rsidR="00797B20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 промышленный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77" w:type="dxa"/>
            <w:vAlign w:val="center"/>
          </w:tcPr>
          <w:p w:rsidR="00797B20" w:rsidRPr="001D4AB9" w:rsidRDefault="00797B20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</w:t>
            </w:r>
            <w:r w:rsidR="00092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№119 «О материально-техническом обеспечении противопожарной службы Ленинградской области Государс</w:t>
            </w:r>
            <w:r w:rsidR="00092E2A">
              <w:rPr>
                <w:rFonts w:ascii="Times New Roman" w:hAnsi="Times New Roman"/>
                <w:sz w:val="24"/>
                <w:szCs w:val="24"/>
              </w:rPr>
              <w:t>твенной противопожарной службы»</w:t>
            </w:r>
          </w:p>
        </w:tc>
      </w:tr>
      <w:tr w:rsidR="00797B20" w:rsidRPr="00184EC4" w:rsidTr="00276D92">
        <w:trPr>
          <w:trHeight w:val="2273"/>
        </w:trPr>
        <w:tc>
          <w:tcPr>
            <w:tcW w:w="813" w:type="dxa"/>
            <w:shd w:val="clear" w:color="auto" w:fill="auto"/>
            <w:vAlign w:val="center"/>
          </w:tcPr>
          <w:p w:rsidR="00797B20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797B20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Воздуходувка на мотоприводе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77" w:type="dxa"/>
            <w:vAlign w:val="center"/>
          </w:tcPr>
          <w:p w:rsidR="00797B20" w:rsidRPr="001D4AB9" w:rsidRDefault="00CD4CB1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97B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20" w:rsidRPr="00184EC4" w:rsidTr="00276D92">
        <w:trPr>
          <w:trHeight w:val="1824"/>
        </w:trPr>
        <w:tc>
          <w:tcPr>
            <w:tcW w:w="813" w:type="dxa"/>
            <w:shd w:val="clear" w:color="auto" w:fill="auto"/>
            <w:vAlign w:val="center"/>
          </w:tcPr>
          <w:p w:rsidR="00797B20" w:rsidRDefault="00797B20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797B20" w:rsidRDefault="00797B20" w:rsidP="00797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гаражный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7B20" w:rsidRDefault="007F7D6D" w:rsidP="0079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77" w:type="dxa"/>
            <w:vAlign w:val="center"/>
          </w:tcPr>
          <w:p w:rsidR="00797B20" w:rsidRDefault="007F7D6D" w:rsidP="00B7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97B20" w:rsidRPr="00184EC4" w:rsidRDefault="00797B20" w:rsidP="0079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20" w:rsidRDefault="00797B20" w:rsidP="00797B20">
      <w:pPr>
        <w:spacing w:after="0" w:line="240" w:lineRule="auto"/>
        <w:rPr>
          <w:rFonts w:ascii="Times New Roman" w:hAnsi="Times New Roman" w:cs="Times New Roman"/>
        </w:rPr>
      </w:pPr>
    </w:p>
    <w:p w:rsidR="007F7D6D" w:rsidRPr="00762726" w:rsidRDefault="007F7D6D" w:rsidP="00DB696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       1. Количество планируемого к приобретению электрического и бензинового инструмента и оборудования для хозяйственных нужд подразделений  определяется исходя из их фактического наличия, учтенного на балансе Учреждения.</w:t>
      </w:r>
    </w:p>
    <w:p w:rsidR="007F7D6D" w:rsidRPr="00762726" w:rsidRDefault="007F7D6D" w:rsidP="00DB696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      2. Наименование, количество и цена приобретаемого электрического и бензинового инструмента и оборудования для хозяйственных нужд подразделений 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C1E38" w:rsidRPr="00762726" w:rsidRDefault="004C1E38" w:rsidP="00502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38E" w:rsidRPr="00762726" w:rsidRDefault="0050238E" w:rsidP="00502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19. Норматив</w:t>
      </w:r>
    </w:p>
    <w:p w:rsidR="0050238E" w:rsidRPr="00762726" w:rsidRDefault="0050238E" w:rsidP="00502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на приобретение приборов учета</w:t>
      </w:r>
    </w:p>
    <w:p w:rsidR="0050238E" w:rsidRPr="00762726" w:rsidRDefault="0050238E" w:rsidP="00502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86"/>
        <w:gridCol w:w="2268"/>
        <w:gridCol w:w="3260"/>
      </w:tblGrid>
      <w:tr w:rsidR="0050238E" w:rsidRPr="00961C61" w:rsidTr="001416D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2268" w:type="dxa"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за единицу</w:t>
            </w:r>
            <w:r w:rsidR="002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0238E" w:rsidRPr="00961C61" w:rsidTr="001416D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Счетчик электроэнергии </w:t>
            </w:r>
          </w:p>
        </w:tc>
        <w:tc>
          <w:tcPr>
            <w:tcW w:w="2268" w:type="dxa"/>
          </w:tcPr>
          <w:p w:rsidR="007360FE" w:rsidRDefault="007360FE" w:rsidP="0096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238E" w:rsidRPr="00961C61" w:rsidRDefault="003B43AD" w:rsidP="0027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имущества, по необходимости</w:t>
            </w:r>
          </w:p>
        </w:tc>
      </w:tr>
      <w:tr w:rsidR="0050238E" w:rsidRPr="00961C61" w:rsidTr="001416D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Трансформаторы тока</w:t>
            </w:r>
          </w:p>
        </w:tc>
        <w:tc>
          <w:tcPr>
            <w:tcW w:w="2268" w:type="dxa"/>
          </w:tcPr>
          <w:p w:rsidR="0050238E" w:rsidRPr="00961C61" w:rsidRDefault="003B43AD" w:rsidP="0027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имущества, по необходимости</w:t>
            </w:r>
          </w:p>
        </w:tc>
      </w:tr>
      <w:tr w:rsidR="0050238E" w:rsidRPr="00961C61" w:rsidTr="001416D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ХВС/ГВС</w:t>
            </w:r>
          </w:p>
        </w:tc>
        <w:tc>
          <w:tcPr>
            <w:tcW w:w="2268" w:type="dxa"/>
          </w:tcPr>
          <w:p w:rsidR="0050238E" w:rsidRPr="00961C61" w:rsidRDefault="003B43AD" w:rsidP="0027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имущества, по необходимости</w:t>
            </w:r>
          </w:p>
        </w:tc>
      </w:tr>
      <w:tr w:rsidR="0050238E" w:rsidRPr="00961C61" w:rsidTr="001416D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 расхода электромагнитный</w:t>
            </w:r>
          </w:p>
        </w:tc>
        <w:tc>
          <w:tcPr>
            <w:tcW w:w="2268" w:type="dxa"/>
          </w:tcPr>
          <w:p w:rsidR="0050238E" w:rsidRPr="00961C61" w:rsidRDefault="003B43AD" w:rsidP="0027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имущества, по необходимости</w:t>
            </w:r>
          </w:p>
        </w:tc>
      </w:tr>
      <w:tr w:rsidR="0050238E" w:rsidRPr="00961C61" w:rsidTr="001416D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газовый</w:t>
            </w:r>
          </w:p>
        </w:tc>
        <w:tc>
          <w:tcPr>
            <w:tcW w:w="2268" w:type="dxa"/>
          </w:tcPr>
          <w:p w:rsidR="0050238E" w:rsidRPr="00961C61" w:rsidRDefault="003B43AD" w:rsidP="0027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имущества, по необходимости</w:t>
            </w:r>
          </w:p>
        </w:tc>
      </w:tr>
      <w:tr w:rsidR="0050238E" w:rsidRPr="00961C61" w:rsidTr="001416D5">
        <w:trPr>
          <w:trHeight w:val="405"/>
        </w:trPr>
        <w:tc>
          <w:tcPr>
            <w:tcW w:w="850" w:type="dxa"/>
            <w:shd w:val="clear" w:color="auto" w:fill="auto"/>
            <w:vAlign w:val="center"/>
            <w:hideMark/>
          </w:tcPr>
          <w:p w:rsidR="0050238E" w:rsidRPr="00961C61" w:rsidRDefault="0050238E" w:rsidP="00D1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0238E" w:rsidRPr="00961C61" w:rsidRDefault="00E1249D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Термопреобра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зователи</w:t>
            </w:r>
          </w:p>
        </w:tc>
        <w:tc>
          <w:tcPr>
            <w:tcW w:w="2268" w:type="dxa"/>
          </w:tcPr>
          <w:p w:rsidR="0050238E" w:rsidRPr="00961C61" w:rsidRDefault="003B43AD" w:rsidP="0027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27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50238E"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hideMark/>
          </w:tcPr>
          <w:p w:rsidR="0050238E" w:rsidRPr="00961C61" w:rsidRDefault="0050238E" w:rsidP="00D1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ремонта существующего имущества, по необходимости</w:t>
            </w:r>
          </w:p>
        </w:tc>
      </w:tr>
    </w:tbl>
    <w:p w:rsidR="0050238E" w:rsidRDefault="0050238E" w:rsidP="00AF1663">
      <w:pPr>
        <w:pStyle w:val="a8"/>
        <w:tabs>
          <w:tab w:val="left" w:pos="284"/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1663" w:rsidRPr="00762726" w:rsidRDefault="00AF1663" w:rsidP="004C5EF1">
      <w:pPr>
        <w:widowControl w:val="0"/>
        <w:autoSpaceDE w:val="0"/>
        <w:autoSpaceDN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планируемых к приобретению приборов учета определяется исходя из их фактического наличия согласно учетным данным.</w:t>
      </w:r>
    </w:p>
    <w:p w:rsidR="00AF1663" w:rsidRPr="00762726" w:rsidRDefault="00AF1663" w:rsidP="004C5EF1">
      <w:pPr>
        <w:widowControl w:val="0"/>
        <w:autoSpaceDE w:val="0"/>
        <w:autoSpaceDN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Наименование, количество и цена приобретаемых приборов учета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AF1663" w:rsidRPr="00762726" w:rsidRDefault="00AF1663" w:rsidP="00AF1663">
      <w:pPr>
        <w:pStyle w:val="a8"/>
        <w:tabs>
          <w:tab w:val="left" w:pos="284"/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85C1C" w:rsidRPr="00762726" w:rsidRDefault="00B85C1C" w:rsidP="00B85C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20. Норматив </w:t>
      </w:r>
    </w:p>
    <w:p w:rsidR="00B85C1C" w:rsidRPr="00762726" w:rsidRDefault="00B85C1C" w:rsidP="00B85C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на содержание, ремонт и техническое обслуживание автотранспортных средств</w:t>
      </w:r>
    </w:p>
    <w:p w:rsidR="00B85C1C" w:rsidRDefault="00B85C1C" w:rsidP="00B85C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3827"/>
        <w:gridCol w:w="2977"/>
      </w:tblGrid>
      <w:tr w:rsidR="00B85C1C" w:rsidTr="001416D5">
        <w:tc>
          <w:tcPr>
            <w:tcW w:w="850" w:type="dxa"/>
          </w:tcPr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410" w:type="dxa"/>
          </w:tcPr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расходов, наименование услуг</w:t>
            </w:r>
          </w:p>
        </w:tc>
        <w:tc>
          <w:tcPr>
            <w:tcW w:w="3827" w:type="dxa"/>
          </w:tcPr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</w:tr>
      <w:tr w:rsidR="00B85C1C" w:rsidTr="001416D5">
        <w:trPr>
          <w:trHeight w:val="4140"/>
        </w:trPr>
        <w:tc>
          <w:tcPr>
            <w:tcW w:w="850" w:type="dxa"/>
          </w:tcPr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техническое обслуживание и ремонт автотранспортных средств, включая приобретение запасных частей. </w:t>
            </w:r>
          </w:p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9D" w:rsidRDefault="00E1249D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9D" w:rsidRDefault="00E1249D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9D" w:rsidRDefault="00E1249D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9D" w:rsidRDefault="00E1249D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9D" w:rsidRDefault="00E1249D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49D" w:rsidRDefault="00E1249D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инструкции по эксплуатации </w:t>
            </w:r>
          </w:p>
          <w:p w:rsidR="00B85C1C" w:rsidRDefault="00B85C1C" w:rsidP="000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завода –</w:t>
            </w:r>
            <w:r w:rsidR="00E1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092E2A">
              <w:rPr>
                <w:rFonts w:ascii="Times New Roman" w:hAnsi="Times New Roman" w:cs="Times New Roman"/>
                <w:sz w:val="24"/>
                <w:szCs w:val="24"/>
              </w:rPr>
              <w:t>готовителя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85C1C" w:rsidRDefault="00B85C1C" w:rsidP="0025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30% балансовой стоимости автотранспортного средства за один календарный год, согласно </w:t>
            </w:r>
            <w:r w:rsidR="00255706">
              <w:rPr>
                <w:rFonts w:ascii="Times New Roman" w:hAnsi="Times New Roman" w:cs="Times New Roman"/>
                <w:sz w:val="24"/>
                <w:szCs w:val="24"/>
              </w:rPr>
              <w:t>техническому регламенту Таможенного союза  «О безопасности колесных транспортных средств»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ТС 018/2011</w:t>
            </w:r>
            <w:r w:rsidR="0025570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706">
              <w:rPr>
                <w:rFonts w:ascii="Times New Roman" w:hAnsi="Times New Roman" w:cs="Times New Roman"/>
                <w:sz w:val="24"/>
                <w:szCs w:val="24"/>
              </w:rPr>
              <w:t xml:space="preserve">принятому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Комиссии Таможенного союза  от 09.12.2011</w:t>
            </w:r>
            <w:r w:rsidR="00255706">
              <w:rPr>
                <w:rFonts w:ascii="Times New Roman" w:hAnsi="Times New Roman" w:cs="Times New Roman"/>
                <w:sz w:val="24"/>
                <w:szCs w:val="24"/>
              </w:rPr>
              <w:t xml:space="preserve"> г.  № 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5C1C" w:rsidTr="001416D5">
        <w:tc>
          <w:tcPr>
            <w:tcW w:w="850" w:type="dxa"/>
          </w:tcPr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автотранспортных средств горюче-смазочными материалами</w:t>
            </w:r>
          </w:p>
        </w:tc>
        <w:tc>
          <w:tcPr>
            <w:tcW w:w="3827" w:type="dxa"/>
          </w:tcPr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7" w:type="dxa"/>
          </w:tcPr>
          <w:p w:rsidR="00B85C1C" w:rsidRDefault="00B85C1C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нормативного расхода топли</w:t>
            </w:r>
            <w:r w:rsidR="00255706">
              <w:rPr>
                <w:rFonts w:ascii="Times New Roman" w:hAnsi="Times New Roman" w:cs="Times New Roman"/>
                <w:sz w:val="24"/>
                <w:szCs w:val="24"/>
              </w:rPr>
              <w:t xml:space="preserve">ва на автотранспортное средство,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в соответствии с требованиями распоряжения Минтранса России  от 14.03.2008 </w:t>
            </w:r>
            <w:r w:rsidR="0076272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АМ -23-р «О введении в действие методических рекомендаций «Нормы расхода топлив и смазочных материалов на автомобильном тр</w:t>
            </w:r>
            <w:r w:rsidR="00255706">
              <w:rPr>
                <w:rFonts w:ascii="Times New Roman" w:hAnsi="Times New Roman" w:cs="Times New Roman"/>
                <w:sz w:val="24"/>
                <w:szCs w:val="24"/>
              </w:rPr>
              <w:t>анспорте» и локальными  актами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</w:p>
        </w:tc>
      </w:tr>
    </w:tbl>
    <w:p w:rsidR="00B85C1C" w:rsidRPr="00762726" w:rsidRDefault="00B85C1C" w:rsidP="00B85C1C">
      <w:pPr>
        <w:tabs>
          <w:tab w:val="left" w:pos="284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             Закупка  и выполнение работ осуществляется в пределах доведенных лимитов бюджетных    обязательств на обеспечение деятельности Учреждения.</w:t>
      </w:r>
    </w:p>
    <w:p w:rsidR="001673A1" w:rsidRPr="00762726" w:rsidRDefault="001673A1" w:rsidP="00AF1663">
      <w:pPr>
        <w:pStyle w:val="a8"/>
        <w:tabs>
          <w:tab w:val="left" w:pos="284"/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673A1" w:rsidRPr="00762726" w:rsidRDefault="001673A1" w:rsidP="001673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21. Норматив </w:t>
      </w:r>
    </w:p>
    <w:p w:rsidR="001673A1" w:rsidRPr="00762726" w:rsidRDefault="001673A1" w:rsidP="001673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на содержание, ремонт зданий и сооружений </w:t>
      </w:r>
    </w:p>
    <w:p w:rsidR="001673A1" w:rsidRPr="00762726" w:rsidRDefault="001673A1" w:rsidP="001673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2835"/>
        <w:gridCol w:w="2977"/>
      </w:tblGrid>
      <w:tr w:rsidR="001673A1" w:rsidTr="001673A1">
        <w:tc>
          <w:tcPr>
            <w:tcW w:w="850" w:type="dxa"/>
          </w:tcPr>
          <w:p w:rsidR="001673A1" w:rsidRDefault="001673A1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73A1" w:rsidRDefault="001673A1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402" w:type="dxa"/>
          </w:tcPr>
          <w:p w:rsidR="001673A1" w:rsidRDefault="001673A1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расходов, наименование услуг</w:t>
            </w:r>
          </w:p>
        </w:tc>
        <w:tc>
          <w:tcPr>
            <w:tcW w:w="2835" w:type="dxa"/>
          </w:tcPr>
          <w:p w:rsidR="001673A1" w:rsidRDefault="001673A1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977" w:type="dxa"/>
          </w:tcPr>
          <w:p w:rsidR="001673A1" w:rsidRDefault="001673A1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</w:tr>
      <w:tr w:rsidR="001673A1" w:rsidTr="001673A1">
        <w:tc>
          <w:tcPr>
            <w:tcW w:w="850" w:type="dxa"/>
          </w:tcPr>
          <w:p w:rsidR="001673A1" w:rsidRDefault="001673A1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73A1" w:rsidRDefault="001673A1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и капитальному ремонту зданий и сооружений, инженерных сетей</w:t>
            </w:r>
          </w:p>
        </w:tc>
        <w:tc>
          <w:tcPr>
            <w:tcW w:w="2835" w:type="dxa"/>
          </w:tcPr>
          <w:p w:rsidR="001673A1" w:rsidRDefault="001673A1" w:rsidP="00EC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исходя из фактического износа и технического состояния</w:t>
            </w:r>
          </w:p>
        </w:tc>
        <w:tc>
          <w:tcPr>
            <w:tcW w:w="2977" w:type="dxa"/>
          </w:tcPr>
          <w:p w:rsidR="001673A1" w:rsidRDefault="001673A1" w:rsidP="002A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доведенных на данные  цели </w:t>
            </w: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 xml:space="preserve"> лимитов бюджетных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приказом Комитета по строительству Ленинградской области  от 20.10.2015 №</w:t>
            </w:r>
            <w:r w:rsidR="002A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«О переходе на территориальную сметно-нормативную базу ценообразования в строительстве в редакции 2014 года на территории Ленинградской области</w:t>
            </w:r>
            <w:r w:rsidR="00255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673A1" w:rsidRPr="00762726" w:rsidRDefault="001673A1" w:rsidP="005259FC">
      <w:pPr>
        <w:pStyle w:val="a8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         Выполнение ремонтных работ осуществляется в пределах доведенных лимитов бюджетных обязательств на обеспечение деятельности Учреждения.</w:t>
      </w:r>
    </w:p>
    <w:p w:rsidR="00AF1663" w:rsidRPr="00762726" w:rsidRDefault="00AF1663" w:rsidP="00AF1663">
      <w:pPr>
        <w:pStyle w:val="a8"/>
        <w:tabs>
          <w:tab w:val="left" w:pos="284"/>
          <w:tab w:val="left" w:pos="567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F1663" w:rsidRPr="00762726" w:rsidRDefault="00255706" w:rsidP="00AF16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22</w:t>
      </w:r>
      <w:r w:rsidR="00AF1663" w:rsidRPr="00762726">
        <w:rPr>
          <w:rFonts w:ascii="Times New Roman" w:hAnsi="Times New Roman" w:cs="Times New Roman"/>
          <w:sz w:val="28"/>
          <w:szCs w:val="28"/>
        </w:rPr>
        <w:t xml:space="preserve">. Норматив </w:t>
      </w:r>
    </w:p>
    <w:p w:rsidR="00AF1663" w:rsidRPr="00762726" w:rsidRDefault="00AF1663" w:rsidP="00AF16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 xml:space="preserve">обеспечения материальными запасами для нужд гражданской обороны </w:t>
      </w:r>
    </w:p>
    <w:p w:rsidR="00AF1663" w:rsidRPr="00762726" w:rsidRDefault="00AF1663" w:rsidP="00AF16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458"/>
        <w:gridCol w:w="3170"/>
        <w:gridCol w:w="2268"/>
        <w:gridCol w:w="1134"/>
      </w:tblGrid>
      <w:tr w:rsidR="0028515A" w:rsidRPr="009823E5" w:rsidTr="00DB696B">
        <w:tc>
          <w:tcPr>
            <w:tcW w:w="460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170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28515A" w:rsidRPr="00C16F2C" w:rsidRDefault="0028515A" w:rsidP="00285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C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134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Срок эксплуатации, лет</w:t>
            </w:r>
          </w:p>
        </w:tc>
      </w:tr>
      <w:tr w:rsidR="0028515A" w:rsidRPr="009823E5" w:rsidTr="00DB696B">
        <w:tc>
          <w:tcPr>
            <w:tcW w:w="460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3170" w:type="dxa"/>
            <w:vMerge w:val="restart"/>
          </w:tcPr>
          <w:p w:rsidR="0028515A" w:rsidRDefault="0028515A" w:rsidP="00F400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нормами</w:t>
            </w:r>
            <w:r w:rsidR="00255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утвержденными постановлением Правительства Ленинградской области от 10 апреля 2018 года №</w:t>
            </w:r>
            <w:r w:rsidR="00525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349">
              <w:rPr>
                <w:rFonts w:ascii="Times New Roman" w:hAnsi="Times New Roman"/>
                <w:sz w:val="24"/>
                <w:szCs w:val="24"/>
              </w:rPr>
              <w:t>119 «О материально-техническом обеспечении противопожарной службы Ленинградской области Государс</w:t>
            </w:r>
            <w:r w:rsidR="00A4245D">
              <w:rPr>
                <w:rFonts w:ascii="Times New Roman" w:hAnsi="Times New Roman"/>
                <w:sz w:val="24"/>
                <w:szCs w:val="24"/>
              </w:rPr>
              <w:t>твенной противопожарной службы»</w:t>
            </w:r>
          </w:p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 </w:t>
            </w:r>
            <w:hyperlink r:id="rId10" w:history="1">
              <w:r w:rsidRPr="009823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 статьи 9</w:t>
              </w:r>
            </w:hyperlink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</w:t>
            </w:r>
            <w:r w:rsidR="005259FC">
              <w:rPr>
                <w:rFonts w:ascii="Times New Roman" w:hAnsi="Times New Roman" w:cs="Times New Roman"/>
                <w:sz w:val="24"/>
                <w:szCs w:val="24"/>
              </w:rPr>
              <w:t>о закона от 12.02.1998 №</w:t>
            </w:r>
            <w:r w:rsidR="00255706">
              <w:rPr>
                <w:rFonts w:ascii="Times New Roman" w:hAnsi="Times New Roman" w:cs="Times New Roman"/>
                <w:sz w:val="24"/>
                <w:szCs w:val="24"/>
              </w:rPr>
              <w:t xml:space="preserve"> 28-ФЗ «О гражданской обороне»</w:t>
            </w: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515A" w:rsidRPr="009823E5" w:rsidTr="00DB696B">
        <w:tc>
          <w:tcPr>
            <w:tcW w:w="460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Дополнительный патрон к противогазу фильтрующему типа ДПГ</w:t>
            </w:r>
          </w:p>
        </w:tc>
        <w:tc>
          <w:tcPr>
            <w:tcW w:w="3170" w:type="dxa"/>
            <w:vMerge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515A" w:rsidRPr="009823E5" w:rsidTr="00DB696B">
        <w:tc>
          <w:tcPr>
            <w:tcW w:w="460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Респиратор типа Р-2. РУ-60М</w:t>
            </w:r>
          </w:p>
        </w:tc>
        <w:tc>
          <w:tcPr>
            <w:tcW w:w="3170" w:type="dxa"/>
            <w:vMerge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515A" w:rsidRPr="009823E5" w:rsidTr="00DB696B">
        <w:tc>
          <w:tcPr>
            <w:tcW w:w="460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Самоспасатель типа "Феникс", ГЗТК-У</w:t>
            </w:r>
          </w:p>
        </w:tc>
        <w:tc>
          <w:tcPr>
            <w:tcW w:w="3170" w:type="dxa"/>
            <w:vMerge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15A" w:rsidRPr="009823E5" w:rsidTr="00DB696B">
        <w:tc>
          <w:tcPr>
            <w:tcW w:w="460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Индивидуальный химический пакет типа ИПП-11</w:t>
            </w:r>
          </w:p>
        </w:tc>
        <w:tc>
          <w:tcPr>
            <w:tcW w:w="3170" w:type="dxa"/>
            <w:vMerge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15A" w:rsidRPr="009823E5" w:rsidTr="00255706">
        <w:tc>
          <w:tcPr>
            <w:tcW w:w="460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типа ИПП-11</w:t>
            </w:r>
          </w:p>
        </w:tc>
        <w:tc>
          <w:tcPr>
            <w:tcW w:w="3170" w:type="dxa"/>
            <w:vMerge/>
            <w:tcBorders>
              <w:bottom w:val="single" w:sz="4" w:space="0" w:color="auto"/>
            </w:tcBorders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15A" w:rsidRPr="009823E5" w:rsidTr="00255706">
        <w:trPr>
          <w:trHeight w:val="1938"/>
        </w:trPr>
        <w:tc>
          <w:tcPr>
            <w:tcW w:w="460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 типа Алина СО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5A" w:rsidRPr="009823E5" w:rsidRDefault="0028515A" w:rsidP="0052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515A" w:rsidRPr="009823E5" w:rsidTr="00255706">
        <w:tc>
          <w:tcPr>
            <w:tcW w:w="460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 типа АВК</w:t>
            </w:r>
          </w:p>
        </w:tc>
        <w:tc>
          <w:tcPr>
            <w:tcW w:w="3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</w:tcPr>
          <w:p w:rsidR="0028515A" w:rsidRPr="009823E5" w:rsidRDefault="0028515A" w:rsidP="00F40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F1663" w:rsidRDefault="00AF1663" w:rsidP="00AF1663">
      <w:pPr>
        <w:pStyle w:val="a8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3AEA">
        <w:rPr>
          <w:rFonts w:ascii="Times New Roman" w:hAnsi="Times New Roman" w:cs="Times New Roman"/>
        </w:rPr>
        <w:t xml:space="preserve">         </w:t>
      </w:r>
    </w:p>
    <w:p w:rsidR="00FF5B8E" w:rsidRPr="00762726" w:rsidRDefault="00FF5B8E" w:rsidP="00FF5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1. Количество планируемых к приобретению материальных запасов для нужд гражданской обороны определяется исходя из их фактического наличия, учтенного на балансе Учреждения.</w:t>
      </w:r>
    </w:p>
    <w:p w:rsidR="00FF5B8E" w:rsidRPr="00762726" w:rsidRDefault="00FF5B8E" w:rsidP="00FF5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2. Наименование, количество и цена приобретаемых материальных запасов для нужд гражданской обороны могут быть изменены на основании обоснованной заявки (служебной записки), подписанной руководителем Учреждения.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FF5B8E" w:rsidRPr="00762726" w:rsidRDefault="00FF5B8E" w:rsidP="00AF1663">
      <w:pPr>
        <w:pStyle w:val="a8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3A1" w:rsidRPr="00762726" w:rsidRDefault="00A4245D" w:rsidP="0016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23</w:t>
      </w:r>
      <w:r w:rsidR="001673A1" w:rsidRPr="00762726">
        <w:rPr>
          <w:rFonts w:ascii="Times New Roman" w:hAnsi="Times New Roman" w:cs="Times New Roman"/>
          <w:sz w:val="28"/>
          <w:szCs w:val="28"/>
        </w:rPr>
        <w:t>. Норматив</w:t>
      </w:r>
    </w:p>
    <w:p w:rsidR="001673A1" w:rsidRPr="00762726" w:rsidRDefault="001673A1" w:rsidP="0016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726">
        <w:rPr>
          <w:rFonts w:ascii="Times New Roman" w:hAnsi="Times New Roman" w:cs="Times New Roman"/>
          <w:sz w:val="28"/>
          <w:szCs w:val="28"/>
        </w:rPr>
        <w:t>на услуги в области технических испытаний, исследований, анализа</w:t>
      </w:r>
    </w:p>
    <w:p w:rsidR="001673A1" w:rsidRPr="00762726" w:rsidRDefault="001673A1" w:rsidP="0016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507"/>
        <w:gridCol w:w="3606"/>
        <w:gridCol w:w="3686"/>
      </w:tblGrid>
      <w:tr w:rsidR="001673A1" w:rsidRPr="00E3519C" w:rsidTr="004C5EF1">
        <w:trPr>
          <w:trHeight w:val="405"/>
        </w:trPr>
        <w:tc>
          <w:tcPr>
            <w:tcW w:w="691" w:type="dxa"/>
            <w:shd w:val="clear" w:color="auto" w:fill="auto"/>
            <w:vAlign w:val="bottom"/>
            <w:hideMark/>
          </w:tcPr>
          <w:p w:rsidR="001673A1" w:rsidRPr="00E3519C" w:rsidRDefault="001673A1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1673A1" w:rsidRPr="00E3519C" w:rsidRDefault="001673A1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6" w:type="dxa"/>
          </w:tcPr>
          <w:p w:rsidR="001673A1" w:rsidRPr="00E3519C" w:rsidRDefault="001673A1" w:rsidP="0028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за единицу (руб</w:t>
            </w:r>
            <w:r w:rsidR="0028515A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E351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73A1" w:rsidRPr="00E3519C" w:rsidRDefault="001673A1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проведения</w:t>
            </w:r>
          </w:p>
        </w:tc>
      </w:tr>
      <w:tr w:rsidR="001673A1" w:rsidRPr="00E3519C" w:rsidTr="004C5EF1">
        <w:trPr>
          <w:trHeight w:val="405"/>
        </w:trPr>
        <w:tc>
          <w:tcPr>
            <w:tcW w:w="691" w:type="dxa"/>
            <w:shd w:val="clear" w:color="auto" w:fill="auto"/>
            <w:vAlign w:val="center"/>
            <w:hideMark/>
          </w:tcPr>
          <w:p w:rsidR="001673A1" w:rsidRPr="00E3519C" w:rsidRDefault="001673A1" w:rsidP="00EC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1673A1" w:rsidRPr="00E3519C" w:rsidRDefault="001673A1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9C">
              <w:rPr>
                <w:rFonts w:ascii="Times New Roman" w:hAnsi="Times New Roman" w:cs="Times New Roman"/>
                <w:sz w:val="24"/>
                <w:szCs w:val="24"/>
              </w:rPr>
              <w:t>Экспертиза списания основных средств</w:t>
            </w:r>
          </w:p>
        </w:tc>
        <w:tc>
          <w:tcPr>
            <w:tcW w:w="3606" w:type="dxa"/>
          </w:tcPr>
          <w:p w:rsidR="001673A1" w:rsidRPr="00E3519C" w:rsidRDefault="001673A1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 w:rsidR="005259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519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на эти цели бюджетных лимитов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73A1" w:rsidRPr="00E3519C" w:rsidRDefault="001673A1" w:rsidP="00EC5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9C">
              <w:rPr>
                <w:rFonts w:ascii="Times New Roman" w:eastAsia="Times New Roman" w:hAnsi="Times New Roman" w:cs="Times New Roman"/>
                <w:lang w:eastAsia="ru-RU"/>
              </w:rPr>
              <w:t>Окончание срока эксплуатации, не рабочее состояние</w:t>
            </w:r>
          </w:p>
        </w:tc>
      </w:tr>
    </w:tbl>
    <w:p w:rsidR="001673A1" w:rsidRDefault="001673A1" w:rsidP="00AF1663">
      <w:pPr>
        <w:pStyle w:val="a8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CE" w:rsidRDefault="008206CE" w:rsidP="00AF1663">
      <w:pPr>
        <w:pStyle w:val="a8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CE" w:rsidRDefault="008206CE" w:rsidP="00AF1663">
      <w:pPr>
        <w:pStyle w:val="a8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CE" w:rsidRDefault="008206CE" w:rsidP="00AF1663">
      <w:pPr>
        <w:pStyle w:val="a8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CE" w:rsidRDefault="008206CE" w:rsidP="00AF1663">
      <w:pPr>
        <w:pStyle w:val="a8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5D" w:rsidRDefault="00A4245D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45D" w:rsidRDefault="00A4245D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45D" w:rsidRDefault="00A4245D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45D" w:rsidRDefault="00A4245D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45D" w:rsidRDefault="00A4245D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45D" w:rsidRDefault="00A4245D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45D" w:rsidRDefault="00A4245D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45D" w:rsidRDefault="00A4245D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45D" w:rsidRDefault="00A4245D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45D" w:rsidRDefault="00A4245D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45D" w:rsidRDefault="00A4245D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9FC" w:rsidRDefault="005259FC" w:rsidP="00507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59FC" w:rsidSect="005259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9D" w:rsidRDefault="00EB439D" w:rsidP="00301386">
      <w:pPr>
        <w:spacing w:after="0" w:line="240" w:lineRule="auto"/>
      </w:pPr>
      <w:r>
        <w:separator/>
      </w:r>
    </w:p>
  </w:endnote>
  <w:endnote w:type="continuationSeparator" w:id="0">
    <w:p w:rsidR="00EB439D" w:rsidRDefault="00EB439D" w:rsidP="003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9D" w:rsidRDefault="00EB439D" w:rsidP="00301386">
      <w:pPr>
        <w:spacing w:after="0" w:line="240" w:lineRule="auto"/>
      </w:pPr>
      <w:r>
        <w:separator/>
      </w:r>
    </w:p>
  </w:footnote>
  <w:footnote w:type="continuationSeparator" w:id="0">
    <w:p w:rsidR="00EB439D" w:rsidRDefault="00EB439D" w:rsidP="003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03"/>
    <w:multiLevelType w:val="hybridMultilevel"/>
    <w:tmpl w:val="BEE4D1A8"/>
    <w:lvl w:ilvl="0" w:tplc="10165D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516432C"/>
    <w:multiLevelType w:val="hybridMultilevel"/>
    <w:tmpl w:val="19F6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64B01"/>
    <w:multiLevelType w:val="hybridMultilevel"/>
    <w:tmpl w:val="E7484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3591C"/>
    <w:multiLevelType w:val="hybridMultilevel"/>
    <w:tmpl w:val="7E26DBEE"/>
    <w:lvl w:ilvl="0" w:tplc="3C18B1CC">
      <w:start w:val="2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9595C39"/>
    <w:multiLevelType w:val="hybridMultilevel"/>
    <w:tmpl w:val="63DA1E78"/>
    <w:lvl w:ilvl="0" w:tplc="59BE370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7877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51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6">
    <w:nsid w:val="208F50CC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15A2EAC"/>
    <w:multiLevelType w:val="hybridMultilevel"/>
    <w:tmpl w:val="2CE0DC90"/>
    <w:lvl w:ilvl="0" w:tplc="66E6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108B7"/>
    <w:multiLevelType w:val="hybridMultilevel"/>
    <w:tmpl w:val="A1B2B8B0"/>
    <w:lvl w:ilvl="0" w:tplc="820A56BA">
      <w:start w:val="2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4A202DA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601AC9"/>
    <w:multiLevelType w:val="hybridMultilevel"/>
    <w:tmpl w:val="19F6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5716A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2C934F48"/>
    <w:multiLevelType w:val="hybridMultilevel"/>
    <w:tmpl w:val="4D9A86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46F0D"/>
    <w:multiLevelType w:val="hybridMultilevel"/>
    <w:tmpl w:val="D7DEFE18"/>
    <w:lvl w:ilvl="0" w:tplc="4238C004">
      <w:start w:val="2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FE0E64"/>
    <w:multiLevelType w:val="hybridMultilevel"/>
    <w:tmpl w:val="6FEE7038"/>
    <w:lvl w:ilvl="0" w:tplc="8078F3CC">
      <w:start w:val="2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8217FAD"/>
    <w:multiLevelType w:val="hybridMultilevel"/>
    <w:tmpl w:val="4CE0B9F8"/>
    <w:lvl w:ilvl="0" w:tplc="87F68B24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765234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648C7"/>
    <w:multiLevelType w:val="hybridMultilevel"/>
    <w:tmpl w:val="AFE20ADE"/>
    <w:lvl w:ilvl="0" w:tplc="DE5638D4">
      <w:start w:val="3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8B87631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ED1DB2"/>
    <w:multiLevelType w:val="hybridMultilevel"/>
    <w:tmpl w:val="9258CAC8"/>
    <w:lvl w:ilvl="0" w:tplc="AEA8D1FE">
      <w:start w:val="3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3052429"/>
    <w:multiLevelType w:val="hybridMultilevel"/>
    <w:tmpl w:val="E9F26BB2"/>
    <w:lvl w:ilvl="0" w:tplc="15AA9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F456C"/>
    <w:multiLevelType w:val="hybridMultilevel"/>
    <w:tmpl w:val="5B3CA552"/>
    <w:lvl w:ilvl="0" w:tplc="B1AEFB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2">
    <w:nsid w:val="5A164EFE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4F1D49"/>
    <w:multiLevelType w:val="hybridMultilevel"/>
    <w:tmpl w:val="4D9A86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45E2A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51173"/>
    <w:multiLevelType w:val="hybridMultilevel"/>
    <w:tmpl w:val="66B222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96495C"/>
    <w:multiLevelType w:val="hybridMultilevel"/>
    <w:tmpl w:val="4CE0B9F8"/>
    <w:lvl w:ilvl="0" w:tplc="87F68B24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0F4966"/>
    <w:multiLevelType w:val="hybridMultilevel"/>
    <w:tmpl w:val="381E48E0"/>
    <w:lvl w:ilvl="0" w:tplc="50F8D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9606B0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CAE2184"/>
    <w:multiLevelType w:val="hybridMultilevel"/>
    <w:tmpl w:val="53A6823C"/>
    <w:lvl w:ilvl="0" w:tplc="BF2C847E">
      <w:start w:val="3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D8A11F0"/>
    <w:multiLevelType w:val="hybridMultilevel"/>
    <w:tmpl w:val="3C0878A2"/>
    <w:lvl w:ilvl="0" w:tplc="1094530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92755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036117"/>
    <w:multiLevelType w:val="hybridMultilevel"/>
    <w:tmpl w:val="64FA4B12"/>
    <w:lvl w:ilvl="0" w:tplc="66B21B08">
      <w:start w:val="2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713B2B65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E125AA"/>
    <w:multiLevelType w:val="hybridMultilevel"/>
    <w:tmpl w:val="2564F6CC"/>
    <w:lvl w:ilvl="0" w:tplc="66E6FC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2707907"/>
    <w:multiLevelType w:val="hybridMultilevel"/>
    <w:tmpl w:val="19F6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97A9A"/>
    <w:multiLevelType w:val="hybridMultilevel"/>
    <w:tmpl w:val="60E0080A"/>
    <w:lvl w:ilvl="0" w:tplc="66E6FC3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7B122E4"/>
    <w:multiLevelType w:val="hybridMultilevel"/>
    <w:tmpl w:val="1B5863D0"/>
    <w:lvl w:ilvl="0" w:tplc="3BF8EE1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>
    <w:nsid w:val="7B023C1F"/>
    <w:multiLevelType w:val="hybridMultilevel"/>
    <w:tmpl w:val="346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27"/>
  </w:num>
  <w:num w:numId="5">
    <w:abstractNumId w:val="3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3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10"/>
  </w:num>
  <w:num w:numId="14">
    <w:abstractNumId w:val="21"/>
  </w:num>
  <w:num w:numId="15">
    <w:abstractNumId w:val="28"/>
  </w:num>
  <w:num w:numId="16">
    <w:abstractNumId w:val="6"/>
  </w:num>
  <w:num w:numId="17">
    <w:abstractNumId w:val="20"/>
  </w:num>
  <w:num w:numId="18">
    <w:abstractNumId w:val="0"/>
  </w:num>
  <w:num w:numId="19">
    <w:abstractNumId w:val="38"/>
  </w:num>
  <w:num w:numId="20">
    <w:abstractNumId w:val="4"/>
  </w:num>
  <w:num w:numId="21">
    <w:abstractNumId w:val="24"/>
  </w:num>
  <w:num w:numId="22">
    <w:abstractNumId w:val="14"/>
  </w:num>
  <w:num w:numId="23">
    <w:abstractNumId w:val="32"/>
  </w:num>
  <w:num w:numId="24">
    <w:abstractNumId w:val="12"/>
  </w:num>
  <w:num w:numId="25">
    <w:abstractNumId w:val="8"/>
  </w:num>
  <w:num w:numId="26">
    <w:abstractNumId w:val="23"/>
  </w:num>
  <w:num w:numId="27">
    <w:abstractNumId w:val="29"/>
  </w:num>
  <w:num w:numId="28">
    <w:abstractNumId w:val="3"/>
  </w:num>
  <w:num w:numId="29">
    <w:abstractNumId w:val="26"/>
  </w:num>
  <w:num w:numId="30">
    <w:abstractNumId w:val="17"/>
  </w:num>
  <w:num w:numId="31">
    <w:abstractNumId w:val="37"/>
  </w:num>
  <w:num w:numId="32">
    <w:abstractNumId w:val="2"/>
  </w:num>
  <w:num w:numId="33">
    <w:abstractNumId w:val="25"/>
  </w:num>
  <w:num w:numId="34">
    <w:abstractNumId w:val="5"/>
  </w:num>
  <w:num w:numId="35">
    <w:abstractNumId w:val="11"/>
  </w:num>
  <w:num w:numId="36">
    <w:abstractNumId w:val="13"/>
  </w:num>
  <w:num w:numId="37">
    <w:abstractNumId w:val="19"/>
  </w:num>
  <w:num w:numId="38">
    <w:abstractNumId w:val="1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A5"/>
    <w:rsid w:val="0000357C"/>
    <w:rsid w:val="00004370"/>
    <w:rsid w:val="00006C5B"/>
    <w:rsid w:val="00016092"/>
    <w:rsid w:val="0003045F"/>
    <w:rsid w:val="00065869"/>
    <w:rsid w:val="0008102B"/>
    <w:rsid w:val="00091CCA"/>
    <w:rsid w:val="00092E2A"/>
    <w:rsid w:val="000A5D51"/>
    <w:rsid w:val="000C4B94"/>
    <w:rsid w:val="000D0FDD"/>
    <w:rsid w:val="000F7C0F"/>
    <w:rsid w:val="0010614B"/>
    <w:rsid w:val="001153FA"/>
    <w:rsid w:val="00120273"/>
    <w:rsid w:val="00127360"/>
    <w:rsid w:val="00127FE1"/>
    <w:rsid w:val="001328DE"/>
    <w:rsid w:val="0014094C"/>
    <w:rsid w:val="001416D5"/>
    <w:rsid w:val="00154060"/>
    <w:rsid w:val="001673A1"/>
    <w:rsid w:val="00181D8A"/>
    <w:rsid w:val="00187701"/>
    <w:rsid w:val="00195CC8"/>
    <w:rsid w:val="001C7A51"/>
    <w:rsid w:val="001D609E"/>
    <w:rsid w:val="001F6A23"/>
    <w:rsid w:val="001F7312"/>
    <w:rsid w:val="0020593C"/>
    <w:rsid w:val="00210EA3"/>
    <w:rsid w:val="00211A63"/>
    <w:rsid w:val="0023520C"/>
    <w:rsid w:val="00255706"/>
    <w:rsid w:val="00263F8E"/>
    <w:rsid w:val="00273B07"/>
    <w:rsid w:val="00276D92"/>
    <w:rsid w:val="0028515A"/>
    <w:rsid w:val="002A3C05"/>
    <w:rsid w:val="002A5303"/>
    <w:rsid w:val="002A6484"/>
    <w:rsid w:val="002B6FFD"/>
    <w:rsid w:val="002E7D6A"/>
    <w:rsid w:val="002F706F"/>
    <w:rsid w:val="00301386"/>
    <w:rsid w:val="00303C5E"/>
    <w:rsid w:val="00310C23"/>
    <w:rsid w:val="00314704"/>
    <w:rsid w:val="00322576"/>
    <w:rsid w:val="00333C90"/>
    <w:rsid w:val="0034079D"/>
    <w:rsid w:val="00353109"/>
    <w:rsid w:val="00362124"/>
    <w:rsid w:val="003727C0"/>
    <w:rsid w:val="003729BF"/>
    <w:rsid w:val="00395F7B"/>
    <w:rsid w:val="003B19F2"/>
    <w:rsid w:val="003B43AD"/>
    <w:rsid w:val="00401A49"/>
    <w:rsid w:val="00415743"/>
    <w:rsid w:val="00426AB4"/>
    <w:rsid w:val="00452EF0"/>
    <w:rsid w:val="0046035E"/>
    <w:rsid w:val="00471F82"/>
    <w:rsid w:val="004845C4"/>
    <w:rsid w:val="0048685D"/>
    <w:rsid w:val="004A5234"/>
    <w:rsid w:val="004C1E38"/>
    <w:rsid w:val="004C5EF1"/>
    <w:rsid w:val="004C63F1"/>
    <w:rsid w:val="004F1F46"/>
    <w:rsid w:val="004F396E"/>
    <w:rsid w:val="0050238E"/>
    <w:rsid w:val="00504ED8"/>
    <w:rsid w:val="00507D2F"/>
    <w:rsid w:val="0052152F"/>
    <w:rsid w:val="005254B3"/>
    <w:rsid w:val="005259FC"/>
    <w:rsid w:val="005260D8"/>
    <w:rsid w:val="00544C92"/>
    <w:rsid w:val="0055527D"/>
    <w:rsid w:val="0056109F"/>
    <w:rsid w:val="005619D0"/>
    <w:rsid w:val="005676BC"/>
    <w:rsid w:val="005A16A9"/>
    <w:rsid w:val="005A566A"/>
    <w:rsid w:val="005B3131"/>
    <w:rsid w:val="005B4DE4"/>
    <w:rsid w:val="005E46B8"/>
    <w:rsid w:val="00613C32"/>
    <w:rsid w:val="006213E5"/>
    <w:rsid w:val="00627475"/>
    <w:rsid w:val="00640822"/>
    <w:rsid w:val="00664975"/>
    <w:rsid w:val="00677D70"/>
    <w:rsid w:val="00683412"/>
    <w:rsid w:val="00686FEF"/>
    <w:rsid w:val="00690AAA"/>
    <w:rsid w:val="006B03CE"/>
    <w:rsid w:val="006B5E5A"/>
    <w:rsid w:val="006C6B88"/>
    <w:rsid w:val="006E4CCF"/>
    <w:rsid w:val="006E6743"/>
    <w:rsid w:val="006F024B"/>
    <w:rsid w:val="006F33F2"/>
    <w:rsid w:val="007165A4"/>
    <w:rsid w:val="007360FE"/>
    <w:rsid w:val="007437EC"/>
    <w:rsid w:val="00762726"/>
    <w:rsid w:val="00762E2E"/>
    <w:rsid w:val="007677A1"/>
    <w:rsid w:val="007806D4"/>
    <w:rsid w:val="00787F9A"/>
    <w:rsid w:val="00797B20"/>
    <w:rsid w:val="007B4D88"/>
    <w:rsid w:val="007F7D6D"/>
    <w:rsid w:val="00805384"/>
    <w:rsid w:val="008206CE"/>
    <w:rsid w:val="00845EAE"/>
    <w:rsid w:val="00847FEE"/>
    <w:rsid w:val="00860D94"/>
    <w:rsid w:val="00863023"/>
    <w:rsid w:val="008741C4"/>
    <w:rsid w:val="00882C3D"/>
    <w:rsid w:val="00883377"/>
    <w:rsid w:val="00890F0D"/>
    <w:rsid w:val="008A4E03"/>
    <w:rsid w:val="008C48F0"/>
    <w:rsid w:val="008D2806"/>
    <w:rsid w:val="008D3298"/>
    <w:rsid w:val="00900275"/>
    <w:rsid w:val="009147B4"/>
    <w:rsid w:val="00920A4C"/>
    <w:rsid w:val="009353D4"/>
    <w:rsid w:val="00941572"/>
    <w:rsid w:val="00961C61"/>
    <w:rsid w:val="009652F7"/>
    <w:rsid w:val="00970E1F"/>
    <w:rsid w:val="009905FD"/>
    <w:rsid w:val="00994148"/>
    <w:rsid w:val="009B5A3A"/>
    <w:rsid w:val="009D12F8"/>
    <w:rsid w:val="009D424F"/>
    <w:rsid w:val="00A00DF4"/>
    <w:rsid w:val="00A10E60"/>
    <w:rsid w:val="00A13AF5"/>
    <w:rsid w:val="00A16E28"/>
    <w:rsid w:val="00A4245D"/>
    <w:rsid w:val="00A465CF"/>
    <w:rsid w:val="00A6114A"/>
    <w:rsid w:val="00A94B17"/>
    <w:rsid w:val="00A9545A"/>
    <w:rsid w:val="00A95A58"/>
    <w:rsid w:val="00AA55FF"/>
    <w:rsid w:val="00AC0C63"/>
    <w:rsid w:val="00AC6C60"/>
    <w:rsid w:val="00AE54CB"/>
    <w:rsid w:val="00AE64B0"/>
    <w:rsid w:val="00AF1663"/>
    <w:rsid w:val="00AF5F3E"/>
    <w:rsid w:val="00B01CE7"/>
    <w:rsid w:val="00B200A3"/>
    <w:rsid w:val="00B436D9"/>
    <w:rsid w:val="00B463BF"/>
    <w:rsid w:val="00B55613"/>
    <w:rsid w:val="00B7230F"/>
    <w:rsid w:val="00B85C1C"/>
    <w:rsid w:val="00B91BA8"/>
    <w:rsid w:val="00BB46D8"/>
    <w:rsid w:val="00BE14C0"/>
    <w:rsid w:val="00C0528B"/>
    <w:rsid w:val="00C15FCD"/>
    <w:rsid w:val="00C16B84"/>
    <w:rsid w:val="00C20697"/>
    <w:rsid w:val="00C252A5"/>
    <w:rsid w:val="00C37000"/>
    <w:rsid w:val="00C50AF6"/>
    <w:rsid w:val="00C50DEF"/>
    <w:rsid w:val="00C61683"/>
    <w:rsid w:val="00C726E8"/>
    <w:rsid w:val="00C873B4"/>
    <w:rsid w:val="00C87A2C"/>
    <w:rsid w:val="00C97C79"/>
    <w:rsid w:val="00CB44F8"/>
    <w:rsid w:val="00CB5A1C"/>
    <w:rsid w:val="00CC1731"/>
    <w:rsid w:val="00CC6884"/>
    <w:rsid w:val="00CD0E86"/>
    <w:rsid w:val="00CD4CB1"/>
    <w:rsid w:val="00CD7D55"/>
    <w:rsid w:val="00CF64C7"/>
    <w:rsid w:val="00D02688"/>
    <w:rsid w:val="00D03A54"/>
    <w:rsid w:val="00D1586B"/>
    <w:rsid w:val="00D30E54"/>
    <w:rsid w:val="00D32B4F"/>
    <w:rsid w:val="00D34E59"/>
    <w:rsid w:val="00D35746"/>
    <w:rsid w:val="00D642AE"/>
    <w:rsid w:val="00D66910"/>
    <w:rsid w:val="00D76090"/>
    <w:rsid w:val="00D96D6F"/>
    <w:rsid w:val="00DA43E7"/>
    <w:rsid w:val="00DB3060"/>
    <w:rsid w:val="00DB696B"/>
    <w:rsid w:val="00DB7991"/>
    <w:rsid w:val="00DC14C2"/>
    <w:rsid w:val="00DC4BB5"/>
    <w:rsid w:val="00DD5424"/>
    <w:rsid w:val="00E1040B"/>
    <w:rsid w:val="00E1249D"/>
    <w:rsid w:val="00E23B0E"/>
    <w:rsid w:val="00E23D61"/>
    <w:rsid w:val="00E42D2A"/>
    <w:rsid w:val="00E45F40"/>
    <w:rsid w:val="00E50F9F"/>
    <w:rsid w:val="00E83700"/>
    <w:rsid w:val="00E94D9F"/>
    <w:rsid w:val="00E958D5"/>
    <w:rsid w:val="00EA3967"/>
    <w:rsid w:val="00EB439D"/>
    <w:rsid w:val="00EB5B50"/>
    <w:rsid w:val="00EC5478"/>
    <w:rsid w:val="00EC690F"/>
    <w:rsid w:val="00F11E0A"/>
    <w:rsid w:val="00F17153"/>
    <w:rsid w:val="00F30239"/>
    <w:rsid w:val="00F4001C"/>
    <w:rsid w:val="00F45011"/>
    <w:rsid w:val="00F466D0"/>
    <w:rsid w:val="00F76B12"/>
    <w:rsid w:val="00F87482"/>
    <w:rsid w:val="00F90775"/>
    <w:rsid w:val="00F953F7"/>
    <w:rsid w:val="00FA2AFC"/>
    <w:rsid w:val="00FB6CEE"/>
    <w:rsid w:val="00FD3F10"/>
    <w:rsid w:val="00FD64B2"/>
    <w:rsid w:val="00FE17C5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3"/>
  </w:style>
  <w:style w:type="paragraph" w:styleId="1">
    <w:name w:val="heading 1"/>
    <w:basedOn w:val="a"/>
    <w:next w:val="a"/>
    <w:link w:val="10"/>
    <w:uiPriority w:val="9"/>
    <w:qFormat/>
    <w:rsid w:val="00F4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6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6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16B84"/>
  </w:style>
  <w:style w:type="paragraph" w:styleId="a4">
    <w:name w:val="header"/>
    <w:basedOn w:val="a"/>
    <w:link w:val="a3"/>
    <w:uiPriority w:val="99"/>
    <w:unhideWhenUsed/>
    <w:rsid w:val="00C1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C16B84"/>
  </w:style>
  <w:style w:type="character" w:customStyle="1" w:styleId="a5">
    <w:name w:val="Нижний колонтитул Знак"/>
    <w:basedOn w:val="a0"/>
    <w:link w:val="a6"/>
    <w:uiPriority w:val="99"/>
    <w:rsid w:val="00C16B84"/>
  </w:style>
  <w:style w:type="paragraph" w:styleId="a6">
    <w:name w:val="footer"/>
    <w:basedOn w:val="a"/>
    <w:link w:val="a5"/>
    <w:uiPriority w:val="99"/>
    <w:unhideWhenUsed/>
    <w:rsid w:val="00C1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C16B84"/>
  </w:style>
  <w:style w:type="paragraph" w:customStyle="1" w:styleId="ConsPlusNormal">
    <w:name w:val="ConsPlusNormal"/>
    <w:rsid w:val="00C1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C1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6B84"/>
    <w:pPr>
      <w:spacing w:after="160" w:line="256" w:lineRule="auto"/>
      <w:ind w:left="720"/>
      <w:contextualSpacing/>
    </w:pPr>
  </w:style>
  <w:style w:type="paragraph" w:styleId="a9">
    <w:name w:val="No Spacing"/>
    <w:uiPriority w:val="1"/>
    <w:qFormat/>
    <w:rsid w:val="00C16B8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A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E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Цветовое выделение"/>
    <w:rsid w:val="00F45011"/>
    <w:rPr>
      <w:b/>
      <w:bCs/>
      <w:color w:val="000080"/>
    </w:rPr>
  </w:style>
  <w:style w:type="paragraph" w:styleId="ad">
    <w:name w:val="Title"/>
    <w:basedOn w:val="a"/>
    <w:link w:val="ae"/>
    <w:qFormat/>
    <w:rsid w:val="00301386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301386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fontstyle01">
    <w:name w:val="fontstyle01"/>
    <w:rsid w:val="000F7C0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3"/>
  </w:style>
  <w:style w:type="paragraph" w:styleId="1">
    <w:name w:val="heading 1"/>
    <w:basedOn w:val="a"/>
    <w:next w:val="a"/>
    <w:link w:val="10"/>
    <w:uiPriority w:val="9"/>
    <w:qFormat/>
    <w:rsid w:val="00F4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6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6B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C16B84"/>
  </w:style>
  <w:style w:type="paragraph" w:styleId="a4">
    <w:name w:val="header"/>
    <w:basedOn w:val="a"/>
    <w:link w:val="a3"/>
    <w:uiPriority w:val="99"/>
    <w:unhideWhenUsed/>
    <w:rsid w:val="00C1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C16B84"/>
  </w:style>
  <w:style w:type="character" w:customStyle="1" w:styleId="a5">
    <w:name w:val="Нижний колонтитул Знак"/>
    <w:basedOn w:val="a0"/>
    <w:link w:val="a6"/>
    <w:uiPriority w:val="99"/>
    <w:rsid w:val="00C16B84"/>
  </w:style>
  <w:style w:type="paragraph" w:styleId="a6">
    <w:name w:val="footer"/>
    <w:basedOn w:val="a"/>
    <w:link w:val="a5"/>
    <w:uiPriority w:val="99"/>
    <w:unhideWhenUsed/>
    <w:rsid w:val="00C1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C16B84"/>
  </w:style>
  <w:style w:type="paragraph" w:customStyle="1" w:styleId="ConsPlusNormal">
    <w:name w:val="ConsPlusNormal"/>
    <w:rsid w:val="00C1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C1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6B84"/>
    <w:pPr>
      <w:spacing w:after="160" w:line="256" w:lineRule="auto"/>
      <w:ind w:left="720"/>
      <w:contextualSpacing/>
    </w:pPr>
  </w:style>
  <w:style w:type="paragraph" w:styleId="a9">
    <w:name w:val="No Spacing"/>
    <w:uiPriority w:val="1"/>
    <w:qFormat/>
    <w:rsid w:val="00C16B8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A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E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Цветовое выделение"/>
    <w:rsid w:val="00F45011"/>
    <w:rPr>
      <w:b/>
      <w:bCs/>
      <w:color w:val="000080"/>
    </w:rPr>
  </w:style>
  <w:style w:type="paragraph" w:styleId="ad">
    <w:name w:val="Title"/>
    <w:basedOn w:val="a"/>
    <w:link w:val="ae"/>
    <w:qFormat/>
    <w:rsid w:val="00301386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301386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fontstyle01">
    <w:name w:val="fontstyle01"/>
    <w:rsid w:val="000F7C0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960F68C7D23DCA62997D4DDC8A886722865F16C1F89E695520DF0DD69D009B332966ECB89C3B65X3W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E31C1C27AEF64E7CC6951106B4028CF2654C1AAE09DBE0C52CCC487AuB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136F-2DA9-4BBC-9E22-E677895A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9955</Words>
  <Characters>56749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Прохорова</cp:lastModifiedBy>
  <cp:revision>2</cp:revision>
  <cp:lastPrinted>2021-04-28T12:07:00Z</cp:lastPrinted>
  <dcterms:created xsi:type="dcterms:W3CDTF">2021-04-30T06:27:00Z</dcterms:created>
  <dcterms:modified xsi:type="dcterms:W3CDTF">2021-04-30T06:27:00Z</dcterms:modified>
</cp:coreProperties>
</file>