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A6B7" w14:textId="77777777" w:rsidR="008975E0" w:rsidRPr="00206F7D" w:rsidRDefault="00687DE3" w:rsidP="00326D8C">
      <w:pPr>
        <w:ind w:firstLine="0"/>
        <w:jc w:val="right"/>
        <w:rPr>
          <w:spacing w:val="-7"/>
          <w:sz w:val="28"/>
          <w:szCs w:val="28"/>
        </w:rPr>
      </w:pPr>
      <w:r w:rsidRPr="00206F7D">
        <w:rPr>
          <w:spacing w:val="-7"/>
          <w:sz w:val="28"/>
          <w:szCs w:val="28"/>
        </w:rPr>
        <w:t>УТВЕРЖДЕН</w:t>
      </w:r>
    </w:p>
    <w:p w14:paraId="4F22B536" w14:textId="77777777" w:rsidR="008975E0" w:rsidRPr="00206F7D" w:rsidRDefault="00687DE3" w:rsidP="00326D8C">
      <w:pPr>
        <w:ind w:firstLine="0"/>
        <w:jc w:val="right"/>
        <w:rPr>
          <w:spacing w:val="-7"/>
          <w:sz w:val="28"/>
          <w:szCs w:val="28"/>
        </w:rPr>
      </w:pPr>
      <w:r w:rsidRPr="00206F7D">
        <w:rPr>
          <w:spacing w:val="-7"/>
          <w:sz w:val="28"/>
          <w:szCs w:val="28"/>
        </w:rPr>
        <w:t>постановлением Правительства</w:t>
      </w:r>
    </w:p>
    <w:p w14:paraId="018EC6B1" w14:textId="77777777" w:rsidR="008975E0" w:rsidRPr="00206F7D" w:rsidRDefault="00687DE3" w:rsidP="00326D8C">
      <w:pPr>
        <w:ind w:firstLine="0"/>
        <w:jc w:val="right"/>
        <w:rPr>
          <w:spacing w:val="-7"/>
          <w:sz w:val="28"/>
          <w:szCs w:val="28"/>
        </w:rPr>
      </w:pPr>
      <w:r w:rsidRPr="00206F7D">
        <w:rPr>
          <w:spacing w:val="-7"/>
          <w:sz w:val="28"/>
          <w:szCs w:val="28"/>
        </w:rPr>
        <w:t>Ленинградской области</w:t>
      </w:r>
    </w:p>
    <w:p w14:paraId="5D692142" w14:textId="77777777" w:rsidR="008975E0" w:rsidRPr="00206F7D" w:rsidRDefault="00687DE3" w:rsidP="00326D8C">
      <w:pPr>
        <w:ind w:firstLine="0"/>
        <w:jc w:val="right"/>
        <w:rPr>
          <w:sz w:val="28"/>
          <w:szCs w:val="28"/>
        </w:rPr>
      </w:pPr>
      <w:r w:rsidRPr="00206F7D">
        <w:rPr>
          <w:spacing w:val="-7"/>
          <w:sz w:val="28"/>
          <w:szCs w:val="28"/>
        </w:rPr>
        <w:t>от_____________ №_________</w:t>
      </w:r>
    </w:p>
    <w:p w14:paraId="252DBA38" w14:textId="77777777" w:rsidR="008975E0" w:rsidRPr="00206F7D" w:rsidRDefault="00687DE3" w:rsidP="00326D8C">
      <w:pPr>
        <w:ind w:firstLine="0"/>
        <w:jc w:val="right"/>
        <w:rPr>
          <w:sz w:val="28"/>
          <w:szCs w:val="28"/>
        </w:rPr>
      </w:pPr>
      <w:r w:rsidRPr="00206F7D">
        <w:rPr>
          <w:sz w:val="28"/>
          <w:szCs w:val="28"/>
        </w:rPr>
        <w:t>(приложение)</w:t>
      </w:r>
    </w:p>
    <w:p w14:paraId="664DC218" w14:textId="77777777" w:rsidR="008975E0" w:rsidRPr="00206F7D" w:rsidRDefault="008975E0" w:rsidP="00326D8C">
      <w:pPr>
        <w:ind w:firstLine="0"/>
        <w:jc w:val="right"/>
        <w:rPr>
          <w:rFonts w:eastAsia="Times New Roman"/>
          <w:sz w:val="20"/>
          <w:szCs w:val="28"/>
          <w:lang w:eastAsia="ru-RU"/>
        </w:rPr>
      </w:pPr>
    </w:p>
    <w:p w14:paraId="501C050F" w14:textId="77777777" w:rsidR="008975E0" w:rsidRPr="00206F7D" w:rsidRDefault="008975E0" w:rsidP="00326D8C">
      <w:pPr>
        <w:ind w:firstLine="0"/>
        <w:jc w:val="right"/>
        <w:rPr>
          <w:rFonts w:eastAsia="Times New Roman"/>
          <w:sz w:val="20"/>
          <w:szCs w:val="28"/>
          <w:lang w:eastAsia="ru-RU"/>
        </w:rPr>
      </w:pPr>
    </w:p>
    <w:p w14:paraId="5DFAF154" w14:textId="77777777" w:rsidR="008975E0" w:rsidRPr="00206F7D" w:rsidRDefault="008975E0" w:rsidP="00326D8C">
      <w:pPr>
        <w:ind w:firstLine="0"/>
        <w:jc w:val="right"/>
        <w:rPr>
          <w:rFonts w:eastAsia="Times New Roman"/>
          <w:sz w:val="20"/>
          <w:szCs w:val="28"/>
          <w:lang w:eastAsia="ru-RU"/>
        </w:rPr>
      </w:pPr>
    </w:p>
    <w:p w14:paraId="7F091E65" w14:textId="77777777" w:rsidR="008975E0" w:rsidRPr="00206F7D" w:rsidRDefault="008975E0" w:rsidP="00326D8C">
      <w:pPr>
        <w:ind w:firstLine="0"/>
        <w:jc w:val="right"/>
        <w:rPr>
          <w:rFonts w:eastAsia="Times New Roman"/>
          <w:sz w:val="20"/>
          <w:szCs w:val="28"/>
          <w:lang w:eastAsia="ru-RU"/>
        </w:rPr>
      </w:pPr>
    </w:p>
    <w:p w14:paraId="1BE004B3" w14:textId="77777777" w:rsidR="008975E0" w:rsidRPr="00206F7D" w:rsidRDefault="008975E0" w:rsidP="00326D8C">
      <w:pPr>
        <w:ind w:firstLine="0"/>
        <w:jc w:val="center"/>
        <w:rPr>
          <w:rFonts w:eastAsia="Times New Roman"/>
          <w:smallCaps/>
          <w:sz w:val="30"/>
          <w:szCs w:val="30"/>
          <w:lang w:eastAsia="en-US"/>
        </w:rPr>
      </w:pPr>
    </w:p>
    <w:p w14:paraId="7C21122D" w14:textId="77777777" w:rsidR="008975E0" w:rsidRPr="00206F7D" w:rsidRDefault="008975E0" w:rsidP="00326D8C">
      <w:pPr>
        <w:ind w:firstLine="0"/>
        <w:jc w:val="center"/>
        <w:rPr>
          <w:rFonts w:eastAsia="Times New Roman"/>
          <w:smallCaps/>
          <w:sz w:val="30"/>
          <w:szCs w:val="30"/>
          <w:lang w:eastAsia="en-US"/>
        </w:rPr>
      </w:pPr>
    </w:p>
    <w:p w14:paraId="1BC34FAC" w14:textId="77777777" w:rsidR="008975E0" w:rsidRPr="00206F7D" w:rsidRDefault="008975E0" w:rsidP="00326D8C">
      <w:pPr>
        <w:ind w:firstLine="0"/>
        <w:jc w:val="center"/>
        <w:rPr>
          <w:rFonts w:eastAsia="Times New Roman"/>
          <w:smallCaps/>
          <w:sz w:val="30"/>
          <w:szCs w:val="30"/>
          <w:lang w:eastAsia="en-US"/>
        </w:rPr>
      </w:pPr>
    </w:p>
    <w:p w14:paraId="2ED42EC3" w14:textId="77777777" w:rsidR="008975E0" w:rsidRDefault="008975E0" w:rsidP="00326D8C">
      <w:pPr>
        <w:ind w:firstLine="0"/>
        <w:jc w:val="center"/>
        <w:rPr>
          <w:rFonts w:eastAsia="Times New Roman"/>
          <w:smallCaps/>
          <w:sz w:val="30"/>
          <w:szCs w:val="30"/>
          <w:lang w:eastAsia="en-US"/>
        </w:rPr>
      </w:pPr>
    </w:p>
    <w:p w14:paraId="2233A354" w14:textId="77777777" w:rsidR="00051E9B" w:rsidRDefault="00051E9B" w:rsidP="00326D8C">
      <w:pPr>
        <w:ind w:firstLine="0"/>
        <w:jc w:val="center"/>
        <w:rPr>
          <w:rFonts w:eastAsia="Times New Roman"/>
          <w:smallCaps/>
          <w:sz w:val="30"/>
          <w:szCs w:val="30"/>
          <w:lang w:eastAsia="en-US"/>
        </w:rPr>
      </w:pPr>
    </w:p>
    <w:p w14:paraId="4FC62C25" w14:textId="77777777" w:rsidR="00051E9B" w:rsidRPr="00206F7D" w:rsidRDefault="00051E9B" w:rsidP="00326D8C">
      <w:pPr>
        <w:ind w:firstLine="0"/>
        <w:jc w:val="center"/>
        <w:rPr>
          <w:rFonts w:eastAsia="Times New Roman"/>
          <w:smallCaps/>
          <w:sz w:val="30"/>
          <w:szCs w:val="30"/>
          <w:lang w:eastAsia="en-US"/>
        </w:rPr>
      </w:pPr>
    </w:p>
    <w:p w14:paraId="1D12A7F0" w14:textId="77777777" w:rsidR="008975E0" w:rsidRPr="00206F7D" w:rsidRDefault="008975E0" w:rsidP="00326D8C">
      <w:pPr>
        <w:ind w:firstLine="0"/>
        <w:jc w:val="center"/>
        <w:rPr>
          <w:rFonts w:eastAsia="Times New Roman"/>
          <w:smallCaps/>
          <w:sz w:val="30"/>
          <w:szCs w:val="30"/>
          <w:lang w:eastAsia="ru-RU"/>
        </w:rPr>
      </w:pPr>
    </w:p>
    <w:p w14:paraId="6FC16565" w14:textId="3BEB444E" w:rsidR="008975E0" w:rsidRPr="00206F7D" w:rsidRDefault="003400FA" w:rsidP="00326D8C">
      <w:pPr>
        <w:ind w:firstLine="0"/>
        <w:jc w:val="center"/>
        <w:rPr>
          <w:sz w:val="28"/>
          <w:szCs w:val="28"/>
        </w:rPr>
      </w:pPr>
      <w:r>
        <w:rPr>
          <w:sz w:val="28"/>
          <w:szCs w:val="28"/>
        </w:rPr>
        <w:t xml:space="preserve">ИЗМЕНЕНИЯ В </w:t>
      </w:r>
      <w:r w:rsidR="00687DE3" w:rsidRPr="00206F7D">
        <w:rPr>
          <w:sz w:val="28"/>
          <w:szCs w:val="28"/>
        </w:rPr>
        <w:t>ГЕНЕРАЛЬНЫЙ ПЛАН</w:t>
      </w:r>
    </w:p>
    <w:p w14:paraId="3006EC89" w14:textId="77777777" w:rsidR="00023488" w:rsidRDefault="00023488" w:rsidP="00326D8C">
      <w:pPr>
        <w:ind w:firstLine="0"/>
        <w:jc w:val="center"/>
        <w:rPr>
          <w:sz w:val="28"/>
          <w:szCs w:val="28"/>
        </w:rPr>
      </w:pPr>
      <w:r>
        <w:rPr>
          <w:sz w:val="28"/>
          <w:szCs w:val="28"/>
        </w:rPr>
        <w:t>ВЕРЕВСКОГО СЕЛЬСКОГО ПОСЕЛЕНИЯ</w:t>
      </w:r>
    </w:p>
    <w:p w14:paraId="7F545D93" w14:textId="7C89080E" w:rsidR="009C3EE1" w:rsidRDefault="00023488" w:rsidP="00326D8C">
      <w:pPr>
        <w:ind w:firstLine="0"/>
        <w:jc w:val="center"/>
        <w:rPr>
          <w:sz w:val="28"/>
          <w:szCs w:val="28"/>
        </w:rPr>
      </w:pPr>
      <w:r>
        <w:rPr>
          <w:sz w:val="28"/>
          <w:szCs w:val="28"/>
        </w:rPr>
        <w:t>ГАТЧИНСКОГО МУНИЦИПАЛЬНОГО РАЙОНА</w:t>
      </w:r>
    </w:p>
    <w:p w14:paraId="695BD145" w14:textId="251A5C51" w:rsidR="008975E0" w:rsidRDefault="00BA2059" w:rsidP="00326D8C">
      <w:pPr>
        <w:ind w:firstLine="0"/>
        <w:jc w:val="center"/>
        <w:rPr>
          <w:sz w:val="28"/>
          <w:szCs w:val="28"/>
        </w:rPr>
      </w:pPr>
      <w:r>
        <w:rPr>
          <w:sz w:val="28"/>
          <w:szCs w:val="28"/>
        </w:rPr>
        <w:t>ЛЕНИНГРАДСКОЙ ОБЛАСТИ</w:t>
      </w:r>
    </w:p>
    <w:p w14:paraId="7B110DF2" w14:textId="77777777" w:rsidR="00E43B4B" w:rsidRPr="00206F7D" w:rsidRDefault="00E43B4B" w:rsidP="00326D8C">
      <w:pPr>
        <w:ind w:firstLine="0"/>
        <w:jc w:val="center"/>
        <w:rPr>
          <w:rFonts w:eastAsia="Times New Roman"/>
          <w:caps/>
          <w:sz w:val="24"/>
          <w:szCs w:val="24"/>
          <w:lang w:eastAsia="ru-RU"/>
        </w:rPr>
      </w:pPr>
    </w:p>
    <w:p w14:paraId="1F189E95" w14:textId="77777777" w:rsidR="008975E0" w:rsidRPr="00206F7D" w:rsidRDefault="008975E0" w:rsidP="00326D8C">
      <w:pPr>
        <w:ind w:firstLine="0"/>
        <w:jc w:val="center"/>
        <w:rPr>
          <w:rFonts w:eastAsia="Times New Roman"/>
          <w:caps/>
          <w:sz w:val="24"/>
          <w:szCs w:val="24"/>
          <w:lang w:eastAsia="ru-RU"/>
        </w:rPr>
      </w:pPr>
    </w:p>
    <w:p w14:paraId="0E8880A4" w14:textId="77777777" w:rsidR="008975E0" w:rsidRPr="00206F7D" w:rsidRDefault="008975E0" w:rsidP="00326D8C">
      <w:pPr>
        <w:ind w:firstLine="0"/>
        <w:jc w:val="center"/>
        <w:rPr>
          <w:rFonts w:eastAsia="Times New Roman"/>
          <w:caps/>
          <w:sz w:val="24"/>
          <w:szCs w:val="24"/>
          <w:lang w:eastAsia="ru-RU"/>
        </w:rPr>
      </w:pPr>
    </w:p>
    <w:p w14:paraId="25BBC422" w14:textId="77777777" w:rsidR="008975E0" w:rsidRPr="00206F7D" w:rsidRDefault="008975E0" w:rsidP="00326D8C">
      <w:pPr>
        <w:ind w:firstLine="0"/>
        <w:jc w:val="center"/>
        <w:rPr>
          <w:rFonts w:eastAsia="Times New Roman"/>
          <w:caps/>
          <w:sz w:val="24"/>
          <w:szCs w:val="24"/>
          <w:lang w:eastAsia="ru-RU"/>
        </w:rPr>
      </w:pPr>
    </w:p>
    <w:p w14:paraId="2F601ACE" w14:textId="77777777" w:rsidR="008975E0" w:rsidRPr="00206F7D" w:rsidRDefault="008975E0" w:rsidP="00326D8C">
      <w:pPr>
        <w:ind w:firstLine="0"/>
        <w:jc w:val="center"/>
        <w:rPr>
          <w:rFonts w:eastAsia="Times New Roman"/>
          <w:caps/>
          <w:sz w:val="24"/>
          <w:szCs w:val="24"/>
          <w:lang w:eastAsia="ru-RU"/>
        </w:rPr>
      </w:pPr>
    </w:p>
    <w:p w14:paraId="14F10B22" w14:textId="77777777" w:rsidR="008975E0" w:rsidRPr="00206F7D" w:rsidRDefault="008975E0" w:rsidP="00326D8C">
      <w:pPr>
        <w:ind w:firstLine="0"/>
        <w:jc w:val="center"/>
        <w:rPr>
          <w:rFonts w:eastAsia="Times New Roman"/>
          <w:caps/>
          <w:sz w:val="24"/>
          <w:szCs w:val="24"/>
          <w:lang w:eastAsia="ru-RU"/>
        </w:rPr>
      </w:pPr>
    </w:p>
    <w:p w14:paraId="7E44D6F6" w14:textId="77777777" w:rsidR="008975E0" w:rsidRPr="00206F7D" w:rsidRDefault="008975E0" w:rsidP="00326D8C">
      <w:pPr>
        <w:ind w:firstLine="0"/>
        <w:jc w:val="center"/>
        <w:rPr>
          <w:rFonts w:eastAsia="Times New Roman"/>
          <w:caps/>
          <w:sz w:val="24"/>
          <w:szCs w:val="24"/>
          <w:lang w:eastAsia="ru-RU"/>
        </w:rPr>
      </w:pPr>
    </w:p>
    <w:p w14:paraId="31F7A3BD" w14:textId="77777777" w:rsidR="008975E0" w:rsidRPr="00206F7D" w:rsidRDefault="008975E0" w:rsidP="00326D8C">
      <w:pPr>
        <w:ind w:firstLine="0"/>
        <w:jc w:val="center"/>
        <w:rPr>
          <w:rFonts w:eastAsia="Times New Roman"/>
          <w:caps/>
          <w:sz w:val="24"/>
          <w:szCs w:val="24"/>
          <w:lang w:eastAsia="ru-RU"/>
        </w:rPr>
      </w:pPr>
    </w:p>
    <w:p w14:paraId="0451539E" w14:textId="77777777" w:rsidR="008975E0" w:rsidRPr="00206F7D" w:rsidRDefault="008975E0" w:rsidP="00326D8C">
      <w:pPr>
        <w:ind w:firstLine="0"/>
        <w:jc w:val="center"/>
        <w:rPr>
          <w:rFonts w:eastAsia="Times New Roman"/>
          <w:caps/>
          <w:sz w:val="24"/>
          <w:szCs w:val="24"/>
          <w:lang w:eastAsia="ru-RU"/>
        </w:rPr>
      </w:pPr>
    </w:p>
    <w:p w14:paraId="3F019297" w14:textId="77777777" w:rsidR="008975E0" w:rsidRPr="00206F7D" w:rsidRDefault="008975E0" w:rsidP="00326D8C">
      <w:pPr>
        <w:ind w:firstLine="0"/>
        <w:jc w:val="center"/>
        <w:rPr>
          <w:rFonts w:eastAsia="Times New Roman"/>
          <w:caps/>
          <w:sz w:val="24"/>
          <w:szCs w:val="24"/>
          <w:lang w:eastAsia="ru-RU"/>
        </w:rPr>
      </w:pPr>
    </w:p>
    <w:p w14:paraId="3A617B8E" w14:textId="77777777" w:rsidR="008975E0" w:rsidRPr="00206F7D" w:rsidRDefault="008975E0" w:rsidP="00326D8C">
      <w:pPr>
        <w:ind w:firstLine="0"/>
        <w:jc w:val="center"/>
        <w:rPr>
          <w:rFonts w:eastAsia="Times New Roman"/>
          <w:caps/>
          <w:sz w:val="24"/>
          <w:szCs w:val="24"/>
          <w:lang w:eastAsia="ru-RU"/>
        </w:rPr>
      </w:pPr>
    </w:p>
    <w:p w14:paraId="48CDC21D" w14:textId="77777777" w:rsidR="008975E0" w:rsidRPr="00206F7D" w:rsidRDefault="008975E0" w:rsidP="00326D8C">
      <w:pPr>
        <w:ind w:firstLine="0"/>
        <w:jc w:val="center"/>
        <w:rPr>
          <w:rFonts w:eastAsia="Times New Roman"/>
          <w:caps/>
          <w:sz w:val="24"/>
          <w:szCs w:val="24"/>
          <w:lang w:eastAsia="ru-RU"/>
        </w:rPr>
      </w:pPr>
    </w:p>
    <w:p w14:paraId="189CAFF9" w14:textId="77777777" w:rsidR="008975E0" w:rsidRPr="00206F7D" w:rsidRDefault="008975E0" w:rsidP="00326D8C">
      <w:pPr>
        <w:ind w:firstLine="0"/>
        <w:jc w:val="center"/>
        <w:rPr>
          <w:rFonts w:eastAsia="Times New Roman"/>
          <w:caps/>
          <w:sz w:val="24"/>
          <w:szCs w:val="28"/>
          <w:lang w:eastAsia="ru-RU"/>
        </w:rPr>
      </w:pPr>
    </w:p>
    <w:p w14:paraId="4E17AA57" w14:textId="77777777" w:rsidR="008975E0" w:rsidRPr="00206F7D" w:rsidRDefault="008975E0" w:rsidP="00326D8C">
      <w:pPr>
        <w:ind w:firstLine="0"/>
        <w:jc w:val="center"/>
        <w:rPr>
          <w:rFonts w:eastAsia="Times New Roman"/>
          <w:szCs w:val="28"/>
          <w:lang w:eastAsia="ru-RU"/>
        </w:rPr>
      </w:pPr>
    </w:p>
    <w:p w14:paraId="7CEE9EFF" w14:textId="77777777" w:rsidR="008975E0" w:rsidRPr="00206F7D" w:rsidRDefault="008975E0" w:rsidP="00326D8C">
      <w:pPr>
        <w:ind w:firstLine="0"/>
        <w:jc w:val="center"/>
        <w:rPr>
          <w:rFonts w:eastAsia="Times New Roman"/>
          <w:szCs w:val="28"/>
          <w:lang w:eastAsia="ru-RU"/>
        </w:rPr>
      </w:pPr>
    </w:p>
    <w:p w14:paraId="6956A335" w14:textId="77777777" w:rsidR="008975E0" w:rsidRPr="00206F7D" w:rsidRDefault="008975E0" w:rsidP="00326D8C">
      <w:pPr>
        <w:ind w:firstLine="0"/>
        <w:jc w:val="center"/>
        <w:rPr>
          <w:rFonts w:eastAsia="Times New Roman"/>
          <w:szCs w:val="28"/>
          <w:lang w:eastAsia="ru-RU"/>
        </w:rPr>
      </w:pPr>
    </w:p>
    <w:p w14:paraId="3BC00AC9" w14:textId="77777777" w:rsidR="008975E0" w:rsidRPr="00206F7D" w:rsidRDefault="008975E0" w:rsidP="00326D8C">
      <w:pPr>
        <w:ind w:firstLine="0"/>
        <w:jc w:val="center"/>
        <w:rPr>
          <w:rFonts w:eastAsia="Times New Roman"/>
          <w:szCs w:val="28"/>
          <w:lang w:eastAsia="ru-RU"/>
        </w:rPr>
      </w:pPr>
    </w:p>
    <w:p w14:paraId="516A9563" w14:textId="77777777" w:rsidR="008975E0" w:rsidRPr="00206F7D" w:rsidRDefault="008975E0" w:rsidP="00326D8C">
      <w:pPr>
        <w:ind w:firstLine="0"/>
        <w:jc w:val="center"/>
        <w:rPr>
          <w:rFonts w:eastAsia="Times New Roman"/>
          <w:szCs w:val="28"/>
          <w:lang w:eastAsia="ru-RU"/>
        </w:rPr>
      </w:pPr>
    </w:p>
    <w:p w14:paraId="00F1E50A" w14:textId="77777777" w:rsidR="008975E0" w:rsidRPr="00206F7D" w:rsidRDefault="008975E0" w:rsidP="00326D8C">
      <w:pPr>
        <w:ind w:firstLine="0"/>
        <w:jc w:val="center"/>
        <w:rPr>
          <w:rFonts w:eastAsia="Times New Roman"/>
          <w:szCs w:val="28"/>
          <w:lang w:eastAsia="ru-RU"/>
        </w:rPr>
      </w:pPr>
    </w:p>
    <w:p w14:paraId="5AEC5D97" w14:textId="77777777" w:rsidR="008975E0" w:rsidRPr="00206F7D" w:rsidRDefault="008975E0" w:rsidP="00326D8C">
      <w:pPr>
        <w:ind w:firstLine="0"/>
        <w:jc w:val="center"/>
        <w:rPr>
          <w:rFonts w:eastAsia="Times New Roman"/>
          <w:szCs w:val="28"/>
          <w:lang w:eastAsia="ru-RU"/>
        </w:rPr>
      </w:pPr>
    </w:p>
    <w:p w14:paraId="38CF4319" w14:textId="77777777" w:rsidR="008975E0" w:rsidRPr="00206F7D" w:rsidRDefault="008975E0" w:rsidP="00326D8C">
      <w:pPr>
        <w:ind w:firstLine="0"/>
        <w:jc w:val="center"/>
        <w:rPr>
          <w:rFonts w:eastAsia="Times New Roman"/>
          <w:szCs w:val="28"/>
          <w:lang w:eastAsia="ru-RU"/>
        </w:rPr>
      </w:pPr>
    </w:p>
    <w:p w14:paraId="024DE1D7" w14:textId="77777777" w:rsidR="008975E0" w:rsidRPr="00206F7D" w:rsidRDefault="008975E0" w:rsidP="00326D8C">
      <w:pPr>
        <w:ind w:firstLine="0"/>
        <w:jc w:val="center"/>
        <w:rPr>
          <w:rFonts w:eastAsia="Times New Roman"/>
          <w:szCs w:val="28"/>
          <w:lang w:eastAsia="ru-RU"/>
        </w:rPr>
      </w:pPr>
    </w:p>
    <w:p w14:paraId="00DD9AB9" w14:textId="77777777" w:rsidR="008975E0" w:rsidRPr="00206F7D" w:rsidRDefault="008975E0" w:rsidP="00326D8C">
      <w:pPr>
        <w:ind w:firstLine="0"/>
        <w:jc w:val="center"/>
        <w:rPr>
          <w:rFonts w:eastAsia="Times New Roman"/>
          <w:szCs w:val="28"/>
          <w:lang w:eastAsia="ru-RU"/>
        </w:rPr>
      </w:pPr>
    </w:p>
    <w:p w14:paraId="508565BA" w14:textId="77777777" w:rsidR="008975E0" w:rsidRPr="00206F7D" w:rsidRDefault="008975E0" w:rsidP="00326D8C">
      <w:pPr>
        <w:ind w:firstLine="0"/>
        <w:jc w:val="center"/>
        <w:rPr>
          <w:rFonts w:eastAsia="Times New Roman"/>
          <w:szCs w:val="28"/>
          <w:lang w:eastAsia="ru-RU"/>
        </w:rPr>
      </w:pPr>
    </w:p>
    <w:p w14:paraId="289C7C17" w14:textId="77777777" w:rsidR="008975E0" w:rsidRPr="00206F7D" w:rsidRDefault="008975E0" w:rsidP="00326D8C">
      <w:pPr>
        <w:ind w:firstLine="0"/>
        <w:jc w:val="center"/>
        <w:rPr>
          <w:rFonts w:eastAsia="Times New Roman"/>
          <w:szCs w:val="28"/>
          <w:lang w:eastAsia="ru-RU"/>
        </w:rPr>
      </w:pPr>
    </w:p>
    <w:p w14:paraId="165137D4" w14:textId="77777777" w:rsidR="008975E0" w:rsidRPr="00206F7D" w:rsidRDefault="00687DE3" w:rsidP="00326D8C">
      <w:pPr>
        <w:ind w:firstLine="0"/>
        <w:jc w:val="center"/>
        <w:rPr>
          <w:rFonts w:eastAsia="Times New Roman"/>
          <w:sz w:val="26"/>
          <w:szCs w:val="26"/>
          <w:lang w:eastAsia="ru-RU"/>
        </w:rPr>
      </w:pPr>
      <w:r w:rsidRPr="00206F7D">
        <w:br w:type="page"/>
      </w:r>
    </w:p>
    <w:p w14:paraId="44D77FB4" w14:textId="77777777" w:rsidR="008975E0" w:rsidRPr="00206F7D" w:rsidRDefault="008975E0" w:rsidP="00326D8C">
      <w:pPr>
        <w:jc w:val="left"/>
        <w:rPr>
          <w:rFonts w:eastAsia="Times New Roman"/>
          <w:sz w:val="26"/>
          <w:szCs w:val="26"/>
        </w:rPr>
      </w:pPr>
    </w:p>
    <w:p w14:paraId="1A4B055E" w14:textId="77777777" w:rsidR="008975E0" w:rsidRPr="00206F7D" w:rsidRDefault="008975E0" w:rsidP="00326D8C">
      <w:pPr>
        <w:jc w:val="left"/>
      </w:pPr>
    </w:p>
    <w:p w14:paraId="4B19ACFB" w14:textId="77777777" w:rsidR="008975E0" w:rsidRPr="00206F7D" w:rsidRDefault="008975E0" w:rsidP="00326D8C">
      <w:pPr>
        <w:jc w:val="left"/>
      </w:pPr>
    </w:p>
    <w:p w14:paraId="330DFE1D" w14:textId="77777777" w:rsidR="008975E0" w:rsidRPr="00206F7D" w:rsidRDefault="008975E0" w:rsidP="00326D8C">
      <w:pPr>
        <w:jc w:val="left"/>
      </w:pPr>
    </w:p>
    <w:p w14:paraId="3ADA6BB6" w14:textId="77777777" w:rsidR="008975E0" w:rsidRPr="00206F7D" w:rsidRDefault="008975E0" w:rsidP="00326D8C">
      <w:pPr>
        <w:jc w:val="left"/>
      </w:pPr>
    </w:p>
    <w:p w14:paraId="68630267" w14:textId="77777777" w:rsidR="008975E0" w:rsidRPr="00206F7D" w:rsidRDefault="008975E0" w:rsidP="00326D8C">
      <w:pPr>
        <w:jc w:val="left"/>
      </w:pPr>
    </w:p>
    <w:p w14:paraId="396008BA" w14:textId="77777777" w:rsidR="008975E0" w:rsidRPr="00206F7D" w:rsidRDefault="008975E0" w:rsidP="00326D8C">
      <w:pPr>
        <w:jc w:val="left"/>
      </w:pPr>
    </w:p>
    <w:p w14:paraId="343BA335" w14:textId="77777777" w:rsidR="008975E0" w:rsidRPr="00206F7D" w:rsidRDefault="008975E0" w:rsidP="00326D8C">
      <w:pPr>
        <w:jc w:val="left"/>
      </w:pPr>
    </w:p>
    <w:p w14:paraId="6EF107B6" w14:textId="77777777" w:rsidR="008975E0" w:rsidRPr="00206F7D" w:rsidRDefault="008975E0" w:rsidP="00326D8C">
      <w:pPr>
        <w:jc w:val="left"/>
      </w:pPr>
    </w:p>
    <w:p w14:paraId="2FC1BAB1" w14:textId="77777777" w:rsidR="008975E0" w:rsidRPr="00206F7D" w:rsidRDefault="008975E0" w:rsidP="00326D8C">
      <w:pPr>
        <w:jc w:val="left"/>
      </w:pPr>
    </w:p>
    <w:p w14:paraId="3623EF98" w14:textId="77777777" w:rsidR="008975E0" w:rsidRPr="00206F7D" w:rsidRDefault="008975E0" w:rsidP="00326D8C">
      <w:pPr>
        <w:jc w:val="left"/>
      </w:pPr>
    </w:p>
    <w:p w14:paraId="1BAB6526" w14:textId="77777777" w:rsidR="008975E0" w:rsidRPr="00206F7D" w:rsidRDefault="008975E0" w:rsidP="00326D8C">
      <w:pPr>
        <w:jc w:val="left"/>
      </w:pPr>
    </w:p>
    <w:p w14:paraId="19542EDC" w14:textId="77777777" w:rsidR="008975E0" w:rsidRPr="00206F7D" w:rsidRDefault="008975E0" w:rsidP="00326D8C">
      <w:pPr>
        <w:jc w:val="left"/>
      </w:pPr>
    </w:p>
    <w:p w14:paraId="4D966F69" w14:textId="77777777" w:rsidR="008975E0" w:rsidRPr="00206F7D" w:rsidRDefault="008975E0" w:rsidP="00326D8C">
      <w:pPr>
        <w:jc w:val="left"/>
      </w:pPr>
    </w:p>
    <w:p w14:paraId="1F3CDF8B" w14:textId="77777777" w:rsidR="008975E0" w:rsidRPr="00206F7D" w:rsidRDefault="008975E0" w:rsidP="00326D8C">
      <w:pPr>
        <w:jc w:val="left"/>
      </w:pPr>
    </w:p>
    <w:p w14:paraId="7D58AD83" w14:textId="77777777" w:rsidR="008975E0" w:rsidRPr="00206F7D" w:rsidRDefault="008975E0" w:rsidP="00326D8C">
      <w:pPr>
        <w:jc w:val="left"/>
      </w:pPr>
    </w:p>
    <w:p w14:paraId="4E056882" w14:textId="77777777" w:rsidR="008975E0" w:rsidRPr="00206F7D" w:rsidRDefault="008975E0" w:rsidP="00326D8C">
      <w:pPr>
        <w:jc w:val="left"/>
      </w:pPr>
    </w:p>
    <w:p w14:paraId="40872F0C" w14:textId="77777777" w:rsidR="008975E0" w:rsidRPr="00206F7D" w:rsidRDefault="008975E0" w:rsidP="00326D8C">
      <w:pPr>
        <w:jc w:val="left"/>
      </w:pPr>
    </w:p>
    <w:p w14:paraId="1D24C7D0" w14:textId="77777777" w:rsidR="008975E0" w:rsidRPr="00206F7D" w:rsidRDefault="008975E0" w:rsidP="00326D8C">
      <w:pPr>
        <w:jc w:val="left"/>
      </w:pPr>
    </w:p>
    <w:p w14:paraId="271231FC" w14:textId="77777777" w:rsidR="008975E0" w:rsidRPr="00206F7D" w:rsidRDefault="008975E0" w:rsidP="00326D8C">
      <w:pPr>
        <w:ind w:firstLine="0"/>
        <w:jc w:val="left"/>
      </w:pPr>
    </w:p>
    <w:p w14:paraId="0014459A" w14:textId="77777777" w:rsidR="008975E0" w:rsidRPr="00206F7D" w:rsidRDefault="008975E0" w:rsidP="00326D8C">
      <w:pPr>
        <w:ind w:firstLine="0"/>
        <w:jc w:val="left"/>
        <w:rPr>
          <w:sz w:val="28"/>
          <w:szCs w:val="28"/>
        </w:rPr>
      </w:pPr>
    </w:p>
    <w:p w14:paraId="24BEC923" w14:textId="77777777" w:rsidR="008975E0" w:rsidRPr="00206F7D" w:rsidRDefault="00687DE3" w:rsidP="00326D8C">
      <w:pPr>
        <w:widowControl w:val="0"/>
        <w:ind w:firstLine="0"/>
        <w:jc w:val="center"/>
        <w:rPr>
          <w:sz w:val="32"/>
          <w:szCs w:val="32"/>
        </w:rPr>
      </w:pPr>
      <w:r w:rsidRPr="00206F7D">
        <w:rPr>
          <w:sz w:val="32"/>
          <w:szCs w:val="32"/>
        </w:rPr>
        <w:t>ПОЛОЖЕНИЕ</w:t>
      </w:r>
    </w:p>
    <w:p w14:paraId="4637134A" w14:textId="77777777" w:rsidR="008975E0" w:rsidRPr="00206F7D" w:rsidRDefault="00687DE3" w:rsidP="00326D8C">
      <w:pPr>
        <w:ind w:firstLine="0"/>
        <w:jc w:val="center"/>
        <w:rPr>
          <w:sz w:val="24"/>
          <w:szCs w:val="24"/>
        </w:rPr>
        <w:sectPr w:rsidR="008975E0" w:rsidRPr="00206F7D" w:rsidSect="00044037">
          <w:headerReference w:type="default" r:id="rId8"/>
          <w:footerReference w:type="default" r:id="rId9"/>
          <w:pgSz w:w="11906" w:h="16838"/>
          <w:pgMar w:top="1134" w:right="567" w:bottom="1134" w:left="1134" w:header="709" w:footer="709" w:gutter="0"/>
          <w:pgNumType w:start="1"/>
          <w:cols w:space="720"/>
          <w:formProt w:val="0"/>
          <w:titlePg/>
          <w:docGrid w:linePitch="381"/>
        </w:sectPr>
      </w:pPr>
      <w:r w:rsidRPr="00206F7D">
        <w:rPr>
          <w:sz w:val="32"/>
          <w:szCs w:val="32"/>
        </w:rPr>
        <w:t>о территориальном планировании</w:t>
      </w:r>
    </w:p>
    <w:p w14:paraId="2D0FA38B" w14:textId="77777777" w:rsidR="00023488" w:rsidRDefault="00687DE3" w:rsidP="00326D8C">
      <w:pPr>
        <w:pStyle w:val="11"/>
        <w:spacing w:line="240" w:lineRule="auto"/>
        <w:rPr>
          <w:b w:val="0"/>
          <w:color w:val="auto"/>
          <w:sz w:val="28"/>
        </w:rPr>
      </w:pPr>
      <w:r w:rsidRPr="00206F7D">
        <w:rPr>
          <w:b w:val="0"/>
          <w:color w:val="auto"/>
          <w:sz w:val="28"/>
        </w:rPr>
        <w:lastRenderedPageBreak/>
        <w:t xml:space="preserve">1. Сведения о видах, назначении и наименованиях планируемых для размещения объектов местного значения </w:t>
      </w:r>
      <w:r w:rsidR="00023488">
        <w:rPr>
          <w:b w:val="0"/>
          <w:color w:val="auto"/>
          <w:sz w:val="28"/>
        </w:rPr>
        <w:t>поселения</w:t>
      </w:r>
      <w:r w:rsidRPr="00206F7D">
        <w:rPr>
          <w:b w:val="0"/>
          <w:color w:val="auto"/>
          <w:sz w:val="28"/>
        </w:rPr>
        <w:t>, их основные характеристики, их местоположение, а также характеристики</w:t>
      </w:r>
    </w:p>
    <w:p w14:paraId="49EBE19D" w14:textId="64626027" w:rsidR="008975E0" w:rsidRPr="00206F7D" w:rsidRDefault="00687DE3" w:rsidP="00326D8C">
      <w:pPr>
        <w:pStyle w:val="11"/>
        <w:spacing w:line="240" w:lineRule="auto"/>
        <w:rPr>
          <w:b w:val="0"/>
          <w:color w:val="auto"/>
          <w:sz w:val="28"/>
        </w:rPr>
      </w:pPr>
      <w:r w:rsidRPr="00206F7D">
        <w:rPr>
          <w:b w:val="0"/>
          <w:color w:val="auto"/>
          <w:sz w:val="28"/>
        </w:rPr>
        <w:t>зон с особыми условиями использования территории</w:t>
      </w:r>
    </w:p>
    <w:tbl>
      <w:tblPr>
        <w:tblW w:w="5000" w:type="pct"/>
        <w:tblLayout w:type="fixed"/>
        <w:tblLook w:val="0000" w:firstRow="0" w:lastRow="0" w:firstColumn="0" w:lastColumn="0" w:noHBand="0" w:noVBand="0"/>
      </w:tblPr>
      <w:tblGrid>
        <w:gridCol w:w="1001"/>
        <w:gridCol w:w="2396"/>
        <w:gridCol w:w="3544"/>
        <w:gridCol w:w="3263"/>
        <w:gridCol w:w="2407"/>
        <w:gridCol w:w="1949"/>
      </w:tblGrid>
      <w:tr w:rsidR="00267F34" w:rsidRPr="00C12414" w14:paraId="20CDAF41" w14:textId="77777777" w:rsidTr="00165377">
        <w:trPr>
          <w:trHeight w:val="442"/>
        </w:trPr>
        <w:tc>
          <w:tcPr>
            <w:tcW w:w="1001" w:type="dxa"/>
            <w:vMerge w:val="restart"/>
            <w:tcBorders>
              <w:top w:val="single" w:sz="4" w:space="0" w:color="000000"/>
              <w:left w:val="single" w:sz="4" w:space="0" w:color="000000"/>
              <w:right w:val="single" w:sz="4" w:space="0" w:color="000000"/>
            </w:tcBorders>
            <w:vAlign w:val="center"/>
          </w:tcPr>
          <w:p w14:paraId="0D0C4360" w14:textId="655B8739" w:rsidR="00267F34" w:rsidRPr="00C12414" w:rsidRDefault="00267F34" w:rsidP="00326D8C">
            <w:pPr>
              <w:ind w:firstLine="0"/>
              <w:jc w:val="center"/>
              <w:rPr>
                <w:rFonts w:eastAsia="Times New Roman"/>
                <w:sz w:val="24"/>
                <w:szCs w:val="24"/>
                <w:lang w:eastAsia="ru-RU"/>
              </w:rPr>
            </w:pPr>
            <w:bookmarkStart w:id="0" w:name="_Hlk140849749"/>
            <w:r w:rsidRPr="00C12414">
              <w:rPr>
                <w:rFonts w:eastAsia="Times New Roman"/>
                <w:sz w:val="24"/>
                <w:szCs w:val="24"/>
                <w:lang w:eastAsia="ru-RU"/>
              </w:rPr>
              <w:t>№/№ п/п</w:t>
            </w:r>
          </w:p>
        </w:tc>
        <w:tc>
          <w:tcPr>
            <w:tcW w:w="2396" w:type="dxa"/>
            <w:vMerge w:val="restart"/>
            <w:tcBorders>
              <w:top w:val="single" w:sz="4" w:space="0" w:color="000000"/>
              <w:left w:val="single" w:sz="4" w:space="0" w:color="000000"/>
              <w:right w:val="single" w:sz="4" w:space="0" w:color="000000"/>
            </w:tcBorders>
            <w:vAlign w:val="center"/>
          </w:tcPr>
          <w:p w14:paraId="2A817751" w14:textId="1B819869" w:rsidR="00267F34" w:rsidRPr="00C12414" w:rsidRDefault="005F418A" w:rsidP="00326D8C">
            <w:pPr>
              <w:ind w:firstLine="0"/>
              <w:jc w:val="center"/>
              <w:rPr>
                <w:rFonts w:eastAsia="Times New Roman"/>
                <w:sz w:val="24"/>
                <w:szCs w:val="24"/>
                <w:lang w:eastAsia="ru-RU"/>
              </w:rPr>
            </w:pPr>
            <w:r>
              <w:rPr>
                <w:rFonts w:eastAsia="Times New Roman"/>
                <w:sz w:val="24"/>
                <w:szCs w:val="24"/>
                <w:lang w:eastAsia="ru-RU"/>
              </w:rPr>
              <w:t>Класс объекта</w:t>
            </w:r>
          </w:p>
        </w:tc>
        <w:tc>
          <w:tcPr>
            <w:tcW w:w="6807" w:type="dxa"/>
            <w:gridSpan w:val="2"/>
            <w:tcBorders>
              <w:top w:val="single" w:sz="4" w:space="0" w:color="000000"/>
              <w:left w:val="single" w:sz="4" w:space="0" w:color="000000"/>
              <w:bottom w:val="single" w:sz="4" w:space="0" w:color="000000"/>
              <w:right w:val="single" w:sz="4" w:space="0" w:color="000000"/>
            </w:tcBorders>
            <w:vAlign w:val="center"/>
          </w:tcPr>
          <w:p w14:paraId="5DFD5353" w14:textId="78B6C7CA"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Характеристика объекта</w:t>
            </w:r>
          </w:p>
        </w:tc>
        <w:tc>
          <w:tcPr>
            <w:tcW w:w="2407" w:type="dxa"/>
            <w:vMerge w:val="restart"/>
            <w:tcBorders>
              <w:top w:val="single" w:sz="4" w:space="0" w:color="000000"/>
              <w:left w:val="single" w:sz="4" w:space="0" w:color="000000"/>
              <w:right w:val="single" w:sz="4" w:space="0" w:color="000000"/>
            </w:tcBorders>
            <w:vAlign w:val="center"/>
          </w:tcPr>
          <w:p w14:paraId="65E9DDFE" w14:textId="68DF6A49"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Местоположение объекта (населенный пункт, код функциональной зоны)</w:t>
            </w:r>
          </w:p>
        </w:tc>
        <w:tc>
          <w:tcPr>
            <w:tcW w:w="1949" w:type="dxa"/>
            <w:vMerge w:val="restart"/>
            <w:tcBorders>
              <w:top w:val="single" w:sz="4" w:space="0" w:color="000000"/>
              <w:left w:val="single" w:sz="4" w:space="0" w:color="000000"/>
              <w:right w:val="single" w:sz="4" w:space="0" w:color="000000"/>
            </w:tcBorders>
            <w:vAlign w:val="center"/>
          </w:tcPr>
          <w:p w14:paraId="57F65953" w14:textId="77777777"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Вид зоны с особыми условиями использования территорий, количественный показатель</w:t>
            </w:r>
          </w:p>
        </w:tc>
      </w:tr>
      <w:tr w:rsidR="00267F34" w:rsidRPr="00C12414" w14:paraId="62E004DA" w14:textId="77777777" w:rsidTr="00165377">
        <w:trPr>
          <w:trHeight w:val="75"/>
        </w:trPr>
        <w:tc>
          <w:tcPr>
            <w:tcW w:w="1001" w:type="dxa"/>
            <w:vMerge/>
            <w:tcBorders>
              <w:left w:val="single" w:sz="4" w:space="0" w:color="000000"/>
              <w:right w:val="single" w:sz="4" w:space="0" w:color="000000"/>
            </w:tcBorders>
            <w:vAlign w:val="center"/>
          </w:tcPr>
          <w:p w14:paraId="6FB81370" w14:textId="77777777" w:rsidR="00267F34" w:rsidRPr="00C12414" w:rsidRDefault="00267F34" w:rsidP="00326D8C">
            <w:pPr>
              <w:ind w:firstLine="0"/>
              <w:jc w:val="center"/>
              <w:rPr>
                <w:rFonts w:eastAsia="Times New Roman"/>
                <w:sz w:val="24"/>
                <w:szCs w:val="24"/>
                <w:lang w:eastAsia="ru-RU"/>
              </w:rPr>
            </w:pPr>
          </w:p>
        </w:tc>
        <w:tc>
          <w:tcPr>
            <w:tcW w:w="2396" w:type="dxa"/>
            <w:vMerge/>
            <w:tcBorders>
              <w:left w:val="single" w:sz="4" w:space="0" w:color="000000"/>
              <w:right w:val="single" w:sz="4" w:space="0" w:color="000000"/>
            </w:tcBorders>
            <w:vAlign w:val="center"/>
          </w:tcPr>
          <w:p w14:paraId="03CE97D8" w14:textId="77777777" w:rsidR="00267F34" w:rsidRPr="00C12414" w:rsidRDefault="00267F34" w:rsidP="00326D8C">
            <w:pPr>
              <w:ind w:firstLine="0"/>
              <w:jc w:val="center"/>
              <w:rPr>
                <w:rFonts w:eastAsia="Times New Roman"/>
                <w:sz w:val="24"/>
                <w:szCs w:val="24"/>
                <w:lang w:eastAsia="ru-RU"/>
              </w:rPr>
            </w:pPr>
          </w:p>
        </w:tc>
        <w:tc>
          <w:tcPr>
            <w:tcW w:w="3544" w:type="dxa"/>
            <w:tcBorders>
              <w:top w:val="single" w:sz="4" w:space="0" w:color="000000"/>
              <w:left w:val="single" w:sz="4" w:space="0" w:color="000000"/>
              <w:right w:val="single" w:sz="4" w:space="0" w:color="000000"/>
            </w:tcBorders>
            <w:vAlign w:val="center"/>
          </w:tcPr>
          <w:p w14:paraId="27A3D92A" w14:textId="01D5F3B7" w:rsidR="00267F34" w:rsidRPr="00C12414" w:rsidRDefault="00267F34" w:rsidP="00326D8C">
            <w:pPr>
              <w:ind w:firstLine="0"/>
              <w:jc w:val="center"/>
              <w:rPr>
                <w:rFonts w:eastAsia="Times New Roman"/>
                <w:sz w:val="24"/>
                <w:szCs w:val="24"/>
                <w:lang w:eastAsia="ru-RU"/>
              </w:rPr>
            </w:pPr>
            <w:r>
              <w:rPr>
                <w:rFonts w:eastAsia="Times New Roman"/>
                <w:sz w:val="24"/>
                <w:szCs w:val="24"/>
                <w:lang w:eastAsia="ru-RU"/>
              </w:rPr>
              <w:t>Наименование характеристики</w:t>
            </w:r>
          </w:p>
        </w:tc>
        <w:tc>
          <w:tcPr>
            <w:tcW w:w="3263" w:type="dxa"/>
            <w:tcBorders>
              <w:top w:val="single" w:sz="4" w:space="0" w:color="000000"/>
              <w:left w:val="single" w:sz="4" w:space="0" w:color="000000"/>
              <w:right w:val="single" w:sz="4" w:space="0" w:color="000000"/>
            </w:tcBorders>
            <w:vAlign w:val="center"/>
          </w:tcPr>
          <w:p w14:paraId="53CEF3BA" w14:textId="428AD3F8" w:rsidR="00267F34" w:rsidRPr="00C12414" w:rsidRDefault="00267F34" w:rsidP="00326D8C">
            <w:pPr>
              <w:ind w:firstLine="0"/>
              <w:jc w:val="center"/>
              <w:rPr>
                <w:rFonts w:eastAsia="Times New Roman"/>
                <w:sz w:val="24"/>
                <w:szCs w:val="24"/>
                <w:lang w:eastAsia="ru-RU"/>
              </w:rPr>
            </w:pPr>
            <w:r>
              <w:rPr>
                <w:rFonts w:eastAsia="Times New Roman"/>
                <w:sz w:val="24"/>
                <w:szCs w:val="24"/>
                <w:lang w:eastAsia="ru-RU"/>
              </w:rPr>
              <w:t>Значение</w:t>
            </w:r>
          </w:p>
        </w:tc>
        <w:tc>
          <w:tcPr>
            <w:tcW w:w="2407" w:type="dxa"/>
            <w:vMerge/>
            <w:tcBorders>
              <w:left w:val="single" w:sz="4" w:space="0" w:color="000000"/>
              <w:right w:val="single" w:sz="4" w:space="0" w:color="000000"/>
            </w:tcBorders>
            <w:vAlign w:val="center"/>
          </w:tcPr>
          <w:p w14:paraId="45690DBF" w14:textId="77777777" w:rsidR="00267F34" w:rsidRPr="00C12414" w:rsidRDefault="00267F34" w:rsidP="00326D8C">
            <w:pPr>
              <w:ind w:firstLine="0"/>
              <w:jc w:val="center"/>
              <w:rPr>
                <w:rFonts w:eastAsia="Times New Roman"/>
                <w:sz w:val="24"/>
                <w:szCs w:val="24"/>
                <w:lang w:eastAsia="ru-RU"/>
              </w:rPr>
            </w:pPr>
          </w:p>
        </w:tc>
        <w:tc>
          <w:tcPr>
            <w:tcW w:w="1949" w:type="dxa"/>
            <w:vMerge/>
            <w:tcBorders>
              <w:left w:val="single" w:sz="4" w:space="0" w:color="000000"/>
              <w:right w:val="single" w:sz="4" w:space="0" w:color="000000"/>
            </w:tcBorders>
            <w:vAlign w:val="center"/>
          </w:tcPr>
          <w:p w14:paraId="6A4136CB" w14:textId="77777777" w:rsidR="00267F34" w:rsidRPr="00C12414" w:rsidRDefault="00267F34" w:rsidP="00326D8C">
            <w:pPr>
              <w:ind w:firstLine="0"/>
              <w:jc w:val="center"/>
              <w:rPr>
                <w:rFonts w:eastAsia="Times New Roman"/>
                <w:sz w:val="24"/>
                <w:szCs w:val="24"/>
                <w:lang w:eastAsia="ru-RU"/>
              </w:rPr>
            </w:pPr>
          </w:p>
        </w:tc>
      </w:tr>
    </w:tbl>
    <w:p w14:paraId="793B14CE" w14:textId="77777777" w:rsidR="008975E0" w:rsidRPr="00C12414" w:rsidRDefault="008975E0" w:rsidP="00326D8C">
      <w:pPr>
        <w:ind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396"/>
        <w:gridCol w:w="3544"/>
        <w:gridCol w:w="3263"/>
        <w:gridCol w:w="2407"/>
        <w:gridCol w:w="1949"/>
      </w:tblGrid>
      <w:tr w:rsidR="00267F34" w:rsidRPr="00C12414" w14:paraId="28AB7A2C" w14:textId="77777777" w:rsidTr="00165377">
        <w:trPr>
          <w:trHeight w:val="46"/>
          <w:tblHeader/>
        </w:trPr>
        <w:tc>
          <w:tcPr>
            <w:tcW w:w="1001" w:type="dxa"/>
          </w:tcPr>
          <w:p w14:paraId="5209F10D" w14:textId="6B629C38" w:rsidR="00267F34" w:rsidRPr="00C12414" w:rsidRDefault="00267F34" w:rsidP="0029057E">
            <w:pPr>
              <w:ind w:firstLine="0"/>
              <w:jc w:val="center"/>
              <w:rPr>
                <w:rFonts w:eastAsia="Times New Roman"/>
                <w:sz w:val="24"/>
                <w:szCs w:val="24"/>
                <w:lang w:eastAsia="ru-RU"/>
              </w:rPr>
            </w:pPr>
            <w:r w:rsidRPr="00C12414">
              <w:rPr>
                <w:rFonts w:eastAsia="Times New Roman"/>
                <w:sz w:val="24"/>
                <w:szCs w:val="24"/>
                <w:lang w:eastAsia="ru-RU"/>
              </w:rPr>
              <w:t>1</w:t>
            </w:r>
          </w:p>
        </w:tc>
        <w:tc>
          <w:tcPr>
            <w:tcW w:w="2396" w:type="dxa"/>
          </w:tcPr>
          <w:p w14:paraId="6271627A" w14:textId="1B3BCE74"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2</w:t>
            </w:r>
          </w:p>
        </w:tc>
        <w:tc>
          <w:tcPr>
            <w:tcW w:w="3544" w:type="dxa"/>
          </w:tcPr>
          <w:p w14:paraId="32DBCB98" w14:textId="2BE3C867"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3</w:t>
            </w:r>
          </w:p>
        </w:tc>
        <w:tc>
          <w:tcPr>
            <w:tcW w:w="3263" w:type="dxa"/>
          </w:tcPr>
          <w:p w14:paraId="3481208B" w14:textId="631DECDD" w:rsidR="00267F34" w:rsidRPr="00C12414" w:rsidRDefault="00556AB4" w:rsidP="00326D8C">
            <w:pPr>
              <w:ind w:firstLine="0"/>
              <w:jc w:val="center"/>
              <w:rPr>
                <w:rFonts w:eastAsia="Times New Roman"/>
                <w:sz w:val="24"/>
                <w:szCs w:val="24"/>
                <w:lang w:eastAsia="ru-RU"/>
              </w:rPr>
            </w:pPr>
            <w:r>
              <w:rPr>
                <w:rFonts w:eastAsia="Times New Roman"/>
                <w:sz w:val="24"/>
                <w:szCs w:val="24"/>
                <w:lang w:eastAsia="ru-RU"/>
              </w:rPr>
              <w:t>4</w:t>
            </w:r>
          </w:p>
        </w:tc>
        <w:tc>
          <w:tcPr>
            <w:tcW w:w="2407" w:type="dxa"/>
          </w:tcPr>
          <w:p w14:paraId="351E67ED" w14:textId="4C43564E" w:rsidR="00267F34" w:rsidRPr="00C12414" w:rsidRDefault="00556AB4" w:rsidP="00326D8C">
            <w:pPr>
              <w:ind w:firstLine="0"/>
              <w:jc w:val="center"/>
              <w:rPr>
                <w:rFonts w:eastAsia="Times New Roman"/>
                <w:sz w:val="24"/>
                <w:szCs w:val="24"/>
                <w:lang w:eastAsia="ru-RU"/>
              </w:rPr>
            </w:pPr>
            <w:r>
              <w:rPr>
                <w:rFonts w:eastAsia="Times New Roman"/>
                <w:sz w:val="24"/>
                <w:szCs w:val="24"/>
                <w:lang w:eastAsia="ru-RU"/>
              </w:rPr>
              <w:t>5</w:t>
            </w:r>
          </w:p>
        </w:tc>
        <w:tc>
          <w:tcPr>
            <w:tcW w:w="1949" w:type="dxa"/>
          </w:tcPr>
          <w:p w14:paraId="6A85C38A" w14:textId="58046176" w:rsidR="00267F34" w:rsidRPr="00C12414" w:rsidRDefault="00556AB4" w:rsidP="00326D8C">
            <w:pPr>
              <w:ind w:firstLine="0"/>
              <w:jc w:val="center"/>
              <w:rPr>
                <w:rFonts w:eastAsia="Times New Roman"/>
                <w:sz w:val="24"/>
                <w:szCs w:val="24"/>
                <w:lang w:eastAsia="ru-RU"/>
              </w:rPr>
            </w:pPr>
            <w:r>
              <w:rPr>
                <w:rFonts w:eastAsia="Times New Roman"/>
                <w:sz w:val="24"/>
                <w:szCs w:val="24"/>
                <w:lang w:eastAsia="ru-RU"/>
              </w:rPr>
              <w:t>6</w:t>
            </w:r>
          </w:p>
        </w:tc>
      </w:tr>
      <w:tr w:rsidR="009263E1" w:rsidRPr="00C12414" w14:paraId="2AF9242B" w14:textId="77777777" w:rsidTr="00181F22">
        <w:trPr>
          <w:trHeight w:val="46"/>
        </w:trPr>
        <w:tc>
          <w:tcPr>
            <w:tcW w:w="1001" w:type="dxa"/>
          </w:tcPr>
          <w:p w14:paraId="539EC3E9" w14:textId="0953F33E" w:rsidR="009263E1" w:rsidRPr="00C12414" w:rsidRDefault="009263E1" w:rsidP="0029057E">
            <w:pPr>
              <w:ind w:firstLine="0"/>
              <w:jc w:val="center"/>
              <w:rPr>
                <w:rFonts w:eastAsia="Times New Roman"/>
                <w:sz w:val="24"/>
                <w:szCs w:val="24"/>
                <w:lang w:eastAsia="ru-RU"/>
              </w:rPr>
            </w:pPr>
            <w:r w:rsidRPr="00C12414">
              <w:rPr>
                <w:rFonts w:eastAsia="Times New Roman"/>
                <w:sz w:val="24"/>
                <w:szCs w:val="24"/>
                <w:lang w:eastAsia="ru-RU"/>
              </w:rPr>
              <w:t>1.</w:t>
            </w:r>
          </w:p>
        </w:tc>
        <w:tc>
          <w:tcPr>
            <w:tcW w:w="13559" w:type="dxa"/>
            <w:gridSpan w:val="5"/>
          </w:tcPr>
          <w:p w14:paraId="6257EE93" w14:textId="75BF4A3B" w:rsidR="009263E1" w:rsidRPr="00C12414" w:rsidRDefault="009263E1" w:rsidP="0029057E">
            <w:pPr>
              <w:ind w:firstLine="0"/>
              <w:jc w:val="left"/>
              <w:rPr>
                <w:rFonts w:eastAsia="Times New Roman"/>
                <w:sz w:val="24"/>
                <w:szCs w:val="24"/>
                <w:lang w:eastAsia="ru-RU"/>
              </w:rPr>
            </w:pPr>
            <w:r w:rsidRPr="00C12414">
              <w:rPr>
                <w:rFonts w:eastAsia="Times New Roman"/>
                <w:sz w:val="24"/>
                <w:szCs w:val="24"/>
                <w:lang w:eastAsia="ru-RU"/>
              </w:rPr>
              <w:t>Вид объектов:</w:t>
            </w:r>
            <w:r w:rsidR="00C230E1" w:rsidRPr="00C230E1">
              <w:rPr>
                <w:rFonts w:eastAsia="Times New Roman"/>
                <w:sz w:val="24"/>
                <w:szCs w:val="24"/>
                <w:lang w:eastAsia="ru-RU"/>
              </w:rPr>
              <w:t xml:space="preserve"> </w:t>
            </w:r>
            <w:r w:rsidR="00C230E1">
              <w:rPr>
                <w:rFonts w:eastAsia="Times New Roman"/>
                <w:sz w:val="24"/>
                <w:szCs w:val="24"/>
                <w:lang w:eastAsia="ru-RU"/>
              </w:rPr>
              <w:t>объекты</w:t>
            </w:r>
            <w:r w:rsidRPr="00C12414">
              <w:rPr>
                <w:rFonts w:eastAsia="Times New Roman"/>
                <w:sz w:val="24"/>
                <w:szCs w:val="24"/>
                <w:lang w:eastAsia="ru-RU"/>
              </w:rPr>
              <w:t xml:space="preserve"> </w:t>
            </w:r>
            <w:r w:rsidR="00C230E1" w:rsidRPr="00C230E1">
              <w:rPr>
                <w:rFonts w:eastAsia="Times New Roman"/>
                <w:sz w:val="24"/>
                <w:szCs w:val="24"/>
                <w:lang w:eastAsia="ru-RU"/>
              </w:rPr>
              <w:t>в области физической культуры, школьного спорта и массового спорта, обеспечивающие проведение физкультурно-оздоровительных или спортивных мероприятий поселения</w:t>
            </w:r>
          </w:p>
          <w:p w14:paraId="05C9D4E6" w14:textId="4A81369D" w:rsidR="009263E1" w:rsidRPr="00C12414" w:rsidRDefault="009263E1" w:rsidP="0029057E">
            <w:pPr>
              <w:ind w:firstLine="0"/>
              <w:jc w:val="left"/>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населения </w:t>
            </w:r>
            <w:r w:rsidR="00023488">
              <w:rPr>
                <w:rFonts w:eastAsia="Times New Roman"/>
                <w:sz w:val="24"/>
                <w:szCs w:val="24"/>
                <w:lang w:eastAsia="ru-RU"/>
              </w:rPr>
              <w:t>Веревского сельского поселения</w:t>
            </w:r>
            <w:r w:rsidRPr="00C12414">
              <w:rPr>
                <w:rFonts w:eastAsia="Times New Roman"/>
                <w:sz w:val="24"/>
                <w:szCs w:val="24"/>
                <w:lang w:eastAsia="ru-RU"/>
              </w:rPr>
              <w:t xml:space="preserve"> инфраструктурой для развития физической культуры и массового спорта, проведения физкультурных мероприятий и массовых спортивных мероприяти</w:t>
            </w:r>
            <w:r>
              <w:rPr>
                <w:rFonts w:eastAsia="Times New Roman"/>
                <w:sz w:val="24"/>
                <w:szCs w:val="24"/>
                <w:lang w:eastAsia="ru-RU"/>
              </w:rPr>
              <w:t>й</w:t>
            </w:r>
          </w:p>
        </w:tc>
      </w:tr>
      <w:tr w:rsidR="00D30F2D" w:rsidRPr="00C12414" w14:paraId="5D70DA01" w14:textId="77777777" w:rsidTr="00165377">
        <w:trPr>
          <w:trHeight w:val="3877"/>
        </w:trPr>
        <w:tc>
          <w:tcPr>
            <w:tcW w:w="1001" w:type="dxa"/>
            <w:vMerge w:val="restart"/>
          </w:tcPr>
          <w:p w14:paraId="3293FC6D" w14:textId="7705F993" w:rsidR="00D30F2D" w:rsidRPr="00C12414" w:rsidRDefault="00D30F2D" w:rsidP="0029057E">
            <w:pPr>
              <w:ind w:firstLine="0"/>
              <w:jc w:val="center"/>
              <w:rPr>
                <w:rFonts w:eastAsia="Times New Roman"/>
                <w:sz w:val="24"/>
                <w:szCs w:val="24"/>
                <w:lang w:eastAsia="ru-RU"/>
              </w:rPr>
            </w:pPr>
            <w:r w:rsidRPr="00C12414">
              <w:rPr>
                <w:rFonts w:eastAsia="Times New Roman"/>
                <w:sz w:val="24"/>
                <w:szCs w:val="24"/>
                <w:lang w:eastAsia="ru-RU"/>
              </w:rPr>
              <w:t>1.1.</w:t>
            </w:r>
          </w:p>
        </w:tc>
        <w:tc>
          <w:tcPr>
            <w:tcW w:w="2396" w:type="dxa"/>
            <w:vMerge w:val="restart"/>
          </w:tcPr>
          <w:p w14:paraId="7247A448" w14:textId="7FEDD403" w:rsidR="00D30F2D" w:rsidRPr="009960E4" w:rsidRDefault="005F418A"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41765152" w14:textId="27A1D828" w:rsidR="00D30F2D" w:rsidRPr="00C12414" w:rsidRDefault="00D30F2D"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8C920A1" w14:textId="58FBDA68" w:rsidR="00D30F2D" w:rsidRDefault="00D30F2D" w:rsidP="0029057E">
            <w:pPr>
              <w:ind w:firstLine="0"/>
              <w:contextualSpacing/>
              <w:jc w:val="left"/>
              <w:rPr>
                <w:sz w:val="24"/>
                <w:szCs w:val="24"/>
              </w:rPr>
            </w:pPr>
            <w:r w:rsidRPr="00D30F2D">
              <w:rPr>
                <w:sz w:val="24"/>
                <w:szCs w:val="24"/>
              </w:rPr>
              <w:t xml:space="preserve">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w:t>
            </w:r>
            <w:proofErr w:type="spellStart"/>
            <w:r w:rsidRPr="00D30F2D">
              <w:rPr>
                <w:sz w:val="24"/>
                <w:szCs w:val="24"/>
              </w:rPr>
              <w:t>Вайялово</w:t>
            </w:r>
            <w:proofErr w:type="spellEnd"/>
            <w:r w:rsidRPr="00D30F2D">
              <w:rPr>
                <w:sz w:val="24"/>
                <w:szCs w:val="24"/>
              </w:rPr>
              <w:t xml:space="preserve">, деревни Вайя, деревни </w:t>
            </w:r>
            <w:proofErr w:type="spellStart"/>
            <w:r w:rsidRPr="00D30F2D">
              <w:rPr>
                <w:sz w:val="24"/>
                <w:szCs w:val="24"/>
              </w:rPr>
              <w:t>Пегелево</w:t>
            </w:r>
            <w:proofErr w:type="spellEnd"/>
            <w:r w:rsidRPr="00D30F2D">
              <w:rPr>
                <w:sz w:val="24"/>
                <w:szCs w:val="24"/>
              </w:rPr>
              <w:t xml:space="preserve">, деревни </w:t>
            </w:r>
            <w:proofErr w:type="spellStart"/>
            <w:r w:rsidRPr="00D30F2D">
              <w:rPr>
                <w:sz w:val="24"/>
                <w:szCs w:val="24"/>
              </w:rPr>
              <w:t>Кирлово</w:t>
            </w:r>
            <w:proofErr w:type="spellEnd"/>
            <w:r w:rsidRPr="00D30F2D">
              <w:rPr>
                <w:sz w:val="24"/>
                <w:szCs w:val="24"/>
              </w:rPr>
              <w:t xml:space="preserve">, деревни Ивановка, поселка Торфопредприятие, поселка при железнодорожной станции Новое </w:t>
            </w:r>
            <w:proofErr w:type="spellStart"/>
            <w:r w:rsidRPr="00D30F2D">
              <w:rPr>
                <w:sz w:val="24"/>
                <w:szCs w:val="24"/>
              </w:rPr>
              <w:t>Мозино</w:t>
            </w:r>
            <w:proofErr w:type="spellEnd"/>
          </w:p>
        </w:tc>
        <w:tc>
          <w:tcPr>
            <w:tcW w:w="2407" w:type="dxa"/>
            <w:vMerge w:val="restart"/>
          </w:tcPr>
          <w:p w14:paraId="30CA24A9" w14:textId="675D7E74" w:rsidR="00D30F2D" w:rsidRPr="00C12414" w:rsidRDefault="00D30F2D" w:rsidP="0029057E">
            <w:pPr>
              <w:ind w:firstLine="0"/>
              <w:contextualSpacing/>
              <w:jc w:val="left"/>
              <w:rPr>
                <w:sz w:val="24"/>
                <w:szCs w:val="24"/>
              </w:rPr>
            </w:pPr>
            <w:r>
              <w:rPr>
                <w:sz w:val="24"/>
                <w:szCs w:val="24"/>
              </w:rPr>
              <w:t xml:space="preserve">Деревня </w:t>
            </w:r>
            <w:proofErr w:type="spellStart"/>
            <w:r>
              <w:rPr>
                <w:sz w:val="24"/>
                <w:szCs w:val="24"/>
              </w:rPr>
              <w:t>Вайялово</w:t>
            </w:r>
            <w:proofErr w:type="spellEnd"/>
            <w:r w:rsidRPr="00C12414">
              <w:rPr>
                <w:sz w:val="24"/>
                <w:szCs w:val="24"/>
              </w:rPr>
              <w:t>,</w:t>
            </w:r>
          </w:p>
          <w:p w14:paraId="731A97AB" w14:textId="4D5755C7" w:rsidR="00D30F2D" w:rsidRPr="00C12414" w:rsidRDefault="00D30F2D" w:rsidP="0029057E">
            <w:pPr>
              <w:ind w:firstLine="0"/>
              <w:jc w:val="left"/>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5E397601" w14:textId="081221D0" w:rsidR="00D30F2D" w:rsidRPr="00C12414" w:rsidRDefault="00D30F2D"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D30F2D" w:rsidRPr="00C12414" w14:paraId="649662BC" w14:textId="77777777" w:rsidTr="008C0A9B">
        <w:trPr>
          <w:trHeight w:val="404"/>
        </w:trPr>
        <w:tc>
          <w:tcPr>
            <w:tcW w:w="1001" w:type="dxa"/>
            <w:vMerge/>
          </w:tcPr>
          <w:p w14:paraId="2487229D" w14:textId="77777777" w:rsidR="00D30F2D" w:rsidRPr="00C12414" w:rsidRDefault="00D30F2D" w:rsidP="0029057E">
            <w:pPr>
              <w:ind w:firstLine="0"/>
              <w:jc w:val="center"/>
              <w:rPr>
                <w:rFonts w:eastAsia="Times New Roman"/>
                <w:sz w:val="24"/>
                <w:szCs w:val="24"/>
                <w:lang w:eastAsia="ru-RU"/>
              </w:rPr>
            </w:pPr>
          </w:p>
        </w:tc>
        <w:tc>
          <w:tcPr>
            <w:tcW w:w="2396" w:type="dxa"/>
            <w:vMerge/>
          </w:tcPr>
          <w:p w14:paraId="6F47AAB0" w14:textId="77777777" w:rsidR="00D30F2D" w:rsidRDefault="00D30F2D" w:rsidP="0029057E">
            <w:pPr>
              <w:ind w:firstLine="0"/>
              <w:jc w:val="left"/>
              <w:rPr>
                <w:rFonts w:eastAsia="Times New Roman"/>
                <w:sz w:val="24"/>
                <w:szCs w:val="24"/>
                <w:lang w:eastAsia="ru-RU"/>
              </w:rPr>
            </w:pPr>
          </w:p>
        </w:tc>
        <w:tc>
          <w:tcPr>
            <w:tcW w:w="3544" w:type="dxa"/>
          </w:tcPr>
          <w:p w14:paraId="2B6C10FC" w14:textId="02BB5D46" w:rsidR="00D30F2D" w:rsidRDefault="007F24C1" w:rsidP="0029057E">
            <w:pPr>
              <w:ind w:firstLine="0"/>
              <w:jc w:val="left"/>
              <w:rPr>
                <w:rFonts w:eastAsia="Times New Roman"/>
                <w:sz w:val="24"/>
                <w:szCs w:val="24"/>
                <w:lang w:eastAsia="ru-RU"/>
              </w:rPr>
            </w:pPr>
            <w:r>
              <w:rPr>
                <w:rFonts w:eastAsia="Times New Roman"/>
                <w:sz w:val="24"/>
                <w:szCs w:val="24"/>
                <w:lang w:eastAsia="ru-RU"/>
              </w:rPr>
              <w:t>Наименование</w:t>
            </w:r>
            <w:r w:rsidR="00D30F2D">
              <w:rPr>
                <w:rFonts w:eastAsia="Times New Roman"/>
                <w:sz w:val="24"/>
                <w:szCs w:val="24"/>
                <w:lang w:eastAsia="ru-RU"/>
              </w:rPr>
              <w:t xml:space="preserve"> объекта</w:t>
            </w:r>
          </w:p>
        </w:tc>
        <w:tc>
          <w:tcPr>
            <w:tcW w:w="3263" w:type="dxa"/>
          </w:tcPr>
          <w:p w14:paraId="6BD44E83" w14:textId="2EB0D3F9" w:rsidR="00D30F2D" w:rsidRPr="00D30F2D" w:rsidRDefault="00D30F2D"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sidR="00F473DC">
              <w:rPr>
                <w:sz w:val="24"/>
                <w:szCs w:val="24"/>
              </w:rPr>
              <w:t xml:space="preserve"> с </w:t>
            </w:r>
            <w:r w:rsidR="00F473DC">
              <w:rPr>
                <w:sz w:val="24"/>
                <w:szCs w:val="24"/>
              </w:rPr>
              <w:lastRenderedPageBreak/>
              <w:t>универсальным игровым залом</w:t>
            </w:r>
          </w:p>
        </w:tc>
        <w:tc>
          <w:tcPr>
            <w:tcW w:w="2407" w:type="dxa"/>
            <w:vMerge/>
          </w:tcPr>
          <w:p w14:paraId="4AD4F5EB" w14:textId="77777777" w:rsidR="00D30F2D" w:rsidRDefault="00D30F2D" w:rsidP="0029057E">
            <w:pPr>
              <w:ind w:firstLine="0"/>
              <w:contextualSpacing/>
              <w:jc w:val="left"/>
              <w:rPr>
                <w:sz w:val="24"/>
                <w:szCs w:val="24"/>
              </w:rPr>
            </w:pPr>
          </w:p>
        </w:tc>
        <w:tc>
          <w:tcPr>
            <w:tcW w:w="1949" w:type="dxa"/>
            <w:vMerge/>
          </w:tcPr>
          <w:p w14:paraId="66EB1BCD" w14:textId="77777777" w:rsidR="00D30F2D" w:rsidRPr="00C12414" w:rsidRDefault="00D30F2D" w:rsidP="0029057E">
            <w:pPr>
              <w:ind w:firstLine="0"/>
              <w:jc w:val="left"/>
              <w:rPr>
                <w:rFonts w:eastAsia="Times New Roman"/>
                <w:sz w:val="24"/>
                <w:szCs w:val="24"/>
                <w:lang w:eastAsia="ru-RU"/>
              </w:rPr>
            </w:pPr>
          </w:p>
        </w:tc>
      </w:tr>
      <w:tr w:rsidR="00F473BB" w:rsidRPr="00C12414" w14:paraId="7AAB0E10" w14:textId="77777777" w:rsidTr="00165377">
        <w:trPr>
          <w:trHeight w:val="1034"/>
        </w:trPr>
        <w:tc>
          <w:tcPr>
            <w:tcW w:w="1001" w:type="dxa"/>
            <w:vMerge/>
          </w:tcPr>
          <w:p w14:paraId="30E17A3F"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551B98D4" w14:textId="77777777" w:rsidR="00F473BB" w:rsidRDefault="00F473BB" w:rsidP="0029057E">
            <w:pPr>
              <w:ind w:firstLine="0"/>
              <w:jc w:val="left"/>
              <w:rPr>
                <w:rFonts w:eastAsia="Times New Roman"/>
                <w:sz w:val="24"/>
                <w:szCs w:val="24"/>
                <w:lang w:eastAsia="ru-RU"/>
              </w:rPr>
            </w:pPr>
          </w:p>
        </w:tc>
        <w:tc>
          <w:tcPr>
            <w:tcW w:w="3544" w:type="dxa"/>
          </w:tcPr>
          <w:p w14:paraId="1EC2E3F8" w14:textId="094DEC34" w:rsidR="00F473BB" w:rsidRPr="00F473BB" w:rsidRDefault="00F473BB"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35B06A99" w14:textId="38DDD959" w:rsidR="00F473BB" w:rsidRPr="00D30F2D" w:rsidRDefault="00F473BB"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4BF650B0" w14:textId="77777777" w:rsidR="00F473BB" w:rsidRDefault="00F473BB" w:rsidP="0029057E">
            <w:pPr>
              <w:ind w:firstLine="0"/>
              <w:contextualSpacing/>
              <w:jc w:val="left"/>
              <w:rPr>
                <w:sz w:val="24"/>
                <w:szCs w:val="24"/>
              </w:rPr>
            </w:pPr>
          </w:p>
        </w:tc>
        <w:tc>
          <w:tcPr>
            <w:tcW w:w="1949" w:type="dxa"/>
            <w:vMerge/>
          </w:tcPr>
          <w:p w14:paraId="4382595D" w14:textId="77777777" w:rsidR="00F473BB" w:rsidRPr="00C12414" w:rsidRDefault="00F473BB" w:rsidP="0029057E">
            <w:pPr>
              <w:ind w:firstLine="0"/>
              <w:jc w:val="left"/>
              <w:rPr>
                <w:rFonts w:eastAsia="Times New Roman"/>
                <w:sz w:val="24"/>
                <w:szCs w:val="24"/>
                <w:lang w:eastAsia="ru-RU"/>
              </w:rPr>
            </w:pPr>
          </w:p>
        </w:tc>
      </w:tr>
      <w:tr w:rsidR="00D30F2D" w:rsidRPr="00C12414" w14:paraId="0EB614A3" w14:textId="77777777" w:rsidTr="00165377">
        <w:trPr>
          <w:trHeight w:val="566"/>
        </w:trPr>
        <w:tc>
          <w:tcPr>
            <w:tcW w:w="1001" w:type="dxa"/>
            <w:vMerge/>
          </w:tcPr>
          <w:p w14:paraId="343BA248" w14:textId="77777777" w:rsidR="00D30F2D" w:rsidRPr="00C12414" w:rsidRDefault="00D30F2D" w:rsidP="0029057E">
            <w:pPr>
              <w:ind w:firstLine="0"/>
              <w:jc w:val="center"/>
              <w:rPr>
                <w:rFonts w:eastAsia="Times New Roman"/>
                <w:sz w:val="24"/>
                <w:szCs w:val="24"/>
                <w:lang w:eastAsia="ru-RU"/>
              </w:rPr>
            </w:pPr>
          </w:p>
        </w:tc>
        <w:tc>
          <w:tcPr>
            <w:tcW w:w="2396" w:type="dxa"/>
            <w:vMerge/>
          </w:tcPr>
          <w:p w14:paraId="6ECD674A" w14:textId="77777777" w:rsidR="00D30F2D" w:rsidRDefault="00D30F2D" w:rsidP="0029057E">
            <w:pPr>
              <w:ind w:firstLine="0"/>
              <w:jc w:val="left"/>
              <w:rPr>
                <w:rFonts w:eastAsia="Times New Roman"/>
                <w:sz w:val="24"/>
                <w:szCs w:val="24"/>
                <w:lang w:eastAsia="ru-RU"/>
              </w:rPr>
            </w:pPr>
          </w:p>
        </w:tc>
        <w:tc>
          <w:tcPr>
            <w:tcW w:w="3544" w:type="dxa"/>
          </w:tcPr>
          <w:p w14:paraId="5900787E" w14:textId="1CE7BB80" w:rsidR="00D30F2D" w:rsidRDefault="00F473BB"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340095E6" w14:textId="0926733B" w:rsidR="00D30F2D" w:rsidRDefault="00D30F2D" w:rsidP="0029057E">
            <w:pPr>
              <w:ind w:firstLine="0"/>
              <w:contextualSpacing/>
              <w:jc w:val="center"/>
              <w:rPr>
                <w:sz w:val="24"/>
                <w:szCs w:val="24"/>
              </w:rPr>
            </w:pPr>
            <w:r w:rsidRPr="00D30F2D">
              <w:rPr>
                <w:sz w:val="24"/>
                <w:szCs w:val="24"/>
              </w:rPr>
              <w:t xml:space="preserve">1 </w:t>
            </w:r>
            <w:r w:rsidR="00F473DC">
              <w:rPr>
                <w:sz w:val="24"/>
                <w:szCs w:val="24"/>
              </w:rPr>
              <w:t>0</w:t>
            </w:r>
            <w:r w:rsidRPr="00D30F2D">
              <w:rPr>
                <w:sz w:val="24"/>
                <w:szCs w:val="24"/>
              </w:rPr>
              <w:t>50</w:t>
            </w:r>
          </w:p>
          <w:p w14:paraId="021B684C" w14:textId="77777777" w:rsidR="00D30F2D" w:rsidRPr="00D30F2D" w:rsidRDefault="00D30F2D" w:rsidP="0029057E">
            <w:pPr>
              <w:ind w:firstLine="0"/>
              <w:contextualSpacing/>
              <w:jc w:val="center"/>
              <w:rPr>
                <w:sz w:val="24"/>
                <w:szCs w:val="24"/>
              </w:rPr>
            </w:pPr>
          </w:p>
        </w:tc>
        <w:tc>
          <w:tcPr>
            <w:tcW w:w="2407" w:type="dxa"/>
            <w:vMerge/>
          </w:tcPr>
          <w:p w14:paraId="707CDC03" w14:textId="77777777" w:rsidR="00D30F2D" w:rsidRDefault="00D30F2D" w:rsidP="0029057E">
            <w:pPr>
              <w:ind w:firstLine="0"/>
              <w:contextualSpacing/>
              <w:jc w:val="left"/>
              <w:rPr>
                <w:sz w:val="24"/>
                <w:szCs w:val="24"/>
              </w:rPr>
            </w:pPr>
          </w:p>
        </w:tc>
        <w:tc>
          <w:tcPr>
            <w:tcW w:w="1949" w:type="dxa"/>
            <w:vMerge/>
          </w:tcPr>
          <w:p w14:paraId="011145F9" w14:textId="77777777" w:rsidR="00D30F2D" w:rsidRPr="00C12414" w:rsidRDefault="00D30F2D" w:rsidP="0029057E">
            <w:pPr>
              <w:ind w:firstLine="0"/>
              <w:jc w:val="left"/>
              <w:rPr>
                <w:rFonts w:eastAsia="Times New Roman"/>
                <w:sz w:val="24"/>
                <w:szCs w:val="24"/>
                <w:lang w:eastAsia="ru-RU"/>
              </w:rPr>
            </w:pPr>
          </w:p>
        </w:tc>
      </w:tr>
      <w:tr w:rsidR="00F473BB" w:rsidRPr="00C12414" w14:paraId="23C12E7E" w14:textId="77777777" w:rsidTr="00165377">
        <w:trPr>
          <w:trHeight w:val="628"/>
        </w:trPr>
        <w:tc>
          <w:tcPr>
            <w:tcW w:w="1001" w:type="dxa"/>
            <w:vMerge/>
          </w:tcPr>
          <w:p w14:paraId="12BFBD70"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60D3357F" w14:textId="77777777" w:rsidR="00F473BB" w:rsidRDefault="00F473BB" w:rsidP="0029057E">
            <w:pPr>
              <w:ind w:firstLine="0"/>
              <w:jc w:val="left"/>
              <w:rPr>
                <w:rFonts w:eastAsia="Times New Roman"/>
                <w:sz w:val="24"/>
                <w:szCs w:val="24"/>
                <w:lang w:eastAsia="ru-RU"/>
              </w:rPr>
            </w:pPr>
          </w:p>
        </w:tc>
        <w:tc>
          <w:tcPr>
            <w:tcW w:w="3544" w:type="dxa"/>
          </w:tcPr>
          <w:p w14:paraId="21B831BD" w14:textId="7F307CE8" w:rsidR="00F473BB" w:rsidRPr="00F473BB" w:rsidRDefault="00F473BB"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3258E904" w14:textId="404FF3CC" w:rsidR="00F473BB" w:rsidRPr="00D30F2D" w:rsidRDefault="00F473BB" w:rsidP="0029057E">
            <w:pPr>
              <w:ind w:firstLine="0"/>
              <w:contextualSpacing/>
              <w:jc w:val="center"/>
              <w:rPr>
                <w:sz w:val="24"/>
                <w:szCs w:val="24"/>
              </w:rPr>
            </w:pPr>
            <w:r>
              <w:rPr>
                <w:sz w:val="24"/>
                <w:szCs w:val="24"/>
              </w:rPr>
              <w:t>112</w:t>
            </w:r>
          </w:p>
        </w:tc>
        <w:tc>
          <w:tcPr>
            <w:tcW w:w="2407" w:type="dxa"/>
            <w:vMerge/>
          </w:tcPr>
          <w:p w14:paraId="17F011A0" w14:textId="77777777" w:rsidR="00F473BB" w:rsidRDefault="00F473BB" w:rsidP="0029057E">
            <w:pPr>
              <w:ind w:firstLine="0"/>
              <w:contextualSpacing/>
              <w:jc w:val="left"/>
              <w:rPr>
                <w:sz w:val="24"/>
                <w:szCs w:val="24"/>
              </w:rPr>
            </w:pPr>
          </w:p>
        </w:tc>
        <w:tc>
          <w:tcPr>
            <w:tcW w:w="1949" w:type="dxa"/>
            <w:vMerge/>
          </w:tcPr>
          <w:p w14:paraId="6FE0F26D" w14:textId="77777777" w:rsidR="00F473BB" w:rsidRPr="00C12414" w:rsidRDefault="00F473BB" w:rsidP="0029057E">
            <w:pPr>
              <w:ind w:firstLine="0"/>
              <w:jc w:val="left"/>
              <w:rPr>
                <w:rFonts w:eastAsia="Times New Roman"/>
                <w:sz w:val="24"/>
                <w:szCs w:val="24"/>
                <w:lang w:eastAsia="ru-RU"/>
              </w:rPr>
            </w:pPr>
          </w:p>
        </w:tc>
      </w:tr>
      <w:tr w:rsidR="00F473BB" w:rsidRPr="00C12414" w14:paraId="6783B36F" w14:textId="77777777" w:rsidTr="00F473BB">
        <w:trPr>
          <w:trHeight w:val="60"/>
        </w:trPr>
        <w:tc>
          <w:tcPr>
            <w:tcW w:w="1001" w:type="dxa"/>
            <w:vMerge/>
          </w:tcPr>
          <w:p w14:paraId="7A8A1AF3"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1F38C51B" w14:textId="77777777" w:rsidR="00F473BB" w:rsidRDefault="00F473BB" w:rsidP="0029057E">
            <w:pPr>
              <w:ind w:firstLine="0"/>
              <w:jc w:val="left"/>
              <w:rPr>
                <w:rFonts w:eastAsia="Times New Roman"/>
                <w:sz w:val="24"/>
                <w:szCs w:val="24"/>
                <w:lang w:eastAsia="ru-RU"/>
              </w:rPr>
            </w:pPr>
          </w:p>
        </w:tc>
        <w:tc>
          <w:tcPr>
            <w:tcW w:w="3544" w:type="dxa"/>
          </w:tcPr>
          <w:p w14:paraId="5FEE54C7" w14:textId="268BEA41" w:rsidR="00F473BB" w:rsidRDefault="00F473BB"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5374A6E" w14:textId="2F0FE887" w:rsidR="00F473BB" w:rsidRPr="00D30F2D" w:rsidRDefault="00F473BB" w:rsidP="0029057E">
            <w:pPr>
              <w:ind w:firstLine="0"/>
              <w:contextualSpacing/>
              <w:jc w:val="center"/>
              <w:rPr>
                <w:sz w:val="24"/>
                <w:szCs w:val="24"/>
              </w:rPr>
            </w:pPr>
            <w:r>
              <w:rPr>
                <w:sz w:val="24"/>
                <w:szCs w:val="24"/>
              </w:rPr>
              <w:t>2045</w:t>
            </w:r>
          </w:p>
        </w:tc>
        <w:tc>
          <w:tcPr>
            <w:tcW w:w="2407" w:type="dxa"/>
            <w:vMerge/>
          </w:tcPr>
          <w:p w14:paraId="452F4CA1" w14:textId="77777777" w:rsidR="00F473BB" w:rsidRDefault="00F473BB" w:rsidP="0029057E">
            <w:pPr>
              <w:ind w:firstLine="0"/>
              <w:contextualSpacing/>
              <w:jc w:val="left"/>
              <w:rPr>
                <w:sz w:val="24"/>
                <w:szCs w:val="24"/>
              </w:rPr>
            </w:pPr>
          </w:p>
        </w:tc>
        <w:tc>
          <w:tcPr>
            <w:tcW w:w="1949" w:type="dxa"/>
            <w:vMerge/>
          </w:tcPr>
          <w:p w14:paraId="429BA131" w14:textId="77777777" w:rsidR="00F473BB" w:rsidRPr="00C12414" w:rsidRDefault="00F473BB" w:rsidP="0029057E">
            <w:pPr>
              <w:ind w:firstLine="0"/>
              <w:jc w:val="left"/>
              <w:rPr>
                <w:rFonts w:eastAsia="Times New Roman"/>
                <w:sz w:val="24"/>
                <w:szCs w:val="24"/>
                <w:lang w:eastAsia="ru-RU"/>
              </w:rPr>
            </w:pPr>
          </w:p>
        </w:tc>
      </w:tr>
      <w:tr w:rsidR="00F473BB" w:rsidRPr="00C12414" w14:paraId="11F138AB" w14:textId="77777777" w:rsidTr="00165377">
        <w:trPr>
          <w:trHeight w:val="3603"/>
        </w:trPr>
        <w:tc>
          <w:tcPr>
            <w:tcW w:w="1001" w:type="dxa"/>
            <w:vMerge w:val="restart"/>
          </w:tcPr>
          <w:p w14:paraId="28472D5A" w14:textId="76A37809" w:rsidR="00F473BB" w:rsidRPr="00C12414" w:rsidRDefault="00F473BB"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4DA38E91" w14:textId="775440AB" w:rsidR="00F473BB" w:rsidRPr="009960E4" w:rsidRDefault="00F473BB"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16A12559" w14:textId="77777777" w:rsidR="00F473BB" w:rsidRPr="00C12414" w:rsidRDefault="00F473BB"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F22848C" w14:textId="7991B985" w:rsidR="00F473BB" w:rsidRPr="00F55A7D" w:rsidRDefault="00F473BB" w:rsidP="0029057E">
            <w:pPr>
              <w:ind w:firstLine="0"/>
              <w:jc w:val="left"/>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Горки, деревни Романовка, деревни Бугры, деревни </w:t>
            </w:r>
            <w:proofErr w:type="spellStart"/>
            <w:r>
              <w:rPr>
                <w:rFonts w:eastAsia="Times New Roman"/>
                <w:sz w:val="24"/>
                <w:szCs w:val="24"/>
                <w:lang w:eastAsia="ru-RU"/>
              </w:rPr>
              <w:t>Коммолово</w:t>
            </w:r>
            <w:proofErr w:type="spellEnd"/>
            <w:r>
              <w:rPr>
                <w:rFonts w:eastAsia="Times New Roman"/>
                <w:sz w:val="24"/>
                <w:szCs w:val="24"/>
                <w:lang w:eastAsia="ru-RU"/>
              </w:rPr>
              <w:t xml:space="preserve">, поселка при железнодорожной станции Старое </w:t>
            </w:r>
            <w:proofErr w:type="spellStart"/>
            <w:r>
              <w:rPr>
                <w:rFonts w:eastAsia="Times New Roman"/>
                <w:sz w:val="24"/>
                <w:szCs w:val="24"/>
                <w:lang w:eastAsia="ru-RU"/>
              </w:rPr>
              <w:t>Мозино</w:t>
            </w:r>
            <w:proofErr w:type="spellEnd"/>
          </w:p>
        </w:tc>
        <w:tc>
          <w:tcPr>
            <w:tcW w:w="2407" w:type="dxa"/>
            <w:vMerge w:val="restart"/>
          </w:tcPr>
          <w:p w14:paraId="1C2E6A84" w14:textId="77777777" w:rsidR="00F473BB" w:rsidRPr="00C12414" w:rsidRDefault="00F473BB" w:rsidP="0029057E">
            <w:pPr>
              <w:ind w:firstLine="0"/>
              <w:contextualSpacing/>
              <w:jc w:val="left"/>
              <w:rPr>
                <w:sz w:val="24"/>
                <w:szCs w:val="24"/>
              </w:rPr>
            </w:pPr>
            <w:r>
              <w:rPr>
                <w:sz w:val="24"/>
                <w:szCs w:val="24"/>
              </w:rPr>
              <w:t>Деревня Горки</w:t>
            </w:r>
            <w:r w:rsidRPr="00C12414">
              <w:rPr>
                <w:sz w:val="24"/>
                <w:szCs w:val="24"/>
              </w:rPr>
              <w:t>,</w:t>
            </w:r>
          </w:p>
          <w:p w14:paraId="07C49231" w14:textId="3BB90572" w:rsidR="00F473BB" w:rsidRPr="00C12414" w:rsidRDefault="00F473BB" w:rsidP="0029057E">
            <w:pPr>
              <w:ind w:firstLine="0"/>
              <w:jc w:val="left"/>
              <w:rPr>
                <w:rFonts w:eastAsia="Times New Roman"/>
                <w:sz w:val="24"/>
                <w:szCs w:val="24"/>
                <w:lang w:eastAsia="ru-RU"/>
              </w:rPr>
            </w:pPr>
            <w:r>
              <w:rPr>
                <w:sz w:val="24"/>
                <w:szCs w:val="24"/>
              </w:rPr>
              <w:t>07</w:t>
            </w:r>
            <w:r w:rsidRPr="00C12414">
              <w:rPr>
                <w:sz w:val="24"/>
                <w:szCs w:val="24"/>
              </w:rPr>
              <w:t>:</w:t>
            </w:r>
            <w:r>
              <w:rPr>
                <w:sz w:val="24"/>
                <w:szCs w:val="24"/>
              </w:rPr>
              <w:t>Ж1</w:t>
            </w:r>
            <w:r w:rsidRPr="00C12414">
              <w:rPr>
                <w:sz w:val="24"/>
                <w:szCs w:val="24"/>
              </w:rPr>
              <w:t>:</w:t>
            </w:r>
            <w:r>
              <w:rPr>
                <w:sz w:val="24"/>
                <w:szCs w:val="24"/>
              </w:rPr>
              <w:t>3</w:t>
            </w:r>
          </w:p>
        </w:tc>
        <w:tc>
          <w:tcPr>
            <w:tcW w:w="1949" w:type="dxa"/>
            <w:vMerge w:val="restart"/>
          </w:tcPr>
          <w:p w14:paraId="1B291401" w14:textId="77777777" w:rsidR="00F473BB" w:rsidRPr="00C12414" w:rsidRDefault="00F473BB"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FB485B" w:rsidRPr="00C12414" w14:paraId="13F9A2E3" w14:textId="77777777" w:rsidTr="00165377">
        <w:trPr>
          <w:trHeight w:val="1034"/>
        </w:trPr>
        <w:tc>
          <w:tcPr>
            <w:tcW w:w="1001" w:type="dxa"/>
            <w:vMerge/>
          </w:tcPr>
          <w:p w14:paraId="6E17A47A" w14:textId="77777777" w:rsidR="00FB485B" w:rsidRPr="00C12414" w:rsidRDefault="00FB485B" w:rsidP="0029057E">
            <w:pPr>
              <w:ind w:firstLine="0"/>
              <w:jc w:val="center"/>
              <w:rPr>
                <w:rFonts w:eastAsia="Times New Roman"/>
                <w:sz w:val="24"/>
                <w:szCs w:val="24"/>
                <w:lang w:eastAsia="ru-RU"/>
              </w:rPr>
            </w:pPr>
          </w:p>
        </w:tc>
        <w:tc>
          <w:tcPr>
            <w:tcW w:w="2396" w:type="dxa"/>
            <w:vMerge/>
          </w:tcPr>
          <w:p w14:paraId="1C0DCA8B" w14:textId="77777777" w:rsidR="00FB485B" w:rsidRDefault="00FB485B" w:rsidP="0029057E">
            <w:pPr>
              <w:ind w:firstLine="0"/>
              <w:jc w:val="left"/>
              <w:rPr>
                <w:rFonts w:eastAsia="Times New Roman"/>
                <w:sz w:val="24"/>
                <w:szCs w:val="24"/>
                <w:lang w:eastAsia="ru-RU"/>
              </w:rPr>
            </w:pPr>
          </w:p>
        </w:tc>
        <w:tc>
          <w:tcPr>
            <w:tcW w:w="3544" w:type="dxa"/>
          </w:tcPr>
          <w:p w14:paraId="581FF177" w14:textId="2796008B" w:rsidR="00FB485B" w:rsidRDefault="00FB485B"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C7F3A32" w14:textId="372964DA" w:rsidR="00FB485B" w:rsidRPr="00D30F2D" w:rsidRDefault="00FB485B"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универсальным игровым залом</w:t>
            </w:r>
          </w:p>
        </w:tc>
        <w:tc>
          <w:tcPr>
            <w:tcW w:w="2407" w:type="dxa"/>
            <w:vMerge/>
          </w:tcPr>
          <w:p w14:paraId="17E87372" w14:textId="77777777" w:rsidR="00FB485B" w:rsidRDefault="00FB485B" w:rsidP="0029057E">
            <w:pPr>
              <w:ind w:firstLine="0"/>
              <w:contextualSpacing/>
              <w:jc w:val="left"/>
              <w:rPr>
                <w:sz w:val="24"/>
                <w:szCs w:val="24"/>
              </w:rPr>
            </w:pPr>
          </w:p>
        </w:tc>
        <w:tc>
          <w:tcPr>
            <w:tcW w:w="1949" w:type="dxa"/>
            <w:vMerge/>
          </w:tcPr>
          <w:p w14:paraId="4BA1A9BD" w14:textId="77777777" w:rsidR="00FB485B" w:rsidRPr="00C12414" w:rsidRDefault="00FB485B" w:rsidP="0029057E">
            <w:pPr>
              <w:ind w:firstLine="0"/>
              <w:jc w:val="left"/>
              <w:rPr>
                <w:rFonts w:eastAsia="Times New Roman"/>
                <w:sz w:val="24"/>
                <w:szCs w:val="24"/>
                <w:lang w:eastAsia="ru-RU"/>
              </w:rPr>
            </w:pPr>
          </w:p>
        </w:tc>
      </w:tr>
      <w:tr w:rsidR="00F473BB" w:rsidRPr="00C12414" w14:paraId="5F14536C" w14:textId="77777777" w:rsidTr="00165377">
        <w:trPr>
          <w:trHeight w:val="1034"/>
        </w:trPr>
        <w:tc>
          <w:tcPr>
            <w:tcW w:w="1001" w:type="dxa"/>
            <w:vMerge/>
          </w:tcPr>
          <w:p w14:paraId="30F5BBF7"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5E38C2C1" w14:textId="77777777" w:rsidR="00F473BB" w:rsidRDefault="00F473BB" w:rsidP="0029057E">
            <w:pPr>
              <w:ind w:firstLine="0"/>
              <w:jc w:val="left"/>
              <w:rPr>
                <w:rFonts w:eastAsia="Times New Roman"/>
                <w:sz w:val="24"/>
                <w:szCs w:val="24"/>
                <w:lang w:eastAsia="ru-RU"/>
              </w:rPr>
            </w:pPr>
          </w:p>
        </w:tc>
        <w:tc>
          <w:tcPr>
            <w:tcW w:w="3544" w:type="dxa"/>
          </w:tcPr>
          <w:p w14:paraId="42943FA7" w14:textId="0BAF9B37" w:rsidR="00F473BB" w:rsidRDefault="00F473BB"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4C5AC5D4" w14:textId="6AE2361D" w:rsidR="00F473BB" w:rsidRPr="00F55A7D" w:rsidRDefault="00F473BB"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51643FE3" w14:textId="77777777" w:rsidR="00F473BB" w:rsidRDefault="00F473BB" w:rsidP="0029057E">
            <w:pPr>
              <w:ind w:firstLine="0"/>
              <w:contextualSpacing/>
              <w:jc w:val="left"/>
              <w:rPr>
                <w:sz w:val="24"/>
                <w:szCs w:val="24"/>
              </w:rPr>
            </w:pPr>
          </w:p>
        </w:tc>
        <w:tc>
          <w:tcPr>
            <w:tcW w:w="1949" w:type="dxa"/>
            <w:vMerge/>
          </w:tcPr>
          <w:p w14:paraId="0DF3DA8F" w14:textId="77777777" w:rsidR="00F473BB" w:rsidRPr="00C12414" w:rsidRDefault="00F473BB" w:rsidP="0029057E">
            <w:pPr>
              <w:ind w:firstLine="0"/>
              <w:jc w:val="left"/>
              <w:rPr>
                <w:rFonts w:eastAsia="Times New Roman"/>
                <w:sz w:val="24"/>
                <w:szCs w:val="24"/>
                <w:lang w:eastAsia="ru-RU"/>
              </w:rPr>
            </w:pPr>
          </w:p>
        </w:tc>
      </w:tr>
      <w:tr w:rsidR="00F473BB" w:rsidRPr="00C12414" w14:paraId="02D9C9EE" w14:textId="77777777" w:rsidTr="00165377">
        <w:trPr>
          <w:trHeight w:val="566"/>
        </w:trPr>
        <w:tc>
          <w:tcPr>
            <w:tcW w:w="1001" w:type="dxa"/>
            <w:vMerge/>
          </w:tcPr>
          <w:p w14:paraId="6AEA8F2A"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43834102" w14:textId="77777777" w:rsidR="00F473BB" w:rsidRDefault="00F473BB" w:rsidP="0029057E">
            <w:pPr>
              <w:ind w:firstLine="0"/>
              <w:jc w:val="left"/>
              <w:rPr>
                <w:rFonts w:eastAsia="Times New Roman"/>
                <w:sz w:val="24"/>
                <w:szCs w:val="24"/>
                <w:lang w:eastAsia="ru-RU"/>
              </w:rPr>
            </w:pPr>
          </w:p>
        </w:tc>
        <w:tc>
          <w:tcPr>
            <w:tcW w:w="3544" w:type="dxa"/>
          </w:tcPr>
          <w:p w14:paraId="1D61C238" w14:textId="5C095714" w:rsidR="00F473BB" w:rsidRDefault="00F473BB"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4A64A5AD" w14:textId="4E4C7ED8" w:rsidR="00F473BB" w:rsidRDefault="00FB485B" w:rsidP="0029057E">
            <w:pPr>
              <w:ind w:firstLine="0"/>
              <w:contextualSpacing/>
              <w:jc w:val="center"/>
              <w:rPr>
                <w:sz w:val="24"/>
                <w:szCs w:val="24"/>
              </w:rPr>
            </w:pPr>
            <w:r>
              <w:rPr>
                <w:sz w:val="24"/>
                <w:szCs w:val="24"/>
              </w:rPr>
              <w:t>1 050</w:t>
            </w:r>
          </w:p>
          <w:p w14:paraId="1234B4B1" w14:textId="77777777" w:rsidR="00F473BB" w:rsidRPr="00D30F2D" w:rsidRDefault="00F473BB" w:rsidP="0029057E">
            <w:pPr>
              <w:ind w:firstLine="0"/>
              <w:contextualSpacing/>
              <w:jc w:val="center"/>
              <w:rPr>
                <w:sz w:val="24"/>
                <w:szCs w:val="24"/>
              </w:rPr>
            </w:pPr>
          </w:p>
        </w:tc>
        <w:tc>
          <w:tcPr>
            <w:tcW w:w="2407" w:type="dxa"/>
            <w:vMerge/>
          </w:tcPr>
          <w:p w14:paraId="0B04B1C9" w14:textId="77777777" w:rsidR="00F473BB" w:rsidRDefault="00F473BB" w:rsidP="0029057E">
            <w:pPr>
              <w:ind w:firstLine="0"/>
              <w:contextualSpacing/>
              <w:jc w:val="left"/>
              <w:rPr>
                <w:sz w:val="24"/>
                <w:szCs w:val="24"/>
              </w:rPr>
            </w:pPr>
          </w:p>
        </w:tc>
        <w:tc>
          <w:tcPr>
            <w:tcW w:w="1949" w:type="dxa"/>
            <w:vMerge/>
          </w:tcPr>
          <w:p w14:paraId="4E252A6F" w14:textId="77777777" w:rsidR="00F473BB" w:rsidRPr="00C12414" w:rsidRDefault="00F473BB" w:rsidP="0029057E">
            <w:pPr>
              <w:ind w:firstLine="0"/>
              <w:jc w:val="left"/>
              <w:rPr>
                <w:rFonts w:eastAsia="Times New Roman"/>
                <w:sz w:val="24"/>
                <w:szCs w:val="24"/>
                <w:lang w:eastAsia="ru-RU"/>
              </w:rPr>
            </w:pPr>
          </w:p>
        </w:tc>
      </w:tr>
      <w:tr w:rsidR="00F473BB" w:rsidRPr="00C12414" w14:paraId="404F45CE" w14:textId="77777777" w:rsidTr="00165377">
        <w:trPr>
          <w:trHeight w:val="628"/>
        </w:trPr>
        <w:tc>
          <w:tcPr>
            <w:tcW w:w="1001" w:type="dxa"/>
            <w:vMerge/>
          </w:tcPr>
          <w:p w14:paraId="6B8355DF"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28823896" w14:textId="77777777" w:rsidR="00F473BB" w:rsidRDefault="00F473BB" w:rsidP="0029057E">
            <w:pPr>
              <w:ind w:firstLine="0"/>
              <w:jc w:val="left"/>
              <w:rPr>
                <w:rFonts w:eastAsia="Times New Roman"/>
                <w:sz w:val="24"/>
                <w:szCs w:val="24"/>
                <w:lang w:eastAsia="ru-RU"/>
              </w:rPr>
            </w:pPr>
          </w:p>
        </w:tc>
        <w:tc>
          <w:tcPr>
            <w:tcW w:w="3544" w:type="dxa"/>
          </w:tcPr>
          <w:p w14:paraId="26C18D9D" w14:textId="7FADC882" w:rsidR="00F473BB" w:rsidRPr="00F473BB" w:rsidRDefault="00F473BB"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6A627F92" w14:textId="48F22D52" w:rsidR="00F473BB" w:rsidRDefault="00F473BB" w:rsidP="0029057E">
            <w:pPr>
              <w:ind w:firstLine="0"/>
              <w:contextualSpacing/>
              <w:jc w:val="center"/>
              <w:rPr>
                <w:sz w:val="24"/>
                <w:szCs w:val="24"/>
              </w:rPr>
            </w:pPr>
            <w:r>
              <w:rPr>
                <w:sz w:val="24"/>
                <w:szCs w:val="24"/>
              </w:rPr>
              <w:t>125</w:t>
            </w:r>
          </w:p>
        </w:tc>
        <w:tc>
          <w:tcPr>
            <w:tcW w:w="2407" w:type="dxa"/>
            <w:vMerge/>
          </w:tcPr>
          <w:p w14:paraId="5FC50570" w14:textId="77777777" w:rsidR="00F473BB" w:rsidRDefault="00F473BB" w:rsidP="0029057E">
            <w:pPr>
              <w:ind w:firstLine="0"/>
              <w:contextualSpacing/>
              <w:jc w:val="left"/>
              <w:rPr>
                <w:sz w:val="24"/>
                <w:szCs w:val="24"/>
              </w:rPr>
            </w:pPr>
          </w:p>
        </w:tc>
        <w:tc>
          <w:tcPr>
            <w:tcW w:w="1949" w:type="dxa"/>
            <w:vMerge/>
          </w:tcPr>
          <w:p w14:paraId="246E8E21" w14:textId="77777777" w:rsidR="00F473BB" w:rsidRPr="00C12414" w:rsidRDefault="00F473BB" w:rsidP="0029057E">
            <w:pPr>
              <w:ind w:firstLine="0"/>
              <w:jc w:val="left"/>
              <w:rPr>
                <w:rFonts w:eastAsia="Times New Roman"/>
                <w:sz w:val="24"/>
                <w:szCs w:val="24"/>
                <w:lang w:eastAsia="ru-RU"/>
              </w:rPr>
            </w:pPr>
          </w:p>
        </w:tc>
      </w:tr>
      <w:tr w:rsidR="00F473BB" w:rsidRPr="00C12414" w14:paraId="7C4D6491" w14:textId="77777777" w:rsidTr="00F473BB">
        <w:trPr>
          <w:trHeight w:val="60"/>
        </w:trPr>
        <w:tc>
          <w:tcPr>
            <w:tcW w:w="1001" w:type="dxa"/>
            <w:vMerge/>
          </w:tcPr>
          <w:p w14:paraId="1E50A42D"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16B7059A" w14:textId="77777777" w:rsidR="00F473BB" w:rsidRDefault="00F473BB" w:rsidP="0029057E">
            <w:pPr>
              <w:ind w:firstLine="0"/>
              <w:jc w:val="left"/>
              <w:rPr>
                <w:rFonts w:eastAsia="Times New Roman"/>
                <w:sz w:val="24"/>
                <w:szCs w:val="24"/>
                <w:lang w:eastAsia="ru-RU"/>
              </w:rPr>
            </w:pPr>
          </w:p>
        </w:tc>
        <w:tc>
          <w:tcPr>
            <w:tcW w:w="3544" w:type="dxa"/>
          </w:tcPr>
          <w:p w14:paraId="065EA1B7" w14:textId="449F1E2A" w:rsidR="00F473BB" w:rsidRDefault="00F473BB"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76EA8DE" w14:textId="055B06F7" w:rsidR="00F473BB" w:rsidRPr="00D30F2D" w:rsidRDefault="00F473BB" w:rsidP="0029057E">
            <w:pPr>
              <w:ind w:firstLine="0"/>
              <w:contextualSpacing/>
              <w:jc w:val="center"/>
              <w:rPr>
                <w:sz w:val="24"/>
                <w:szCs w:val="24"/>
              </w:rPr>
            </w:pPr>
            <w:r>
              <w:rPr>
                <w:sz w:val="24"/>
                <w:szCs w:val="24"/>
              </w:rPr>
              <w:t>2045</w:t>
            </w:r>
          </w:p>
        </w:tc>
        <w:tc>
          <w:tcPr>
            <w:tcW w:w="2407" w:type="dxa"/>
            <w:vMerge/>
          </w:tcPr>
          <w:p w14:paraId="6B51401C" w14:textId="77777777" w:rsidR="00F473BB" w:rsidRDefault="00F473BB" w:rsidP="0029057E">
            <w:pPr>
              <w:ind w:firstLine="0"/>
              <w:contextualSpacing/>
              <w:jc w:val="left"/>
              <w:rPr>
                <w:sz w:val="24"/>
                <w:szCs w:val="24"/>
              </w:rPr>
            </w:pPr>
          </w:p>
        </w:tc>
        <w:tc>
          <w:tcPr>
            <w:tcW w:w="1949" w:type="dxa"/>
            <w:vMerge/>
          </w:tcPr>
          <w:p w14:paraId="27156EEE" w14:textId="77777777" w:rsidR="00F473BB" w:rsidRPr="00C12414" w:rsidRDefault="00F473BB" w:rsidP="0029057E">
            <w:pPr>
              <w:ind w:firstLine="0"/>
              <w:jc w:val="left"/>
              <w:rPr>
                <w:rFonts w:eastAsia="Times New Roman"/>
                <w:sz w:val="24"/>
                <w:szCs w:val="24"/>
                <w:lang w:eastAsia="ru-RU"/>
              </w:rPr>
            </w:pPr>
          </w:p>
        </w:tc>
      </w:tr>
      <w:tr w:rsidR="00F473BB" w:rsidRPr="00C12414" w14:paraId="1F7F2FD1" w14:textId="77777777" w:rsidTr="00165377">
        <w:trPr>
          <w:trHeight w:val="1836"/>
        </w:trPr>
        <w:tc>
          <w:tcPr>
            <w:tcW w:w="1001" w:type="dxa"/>
            <w:vMerge w:val="restart"/>
          </w:tcPr>
          <w:p w14:paraId="308BDD43" w14:textId="2526FB16" w:rsidR="00F473BB" w:rsidRPr="00C12414" w:rsidRDefault="00F473BB"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00B428C3" w14:textId="2C8AF4FE" w:rsidR="00F473BB" w:rsidRPr="009960E4" w:rsidRDefault="00F473BB"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1A8C7704" w14:textId="77777777" w:rsidR="00F473BB" w:rsidRPr="00C12414" w:rsidRDefault="00F473BB"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9BE9472" w14:textId="56341594" w:rsidR="00F473BB" w:rsidRPr="00F55A7D" w:rsidRDefault="00F473BB" w:rsidP="0029057E">
            <w:pPr>
              <w:ind w:firstLine="0"/>
              <w:jc w:val="left"/>
              <w:rPr>
                <w:rFonts w:eastAsia="Times New Roman"/>
                <w:sz w:val="24"/>
                <w:szCs w:val="24"/>
                <w:lang w:eastAsia="ru-RU"/>
              </w:rPr>
            </w:pPr>
            <w:r w:rsidRPr="00F55A7D">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Горки</w:t>
            </w:r>
          </w:p>
        </w:tc>
        <w:tc>
          <w:tcPr>
            <w:tcW w:w="2407" w:type="dxa"/>
            <w:vMerge w:val="restart"/>
          </w:tcPr>
          <w:p w14:paraId="258B6131" w14:textId="77777777" w:rsidR="00F473BB" w:rsidRPr="00C12414" w:rsidRDefault="00F473BB" w:rsidP="0029057E">
            <w:pPr>
              <w:ind w:firstLine="0"/>
              <w:contextualSpacing/>
              <w:jc w:val="left"/>
              <w:rPr>
                <w:sz w:val="24"/>
                <w:szCs w:val="24"/>
              </w:rPr>
            </w:pPr>
            <w:r>
              <w:rPr>
                <w:sz w:val="24"/>
                <w:szCs w:val="24"/>
              </w:rPr>
              <w:t>Деревня Горки</w:t>
            </w:r>
            <w:r w:rsidRPr="00C12414">
              <w:rPr>
                <w:sz w:val="24"/>
                <w:szCs w:val="24"/>
              </w:rPr>
              <w:t>,</w:t>
            </w:r>
          </w:p>
          <w:p w14:paraId="39024CA2" w14:textId="6F1C5589" w:rsidR="00F473BB" w:rsidRPr="00C12414" w:rsidRDefault="00F473BB" w:rsidP="0029057E">
            <w:pPr>
              <w:ind w:firstLine="0"/>
              <w:jc w:val="left"/>
              <w:rPr>
                <w:rFonts w:eastAsia="Times New Roman"/>
                <w:sz w:val="24"/>
                <w:szCs w:val="24"/>
                <w:lang w:eastAsia="ru-RU"/>
              </w:rPr>
            </w:pPr>
            <w:r>
              <w:rPr>
                <w:sz w:val="24"/>
                <w:szCs w:val="24"/>
              </w:rPr>
              <w:t>07</w:t>
            </w:r>
            <w:r w:rsidRPr="00C12414">
              <w:rPr>
                <w:sz w:val="24"/>
                <w:szCs w:val="24"/>
              </w:rPr>
              <w:t>:</w:t>
            </w:r>
            <w:r>
              <w:rPr>
                <w:sz w:val="24"/>
                <w:szCs w:val="24"/>
              </w:rPr>
              <w:t>Р1</w:t>
            </w:r>
            <w:r w:rsidRPr="00C12414">
              <w:rPr>
                <w:sz w:val="24"/>
                <w:szCs w:val="24"/>
              </w:rPr>
              <w:t>:</w:t>
            </w:r>
            <w:r>
              <w:rPr>
                <w:sz w:val="24"/>
                <w:szCs w:val="24"/>
              </w:rPr>
              <w:t>2</w:t>
            </w:r>
          </w:p>
        </w:tc>
        <w:tc>
          <w:tcPr>
            <w:tcW w:w="1949" w:type="dxa"/>
            <w:vMerge w:val="restart"/>
          </w:tcPr>
          <w:p w14:paraId="2842A34B" w14:textId="77777777" w:rsidR="00F473BB" w:rsidRPr="00C12414" w:rsidRDefault="00F473BB"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D573A2" w:rsidRPr="00C12414" w14:paraId="5B613184" w14:textId="77777777" w:rsidTr="00165377">
        <w:trPr>
          <w:trHeight w:val="1034"/>
        </w:trPr>
        <w:tc>
          <w:tcPr>
            <w:tcW w:w="1001" w:type="dxa"/>
            <w:vMerge/>
          </w:tcPr>
          <w:p w14:paraId="6D5A27E9" w14:textId="77777777" w:rsidR="00D573A2" w:rsidRPr="00C12414" w:rsidRDefault="00D573A2" w:rsidP="0029057E">
            <w:pPr>
              <w:ind w:firstLine="0"/>
              <w:jc w:val="center"/>
              <w:rPr>
                <w:rFonts w:eastAsia="Times New Roman"/>
                <w:sz w:val="24"/>
                <w:szCs w:val="24"/>
                <w:lang w:eastAsia="ru-RU"/>
              </w:rPr>
            </w:pPr>
          </w:p>
        </w:tc>
        <w:tc>
          <w:tcPr>
            <w:tcW w:w="2396" w:type="dxa"/>
            <w:vMerge/>
          </w:tcPr>
          <w:p w14:paraId="36B9FE52" w14:textId="77777777" w:rsidR="00D573A2" w:rsidRDefault="00D573A2" w:rsidP="0029057E">
            <w:pPr>
              <w:ind w:firstLine="0"/>
              <w:jc w:val="left"/>
              <w:rPr>
                <w:rFonts w:eastAsia="Times New Roman"/>
                <w:sz w:val="24"/>
                <w:szCs w:val="24"/>
                <w:lang w:eastAsia="ru-RU"/>
              </w:rPr>
            </w:pPr>
          </w:p>
        </w:tc>
        <w:tc>
          <w:tcPr>
            <w:tcW w:w="3544" w:type="dxa"/>
          </w:tcPr>
          <w:p w14:paraId="185E6031" w14:textId="58F29B88" w:rsidR="00D573A2" w:rsidRDefault="00D573A2"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79CE774" w14:textId="27C09A56" w:rsidR="00D573A2" w:rsidRPr="00D30F2D" w:rsidRDefault="00D573A2"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sidR="00FB485B">
              <w:rPr>
                <w:sz w:val="24"/>
                <w:szCs w:val="24"/>
              </w:rPr>
              <w:t xml:space="preserve"> с</w:t>
            </w:r>
            <w:r>
              <w:rPr>
                <w:sz w:val="24"/>
                <w:szCs w:val="24"/>
              </w:rPr>
              <w:t xml:space="preserve"> бассейном и универсальным игровым залом</w:t>
            </w:r>
          </w:p>
        </w:tc>
        <w:tc>
          <w:tcPr>
            <w:tcW w:w="2407" w:type="dxa"/>
            <w:vMerge/>
          </w:tcPr>
          <w:p w14:paraId="59683B0F" w14:textId="77777777" w:rsidR="00D573A2" w:rsidRDefault="00D573A2" w:rsidP="0029057E">
            <w:pPr>
              <w:ind w:firstLine="0"/>
              <w:contextualSpacing/>
              <w:jc w:val="left"/>
              <w:rPr>
                <w:sz w:val="24"/>
                <w:szCs w:val="24"/>
              </w:rPr>
            </w:pPr>
          </w:p>
        </w:tc>
        <w:tc>
          <w:tcPr>
            <w:tcW w:w="1949" w:type="dxa"/>
            <w:vMerge/>
          </w:tcPr>
          <w:p w14:paraId="0EAE9A46" w14:textId="77777777" w:rsidR="00D573A2" w:rsidRPr="00C12414" w:rsidRDefault="00D573A2" w:rsidP="0029057E">
            <w:pPr>
              <w:ind w:firstLine="0"/>
              <w:jc w:val="left"/>
              <w:rPr>
                <w:rFonts w:eastAsia="Times New Roman"/>
                <w:sz w:val="24"/>
                <w:szCs w:val="24"/>
                <w:lang w:eastAsia="ru-RU"/>
              </w:rPr>
            </w:pPr>
          </w:p>
        </w:tc>
      </w:tr>
      <w:tr w:rsidR="00F473BB" w:rsidRPr="00C12414" w14:paraId="2CFDD916" w14:textId="77777777" w:rsidTr="00165377">
        <w:trPr>
          <w:trHeight w:val="1034"/>
        </w:trPr>
        <w:tc>
          <w:tcPr>
            <w:tcW w:w="1001" w:type="dxa"/>
            <w:vMerge/>
          </w:tcPr>
          <w:p w14:paraId="7E47B3A1"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1FC31C9A" w14:textId="77777777" w:rsidR="00F473BB" w:rsidRDefault="00F473BB" w:rsidP="0029057E">
            <w:pPr>
              <w:ind w:firstLine="0"/>
              <w:jc w:val="left"/>
              <w:rPr>
                <w:rFonts w:eastAsia="Times New Roman"/>
                <w:sz w:val="24"/>
                <w:szCs w:val="24"/>
                <w:lang w:eastAsia="ru-RU"/>
              </w:rPr>
            </w:pPr>
          </w:p>
        </w:tc>
        <w:tc>
          <w:tcPr>
            <w:tcW w:w="3544" w:type="dxa"/>
          </w:tcPr>
          <w:p w14:paraId="1B2D1631" w14:textId="66DFACF1" w:rsidR="00F473BB" w:rsidRDefault="00F473BB"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2BB90BE7" w14:textId="2DFA80CE" w:rsidR="00F473BB" w:rsidRPr="00F55A7D" w:rsidRDefault="00F473BB"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50A55EF" w14:textId="77777777" w:rsidR="00F473BB" w:rsidRDefault="00F473BB" w:rsidP="0029057E">
            <w:pPr>
              <w:ind w:firstLine="0"/>
              <w:contextualSpacing/>
              <w:jc w:val="left"/>
              <w:rPr>
                <w:sz w:val="24"/>
                <w:szCs w:val="24"/>
              </w:rPr>
            </w:pPr>
          </w:p>
        </w:tc>
        <w:tc>
          <w:tcPr>
            <w:tcW w:w="1949" w:type="dxa"/>
            <w:vMerge/>
          </w:tcPr>
          <w:p w14:paraId="288FBACB" w14:textId="77777777" w:rsidR="00F473BB" w:rsidRPr="00C12414" w:rsidRDefault="00F473BB" w:rsidP="0029057E">
            <w:pPr>
              <w:ind w:firstLine="0"/>
              <w:jc w:val="left"/>
              <w:rPr>
                <w:rFonts w:eastAsia="Times New Roman"/>
                <w:sz w:val="24"/>
                <w:szCs w:val="24"/>
                <w:lang w:eastAsia="ru-RU"/>
              </w:rPr>
            </w:pPr>
          </w:p>
        </w:tc>
      </w:tr>
      <w:tr w:rsidR="00F473BB" w:rsidRPr="00C12414" w14:paraId="1346ECCD" w14:textId="77777777" w:rsidTr="00165377">
        <w:trPr>
          <w:trHeight w:val="566"/>
        </w:trPr>
        <w:tc>
          <w:tcPr>
            <w:tcW w:w="1001" w:type="dxa"/>
            <w:vMerge/>
          </w:tcPr>
          <w:p w14:paraId="3AB576BC"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5E98E5B5" w14:textId="77777777" w:rsidR="00F473BB" w:rsidRDefault="00F473BB" w:rsidP="0029057E">
            <w:pPr>
              <w:ind w:firstLine="0"/>
              <w:jc w:val="left"/>
              <w:rPr>
                <w:rFonts w:eastAsia="Times New Roman"/>
                <w:sz w:val="24"/>
                <w:szCs w:val="24"/>
                <w:lang w:eastAsia="ru-RU"/>
              </w:rPr>
            </w:pPr>
          </w:p>
        </w:tc>
        <w:tc>
          <w:tcPr>
            <w:tcW w:w="3544" w:type="dxa"/>
          </w:tcPr>
          <w:p w14:paraId="2AB141AC" w14:textId="73DFFE90" w:rsidR="00F473BB" w:rsidRDefault="00F473BB"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D31330E" w14:textId="6C8001AB" w:rsidR="00F473BB" w:rsidRDefault="00D573A2" w:rsidP="0029057E">
            <w:pPr>
              <w:ind w:firstLine="0"/>
              <w:contextualSpacing/>
              <w:jc w:val="center"/>
              <w:rPr>
                <w:sz w:val="24"/>
                <w:szCs w:val="24"/>
              </w:rPr>
            </w:pPr>
            <w:r>
              <w:rPr>
                <w:sz w:val="24"/>
                <w:szCs w:val="24"/>
              </w:rPr>
              <w:t>1 050</w:t>
            </w:r>
          </w:p>
          <w:p w14:paraId="13809C8B" w14:textId="77777777" w:rsidR="00F473BB" w:rsidRPr="00D30F2D" w:rsidRDefault="00F473BB" w:rsidP="0029057E">
            <w:pPr>
              <w:ind w:firstLine="0"/>
              <w:contextualSpacing/>
              <w:jc w:val="center"/>
              <w:rPr>
                <w:sz w:val="24"/>
                <w:szCs w:val="24"/>
              </w:rPr>
            </w:pPr>
          </w:p>
        </w:tc>
        <w:tc>
          <w:tcPr>
            <w:tcW w:w="2407" w:type="dxa"/>
            <w:vMerge/>
          </w:tcPr>
          <w:p w14:paraId="48024F19" w14:textId="77777777" w:rsidR="00F473BB" w:rsidRDefault="00F473BB" w:rsidP="0029057E">
            <w:pPr>
              <w:ind w:firstLine="0"/>
              <w:contextualSpacing/>
              <w:jc w:val="left"/>
              <w:rPr>
                <w:sz w:val="24"/>
                <w:szCs w:val="24"/>
              </w:rPr>
            </w:pPr>
          </w:p>
        </w:tc>
        <w:tc>
          <w:tcPr>
            <w:tcW w:w="1949" w:type="dxa"/>
            <w:vMerge/>
          </w:tcPr>
          <w:p w14:paraId="1BA13A51" w14:textId="77777777" w:rsidR="00F473BB" w:rsidRPr="00C12414" w:rsidRDefault="00F473BB" w:rsidP="0029057E">
            <w:pPr>
              <w:ind w:firstLine="0"/>
              <w:jc w:val="left"/>
              <w:rPr>
                <w:rFonts w:eastAsia="Times New Roman"/>
                <w:sz w:val="24"/>
                <w:szCs w:val="24"/>
                <w:lang w:eastAsia="ru-RU"/>
              </w:rPr>
            </w:pPr>
          </w:p>
        </w:tc>
      </w:tr>
      <w:tr w:rsidR="00F473BB" w:rsidRPr="00C12414" w14:paraId="1B9119CF" w14:textId="77777777" w:rsidTr="00165377">
        <w:trPr>
          <w:trHeight w:val="628"/>
        </w:trPr>
        <w:tc>
          <w:tcPr>
            <w:tcW w:w="1001" w:type="dxa"/>
            <w:vMerge/>
          </w:tcPr>
          <w:p w14:paraId="22F730DE"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001A7790" w14:textId="77777777" w:rsidR="00F473BB" w:rsidRDefault="00F473BB" w:rsidP="0029057E">
            <w:pPr>
              <w:ind w:firstLine="0"/>
              <w:jc w:val="left"/>
              <w:rPr>
                <w:rFonts w:eastAsia="Times New Roman"/>
                <w:sz w:val="24"/>
                <w:szCs w:val="24"/>
                <w:lang w:eastAsia="ru-RU"/>
              </w:rPr>
            </w:pPr>
          </w:p>
        </w:tc>
        <w:tc>
          <w:tcPr>
            <w:tcW w:w="3544" w:type="dxa"/>
          </w:tcPr>
          <w:p w14:paraId="12698AA9" w14:textId="71638A6C" w:rsidR="00F473BB" w:rsidRPr="00D30F2D" w:rsidRDefault="00F473BB" w:rsidP="0029057E">
            <w:pPr>
              <w:ind w:firstLine="0"/>
              <w:jc w:val="left"/>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75F92379" w14:textId="115550AB" w:rsidR="00F473BB" w:rsidRPr="00D30F2D" w:rsidRDefault="00F473BB" w:rsidP="0029057E">
            <w:pPr>
              <w:ind w:firstLine="0"/>
              <w:contextualSpacing/>
              <w:jc w:val="center"/>
              <w:rPr>
                <w:sz w:val="24"/>
                <w:szCs w:val="24"/>
              </w:rPr>
            </w:pPr>
            <w:r>
              <w:rPr>
                <w:sz w:val="24"/>
                <w:szCs w:val="24"/>
              </w:rPr>
              <w:t>3</w:t>
            </w:r>
            <w:r w:rsidR="00AD1735">
              <w:rPr>
                <w:sz w:val="24"/>
                <w:szCs w:val="24"/>
              </w:rPr>
              <w:t>75</w:t>
            </w:r>
          </w:p>
        </w:tc>
        <w:tc>
          <w:tcPr>
            <w:tcW w:w="2407" w:type="dxa"/>
            <w:vMerge/>
          </w:tcPr>
          <w:p w14:paraId="71D2DC5C" w14:textId="77777777" w:rsidR="00F473BB" w:rsidRDefault="00F473BB" w:rsidP="0029057E">
            <w:pPr>
              <w:ind w:firstLine="0"/>
              <w:contextualSpacing/>
              <w:jc w:val="left"/>
              <w:rPr>
                <w:sz w:val="24"/>
                <w:szCs w:val="24"/>
              </w:rPr>
            </w:pPr>
          </w:p>
        </w:tc>
        <w:tc>
          <w:tcPr>
            <w:tcW w:w="1949" w:type="dxa"/>
            <w:vMerge/>
          </w:tcPr>
          <w:p w14:paraId="415CAE22" w14:textId="77777777" w:rsidR="00F473BB" w:rsidRPr="00C12414" w:rsidRDefault="00F473BB" w:rsidP="0029057E">
            <w:pPr>
              <w:ind w:firstLine="0"/>
              <w:jc w:val="left"/>
              <w:rPr>
                <w:rFonts w:eastAsia="Times New Roman"/>
                <w:sz w:val="24"/>
                <w:szCs w:val="24"/>
                <w:lang w:eastAsia="ru-RU"/>
              </w:rPr>
            </w:pPr>
          </w:p>
        </w:tc>
      </w:tr>
      <w:tr w:rsidR="00F473BB" w:rsidRPr="00C12414" w14:paraId="11098FFF" w14:textId="77777777" w:rsidTr="00165377">
        <w:trPr>
          <w:trHeight w:val="628"/>
        </w:trPr>
        <w:tc>
          <w:tcPr>
            <w:tcW w:w="1001" w:type="dxa"/>
            <w:vMerge/>
          </w:tcPr>
          <w:p w14:paraId="0CA023F1"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768F8BB2" w14:textId="77777777" w:rsidR="00F473BB" w:rsidRDefault="00F473BB" w:rsidP="0029057E">
            <w:pPr>
              <w:ind w:firstLine="0"/>
              <w:jc w:val="left"/>
              <w:rPr>
                <w:rFonts w:eastAsia="Times New Roman"/>
                <w:sz w:val="24"/>
                <w:szCs w:val="24"/>
                <w:lang w:eastAsia="ru-RU"/>
              </w:rPr>
            </w:pPr>
          </w:p>
        </w:tc>
        <w:tc>
          <w:tcPr>
            <w:tcW w:w="3544" w:type="dxa"/>
          </w:tcPr>
          <w:p w14:paraId="7BEF1FE0" w14:textId="2AFFEC71" w:rsidR="00F473BB" w:rsidRDefault="00F473BB"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1FA6CA17" w14:textId="371E6951" w:rsidR="00F473BB" w:rsidRDefault="00F473BB" w:rsidP="0029057E">
            <w:pPr>
              <w:ind w:firstLine="0"/>
              <w:contextualSpacing/>
              <w:jc w:val="center"/>
              <w:rPr>
                <w:sz w:val="24"/>
                <w:szCs w:val="24"/>
              </w:rPr>
            </w:pPr>
            <w:r>
              <w:rPr>
                <w:sz w:val="24"/>
                <w:szCs w:val="24"/>
              </w:rPr>
              <w:t>125</w:t>
            </w:r>
          </w:p>
        </w:tc>
        <w:tc>
          <w:tcPr>
            <w:tcW w:w="2407" w:type="dxa"/>
            <w:vMerge/>
          </w:tcPr>
          <w:p w14:paraId="5CA3959E" w14:textId="77777777" w:rsidR="00F473BB" w:rsidRDefault="00F473BB" w:rsidP="0029057E">
            <w:pPr>
              <w:ind w:firstLine="0"/>
              <w:contextualSpacing/>
              <w:jc w:val="left"/>
              <w:rPr>
                <w:sz w:val="24"/>
                <w:szCs w:val="24"/>
              </w:rPr>
            </w:pPr>
          </w:p>
        </w:tc>
        <w:tc>
          <w:tcPr>
            <w:tcW w:w="1949" w:type="dxa"/>
            <w:vMerge/>
          </w:tcPr>
          <w:p w14:paraId="0AAFB042" w14:textId="77777777" w:rsidR="00F473BB" w:rsidRPr="00C12414" w:rsidRDefault="00F473BB" w:rsidP="0029057E">
            <w:pPr>
              <w:ind w:firstLine="0"/>
              <w:jc w:val="left"/>
              <w:rPr>
                <w:rFonts w:eastAsia="Times New Roman"/>
                <w:sz w:val="24"/>
                <w:szCs w:val="24"/>
                <w:lang w:eastAsia="ru-RU"/>
              </w:rPr>
            </w:pPr>
          </w:p>
        </w:tc>
      </w:tr>
      <w:tr w:rsidR="00F473BB" w:rsidRPr="00C12414" w14:paraId="0DFDE745" w14:textId="77777777" w:rsidTr="00F473BB">
        <w:trPr>
          <w:trHeight w:val="135"/>
        </w:trPr>
        <w:tc>
          <w:tcPr>
            <w:tcW w:w="1001" w:type="dxa"/>
            <w:vMerge/>
          </w:tcPr>
          <w:p w14:paraId="2897CA4E" w14:textId="77777777" w:rsidR="00F473BB" w:rsidRPr="00C12414" w:rsidRDefault="00F473BB" w:rsidP="0029057E">
            <w:pPr>
              <w:ind w:firstLine="0"/>
              <w:jc w:val="center"/>
              <w:rPr>
                <w:rFonts w:eastAsia="Times New Roman"/>
                <w:sz w:val="24"/>
                <w:szCs w:val="24"/>
                <w:lang w:eastAsia="ru-RU"/>
              </w:rPr>
            </w:pPr>
          </w:p>
        </w:tc>
        <w:tc>
          <w:tcPr>
            <w:tcW w:w="2396" w:type="dxa"/>
            <w:vMerge/>
          </w:tcPr>
          <w:p w14:paraId="6238DD56" w14:textId="77777777" w:rsidR="00F473BB" w:rsidRDefault="00F473BB" w:rsidP="0029057E">
            <w:pPr>
              <w:ind w:firstLine="0"/>
              <w:jc w:val="left"/>
              <w:rPr>
                <w:rFonts w:eastAsia="Times New Roman"/>
                <w:sz w:val="24"/>
                <w:szCs w:val="24"/>
                <w:lang w:eastAsia="ru-RU"/>
              </w:rPr>
            </w:pPr>
          </w:p>
        </w:tc>
        <w:tc>
          <w:tcPr>
            <w:tcW w:w="3544" w:type="dxa"/>
          </w:tcPr>
          <w:p w14:paraId="3A9025A0" w14:textId="25C8A88A" w:rsidR="00F473BB" w:rsidRDefault="00F473BB"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7004EDB" w14:textId="12FB5D3D" w:rsidR="00F473BB" w:rsidRPr="00D30F2D" w:rsidRDefault="00F473BB" w:rsidP="0029057E">
            <w:pPr>
              <w:ind w:firstLine="0"/>
              <w:contextualSpacing/>
              <w:jc w:val="left"/>
              <w:rPr>
                <w:sz w:val="24"/>
                <w:szCs w:val="24"/>
              </w:rPr>
            </w:pPr>
            <w:r>
              <w:rPr>
                <w:sz w:val="24"/>
                <w:szCs w:val="24"/>
              </w:rPr>
              <w:t>2045</w:t>
            </w:r>
          </w:p>
        </w:tc>
        <w:tc>
          <w:tcPr>
            <w:tcW w:w="2407" w:type="dxa"/>
            <w:vMerge/>
          </w:tcPr>
          <w:p w14:paraId="71DDF854" w14:textId="77777777" w:rsidR="00F473BB" w:rsidRDefault="00F473BB" w:rsidP="0029057E">
            <w:pPr>
              <w:ind w:firstLine="0"/>
              <w:contextualSpacing/>
              <w:jc w:val="left"/>
              <w:rPr>
                <w:sz w:val="24"/>
                <w:szCs w:val="24"/>
              </w:rPr>
            </w:pPr>
          </w:p>
        </w:tc>
        <w:tc>
          <w:tcPr>
            <w:tcW w:w="1949" w:type="dxa"/>
            <w:vMerge/>
          </w:tcPr>
          <w:p w14:paraId="6B8CA75F" w14:textId="77777777" w:rsidR="00F473BB" w:rsidRPr="00C12414" w:rsidRDefault="00F473BB" w:rsidP="0029057E">
            <w:pPr>
              <w:ind w:firstLine="0"/>
              <w:jc w:val="left"/>
              <w:rPr>
                <w:rFonts w:eastAsia="Times New Roman"/>
                <w:sz w:val="24"/>
                <w:szCs w:val="24"/>
                <w:lang w:eastAsia="ru-RU"/>
              </w:rPr>
            </w:pPr>
          </w:p>
        </w:tc>
      </w:tr>
      <w:tr w:rsidR="000C0976" w:rsidRPr="00C12414" w14:paraId="58A8041D" w14:textId="77777777" w:rsidTr="00165377">
        <w:trPr>
          <w:trHeight w:val="1836"/>
        </w:trPr>
        <w:tc>
          <w:tcPr>
            <w:tcW w:w="1001" w:type="dxa"/>
            <w:vMerge w:val="restart"/>
          </w:tcPr>
          <w:p w14:paraId="59931E08" w14:textId="1E0144F7" w:rsidR="000C0976" w:rsidRPr="00C12414" w:rsidRDefault="000C0976" w:rsidP="0029057E">
            <w:pPr>
              <w:ind w:firstLine="0"/>
              <w:jc w:val="center"/>
              <w:rPr>
                <w:rFonts w:eastAsia="Times New Roman"/>
                <w:sz w:val="24"/>
                <w:szCs w:val="24"/>
                <w:lang w:eastAsia="ru-RU"/>
              </w:rPr>
            </w:pPr>
            <w:r w:rsidRPr="00C12414">
              <w:rPr>
                <w:rFonts w:eastAsia="Times New Roman"/>
                <w:sz w:val="24"/>
                <w:szCs w:val="24"/>
                <w:lang w:eastAsia="ru-RU"/>
              </w:rPr>
              <w:lastRenderedPageBreak/>
              <w:t>1.</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7BF3F2AB" w14:textId="5185271C" w:rsidR="000C0976" w:rsidRPr="009960E4" w:rsidRDefault="000C0976"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8B17B30" w14:textId="77777777" w:rsidR="000C0976" w:rsidRPr="00C12414" w:rsidRDefault="000C0976"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BCFBE06" w14:textId="499E4CB0" w:rsidR="000C0976" w:rsidRPr="00F55A7D" w:rsidRDefault="000C0976"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Зайцево и деревни Дони</w:t>
            </w:r>
          </w:p>
        </w:tc>
        <w:tc>
          <w:tcPr>
            <w:tcW w:w="2407" w:type="dxa"/>
            <w:vMerge w:val="restart"/>
          </w:tcPr>
          <w:p w14:paraId="44A0FD1F" w14:textId="77777777" w:rsidR="000C0976" w:rsidRPr="00C12414" w:rsidRDefault="000C0976" w:rsidP="0029057E">
            <w:pPr>
              <w:ind w:firstLine="0"/>
              <w:contextualSpacing/>
              <w:jc w:val="left"/>
              <w:rPr>
                <w:sz w:val="24"/>
                <w:szCs w:val="24"/>
              </w:rPr>
            </w:pPr>
            <w:r>
              <w:rPr>
                <w:sz w:val="24"/>
                <w:szCs w:val="24"/>
              </w:rPr>
              <w:t>Деревня Зайцево</w:t>
            </w:r>
            <w:r w:rsidRPr="00C12414">
              <w:rPr>
                <w:sz w:val="24"/>
                <w:szCs w:val="24"/>
              </w:rPr>
              <w:t>,</w:t>
            </w:r>
          </w:p>
          <w:p w14:paraId="002DE828" w14:textId="5BE2115D" w:rsidR="000C0976" w:rsidRPr="00C12414" w:rsidRDefault="000C0976" w:rsidP="0029057E">
            <w:pPr>
              <w:ind w:firstLine="0"/>
              <w:jc w:val="left"/>
              <w:rPr>
                <w:rFonts w:eastAsia="Times New Roman"/>
                <w:sz w:val="24"/>
                <w:szCs w:val="24"/>
                <w:lang w:eastAsia="ru-RU"/>
              </w:rPr>
            </w:pPr>
            <w:r>
              <w:rPr>
                <w:sz w:val="24"/>
                <w:szCs w:val="24"/>
              </w:rPr>
              <w:t>09:</w:t>
            </w:r>
            <w:r w:rsidR="00553ADE">
              <w:rPr>
                <w:sz w:val="24"/>
                <w:szCs w:val="24"/>
              </w:rPr>
              <w:t>О1</w:t>
            </w:r>
            <w:r>
              <w:rPr>
                <w:sz w:val="24"/>
                <w:szCs w:val="24"/>
              </w:rPr>
              <w:t>:</w:t>
            </w:r>
            <w:r w:rsidR="00E322F3">
              <w:rPr>
                <w:sz w:val="24"/>
                <w:szCs w:val="24"/>
              </w:rPr>
              <w:t>1</w:t>
            </w:r>
          </w:p>
        </w:tc>
        <w:tc>
          <w:tcPr>
            <w:tcW w:w="1949" w:type="dxa"/>
            <w:vMerge w:val="restart"/>
          </w:tcPr>
          <w:p w14:paraId="7C30011F" w14:textId="77777777" w:rsidR="000C0976" w:rsidRPr="00C12414" w:rsidRDefault="000C0976"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1C0454" w:rsidRPr="00C12414" w14:paraId="00F8D44A" w14:textId="77777777" w:rsidTr="00165377">
        <w:trPr>
          <w:trHeight w:val="1034"/>
        </w:trPr>
        <w:tc>
          <w:tcPr>
            <w:tcW w:w="1001" w:type="dxa"/>
            <w:vMerge/>
          </w:tcPr>
          <w:p w14:paraId="40B2AC85" w14:textId="77777777" w:rsidR="001C0454" w:rsidRPr="00C12414" w:rsidRDefault="001C0454" w:rsidP="0029057E">
            <w:pPr>
              <w:ind w:firstLine="0"/>
              <w:jc w:val="center"/>
              <w:rPr>
                <w:rFonts w:eastAsia="Times New Roman"/>
                <w:sz w:val="24"/>
                <w:szCs w:val="24"/>
                <w:lang w:eastAsia="ru-RU"/>
              </w:rPr>
            </w:pPr>
          </w:p>
        </w:tc>
        <w:tc>
          <w:tcPr>
            <w:tcW w:w="2396" w:type="dxa"/>
            <w:vMerge/>
          </w:tcPr>
          <w:p w14:paraId="219137F2" w14:textId="77777777" w:rsidR="001C0454" w:rsidRDefault="001C0454" w:rsidP="0029057E">
            <w:pPr>
              <w:ind w:firstLine="0"/>
              <w:jc w:val="left"/>
              <w:rPr>
                <w:rFonts w:eastAsia="Times New Roman"/>
                <w:sz w:val="24"/>
                <w:szCs w:val="24"/>
                <w:lang w:eastAsia="ru-RU"/>
              </w:rPr>
            </w:pPr>
          </w:p>
        </w:tc>
        <w:tc>
          <w:tcPr>
            <w:tcW w:w="3544" w:type="dxa"/>
          </w:tcPr>
          <w:p w14:paraId="5B1BF948" w14:textId="7233DCD5" w:rsidR="001C0454" w:rsidRDefault="001C0454"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372C1A" w14:textId="1C8F6FBE" w:rsidR="001C0454" w:rsidRPr="00D30F2D" w:rsidRDefault="001C0454"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со спортивным залом</w:t>
            </w:r>
          </w:p>
        </w:tc>
        <w:tc>
          <w:tcPr>
            <w:tcW w:w="2407" w:type="dxa"/>
            <w:vMerge/>
          </w:tcPr>
          <w:p w14:paraId="6EA3BF54" w14:textId="77777777" w:rsidR="001C0454" w:rsidRDefault="001C0454" w:rsidP="0029057E">
            <w:pPr>
              <w:ind w:firstLine="0"/>
              <w:contextualSpacing/>
              <w:jc w:val="left"/>
              <w:rPr>
                <w:sz w:val="24"/>
                <w:szCs w:val="24"/>
              </w:rPr>
            </w:pPr>
          </w:p>
        </w:tc>
        <w:tc>
          <w:tcPr>
            <w:tcW w:w="1949" w:type="dxa"/>
            <w:vMerge/>
          </w:tcPr>
          <w:p w14:paraId="1AEFEA36" w14:textId="77777777" w:rsidR="001C0454" w:rsidRPr="00C12414" w:rsidRDefault="001C0454" w:rsidP="0029057E">
            <w:pPr>
              <w:ind w:firstLine="0"/>
              <w:jc w:val="left"/>
              <w:rPr>
                <w:rFonts w:eastAsia="Times New Roman"/>
                <w:sz w:val="24"/>
                <w:szCs w:val="24"/>
                <w:lang w:eastAsia="ru-RU"/>
              </w:rPr>
            </w:pPr>
          </w:p>
        </w:tc>
      </w:tr>
      <w:tr w:rsidR="000C0976" w:rsidRPr="00C12414" w14:paraId="221B310C" w14:textId="77777777" w:rsidTr="00165377">
        <w:trPr>
          <w:trHeight w:val="1034"/>
        </w:trPr>
        <w:tc>
          <w:tcPr>
            <w:tcW w:w="1001" w:type="dxa"/>
            <w:vMerge/>
          </w:tcPr>
          <w:p w14:paraId="686B461A"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766D4901" w14:textId="77777777" w:rsidR="000C0976" w:rsidRDefault="000C0976" w:rsidP="0029057E">
            <w:pPr>
              <w:ind w:firstLine="0"/>
              <w:jc w:val="left"/>
              <w:rPr>
                <w:rFonts w:eastAsia="Times New Roman"/>
                <w:sz w:val="24"/>
                <w:szCs w:val="24"/>
                <w:lang w:eastAsia="ru-RU"/>
              </w:rPr>
            </w:pPr>
          </w:p>
        </w:tc>
        <w:tc>
          <w:tcPr>
            <w:tcW w:w="3544" w:type="dxa"/>
          </w:tcPr>
          <w:p w14:paraId="5996AB57" w14:textId="7BF205D4" w:rsidR="000C0976" w:rsidRDefault="000C0976"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4380BBD" w14:textId="0ED692B3" w:rsidR="000C0976" w:rsidRPr="00F55A7D" w:rsidRDefault="000C0976"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527110C" w14:textId="77777777" w:rsidR="000C0976" w:rsidRDefault="000C0976" w:rsidP="0029057E">
            <w:pPr>
              <w:ind w:firstLine="0"/>
              <w:contextualSpacing/>
              <w:jc w:val="left"/>
              <w:rPr>
                <w:sz w:val="24"/>
                <w:szCs w:val="24"/>
              </w:rPr>
            </w:pPr>
          </w:p>
        </w:tc>
        <w:tc>
          <w:tcPr>
            <w:tcW w:w="1949" w:type="dxa"/>
            <w:vMerge/>
          </w:tcPr>
          <w:p w14:paraId="76C5ECD2" w14:textId="77777777" w:rsidR="000C0976" w:rsidRPr="00C12414" w:rsidRDefault="000C0976" w:rsidP="0029057E">
            <w:pPr>
              <w:ind w:firstLine="0"/>
              <w:jc w:val="left"/>
              <w:rPr>
                <w:rFonts w:eastAsia="Times New Roman"/>
                <w:sz w:val="24"/>
                <w:szCs w:val="24"/>
                <w:lang w:eastAsia="ru-RU"/>
              </w:rPr>
            </w:pPr>
          </w:p>
        </w:tc>
      </w:tr>
      <w:tr w:rsidR="00035FC2" w:rsidRPr="00C12414" w14:paraId="032293B1" w14:textId="77777777" w:rsidTr="00165377">
        <w:trPr>
          <w:trHeight w:val="566"/>
        </w:trPr>
        <w:tc>
          <w:tcPr>
            <w:tcW w:w="1001" w:type="dxa"/>
            <w:vMerge/>
          </w:tcPr>
          <w:p w14:paraId="64F4D6F9"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1FE8023A" w14:textId="77777777" w:rsidR="00035FC2" w:rsidRDefault="00035FC2" w:rsidP="0029057E">
            <w:pPr>
              <w:ind w:firstLine="0"/>
              <w:jc w:val="left"/>
              <w:rPr>
                <w:rFonts w:eastAsia="Times New Roman"/>
                <w:sz w:val="24"/>
                <w:szCs w:val="24"/>
                <w:lang w:eastAsia="ru-RU"/>
              </w:rPr>
            </w:pPr>
          </w:p>
        </w:tc>
        <w:tc>
          <w:tcPr>
            <w:tcW w:w="3544" w:type="dxa"/>
          </w:tcPr>
          <w:p w14:paraId="22AA1C00" w14:textId="42F6A60A"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7300F6ED" w14:textId="76C5149D" w:rsidR="00035FC2" w:rsidRDefault="00A74F8F" w:rsidP="0029057E">
            <w:pPr>
              <w:ind w:firstLine="0"/>
              <w:contextualSpacing/>
              <w:jc w:val="center"/>
              <w:rPr>
                <w:sz w:val="24"/>
                <w:szCs w:val="24"/>
              </w:rPr>
            </w:pPr>
            <w:r>
              <w:rPr>
                <w:sz w:val="24"/>
                <w:szCs w:val="24"/>
              </w:rPr>
              <w:t>500</w:t>
            </w:r>
          </w:p>
          <w:p w14:paraId="070DD484" w14:textId="77777777" w:rsidR="00035FC2" w:rsidRPr="00D30F2D" w:rsidRDefault="00035FC2" w:rsidP="0029057E">
            <w:pPr>
              <w:ind w:firstLine="0"/>
              <w:contextualSpacing/>
              <w:jc w:val="center"/>
              <w:rPr>
                <w:sz w:val="24"/>
                <w:szCs w:val="24"/>
              </w:rPr>
            </w:pPr>
          </w:p>
        </w:tc>
        <w:tc>
          <w:tcPr>
            <w:tcW w:w="2407" w:type="dxa"/>
            <w:vMerge/>
          </w:tcPr>
          <w:p w14:paraId="389E8D84" w14:textId="77777777" w:rsidR="00035FC2" w:rsidRDefault="00035FC2" w:rsidP="0029057E">
            <w:pPr>
              <w:ind w:firstLine="0"/>
              <w:contextualSpacing/>
              <w:jc w:val="left"/>
              <w:rPr>
                <w:sz w:val="24"/>
                <w:szCs w:val="24"/>
              </w:rPr>
            </w:pPr>
          </w:p>
        </w:tc>
        <w:tc>
          <w:tcPr>
            <w:tcW w:w="1949" w:type="dxa"/>
            <w:vMerge/>
          </w:tcPr>
          <w:p w14:paraId="35A7D852" w14:textId="77777777" w:rsidR="00035FC2" w:rsidRPr="00C12414" w:rsidRDefault="00035FC2" w:rsidP="0029057E">
            <w:pPr>
              <w:ind w:firstLine="0"/>
              <w:jc w:val="left"/>
              <w:rPr>
                <w:rFonts w:eastAsia="Times New Roman"/>
                <w:sz w:val="24"/>
                <w:szCs w:val="24"/>
                <w:lang w:eastAsia="ru-RU"/>
              </w:rPr>
            </w:pPr>
          </w:p>
        </w:tc>
      </w:tr>
      <w:tr w:rsidR="000C0976" w:rsidRPr="00C12414" w14:paraId="3C407EF8" w14:textId="77777777" w:rsidTr="00165377">
        <w:trPr>
          <w:trHeight w:val="628"/>
        </w:trPr>
        <w:tc>
          <w:tcPr>
            <w:tcW w:w="1001" w:type="dxa"/>
            <w:vMerge/>
          </w:tcPr>
          <w:p w14:paraId="1607E87D"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486EB709" w14:textId="77777777" w:rsidR="000C0976" w:rsidRDefault="000C0976" w:rsidP="0029057E">
            <w:pPr>
              <w:ind w:firstLine="0"/>
              <w:jc w:val="left"/>
              <w:rPr>
                <w:rFonts w:eastAsia="Times New Roman"/>
                <w:sz w:val="24"/>
                <w:szCs w:val="24"/>
                <w:lang w:eastAsia="ru-RU"/>
              </w:rPr>
            </w:pPr>
          </w:p>
        </w:tc>
        <w:tc>
          <w:tcPr>
            <w:tcW w:w="3544" w:type="dxa"/>
          </w:tcPr>
          <w:p w14:paraId="5A70B3E0" w14:textId="791D2011" w:rsidR="000C0976" w:rsidRDefault="000C0976"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30B18FE3" w14:textId="6D6412D3" w:rsidR="000C0976" w:rsidRDefault="000C0976" w:rsidP="0029057E">
            <w:pPr>
              <w:ind w:firstLine="0"/>
              <w:contextualSpacing/>
              <w:jc w:val="center"/>
              <w:rPr>
                <w:sz w:val="24"/>
                <w:szCs w:val="24"/>
              </w:rPr>
            </w:pPr>
            <w:r>
              <w:rPr>
                <w:sz w:val="24"/>
                <w:szCs w:val="24"/>
              </w:rPr>
              <w:t>86</w:t>
            </w:r>
          </w:p>
        </w:tc>
        <w:tc>
          <w:tcPr>
            <w:tcW w:w="2407" w:type="dxa"/>
            <w:vMerge/>
          </w:tcPr>
          <w:p w14:paraId="26E9C671" w14:textId="77777777" w:rsidR="000C0976" w:rsidRDefault="000C0976" w:rsidP="0029057E">
            <w:pPr>
              <w:ind w:firstLine="0"/>
              <w:contextualSpacing/>
              <w:jc w:val="left"/>
              <w:rPr>
                <w:sz w:val="24"/>
                <w:szCs w:val="24"/>
              </w:rPr>
            </w:pPr>
          </w:p>
        </w:tc>
        <w:tc>
          <w:tcPr>
            <w:tcW w:w="1949" w:type="dxa"/>
            <w:vMerge/>
          </w:tcPr>
          <w:p w14:paraId="716EA1C2" w14:textId="77777777" w:rsidR="000C0976" w:rsidRPr="00C12414" w:rsidRDefault="000C0976" w:rsidP="0029057E">
            <w:pPr>
              <w:ind w:firstLine="0"/>
              <w:jc w:val="left"/>
              <w:rPr>
                <w:rFonts w:eastAsia="Times New Roman"/>
                <w:sz w:val="24"/>
                <w:szCs w:val="24"/>
                <w:lang w:eastAsia="ru-RU"/>
              </w:rPr>
            </w:pPr>
          </w:p>
        </w:tc>
      </w:tr>
      <w:tr w:rsidR="000C0976" w:rsidRPr="00C12414" w14:paraId="0D8402D3" w14:textId="77777777" w:rsidTr="000C0976">
        <w:trPr>
          <w:trHeight w:val="60"/>
        </w:trPr>
        <w:tc>
          <w:tcPr>
            <w:tcW w:w="1001" w:type="dxa"/>
            <w:vMerge/>
          </w:tcPr>
          <w:p w14:paraId="76E369C0"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0D5CF239" w14:textId="77777777" w:rsidR="000C0976" w:rsidRDefault="000C0976" w:rsidP="0029057E">
            <w:pPr>
              <w:ind w:firstLine="0"/>
              <w:jc w:val="left"/>
              <w:rPr>
                <w:rFonts w:eastAsia="Times New Roman"/>
                <w:sz w:val="24"/>
                <w:szCs w:val="24"/>
                <w:lang w:eastAsia="ru-RU"/>
              </w:rPr>
            </w:pPr>
          </w:p>
        </w:tc>
        <w:tc>
          <w:tcPr>
            <w:tcW w:w="3544" w:type="dxa"/>
          </w:tcPr>
          <w:p w14:paraId="41C537C5" w14:textId="4E656E4F" w:rsidR="000C0976" w:rsidRDefault="000C0976"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5F949D9" w14:textId="20E198FC" w:rsidR="000C0976" w:rsidRPr="00D30F2D" w:rsidRDefault="000C0976" w:rsidP="0029057E">
            <w:pPr>
              <w:ind w:firstLine="0"/>
              <w:contextualSpacing/>
              <w:jc w:val="center"/>
              <w:rPr>
                <w:sz w:val="24"/>
                <w:szCs w:val="24"/>
              </w:rPr>
            </w:pPr>
            <w:r>
              <w:rPr>
                <w:sz w:val="24"/>
                <w:szCs w:val="24"/>
              </w:rPr>
              <w:t>2045</w:t>
            </w:r>
          </w:p>
        </w:tc>
        <w:tc>
          <w:tcPr>
            <w:tcW w:w="2407" w:type="dxa"/>
            <w:vMerge/>
          </w:tcPr>
          <w:p w14:paraId="0792D60A" w14:textId="77777777" w:rsidR="000C0976" w:rsidRDefault="000C0976" w:rsidP="0029057E">
            <w:pPr>
              <w:ind w:firstLine="0"/>
              <w:contextualSpacing/>
              <w:jc w:val="left"/>
              <w:rPr>
                <w:sz w:val="24"/>
                <w:szCs w:val="24"/>
              </w:rPr>
            </w:pPr>
          </w:p>
        </w:tc>
        <w:tc>
          <w:tcPr>
            <w:tcW w:w="1949" w:type="dxa"/>
            <w:vMerge/>
          </w:tcPr>
          <w:p w14:paraId="2729E6B2" w14:textId="77777777" w:rsidR="000C0976" w:rsidRPr="00C12414" w:rsidRDefault="000C0976" w:rsidP="0029057E">
            <w:pPr>
              <w:ind w:firstLine="0"/>
              <w:jc w:val="left"/>
              <w:rPr>
                <w:rFonts w:eastAsia="Times New Roman"/>
                <w:sz w:val="24"/>
                <w:szCs w:val="24"/>
                <w:lang w:eastAsia="ru-RU"/>
              </w:rPr>
            </w:pPr>
          </w:p>
        </w:tc>
      </w:tr>
      <w:tr w:rsidR="000C0976" w:rsidRPr="00C12414" w14:paraId="796D918A" w14:textId="77777777" w:rsidTr="00165377">
        <w:trPr>
          <w:trHeight w:val="1836"/>
        </w:trPr>
        <w:tc>
          <w:tcPr>
            <w:tcW w:w="1001" w:type="dxa"/>
            <w:vMerge w:val="restart"/>
          </w:tcPr>
          <w:p w14:paraId="138B4D7D" w14:textId="338A90BF" w:rsidR="000C0976" w:rsidRPr="00C12414" w:rsidRDefault="000C0976"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62288123" w14:textId="1895F6E4" w:rsidR="000C0976" w:rsidRPr="009960E4" w:rsidRDefault="000C0976"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w:t>
            </w:r>
            <w:r>
              <w:rPr>
                <w:rFonts w:eastAsia="Times New Roman"/>
                <w:sz w:val="24"/>
                <w:szCs w:val="24"/>
                <w:lang w:eastAsia="ru-RU"/>
              </w:rPr>
              <w:lastRenderedPageBreak/>
              <w:t>оздоровительный комплекс)</w:t>
            </w:r>
          </w:p>
        </w:tc>
        <w:tc>
          <w:tcPr>
            <w:tcW w:w="3544" w:type="dxa"/>
          </w:tcPr>
          <w:p w14:paraId="46EEF58E" w14:textId="77777777" w:rsidR="000C0976" w:rsidRPr="00C12414" w:rsidRDefault="000C0976" w:rsidP="0029057E">
            <w:pPr>
              <w:ind w:firstLine="0"/>
              <w:jc w:val="left"/>
              <w:rPr>
                <w:rFonts w:eastAsia="Times New Roman"/>
                <w:sz w:val="24"/>
                <w:szCs w:val="24"/>
                <w:lang w:eastAsia="ru-RU"/>
              </w:rPr>
            </w:pPr>
            <w:r>
              <w:rPr>
                <w:rFonts w:eastAsia="Times New Roman"/>
                <w:sz w:val="24"/>
                <w:szCs w:val="24"/>
                <w:lang w:eastAsia="ru-RU"/>
              </w:rPr>
              <w:lastRenderedPageBreak/>
              <w:t>Назначение объекта</w:t>
            </w:r>
          </w:p>
        </w:tc>
        <w:tc>
          <w:tcPr>
            <w:tcW w:w="3263" w:type="dxa"/>
          </w:tcPr>
          <w:p w14:paraId="584F1A42" w14:textId="38146C88" w:rsidR="000C0976" w:rsidRPr="00F55A7D" w:rsidRDefault="000C0976"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Ижора</w:t>
            </w:r>
          </w:p>
        </w:tc>
        <w:tc>
          <w:tcPr>
            <w:tcW w:w="2407" w:type="dxa"/>
            <w:vMerge w:val="restart"/>
          </w:tcPr>
          <w:p w14:paraId="4960F274" w14:textId="77777777" w:rsidR="000C0976" w:rsidRPr="00C12414" w:rsidRDefault="000C0976" w:rsidP="0029057E">
            <w:pPr>
              <w:ind w:firstLine="0"/>
              <w:contextualSpacing/>
              <w:jc w:val="left"/>
              <w:rPr>
                <w:sz w:val="24"/>
                <w:szCs w:val="24"/>
              </w:rPr>
            </w:pPr>
            <w:r>
              <w:rPr>
                <w:sz w:val="24"/>
                <w:szCs w:val="24"/>
              </w:rPr>
              <w:t>Деревня Ижора</w:t>
            </w:r>
            <w:r w:rsidRPr="00C12414">
              <w:rPr>
                <w:sz w:val="24"/>
                <w:szCs w:val="24"/>
              </w:rPr>
              <w:t>,</w:t>
            </w:r>
          </w:p>
          <w:p w14:paraId="74B8F75F" w14:textId="274219EB" w:rsidR="000C0976" w:rsidRPr="00C12414" w:rsidRDefault="000C0976" w:rsidP="0029057E">
            <w:pPr>
              <w:ind w:firstLine="0"/>
              <w:jc w:val="left"/>
              <w:rPr>
                <w:rFonts w:eastAsia="Times New Roman"/>
                <w:sz w:val="24"/>
                <w:szCs w:val="24"/>
                <w:lang w:eastAsia="ru-RU"/>
              </w:rPr>
            </w:pPr>
            <w:r>
              <w:rPr>
                <w:sz w:val="24"/>
                <w:szCs w:val="24"/>
              </w:rPr>
              <w:t>11</w:t>
            </w:r>
            <w:r w:rsidRPr="00C12414">
              <w:rPr>
                <w:sz w:val="24"/>
                <w:szCs w:val="24"/>
              </w:rPr>
              <w:t>:</w:t>
            </w:r>
            <w:r>
              <w:rPr>
                <w:sz w:val="24"/>
                <w:szCs w:val="24"/>
              </w:rPr>
              <w:t>О3:1</w:t>
            </w:r>
          </w:p>
        </w:tc>
        <w:tc>
          <w:tcPr>
            <w:tcW w:w="1949" w:type="dxa"/>
            <w:vMerge w:val="restart"/>
          </w:tcPr>
          <w:p w14:paraId="76F6E9A0" w14:textId="77777777" w:rsidR="000C0976" w:rsidRPr="00C12414" w:rsidRDefault="000C0976"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23251D" w:rsidRPr="00C12414" w14:paraId="18F0CA44" w14:textId="77777777" w:rsidTr="0023251D">
        <w:trPr>
          <w:trHeight w:val="560"/>
        </w:trPr>
        <w:tc>
          <w:tcPr>
            <w:tcW w:w="1001" w:type="dxa"/>
            <w:vMerge/>
          </w:tcPr>
          <w:p w14:paraId="7B75430E" w14:textId="77777777" w:rsidR="0023251D" w:rsidRPr="00C12414" w:rsidRDefault="0023251D" w:rsidP="0029057E">
            <w:pPr>
              <w:ind w:firstLine="0"/>
              <w:jc w:val="center"/>
              <w:rPr>
                <w:rFonts w:eastAsia="Times New Roman"/>
                <w:sz w:val="24"/>
                <w:szCs w:val="24"/>
                <w:lang w:eastAsia="ru-RU"/>
              </w:rPr>
            </w:pPr>
          </w:p>
        </w:tc>
        <w:tc>
          <w:tcPr>
            <w:tcW w:w="2396" w:type="dxa"/>
            <w:vMerge/>
          </w:tcPr>
          <w:p w14:paraId="5C9A6DE4" w14:textId="77777777" w:rsidR="0023251D" w:rsidRDefault="0023251D" w:rsidP="0029057E">
            <w:pPr>
              <w:ind w:firstLine="0"/>
              <w:jc w:val="left"/>
              <w:rPr>
                <w:rFonts w:eastAsia="Times New Roman"/>
                <w:sz w:val="24"/>
                <w:szCs w:val="24"/>
                <w:lang w:eastAsia="ru-RU"/>
              </w:rPr>
            </w:pPr>
          </w:p>
        </w:tc>
        <w:tc>
          <w:tcPr>
            <w:tcW w:w="3544" w:type="dxa"/>
          </w:tcPr>
          <w:p w14:paraId="2B769CC5" w14:textId="38E25E13" w:rsidR="0023251D" w:rsidRDefault="0023251D"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068FC59" w14:textId="3D344B3C" w:rsidR="0023251D" w:rsidRPr="00D30F2D" w:rsidRDefault="0023251D"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бассейном и универсальным игровым залом</w:t>
            </w:r>
          </w:p>
        </w:tc>
        <w:tc>
          <w:tcPr>
            <w:tcW w:w="2407" w:type="dxa"/>
            <w:vMerge/>
          </w:tcPr>
          <w:p w14:paraId="56A5A072" w14:textId="77777777" w:rsidR="0023251D" w:rsidRDefault="0023251D" w:rsidP="0029057E">
            <w:pPr>
              <w:ind w:firstLine="0"/>
              <w:contextualSpacing/>
              <w:jc w:val="left"/>
              <w:rPr>
                <w:sz w:val="24"/>
                <w:szCs w:val="24"/>
              </w:rPr>
            </w:pPr>
          </w:p>
        </w:tc>
        <w:tc>
          <w:tcPr>
            <w:tcW w:w="1949" w:type="dxa"/>
            <w:vMerge/>
          </w:tcPr>
          <w:p w14:paraId="2B092583" w14:textId="77777777" w:rsidR="0023251D" w:rsidRPr="00C12414" w:rsidRDefault="0023251D" w:rsidP="0029057E">
            <w:pPr>
              <w:ind w:firstLine="0"/>
              <w:jc w:val="left"/>
              <w:rPr>
                <w:rFonts w:eastAsia="Times New Roman"/>
                <w:sz w:val="24"/>
                <w:szCs w:val="24"/>
                <w:lang w:eastAsia="ru-RU"/>
              </w:rPr>
            </w:pPr>
          </w:p>
        </w:tc>
      </w:tr>
      <w:tr w:rsidR="000C0976" w:rsidRPr="00C12414" w14:paraId="34C74C54" w14:textId="77777777" w:rsidTr="00165377">
        <w:trPr>
          <w:trHeight w:val="1034"/>
        </w:trPr>
        <w:tc>
          <w:tcPr>
            <w:tcW w:w="1001" w:type="dxa"/>
            <w:vMerge/>
          </w:tcPr>
          <w:p w14:paraId="03DEA9AA"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101F8F9D" w14:textId="77777777" w:rsidR="000C0976" w:rsidRDefault="000C0976" w:rsidP="0029057E">
            <w:pPr>
              <w:ind w:firstLine="0"/>
              <w:jc w:val="left"/>
              <w:rPr>
                <w:rFonts w:eastAsia="Times New Roman"/>
                <w:sz w:val="24"/>
                <w:szCs w:val="24"/>
                <w:lang w:eastAsia="ru-RU"/>
              </w:rPr>
            </w:pPr>
          </w:p>
        </w:tc>
        <w:tc>
          <w:tcPr>
            <w:tcW w:w="3544" w:type="dxa"/>
          </w:tcPr>
          <w:p w14:paraId="25D53DFF" w14:textId="2B3B2D0B" w:rsidR="000C0976" w:rsidRDefault="000C0976"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0B82FD0" w14:textId="183BC67B" w:rsidR="000C0976" w:rsidRPr="00F55A7D" w:rsidRDefault="000C0976"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350EFFAD" w14:textId="77777777" w:rsidR="000C0976" w:rsidRDefault="000C0976" w:rsidP="0029057E">
            <w:pPr>
              <w:ind w:firstLine="0"/>
              <w:contextualSpacing/>
              <w:jc w:val="left"/>
              <w:rPr>
                <w:sz w:val="24"/>
                <w:szCs w:val="24"/>
              </w:rPr>
            </w:pPr>
          </w:p>
        </w:tc>
        <w:tc>
          <w:tcPr>
            <w:tcW w:w="1949" w:type="dxa"/>
            <w:vMerge/>
          </w:tcPr>
          <w:p w14:paraId="1B7363C5" w14:textId="77777777" w:rsidR="000C0976" w:rsidRPr="00C12414" w:rsidRDefault="000C0976" w:rsidP="0029057E">
            <w:pPr>
              <w:ind w:firstLine="0"/>
              <w:jc w:val="left"/>
              <w:rPr>
                <w:rFonts w:eastAsia="Times New Roman"/>
                <w:sz w:val="24"/>
                <w:szCs w:val="24"/>
                <w:lang w:eastAsia="ru-RU"/>
              </w:rPr>
            </w:pPr>
          </w:p>
        </w:tc>
      </w:tr>
      <w:tr w:rsidR="00035FC2" w:rsidRPr="00C12414" w14:paraId="03D0F1CC" w14:textId="77777777" w:rsidTr="00165377">
        <w:trPr>
          <w:trHeight w:val="566"/>
        </w:trPr>
        <w:tc>
          <w:tcPr>
            <w:tcW w:w="1001" w:type="dxa"/>
            <w:vMerge/>
          </w:tcPr>
          <w:p w14:paraId="688C449A"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6830C719" w14:textId="77777777" w:rsidR="00035FC2" w:rsidRDefault="00035FC2" w:rsidP="0029057E">
            <w:pPr>
              <w:ind w:firstLine="0"/>
              <w:jc w:val="left"/>
              <w:rPr>
                <w:rFonts w:eastAsia="Times New Roman"/>
                <w:sz w:val="24"/>
                <w:szCs w:val="24"/>
                <w:lang w:eastAsia="ru-RU"/>
              </w:rPr>
            </w:pPr>
          </w:p>
        </w:tc>
        <w:tc>
          <w:tcPr>
            <w:tcW w:w="3544" w:type="dxa"/>
          </w:tcPr>
          <w:p w14:paraId="3252ED4A" w14:textId="6DFD8609"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3265F63E" w14:textId="17985F3A" w:rsidR="00035FC2" w:rsidRDefault="0023251D" w:rsidP="0029057E">
            <w:pPr>
              <w:ind w:firstLine="0"/>
              <w:contextualSpacing/>
              <w:jc w:val="center"/>
              <w:rPr>
                <w:sz w:val="24"/>
                <w:szCs w:val="24"/>
              </w:rPr>
            </w:pPr>
            <w:r>
              <w:rPr>
                <w:sz w:val="24"/>
                <w:szCs w:val="24"/>
              </w:rPr>
              <w:t>1 050</w:t>
            </w:r>
          </w:p>
          <w:p w14:paraId="0CA47182" w14:textId="77777777" w:rsidR="00035FC2" w:rsidRPr="00D30F2D" w:rsidRDefault="00035FC2" w:rsidP="0029057E">
            <w:pPr>
              <w:ind w:firstLine="0"/>
              <w:contextualSpacing/>
              <w:jc w:val="center"/>
              <w:rPr>
                <w:sz w:val="24"/>
                <w:szCs w:val="24"/>
              </w:rPr>
            </w:pPr>
          </w:p>
        </w:tc>
        <w:tc>
          <w:tcPr>
            <w:tcW w:w="2407" w:type="dxa"/>
            <w:vMerge/>
          </w:tcPr>
          <w:p w14:paraId="1BA3388F" w14:textId="77777777" w:rsidR="00035FC2" w:rsidRDefault="00035FC2" w:rsidP="0029057E">
            <w:pPr>
              <w:ind w:firstLine="0"/>
              <w:contextualSpacing/>
              <w:jc w:val="left"/>
              <w:rPr>
                <w:sz w:val="24"/>
                <w:szCs w:val="24"/>
              </w:rPr>
            </w:pPr>
          </w:p>
        </w:tc>
        <w:tc>
          <w:tcPr>
            <w:tcW w:w="1949" w:type="dxa"/>
            <w:vMerge/>
          </w:tcPr>
          <w:p w14:paraId="5FBD7F7E" w14:textId="77777777" w:rsidR="00035FC2" w:rsidRPr="00C12414" w:rsidRDefault="00035FC2" w:rsidP="0029057E">
            <w:pPr>
              <w:ind w:firstLine="0"/>
              <w:jc w:val="left"/>
              <w:rPr>
                <w:rFonts w:eastAsia="Times New Roman"/>
                <w:sz w:val="24"/>
                <w:szCs w:val="24"/>
                <w:lang w:eastAsia="ru-RU"/>
              </w:rPr>
            </w:pPr>
          </w:p>
        </w:tc>
      </w:tr>
      <w:tr w:rsidR="00035FC2" w:rsidRPr="00C12414" w14:paraId="19C24E0E" w14:textId="77777777" w:rsidTr="00165377">
        <w:trPr>
          <w:trHeight w:val="628"/>
        </w:trPr>
        <w:tc>
          <w:tcPr>
            <w:tcW w:w="1001" w:type="dxa"/>
            <w:vMerge/>
          </w:tcPr>
          <w:p w14:paraId="01D8DD9B"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77BA2326" w14:textId="77777777" w:rsidR="00035FC2" w:rsidRDefault="00035FC2" w:rsidP="0029057E">
            <w:pPr>
              <w:ind w:firstLine="0"/>
              <w:jc w:val="left"/>
              <w:rPr>
                <w:rFonts w:eastAsia="Times New Roman"/>
                <w:sz w:val="24"/>
                <w:szCs w:val="24"/>
                <w:lang w:eastAsia="ru-RU"/>
              </w:rPr>
            </w:pPr>
          </w:p>
        </w:tc>
        <w:tc>
          <w:tcPr>
            <w:tcW w:w="3544" w:type="dxa"/>
          </w:tcPr>
          <w:p w14:paraId="3AE37094" w14:textId="0DB9360F" w:rsidR="00035FC2" w:rsidRPr="00D30F2D"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4262AD6A" w14:textId="1591A6C0" w:rsidR="00035FC2" w:rsidRPr="00D30F2D" w:rsidRDefault="00035FC2" w:rsidP="0029057E">
            <w:pPr>
              <w:ind w:firstLine="0"/>
              <w:contextualSpacing/>
              <w:jc w:val="center"/>
              <w:rPr>
                <w:sz w:val="24"/>
                <w:szCs w:val="24"/>
              </w:rPr>
            </w:pPr>
            <w:r>
              <w:rPr>
                <w:sz w:val="24"/>
                <w:szCs w:val="24"/>
              </w:rPr>
              <w:t>3</w:t>
            </w:r>
            <w:r w:rsidR="0023251D">
              <w:rPr>
                <w:sz w:val="24"/>
                <w:szCs w:val="24"/>
              </w:rPr>
              <w:t>7</w:t>
            </w:r>
            <w:r>
              <w:rPr>
                <w:sz w:val="24"/>
                <w:szCs w:val="24"/>
              </w:rPr>
              <w:t>5</w:t>
            </w:r>
          </w:p>
        </w:tc>
        <w:tc>
          <w:tcPr>
            <w:tcW w:w="2407" w:type="dxa"/>
            <w:vMerge/>
          </w:tcPr>
          <w:p w14:paraId="5EA39891" w14:textId="77777777" w:rsidR="00035FC2" w:rsidRDefault="00035FC2" w:rsidP="0029057E">
            <w:pPr>
              <w:ind w:firstLine="0"/>
              <w:contextualSpacing/>
              <w:jc w:val="left"/>
              <w:rPr>
                <w:sz w:val="24"/>
                <w:szCs w:val="24"/>
              </w:rPr>
            </w:pPr>
          </w:p>
        </w:tc>
        <w:tc>
          <w:tcPr>
            <w:tcW w:w="1949" w:type="dxa"/>
            <w:vMerge/>
          </w:tcPr>
          <w:p w14:paraId="4520E371" w14:textId="77777777" w:rsidR="00035FC2" w:rsidRPr="00C12414" w:rsidRDefault="00035FC2" w:rsidP="0029057E">
            <w:pPr>
              <w:ind w:firstLine="0"/>
              <w:jc w:val="left"/>
              <w:rPr>
                <w:rFonts w:eastAsia="Times New Roman"/>
                <w:sz w:val="24"/>
                <w:szCs w:val="24"/>
                <w:lang w:eastAsia="ru-RU"/>
              </w:rPr>
            </w:pPr>
          </w:p>
        </w:tc>
      </w:tr>
      <w:tr w:rsidR="000C0976" w:rsidRPr="00C12414" w14:paraId="33FE9D26" w14:textId="77777777" w:rsidTr="00165377">
        <w:trPr>
          <w:trHeight w:val="628"/>
        </w:trPr>
        <w:tc>
          <w:tcPr>
            <w:tcW w:w="1001" w:type="dxa"/>
            <w:vMerge/>
          </w:tcPr>
          <w:p w14:paraId="499DB6E3"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427DF03E" w14:textId="77777777" w:rsidR="000C0976" w:rsidRDefault="000C0976" w:rsidP="0029057E">
            <w:pPr>
              <w:ind w:firstLine="0"/>
              <w:jc w:val="left"/>
              <w:rPr>
                <w:rFonts w:eastAsia="Times New Roman"/>
                <w:sz w:val="24"/>
                <w:szCs w:val="24"/>
                <w:lang w:eastAsia="ru-RU"/>
              </w:rPr>
            </w:pPr>
          </w:p>
        </w:tc>
        <w:tc>
          <w:tcPr>
            <w:tcW w:w="3544" w:type="dxa"/>
          </w:tcPr>
          <w:p w14:paraId="747642D4" w14:textId="1AB9EC3B" w:rsidR="000C0976" w:rsidRDefault="000C0976"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77EEA3B7" w14:textId="69A862A1" w:rsidR="000C0976" w:rsidRDefault="000C0976" w:rsidP="0029057E">
            <w:pPr>
              <w:ind w:firstLine="0"/>
              <w:contextualSpacing/>
              <w:jc w:val="center"/>
              <w:rPr>
                <w:sz w:val="24"/>
                <w:szCs w:val="24"/>
              </w:rPr>
            </w:pPr>
            <w:r>
              <w:rPr>
                <w:sz w:val="24"/>
                <w:szCs w:val="24"/>
              </w:rPr>
              <w:t>125</w:t>
            </w:r>
          </w:p>
        </w:tc>
        <w:tc>
          <w:tcPr>
            <w:tcW w:w="2407" w:type="dxa"/>
            <w:vMerge/>
          </w:tcPr>
          <w:p w14:paraId="190BA87B" w14:textId="77777777" w:rsidR="000C0976" w:rsidRDefault="000C0976" w:rsidP="0029057E">
            <w:pPr>
              <w:ind w:firstLine="0"/>
              <w:contextualSpacing/>
              <w:jc w:val="left"/>
              <w:rPr>
                <w:sz w:val="24"/>
                <w:szCs w:val="24"/>
              </w:rPr>
            </w:pPr>
          </w:p>
        </w:tc>
        <w:tc>
          <w:tcPr>
            <w:tcW w:w="1949" w:type="dxa"/>
            <w:vMerge/>
          </w:tcPr>
          <w:p w14:paraId="6F4B3A0B" w14:textId="77777777" w:rsidR="000C0976" w:rsidRPr="00C12414" w:rsidRDefault="000C0976" w:rsidP="0029057E">
            <w:pPr>
              <w:ind w:firstLine="0"/>
              <w:jc w:val="left"/>
              <w:rPr>
                <w:rFonts w:eastAsia="Times New Roman"/>
                <w:sz w:val="24"/>
                <w:szCs w:val="24"/>
                <w:lang w:eastAsia="ru-RU"/>
              </w:rPr>
            </w:pPr>
          </w:p>
        </w:tc>
      </w:tr>
      <w:tr w:rsidR="000C0976" w:rsidRPr="00C12414" w14:paraId="313ED1DA" w14:textId="77777777" w:rsidTr="000C0976">
        <w:trPr>
          <w:trHeight w:val="92"/>
        </w:trPr>
        <w:tc>
          <w:tcPr>
            <w:tcW w:w="1001" w:type="dxa"/>
            <w:vMerge/>
          </w:tcPr>
          <w:p w14:paraId="4E39270F"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019C383B" w14:textId="77777777" w:rsidR="000C0976" w:rsidRDefault="000C0976" w:rsidP="0029057E">
            <w:pPr>
              <w:ind w:firstLine="0"/>
              <w:jc w:val="left"/>
              <w:rPr>
                <w:rFonts w:eastAsia="Times New Roman"/>
                <w:sz w:val="24"/>
                <w:szCs w:val="24"/>
                <w:lang w:eastAsia="ru-RU"/>
              </w:rPr>
            </w:pPr>
          </w:p>
        </w:tc>
        <w:tc>
          <w:tcPr>
            <w:tcW w:w="3544" w:type="dxa"/>
          </w:tcPr>
          <w:p w14:paraId="6125D160" w14:textId="6A9CD5F8" w:rsidR="000C0976" w:rsidRPr="000C0976" w:rsidRDefault="000C0976" w:rsidP="0029057E">
            <w:pPr>
              <w:ind w:firstLine="0"/>
              <w:jc w:val="left"/>
              <w:rPr>
                <w:rFonts w:eastAsia="Times New Roman"/>
                <w:sz w:val="24"/>
                <w:szCs w:val="24"/>
                <w:lang w:eastAsia="ru-RU"/>
              </w:rPr>
            </w:pPr>
            <w:r w:rsidRPr="000C0976">
              <w:rPr>
                <w:rFonts w:eastAsia="Times New Roman"/>
                <w:sz w:val="24"/>
                <w:szCs w:val="24"/>
                <w:lang w:eastAsia="ru-RU"/>
              </w:rPr>
              <w:t>Срок реализации, год</w:t>
            </w:r>
          </w:p>
        </w:tc>
        <w:tc>
          <w:tcPr>
            <w:tcW w:w="3263" w:type="dxa"/>
          </w:tcPr>
          <w:p w14:paraId="02DE3495" w14:textId="538DC6D9" w:rsidR="000C0976" w:rsidRPr="000C0976" w:rsidRDefault="000C0976" w:rsidP="0029057E">
            <w:pPr>
              <w:ind w:firstLine="0"/>
              <w:contextualSpacing/>
              <w:jc w:val="center"/>
              <w:rPr>
                <w:sz w:val="24"/>
                <w:szCs w:val="24"/>
              </w:rPr>
            </w:pPr>
            <w:r w:rsidRPr="000C0976">
              <w:rPr>
                <w:sz w:val="24"/>
                <w:szCs w:val="24"/>
              </w:rPr>
              <w:t>2045</w:t>
            </w:r>
          </w:p>
        </w:tc>
        <w:tc>
          <w:tcPr>
            <w:tcW w:w="2407" w:type="dxa"/>
            <w:vMerge/>
          </w:tcPr>
          <w:p w14:paraId="2193FBDE" w14:textId="77777777" w:rsidR="000C0976" w:rsidRDefault="000C0976" w:rsidP="0029057E">
            <w:pPr>
              <w:ind w:firstLine="0"/>
              <w:contextualSpacing/>
              <w:jc w:val="left"/>
              <w:rPr>
                <w:sz w:val="24"/>
                <w:szCs w:val="24"/>
              </w:rPr>
            </w:pPr>
          </w:p>
        </w:tc>
        <w:tc>
          <w:tcPr>
            <w:tcW w:w="1949" w:type="dxa"/>
            <w:vMerge/>
          </w:tcPr>
          <w:p w14:paraId="45322EEB" w14:textId="77777777" w:rsidR="000C0976" w:rsidRPr="00C12414" w:rsidRDefault="000C0976" w:rsidP="0029057E">
            <w:pPr>
              <w:ind w:firstLine="0"/>
              <w:jc w:val="left"/>
              <w:rPr>
                <w:rFonts w:eastAsia="Times New Roman"/>
                <w:sz w:val="24"/>
                <w:szCs w:val="24"/>
                <w:lang w:eastAsia="ru-RU"/>
              </w:rPr>
            </w:pPr>
          </w:p>
        </w:tc>
      </w:tr>
      <w:tr w:rsidR="000C0976" w:rsidRPr="00C12414" w14:paraId="14C83779" w14:textId="77777777" w:rsidTr="00165377">
        <w:trPr>
          <w:trHeight w:val="418"/>
        </w:trPr>
        <w:tc>
          <w:tcPr>
            <w:tcW w:w="1001" w:type="dxa"/>
            <w:vMerge w:val="restart"/>
          </w:tcPr>
          <w:p w14:paraId="02FB4528" w14:textId="526CE271" w:rsidR="000C0976" w:rsidRPr="00C12414" w:rsidRDefault="000C0976"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7C98BA50" w14:textId="4B3D87BF" w:rsidR="000C0976" w:rsidRPr="009960E4" w:rsidRDefault="000C0976"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0A308468" w14:textId="77777777" w:rsidR="000C0976" w:rsidRPr="00C12414" w:rsidRDefault="000C0976"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2543F36" w14:textId="24B4DE94" w:rsidR="000C0976" w:rsidRPr="00F55A7D" w:rsidRDefault="000C0976"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Ижора, деревни Большое Верево, поселка при железнодорожной станции Верево</w:t>
            </w:r>
          </w:p>
        </w:tc>
        <w:tc>
          <w:tcPr>
            <w:tcW w:w="2407" w:type="dxa"/>
            <w:vMerge w:val="restart"/>
          </w:tcPr>
          <w:p w14:paraId="75099B48" w14:textId="77777777" w:rsidR="000C0976" w:rsidRPr="00C12414" w:rsidRDefault="000C0976" w:rsidP="0029057E">
            <w:pPr>
              <w:ind w:firstLine="0"/>
              <w:contextualSpacing/>
              <w:jc w:val="left"/>
              <w:rPr>
                <w:sz w:val="24"/>
                <w:szCs w:val="24"/>
              </w:rPr>
            </w:pPr>
            <w:r>
              <w:rPr>
                <w:sz w:val="24"/>
                <w:szCs w:val="24"/>
              </w:rPr>
              <w:t>Деревня Ижора</w:t>
            </w:r>
            <w:r w:rsidRPr="00C12414">
              <w:rPr>
                <w:sz w:val="24"/>
                <w:szCs w:val="24"/>
              </w:rPr>
              <w:t>,</w:t>
            </w:r>
          </w:p>
          <w:p w14:paraId="0C9720DB" w14:textId="77777777" w:rsidR="000C0976" w:rsidRPr="00C12414" w:rsidRDefault="000C0976" w:rsidP="0029057E">
            <w:pPr>
              <w:ind w:firstLine="0"/>
              <w:jc w:val="left"/>
              <w:rPr>
                <w:rFonts w:eastAsia="Times New Roman"/>
                <w:sz w:val="24"/>
                <w:szCs w:val="24"/>
                <w:lang w:eastAsia="ru-RU"/>
              </w:rPr>
            </w:pPr>
            <w:r>
              <w:rPr>
                <w:sz w:val="24"/>
                <w:szCs w:val="24"/>
              </w:rPr>
              <w:t>11</w:t>
            </w:r>
            <w:r w:rsidRPr="00C12414">
              <w:rPr>
                <w:sz w:val="24"/>
                <w:szCs w:val="24"/>
              </w:rPr>
              <w:t>:</w:t>
            </w:r>
            <w:r>
              <w:rPr>
                <w:sz w:val="24"/>
                <w:szCs w:val="24"/>
              </w:rPr>
              <w:t>О3:1</w:t>
            </w:r>
          </w:p>
        </w:tc>
        <w:tc>
          <w:tcPr>
            <w:tcW w:w="1949" w:type="dxa"/>
            <w:vMerge w:val="restart"/>
          </w:tcPr>
          <w:p w14:paraId="1CD43A2B" w14:textId="77777777" w:rsidR="000C0976" w:rsidRPr="00C12414" w:rsidRDefault="000C0976"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23251D" w:rsidRPr="00C12414" w14:paraId="5C2BCA12" w14:textId="77777777" w:rsidTr="00165377">
        <w:trPr>
          <w:trHeight w:val="1034"/>
        </w:trPr>
        <w:tc>
          <w:tcPr>
            <w:tcW w:w="1001" w:type="dxa"/>
            <w:vMerge/>
          </w:tcPr>
          <w:p w14:paraId="6004EB1B" w14:textId="77777777" w:rsidR="0023251D" w:rsidRPr="00C12414" w:rsidRDefault="0023251D" w:rsidP="0029057E">
            <w:pPr>
              <w:ind w:firstLine="0"/>
              <w:jc w:val="center"/>
              <w:rPr>
                <w:rFonts w:eastAsia="Times New Roman"/>
                <w:sz w:val="24"/>
                <w:szCs w:val="24"/>
                <w:lang w:eastAsia="ru-RU"/>
              </w:rPr>
            </w:pPr>
          </w:p>
        </w:tc>
        <w:tc>
          <w:tcPr>
            <w:tcW w:w="2396" w:type="dxa"/>
            <w:vMerge/>
          </w:tcPr>
          <w:p w14:paraId="37BC55F5" w14:textId="77777777" w:rsidR="0023251D" w:rsidRDefault="0023251D" w:rsidP="0029057E">
            <w:pPr>
              <w:ind w:firstLine="0"/>
              <w:jc w:val="left"/>
              <w:rPr>
                <w:rFonts w:eastAsia="Times New Roman"/>
                <w:sz w:val="24"/>
                <w:szCs w:val="24"/>
                <w:lang w:eastAsia="ru-RU"/>
              </w:rPr>
            </w:pPr>
          </w:p>
        </w:tc>
        <w:tc>
          <w:tcPr>
            <w:tcW w:w="3544" w:type="dxa"/>
          </w:tcPr>
          <w:p w14:paraId="4F3A681A" w14:textId="46630C60" w:rsidR="0023251D" w:rsidRDefault="0023251D"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EB88DF5" w14:textId="356A408A" w:rsidR="0023251D" w:rsidRPr="00D30F2D" w:rsidRDefault="0023251D"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универсальным игровым залом</w:t>
            </w:r>
          </w:p>
        </w:tc>
        <w:tc>
          <w:tcPr>
            <w:tcW w:w="2407" w:type="dxa"/>
            <w:vMerge/>
          </w:tcPr>
          <w:p w14:paraId="592AA1AE" w14:textId="77777777" w:rsidR="0023251D" w:rsidRDefault="0023251D" w:rsidP="0029057E">
            <w:pPr>
              <w:ind w:firstLine="0"/>
              <w:contextualSpacing/>
              <w:jc w:val="left"/>
              <w:rPr>
                <w:sz w:val="24"/>
                <w:szCs w:val="24"/>
              </w:rPr>
            </w:pPr>
          </w:p>
        </w:tc>
        <w:tc>
          <w:tcPr>
            <w:tcW w:w="1949" w:type="dxa"/>
            <w:vMerge/>
          </w:tcPr>
          <w:p w14:paraId="53897A75" w14:textId="77777777" w:rsidR="0023251D" w:rsidRPr="00C12414" w:rsidRDefault="0023251D" w:rsidP="0029057E">
            <w:pPr>
              <w:ind w:firstLine="0"/>
              <w:jc w:val="left"/>
              <w:rPr>
                <w:rFonts w:eastAsia="Times New Roman"/>
                <w:sz w:val="24"/>
                <w:szCs w:val="24"/>
                <w:lang w:eastAsia="ru-RU"/>
              </w:rPr>
            </w:pPr>
          </w:p>
        </w:tc>
      </w:tr>
      <w:tr w:rsidR="000C0976" w:rsidRPr="00C12414" w14:paraId="426DCE47" w14:textId="77777777" w:rsidTr="00165377">
        <w:trPr>
          <w:trHeight w:val="1034"/>
        </w:trPr>
        <w:tc>
          <w:tcPr>
            <w:tcW w:w="1001" w:type="dxa"/>
            <w:vMerge/>
          </w:tcPr>
          <w:p w14:paraId="6EF80DE8"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3D3A7564" w14:textId="77777777" w:rsidR="000C0976" w:rsidRDefault="000C0976" w:rsidP="0029057E">
            <w:pPr>
              <w:ind w:firstLine="0"/>
              <w:jc w:val="left"/>
              <w:rPr>
                <w:rFonts w:eastAsia="Times New Roman"/>
                <w:sz w:val="24"/>
                <w:szCs w:val="24"/>
                <w:lang w:eastAsia="ru-RU"/>
              </w:rPr>
            </w:pPr>
          </w:p>
        </w:tc>
        <w:tc>
          <w:tcPr>
            <w:tcW w:w="3544" w:type="dxa"/>
          </w:tcPr>
          <w:p w14:paraId="06B65DC4" w14:textId="3392E1EA" w:rsidR="000C0976" w:rsidRDefault="000C0976"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1D37D2EA" w14:textId="24F1A6F3" w:rsidR="000C0976" w:rsidRPr="00F55A7D" w:rsidRDefault="000C0976"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01A32305" w14:textId="77777777" w:rsidR="000C0976" w:rsidRDefault="000C0976" w:rsidP="0029057E">
            <w:pPr>
              <w:ind w:firstLine="0"/>
              <w:contextualSpacing/>
              <w:jc w:val="left"/>
              <w:rPr>
                <w:sz w:val="24"/>
                <w:szCs w:val="24"/>
              </w:rPr>
            </w:pPr>
          </w:p>
        </w:tc>
        <w:tc>
          <w:tcPr>
            <w:tcW w:w="1949" w:type="dxa"/>
            <w:vMerge/>
          </w:tcPr>
          <w:p w14:paraId="6A831948" w14:textId="77777777" w:rsidR="000C0976" w:rsidRPr="00C12414" w:rsidRDefault="000C0976" w:rsidP="0029057E">
            <w:pPr>
              <w:ind w:firstLine="0"/>
              <w:jc w:val="left"/>
              <w:rPr>
                <w:rFonts w:eastAsia="Times New Roman"/>
                <w:sz w:val="24"/>
                <w:szCs w:val="24"/>
                <w:lang w:eastAsia="ru-RU"/>
              </w:rPr>
            </w:pPr>
          </w:p>
        </w:tc>
      </w:tr>
      <w:tr w:rsidR="00035FC2" w:rsidRPr="00C12414" w14:paraId="3985C14A" w14:textId="77777777" w:rsidTr="00165377">
        <w:trPr>
          <w:trHeight w:val="566"/>
        </w:trPr>
        <w:tc>
          <w:tcPr>
            <w:tcW w:w="1001" w:type="dxa"/>
            <w:vMerge/>
          </w:tcPr>
          <w:p w14:paraId="16F40024"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29B61243" w14:textId="77777777" w:rsidR="00035FC2" w:rsidRDefault="00035FC2" w:rsidP="0029057E">
            <w:pPr>
              <w:ind w:firstLine="0"/>
              <w:jc w:val="left"/>
              <w:rPr>
                <w:rFonts w:eastAsia="Times New Roman"/>
                <w:sz w:val="24"/>
                <w:szCs w:val="24"/>
                <w:lang w:eastAsia="ru-RU"/>
              </w:rPr>
            </w:pPr>
          </w:p>
        </w:tc>
        <w:tc>
          <w:tcPr>
            <w:tcW w:w="3544" w:type="dxa"/>
          </w:tcPr>
          <w:p w14:paraId="48E75C1F" w14:textId="5DBA0AF9"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EC5EB8C" w14:textId="6B49F046" w:rsidR="00035FC2" w:rsidRDefault="00035FC2" w:rsidP="0029057E">
            <w:pPr>
              <w:ind w:firstLine="0"/>
              <w:contextualSpacing/>
              <w:jc w:val="center"/>
              <w:rPr>
                <w:sz w:val="24"/>
                <w:szCs w:val="24"/>
              </w:rPr>
            </w:pPr>
            <w:r>
              <w:rPr>
                <w:sz w:val="24"/>
                <w:szCs w:val="24"/>
              </w:rPr>
              <w:t>1 </w:t>
            </w:r>
            <w:r w:rsidR="0023251D">
              <w:rPr>
                <w:sz w:val="24"/>
                <w:szCs w:val="24"/>
              </w:rPr>
              <w:t>050</w:t>
            </w:r>
          </w:p>
          <w:p w14:paraId="39EA5558" w14:textId="77777777" w:rsidR="00035FC2" w:rsidRPr="00D30F2D" w:rsidRDefault="00035FC2" w:rsidP="0029057E">
            <w:pPr>
              <w:ind w:firstLine="0"/>
              <w:contextualSpacing/>
              <w:jc w:val="center"/>
              <w:rPr>
                <w:sz w:val="24"/>
                <w:szCs w:val="24"/>
              </w:rPr>
            </w:pPr>
          </w:p>
        </w:tc>
        <w:tc>
          <w:tcPr>
            <w:tcW w:w="2407" w:type="dxa"/>
            <w:vMerge/>
          </w:tcPr>
          <w:p w14:paraId="6DD8D1A1" w14:textId="77777777" w:rsidR="00035FC2" w:rsidRDefault="00035FC2" w:rsidP="0029057E">
            <w:pPr>
              <w:ind w:firstLine="0"/>
              <w:contextualSpacing/>
              <w:jc w:val="left"/>
              <w:rPr>
                <w:sz w:val="24"/>
                <w:szCs w:val="24"/>
              </w:rPr>
            </w:pPr>
          </w:p>
        </w:tc>
        <w:tc>
          <w:tcPr>
            <w:tcW w:w="1949" w:type="dxa"/>
            <w:vMerge/>
          </w:tcPr>
          <w:p w14:paraId="31EF0453" w14:textId="77777777" w:rsidR="00035FC2" w:rsidRPr="00C12414" w:rsidRDefault="00035FC2" w:rsidP="0029057E">
            <w:pPr>
              <w:ind w:firstLine="0"/>
              <w:jc w:val="left"/>
              <w:rPr>
                <w:rFonts w:eastAsia="Times New Roman"/>
                <w:sz w:val="24"/>
                <w:szCs w:val="24"/>
                <w:lang w:eastAsia="ru-RU"/>
              </w:rPr>
            </w:pPr>
          </w:p>
        </w:tc>
      </w:tr>
      <w:tr w:rsidR="000C0976" w:rsidRPr="00C12414" w14:paraId="143D6E36" w14:textId="77777777" w:rsidTr="00165377">
        <w:trPr>
          <w:trHeight w:val="628"/>
        </w:trPr>
        <w:tc>
          <w:tcPr>
            <w:tcW w:w="1001" w:type="dxa"/>
            <w:vMerge/>
          </w:tcPr>
          <w:p w14:paraId="1D588DE0"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69477A41" w14:textId="77777777" w:rsidR="000C0976" w:rsidRDefault="000C0976" w:rsidP="0029057E">
            <w:pPr>
              <w:ind w:firstLine="0"/>
              <w:jc w:val="left"/>
              <w:rPr>
                <w:rFonts w:eastAsia="Times New Roman"/>
                <w:sz w:val="24"/>
                <w:szCs w:val="24"/>
                <w:lang w:eastAsia="ru-RU"/>
              </w:rPr>
            </w:pPr>
          </w:p>
        </w:tc>
        <w:tc>
          <w:tcPr>
            <w:tcW w:w="3544" w:type="dxa"/>
          </w:tcPr>
          <w:p w14:paraId="7629EC12" w14:textId="418F5864" w:rsidR="000C0976" w:rsidRDefault="000C0976"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41527449" w14:textId="333EC853" w:rsidR="000C0976" w:rsidRDefault="000C0976" w:rsidP="0029057E">
            <w:pPr>
              <w:ind w:firstLine="0"/>
              <w:contextualSpacing/>
              <w:jc w:val="center"/>
              <w:rPr>
                <w:sz w:val="24"/>
                <w:szCs w:val="24"/>
              </w:rPr>
            </w:pPr>
            <w:r>
              <w:rPr>
                <w:sz w:val="24"/>
                <w:szCs w:val="24"/>
              </w:rPr>
              <w:t>109</w:t>
            </w:r>
          </w:p>
        </w:tc>
        <w:tc>
          <w:tcPr>
            <w:tcW w:w="2407" w:type="dxa"/>
            <w:vMerge/>
          </w:tcPr>
          <w:p w14:paraId="1343F734" w14:textId="77777777" w:rsidR="000C0976" w:rsidRDefault="000C0976" w:rsidP="0029057E">
            <w:pPr>
              <w:ind w:firstLine="0"/>
              <w:contextualSpacing/>
              <w:jc w:val="left"/>
              <w:rPr>
                <w:sz w:val="24"/>
                <w:szCs w:val="24"/>
              </w:rPr>
            </w:pPr>
          </w:p>
        </w:tc>
        <w:tc>
          <w:tcPr>
            <w:tcW w:w="1949" w:type="dxa"/>
            <w:vMerge/>
          </w:tcPr>
          <w:p w14:paraId="316F41D6" w14:textId="77777777" w:rsidR="000C0976" w:rsidRPr="00C12414" w:rsidRDefault="000C0976" w:rsidP="0029057E">
            <w:pPr>
              <w:ind w:firstLine="0"/>
              <w:jc w:val="left"/>
              <w:rPr>
                <w:rFonts w:eastAsia="Times New Roman"/>
                <w:sz w:val="24"/>
                <w:szCs w:val="24"/>
                <w:lang w:eastAsia="ru-RU"/>
              </w:rPr>
            </w:pPr>
          </w:p>
        </w:tc>
      </w:tr>
      <w:tr w:rsidR="000C0976" w:rsidRPr="00C12414" w14:paraId="30D419F1" w14:textId="77777777" w:rsidTr="000C0976">
        <w:trPr>
          <w:trHeight w:val="60"/>
        </w:trPr>
        <w:tc>
          <w:tcPr>
            <w:tcW w:w="1001" w:type="dxa"/>
            <w:vMerge/>
          </w:tcPr>
          <w:p w14:paraId="72BB1045" w14:textId="77777777" w:rsidR="000C0976" w:rsidRPr="00C12414" w:rsidRDefault="000C0976" w:rsidP="0029057E">
            <w:pPr>
              <w:ind w:firstLine="0"/>
              <w:jc w:val="center"/>
              <w:rPr>
                <w:rFonts w:eastAsia="Times New Roman"/>
                <w:sz w:val="24"/>
                <w:szCs w:val="24"/>
                <w:lang w:eastAsia="ru-RU"/>
              </w:rPr>
            </w:pPr>
          </w:p>
        </w:tc>
        <w:tc>
          <w:tcPr>
            <w:tcW w:w="2396" w:type="dxa"/>
            <w:vMerge/>
          </w:tcPr>
          <w:p w14:paraId="0D6C0EB2" w14:textId="77777777" w:rsidR="000C0976" w:rsidRDefault="000C0976" w:rsidP="0029057E">
            <w:pPr>
              <w:ind w:firstLine="0"/>
              <w:jc w:val="left"/>
              <w:rPr>
                <w:rFonts w:eastAsia="Times New Roman"/>
                <w:sz w:val="24"/>
                <w:szCs w:val="24"/>
                <w:lang w:eastAsia="ru-RU"/>
              </w:rPr>
            </w:pPr>
          </w:p>
        </w:tc>
        <w:tc>
          <w:tcPr>
            <w:tcW w:w="3544" w:type="dxa"/>
          </w:tcPr>
          <w:p w14:paraId="057C7E3C" w14:textId="33835850" w:rsidR="000C0976" w:rsidRDefault="000C0976"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0386C9" w14:textId="357E80AD" w:rsidR="000C0976" w:rsidRPr="00D30F2D" w:rsidRDefault="000C0976" w:rsidP="0029057E">
            <w:pPr>
              <w:ind w:firstLine="0"/>
              <w:contextualSpacing/>
              <w:jc w:val="center"/>
              <w:rPr>
                <w:sz w:val="24"/>
                <w:szCs w:val="24"/>
              </w:rPr>
            </w:pPr>
            <w:r>
              <w:rPr>
                <w:sz w:val="24"/>
                <w:szCs w:val="24"/>
              </w:rPr>
              <w:t>2045</w:t>
            </w:r>
          </w:p>
        </w:tc>
        <w:tc>
          <w:tcPr>
            <w:tcW w:w="2407" w:type="dxa"/>
            <w:vMerge/>
          </w:tcPr>
          <w:p w14:paraId="66568F54" w14:textId="77777777" w:rsidR="000C0976" w:rsidRDefault="000C0976" w:rsidP="0029057E">
            <w:pPr>
              <w:ind w:firstLine="0"/>
              <w:contextualSpacing/>
              <w:jc w:val="left"/>
              <w:rPr>
                <w:sz w:val="24"/>
                <w:szCs w:val="24"/>
              </w:rPr>
            </w:pPr>
          </w:p>
        </w:tc>
        <w:tc>
          <w:tcPr>
            <w:tcW w:w="1949" w:type="dxa"/>
            <w:vMerge/>
          </w:tcPr>
          <w:p w14:paraId="21C58034" w14:textId="77777777" w:rsidR="000C0976" w:rsidRPr="00C12414" w:rsidRDefault="000C0976" w:rsidP="0029057E">
            <w:pPr>
              <w:ind w:firstLine="0"/>
              <w:jc w:val="left"/>
              <w:rPr>
                <w:rFonts w:eastAsia="Times New Roman"/>
                <w:sz w:val="24"/>
                <w:szCs w:val="24"/>
                <w:lang w:eastAsia="ru-RU"/>
              </w:rPr>
            </w:pPr>
          </w:p>
        </w:tc>
      </w:tr>
      <w:tr w:rsidR="001027B2" w:rsidRPr="00C12414" w14:paraId="13253445" w14:textId="77777777" w:rsidTr="00165377">
        <w:trPr>
          <w:trHeight w:val="418"/>
        </w:trPr>
        <w:tc>
          <w:tcPr>
            <w:tcW w:w="1001" w:type="dxa"/>
            <w:vMerge w:val="restart"/>
          </w:tcPr>
          <w:p w14:paraId="03E2FCC3" w14:textId="24C62F3D" w:rsidR="001027B2" w:rsidRPr="005C1E62" w:rsidRDefault="001027B2" w:rsidP="0029057E">
            <w:pPr>
              <w:ind w:firstLine="0"/>
              <w:jc w:val="center"/>
              <w:rPr>
                <w:rFonts w:eastAsia="Times New Roman"/>
                <w:sz w:val="24"/>
                <w:szCs w:val="24"/>
                <w:lang w:eastAsia="ru-RU"/>
              </w:rPr>
            </w:pPr>
            <w:r w:rsidRPr="005C1E62">
              <w:rPr>
                <w:rFonts w:eastAsia="Times New Roman"/>
                <w:sz w:val="24"/>
                <w:szCs w:val="24"/>
                <w:lang w:eastAsia="ru-RU"/>
              </w:rPr>
              <w:t>1.7.</w:t>
            </w:r>
          </w:p>
        </w:tc>
        <w:tc>
          <w:tcPr>
            <w:tcW w:w="2396" w:type="dxa"/>
            <w:vMerge w:val="restart"/>
          </w:tcPr>
          <w:p w14:paraId="360785F4" w14:textId="65C973EE" w:rsidR="001027B2" w:rsidRPr="005C1E62" w:rsidRDefault="001027B2" w:rsidP="0029057E">
            <w:pPr>
              <w:ind w:firstLine="0"/>
              <w:jc w:val="left"/>
              <w:rPr>
                <w:rFonts w:eastAsia="Times New Roman"/>
                <w:sz w:val="24"/>
                <w:szCs w:val="24"/>
                <w:lang w:eastAsia="ru-RU"/>
              </w:rPr>
            </w:pPr>
            <w:r w:rsidRPr="005C1E62">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9AAB58F" w14:textId="77777777" w:rsidR="001027B2" w:rsidRPr="005C1E62" w:rsidRDefault="001027B2" w:rsidP="0029057E">
            <w:pPr>
              <w:ind w:firstLine="0"/>
              <w:jc w:val="left"/>
              <w:rPr>
                <w:rFonts w:eastAsia="Times New Roman"/>
                <w:sz w:val="24"/>
                <w:szCs w:val="24"/>
                <w:lang w:eastAsia="ru-RU"/>
              </w:rPr>
            </w:pPr>
            <w:r w:rsidRPr="005C1E62">
              <w:rPr>
                <w:rFonts w:eastAsia="Times New Roman"/>
                <w:sz w:val="24"/>
                <w:szCs w:val="24"/>
                <w:lang w:eastAsia="ru-RU"/>
              </w:rPr>
              <w:t>Назначение объекта</w:t>
            </w:r>
          </w:p>
        </w:tc>
        <w:tc>
          <w:tcPr>
            <w:tcW w:w="3263" w:type="dxa"/>
          </w:tcPr>
          <w:p w14:paraId="05041993" w14:textId="58B99A98" w:rsidR="001027B2" w:rsidRPr="005C1E62" w:rsidRDefault="001027B2" w:rsidP="0029057E">
            <w:pPr>
              <w:ind w:firstLine="0"/>
              <w:jc w:val="left"/>
              <w:rPr>
                <w:rFonts w:eastAsia="Times New Roman"/>
                <w:sz w:val="24"/>
                <w:szCs w:val="24"/>
                <w:lang w:eastAsia="ru-RU"/>
              </w:rPr>
            </w:pPr>
            <w:r w:rsidRPr="005C1E62">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5A622F51" w14:textId="77777777" w:rsidR="001027B2" w:rsidRPr="005C1E62" w:rsidRDefault="001027B2" w:rsidP="0029057E">
            <w:pPr>
              <w:ind w:firstLine="0"/>
              <w:contextualSpacing/>
              <w:jc w:val="left"/>
              <w:rPr>
                <w:sz w:val="24"/>
                <w:szCs w:val="24"/>
              </w:rPr>
            </w:pPr>
            <w:r w:rsidRPr="005C1E62">
              <w:rPr>
                <w:sz w:val="24"/>
                <w:szCs w:val="24"/>
              </w:rPr>
              <w:t>Деревня Малое Верево,</w:t>
            </w:r>
          </w:p>
          <w:p w14:paraId="3ECF3CFC" w14:textId="03BE1B0F" w:rsidR="001027B2" w:rsidRPr="005C1E62" w:rsidRDefault="001027B2" w:rsidP="0029057E">
            <w:pPr>
              <w:ind w:firstLine="0"/>
              <w:jc w:val="left"/>
              <w:rPr>
                <w:rFonts w:eastAsia="Times New Roman"/>
                <w:sz w:val="24"/>
                <w:szCs w:val="24"/>
                <w:lang w:eastAsia="ru-RU"/>
              </w:rPr>
            </w:pPr>
            <w:r w:rsidRPr="005C1E62">
              <w:rPr>
                <w:sz w:val="24"/>
                <w:szCs w:val="24"/>
              </w:rPr>
              <w:t>14:Ж4:3</w:t>
            </w:r>
          </w:p>
        </w:tc>
        <w:tc>
          <w:tcPr>
            <w:tcW w:w="1949" w:type="dxa"/>
            <w:vMerge w:val="restart"/>
          </w:tcPr>
          <w:p w14:paraId="129A0E5B" w14:textId="77777777" w:rsidR="001027B2" w:rsidRPr="005C1E62" w:rsidRDefault="001027B2" w:rsidP="0029057E">
            <w:pPr>
              <w:ind w:firstLine="0"/>
              <w:jc w:val="left"/>
              <w:rPr>
                <w:rFonts w:eastAsia="Times New Roman"/>
                <w:sz w:val="24"/>
                <w:szCs w:val="24"/>
                <w:lang w:eastAsia="ru-RU"/>
              </w:rPr>
            </w:pPr>
            <w:r w:rsidRPr="005C1E62">
              <w:rPr>
                <w:rFonts w:eastAsia="Times New Roman"/>
                <w:sz w:val="24"/>
                <w:szCs w:val="24"/>
                <w:lang w:eastAsia="ru-RU"/>
              </w:rPr>
              <w:t xml:space="preserve">Санитарно-защитная зона 50 м </w:t>
            </w:r>
          </w:p>
          <w:p w14:paraId="3B257214" w14:textId="77777777" w:rsidR="001027B2" w:rsidRPr="005C1E62" w:rsidRDefault="001027B2" w:rsidP="0029057E">
            <w:pPr>
              <w:ind w:firstLine="0"/>
              <w:jc w:val="left"/>
              <w:rPr>
                <w:rFonts w:eastAsia="Times New Roman"/>
                <w:sz w:val="24"/>
                <w:szCs w:val="24"/>
                <w:lang w:eastAsia="ru-RU"/>
              </w:rPr>
            </w:pPr>
            <w:r w:rsidRPr="005C1E62">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2F6364F7" w14:textId="7B19708F" w:rsidR="001027B2" w:rsidRPr="00C12414" w:rsidRDefault="001027B2" w:rsidP="0029057E">
            <w:pPr>
              <w:ind w:firstLine="0"/>
              <w:jc w:val="left"/>
              <w:rPr>
                <w:rFonts w:eastAsia="Times New Roman"/>
                <w:sz w:val="24"/>
                <w:szCs w:val="24"/>
                <w:lang w:eastAsia="ru-RU"/>
              </w:rPr>
            </w:pPr>
            <w:r w:rsidRPr="005C1E62">
              <w:rPr>
                <w:rFonts w:eastAsia="Times New Roman"/>
                <w:sz w:val="24"/>
                <w:szCs w:val="24"/>
                <w:lang w:eastAsia="ru-RU"/>
              </w:rPr>
              <w:t>Режим использования территории в соответствии с разделом V СанПиН 2.2.1/2.1.1.1200-03</w:t>
            </w:r>
          </w:p>
        </w:tc>
      </w:tr>
      <w:tr w:rsidR="0030039F" w:rsidRPr="00C12414" w14:paraId="0DC40782" w14:textId="77777777" w:rsidTr="00165377">
        <w:trPr>
          <w:trHeight w:val="1034"/>
        </w:trPr>
        <w:tc>
          <w:tcPr>
            <w:tcW w:w="1001" w:type="dxa"/>
            <w:vMerge/>
          </w:tcPr>
          <w:p w14:paraId="1552FB0F" w14:textId="77777777" w:rsidR="0030039F" w:rsidRPr="00C12414" w:rsidRDefault="0030039F" w:rsidP="0029057E">
            <w:pPr>
              <w:ind w:firstLine="0"/>
              <w:jc w:val="center"/>
              <w:rPr>
                <w:rFonts w:eastAsia="Times New Roman"/>
                <w:sz w:val="24"/>
                <w:szCs w:val="24"/>
                <w:lang w:eastAsia="ru-RU"/>
              </w:rPr>
            </w:pPr>
          </w:p>
        </w:tc>
        <w:tc>
          <w:tcPr>
            <w:tcW w:w="2396" w:type="dxa"/>
            <w:vMerge/>
          </w:tcPr>
          <w:p w14:paraId="2B762692" w14:textId="77777777" w:rsidR="0030039F" w:rsidRDefault="0030039F" w:rsidP="0029057E">
            <w:pPr>
              <w:ind w:firstLine="0"/>
              <w:jc w:val="left"/>
              <w:rPr>
                <w:rFonts w:eastAsia="Times New Roman"/>
                <w:sz w:val="24"/>
                <w:szCs w:val="24"/>
                <w:lang w:eastAsia="ru-RU"/>
              </w:rPr>
            </w:pPr>
          </w:p>
        </w:tc>
        <w:tc>
          <w:tcPr>
            <w:tcW w:w="3544" w:type="dxa"/>
          </w:tcPr>
          <w:p w14:paraId="6EB28AC0" w14:textId="6C2AA7FB" w:rsidR="0030039F" w:rsidRDefault="0030039F"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281CE2D" w14:textId="0424C8BC" w:rsidR="0030039F" w:rsidRPr="00D30F2D" w:rsidRDefault="0030039F"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бассейном и универсальным игровым залом</w:t>
            </w:r>
          </w:p>
        </w:tc>
        <w:tc>
          <w:tcPr>
            <w:tcW w:w="2407" w:type="dxa"/>
            <w:vMerge/>
          </w:tcPr>
          <w:p w14:paraId="58CF79E0" w14:textId="77777777" w:rsidR="0030039F" w:rsidRDefault="0030039F" w:rsidP="0029057E">
            <w:pPr>
              <w:ind w:firstLine="0"/>
              <w:contextualSpacing/>
              <w:jc w:val="left"/>
              <w:rPr>
                <w:sz w:val="24"/>
                <w:szCs w:val="24"/>
              </w:rPr>
            </w:pPr>
          </w:p>
        </w:tc>
        <w:tc>
          <w:tcPr>
            <w:tcW w:w="1949" w:type="dxa"/>
            <w:vMerge/>
          </w:tcPr>
          <w:p w14:paraId="2A8364F0" w14:textId="77777777" w:rsidR="0030039F" w:rsidRPr="00C12414" w:rsidRDefault="0030039F" w:rsidP="0029057E">
            <w:pPr>
              <w:ind w:firstLine="0"/>
              <w:jc w:val="left"/>
              <w:rPr>
                <w:rFonts w:eastAsia="Times New Roman"/>
                <w:sz w:val="24"/>
                <w:szCs w:val="24"/>
                <w:lang w:eastAsia="ru-RU"/>
              </w:rPr>
            </w:pPr>
          </w:p>
        </w:tc>
      </w:tr>
      <w:tr w:rsidR="001027B2" w:rsidRPr="00C12414" w14:paraId="35D50633" w14:textId="77777777" w:rsidTr="00165377">
        <w:trPr>
          <w:trHeight w:val="1034"/>
        </w:trPr>
        <w:tc>
          <w:tcPr>
            <w:tcW w:w="1001" w:type="dxa"/>
            <w:vMerge/>
          </w:tcPr>
          <w:p w14:paraId="7A39C51A"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154B7155" w14:textId="77777777" w:rsidR="001027B2" w:rsidRDefault="001027B2" w:rsidP="0029057E">
            <w:pPr>
              <w:ind w:firstLine="0"/>
              <w:jc w:val="left"/>
              <w:rPr>
                <w:rFonts w:eastAsia="Times New Roman"/>
                <w:sz w:val="24"/>
                <w:szCs w:val="24"/>
                <w:lang w:eastAsia="ru-RU"/>
              </w:rPr>
            </w:pPr>
          </w:p>
        </w:tc>
        <w:tc>
          <w:tcPr>
            <w:tcW w:w="3544" w:type="dxa"/>
          </w:tcPr>
          <w:p w14:paraId="0A47792A" w14:textId="23BFF1E1" w:rsidR="001027B2" w:rsidRDefault="001027B2"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72FFE4F8" w14:textId="15AF09C0" w:rsidR="001027B2" w:rsidRPr="00DC61E3" w:rsidRDefault="001027B2"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5DFFFE72" w14:textId="77777777" w:rsidR="001027B2" w:rsidRDefault="001027B2" w:rsidP="0029057E">
            <w:pPr>
              <w:ind w:firstLine="0"/>
              <w:contextualSpacing/>
              <w:jc w:val="left"/>
              <w:rPr>
                <w:sz w:val="24"/>
                <w:szCs w:val="24"/>
              </w:rPr>
            </w:pPr>
          </w:p>
        </w:tc>
        <w:tc>
          <w:tcPr>
            <w:tcW w:w="1949" w:type="dxa"/>
            <w:vMerge/>
          </w:tcPr>
          <w:p w14:paraId="40D13B19" w14:textId="77777777" w:rsidR="001027B2" w:rsidRPr="00C12414" w:rsidRDefault="001027B2" w:rsidP="0029057E">
            <w:pPr>
              <w:ind w:firstLine="0"/>
              <w:jc w:val="left"/>
              <w:rPr>
                <w:rFonts w:eastAsia="Times New Roman"/>
                <w:sz w:val="24"/>
                <w:szCs w:val="24"/>
                <w:lang w:eastAsia="ru-RU"/>
              </w:rPr>
            </w:pPr>
          </w:p>
        </w:tc>
      </w:tr>
      <w:tr w:rsidR="00035FC2" w:rsidRPr="00C12414" w14:paraId="5C5AF838" w14:textId="77777777" w:rsidTr="00165377">
        <w:trPr>
          <w:trHeight w:val="566"/>
        </w:trPr>
        <w:tc>
          <w:tcPr>
            <w:tcW w:w="1001" w:type="dxa"/>
            <w:vMerge/>
          </w:tcPr>
          <w:p w14:paraId="3460C22C"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7F05D172" w14:textId="77777777" w:rsidR="00035FC2" w:rsidRDefault="00035FC2" w:rsidP="0029057E">
            <w:pPr>
              <w:ind w:firstLine="0"/>
              <w:jc w:val="left"/>
              <w:rPr>
                <w:rFonts w:eastAsia="Times New Roman"/>
                <w:sz w:val="24"/>
                <w:szCs w:val="24"/>
                <w:lang w:eastAsia="ru-RU"/>
              </w:rPr>
            </w:pPr>
          </w:p>
        </w:tc>
        <w:tc>
          <w:tcPr>
            <w:tcW w:w="3544" w:type="dxa"/>
          </w:tcPr>
          <w:p w14:paraId="1D40FCD9" w14:textId="410FC336"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130E32D" w14:textId="6A7C4977" w:rsidR="00035FC2" w:rsidRDefault="0030039F" w:rsidP="0029057E">
            <w:pPr>
              <w:ind w:firstLine="0"/>
              <w:contextualSpacing/>
              <w:jc w:val="center"/>
              <w:rPr>
                <w:sz w:val="24"/>
                <w:szCs w:val="24"/>
              </w:rPr>
            </w:pPr>
            <w:r>
              <w:rPr>
                <w:sz w:val="24"/>
                <w:szCs w:val="24"/>
              </w:rPr>
              <w:t>2 100</w:t>
            </w:r>
          </w:p>
          <w:p w14:paraId="2B882717" w14:textId="77777777" w:rsidR="00035FC2" w:rsidRPr="00D30F2D" w:rsidRDefault="00035FC2" w:rsidP="0029057E">
            <w:pPr>
              <w:ind w:firstLine="0"/>
              <w:contextualSpacing/>
              <w:jc w:val="center"/>
              <w:rPr>
                <w:sz w:val="24"/>
                <w:szCs w:val="24"/>
              </w:rPr>
            </w:pPr>
          </w:p>
        </w:tc>
        <w:tc>
          <w:tcPr>
            <w:tcW w:w="2407" w:type="dxa"/>
            <w:vMerge/>
          </w:tcPr>
          <w:p w14:paraId="21506CDB" w14:textId="77777777" w:rsidR="00035FC2" w:rsidRDefault="00035FC2" w:rsidP="0029057E">
            <w:pPr>
              <w:ind w:firstLine="0"/>
              <w:contextualSpacing/>
              <w:jc w:val="left"/>
              <w:rPr>
                <w:sz w:val="24"/>
                <w:szCs w:val="24"/>
              </w:rPr>
            </w:pPr>
          </w:p>
        </w:tc>
        <w:tc>
          <w:tcPr>
            <w:tcW w:w="1949" w:type="dxa"/>
            <w:vMerge/>
          </w:tcPr>
          <w:p w14:paraId="256CDCAF" w14:textId="77777777" w:rsidR="00035FC2" w:rsidRPr="00C12414" w:rsidRDefault="00035FC2" w:rsidP="0029057E">
            <w:pPr>
              <w:ind w:firstLine="0"/>
              <w:jc w:val="left"/>
              <w:rPr>
                <w:rFonts w:eastAsia="Times New Roman"/>
                <w:sz w:val="24"/>
                <w:szCs w:val="24"/>
                <w:lang w:eastAsia="ru-RU"/>
              </w:rPr>
            </w:pPr>
          </w:p>
        </w:tc>
      </w:tr>
      <w:tr w:rsidR="00035FC2" w:rsidRPr="00C12414" w14:paraId="799E685F" w14:textId="77777777" w:rsidTr="00165377">
        <w:trPr>
          <w:trHeight w:val="628"/>
        </w:trPr>
        <w:tc>
          <w:tcPr>
            <w:tcW w:w="1001" w:type="dxa"/>
            <w:vMerge/>
          </w:tcPr>
          <w:p w14:paraId="28F16399"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4F86A399" w14:textId="77777777" w:rsidR="00035FC2" w:rsidRDefault="00035FC2" w:rsidP="0029057E">
            <w:pPr>
              <w:ind w:firstLine="0"/>
              <w:jc w:val="left"/>
              <w:rPr>
                <w:rFonts w:eastAsia="Times New Roman"/>
                <w:sz w:val="24"/>
                <w:szCs w:val="24"/>
                <w:lang w:eastAsia="ru-RU"/>
              </w:rPr>
            </w:pPr>
          </w:p>
        </w:tc>
        <w:tc>
          <w:tcPr>
            <w:tcW w:w="3544" w:type="dxa"/>
          </w:tcPr>
          <w:p w14:paraId="7B3EF534" w14:textId="4518C82E" w:rsidR="00035FC2" w:rsidRPr="00D30F2D"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3951B6D0" w14:textId="04B62C8A" w:rsidR="00035FC2" w:rsidRPr="00D30F2D" w:rsidRDefault="0030039F" w:rsidP="0029057E">
            <w:pPr>
              <w:ind w:firstLine="0"/>
              <w:contextualSpacing/>
              <w:jc w:val="center"/>
              <w:rPr>
                <w:sz w:val="24"/>
                <w:szCs w:val="24"/>
              </w:rPr>
            </w:pPr>
            <w:r>
              <w:rPr>
                <w:sz w:val="24"/>
                <w:szCs w:val="24"/>
              </w:rPr>
              <w:t>375</w:t>
            </w:r>
          </w:p>
        </w:tc>
        <w:tc>
          <w:tcPr>
            <w:tcW w:w="2407" w:type="dxa"/>
            <w:vMerge/>
          </w:tcPr>
          <w:p w14:paraId="0EDF2B33" w14:textId="77777777" w:rsidR="00035FC2" w:rsidRDefault="00035FC2" w:rsidP="0029057E">
            <w:pPr>
              <w:ind w:firstLine="0"/>
              <w:contextualSpacing/>
              <w:jc w:val="left"/>
              <w:rPr>
                <w:sz w:val="24"/>
                <w:szCs w:val="24"/>
              </w:rPr>
            </w:pPr>
          </w:p>
        </w:tc>
        <w:tc>
          <w:tcPr>
            <w:tcW w:w="1949" w:type="dxa"/>
            <w:vMerge/>
          </w:tcPr>
          <w:p w14:paraId="2288EAA4" w14:textId="77777777" w:rsidR="00035FC2" w:rsidRPr="00C12414" w:rsidRDefault="00035FC2" w:rsidP="0029057E">
            <w:pPr>
              <w:ind w:firstLine="0"/>
              <w:jc w:val="left"/>
              <w:rPr>
                <w:rFonts w:eastAsia="Times New Roman"/>
                <w:sz w:val="24"/>
                <w:szCs w:val="24"/>
                <w:lang w:eastAsia="ru-RU"/>
              </w:rPr>
            </w:pPr>
          </w:p>
        </w:tc>
      </w:tr>
      <w:tr w:rsidR="001027B2" w:rsidRPr="00C12414" w14:paraId="6B253675" w14:textId="77777777" w:rsidTr="00165377">
        <w:trPr>
          <w:trHeight w:val="628"/>
        </w:trPr>
        <w:tc>
          <w:tcPr>
            <w:tcW w:w="1001" w:type="dxa"/>
            <w:vMerge/>
          </w:tcPr>
          <w:p w14:paraId="2D586A4B"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33F2969D" w14:textId="77777777" w:rsidR="001027B2" w:rsidRDefault="001027B2" w:rsidP="0029057E">
            <w:pPr>
              <w:ind w:firstLine="0"/>
              <w:jc w:val="left"/>
              <w:rPr>
                <w:rFonts w:eastAsia="Times New Roman"/>
                <w:sz w:val="24"/>
                <w:szCs w:val="24"/>
                <w:lang w:eastAsia="ru-RU"/>
              </w:rPr>
            </w:pPr>
          </w:p>
        </w:tc>
        <w:tc>
          <w:tcPr>
            <w:tcW w:w="3544" w:type="dxa"/>
          </w:tcPr>
          <w:p w14:paraId="7C88D6EE" w14:textId="72C7BF15" w:rsidR="001027B2" w:rsidRDefault="001027B2"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28AA56C2" w14:textId="73FA7D4A" w:rsidR="001027B2" w:rsidRDefault="001027B2" w:rsidP="0029057E">
            <w:pPr>
              <w:ind w:firstLine="0"/>
              <w:contextualSpacing/>
              <w:jc w:val="center"/>
              <w:rPr>
                <w:sz w:val="24"/>
                <w:szCs w:val="24"/>
              </w:rPr>
            </w:pPr>
            <w:r>
              <w:rPr>
                <w:sz w:val="24"/>
                <w:szCs w:val="24"/>
              </w:rPr>
              <w:t>210</w:t>
            </w:r>
          </w:p>
        </w:tc>
        <w:tc>
          <w:tcPr>
            <w:tcW w:w="2407" w:type="dxa"/>
            <w:vMerge/>
          </w:tcPr>
          <w:p w14:paraId="29CF1257" w14:textId="77777777" w:rsidR="001027B2" w:rsidRDefault="001027B2" w:rsidP="0029057E">
            <w:pPr>
              <w:ind w:firstLine="0"/>
              <w:contextualSpacing/>
              <w:jc w:val="left"/>
              <w:rPr>
                <w:sz w:val="24"/>
                <w:szCs w:val="24"/>
              </w:rPr>
            </w:pPr>
          </w:p>
        </w:tc>
        <w:tc>
          <w:tcPr>
            <w:tcW w:w="1949" w:type="dxa"/>
            <w:vMerge/>
          </w:tcPr>
          <w:p w14:paraId="07FF607C" w14:textId="77777777" w:rsidR="001027B2" w:rsidRPr="00C12414" w:rsidRDefault="001027B2" w:rsidP="0029057E">
            <w:pPr>
              <w:ind w:firstLine="0"/>
              <w:jc w:val="left"/>
              <w:rPr>
                <w:rFonts w:eastAsia="Times New Roman"/>
                <w:sz w:val="24"/>
                <w:szCs w:val="24"/>
                <w:lang w:eastAsia="ru-RU"/>
              </w:rPr>
            </w:pPr>
          </w:p>
        </w:tc>
      </w:tr>
      <w:tr w:rsidR="001027B2" w:rsidRPr="00C12414" w14:paraId="010FD76A" w14:textId="77777777" w:rsidTr="001027B2">
        <w:trPr>
          <w:trHeight w:val="60"/>
        </w:trPr>
        <w:tc>
          <w:tcPr>
            <w:tcW w:w="1001" w:type="dxa"/>
            <w:vMerge/>
          </w:tcPr>
          <w:p w14:paraId="4D16F9B3"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0576252B" w14:textId="77777777" w:rsidR="001027B2" w:rsidRDefault="001027B2" w:rsidP="0029057E">
            <w:pPr>
              <w:ind w:firstLine="0"/>
              <w:jc w:val="left"/>
              <w:rPr>
                <w:rFonts w:eastAsia="Times New Roman"/>
                <w:sz w:val="24"/>
                <w:szCs w:val="24"/>
                <w:lang w:eastAsia="ru-RU"/>
              </w:rPr>
            </w:pPr>
          </w:p>
        </w:tc>
        <w:tc>
          <w:tcPr>
            <w:tcW w:w="3544" w:type="dxa"/>
          </w:tcPr>
          <w:p w14:paraId="207C8DA2" w14:textId="695F9991" w:rsidR="001027B2" w:rsidRDefault="001027B2"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5523D5E" w14:textId="11A667DE" w:rsidR="001027B2" w:rsidRPr="00D30F2D" w:rsidRDefault="001027B2" w:rsidP="0029057E">
            <w:pPr>
              <w:ind w:firstLine="0"/>
              <w:contextualSpacing/>
              <w:jc w:val="left"/>
              <w:rPr>
                <w:sz w:val="24"/>
                <w:szCs w:val="24"/>
              </w:rPr>
            </w:pPr>
            <w:r>
              <w:rPr>
                <w:sz w:val="24"/>
                <w:szCs w:val="24"/>
              </w:rPr>
              <w:t>2045</w:t>
            </w:r>
          </w:p>
        </w:tc>
        <w:tc>
          <w:tcPr>
            <w:tcW w:w="2407" w:type="dxa"/>
            <w:vMerge/>
          </w:tcPr>
          <w:p w14:paraId="1F091DDC" w14:textId="77777777" w:rsidR="001027B2" w:rsidRDefault="001027B2" w:rsidP="0029057E">
            <w:pPr>
              <w:ind w:firstLine="0"/>
              <w:contextualSpacing/>
              <w:jc w:val="left"/>
              <w:rPr>
                <w:sz w:val="24"/>
                <w:szCs w:val="24"/>
              </w:rPr>
            </w:pPr>
          </w:p>
        </w:tc>
        <w:tc>
          <w:tcPr>
            <w:tcW w:w="1949" w:type="dxa"/>
            <w:vMerge/>
          </w:tcPr>
          <w:p w14:paraId="3BCB4B2D" w14:textId="77777777" w:rsidR="001027B2" w:rsidRPr="00C12414" w:rsidRDefault="001027B2" w:rsidP="0029057E">
            <w:pPr>
              <w:ind w:firstLine="0"/>
              <w:jc w:val="left"/>
              <w:rPr>
                <w:rFonts w:eastAsia="Times New Roman"/>
                <w:sz w:val="24"/>
                <w:szCs w:val="24"/>
                <w:lang w:eastAsia="ru-RU"/>
              </w:rPr>
            </w:pPr>
          </w:p>
        </w:tc>
      </w:tr>
      <w:tr w:rsidR="001027B2" w:rsidRPr="00C12414" w14:paraId="4441E7BB" w14:textId="77777777" w:rsidTr="00165377">
        <w:trPr>
          <w:trHeight w:val="418"/>
        </w:trPr>
        <w:tc>
          <w:tcPr>
            <w:tcW w:w="1001" w:type="dxa"/>
            <w:vMerge w:val="restart"/>
          </w:tcPr>
          <w:p w14:paraId="1B71682B" w14:textId="01A3FE9E" w:rsidR="001027B2" w:rsidRPr="00C12414" w:rsidRDefault="001027B2"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8</w:t>
            </w:r>
            <w:r w:rsidRPr="00C12414">
              <w:rPr>
                <w:rFonts w:eastAsia="Times New Roman"/>
                <w:sz w:val="24"/>
                <w:szCs w:val="24"/>
                <w:lang w:eastAsia="ru-RU"/>
              </w:rPr>
              <w:t>.</w:t>
            </w:r>
          </w:p>
        </w:tc>
        <w:tc>
          <w:tcPr>
            <w:tcW w:w="2396" w:type="dxa"/>
            <w:vMerge w:val="restart"/>
          </w:tcPr>
          <w:p w14:paraId="68B60260" w14:textId="06789C1C" w:rsidR="001027B2" w:rsidRPr="009960E4" w:rsidRDefault="001027B2"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29860507" w14:textId="77777777" w:rsidR="001027B2" w:rsidRPr="00C12414" w:rsidRDefault="001027B2"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57BA374" w14:textId="77777777" w:rsidR="001027B2" w:rsidRPr="00F55A7D" w:rsidRDefault="001027B2"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433A5EAD" w14:textId="77777777" w:rsidR="001027B2" w:rsidRPr="00C12414" w:rsidRDefault="001027B2" w:rsidP="0029057E">
            <w:pPr>
              <w:ind w:firstLine="0"/>
              <w:contextualSpacing/>
              <w:jc w:val="left"/>
              <w:rPr>
                <w:sz w:val="24"/>
                <w:szCs w:val="24"/>
              </w:rPr>
            </w:pPr>
            <w:r>
              <w:rPr>
                <w:sz w:val="24"/>
                <w:szCs w:val="24"/>
              </w:rPr>
              <w:t>Деревня Малое Верево</w:t>
            </w:r>
            <w:r w:rsidRPr="00C12414">
              <w:rPr>
                <w:sz w:val="24"/>
                <w:szCs w:val="24"/>
              </w:rPr>
              <w:t>,</w:t>
            </w:r>
          </w:p>
          <w:p w14:paraId="314EDBE7" w14:textId="77777777" w:rsidR="001027B2" w:rsidRPr="00C12414" w:rsidRDefault="001027B2"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67EB2D9E" w14:textId="6EC22ABC" w:rsidR="001027B2" w:rsidRPr="00C12414" w:rsidRDefault="001027B2"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5C1E62" w:rsidRPr="00C12414" w14:paraId="7D29F1B7" w14:textId="77777777" w:rsidTr="00165377">
        <w:trPr>
          <w:trHeight w:val="1034"/>
        </w:trPr>
        <w:tc>
          <w:tcPr>
            <w:tcW w:w="1001" w:type="dxa"/>
            <w:vMerge/>
          </w:tcPr>
          <w:p w14:paraId="2F63C8E7" w14:textId="77777777" w:rsidR="005C1E62" w:rsidRPr="00C12414" w:rsidRDefault="005C1E62" w:rsidP="0029057E">
            <w:pPr>
              <w:ind w:firstLine="0"/>
              <w:jc w:val="center"/>
              <w:rPr>
                <w:rFonts w:eastAsia="Times New Roman"/>
                <w:sz w:val="24"/>
                <w:szCs w:val="24"/>
                <w:lang w:eastAsia="ru-RU"/>
              </w:rPr>
            </w:pPr>
          </w:p>
        </w:tc>
        <w:tc>
          <w:tcPr>
            <w:tcW w:w="2396" w:type="dxa"/>
            <w:vMerge/>
          </w:tcPr>
          <w:p w14:paraId="221F02D6" w14:textId="77777777" w:rsidR="005C1E62" w:rsidRDefault="005C1E62" w:rsidP="0029057E">
            <w:pPr>
              <w:ind w:firstLine="0"/>
              <w:jc w:val="left"/>
              <w:rPr>
                <w:rFonts w:eastAsia="Times New Roman"/>
                <w:sz w:val="24"/>
                <w:szCs w:val="24"/>
                <w:lang w:eastAsia="ru-RU"/>
              </w:rPr>
            </w:pPr>
          </w:p>
        </w:tc>
        <w:tc>
          <w:tcPr>
            <w:tcW w:w="3544" w:type="dxa"/>
          </w:tcPr>
          <w:p w14:paraId="1ABC9912" w14:textId="2CA18129" w:rsidR="005C1E62" w:rsidRDefault="005C1E62"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0490C66" w14:textId="3BAC98CA" w:rsidR="005C1E62" w:rsidRPr="00D30F2D" w:rsidRDefault="005C1E62"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бассейном и универсальным игровым залом</w:t>
            </w:r>
          </w:p>
        </w:tc>
        <w:tc>
          <w:tcPr>
            <w:tcW w:w="2407" w:type="dxa"/>
            <w:vMerge/>
          </w:tcPr>
          <w:p w14:paraId="1D6D7C20" w14:textId="77777777" w:rsidR="005C1E62" w:rsidRDefault="005C1E62" w:rsidP="0029057E">
            <w:pPr>
              <w:ind w:firstLine="0"/>
              <w:contextualSpacing/>
              <w:jc w:val="left"/>
              <w:rPr>
                <w:sz w:val="24"/>
                <w:szCs w:val="24"/>
              </w:rPr>
            </w:pPr>
          </w:p>
        </w:tc>
        <w:tc>
          <w:tcPr>
            <w:tcW w:w="1949" w:type="dxa"/>
            <w:vMerge/>
          </w:tcPr>
          <w:p w14:paraId="0C3F8DA7" w14:textId="77777777" w:rsidR="005C1E62" w:rsidRPr="00C12414" w:rsidRDefault="005C1E62" w:rsidP="0029057E">
            <w:pPr>
              <w:ind w:firstLine="0"/>
              <w:jc w:val="left"/>
              <w:rPr>
                <w:rFonts w:eastAsia="Times New Roman"/>
                <w:sz w:val="24"/>
                <w:szCs w:val="24"/>
                <w:lang w:eastAsia="ru-RU"/>
              </w:rPr>
            </w:pPr>
          </w:p>
        </w:tc>
      </w:tr>
      <w:tr w:rsidR="001027B2" w:rsidRPr="00C12414" w14:paraId="5CA882E8" w14:textId="77777777" w:rsidTr="00165377">
        <w:trPr>
          <w:trHeight w:val="1034"/>
        </w:trPr>
        <w:tc>
          <w:tcPr>
            <w:tcW w:w="1001" w:type="dxa"/>
            <w:vMerge/>
          </w:tcPr>
          <w:p w14:paraId="617E599D"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4740D4BF" w14:textId="77777777" w:rsidR="001027B2" w:rsidRDefault="001027B2" w:rsidP="0029057E">
            <w:pPr>
              <w:ind w:firstLine="0"/>
              <w:jc w:val="left"/>
              <w:rPr>
                <w:rFonts w:eastAsia="Times New Roman"/>
                <w:sz w:val="24"/>
                <w:szCs w:val="24"/>
                <w:lang w:eastAsia="ru-RU"/>
              </w:rPr>
            </w:pPr>
          </w:p>
        </w:tc>
        <w:tc>
          <w:tcPr>
            <w:tcW w:w="3544" w:type="dxa"/>
          </w:tcPr>
          <w:p w14:paraId="1D2E6EC4" w14:textId="3D06784F" w:rsidR="001027B2" w:rsidRDefault="001027B2"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195C24B4" w14:textId="3C424BC3" w:rsidR="001027B2" w:rsidRPr="00332028" w:rsidRDefault="001027B2"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EF8DC83" w14:textId="77777777" w:rsidR="001027B2" w:rsidRDefault="001027B2" w:rsidP="0029057E">
            <w:pPr>
              <w:ind w:firstLine="0"/>
              <w:contextualSpacing/>
              <w:jc w:val="left"/>
              <w:rPr>
                <w:sz w:val="24"/>
                <w:szCs w:val="24"/>
              </w:rPr>
            </w:pPr>
          </w:p>
        </w:tc>
        <w:tc>
          <w:tcPr>
            <w:tcW w:w="1949" w:type="dxa"/>
            <w:vMerge/>
          </w:tcPr>
          <w:p w14:paraId="2C30869A" w14:textId="77777777" w:rsidR="001027B2" w:rsidRPr="00C12414" w:rsidRDefault="001027B2" w:rsidP="0029057E">
            <w:pPr>
              <w:ind w:firstLine="0"/>
              <w:jc w:val="left"/>
              <w:rPr>
                <w:rFonts w:eastAsia="Times New Roman"/>
                <w:sz w:val="24"/>
                <w:szCs w:val="24"/>
                <w:lang w:eastAsia="ru-RU"/>
              </w:rPr>
            </w:pPr>
          </w:p>
        </w:tc>
      </w:tr>
      <w:tr w:rsidR="00035FC2" w:rsidRPr="00C12414" w14:paraId="3CECE8E5" w14:textId="77777777" w:rsidTr="00165377">
        <w:trPr>
          <w:trHeight w:val="566"/>
        </w:trPr>
        <w:tc>
          <w:tcPr>
            <w:tcW w:w="1001" w:type="dxa"/>
            <w:vMerge/>
          </w:tcPr>
          <w:p w14:paraId="4D2B0692"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06A7EA15" w14:textId="77777777" w:rsidR="00035FC2" w:rsidRDefault="00035FC2" w:rsidP="0029057E">
            <w:pPr>
              <w:ind w:firstLine="0"/>
              <w:jc w:val="left"/>
              <w:rPr>
                <w:rFonts w:eastAsia="Times New Roman"/>
                <w:sz w:val="24"/>
                <w:szCs w:val="24"/>
                <w:lang w:eastAsia="ru-RU"/>
              </w:rPr>
            </w:pPr>
          </w:p>
        </w:tc>
        <w:tc>
          <w:tcPr>
            <w:tcW w:w="3544" w:type="dxa"/>
          </w:tcPr>
          <w:p w14:paraId="72CBCF57" w14:textId="210EBB1D"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0FDE20CA" w14:textId="1F742D9C" w:rsidR="00035FC2" w:rsidRDefault="005C1E62" w:rsidP="0029057E">
            <w:pPr>
              <w:ind w:firstLine="0"/>
              <w:contextualSpacing/>
              <w:jc w:val="center"/>
              <w:rPr>
                <w:sz w:val="24"/>
                <w:szCs w:val="24"/>
              </w:rPr>
            </w:pPr>
            <w:r>
              <w:rPr>
                <w:sz w:val="24"/>
                <w:szCs w:val="24"/>
              </w:rPr>
              <w:t>2 100</w:t>
            </w:r>
          </w:p>
          <w:p w14:paraId="579C9350" w14:textId="77777777" w:rsidR="00035FC2" w:rsidRPr="00D30F2D" w:rsidRDefault="00035FC2" w:rsidP="0029057E">
            <w:pPr>
              <w:ind w:firstLine="0"/>
              <w:contextualSpacing/>
              <w:jc w:val="center"/>
              <w:rPr>
                <w:sz w:val="24"/>
                <w:szCs w:val="24"/>
              </w:rPr>
            </w:pPr>
          </w:p>
        </w:tc>
        <w:tc>
          <w:tcPr>
            <w:tcW w:w="2407" w:type="dxa"/>
            <w:vMerge/>
          </w:tcPr>
          <w:p w14:paraId="2CCC4B2A" w14:textId="77777777" w:rsidR="00035FC2" w:rsidRDefault="00035FC2" w:rsidP="0029057E">
            <w:pPr>
              <w:ind w:firstLine="0"/>
              <w:contextualSpacing/>
              <w:jc w:val="left"/>
              <w:rPr>
                <w:sz w:val="24"/>
                <w:szCs w:val="24"/>
              </w:rPr>
            </w:pPr>
          </w:p>
        </w:tc>
        <w:tc>
          <w:tcPr>
            <w:tcW w:w="1949" w:type="dxa"/>
            <w:vMerge/>
          </w:tcPr>
          <w:p w14:paraId="346C61B3" w14:textId="77777777" w:rsidR="00035FC2" w:rsidRPr="00C12414" w:rsidRDefault="00035FC2" w:rsidP="0029057E">
            <w:pPr>
              <w:ind w:firstLine="0"/>
              <w:jc w:val="left"/>
              <w:rPr>
                <w:rFonts w:eastAsia="Times New Roman"/>
                <w:sz w:val="24"/>
                <w:szCs w:val="24"/>
                <w:lang w:eastAsia="ru-RU"/>
              </w:rPr>
            </w:pPr>
          </w:p>
        </w:tc>
      </w:tr>
      <w:tr w:rsidR="00035FC2" w:rsidRPr="00C12414" w14:paraId="22BF169E" w14:textId="77777777" w:rsidTr="00165377">
        <w:trPr>
          <w:trHeight w:val="628"/>
        </w:trPr>
        <w:tc>
          <w:tcPr>
            <w:tcW w:w="1001" w:type="dxa"/>
            <w:vMerge/>
          </w:tcPr>
          <w:p w14:paraId="67AF5D00"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4D8FB199" w14:textId="77777777" w:rsidR="00035FC2" w:rsidRDefault="00035FC2" w:rsidP="0029057E">
            <w:pPr>
              <w:ind w:firstLine="0"/>
              <w:jc w:val="left"/>
              <w:rPr>
                <w:rFonts w:eastAsia="Times New Roman"/>
                <w:sz w:val="24"/>
                <w:szCs w:val="24"/>
                <w:lang w:eastAsia="ru-RU"/>
              </w:rPr>
            </w:pPr>
          </w:p>
        </w:tc>
        <w:tc>
          <w:tcPr>
            <w:tcW w:w="3544" w:type="dxa"/>
          </w:tcPr>
          <w:p w14:paraId="1C9D2A4D" w14:textId="5463D435" w:rsidR="00035FC2" w:rsidRPr="00D30F2D"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546C9F24" w14:textId="48200A19" w:rsidR="00035FC2" w:rsidRPr="00D30F2D" w:rsidRDefault="005C1E62" w:rsidP="0029057E">
            <w:pPr>
              <w:ind w:firstLine="0"/>
              <w:contextualSpacing/>
              <w:jc w:val="center"/>
              <w:rPr>
                <w:sz w:val="24"/>
                <w:szCs w:val="24"/>
              </w:rPr>
            </w:pPr>
            <w:r>
              <w:rPr>
                <w:sz w:val="24"/>
                <w:szCs w:val="24"/>
              </w:rPr>
              <w:t>3</w:t>
            </w:r>
            <w:r w:rsidR="00035FC2">
              <w:rPr>
                <w:sz w:val="24"/>
                <w:szCs w:val="24"/>
              </w:rPr>
              <w:t>75</w:t>
            </w:r>
          </w:p>
        </w:tc>
        <w:tc>
          <w:tcPr>
            <w:tcW w:w="2407" w:type="dxa"/>
            <w:vMerge/>
          </w:tcPr>
          <w:p w14:paraId="662219BE" w14:textId="77777777" w:rsidR="00035FC2" w:rsidRDefault="00035FC2" w:rsidP="0029057E">
            <w:pPr>
              <w:ind w:firstLine="0"/>
              <w:contextualSpacing/>
              <w:jc w:val="left"/>
              <w:rPr>
                <w:sz w:val="24"/>
                <w:szCs w:val="24"/>
              </w:rPr>
            </w:pPr>
          </w:p>
        </w:tc>
        <w:tc>
          <w:tcPr>
            <w:tcW w:w="1949" w:type="dxa"/>
            <w:vMerge/>
          </w:tcPr>
          <w:p w14:paraId="45427CEB" w14:textId="77777777" w:rsidR="00035FC2" w:rsidRPr="00C12414" w:rsidRDefault="00035FC2" w:rsidP="0029057E">
            <w:pPr>
              <w:ind w:firstLine="0"/>
              <w:jc w:val="left"/>
              <w:rPr>
                <w:rFonts w:eastAsia="Times New Roman"/>
                <w:sz w:val="24"/>
                <w:szCs w:val="24"/>
                <w:lang w:eastAsia="ru-RU"/>
              </w:rPr>
            </w:pPr>
          </w:p>
        </w:tc>
      </w:tr>
      <w:tr w:rsidR="001027B2" w:rsidRPr="00C12414" w14:paraId="2A59DB88" w14:textId="77777777" w:rsidTr="00165377">
        <w:trPr>
          <w:trHeight w:val="628"/>
        </w:trPr>
        <w:tc>
          <w:tcPr>
            <w:tcW w:w="1001" w:type="dxa"/>
            <w:vMerge/>
          </w:tcPr>
          <w:p w14:paraId="3DB1129F"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4D2443E3" w14:textId="77777777" w:rsidR="001027B2" w:rsidRDefault="001027B2" w:rsidP="0029057E">
            <w:pPr>
              <w:ind w:firstLine="0"/>
              <w:jc w:val="left"/>
              <w:rPr>
                <w:rFonts w:eastAsia="Times New Roman"/>
                <w:sz w:val="24"/>
                <w:szCs w:val="24"/>
                <w:lang w:eastAsia="ru-RU"/>
              </w:rPr>
            </w:pPr>
          </w:p>
        </w:tc>
        <w:tc>
          <w:tcPr>
            <w:tcW w:w="3544" w:type="dxa"/>
          </w:tcPr>
          <w:p w14:paraId="034D4B69" w14:textId="28C7078C" w:rsidR="001027B2" w:rsidRDefault="001027B2"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4752BCDB" w14:textId="76794745" w:rsidR="001027B2" w:rsidRDefault="001027B2" w:rsidP="0029057E">
            <w:pPr>
              <w:ind w:firstLine="0"/>
              <w:contextualSpacing/>
              <w:jc w:val="center"/>
              <w:rPr>
                <w:sz w:val="24"/>
                <w:szCs w:val="24"/>
              </w:rPr>
            </w:pPr>
            <w:r>
              <w:rPr>
                <w:sz w:val="24"/>
                <w:szCs w:val="24"/>
              </w:rPr>
              <w:t>210</w:t>
            </w:r>
          </w:p>
        </w:tc>
        <w:tc>
          <w:tcPr>
            <w:tcW w:w="2407" w:type="dxa"/>
            <w:vMerge/>
          </w:tcPr>
          <w:p w14:paraId="4C2402DD" w14:textId="77777777" w:rsidR="001027B2" w:rsidRDefault="001027B2" w:rsidP="0029057E">
            <w:pPr>
              <w:ind w:firstLine="0"/>
              <w:contextualSpacing/>
              <w:jc w:val="left"/>
              <w:rPr>
                <w:sz w:val="24"/>
                <w:szCs w:val="24"/>
              </w:rPr>
            </w:pPr>
          </w:p>
        </w:tc>
        <w:tc>
          <w:tcPr>
            <w:tcW w:w="1949" w:type="dxa"/>
            <w:vMerge/>
          </w:tcPr>
          <w:p w14:paraId="1C8EB8F2" w14:textId="77777777" w:rsidR="001027B2" w:rsidRPr="00C12414" w:rsidRDefault="001027B2" w:rsidP="0029057E">
            <w:pPr>
              <w:ind w:firstLine="0"/>
              <w:jc w:val="left"/>
              <w:rPr>
                <w:rFonts w:eastAsia="Times New Roman"/>
                <w:sz w:val="24"/>
                <w:szCs w:val="24"/>
                <w:lang w:eastAsia="ru-RU"/>
              </w:rPr>
            </w:pPr>
          </w:p>
        </w:tc>
      </w:tr>
      <w:tr w:rsidR="001027B2" w:rsidRPr="00C12414" w14:paraId="21438B59" w14:textId="77777777" w:rsidTr="001027B2">
        <w:trPr>
          <w:trHeight w:val="60"/>
        </w:trPr>
        <w:tc>
          <w:tcPr>
            <w:tcW w:w="1001" w:type="dxa"/>
            <w:vMerge/>
          </w:tcPr>
          <w:p w14:paraId="17D37DAC"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2788F3E5" w14:textId="77777777" w:rsidR="001027B2" w:rsidRDefault="001027B2" w:rsidP="0029057E">
            <w:pPr>
              <w:ind w:firstLine="0"/>
              <w:jc w:val="left"/>
              <w:rPr>
                <w:rFonts w:eastAsia="Times New Roman"/>
                <w:sz w:val="24"/>
                <w:szCs w:val="24"/>
                <w:lang w:eastAsia="ru-RU"/>
              </w:rPr>
            </w:pPr>
          </w:p>
        </w:tc>
        <w:tc>
          <w:tcPr>
            <w:tcW w:w="3544" w:type="dxa"/>
          </w:tcPr>
          <w:p w14:paraId="4C016BD0" w14:textId="795BE73B" w:rsidR="001027B2" w:rsidRDefault="001027B2"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D91D94F" w14:textId="2B0540B9" w:rsidR="001027B2" w:rsidRPr="00D30F2D" w:rsidRDefault="001027B2" w:rsidP="0029057E">
            <w:pPr>
              <w:ind w:firstLine="0"/>
              <w:contextualSpacing/>
              <w:jc w:val="center"/>
              <w:rPr>
                <w:sz w:val="24"/>
                <w:szCs w:val="24"/>
              </w:rPr>
            </w:pPr>
            <w:r>
              <w:rPr>
                <w:sz w:val="24"/>
                <w:szCs w:val="24"/>
              </w:rPr>
              <w:t>2045</w:t>
            </w:r>
          </w:p>
        </w:tc>
        <w:tc>
          <w:tcPr>
            <w:tcW w:w="2407" w:type="dxa"/>
            <w:vMerge/>
          </w:tcPr>
          <w:p w14:paraId="0F4AA83C" w14:textId="77777777" w:rsidR="001027B2" w:rsidRDefault="001027B2" w:rsidP="0029057E">
            <w:pPr>
              <w:ind w:firstLine="0"/>
              <w:contextualSpacing/>
              <w:jc w:val="left"/>
              <w:rPr>
                <w:sz w:val="24"/>
                <w:szCs w:val="24"/>
              </w:rPr>
            </w:pPr>
          </w:p>
        </w:tc>
        <w:tc>
          <w:tcPr>
            <w:tcW w:w="1949" w:type="dxa"/>
            <w:vMerge/>
          </w:tcPr>
          <w:p w14:paraId="3E24B514" w14:textId="77777777" w:rsidR="001027B2" w:rsidRPr="00C12414" w:rsidRDefault="001027B2" w:rsidP="0029057E">
            <w:pPr>
              <w:ind w:firstLine="0"/>
              <w:jc w:val="left"/>
              <w:rPr>
                <w:rFonts w:eastAsia="Times New Roman"/>
                <w:sz w:val="24"/>
                <w:szCs w:val="24"/>
                <w:lang w:eastAsia="ru-RU"/>
              </w:rPr>
            </w:pPr>
          </w:p>
        </w:tc>
      </w:tr>
      <w:tr w:rsidR="001027B2" w:rsidRPr="00C12414" w14:paraId="4E93D1E2" w14:textId="77777777" w:rsidTr="00C76118">
        <w:trPr>
          <w:trHeight w:val="418"/>
        </w:trPr>
        <w:tc>
          <w:tcPr>
            <w:tcW w:w="1001" w:type="dxa"/>
            <w:vMerge w:val="restart"/>
          </w:tcPr>
          <w:p w14:paraId="7688BF79" w14:textId="37429BCE" w:rsidR="001027B2" w:rsidRPr="00C12414" w:rsidRDefault="001027B2"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9</w:t>
            </w:r>
            <w:r w:rsidRPr="00C12414">
              <w:rPr>
                <w:rFonts w:eastAsia="Times New Roman"/>
                <w:sz w:val="24"/>
                <w:szCs w:val="24"/>
                <w:lang w:eastAsia="ru-RU"/>
              </w:rPr>
              <w:t>.</w:t>
            </w:r>
          </w:p>
        </w:tc>
        <w:tc>
          <w:tcPr>
            <w:tcW w:w="2396" w:type="dxa"/>
            <w:vMerge w:val="restart"/>
          </w:tcPr>
          <w:p w14:paraId="7726763F" w14:textId="373D0059" w:rsidR="001027B2" w:rsidRPr="009960E4" w:rsidRDefault="001027B2" w:rsidP="0029057E">
            <w:pPr>
              <w:ind w:firstLine="0"/>
              <w:jc w:val="left"/>
              <w:rPr>
                <w:rFonts w:eastAsia="Times New Roman"/>
                <w:sz w:val="24"/>
                <w:szCs w:val="24"/>
                <w:lang w:eastAsia="ru-RU"/>
              </w:rPr>
            </w:pPr>
            <w:r>
              <w:rPr>
                <w:rFonts w:eastAsia="Times New Roman"/>
                <w:sz w:val="24"/>
                <w:szCs w:val="24"/>
                <w:lang w:eastAsia="ru-RU"/>
              </w:rPr>
              <w:t xml:space="preserve">Объект спорта, включающий раздельно нормируемые спортивные сооружения (объекты) (в т.ч. </w:t>
            </w:r>
            <w:r>
              <w:rPr>
                <w:rFonts w:eastAsia="Times New Roman"/>
                <w:sz w:val="24"/>
                <w:szCs w:val="24"/>
                <w:lang w:eastAsia="ru-RU"/>
              </w:rPr>
              <w:lastRenderedPageBreak/>
              <w:t>физкультурно-оздоровительный комплекс)</w:t>
            </w:r>
          </w:p>
        </w:tc>
        <w:tc>
          <w:tcPr>
            <w:tcW w:w="3544" w:type="dxa"/>
          </w:tcPr>
          <w:p w14:paraId="1993414E" w14:textId="77777777" w:rsidR="001027B2" w:rsidRPr="00C12414" w:rsidRDefault="001027B2" w:rsidP="0029057E">
            <w:pPr>
              <w:ind w:firstLine="0"/>
              <w:jc w:val="left"/>
              <w:rPr>
                <w:rFonts w:eastAsia="Times New Roman"/>
                <w:sz w:val="24"/>
                <w:szCs w:val="24"/>
                <w:lang w:eastAsia="ru-RU"/>
              </w:rPr>
            </w:pPr>
            <w:r>
              <w:rPr>
                <w:rFonts w:eastAsia="Times New Roman"/>
                <w:sz w:val="24"/>
                <w:szCs w:val="24"/>
                <w:lang w:eastAsia="ru-RU"/>
              </w:rPr>
              <w:lastRenderedPageBreak/>
              <w:t>Назначение объекта</w:t>
            </w:r>
          </w:p>
        </w:tc>
        <w:tc>
          <w:tcPr>
            <w:tcW w:w="3263" w:type="dxa"/>
          </w:tcPr>
          <w:p w14:paraId="413D0EE6" w14:textId="77777777" w:rsidR="001027B2" w:rsidRPr="00F55A7D" w:rsidRDefault="001027B2" w:rsidP="0029057E">
            <w:pPr>
              <w:ind w:firstLine="0"/>
              <w:jc w:val="left"/>
              <w:rPr>
                <w:rFonts w:eastAsia="Times New Roman"/>
                <w:sz w:val="24"/>
                <w:szCs w:val="24"/>
                <w:lang w:eastAsia="ru-RU"/>
              </w:rPr>
            </w:pPr>
            <w:r w:rsidRPr="00DC61E3">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спортивных </w:t>
            </w:r>
            <w:r w:rsidRPr="00DC61E3">
              <w:rPr>
                <w:rFonts w:eastAsia="Times New Roman"/>
                <w:sz w:val="24"/>
                <w:szCs w:val="24"/>
                <w:lang w:eastAsia="ru-RU"/>
              </w:rPr>
              <w:lastRenderedPageBreak/>
              <w:t>мероприятиях жителей деревни Малое Верево</w:t>
            </w:r>
          </w:p>
        </w:tc>
        <w:tc>
          <w:tcPr>
            <w:tcW w:w="2407" w:type="dxa"/>
            <w:vMerge w:val="restart"/>
          </w:tcPr>
          <w:p w14:paraId="5E7164EB" w14:textId="77777777" w:rsidR="001027B2" w:rsidRPr="00C12414" w:rsidRDefault="001027B2" w:rsidP="0029057E">
            <w:pPr>
              <w:ind w:firstLine="0"/>
              <w:contextualSpacing/>
              <w:jc w:val="left"/>
              <w:rPr>
                <w:sz w:val="24"/>
                <w:szCs w:val="24"/>
              </w:rPr>
            </w:pPr>
            <w:r>
              <w:rPr>
                <w:sz w:val="24"/>
                <w:szCs w:val="24"/>
              </w:rPr>
              <w:lastRenderedPageBreak/>
              <w:t>Деревня Малое Верево</w:t>
            </w:r>
            <w:r w:rsidRPr="00C12414">
              <w:rPr>
                <w:sz w:val="24"/>
                <w:szCs w:val="24"/>
              </w:rPr>
              <w:t>,</w:t>
            </w:r>
          </w:p>
          <w:p w14:paraId="3F3983A2" w14:textId="77777777" w:rsidR="001027B2" w:rsidRPr="00C12414" w:rsidRDefault="001027B2"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1C7BA5C9" w14:textId="77777777" w:rsidR="001027B2" w:rsidRPr="00C12414" w:rsidRDefault="001027B2"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5C1E62" w:rsidRPr="00C12414" w14:paraId="47A5190F" w14:textId="77777777" w:rsidTr="00C76118">
        <w:trPr>
          <w:trHeight w:val="1034"/>
        </w:trPr>
        <w:tc>
          <w:tcPr>
            <w:tcW w:w="1001" w:type="dxa"/>
            <w:vMerge/>
          </w:tcPr>
          <w:p w14:paraId="17E797FB" w14:textId="77777777" w:rsidR="005C1E62" w:rsidRPr="00C12414" w:rsidRDefault="005C1E62" w:rsidP="0029057E">
            <w:pPr>
              <w:ind w:firstLine="0"/>
              <w:jc w:val="center"/>
              <w:rPr>
                <w:rFonts w:eastAsia="Times New Roman"/>
                <w:sz w:val="24"/>
                <w:szCs w:val="24"/>
                <w:lang w:eastAsia="ru-RU"/>
              </w:rPr>
            </w:pPr>
          </w:p>
        </w:tc>
        <w:tc>
          <w:tcPr>
            <w:tcW w:w="2396" w:type="dxa"/>
            <w:vMerge/>
          </w:tcPr>
          <w:p w14:paraId="2ABE3999" w14:textId="77777777" w:rsidR="005C1E62" w:rsidRDefault="005C1E62" w:rsidP="0029057E">
            <w:pPr>
              <w:ind w:firstLine="0"/>
              <w:jc w:val="left"/>
              <w:rPr>
                <w:rFonts w:eastAsia="Times New Roman"/>
                <w:sz w:val="24"/>
                <w:szCs w:val="24"/>
                <w:lang w:eastAsia="ru-RU"/>
              </w:rPr>
            </w:pPr>
          </w:p>
        </w:tc>
        <w:tc>
          <w:tcPr>
            <w:tcW w:w="3544" w:type="dxa"/>
          </w:tcPr>
          <w:p w14:paraId="5EB46C03" w14:textId="3B321B5C" w:rsidR="005C1E62" w:rsidRDefault="005C1E62"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AA0893A" w14:textId="1D3B9154" w:rsidR="005C1E62" w:rsidRPr="00D30F2D" w:rsidRDefault="005C1E62"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бассейном и универсальным игровым залом</w:t>
            </w:r>
          </w:p>
        </w:tc>
        <w:tc>
          <w:tcPr>
            <w:tcW w:w="2407" w:type="dxa"/>
            <w:vMerge/>
          </w:tcPr>
          <w:p w14:paraId="0BBD639E" w14:textId="77777777" w:rsidR="005C1E62" w:rsidRDefault="005C1E62" w:rsidP="0029057E">
            <w:pPr>
              <w:ind w:firstLine="0"/>
              <w:contextualSpacing/>
              <w:jc w:val="left"/>
              <w:rPr>
                <w:sz w:val="24"/>
                <w:szCs w:val="24"/>
              </w:rPr>
            </w:pPr>
          </w:p>
        </w:tc>
        <w:tc>
          <w:tcPr>
            <w:tcW w:w="1949" w:type="dxa"/>
            <w:vMerge/>
          </w:tcPr>
          <w:p w14:paraId="7BA36D4D" w14:textId="77777777" w:rsidR="005C1E62" w:rsidRPr="00C12414" w:rsidRDefault="005C1E62" w:rsidP="0029057E">
            <w:pPr>
              <w:ind w:firstLine="0"/>
              <w:jc w:val="left"/>
              <w:rPr>
                <w:rFonts w:eastAsia="Times New Roman"/>
                <w:sz w:val="24"/>
                <w:szCs w:val="24"/>
                <w:lang w:eastAsia="ru-RU"/>
              </w:rPr>
            </w:pPr>
          </w:p>
        </w:tc>
      </w:tr>
      <w:tr w:rsidR="001027B2" w:rsidRPr="00C12414" w14:paraId="149382DF" w14:textId="77777777" w:rsidTr="00C76118">
        <w:trPr>
          <w:trHeight w:val="1034"/>
        </w:trPr>
        <w:tc>
          <w:tcPr>
            <w:tcW w:w="1001" w:type="dxa"/>
            <w:vMerge/>
          </w:tcPr>
          <w:p w14:paraId="37EC8EDF"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0931DED3" w14:textId="77777777" w:rsidR="001027B2" w:rsidRDefault="001027B2" w:rsidP="0029057E">
            <w:pPr>
              <w:ind w:firstLine="0"/>
              <w:jc w:val="left"/>
              <w:rPr>
                <w:rFonts w:eastAsia="Times New Roman"/>
                <w:sz w:val="24"/>
                <w:szCs w:val="24"/>
                <w:lang w:eastAsia="ru-RU"/>
              </w:rPr>
            </w:pPr>
          </w:p>
        </w:tc>
        <w:tc>
          <w:tcPr>
            <w:tcW w:w="3544" w:type="dxa"/>
          </w:tcPr>
          <w:p w14:paraId="593E0803" w14:textId="13735B99" w:rsidR="001027B2" w:rsidRDefault="001027B2"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3BC6403E" w14:textId="4B8DB9F3" w:rsidR="001027B2" w:rsidRPr="00332028" w:rsidRDefault="001027B2"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3F9B6C9B" w14:textId="77777777" w:rsidR="001027B2" w:rsidRDefault="001027B2" w:rsidP="0029057E">
            <w:pPr>
              <w:ind w:firstLine="0"/>
              <w:contextualSpacing/>
              <w:jc w:val="left"/>
              <w:rPr>
                <w:sz w:val="24"/>
                <w:szCs w:val="24"/>
              </w:rPr>
            </w:pPr>
          </w:p>
        </w:tc>
        <w:tc>
          <w:tcPr>
            <w:tcW w:w="1949" w:type="dxa"/>
            <w:vMerge/>
          </w:tcPr>
          <w:p w14:paraId="48A2473B" w14:textId="77777777" w:rsidR="001027B2" w:rsidRPr="00C12414" w:rsidRDefault="001027B2" w:rsidP="0029057E">
            <w:pPr>
              <w:ind w:firstLine="0"/>
              <w:jc w:val="left"/>
              <w:rPr>
                <w:rFonts w:eastAsia="Times New Roman"/>
                <w:sz w:val="24"/>
                <w:szCs w:val="24"/>
                <w:lang w:eastAsia="ru-RU"/>
              </w:rPr>
            </w:pPr>
          </w:p>
        </w:tc>
      </w:tr>
      <w:tr w:rsidR="00035FC2" w:rsidRPr="00C12414" w14:paraId="2DDC8464" w14:textId="77777777" w:rsidTr="00C76118">
        <w:trPr>
          <w:trHeight w:val="566"/>
        </w:trPr>
        <w:tc>
          <w:tcPr>
            <w:tcW w:w="1001" w:type="dxa"/>
            <w:vMerge/>
          </w:tcPr>
          <w:p w14:paraId="23BF387B"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79E68CF7" w14:textId="77777777" w:rsidR="00035FC2" w:rsidRDefault="00035FC2" w:rsidP="0029057E">
            <w:pPr>
              <w:ind w:firstLine="0"/>
              <w:jc w:val="left"/>
              <w:rPr>
                <w:rFonts w:eastAsia="Times New Roman"/>
                <w:sz w:val="24"/>
                <w:szCs w:val="24"/>
                <w:lang w:eastAsia="ru-RU"/>
              </w:rPr>
            </w:pPr>
          </w:p>
        </w:tc>
        <w:tc>
          <w:tcPr>
            <w:tcW w:w="3544" w:type="dxa"/>
          </w:tcPr>
          <w:p w14:paraId="1CBAC81C" w14:textId="44B52FFB"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449B8EB2" w14:textId="36F6AA0C" w:rsidR="00035FC2" w:rsidRDefault="004D0BDA" w:rsidP="0029057E">
            <w:pPr>
              <w:ind w:firstLine="0"/>
              <w:contextualSpacing/>
              <w:jc w:val="center"/>
              <w:rPr>
                <w:sz w:val="24"/>
                <w:szCs w:val="24"/>
              </w:rPr>
            </w:pPr>
            <w:r>
              <w:rPr>
                <w:sz w:val="24"/>
                <w:szCs w:val="24"/>
              </w:rPr>
              <w:t>1 050</w:t>
            </w:r>
          </w:p>
          <w:p w14:paraId="1EBE292B" w14:textId="77777777" w:rsidR="00035FC2" w:rsidRPr="00D30F2D" w:rsidRDefault="00035FC2" w:rsidP="0029057E">
            <w:pPr>
              <w:ind w:firstLine="0"/>
              <w:contextualSpacing/>
              <w:jc w:val="center"/>
              <w:rPr>
                <w:sz w:val="24"/>
                <w:szCs w:val="24"/>
              </w:rPr>
            </w:pPr>
          </w:p>
        </w:tc>
        <w:tc>
          <w:tcPr>
            <w:tcW w:w="2407" w:type="dxa"/>
            <w:vMerge/>
          </w:tcPr>
          <w:p w14:paraId="003E1CAF" w14:textId="77777777" w:rsidR="00035FC2" w:rsidRDefault="00035FC2" w:rsidP="0029057E">
            <w:pPr>
              <w:ind w:firstLine="0"/>
              <w:contextualSpacing/>
              <w:jc w:val="left"/>
              <w:rPr>
                <w:sz w:val="24"/>
                <w:szCs w:val="24"/>
              </w:rPr>
            </w:pPr>
          </w:p>
        </w:tc>
        <w:tc>
          <w:tcPr>
            <w:tcW w:w="1949" w:type="dxa"/>
            <w:vMerge/>
          </w:tcPr>
          <w:p w14:paraId="69DF12AE" w14:textId="77777777" w:rsidR="00035FC2" w:rsidRPr="00C12414" w:rsidRDefault="00035FC2" w:rsidP="0029057E">
            <w:pPr>
              <w:ind w:firstLine="0"/>
              <w:jc w:val="left"/>
              <w:rPr>
                <w:rFonts w:eastAsia="Times New Roman"/>
                <w:sz w:val="24"/>
                <w:szCs w:val="24"/>
                <w:lang w:eastAsia="ru-RU"/>
              </w:rPr>
            </w:pPr>
          </w:p>
        </w:tc>
      </w:tr>
      <w:tr w:rsidR="00035FC2" w:rsidRPr="00C12414" w14:paraId="485D05AE" w14:textId="77777777" w:rsidTr="00C76118">
        <w:trPr>
          <w:trHeight w:val="628"/>
        </w:trPr>
        <w:tc>
          <w:tcPr>
            <w:tcW w:w="1001" w:type="dxa"/>
            <w:vMerge/>
          </w:tcPr>
          <w:p w14:paraId="7FCFB6C2"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5EA326C9" w14:textId="77777777" w:rsidR="00035FC2" w:rsidRDefault="00035FC2" w:rsidP="0029057E">
            <w:pPr>
              <w:ind w:firstLine="0"/>
              <w:jc w:val="left"/>
              <w:rPr>
                <w:rFonts w:eastAsia="Times New Roman"/>
                <w:sz w:val="24"/>
                <w:szCs w:val="24"/>
                <w:lang w:eastAsia="ru-RU"/>
              </w:rPr>
            </w:pPr>
          </w:p>
        </w:tc>
        <w:tc>
          <w:tcPr>
            <w:tcW w:w="3544" w:type="dxa"/>
          </w:tcPr>
          <w:p w14:paraId="3413E608" w14:textId="4212ED91" w:rsidR="00035FC2" w:rsidRPr="00D30F2D"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7A6C81CA" w14:textId="06CAFD45" w:rsidR="00035FC2" w:rsidRPr="00D30F2D" w:rsidRDefault="005C1E62" w:rsidP="0029057E">
            <w:pPr>
              <w:ind w:firstLine="0"/>
              <w:contextualSpacing/>
              <w:jc w:val="center"/>
              <w:rPr>
                <w:sz w:val="24"/>
                <w:szCs w:val="24"/>
              </w:rPr>
            </w:pPr>
            <w:r>
              <w:rPr>
                <w:sz w:val="24"/>
                <w:szCs w:val="24"/>
              </w:rPr>
              <w:t>375</w:t>
            </w:r>
          </w:p>
        </w:tc>
        <w:tc>
          <w:tcPr>
            <w:tcW w:w="2407" w:type="dxa"/>
            <w:vMerge/>
          </w:tcPr>
          <w:p w14:paraId="2FBC2E20" w14:textId="77777777" w:rsidR="00035FC2" w:rsidRDefault="00035FC2" w:rsidP="0029057E">
            <w:pPr>
              <w:ind w:firstLine="0"/>
              <w:contextualSpacing/>
              <w:jc w:val="left"/>
              <w:rPr>
                <w:sz w:val="24"/>
                <w:szCs w:val="24"/>
              </w:rPr>
            </w:pPr>
          </w:p>
        </w:tc>
        <w:tc>
          <w:tcPr>
            <w:tcW w:w="1949" w:type="dxa"/>
            <w:vMerge/>
          </w:tcPr>
          <w:p w14:paraId="61425252" w14:textId="77777777" w:rsidR="00035FC2" w:rsidRPr="00C12414" w:rsidRDefault="00035FC2" w:rsidP="0029057E">
            <w:pPr>
              <w:ind w:firstLine="0"/>
              <w:jc w:val="left"/>
              <w:rPr>
                <w:rFonts w:eastAsia="Times New Roman"/>
                <w:sz w:val="24"/>
                <w:szCs w:val="24"/>
                <w:lang w:eastAsia="ru-RU"/>
              </w:rPr>
            </w:pPr>
          </w:p>
        </w:tc>
      </w:tr>
      <w:tr w:rsidR="001027B2" w:rsidRPr="00C12414" w14:paraId="27D6E313" w14:textId="77777777" w:rsidTr="00C76118">
        <w:trPr>
          <w:trHeight w:val="628"/>
        </w:trPr>
        <w:tc>
          <w:tcPr>
            <w:tcW w:w="1001" w:type="dxa"/>
            <w:vMerge/>
          </w:tcPr>
          <w:p w14:paraId="6879697C"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14D0A32D" w14:textId="77777777" w:rsidR="001027B2" w:rsidRDefault="001027B2" w:rsidP="0029057E">
            <w:pPr>
              <w:ind w:firstLine="0"/>
              <w:jc w:val="left"/>
              <w:rPr>
                <w:rFonts w:eastAsia="Times New Roman"/>
                <w:sz w:val="24"/>
                <w:szCs w:val="24"/>
                <w:lang w:eastAsia="ru-RU"/>
              </w:rPr>
            </w:pPr>
          </w:p>
        </w:tc>
        <w:tc>
          <w:tcPr>
            <w:tcW w:w="3544" w:type="dxa"/>
          </w:tcPr>
          <w:p w14:paraId="2310A2C2" w14:textId="0AED9D94" w:rsidR="001027B2" w:rsidRDefault="001027B2"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5040A2CD" w14:textId="58C2FDDF" w:rsidR="001027B2" w:rsidRDefault="001027B2" w:rsidP="0029057E">
            <w:pPr>
              <w:ind w:firstLine="0"/>
              <w:contextualSpacing/>
              <w:jc w:val="center"/>
              <w:rPr>
                <w:sz w:val="24"/>
                <w:szCs w:val="24"/>
              </w:rPr>
            </w:pPr>
            <w:r>
              <w:rPr>
                <w:sz w:val="24"/>
                <w:szCs w:val="24"/>
              </w:rPr>
              <w:t>210</w:t>
            </w:r>
          </w:p>
        </w:tc>
        <w:tc>
          <w:tcPr>
            <w:tcW w:w="2407" w:type="dxa"/>
            <w:vMerge/>
          </w:tcPr>
          <w:p w14:paraId="5AB26066" w14:textId="77777777" w:rsidR="001027B2" w:rsidRDefault="001027B2" w:rsidP="0029057E">
            <w:pPr>
              <w:ind w:firstLine="0"/>
              <w:contextualSpacing/>
              <w:jc w:val="left"/>
              <w:rPr>
                <w:sz w:val="24"/>
                <w:szCs w:val="24"/>
              </w:rPr>
            </w:pPr>
          </w:p>
        </w:tc>
        <w:tc>
          <w:tcPr>
            <w:tcW w:w="1949" w:type="dxa"/>
            <w:vMerge/>
          </w:tcPr>
          <w:p w14:paraId="0828FF4D" w14:textId="77777777" w:rsidR="001027B2" w:rsidRPr="00C12414" w:rsidRDefault="001027B2" w:rsidP="0029057E">
            <w:pPr>
              <w:ind w:firstLine="0"/>
              <w:jc w:val="left"/>
              <w:rPr>
                <w:rFonts w:eastAsia="Times New Roman"/>
                <w:sz w:val="24"/>
                <w:szCs w:val="24"/>
                <w:lang w:eastAsia="ru-RU"/>
              </w:rPr>
            </w:pPr>
          </w:p>
        </w:tc>
      </w:tr>
      <w:tr w:rsidR="001027B2" w:rsidRPr="00C12414" w14:paraId="32587F22" w14:textId="77777777" w:rsidTr="001027B2">
        <w:trPr>
          <w:trHeight w:val="60"/>
        </w:trPr>
        <w:tc>
          <w:tcPr>
            <w:tcW w:w="1001" w:type="dxa"/>
            <w:vMerge/>
          </w:tcPr>
          <w:p w14:paraId="33AFC1A6" w14:textId="77777777" w:rsidR="001027B2" w:rsidRPr="00C12414" w:rsidRDefault="001027B2" w:rsidP="0029057E">
            <w:pPr>
              <w:ind w:firstLine="0"/>
              <w:jc w:val="center"/>
              <w:rPr>
                <w:rFonts w:eastAsia="Times New Roman"/>
                <w:sz w:val="24"/>
                <w:szCs w:val="24"/>
                <w:lang w:eastAsia="ru-RU"/>
              </w:rPr>
            </w:pPr>
          </w:p>
        </w:tc>
        <w:tc>
          <w:tcPr>
            <w:tcW w:w="2396" w:type="dxa"/>
            <w:vMerge/>
          </w:tcPr>
          <w:p w14:paraId="78A4C42F" w14:textId="77777777" w:rsidR="001027B2" w:rsidRDefault="001027B2" w:rsidP="0029057E">
            <w:pPr>
              <w:ind w:firstLine="0"/>
              <w:jc w:val="left"/>
              <w:rPr>
                <w:rFonts w:eastAsia="Times New Roman"/>
                <w:sz w:val="24"/>
                <w:szCs w:val="24"/>
                <w:lang w:eastAsia="ru-RU"/>
              </w:rPr>
            </w:pPr>
          </w:p>
        </w:tc>
        <w:tc>
          <w:tcPr>
            <w:tcW w:w="3544" w:type="dxa"/>
          </w:tcPr>
          <w:p w14:paraId="640738D5" w14:textId="2DBD9530" w:rsidR="001027B2" w:rsidRDefault="001027B2"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41C23AA" w14:textId="7618FA42" w:rsidR="001027B2" w:rsidRPr="00D30F2D" w:rsidRDefault="001027B2" w:rsidP="0029057E">
            <w:pPr>
              <w:ind w:firstLine="0"/>
              <w:contextualSpacing/>
              <w:jc w:val="center"/>
              <w:rPr>
                <w:sz w:val="24"/>
                <w:szCs w:val="24"/>
              </w:rPr>
            </w:pPr>
            <w:r>
              <w:rPr>
                <w:sz w:val="24"/>
                <w:szCs w:val="24"/>
              </w:rPr>
              <w:t>2045</w:t>
            </w:r>
          </w:p>
        </w:tc>
        <w:tc>
          <w:tcPr>
            <w:tcW w:w="2407" w:type="dxa"/>
            <w:vMerge/>
          </w:tcPr>
          <w:p w14:paraId="4690F3E5" w14:textId="77777777" w:rsidR="001027B2" w:rsidRDefault="001027B2" w:rsidP="0029057E">
            <w:pPr>
              <w:ind w:firstLine="0"/>
              <w:contextualSpacing/>
              <w:jc w:val="left"/>
              <w:rPr>
                <w:sz w:val="24"/>
                <w:szCs w:val="24"/>
              </w:rPr>
            </w:pPr>
          </w:p>
        </w:tc>
        <w:tc>
          <w:tcPr>
            <w:tcW w:w="1949" w:type="dxa"/>
            <w:vMerge/>
          </w:tcPr>
          <w:p w14:paraId="41E96871" w14:textId="77777777" w:rsidR="001027B2" w:rsidRPr="00C12414" w:rsidRDefault="001027B2" w:rsidP="0029057E">
            <w:pPr>
              <w:ind w:firstLine="0"/>
              <w:jc w:val="left"/>
              <w:rPr>
                <w:rFonts w:eastAsia="Times New Roman"/>
                <w:sz w:val="24"/>
                <w:szCs w:val="24"/>
                <w:lang w:eastAsia="ru-RU"/>
              </w:rPr>
            </w:pPr>
          </w:p>
        </w:tc>
      </w:tr>
      <w:tr w:rsidR="00035FC2" w:rsidRPr="00C12414" w14:paraId="51483D00" w14:textId="77777777" w:rsidTr="00C76118">
        <w:trPr>
          <w:trHeight w:val="418"/>
        </w:trPr>
        <w:tc>
          <w:tcPr>
            <w:tcW w:w="1001" w:type="dxa"/>
            <w:vMerge w:val="restart"/>
          </w:tcPr>
          <w:p w14:paraId="11938EED" w14:textId="71AADBBA" w:rsidR="00035FC2" w:rsidRPr="00C12414" w:rsidRDefault="00035FC2"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10</w:t>
            </w:r>
            <w:r w:rsidRPr="00C12414">
              <w:rPr>
                <w:rFonts w:eastAsia="Times New Roman"/>
                <w:sz w:val="24"/>
                <w:szCs w:val="24"/>
                <w:lang w:eastAsia="ru-RU"/>
              </w:rPr>
              <w:t>.</w:t>
            </w:r>
          </w:p>
        </w:tc>
        <w:tc>
          <w:tcPr>
            <w:tcW w:w="2396" w:type="dxa"/>
            <w:vMerge w:val="restart"/>
          </w:tcPr>
          <w:p w14:paraId="64DEC674" w14:textId="588BE9DA" w:rsidR="00035FC2" w:rsidRPr="009960E4" w:rsidRDefault="00035FC2"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1703E5C" w14:textId="77777777" w:rsidR="00035FC2" w:rsidRPr="00C12414" w:rsidRDefault="00035FC2"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A1530AD" w14:textId="77777777" w:rsidR="00035FC2" w:rsidRPr="00F55A7D" w:rsidRDefault="00035FC2"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79F95435" w14:textId="77777777" w:rsidR="00035FC2" w:rsidRPr="00C12414" w:rsidRDefault="00035FC2" w:rsidP="0029057E">
            <w:pPr>
              <w:ind w:firstLine="0"/>
              <w:contextualSpacing/>
              <w:jc w:val="left"/>
              <w:rPr>
                <w:sz w:val="24"/>
                <w:szCs w:val="24"/>
              </w:rPr>
            </w:pPr>
            <w:r>
              <w:rPr>
                <w:sz w:val="24"/>
                <w:szCs w:val="24"/>
              </w:rPr>
              <w:t>Деревня Малое Верево</w:t>
            </w:r>
            <w:r w:rsidRPr="00C12414">
              <w:rPr>
                <w:sz w:val="24"/>
                <w:szCs w:val="24"/>
              </w:rPr>
              <w:t>,</w:t>
            </w:r>
          </w:p>
          <w:p w14:paraId="6D205CA7" w14:textId="77777777" w:rsidR="00035FC2" w:rsidRPr="00C12414" w:rsidRDefault="00035FC2"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0D8F65FC" w14:textId="77777777" w:rsidR="00035FC2" w:rsidRPr="00C12414" w:rsidRDefault="00035FC2"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5C1E62" w:rsidRPr="00C12414" w14:paraId="5B5A725E" w14:textId="77777777" w:rsidTr="00C76118">
        <w:trPr>
          <w:trHeight w:val="1034"/>
        </w:trPr>
        <w:tc>
          <w:tcPr>
            <w:tcW w:w="1001" w:type="dxa"/>
            <w:vMerge/>
          </w:tcPr>
          <w:p w14:paraId="5B591BA4" w14:textId="77777777" w:rsidR="005C1E62" w:rsidRPr="00C12414" w:rsidRDefault="005C1E62" w:rsidP="0029057E">
            <w:pPr>
              <w:ind w:firstLine="0"/>
              <w:jc w:val="center"/>
              <w:rPr>
                <w:rFonts w:eastAsia="Times New Roman"/>
                <w:sz w:val="24"/>
                <w:szCs w:val="24"/>
                <w:lang w:eastAsia="ru-RU"/>
              </w:rPr>
            </w:pPr>
          </w:p>
        </w:tc>
        <w:tc>
          <w:tcPr>
            <w:tcW w:w="2396" w:type="dxa"/>
            <w:vMerge/>
          </w:tcPr>
          <w:p w14:paraId="048638F9" w14:textId="77777777" w:rsidR="005C1E62" w:rsidRDefault="005C1E62" w:rsidP="0029057E">
            <w:pPr>
              <w:ind w:firstLine="0"/>
              <w:jc w:val="left"/>
              <w:rPr>
                <w:rFonts w:eastAsia="Times New Roman"/>
                <w:sz w:val="24"/>
                <w:szCs w:val="24"/>
                <w:lang w:eastAsia="ru-RU"/>
              </w:rPr>
            </w:pPr>
          </w:p>
        </w:tc>
        <w:tc>
          <w:tcPr>
            <w:tcW w:w="3544" w:type="dxa"/>
          </w:tcPr>
          <w:p w14:paraId="2C446C7E" w14:textId="581327B5" w:rsidR="005C1E62" w:rsidRDefault="005C1E62"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802F4EA" w14:textId="2A0DE02C" w:rsidR="005C1E62" w:rsidRPr="00D30F2D" w:rsidRDefault="005C1E62"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универсальным игровым залом</w:t>
            </w:r>
          </w:p>
        </w:tc>
        <w:tc>
          <w:tcPr>
            <w:tcW w:w="2407" w:type="dxa"/>
            <w:vMerge/>
          </w:tcPr>
          <w:p w14:paraId="047A985E" w14:textId="77777777" w:rsidR="005C1E62" w:rsidRDefault="005C1E62" w:rsidP="0029057E">
            <w:pPr>
              <w:ind w:firstLine="0"/>
              <w:contextualSpacing/>
              <w:jc w:val="left"/>
              <w:rPr>
                <w:sz w:val="24"/>
                <w:szCs w:val="24"/>
              </w:rPr>
            </w:pPr>
          </w:p>
        </w:tc>
        <w:tc>
          <w:tcPr>
            <w:tcW w:w="1949" w:type="dxa"/>
            <w:vMerge/>
          </w:tcPr>
          <w:p w14:paraId="6E33FC14" w14:textId="77777777" w:rsidR="005C1E62" w:rsidRPr="00C12414" w:rsidRDefault="005C1E62" w:rsidP="0029057E">
            <w:pPr>
              <w:ind w:firstLine="0"/>
              <w:jc w:val="left"/>
              <w:rPr>
                <w:rFonts w:eastAsia="Times New Roman"/>
                <w:sz w:val="24"/>
                <w:szCs w:val="24"/>
                <w:lang w:eastAsia="ru-RU"/>
              </w:rPr>
            </w:pPr>
          </w:p>
        </w:tc>
      </w:tr>
      <w:tr w:rsidR="00035FC2" w:rsidRPr="00C12414" w14:paraId="2C8E6B4D" w14:textId="77777777" w:rsidTr="00C76118">
        <w:trPr>
          <w:trHeight w:val="1034"/>
        </w:trPr>
        <w:tc>
          <w:tcPr>
            <w:tcW w:w="1001" w:type="dxa"/>
            <w:vMerge/>
          </w:tcPr>
          <w:p w14:paraId="0E06C83D"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353C80D6" w14:textId="77777777" w:rsidR="00035FC2" w:rsidRDefault="00035FC2" w:rsidP="0029057E">
            <w:pPr>
              <w:ind w:firstLine="0"/>
              <w:jc w:val="left"/>
              <w:rPr>
                <w:rFonts w:eastAsia="Times New Roman"/>
                <w:sz w:val="24"/>
                <w:szCs w:val="24"/>
                <w:lang w:eastAsia="ru-RU"/>
              </w:rPr>
            </w:pPr>
          </w:p>
        </w:tc>
        <w:tc>
          <w:tcPr>
            <w:tcW w:w="3544" w:type="dxa"/>
          </w:tcPr>
          <w:p w14:paraId="6D275FD1" w14:textId="39536DDC" w:rsidR="00035FC2" w:rsidRDefault="00035FC2"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1A93B91C" w14:textId="50AA612C" w:rsidR="00035FC2" w:rsidRPr="00332028" w:rsidRDefault="00035FC2"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3031151B" w14:textId="77777777" w:rsidR="00035FC2" w:rsidRDefault="00035FC2" w:rsidP="0029057E">
            <w:pPr>
              <w:ind w:firstLine="0"/>
              <w:contextualSpacing/>
              <w:jc w:val="left"/>
              <w:rPr>
                <w:sz w:val="24"/>
                <w:szCs w:val="24"/>
              </w:rPr>
            </w:pPr>
          </w:p>
        </w:tc>
        <w:tc>
          <w:tcPr>
            <w:tcW w:w="1949" w:type="dxa"/>
            <w:vMerge/>
          </w:tcPr>
          <w:p w14:paraId="66036D8B" w14:textId="77777777" w:rsidR="00035FC2" w:rsidRPr="00C12414" w:rsidRDefault="00035FC2" w:rsidP="0029057E">
            <w:pPr>
              <w:ind w:firstLine="0"/>
              <w:jc w:val="left"/>
              <w:rPr>
                <w:rFonts w:eastAsia="Times New Roman"/>
                <w:sz w:val="24"/>
                <w:szCs w:val="24"/>
                <w:lang w:eastAsia="ru-RU"/>
              </w:rPr>
            </w:pPr>
          </w:p>
        </w:tc>
      </w:tr>
      <w:tr w:rsidR="00035FC2" w:rsidRPr="00C12414" w14:paraId="5C3C106E" w14:textId="77777777" w:rsidTr="00C76118">
        <w:trPr>
          <w:trHeight w:val="566"/>
        </w:trPr>
        <w:tc>
          <w:tcPr>
            <w:tcW w:w="1001" w:type="dxa"/>
            <w:vMerge/>
          </w:tcPr>
          <w:p w14:paraId="37E25797"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014714B9" w14:textId="77777777" w:rsidR="00035FC2" w:rsidRDefault="00035FC2" w:rsidP="0029057E">
            <w:pPr>
              <w:ind w:firstLine="0"/>
              <w:jc w:val="left"/>
              <w:rPr>
                <w:rFonts w:eastAsia="Times New Roman"/>
                <w:sz w:val="24"/>
                <w:szCs w:val="24"/>
                <w:lang w:eastAsia="ru-RU"/>
              </w:rPr>
            </w:pPr>
          </w:p>
        </w:tc>
        <w:tc>
          <w:tcPr>
            <w:tcW w:w="3544" w:type="dxa"/>
          </w:tcPr>
          <w:p w14:paraId="1EF2C105" w14:textId="2338A926" w:rsidR="00035FC2" w:rsidRDefault="00035FC2"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1E39F0D" w14:textId="793FA572" w:rsidR="00035FC2" w:rsidRDefault="004D0BDA" w:rsidP="0029057E">
            <w:pPr>
              <w:ind w:firstLine="0"/>
              <w:contextualSpacing/>
              <w:jc w:val="center"/>
              <w:rPr>
                <w:sz w:val="24"/>
                <w:szCs w:val="24"/>
              </w:rPr>
            </w:pPr>
            <w:r>
              <w:rPr>
                <w:sz w:val="24"/>
                <w:szCs w:val="24"/>
              </w:rPr>
              <w:t>1 050</w:t>
            </w:r>
          </w:p>
          <w:p w14:paraId="7459B0F0" w14:textId="77777777" w:rsidR="00035FC2" w:rsidRPr="00D30F2D" w:rsidRDefault="00035FC2" w:rsidP="0029057E">
            <w:pPr>
              <w:ind w:firstLine="0"/>
              <w:contextualSpacing/>
              <w:jc w:val="center"/>
              <w:rPr>
                <w:sz w:val="24"/>
                <w:szCs w:val="24"/>
              </w:rPr>
            </w:pPr>
          </w:p>
        </w:tc>
        <w:tc>
          <w:tcPr>
            <w:tcW w:w="2407" w:type="dxa"/>
            <w:vMerge/>
          </w:tcPr>
          <w:p w14:paraId="2FE5EF69" w14:textId="77777777" w:rsidR="00035FC2" w:rsidRDefault="00035FC2" w:rsidP="0029057E">
            <w:pPr>
              <w:ind w:firstLine="0"/>
              <w:contextualSpacing/>
              <w:jc w:val="left"/>
              <w:rPr>
                <w:sz w:val="24"/>
                <w:szCs w:val="24"/>
              </w:rPr>
            </w:pPr>
          </w:p>
        </w:tc>
        <w:tc>
          <w:tcPr>
            <w:tcW w:w="1949" w:type="dxa"/>
            <w:vMerge/>
          </w:tcPr>
          <w:p w14:paraId="231E4B50" w14:textId="77777777" w:rsidR="00035FC2" w:rsidRPr="00C12414" w:rsidRDefault="00035FC2" w:rsidP="0029057E">
            <w:pPr>
              <w:ind w:firstLine="0"/>
              <w:jc w:val="left"/>
              <w:rPr>
                <w:rFonts w:eastAsia="Times New Roman"/>
                <w:sz w:val="24"/>
                <w:szCs w:val="24"/>
                <w:lang w:eastAsia="ru-RU"/>
              </w:rPr>
            </w:pPr>
          </w:p>
        </w:tc>
      </w:tr>
      <w:tr w:rsidR="00035FC2" w:rsidRPr="00C12414" w14:paraId="5AD2F477" w14:textId="77777777" w:rsidTr="00C76118">
        <w:trPr>
          <w:trHeight w:val="628"/>
        </w:trPr>
        <w:tc>
          <w:tcPr>
            <w:tcW w:w="1001" w:type="dxa"/>
            <w:vMerge/>
          </w:tcPr>
          <w:p w14:paraId="3D6915AA"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0370EA56" w14:textId="77777777" w:rsidR="00035FC2" w:rsidRDefault="00035FC2" w:rsidP="0029057E">
            <w:pPr>
              <w:ind w:firstLine="0"/>
              <w:jc w:val="left"/>
              <w:rPr>
                <w:rFonts w:eastAsia="Times New Roman"/>
                <w:sz w:val="24"/>
                <w:szCs w:val="24"/>
                <w:lang w:eastAsia="ru-RU"/>
              </w:rPr>
            </w:pPr>
          </w:p>
        </w:tc>
        <w:tc>
          <w:tcPr>
            <w:tcW w:w="3544" w:type="dxa"/>
          </w:tcPr>
          <w:p w14:paraId="1DDA94F9" w14:textId="2A452529" w:rsidR="00035FC2" w:rsidRDefault="00035FC2"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6591E2FB" w14:textId="39AF61E0" w:rsidR="00035FC2" w:rsidRDefault="00035FC2" w:rsidP="0029057E">
            <w:pPr>
              <w:ind w:firstLine="0"/>
              <w:contextualSpacing/>
              <w:jc w:val="center"/>
              <w:rPr>
                <w:sz w:val="24"/>
                <w:szCs w:val="24"/>
              </w:rPr>
            </w:pPr>
            <w:r>
              <w:rPr>
                <w:sz w:val="24"/>
                <w:szCs w:val="24"/>
              </w:rPr>
              <w:t>210</w:t>
            </w:r>
          </w:p>
        </w:tc>
        <w:tc>
          <w:tcPr>
            <w:tcW w:w="2407" w:type="dxa"/>
            <w:vMerge/>
          </w:tcPr>
          <w:p w14:paraId="28BD9ED0" w14:textId="77777777" w:rsidR="00035FC2" w:rsidRDefault="00035FC2" w:rsidP="0029057E">
            <w:pPr>
              <w:ind w:firstLine="0"/>
              <w:contextualSpacing/>
              <w:jc w:val="left"/>
              <w:rPr>
                <w:sz w:val="24"/>
                <w:szCs w:val="24"/>
              </w:rPr>
            </w:pPr>
          </w:p>
        </w:tc>
        <w:tc>
          <w:tcPr>
            <w:tcW w:w="1949" w:type="dxa"/>
            <w:vMerge/>
          </w:tcPr>
          <w:p w14:paraId="0D824D0F" w14:textId="77777777" w:rsidR="00035FC2" w:rsidRPr="00C12414" w:rsidRDefault="00035FC2" w:rsidP="0029057E">
            <w:pPr>
              <w:ind w:firstLine="0"/>
              <w:jc w:val="left"/>
              <w:rPr>
                <w:rFonts w:eastAsia="Times New Roman"/>
                <w:sz w:val="24"/>
                <w:szCs w:val="24"/>
                <w:lang w:eastAsia="ru-RU"/>
              </w:rPr>
            </w:pPr>
          </w:p>
        </w:tc>
      </w:tr>
      <w:tr w:rsidR="00035FC2" w:rsidRPr="00C12414" w14:paraId="7347B725" w14:textId="77777777" w:rsidTr="00035FC2">
        <w:trPr>
          <w:trHeight w:val="60"/>
        </w:trPr>
        <w:tc>
          <w:tcPr>
            <w:tcW w:w="1001" w:type="dxa"/>
            <w:vMerge/>
          </w:tcPr>
          <w:p w14:paraId="4620EB76" w14:textId="77777777" w:rsidR="00035FC2" w:rsidRPr="00C12414" w:rsidRDefault="00035FC2" w:rsidP="0029057E">
            <w:pPr>
              <w:ind w:firstLine="0"/>
              <w:jc w:val="center"/>
              <w:rPr>
                <w:rFonts w:eastAsia="Times New Roman"/>
                <w:sz w:val="24"/>
                <w:szCs w:val="24"/>
                <w:lang w:eastAsia="ru-RU"/>
              </w:rPr>
            </w:pPr>
          </w:p>
        </w:tc>
        <w:tc>
          <w:tcPr>
            <w:tcW w:w="2396" w:type="dxa"/>
            <w:vMerge/>
          </w:tcPr>
          <w:p w14:paraId="77F5DFC3" w14:textId="77777777" w:rsidR="00035FC2" w:rsidRDefault="00035FC2" w:rsidP="0029057E">
            <w:pPr>
              <w:ind w:firstLine="0"/>
              <w:jc w:val="left"/>
              <w:rPr>
                <w:rFonts w:eastAsia="Times New Roman"/>
                <w:sz w:val="24"/>
                <w:szCs w:val="24"/>
                <w:lang w:eastAsia="ru-RU"/>
              </w:rPr>
            </w:pPr>
          </w:p>
        </w:tc>
        <w:tc>
          <w:tcPr>
            <w:tcW w:w="3544" w:type="dxa"/>
          </w:tcPr>
          <w:p w14:paraId="2E96359A" w14:textId="7CE58623" w:rsidR="00035FC2" w:rsidRDefault="00035FC2"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3930EDD" w14:textId="227C7877" w:rsidR="00035FC2" w:rsidRPr="00D30F2D" w:rsidRDefault="00035FC2" w:rsidP="0029057E">
            <w:pPr>
              <w:ind w:firstLine="0"/>
              <w:contextualSpacing/>
              <w:jc w:val="center"/>
              <w:rPr>
                <w:sz w:val="24"/>
                <w:szCs w:val="24"/>
              </w:rPr>
            </w:pPr>
            <w:r>
              <w:rPr>
                <w:sz w:val="24"/>
                <w:szCs w:val="24"/>
              </w:rPr>
              <w:t>2045</w:t>
            </w:r>
          </w:p>
        </w:tc>
        <w:tc>
          <w:tcPr>
            <w:tcW w:w="2407" w:type="dxa"/>
            <w:vMerge/>
          </w:tcPr>
          <w:p w14:paraId="4BAE1DC9" w14:textId="77777777" w:rsidR="00035FC2" w:rsidRDefault="00035FC2" w:rsidP="0029057E">
            <w:pPr>
              <w:ind w:firstLine="0"/>
              <w:contextualSpacing/>
              <w:jc w:val="left"/>
              <w:rPr>
                <w:sz w:val="24"/>
                <w:szCs w:val="24"/>
              </w:rPr>
            </w:pPr>
          </w:p>
        </w:tc>
        <w:tc>
          <w:tcPr>
            <w:tcW w:w="1949" w:type="dxa"/>
            <w:vMerge/>
          </w:tcPr>
          <w:p w14:paraId="71B97844" w14:textId="77777777" w:rsidR="00035FC2" w:rsidRPr="00C12414" w:rsidRDefault="00035FC2" w:rsidP="0029057E">
            <w:pPr>
              <w:ind w:firstLine="0"/>
              <w:jc w:val="left"/>
              <w:rPr>
                <w:rFonts w:eastAsia="Times New Roman"/>
                <w:sz w:val="24"/>
                <w:szCs w:val="24"/>
                <w:lang w:eastAsia="ru-RU"/>
              </w:rPr>
            </w:pPr>
          </w:p>
        </w:tc>
      </w:tr>
      <w:tr w:rsidR="0020267E" w:rsidRPr="00C12414" w14:paraId="423AB478" w14:textId="77777777" w:rsidTr="00C76118">
        <w:trPr>
          <w:trHeight w:val="418"/>
        </w:trPr>
        <w:tc>
          <w:tcPr>
            <w:tcW w:w="1001" w:type="dxa"/>
            <w:vMerge w:val="restart"/>
          </w:tcPr>
          <w:p w14:paraId="6B924EBB" w14:textId="708370FF" w:rsidR="0020267E" w:rsidRPr="00C12414" w:rsidRDefault="0020267E"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11</w:t>
            </w:r>
            <w:r w:rsidRPr="00C12414">
              <w:rPr>
                <w:rFonts w:eastAsia="Times New Roman"/>
                <w:sz w:val="24"/>
                <w:szCs w:val="24"/>
                <w:lang w:eastAsia="ru-RU"/>
              </w:rPr>
              <w:t>.</w:t>
            </w:r>
          </w:p>
        </w:tc>
        <w:tc>
          <w:tcPr>
            <w:tcW w:w="2396" w:type="dxa"/>
            <w:vMerge w:val="restart"/>
          </w:tcPr>
          <w:p w14:paraId="66E35923" w14:textId="6D793462" w:rsidR="0020267E" w:rsidRPr="009960E4" w:rsidRDefault="0020267E"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3ADF81A3" w14:textId="77777777" w:rsidR="0020267E" w:rsidRPr="00C12414" w:rsidRDefault="002026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B7D0F9A" w14:textId="77777777" w:rsidR="0020267E" w:rsidRPr="00F55A7D" w:rsidRDefault="0020267E"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77CC4210" w14:textId="77777777" w:rsidR="0020267E" w:rsidRPr="00C12414" w:rsidRDefault="0020267E" w:rsidP="0029057E">
            <w:pPr>
              <w:ind w:firstLine="0"/>
              <w:contextualSpacing/>
              <w:jc w:val="left"/>
              <w:rPr>
                <w:sz w:val="24"/>
                <w:szCs w:val="24"/>
              </w:rPr>
            </w:pPr>
            <w:r>
              <w:rPr>
                <w:sz w:val="24"/>
                <w:szCs w:val="24"/>
              </w:rPr>
              <w:t>Деревня Малое Верево</w:t>
            </w:r>
            <w:r w:rsidRPr="00C12414">
              <w:rPr>
                <w:sz w:val="24"/>
                <w:szCs w:val="24"/>
              </w:rPr>
              <w:t>,</w:t>
            </w:r>
          </w:p>
          <w:p w14:paraId="720F45B6" w14:textId="77777777" w:rsidR="0020267E" w:rsidRPr="00C12414" w:rsidRDefault="002026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4EF25885" w14:textId="77777777" w:rsidR="0020267E" w:rsidRPr="00C12414" w:rsidRDefault="002026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4D0BDA" w:rsidRPr="00C12414" w14:paraId="2880E8C2" w14:textId="77777777" w:rsidTr="00C76118">
        <w:trPr>
          <w:trHeight w:val="1034"/>
        </w:trPr>
        <w:tc>
          <w:tcPr>
            <w:tcW w:w="1001" w:type="dxa"/>
            <w:vMerge/>
          </w:tcPr>
          <w:p w14:paraId="612A2460" w14:textId="77777777" w:rsidR="004D0BDA" w:rsidRPr="00C12414" w:rsidRDefault="004D0BDA" w:rsidP="0029057E">
            <w:pPr>
              <w:ind w:firstLine="0"/>
              <w:jc w:val="center"/>
              <w:rPr>
                <w:rFonts w:eastAsia="Times New Roman"/>
                <w:sz w:val="24"/>
                <w:szCs w:val="24"/>
                <w:lang w:eastAsia="ru-RU"/>
              </w:rPr>
            </w:pPr>
          </w:p>
        </w:tc>
        <w:tc>
          <w:tcPr>
            <w:tcW w:w="2396" w:type="dxa"/>
            <w:vMerge/>
          </w:tcPr>
          <w:p w14:paraId="28C26D57" w14:textId="77777777" w:rsidR="004D0BDA" w:rsidRDefault="004D0BDA" w:rsidP="0029057E">
            <w:pPr>
              <w:ind w:firstLine="0"/>
              <w:jc w:val="left"/>
              <w:rPr>
                <w:rFonts w:eastAsia="Times New Roman"/>
                <w:sz w:val="24"/>
                <w:szCs w:val="24"/>
                <w:lang w:eastAsia="ru-RU"/>
              </w:rPr>
            </w:pPr>
          </w:p>
        </w:tc>
        <w:tc>
          <w:tcPr>
            <w:tcW w:w="3544" w:type="dxa"/>
          </w:tcPr>
          <w:p w14:paraId="45E95CC0" w14:textId="7E5B5E7C" w:rsidR="004D0BDA" w:rsidRDefault="004D0BDA"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49809CB" w14:textId="7BF9474B" w:rsidR="004D0BDA" w:rsidRPr="00D30F2D" w:rsidRDefault="004D0BDA"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универсальным игровым залом</w:t>
            </w:r>
          </w:p>
        </w:tc>
        <w:tc>
          <w:tcPr>
            <w:tcW w:w="2407" w:type="dxa"/>
            <w:vMerge/>
          </w:tcPr>
          <w:p w14:paraId="77BC74A1" w14:textId="77777777" w:rsidR="004D0BDA" w:rsidRDefault="004D0BDA" w:rsidP="0029057E">
            <w:pPr>
              <w:ind w:firstLine="0"/>
              <w:contextualSpacing/>
              <w:jc w:val="left"/>
              <w:rPr>
                <w:sz w:val="24"/>
                <w:szCs w:val="24"/>
              </w:rPr>
            </w:pPr>
          </w:p>
        </w:tc>
        <w:tc>
          <w:tcPr>
            <w:tcW w:w="1949" w:type="dxa"/>
            <w:vMerge/>
          </w:tcPr>
          <w:p w14:paraId="13D3340F" w14:textId="77777777" w:rsidR="004D0BDA" w:rsidRPr="00C12414" w:rsidRDefault="004D0BDA" w:rsidP="0029057E">
            <w:pPr>
              <w:ind w:firstLine="0"/>
              <w:jc w:val="left"/>
              <w:rPr>
                <w:rFonts w:eastAsia="Times New Roman"/>
                <w:sz w:val="24"/>
                <w:szCs w:val="24"/>
                <w:lang w:eastAsia="ru-RU"/>
              </w:rPr>
            </w:pPr>
          </w:p>
        </w:tc>
      </w:tr>
      <w:tr w:rsidR="0020267E" w:rsidRPr="00C12414" w14:paraId="53E997AE" w14:textId="77777777" w:rsidTr="00C76118">
        <w:trPr>
          <w:trHeight w:val="1034"/>
        </w:trPr>
        <w:tc>
          <w:tcPr>
            <w:tcW w:w="1001" w:type="dxa"/>
            <w:vMerge/>
          </w:tcPr>
          <w:p w14:paraId="09E3B8E0"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0038130A" w14:textId="77777777" w:rsidR="0020267E" w:rsidRDefault="0020267E" w:rsidP="0029057E">
            <w:pPr>
              <w:ind w:firstLine="0"/>
              <w:jc w:val="left"/>
              <w:rPr>
                <w:rFonts w:eastAsia="Times New Roman"/>
                <w:sz w:val="24"/>
                <w:szCs w:val="24"/>
                <w:lang w:eastAsia="ru-RU"/>
              </w:rPr>
            </w:pPr>
          </w:p>
        </w:tc>
        <w:tc>
          <w:tcPr>
            <w:tcW w:w="3544" w:type="dxa"/>
          </w:tcPr>
          <w:p w14:paraId="023F19D0" w14:textId="2ED24672" w:rsidR="0020267E" w:rsidRDefault="0020267E"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49CDF65D" w14:textId="53E54DBE" w:rsidR="0020267E" w:rsidRPr="00332028" w:rsidRDefault="0020267E"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D711FAB" w14:textId="77777777" w:rsidR="0020267E" w:rsidRDefault="0020267E" w:rsidP="0029057E">
            <w:pPr>
              <w:ind w:firstLine="0"/>
              <w:contextualSpacing/>
              <w:jc w:val="left"/>
              <w:rPr>
                <w:sz w:val="24"/>
                <w:szCs w:val="24"/>
              </w:rPr>
            </w:pPr>
          </w:p>
        </w:tc>
        <w:tc>
          <w:tcPr>
            <w:tcW w:w="1949" w:type="dxa"/>
            <w:vMerge/>
          </w:tcPr>
          <w:p w14:paraId="77D8D17D" w14:textId="77777777" w:rsidR="0020267E" w:rsidRPr="00C12414" w:rsidRDefault="0020267E" w:rsidP="0029057E">
            <w:pPr>
              <w:ind w:firstLine="0"/>
              <w:jc w:val="left"/>
              <w:rPr>
                <w:rFonts w:eastAsia="Times New Roman"/>
                <w:sz w:val="24"/>
                <w:szCs w:val="24"/>
                <w:lang w:eastAsia="ru-RU"/>
              </w:rPr>
            </w:pPr>
          </w:p>
        </w:tc>
      </w:tr>
      <w:tr w:rsidR="0020267E" w:rsidRPr="00C12414" w14:paraId="7692CE43" w14:textId="77777777" w:rsidTr="00C76118">
        <w:trPr>
          <w:trHeight w:val="566"/>
        </w:trPr>
        <w:tc>
          <w:tcPr>
            <w:tcW w:w="1001" w:type="dxa"/>
            <w:vMerge/>
          </w:tcPr>
          <w:p w14:paraId="746E34FD"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42F3B7EF" w14:textId="77777777" w:rsidR="0020267E" w:rsidRDefault="0020267E" w:rsidP="0029057E">
            <w:pPr>
              <w:ind w:firstLine="0"/>
              <w:jc w:val="left"/>
              <w:rPr>
                <w:rFonts w:eastAsia="Times New Roman"/>
                <w:sz w:val="24"/>
                <w:szCs w:val="24"/>
                <w:lang w:eastAsia="ru-RU"/>
              </w:rPr>
            </w:pPr>
          </w:p>
        </w:tc>
        <w:tc>
          <w:tcPr>
            <w:tcW w:w="3544" w:type="dxa"/>
          </w:tcPr>
          <w:p w14:paraId="1AE42691" w14:textId="4C1A1BD7" w:rsidR="0020267E" w:rsidRDefault="0020267E"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3DA83AE1" w14:textId="7C7318E5" w:rsidR="0020267E" w:rsidRDefault="004D0BDA" w:rsidP="0029057E">
            <w:pPr>
              <w:ind w:firstLine="0"/>
              <w:contextualSpacing/>
              <w:jc w:val="center"/>
              <w:rPr>
                <w:sz w:val="24"/>
                <w:szCs w:val="24"/>
              </w:rPr>
            </w:pPr>
            <w:r>
              <w:rPr>
                <w:sz w:val="24"/>
                <w:szCs w:val="24"/>
              </w:rPr>
              <w:t>1 050</w:t>
            </w:r>
          </w:p>
          <w:p w14:paraId="79E79809" w14:textId="77777777" w:rsidR="0020267E" w:rsidRPr="00D30F2D" w:rsidRDefault="0020267E" w:rsidP="0029057E">
            <w:pPr>
              <w:ind w:firstLine="0"/>
              <w:contextualSpacing/>
              <w:jc w:val="center"/>
              <w:rPr>
                <w:sz w:val="24"/>
                <w:szCs w:val="24"/>
              </w:rPr>
            </w:pPr>
          </w:p>
        </w:tc>
        <w:tc>
          <w:tcPr>
            <w:tcW w:w="2407" w:type="dxa"/>
            <w:vMerge/>
          </w:tcPr>
          <w:p w14:paraId="44C08A5B" w14:textId="77777777" w:rsidR="0020267E" w:rsidRDefault="0020267E" w:rsidP="0029057E">
            <w:pPr>
              <w:ind w:firstLine="0"/>
              <w:contextualSpacing/>
              <w:jc w:val="left"/>
              <w:rPr>
                <w:sz w:val="24"/>
                <w:szCs w:val="24"/>
              </w:rPr>
            </w:pPr>
          </w:p>
        </w:tc>
        <w:tc>
          <w:tcPr>
            <w:tcW w:w="1949" w:type="dxa"/>
            <w:vMerge/>
          </w:tcPr>
          <w:p w14:paraId="29888CEB" w14:textId="77777777" w:rsidR="0020267E" w:rsidRPr="00C12414" w:rsidRDefault="0020267E" w:rsidP="0029057E">
            <w:pPr>
              <w:ind w:firstLine="0"/>
              <w:jc w:val="left"/>
              <w:rPr>
                <w:rFonts w:eastAsia="Times New Roman"/>
                <w:sz w:val="24"/>
                <w:szCs w:val="24"/>
                <w:lang w:eastAsia="ru-RU"/>
              </w:rPr>
            </w:pPr>
          </w:p>
        </w:tc>
      </w:tr>
      <w:tr w:rsidR="0020267E" w:rsidRPr="00C12414" w14:paraId="24F9D3D4" w14:textId="77777777" w:rsidTr="00C76118">
        <w:trPr>
          <w:trHeight w:val="628"/>
        </w:trPr>
        <w:tc>
          <w:tcPr>
            <w:tcW w:w="1001" w:type="dxa"/>
            <w:vMerge/>
          </w:tcPr>
          <w:p w14:paraId="5B5DEF86"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3DBADC32" w14:textId="77777777" w:rsidR="0020267E" w:rsidRDefault="0020267E" w:rsidP="0029057E">
            <w:pPr>
              <w:ind w:firstLine="0"/>
              <w:jc w:val="left"/>
              <w:rPr>
                <w:rFonts w:eastAsia="Times New Roman"/>
                <w:sz w:val="24"/>
                <w:szCs w:val="24"/>
                <w:lang w:eastAsia="ru-RU"/>
              </w:rPr>
            </w:pPr>
          </w:p>
        </w:tc>
        <w:tc>
          <w:tcPr>
            <w:tcW w:w="3544" w:type="dxa"/>
          </w:tcPr>
          <w:p w14:paraId="449E2EF3" w14:textId="6A52467F" w:rsidR="0020267E" w:rsidRDefault="0020267E"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37BF061" w14:textId="716771C4" w:rsidR="0020267E" w:rsidRDefault="0020267E" w:rsidP="0029057E">
            <w:pPr>
              <w:ind w:firstLine="0"/>
              <w:contextualSpacing/>
              <w:jc w:val="center"/>
              <w:rPr>
                <w:sz w:val="24"/>
                <w:szCs w:val="24"/>
              </w:rPr>
            </w:pPr>
            <w:r>
              <w:rPr>
                <w:sz w:val="24"/>
                <w:szCs w:val="24"/>
              </w:rPr>
              <w:t>210</w:t>
            </w:r>
          </w:p>
        </w:tc>
        <w:tc>
          <w:tcPr>
            <w:tcW w:w="2407" w:type="dxa"/>
            <w:vMerge/>
          </w:tcPr>
          <w:p w14:paraId="44C17362" w14:textId="77777777" w:rsidR="0020267E" w:rsidRDefault="0020267E" w:rsidP="0029057E">
            <w:pPr>
              <w:ind w:firstLine="0"/>
              <w:contextualSpacing/>
              <w:jc w:val="left"/>
              <w:rPr>
                <w:sz w:val="24"/>
                <w:szCs w:val="24"/>
              </w:rPr>
            </w:pPr>
          </w:p>
        </w:tc>
        <w:tc>
          <w:tcPr>
            <w:tcW w:w="1949" w:type="dxa"/>
            <w:vMerge/>
          </w:tcPr>
          <w:p w14:paraId="4C744EA4" w14:textId="77777777" w:rsidR="0020267E" w:rsidRPr="00C12414" w:rsidRDefault="0020267E" w:rsidP="0029057E">
            <w:pPr>
              <w:ind w:firstLine="0"/>
              <w:jc w:val="left"/>
              <w:rPr>
                <w:rFonts w:eastAsia="Times New Roman"/>
                <w:sz w:val="24"/>
                <w:szCs w:val="24"/>
                <w:lang w:eastAsia="ru-RU"/>
              </w:rPr>
            </w:pPr>
          </w:p>
        </w:tc>
      </w:tr>
      <w:tr w:rsidR="0020267E" w:rsidRPr="00C12414" w14:paraId="37FE44FD" w14:textId="77777777" w:rsidTr="0020267E">
        <w:trPr>
          <w:trHeight w:val="60"/>
        </w:trPr>
        <w:tc>
          <w:tcPr>
            <w:tcW w:w="1001" w:type="dxa"/>
            <w:vMerge/>
          </w:tcPr>
          <w:p w14:paraId="6FF9CBF1"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5D11C4C6" w14:textId="77777777" w:rsidR="0020267E" w:rsidRDefault="0020267E" w:rsidP="0029057E">
            <w:pPr>
              <w:ind w:firstLine="0"/>
              <w:jc w:val="left"/>
              <w:rPr>
                <w:rFonts w:eastAsia="Times New Roman"/>
                <w:sz w:val="24"/>
                <w:szCs w:val="24"/>
                <w:lang w:eastAsia="ru-RU"/>
              </w:rPr>
            </w:pPr>
          </w:p>
        </w:tc>
        <w:tc>
          <w:tcPr>
            <w:tcW w:w="3544" w:type="dxa"/>
          </w:tcPr>
          <w:p w14:paraId="0DB6D33F" w14:textId="1AC75DD0" w:rsidR="0020267E" w:rsidRDefault="002026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9D2E045" w14:textId="18B63D5F" w:rsidR="0020267E" w:rsidRPr="00D30F2D" w:rsidRDefault="0020267E" w:rsidP="0029057E">
            <w:pPr>
              <w:ind w:firstLine="0"/>
              <w:contextualSpacing/>
              <w:jc w:val="center"/>
              <w:rPr>
                <w:sz w:val="24"/>
                <w:szCs w:val="24"/>
              </w:rPr>
            </w:pPr>
            <w:r>
              <w:rPr>
                <w:sz w:val="24"/>
                <w:szCs w:val="24"/>
              </w:rPr>
              <w:t>2045</w:t>
            </w:r>
          </w:p>
        </w:tc>
        <w:tc>
          <w:tcPr>
            <w:tcW w:w="2407" w:type="dxa"/>
            <w:vMerge/>
          </w:tcPr>
          <w:p w14:paraId="69F27C5F" w14:textId="77777777" w:rsidR="0020267E" w:rsidRDefault="0020267E" w:rsidP="0029057E">
            <w:pPr>
              <w:ind w:firstLine="0"/>
              <w:contextualSpacing/>
              <w:jc w:val="left"/>
              <w:rPr>
                <w:sz w:val="24"/>
                <w:szCs w:val="24"/>
              </w:rPr>
            </w:pPr>
          </w:p>
        </w:tc>
        <w:tc>
          <w:tcPr>
            <w:tcW w:w="1949" w:type="dxa"/>
            <w:vMerge/>
          </w:tcPr>
          <w:p w14:paraId="169A4964" w14:textId="77777777" w:rsidR="0020267E" w:rsidRPr="00C12414" w:rsidRDefault="0020267E" w:rsidP="0029057E">
            <w:pPr>
              <w:ind w:firstLine="0"/>
              <w:jc w:val="left"/>
              <w:rPr>
                <w:rFonts w:eastAsia="Times New Roman"/>
                <w:sz w:val="24"/>
                <w:szCs w:val="24"/>
                <w:lang w:eastAsia="ru-RU"/>
              </w:rPr>
            </w:pPr>
          </w:p>
        </w:tc>
      </w:tr>
      <w:tr w:rsidR="0020267E" w:rsidRPr="00C12414" w14:paraId="69E1361B" w14:textId="77777777" w:rsidTr="00C76118">
        <w:trPr>
          <w:trHeight w:val="418"/>
        </w:trPr>
        <w:tc>
          <w:tcPr>
            <w:tcW w:w="1001" w:type="dxa"/>
            <w:vMerge w:val="restart"/>
          </w:tcPr>
          <w:p w14:paraId="7F2E4142" w14:textId="5B8F808B" w:rsidR="0020267E" w:rsidRPr="00C12414" w:rsidRDefault="0020267E" w:rsidP="0029057E">
            <w:pPr>
              <w:ind w:firstLine="0"/>
              <w:jc w:val="center"/>
              <w:rPr>
                <w:rFonts w:eastAsia="Times New Roman"/>
                <w:sz w:val="24"/>
                <w:szCs w:val="24"/>
                <w:lang w:eastAsia="ru-RU"/>
              </w:rPr>
            </w:pPr>
            <w:r w:rsidRPr="00C12414">
              <w:rPr>
                <w:rFonts w:eastAsia="Times New Roman"/>
                <w:sz w:val="24"/>
                <w:szCs w:val="24"/>
                <w:lang w:eastAsia="ru-RU"/>
              </w:rPr>
              <w:lastRenderedPageBreak/>
              <w:t>1.</w:t>
            </w:r>
            <w:r>
              <w:rPr>
                <w:rFonts w:eastAsia="Times New Roman"/>
                <w:sz w:val="24"/>
                <w:szCs w:val="24"/>
                <w:lang w:eastAsia="ru-RU"/>
              </w:rPr>
              <w:t>12</w:t>
            </w:r>
            <w:r w:rsidRPr="00C12414">
              <w:rPr>
                <w:rFonts w:eastAsia="Times New Roman"/>
                <w:sz w:val="24"/>
                <w:szCs w:val="24"/>
                <w:lang w:eastAsia="ru-RU"/>
              </w:rPr>
              <w:t>.</w:t>
            </w:r>
          </w:p>
        </w:tc>
        <w:tc>
          <w:tcPr>
            <w:tcW w:w="2396" w:type="dxa"/>
            <w:vMerge w:val="restart"/>
          </w:tcPr>
          <w:p w14:paraId="2C8A7830" w14:textId="44309A45" w:rsidR="0020267E" w:rsidRPr="009960E4" w:rsidRDefault="0020267E" w:rsidP="0029057E">
            <w:pPr>
              <w:ind w:firstLine="0"/>
              <w:jc w:val="left"/>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731A2FA" w14:textId="77777777" w:rsidR="0020267E" w:rsidRPr="00C12414" w:rsidRDefault="002026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6462CFC" w14:textId="77777777" w:rsidR="0020267E" w:rsidRPr="00F55A7D" w:rsidRDefault="0020267E" w:rsidP="0029057E">
            <w:pPr>
              <w:ind w:firstLine="0"/>
              <w:jc w:val="left"/>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6D38830E" w14:textId="77777777" w:rsidR="0020267E" w:rsidRPr="00C12414" w:rsidRDefault="0020267E" w:rsidP="0029057E">
            <w:pPr>
              <w:ind w:firstLine="0"/>
              <w:contextualSpacing/>
              <w:jc w:val="left"/>
              <w:rPr>
                <w:sz w:val="24"/>
                <w:szCs w:val="24"/>
              </w:rPr>
            </w:pPr>
            <w:r>
              <w:rPr>
                <w:sz w:val="24"/>
                <w:szCs w:val="24"/>
              </w:rPr>
              <w:t>Деревня Малое Верево</w:t>
            </w:r>
            <w:r w:rsidRPr="00C12414">
              <w:rPr>
                <w:sz w:val="24"/>
                <w:szCs w:val="24"/>
              </w:rPr>
              <w:t>,</w:t>
            </w:r>
          </w:p>
          <w:p w14:paraId="2C08A32D" w14:textId="77777777" w:rsidR="0020267E" w:rsidRPr="00C12414" w:rsidRDefault="002026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6268CF2F" w14:textId="77777777" w:rsidR="0020267E" w:rsidRPr="00C12414" w:rsidRDefault="002026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4D0BDA" w:rsidRPr="00C12414" w14:paraId="1878717C" w14:textId="77777777" w:rsidTr="00C76118">
        <w:trPr>
          <w:trHeight w:val="1034"/>
        </w:trPr>
        <w:tc>
          <w:tcPr>
            <w:tcW w:w="1001" w:type="dxa"/>
            <w:vMerge/>
          </w:tcPr>
          <w:p w14:paraId="7FE5A98F" w14:textId="77777777" w:rsidR="004D0BDA" w:rsidRPr="00C12414" w:rsidRDefault="004D0BDA" w:rsidP="0029057E">
            <w:pPr>
              <w:ind w:firstLine="0"/>
              <w:jc w:val="center"/>
              <w:rPr>
                <w:rFonts w:eastAsia="Times New Roman"/>
                <w:sz w:val="24"/>
                <w:szCs w:val="24"/>
                <w:lang w:eastAsia="ru-RU"/>
              </w:rPr>
            </w:pPr>
          </w:p>
        </w:tc>
        <w:tc>
          <w:tcPr>
            <w:tcW w:w="2396" w:type="dxa"/>
            <w:vMerge/>
          </w:tcPr>
          <w:p w14:paraId="28A6C78A" w14:textId="77777777" w:rsidR="004D0BDA" w:rsidRDefault="004D0BDA" w:rsidP="0029057E">
            <w:pPr>
              <w:ind w:firstLine="0"/>
              <w:jc w:val="left"/>
              <w:rPr>
                <w:rFonts w:eastAsia="Times New Roman"/>
                <w:sz w:val="24"/>
                <w:szCs w:val="24"/>
                <w:lang w:eastAsia="ru-RU"/>
              </w:rPr>
            </w:pPr>
          </w:p>
        </w:tc>
        <w:tc>
          <w:tcPr>
            <w:tcW w:w="3544" w:type="dxa"/>
          </w:tcPr>
          <w:p w14:paraId="2141C4E3" w14:textId="22014286" w:rsidR="004D0BDA" w:rsidRDefault="004D0BDA"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32B0470" w14:textId="657EC61D" w:rsidR="004D0BDA" w:rsidRPr="00D30F2D" w:rsidRDefault="004D0BDA" w:rsidP="0029057E">
            <w:pPr>
              <w:ind w:firstLine="0"/>
              <w:contextualSpacing/>
              <w:jc w:val="left"/>
              <w:rPr>
                <w:sz w:val="24"/>
                <w:szCs w:val="24"/>
              </w:rPr>
            </w:pPr>
            <w:r w:rsidRPr="00D30F2D">
              <w:rPr>
                <w:sz w:val="24"/>
                <w:szCs w:val="24"/>
              </w:rPr>
              <w:t>Физкультурно-оздоровительный комплекс без трибун для зрителей</w:t>
            </w:r>
            <w:r>
              <w:rPr>
                <w:sz w:val="24"/>
                <w:szCs w:val="24"/>
              </w:rPr>
              <w:t xml:space="preserve"> с универсальным игровым залом</w:t>
            </w:r>
          </w:p>
        </w:tc>
        <w:tc>
          <w:tcPr>
            <w:tcW w:w="2407" w:type="dxa"/>
            <w:vMerge/>
          </w:tcPr>
          <w:p w14:paraId="545643EF" w14:textId="77777777" w:rsidR="004D0BDA" w:rsidRDefault="004D0BDA" w:rsidP="0029057E">
            <w:pPr>
              <w:ind w:firstLine="0"/>
              <w:contextualSpacing/>
              <w:jc w:val="left"/>
              <w:rPr>
                <w:sz w:val="24"/>
                <w:szCs w:val="24"/>
              </w:rPr>
            </w:pPr>
          </w:p>
        </w:tc>
        <w:tc>
          <w:tcPr>
            <w:tcW w:w="1949" w:type="dxa"/>
            <w:vMerge/>
          </w:tcPr>
          <w:p w14:paraId="0C78FC6C" w14:textId="77777777" w:rsidR="004D0BDA" w:rsidRPr="00C12414" w:rsidRDefault="004D0BDA" w:rsidP="0029057E">
            <w:pPr>
              <w:ind w:firstLine="0"/>
              <w:jc w:val="left"/>
              <w:rPr>
                <w:rFonts w:eastAsia="Times New Roman"/>
                <w:sz w:val="24"/>
                <w:szCs w:val="24"/>
                <w:lang w:eastAsia="ru-RU"/>
              </w:rPr>
            </w:pPr>
          </w:p>
        </w:tc>
      </w:tr>
      <w:tr w:rsidR="0020267E" w:rsidRPr="00C12414" w14:paraId="5CEC6743" w14:textId="77777777" w:rsidTr="00C76118">
        <w:trPr>
          <w:trHeight w:val="1034"/>
        </w:trPr>
        <w:tc>
          <w:tcPr>
            <w:tcW w:w="1001" w:type="dxa"/>
            <w:vMerge/>
          </w:tcPr>
          <w:p w14:paraId="30458CF8"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773DC64E" w14:textId="77777777" w:rsidR="0020267E" w:rsidRDefault="0020267E" w:rsidP="0029057E">
            <w:pPr>
              <w:ind w:firstLine="0"/>
              <w:jc w:val="left"/>
              <w:rPr>
                <w:rFonts w:eastAsia="Times New Roman"/>
                <w:sz w:val="24"/>
                <w:szCs w:val="24"/>
                <w:lang w:eastAsia="ru-RU"/>
              </w:rPr>
            </w:pPr>
          </w:p>
        </w:tc>
        <w:tc>
          <w:tcPr>
            <w:tcW w:w="3544" w:type="dxa"/>
          </w:tcPr>
          <w:p w14:paraId="17ED91BA" w14:textId="1F28A921" w:rsidR="0020267E" w:rsidRDefault="0020267E"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FFC5BEC" w14:textId="75ED26C9" w:rsidR="0020267E" w:rsidRPr="00332028" w:rsidRDefault="0020267E" w:rsidP="0029057E">
            <w:pPr>
              <w:ind w:firstLine="0"/>
              <w:contextualSpacing/>
              <w:jc w:val="left"/>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5F5F2DEC" w14:textId="77777777" w:rsidR="0020267E" w:rsidRDefault="0020267E" w:rsidP="0029057E">
            <w:pPr>
              <w:ind w:firstLine="0"/>
              <w:contextualSpacing/>
              <w:jc w:val="left"/>
              <w:rPr>
                <w:sz w:val="24"/>
                <w:szCs w:val="24"/>
              </w:rPr>
            </w:pPr>
          </w:p>
        </w:tc>
        <w:tc>
          <w:tcPr>
            <w:tcW w:w="1949" w:type="dxa"/>
            <w:vMerge/>
          </w:tcPr>
          <w:p w14:paraId="6171919F" w14:textId="77777777" w:rsidR="0020267E" w:rsidRPr="00C12414" w:rsidRDefault="0020267E" w:rsidP="0029057E">
            <w:pPr>
              <w:ind w:firstLine="0"/>
              <w:jc w:val="left"/>
              <w:rPr>
                <w:rFonts w:eastAsia="Times New Roman"/>
                <w:sz w:val="24"/>
                <w:szCs w:val="24"/>
                <w:lang w:eastAsia="ru-RU"/>
              </w:rPr>
            </w:pPr>
          </w:p>
        </w:tc>
      </w:tr>
      <w:tr w:rsidR="0020267E" w:rsidRPr="00C12414" w14:paraId="7BE52B67" w14:textId="77777777" w:rsidTr="00C76118">
        <w:trPr>
          <w:trHeight w:val="566"/>
        </w:trPr>
        <w:tc>
          <w:tcPr>
            <w:tcW w:w="1001" w:type="dxa"/>
            <w:vMerge/>
          </w:tcPr>
          <w:p w14:paraId="5FA66901"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0E1725BB" w14:textId="77777777" w:rsidR="0020267E" w:rsidRDefault="0020267E" w:rsidP="0029057E">
            <w:pPr>
              <w:ind w:firstLine="0"/>
              <w:jc w:val="left"/>
              <w:rPr>
                <w:rFonts w:eastAsia="Times New Roman"/>
                <w:sz w:val="24"/>
                <w:szCs w:val="24"/>
                <w:lang w:eastAsia="ru-RU"/>
              </w:rPr>
            </w:pPr>
          </w:p>
        </w:tc>
        <w:tc>
          <w:tcPr>
            <w:tcW w:w="3544" w:type="dxa"/>
          </w:tcPr>
          <w:p w14:paraId="290F2CA9" w14:textId="3AC3F860" w:rsidR="0020267E" w:rsidRDefault="0020267E" w:rsidP="0029057E">
            <w:pPr>
              <w:ind w:firstLine="0"/>
              <w:jc w:val="left"/>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46310BF0" w14:textId="2D62129D" w:rsidR="0020267E" w:rsidRDefault="004D0BDA" w:rsidP="0029057E">
            <w:pPr>
              <w:ind w:firstLine="0"/>
              <w:contextualSpacing/>
              <w:jc w:val="center"/>
              <w:rPr>
                <w:sz w:val="24"/>
                <w:szCs w:val="24"/>
              </w:rPr>
            </w:pPr>
            <w:r>
              <w:rPr>
                <w:sz w:val="24"/>
                <w:szCs w:val="24"/>
              </w:rPr>
              <w:t>1 050</w:t>
            </w:r>
          </w:p>
          <w:p w14:paraId="62A3C709" w14:textId="77777777" w:rsidR="0020267E" w:rsidRPr="00D30F2D" w:rsidRDefault="0020267E" w:rsidP="0029057E">
            <w:pPr>
              <w:ind w:firstLine="0"/>
              <w:contextualSpacing/>
              <w:jc w:val="center"/>
              <w:rPr>
                <w:sz w:val="24"/>
                <w:szCs w:val="24"/>
              </w:rPr>
            </w:pPr>
          </w:p>
        </w:tc>
        <w:tc>
          <w:tcPr>
            <w:tcW w:w="2407" w:type="dxa"/>
            <w:vMerge/>
          </w:tcPr>
          <w:p w14:paraId="40177DBC" w14:textId="77777777" w:rsidR="0020267E" w:rsidRDefault="0020267E" w:rsidP="0029057E">
            <w:pPr>
              <w:ind w:firstLine="0"/>
              <w:contextualSpacing/>
              <w:jc w:val="left"/>
              <w:rPr>
                <w:sz w:val="24"/>
                <w:szCs w:val="24"/>
              </w:rPr>
            </w:pPr>
          </w:p>
        </w:tc>
        <w:tc>
          <w:tcPr>
            <w:tcW w:w="1949" w:type="dxa"/>
            <w:vMerge/>
          </w:tcPr>
          <w:p w14:paraId="603F6A7D" w14:textId="77777777" w:rsidR="0020267E" w:rsidRPr="00C12414" w:rsidRDefault="0020267E" w:rsidP="0029057E">
            <w:pPr>
              <w:ind w:firstLine="0"/>
              <w:jc w:val="left"/>
              <w:rPr>
                <w:rFonts w:eastAsia="Times New Roman"/>
                <w:sz w:val="24"/>
                <w:szCs w:val="24"/>
                <w:lang w:eastAsia="ru-RU"/>
              </w:rPr>
            </w:pPr>
          </w:p>
        </w:tc>
      </w:tr>
      <w:tr w:rsidR="0020267E" w:rsidRPr="00C12414" w14:paraId="588302BD" w14:textId="77777777" w:rsidTr="00C76118">
        <w:trPr>
          <w:trHeight w:val="628"/>
        </w:trPr>
        <w:tc>
          <w:tcPr>
            <w:tcW w:w="1001" w:type="dxa"/>
            <w:vMerge/>
          </w:tcPr>
          <w:p w14:paraId="74C3D047"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171A21A4" w14:textId="77777777" w:rsidR="0020267E" w:rsidRDefault="0020267E" w:rsidP="0029057E">
            <w:pPr>
              <w:ind w:firstLine="0"/>
              <w:jc w:val="left"/>
              <w:rPr>
                <w:rFonts w:eastAsia="Times New Roman"/>
                <w:sz w:val="24"/>
                <w:szCs w:val="24"/>
                <w:lang w:eastAsia="ru-RU"/>
              </w:rPr>
            </w:pPr>
          </w:p>
        </w:tc>
        <w:tc>
          <w:tcPr>
            <w:tcW w:w="3544" w:type="dxa"/>
          </w:tcPr>
          <w:p w14:paraId="60894F24" w14:textId="5EB43779" w:rsidR="0020267E" w:rsidRPr="00F473BB" w:rsidRDefault="0020267E"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EAE0B9F" w14:textId="42C10615" w:rsidR="0020267E" w:rsidRDefault="0020267E" w:rsidP="0029057E">
            <w:pPr>
              <w:ind w:firstLine="0"/>
              <w:contextualSpacing/>
              <w:jc w:val="center"/>
              <w:rPr>
                <w:sz w:val="24"/>
                <w:szCs w:val="24"/>
              </w:rPr>
            </w:pPr>
            <w:r>
              <w:rPr>
                <w:sz w:val="24"/>
                <w:szCs w:val="24"/>
              </w:rPr>
              <w:t>210</w:t>
            </w:r>
          </w:p>
        </w:tc>
        <w:tc>
          <w:tcPr>
            <w:tcW w:w="2407" w:type="dxa"/>
            <w:vMerge/>
          </w:tcPr>
          <w:p w14:paraId="460089AF" w14:textId="77777777" w:rsidR="0020267E" w:rsidRDefault="0020267E" w:rsidP="0029057E">
            <w:pPr>
              <w:ind w:firstLine="0"/>
              <w:contextualSpacing/>
              <w:jc w:val="left"/>
              <w:rPr>
                <w:sz w:val="24"/>
                <w:szCs w:val="24"/>
              </w:rPr>
            </w:pPr>
          </w:p>
        </w:tc>
        <w:tc>
          <w:tcPr>
            <w:tcW w:w="1949" w:type="dxa"/>
            <w:vMerge/>
          </w:tcPr>
          <w:p w14:paraId="1DAEDDE3" w14:textId="77777777" w:rsidR="0020267E" w:rsidRPr="00C12414" w:rsidRDefault="0020267E" w:rsidP="0029057E">
            <w:pPr>
              <w:ind w:firstLine="0"/>
              <w:jc w:val="left"/>
              <w:rPr>
                <w:rFonts w:eastAsia="Times New Roman"/>
                <w:sz w:val="24"/>
                <w:szCs w:val="24"/>
                <w:lang w:eastAsia="ru-RU"/>
              </w:rPr>
            </w:pPr>
          </w:p>
        </w:tc>
      </w:tr>
      <w:tr w:rsidR="0020267E" w:rsidRPr="00C12414" w14:paraId="0586B89A" w14:textId="77777777" w:rsidTr="0020267E">
        <w:trPr>
          <w:trHeight w:val="60"/>
        </w:trPr>
        <w:tc>
          <w:tcPr>
            <w:tcW w:w="1001" w:type="dxa"/>
            <w:vMerge/>
          </w:tcPr>
          <w:p w14:paraId="0EB17B52"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49D4A1A0" w14:textId="77777777" w:rsidR="0020267E" w:rsidRDefault="0020267E" w:rsidP="0029057E">
            <w:pPr>
              <w:ind w:firstLine="0"/>
              <w:jc w:val="left"/>
              <w:rPr>
                <w:rFonts w:eastAsia="Times New Roman"/>
                <w:sz w:val="24"/>
                <w:szCs w:val="24"/>
                <w:lang w:eastAsia="ru-RU"/>
              </w:rPr>
            </w:pPr>
          </w:p>
        </w:tc>
        <w:tc>
          <w:tcPr>
            <w:tcW w:w="3544" w:type="dxa"/>
          </w:tcPr>
          <w:p w14:paraId="7D4950BC" w14:textId="31476933" w:rsidR="0020267E" w:rsidRDefault="002026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0AB45CB" w14:textId="38988FB5" w:rsidR="0020267E" w:rsidRPr="00D30F2D" w:rsidRDefault="0020267E" w:rsidP="0029057E">
            <w:pPr>
              <w:ind w:firstLine="0"/>
              <w:contextualSpacing/>
              <w:jc w:val="center"/>
              <w:rPr>
                <w:sz w:val="24"/>
                <w:szCs w:val="24"/>
              </w:rPr>
            </w:pPr>
            <w:r>
              <w:rPr>
                <w:sz w:val="24"/>
                <w:szCs w:val="24"/>
              </w:rPr>
              <w:t>2045</w:t>
            </w:r>
          </w:p>
        </w:tc>
        <w:tc>
          <w:tcPr>
            <w:tcW w:w="2407" w:type="dxa"/>
            <w:vMerge/>
          </w:tcPr>
          <w:p w14:paraId="45A13C36" w14:textId="77777777" w:rsidR="0020267E" w:rsidRDefault="0020267E" w:rsidP="0029057E">
            <w:pPr>
              <w:ind w:firstLine="0"/>
              <w:contextualSpacing/>
              <w:jc w:val="left"/>
              <w:rPr>
                <w:sz w:val="24"/>
                <w:szCs w:val="24"/>
              </w:rPr>
            </w:pPr>
          </w:p>
        </w:tc>
        <w:tc>
          <w:tcPr>
            <w:tcW w:w="1949" w:type="dxa"/>
            <w:vMerge/>
          </w:tcPr>
          <w:p w14:paraId="558FB7B0" w14:textId="77777777" w:rsidR="0020267E" w:rsidRPr="00C12414" w:rsidRDefault="0020267E" w:rsidP="0029057E">
            <w:pPr>
              <w:ind w:firstLine="0"/>
              <w:jc w:val="left"/>
              <w:rPr>
                <w:rFonts w:eastAsia="Times New Roman"/>
                <w:sz w:val="24"/>
                <w:szCs w:val="24"/>
                <w:lang w:eastAsia="ru-RU"/>
              </w:rPr>
            </w:pPr>
          </w:p>
        </w:tc>
      </w:tr>
      <w:tr w:rsidR="0020267E" w:rsidRPr="00C12414" w14:paraId="7974ABEE" w14:textId="77777777" w:rsidTr="00C76118">
        <w:trPr>
          <w:trHeight w:val="418"/>
        </w:trPr>
        <w:tc>
          <w:tcPr>
            <w:tcW w:w="1001" w:type="dxa"/>
            <w:vMerge w:val="restart"/>
          </w:tcPr>
          <w:p w14:paraId="1299FF36" w14:textId="1CF1E1FA" w:rsidR="0020267E" w:rsidRPr="00C12414" w:rsidRDefault="0020267E"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13</w:t>
            </w:r>
            <w:r w:rsidRPr="00C12414">
              <w:rPr>
                <w:rFonts w:eastAsia="Times New Roman"/>
                <w:sz w:val="24"/>
                <w:szCs w:val="24"/>
                <w:lang w:eastAsia="ru-RU"/>
              </w:rPr>
              <w:t>.</w:t>
            </w:r>
          </w:p>
        </w:tc>
        <w:tc>
          <w:tcPr>
            <w:tcW w:w="2396" w:type="dxa"/>
            <w:vMerge w:val="restart"/>
          </w:tcPr>
          <w:p w14:paraId="38E06FBE" w14:textId="6A16EB3A" w:rsidR="0020267E" w:rsidRPr="009960E4" w:rsidRDefault="0020267E" w:rsidP="0029057E">
            <w:pPr>
              <w:ind w:firstLine="0"/>
              <w:jc w:val="left"/>
              <w:rPr>
                <w:rFonts w:eastAsia="Times New Roman"/>
                <w:sz w:val="24"/>
                <w:szCs w:val="24"/>
                <w:lang w:eastAsia="ru-RU"/>
              </w:rPr>
            </w:pPr>
            <w:r>
              <w:rPr>
                <w:rFonts w:eastAsia="Times New Roman"/>
                <w:sz w:val="24"/>
                <w:szCs w:val="24"/>
              </w:rPr>
              <w:t>Спортивное сооружение</w:t>
            </w:r>
          </w:p>
        </w:tc>
        <w:tc>
          <w:tcPr>
            <w:tcW w:w="3544" w:type="dxa"/>
          </w:tcPr>
          <w:p w14:paraId="152B9D8C" w14:textId="77777777" w:rsidR="0020267E" w:rsidRPr="00C12414" w:rsidRDefault="002026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547CF50" w14:textId="308D3086" w:rsidR="0020267E" w:rsidRPr="00F55A7D" w:rsidRDefault="0020267E" w:rsidP="0029057E">
            <w:pPr>
              <w:ind w:firstLine="0"/>
              <w:jc w:val="left"/>
              <w:rPr>
                <w:rFonts w:eastAsia="Times New Roman"/>
                <w:sz w:val="24"/>
                <w:szCs w:val="24"/>
                <w:lang w:eastAsia="ru-RU"/>
              </w:rPr>
            </w:pPr>
            <w:r w:rsidRPr="00165377">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w:t>
            </w:r>
            <w:proofErr w:type="spellStart"/>
            <w:r w:rsidRPr="00165377">
              <w:rPr>
                <w:rFonts w:eastAsia="Times New Roman"/>
                <w:sz w:val="24"/>
                <w:szCs w:val="24"/>
                <w:lang w:eastAsia="ru-RU"/>
              </w:rPr>
              <w:t>Вайялово</w:t>
            </w:r>
            <w:proofErr w:type="spellEnd"/>
            <w:r w:rsidRPr="00165377">
              <w:rPr>
                <w:rFonts w:eastAsia="Times New Roman"/>
                <w:sz w:val="24"/>
                <w:szCs w:val="24"/>
                <w:lang w:eastAsia="ru-RU"/>
              </w:rPr>
              <w:t xml:space="preserve">, деревни Вайя, деревни </w:t>
            </w:r>
            <w:proofErr w:type="spellStart"/>
            <w:r w:rsidRPr="00165377">
              <w:rPr>
                <w:rFonts w:eastAsia="Times New Roman"/>
                <w:sz w:val="24"/>
                <w:szCs w:val="24"/>
                <w:lang w:eastAsia="ru-RU"/>
              </w:rPr>
              <w:t>Пегелево</w:t>
            </w:r>
            <w:proofErr w:type="spellEnd"/>
            <w:r w:rsidRPr="00165377">
              <w:rPr>
                <w:rFonts w:eastAsia="Times New Roman"/>
                <w:sz w:val="24"/>
                <w:szCs w:val="24"/>
                <w:lang w:eastAsia="ru-RU"/>
              </w:rPr>
              <w:t xml:space="preserve">, </w:t>
            </w:r>
            <w:r w:rsidRPr="00165377">
              <w:rPr>
                <w:rFonts w:eastAsia="Times New Roman"/>
                <w:sz w:val="24"/>
                <w:szCs w:val="24"/>
                <w:lang w:eastAsia="ru-RU"/>
              </w:rPr>
              <w:lastRenderedPageBreak/>
              <w:t xml:space="preserve">деревни </w:t>
            </w:r>
            <w:proofErr w:type="spellStart"/>
            <w:r w:rsidRPr="00165377">
              <w:rPr>
                <w:rFonts w:eastAsia="Times New Roman"/>
                <w:sz w:val="24"/>
                <w:szCs w:val="24"/>
                <w:lang w:eastAsia="ru-RU"/>
              </w:rPr>
              <w:t>Кирлово</w:t>
            </w:r>
            <w:proofErr w:type="spellEnd"/>
            <w:r w:rsidRPr="00165377">
              <w:rPr>
                <w:rFonts w:eastAsia="Times New Roman"/>
                <w:sz w:val="24"/>
                <w:szCs w:val="24"/>
                <w:lang w:eastAsia="ru-RU"/>
              </w:rPr>
              <w:t xml:space="preserve">, деревни Ивановка, поселка Торфопредприятие, поселка при железнодорожной станции Новое </w:t>
            </w:r>
            <w:proofErr w:type="spellStart"/>
            <w:r w:rsidRPr="00165377">
              <w:rPr>
                <w:rFonts w:eastAsia="Times New Roman"/>
                <w:sz w:val="24"/>
                <w:szCs w:val="24"/>
                <w:lang w:eastAsia="ru-RU"/>
              </w:rPr>
              <w:t>Мозино</w:t>
            </w:r>
            <w:proofErr w:type="spellEnd"/>
          </w:p>
        </w:tc>
        <w:tc>
          <w:tcPr>
            <w:tcW w:w="2407" w:type="dxa"/>
            <w:vMerge w:val="restart"/>
          </w:tcPr>
          <w:p w14:paraId="0B58AFA2" w14:textId="77777777" w:rsidR="0020267E" w:rsidRPr="00C12414" w:rsidRDefault="0020267E" w:rsidP="0029057E">
            <w:pPr>
              <w:ind w:firstLine="0"/>
              <w:contextualSpacing/>
              <w:jc w:val="left"/>
              <w:rPr>
                <w:sz w:val="24"/>
                <w:szCs w:val="24"/>
              </w:rPr>
            </w:pPr>
            <w:r>
              <w:rPr>
                <w:sz w:val="24"/>
                <w:szCs w:val="24"/>
              </w:rPr>
              <w:lastRenderedPageBreak/>
              <w:t xml:space="preserve">Деревня </w:t>
            </w:r>
            <w:proofErr w:type="spellStart"/>
            <w:r>
              <w:rPr>
                <w:sz w:val="24"/>
                <w:szCs w:val="24"/>
              </w:rPr>
              <w:t>Вайялово</w:t>
            </w:r>
            <w:proofErr w:type="spellEnd"/>
            <w:r w:rsidRPr="00C12414">
              <w:rPr>
                <w:sz w:val="24"/>
                <w:szCs w:val="24"/>
              </w:rPr>
              <w:t>,</w:t>
            </w:r>
          </w:p>
          <w:p w14:paraId="7CAC5A68" w14:textId="64569B69" w:rsidR="0020267E" w:rsidRPr="00C12414" w:rsidRDefault="0020267E" w:rsidP="0029057E">
            <w:pPr>
              <w:ind w:firstLine="0"/>
              <w:jc w:val="left"/>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7B15413D" w14:textId="77777777" w:rsidR="0020267E" w:rsidRPr="00C12414" w:rsidRDefault="002026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20267E" w:rsidRPr="00C12414" w14:paraId="53A79016" w14:textId="77777777" w:rsidTr="002900A9">
        <w:trPr>
          <w:trHeight w:val="493"/>
        </w:trPr>
        <w:tc>
          <w:tcPr>
            <w:tcW w:w="1001" w:type="dxa"/>
            <w:vMerge/>
          </w:tcPr>
          <w:p w14:paraId="0BF4C386"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47FD9B1C" w14:textId="77777777" w:rsidR="0020267E" w:rsidRDefault="0020267E" w:rsidP="0029057E">
            <w:pPr>
              <w:ind w:firstLine="0"/>
              <w:jc w:val="left"/>
              <w:rPr>
                <w:rFonts w:eastAsia="Times New Roman"/>
                <w:sz w:val="24"/>
                <w:szCs w:val="24"/>
                <w:lang w:eastAsia="ru-RU"/>
              </w:rPr>
            </w:pPr>
          </w:p>
        </w:tc>
        <w:tc>
          <w:tcPr>
            <w:tcW w:w="3544" w:type="dxa"/>
          </w:tcPr>
          <w:p w14:paraId="67345A2F" w14:textId="0DA6B1E2" w:rsidR="0020267E" w:rsidRDefault="002026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E74B52F" w14:textId="48387DB4" w:rsidR="0020267E" w:rsidRPr="00D30F2D" w:rsidRDefault="00C3122E" w:rsidP="0029057E">
            <w:pPr>
              <w:ind w:firstLine="0"/>
              <w:contextualSpacing/>
              <w:jc w:val="left"/>
              <w:rPr>
                <w:sz w:val="24"/>
                <w:szCs w:val="24"/>
              </w:rPr>
            </w:pPr>
            <w:r>
              <w:rPr>
                <w:sz w:val="24"/>
                <w:szCs w:val="24"/>
              </w:rPr>
              <w:t>Физкультурно-оздоровительный комплекс открытого типа</w:t>
            </w:r>
          </w:p>
        </w:tc>
        <w:tc>
          <w:tcPr>
            <w:tcW w:w="2407" w:type="dxa"/>
            <w:vMerge/>
          </w:tcPr>
          <w:p w14:paraId="3E57AC6F" w14:textId="77777777" w:rsidR="0020267E" w:rsidRDefault="0020267E" w:rsidP="0029057E">
            <w:pPr>
              <w:ind w:firstLine="0"/>
              <w:contextualSpacing/>
              <w:jc w:val="left"/>
              <w:rPr>
                <w:sz w:val="24"/>
                <w:szCs w:val="24"/>
              </w:rPr>
            </w:pPr>
          </w:p>
        </w:tc>
        <w:tc>
          <w:tcPr>
            <w:tcW w:w="1949" w:type="dxa"/>
            <w:vMerge/>
          </w:tcPr>
          <w:p w14:paraId="447EE86E" w14:textId="77777777" w:rsidR="0020267E" w:rsidRPr="00C12414" w:rsidRDefault="0020267E" w:rsidP="0029057E">
            <w:pPr>
              <w:ind w:firstLine="0"/>
              <w:jc w:val="left"/>
              <w:rPr>
                <w:rFonts w:eastAsia="Times New Roman"/>
                <w:sz w:val="24"/>
                <w:szCs w:val="24"/>
                <w:lang w:eastAsia="ru-RU"/>
              </w:rPr>
            </w:pPr>
          </w:p>
        </w:tc>
      </w:tr>
      <w:tr w:rsidR="0020267E" w:rsidRPr="00C12414" w14:paraId="1E974A1E" w14:textId="77777777" w:rsidTr="002900A9">
        <w:trPr>
          <w:trHeight w:val="493"/>
        </w:trPr>
        <w:tc>
          <w:tcPr>
            <w:tcW w:w="1001" w:type="dxa"/>
            <w:vMerge/>
          </w:tcPr>
          <w:p w14:paraId="1ABC8E46"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4EAAE6AD" w14:textId="77777777" w:rsidR="0020267E" w:rsidRDefault="0020267E" w:rsidP="0029057E">
            <w:pPr>
              <w:ind w:firstLine="0"/>
              <w:jc w:val="left"/>
              <w:rPr>
                <w:rFonts w:eastAsia="Times New Roman"/>
                <w:sz w:val="24"/>
                <w:szCs w:val="24"/>
                <w:lang w:eastAsia="ru-RU"/>
              </w:rPr>
            </w:pPr>
          </w:p>
        </w:tc>
        <w:tc>
          <w:tcPr>
            <w:tcW w:w="3544" w:type="dxa"/>
          </w:tcPr>
          <w:p w14:paraId="0D604D1F" w14:textId="3C703245" w:rsidR="0020267E" w:rsidRDefault="0020267E"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427B62AC" w14:textId="34AA9AAE" w:rsidR="0020267E" w:rsidRPr="00165377" w:rsidRDefault="0020267E" w:rsidP="0029057E">
            <w:pPr>
              <w:ind w:firstLine="0"/>
              <w:contextualSpacing/>
              <w:jc w:val="left"/>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1285341C" w14:textId="77777777" w:rsidR="0020267E" w:rsidRDefault="0020267E" w:rsidP="0029057E">
            <w:pPr>
              <w:ind w:firstLine="0"/>
              <w:contextualSpacing/>
              <w:jc w:val="left"/>
              <w:rPr>
                <w:sz w:val="24"/>
                <w:szCs w:val="24"/>
              </w:rPr>
            </w:pPr>
          </w:p>
        </w:tc>
        <w:tc>
          <w:tcPr>
            <w:tcW w:w="1949" w:type="dxa"/>
            <w:vMerge/>
          </w:tcPr>
          <w:p w14:paraId="1B2CBE90" w14:textId="77777777" w:rsidR="0020267E" w:rsidRPr="00C12414" w:rsidRDefault="0020267E" w:rsidP="0029057E">
            <w:pPr>
              <w:ind w:firstLine="0"/>
              <w:jc w:val="left"/>
              <w:rPr>
                <w:rFonts w:eastAsia="Times New Roman"/>
                <w:sz w:val="24"/>
                <w:szCs w:val="24"/>
                <w:lang w:eastAsia="ru-RU"/>
              </w:rPr>
            </w:pPr>
          </w:p>
        </w:tc>
      </w:tr>
      <w:tr w:rsidR="0020267E" w:rsidRPr="00C12414" w14:paraId="2ABFFF1C" w14:textId="77777777" w:rsidTr="00C76118">
        <w:trPr>
          <w:trHeight w:val="566"/>
        </w:trPr>
        <w:tc>
          <w:tcPr>
            <w:tcW w:w="1001" w:type="dxa"/>
            <w:vMerge/>
          </w:tcPr>
          <w:p w14:paraId="5E4F8ACF"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2C8D19D7" w14:textId="77777777" w:rsidR="0020267E" w:rsidRDefault="0020267E" w:rsidP="0029057E">
            <w:pPr>
              <w:ind w:firstLine="0"/>
              <w:jc w:val="left"/>
              <w:rPr>
                <w:rFonts w:eastAsia="Times New Roman"/>
                <w:sz w:val="24"/>
                <w:szCs w:val="24"/>
                <w:lang w:eastAsia="ru-RU"/>
              </w:rPr>
            </w:pPr>
          </w:p>
        </w:tc>
        <w:tc>
          <w:tcPr>
            <w:tcW w:w="3544" w:type="dxa"/>
          </w:tcPr>
          <w:p w14:paraId="3C252380" w14:textId="1125BE32" w:rsidR="0020267E" w:rsidRDefault="0020267E" w:rsidP="0029057E">
            <w:pPr>
              <w:ind w:firstLine="0"/>
              <w:jc w:val="left"/>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77CFA988" w14:textId="2E811F3B" w:rsidR="0020267E" w:rsidRDefault="000F2ED5" w:rsidP="0029057E">
            <w:pPr>
              <w:ind w:firstLine="0"/>
              <w:contextualSpacing/>
              <w:jc w:val="center"/>
              <w:rPr>
                <w:sz w:val="24"/>
                <w:szCs w:val="24"/>
              </w:rPr>
            </w:pPr>
            <w:r>
              <w:rPr>
                <w:sz w:val="24"/>
                <w:szCs w:val="24"/>
              </w:rPr>
              <w:t>1 000</w:t>
            </w:r>
          </w:p>
          <w:p w14:paraId="74A7C3E9" w14:textId="77777777" w:rsidR="0020267E" w:rsidRPr="00D30F2D" w:rsidRDefault="0020267E" w:rsidP="0029057E">
            <w:pPr>
              <w:ind w:firstLine="0"/>
              <w:contextualSpacing/>
              <w:jc w:val="center"/>
              <w:rPr>
                <w:sz w:val="24"/>
                <w:szCs w:val="24"/>
              </w:rPr>
            </w:pPr>
          </w:p>
        </w:tc>
        <w:tc>
          <w:tcPr>
            <w:tcW w:w="2407" w:type="dxa"/>
            <w:vMerge/>
          </w:tcPr>
          <w:p w14:paraId="6313A513" w14:textId="77777777" w:rsidR="0020267E" w:rsidRDefault="0020267E" w:rsidP="0029057E">
            <w:pPr>
              <w:ind w:firstLine="0"/>
              <w:contextualSpacing/>
              <w:jc w:val="left"/>
              <w:rPr>
                <w:sz w:val="24"/>
                <w:szCs w:val="24"/>
              </w:rPr>
            </w:pPr>
          </w:p>
        </w:tc>
        <w:tc>
          <w:tcPr>
            <w:tcW w:w="1949" w:type="dxa"/>
            <w:vMerge/>
          </w:tcPr>
          <w:p w14:paraId="03B0A53E" w14:textId="77777777" w:rsidR="0020267E" w:rsidRPr="00C12414" w:rsidRDefault="0020267E" w:rsidP="0029057E">
            <w:pPr>
              <w:ind w:firstLine="0"/>
              <w:jc w:val="left"/>
              <w:rPr>
                <w:rFonts w:eastAsia="Times New Roman"/>
                <w:sz w:val="24"/>
                <w:szCs w:val="24"/>
                <w:lang w:eastAsia="ru-RU"/>
              </w:rPr>
            </w:pPr>
          </w:p>
        </w:tc>
      </w:tr>
      <w:tr w:rsidR="0020267E" w:rsidRPr="00C12414" w14:paraId="59561CC5" w14:textId="77777777" w:rsidTr="00C76118">
        <w:trPr>
          <w:trHeight w:val="566"/>
        </w:trPr>
        <w:tc>
          <w:tcPr>
            <w:tcW w:w="1001" w:type="dxa"/>
            <w:vMerge/>
          </w:tcPr>
          <w:p w14:paraId="72E6D9BB"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1D3BDA3D" w14:textId="77777777" w:rsidR="0020267E" w:rsidRDefault="0020267E" w:rsidP="0029057E">
            <w:pPr>
              <w:ind w:firstLine="0"/>
              <w:jc w:val="left"/>
              <w:rPr>
                <w:rFonts w:eastAsia="Times New Roman"/>
                <w:sz w:val="24"/>
                <w:szCs w:val="24"/>
                <w:lang w:eastAsia="ru-RU"/>
              </w:rPr>
            </w:pPr>
          </w:p>
        </w:tc>
        <w:tc>
          <w:tcPr>
            <w:tcW w:w="3544" w:type="dxa"/>
          </w:tcPr>
          <w:p w14:paraId="1C302104" w14:textId="4668532B" w:rsidR="0020267E" w:rsidRPr="00165377" w:rsidRDefault="0020267E"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7D6F5B89" w14:textId="2B4B6BF1" w:rsidR="0020267E" w:rsidRDefault="0020267E" w:rsidP="0029057E">
            <w:pPr>
              <w:ind w:firstLine="0"/>
              <w:contextualSpacing/>
              <w:jc w:val="center"/>
              <w:rPr>
                <w:sz w:val="24"/>
                <w:szCs w:val="24"/>
              </w:rPr>
            </w:pPr>
            <w:r>
              <w:rPr>
                <w:sz w:val="24"/>
                <w:szCs w:val="24"/>
              </w:rPr>
              <w:t>173</w:t>
            </w:r>
          </w:p>
        </w:tc>
        <w:tc>
          <w:tcPr>
            <w:tcW w:w="2407" w:type="dxa"/>
            <w:vMerge/>
          </w:tcPr>
          <w:p w14:paraId="341782BE" w14:textId="77777777" w:rsidR="0020267E" w:rsidRDefault="0020267E" w:rsidP="0029057E">
            <w:pPr>
              <w:ind w:firstLine="0"/>
              <w:contextualSpacing/>
              <w:jc w:val="left"/>
              <w:rPr>
                <w:sz w:val="24"/>
                <w:szCs w:val="24"/>
              </w:rPr>
            </w:pPr>
          </w:p>
        </w:tc>
        <w:tc>
          <w:tcPr>
            <w:tcW w:w="1949" w:type="dxa"/>
            <w:vMerge/>
          </w:tcPr>
          <w:p w14:paraId="04FF8320" w14:textId="77777777" w:rsidR="0020267E" w:rsidRPr="00C12414" w:rsidRDefault="0020267E" w:rsidP="0029057E">
            <w:pPr>
              <w:ind w:firstLine="0"/>
              <w:jc w:val="left"/>
              <w:rPr>
                <w:rFonts w:eastAsia="Times New Roman"/>
                <w:sz w:val="24"/>
                <w:szCs w:val="24"/>
                <w:lang w:eastAsia="ru-RU"/>
              </w:rPr>
            </w:pPr>
          </w:p>
        </w:tc>
      </w:tr>
      <w:tr w:rsidR="0020267E" w:rsidRPr="00C12414" w14:paraId="357672EC" w14:textId="77777777" w:rsidTr="0020267E">
        <w:trPr>
          <w:trHeight w:val="60"/>
        </w:trPr>
        <w:tc>
          <w:tcPr>
            <w:tcW w:w="1001" w:type="dxa"/>
            <w:vMerge/>
          </w:tcPr>
          <w:p w14:paraId="4F6D11F5" w14:textId="77777777" w:rsidR="0020267E" w:rsidRPr="00C12414" w:rsidRDefault="0020267E" w:rsidP="0029057E">
            <w:pPr>
              <w:ind w:firstLine="0"/>
              <w:jc w:val="center"/>
              <w:rPr>
                <w:rFonts w:eastAsia="Times New Roman"/>
                <w:sz w:val="24"/>
                <w:szCs w:val="24"/>
                <w:lang w:eastAsia="ru-RU"/>
              </w:rPr>
            </w:pPr>
          </w:p>
        </w:tc>
        <w:tc>
          <w:tcPr>
            <w:tcW w:w="2396" w:type="dxa"/>
            <w:vMerge/>
          </w:tcPr>
          <w:p w14:paraId="2656C1E4" w14:textId="77777777" w:rsidR="0020267E" w:rsidRDefault="0020267E" w:rsidP="0029057E">
            <w:pPr>
              <w:ind w:firstLine="0"/>
              <w:jc w:val="left"/>
              <w:rPr>
                <w:rFonts w:eastAsia="Times New Roman"/>
                <w:sz w:val="24"/>
                <w:szCs w:val="24"/>
                <w:lang w:eastAsia="ru-RU"/>
              </w:rPr>
            </w:pPr>
          </w:p>
        </w:tc>
        <w:tc>
          <w:tcPr>
            <w:tcW w:w="3544" w:type="dxa"/>
          </w:tcPr>
          <w:p w14:paraId="69591228" w14:textId="0AD1F221" w:rsidR="0020267E" w:rsidRDefault="002026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91A6991" w14:textId="1C38D1E3" w:rsidR="0020267E" w:rsidRPr="00D30F2D" w:rsidRDefault="0020267E" w:rsidP="0029057E">
            <w:pPr>
              <w:ind w:firstLine="0"/>
              <w:contextualSpacing/>
              <w:jc w:val="center"/>
              <w:rPr>
                <w:sz w:val="24"/>
                <w:szCs w:val="24"/>
              </w:rPr>
            </w:pPr>
            <w:r>
              <w:rPr>
                <w:sz w:val="24"/>
                <w:szCs w:val="24"/>
              </w:rPr>
              <w:t>2045</w:t>
            </w:r>
          </w:p>
        </w:tc>
        <w:tc>
          <w:tcPr>
            <w:tcW w:w="2407" w:type="dxa"/>
            <w:vMerge/>
          </w:tcPr>
          <w:p w14:paraId="25509BC5" w14:textId="77777777" w:rsidR="0020267E" w:rsidRDefault="0020267E" w:rsidP="0029057E">
            <w:pPr>
              <w:ind w:firstLine="0"/>
              <w:contextualSpacing/>
              <w:jc w:val="left"/>
              <w:rPr>
                <w:sz w:val="24"/>
                <w:szCs w:val="24"/>
              </w:rPr>
            </w:pPr>
          </w:p>
        </w:tc>
        <w:tc>
          <w:tcPr>
            <w:tcW w:w="1949" w:type="dxa"/>
            <w:vMerge/>
          </w:tcPr>
          <w:p w14:paraId="2074A1F8" w14:textId="77777777" w:rsidR="0020267E" w:rsidRPr="00C12414" w:rsidRDefault="0020267E" w:rsidP="0029057E">
            <w:pPr>
              <w:ind w:firstLine="0"/>
              <w:jc w:val="left"/>
              <w:rPr>
                <w:rFonts w:eastAsia="Times New Roman"/>
                <w:sz w:val="24"/>
                <w:szCs w:val="24"/>
                <w:lang w:eastAsia="ru-RU"/>
              </w:rPr>
            </w:pPr>
          </w:p>
        </w:tc>
      </w:tr>
      <w:tr w:rsidR="00EB5669" w:rsidRPr="00C12414" w14:paraId="77DB7142" w14:textId="77777777" w:rsidTr="00C76118">
        <w:trPr>
          <w:trHeight w:val="418"/>
        </w:trPr>
        <w:tc>
          <w:tcPr>
            <w:tcW w:w="1001" w:type="dxa"/>
            <w:vMerge w:val="restart"/>
          </w:tcPr>
          <w:p w14:paraId="7D1B375C" w14:textId="7F77FF38" w:rsidR="00EB5669" w:rsidRPr="00C12414" w:rsidRDefault="00EB5669"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14</w:t>
            </w:r>
            <w:r w:rsidRPr="00C12414">
              <w:rPr>
                <w:rFonts w:eastAsia="Times New Roman"/>
                <w:sz w:val="24"/>
                <w:szCs w:val="24"/>
                <w:lang w:eastAsia="ru-RU"/>
              </w:rPr>
              <w:t>.</w:t>
            </w:r>
          </w:p>
        </w:tc>
        <w:tc>
          <w:tcPr>
            <w:tcW w:w="2396" w:type="dxa"/>
            <w:vMerge w:val="restart"/>
          </w:tcPr>
          <w:p w14:paraId="1827BE09" w14:textId="1F4FBB58" w:rsidR="00EB5669" w:rsidRPr="009960E4" w:rsidRDefault="00EB5669" w:rsidP="0029057E">
            <w:pPr>
              <w:ind w:firstLine="0"/>
              <w:jc w:val="left"/>
              <w:rPr>
                <w:rFonts w:eastAsia="Times New Roman"/>
                <w:sz w:val="24"/>
                <w:szCs w:val="24"/>
                <w:lang w:eastAsia="ru-RU"/>
              </w:rPr>
            </w:pPr>
            <w:r>
              <w:rPr>
                <w:rFonts w:eastAsia="Times New Roman"/>
                <w:sz w:val="24"/>
                <w:szCs w:val="24"/>
              </w:rPr>
              <w:t>Спортивное сооружение</w:t>
            </w:r>
          </w:p>
        </w:tc>
        <w:tc>
          <w:tcPr>
            <w:tcW w:w="3544" w:type="dxa"/>
          </w:tcPr>
          <w:p w14:paraId="47B20B41" w14:textId="77777777" w:rsidR="00EB5669" w:rsidRPr="00C12414" w:rsidRDefault="00EB5669"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46687FE" w14:textId="153947C7" w:rsidR="00EB5669" w:rsidRPr="00F55A7D" w:rsidRDefault="00EB5669" w:rsidP="0029057E">
            <w:pPr>
              <w:ind w:firstLine="0"/>
              <w:jc w:val="left"/>
              <w:rPr>
                <w:rFonts w:eastAsia="Times New Roman"/>
                <w:sz w:val="24"/>
                <w:szCs w:val="24"/>
                <w:lang w:eastAsia="ru-RU"/>
              </w:rPr>
            </w:pPr>
            <w:r w:rsidRPr="00165377">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w:t>
            </w:r>
            <w:proofErr w:type="spellStart"/>
            <w:r w:rsidRPr="00165377">
              <w:rPr>
                <w:rFonts w:eastAsia="Times New Roman"/>
                <w:sz w:val="24"/>
                <w:szCs w:val="24"/>
                <w:lang w:eastAsia="ru-RU"/>
              </w:rPr>
              <w:t>Вайялово</w:t>
            </w:r>
            <w:proofErr w:type="spellEnd"/>
            <w:r w:rsidRPr="00165377">
              <w:rPr>
                <w:rFonts w:eastAsia="Times New Roman"/>
                <w:sz w:val="24"/>
                <w:szCs w:val="24"/>
                <w:lang w:eastAsia="ru-RU"/>
              </w:rPr>
              <w:t xml:space="preserve">, деревни Вайя, деревни </w:t>
            </w:r>
            <w:proofErr w:type="spellStart"/>
            <w:r w:rsidRPr="00165377">
              <w:rPr>
                <w:rFonts w:eastAsia="Times New Roman"/>
                <w:sz w:val="24"/>
                <w:szCs w:val="24"/>
                <w:lang w:eastAsia="ru-RU"/>
              </w:rPr>
              <w:t>Пегелево</w:t>
            </w:r>
            <w:proofErr w:type="spellEnd"/>
            <w:r w:rsidRPr="00165377">
              <w:rPr>
                <w:rFonts w:eastAsia="Times New Roman"/>
                <w:sz w:val="24"/>
                <w:szCs w:val="24"/>
                <w:lang w:eastAsia="ru-RU"/>
              </w:rPr>
              <w:t xml:space="preserve">, деревни </w:t>
            </w:r>
            <w:proofErr w:type="spellStart"/>
            <w:r w:rsidRPr="00165377">
              <w:rPr>
                <w:rFonts w:eastAsia="Times New Roman"/>
                <w:sz w:val="24"/>
                <w:szCs w:val="24"/>
                <w:lang w:eastAsia="ru-RU"/>
              </w:rPr>
              <w:t>Кирлово</w:t>
            </w:r>
            <w:proofErr w:type="spellEnd"/>
            <w:r w:rsidRPr="00165377">
              <w:rPr>
                <w:rFonts w:eastAsia="Times New Roman"/>
                <w:sz w:val="24"/>
                <w:szCs w:val="24"/>
                <w:lang w:eastAsia="ru-RU"/>
              </w:rPr>
              <w:t xml:space="preserve">, деревни Ивановка, поселка Торфопредприятие, поселка при железнодорожной станции Новое </w:t>
            </w:r>
            <w:proofErr w:type="spellStart"/>
            <w:r w:rsidRPr="00165377">
              <w:rPr>
                <w:rFonts w:eastAsia="Times New Roman"/>
                <w:sz w:val="24"/>
                <w:szCs w:val="24"/>
                <w:lang w:eastAsia="ru-RU"/>
              </w:rPr>
              <w:t>Мозино</w:t>
            </w:r>
            <w:proofErr w:type="spellEnd"/>
          </w:p>
        </w:tc>
        <w:tc>
          <w:tcPr>
            <w:tcW w:w="2407" w:type="dxa"/>
            <w:vMerge w:val="restart"/>
          </w:tcPr>
          <w:p w14:paraId="3B0563BE" w14:textId="77777777" w:rsidR="00EB5669" w:rsidRPr="00C12414" w:rsidRDefault="00EB5669" w:rsidP="0029057E">
            <w:pPr>
              <w:ind w:firstLine="0"/>
              <w:contextualSpacing/>
              <w:jc w:val="left"/>
              <w:rPr>
                <w:sz w:val="24"/>
                <w:szCs w:val="24"/>
              </w:rPr>
            </w:pPr>
            <w:r>
              <w:rPr>
                <w:sz w:val="24"/>
                <w:szCs w:val="24"/>
              </w:rPr>
              <w:t xml:space="preserve">Деревня </w:t>
            </w:r>
            <w:proofErr w:type="spellStart"/>
            <w:r>
              <w:rPr>
                <w:sz w:val="24"/>
                <w:szCs w:val="24"/>
              </w:rPr>
              <w:t>Вайялово</w:t>
            </w:r>
            <w:proofErr w:type="spellEnd"/>
            <w:r w:rsidRPr="00C12414">
              <w:rPr>
                <w:sz w:val="24"/>
                <w:szCs w:val="24"/>
              </w:rPr>
              <w:t>,</w:t>
            </w:r>
          </w:p>
          <w:p w14:paraId="78EA7D0D" w14:textId="58D03BDA" w:rsidR="00EB5669" w:rsidRPr="00C12414" w:rsidRDefault="00EB5669" w:rsidP="0029057E">
            <w:pPr>
              <w:ind w:firstLine="0"/>
              <w:jc w:val="left"/>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56CC54BB" w14:textId="77777777" w:rsidR="00EB5669" w:rsidRPr="00C12414" w:rsidRDefault="00EB5669"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C3122E" w:rsidRPr="00C12414" w14:paraId="538B92B2" w14:textId="77777777" w:rsidTr="002900A9">
        <w:trPr>
          <w:trHeight w:val="560"/>
        </w:trPr>
        <w:tc>
          <w:tcPr>
            <w:tcW w:w="1001" w:type="dxa"/>
            <w:vMerge/>
          </w:tcPr>
          <w:p w14:paraId="3894DD53" w14:textId="77777777" w:rsidR="00C3122E" w:rsidRPr="00C12414" w:rsidRDefault="00C3122E" w:rsidP="0029057E">
            <w:pPr>
              <w:ind w:firstLine="0"/>
              <w:jc w:val="center"/>
              <w:rPr>
                <w:rFonts w:eastAsia="Times New Roman"/>
                <w:sz w:val="24"/>
                <w:szCs w:val="24"/>
                <w:lang w:eastAsia="ru-RU"/>
              </w:rPr>
            </w:pPr>
          </w:p>
        </w:tc>
        <w:tc>
          <w:tcPr>
            <w:tcW w:w="2396" w:type="dxa"/>
            <w:vMerge/>
          </w:tcPr>
          <w:p w14:paraId="41FB85CE" w14:textId="77777777" w:rsidR="00C3122E" w:rsidRDefault="00C3122E" w:rsidP="0029057E">
            <w:pPr>
              <w:ind w:firstLine="0"/>
              <w:jc w:val="left"/>
              <w:rPr>
                <w:rFonts w:eastAsia="Times New Roman"/>
                <w:sz w:val="24"/>
                <w:szCs w:val="24"/>
                <w:lang w:eastAsia="ru-RU"/>
              </w:rPr>
            </w:pPr>
          </w:p>
        </w:tc>
        <w:tc>
          <w:tcPr>
            <w:tcW w:w="3544" w:type="dxa"/>
          </w:tcPr>
          <w:p w14:paraId="694902B4" w14:textId="794920E2" w:rsidR="00C3122E" w:rsidRDefault="00C3122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0F9AF8C" w14:textId="0F2930CE" w:rsidR="00C3122E" w:rsidRPr="00D30F2D" w:rsidRDefault="00C3122E" w:rsidP="0029057E">
            <w:pPr>
              <w:ind w:firstLine="0"/>
              <w:contextualSpacing/>
              <w:jc w:val="left"/>
              <w:rPr>
                <w:sz w:val="24"/>
                <w:szCs w:val="24"/>
              </w:rPr>
            </w:pPr>
            <w:r>
              <w:rPr>
                <w:sz w:val="24"/>
                <w:szCs w:val="24"/>
              </w:rPr>
              <w:t>Физкультурно-оздоровительный комплекс открытого типа</w:t>
            </w:r>
          </w:p>
        </w:tc>
        <w:tc>
          <w:tcPr>
            <w:tcW w:w="2407" w:type="dxa"/>
            <w:vMerge/>
          </w:tcPr>
          <w:p w14:paraId="75D066DF" w14:textId="77777777" w:rsidR="00C3122E" w:rsidRDefault="00C3122E" w:rsidP="0029057E">
            <w:pPr>
              <w:ind w:firstLine="0"/>
              <w:contextualSpacing/>
              <w:jc w:val="left"/>
              <w:rPr>
                <w:sz w:val="24"/>
                <w:szCs w:val="24"/>
              </w:rPr>
            </w:pPr>
          </w:p>
        </w:tc>
        <w:tc>
          <w:tcPr>
            <w:tcW w:w="1949" w:type="dxa"/>
            <w:vMerge/>
          </w:tcPr>
          <w:p w14:paraId="5707711F" w14:textId="77777777" w:rsidR="00C3122E" w:rsidRPr="00C12414" w:rsidRDefault="00C3122E" w:rsidP="0029057E">
            <w:pPr>
              <w:ind w:firstLine="0"/>
              <w:jc w:val="left"/>
              <w:rPr>
                <w:rFonts w:eastAsia="Times New Roman"/>
                <w:sz w:val="24"/>
                <w:szCs w:val="24"/>
                <w:lang w:eastAsia="ru-RU"/>
              </w:rPr>
            </w:pPr>
          </w:p>
        </w:tc>
      </w:tr>
      <w:tr w:rsidR="00EB5669" w:rsidRPr="00C12414" w14:paraId="3B2B2143" w14:textId="77777777" w:rsidTr="002900A9">
        <w:trPr>
          <w:trHeight w:val="560"/>
        </w:trPr>
        <w:tc>
          <w:tcPr>
            <w:tcW w:w="1001" w:type="dxa"/>
            <w:vMerge/>
          </w:tcPr>
          <w:p w14:paraId="032A076C"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7E6B6132" w14:textId="77777777" w:rsidR="00EB5669" w:rsidRDefault="00EB5669" w:rsidP="0029057E">
            <w:pPr>
              <w:ind w:firstLine="0"/>
              <w:jc w:val="left"/>
              <w:rPr>
                <w:rFonts w:eastAsia="Times New Roman"/>
                <w:sz w:val="24"/>
                <w:szCs w:val="24"/>
                <w:lang w:eastAsia="ru-RU"/>
              </w:rPr>
            </w:pPr>
          </w:p>
        </w:tc>
        <w:tc>
          <w:tcPr>
            <w:tcW w:w="3544" w:type="dxa"/>
          </w:tcPr>
          <w:p w14:paraId="787CA663" w14:textId="260C6C06" w:rsidR="00EB5669" w:rsidRDefault="00EB5669"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61081208" w14:textId="4598D8CD" w:rsidR="00EB5669" w:rsidRPr="00165377" w:rsidRDefault="00EB5669" w:rsidP="0029057E">
            <w:pPr>
              <w:ind w:firstLine="0"/>
              <w:contextualSpacing/>
              <w:jc w:val="left"/>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0DA8B6AB" w14:textId="77777777" w:rsidR="00EB5669" w:rsidRDefault="00EB5669" w:rsidP="0029057E">
            <w:pPr>
              <w:ind w:firstLine="0"/>
              <w:contextualSpacing/>
              <w:jc w:val="left"/>
              <w:rPr>
                <w:sz w:val="24"/>
                <w:szCs w:val="24"/>
              </w:rPr>
            </w:pPr>
          </w:p>
        </w:tc>
        <w:tc>
          <w:tcPr>
            <w:tcW w:w="1949" w:type="dxa"/>
            <w:vMerge/>
          </w:tcPr>
          <w:p w14:paraId="1C7477F8" w14:textId="77777777" w:rsidR="00EB5669" w:rsidRPr="00C12414" w:rsidRDefault="00EB5669" w:rsidP="0029057E">
            <w:pPr>
              <w:ind w:firstLine="0"/>
              <w:jc w:val="left"/>
              <w:rPr>
                <w:rFonts w:eastAsia="Times New Roman"/>
                <w:sz w:val="24"/>
                <w:szCs w:val="24"/>
                <w:lang w:eastAsia="ru-RU"/>
              </w:rPr>
            </w:pPr>
          </w:p>
        </w:tc>
      </w:tr>
      <w:tr w:rsidR="00EB5669" w:rsidRPr="00C12414" w14:paraId="71FCCEFB" w14:textId="77777777" w:rsidTr="00C76118">
        <w:trPr>
          <w:trHeight w:val="566"/>
        </w:trPr>
        <w:tc>
          <w:tcPr>
            <w:tcW w:w="1001" w:type="dxa"/>
            <w:vMerge/>
          </w:tcPr>
          <w:p w14:paraId="2C8787BD"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666F25AA" w14:textId="77777777" w:rsidR="00EB5669" w:rsidRDefault="00EB5669" w:rsidP="0029057E">
            <w:pPr>
              <w:ind w:firstLine="0"/>
              <w:jc w:val="left"/>
              <w:rPr>
                <w:rFonts w:eastAsia="Times New Roman"/>
                <w:sz w:val="24"/>
                <w:szCs w:val="24"/>
                <w:lang w:eastAsia="ru-RU"/>
              </w:rPr>
            </w:pPr>
          </w:p>
        </w:tc>
        <w:tc>
          <w:tcPr>
            <w:tcW w:w="3544" w:type="dxa"/>
          </w:tcPr>
          <w:p w14:paraId="5104D9F3" w14:textId="77777777" w:rsidR="00EB5669" w:rsidRDefault="00EB5669" w:rsidP="0029057E">
            <w:pPr>
              <w:ind w:firstLine="0"/>
              <w:jc w:val="left"/>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422A2E65" w14:textId="5C76F7D9" w:rsidR="00EB5669" w:rsidRDefault="000F2ED5" w:rsidP="0029057E">
            <w:pPr>
              <w:ind w:firstLine="0"/>
              <w:contextualSpacing/>
              <w:jc w:val="center"/>
              <w:rPr>
                <w:sz w:val="24"/>
                <w:szCs w:val="24"/>
              </w:rPr>
            </w:pPr>
            <w:r>
              <w:rPr>
                <w:sz w:val="24"/>
                <w:szCs w:val="24"/>
              </w:rPr>
              <w:t>1 000</w:t>
            </w:r>
          </w:p>
          <w:p w14:paraId="6742C0D7" w14:textId="77777777" w:rsidR="00EB5669" w:rsidRPr="00D30F2D" w:rsidRDefault="00EB5669" w:rsidP="0029057E">
            <w:pPr>
              <w:ind w:firstLine="0"/>
              <w:contextualSpacing/>
              <w:jc w:val="center"/>
              <w:rPr>
                <w:sz w:val="24"/>
                <w:szCs w:val="24"/>
              </w:rPr>
            </w:pPr>
          </w:p>
        </w:tc>
        <w:tc>
          <w:tcPr>
            <w:tcW w:w="2407" w:type="dxa"/>
            <w:vMerge/>
          </w:tcPr>
          <w:p w14:paraId="06ECE461" w14:textId="77777777" w:rsidR="00EB5669" w:rsidRDefault="00EB5669" w:rsidP="0029057E">
            <w:pPr>
              <w:ind w:firstLine="0"/>
              <w:contextualSpacing/>
              <w:jc w:val="left"/>
              <w:rPr>
                <w:sz w:val="24"/>
                <w:szCs w:val="24"/>
              </w:rPr>
            </w:pPr>
          </w:p>
        </w:tc>
        <w:tc>
          <w:tcPr>
            <w:tcW w:w="1949" w:type="dxa"/>
            <w:vMerge/>
          </w:tcPr>
          <w:p w14:paraId="490222C6" w14:textId="77777777" w:rsidR="00EB5669" w:rsidRPr="00C12414" w:rsidRDefault="00EB5669" w:rsidP="0029057E">
            <w:pPr>
              <w:ind w:firstLine="0"/>
              <w:jc w:val="left"/>
              <w:rPr>
                <w:rFonts w:eastAsia="Times New Roman"/>
                <w:sz w:val="24"/>
                <w:szCs w:val="24"/>
                <w:lang w:eastAsia="ru-RU"/>
              </w:rPr>
            </w:pPr>
          </w:p>
        </w:tc>
      </w:tr>
      <w:tr w:rsidR="00EB5669" w:rsidRPr="00C12414" w14:paraId="2507984C" w14:textId="77777777" w:rsidTr="00C76118">
        <w:trPr>
          <w:trHeight w:val="566"/>
        </w:trPr>
        <w:tc>
          <w:tcPr>
            <w:tcW w:w="1001" w:type="dxa"/>
            <w:vMerge/>
          </w:tcPr>
          <w:p w14:paraId="45FAEAF5"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46149697" w14:textId="77777777" w:rsidR="00EB5669" w:rsidRDefault="00EB5669" w:rsidP="0029057E">
            <w:pPr>
              <w:ind w:firstLine="0"/>
              <w:jc w:val="left"/>
              <w:rPr>
                <w:rFonts w:eastAsia="Times New Roman"/>
                <w:sz w:val="24"/>
                <w:szCs w:val="24"/>
                <w:lang w:eastAsia="ru-RU"/>
              </w:rPr>
            </w:pPr>
          </w:p>
        </w:tc>
        <w:tc>
          <w:tcPr>
            <w:tcW w:w="3544" w:type="dxa"/>
          </w:tcPr>
          <w:p w14:paraId="1EE1F3AD" w14:textId="154BD6A2" w:rsidR="00EB5669" w:rsidRPr="00165377" w:rsidRDefault="00EB5669"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5D4DFF00" w14:textId="1975D0C2" w:rsidR="00EB5669" w:rsidRDefault="00EB5669" w:rsidP="0029057E">
            <w:pPr>
              <w:ind w:firstLine="0"/>
              <w:contextualSpacing/>
              <w:jc w:val="center"/>
              <w:rPr>
                <w:sz w:val="24"/>
                <w:szCs w:val="24"/>
              </w:rPr>
            </w:pPr>
            <w:r>
              <w:rPr>
                <w:sz w:val="24"/>
                <w:szCs w:val="24"/>
              </w:rPr>
              <w:t>86</w:t>
            </w:r>
          </w:p>
        </w:tc>
        <w:tc>
          <w:tcPr>
            <w:tcW w:w="2407" w:type="dxa"/>
            <w:vMerge/>
          </w:tcPr>
          <w:p w14:paraId="143C83F6" w14:textId="77777777" w:rsidR="00EB5669" w:rsidRDefault="00EB5669" w:rsidP="0029057E">
            <w:pPr>
              <w:ind w:firstLine="0"/>
              <w:contextualSpacing/>
              <w:jc w:val="left"/>
              <w:rPr>
                <w:sz w:val="24"/>
                <w:szCs w:val="24"/>
              </w:rPr>
            </w:pPr>
          </w:p>
        </w:tc>
        <w:tc>
          <w:tcPr>
            <w:tcW w:w="1949" w:type="dxa"/>
            <w:vMerge/>
          </w:tcPr>
          <w:p w14:paraId="709F297D" w14:textId="77777777" w:rsidR="00EB5669" w:rsidRPr="00C12414" w:rsidRDefault="00EB5669" w:rsidP="0029057E">
            <w:pPr>
              <w:ind w:firstLine="0"/>
              <w:jc w:val="left"/>
              <w:rPr>
                <w:rFonts w:eastAsia="Times New Roman"/>
                <w:sz w:val="24"/>
                <w:szCs w:val="24"/>
                <w:lang w:eastAsia="ru-RU"/>
              </w:rPr>
            </w:pPr>
          </w:p>
        </w:tc>
      </w:tr>
      <w:tr w:rsidR="00EB5669" w:rsidRPr="00C12414" w14:paraId="0F518A9B" w14:textId="77777777" w:rsidTr="00EB5669">
        <w:trPr>
          <w:trHeight w:val="60"/>
        </w:trPr>
        <w:tc>
          <w:tcPr>
            <w:tcW w:w="1001" w:type="dxa"/>
            <w:vMerge/>
          </w:tcPr>
          <w:p w14:paraId="0A9D7736"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55F30831" w14:textId="77777777" w:rsidR="00EB5669" w:rsidRDefault="00EB5669" w:rsidP="0029057E">
            <w:pPr>
              <w:ind w:firstLine="0"/>
              <w:jc w:val="left"/>
              <w:rPr>
                <w:rFonts w:eastAsia="Times New Roman"/>
                <w:sz w:val="24"/>
                <w:szCs w:val="24"/>
                <w:lang w:eastAsia="ru-RU"/>
              </w:rPr>
            </w:pPr>
          </w:p>
        </w:tc>
        <w:tc>
          <w:tcPr>
            <w:tcW w:w="3544" w:type="dxa"/>
          </w:tcPr>
          <w:p w14:paraId="678E14C4" w14:textId="34505DF9" w:rsidR="00EB5669" w:rsidRDefault="00EB5669"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0BFA2A8" w14:textId="3558C9EF" w:rsidR="00EB5669" w:rsidRPr="00D30F2D" w:rsidRDefault="00EB5669" w:rsidP="0029057E">
            <w:pPr>
              <w:ind w:firstLine="0"/>
              <w:contextualSpacing/>
              <w:jc w:val="center"/>
              <w:rPr>
                <w:sz w:val="24"/>
                <w:szCs w:val="24"/>
              </w:rPr>
            </w:pPr>
            <w:r>
              <w:rPr>
                <w:sz w:val="24"/>
                <w:szCs w:val="24"/>
              </w:rPr>
              <w:t>2045</w:t>
            </w:r>
          </w:p>
        </w:tc>
        <w:tc>
          <w:tcPr>
            <w:tcW w:w="2407" w:type="dxa"/>
            <w:vMerge/>
          </w:tcPr>
          <w:p w14:paraId="62CFDFBF" w14:textId="77777777" w:rsidR="00EB5669" w:rsidRDefault="00EB5669" w:rsidP="0029057E">
            <w:pPr>
              <w:ind w:firstLine="0"/>
              <w:contextualSpacing/>
              <w:jc w:val="left"/>
              <w:rPr>
                <w:sz w:val="24"/>
                <w:szCs w:val="24"/>
              </w:rPr>
            </w:pPr>
          </w:p>
        </w:tc>
        <w:tc>
          <w:tcPr>
            <w:tcW w:w="1949" w:type="dxa"/>
            <w:vMerge/>
          </w:tcPr>
          <w:p w14:paraId="5BC77E9F" w14:textId="77777777" w:rsidR="00EB5669" w:rsidRPr="00C12414" w:rsidRDefault="00EB5669" w:rsidP="0029057E">
            <w:pPr>
              <w:ind w:firstLine="0"/>
              <w:jc w:val="left"/>
              <w:rPr>
                <w:rFonts w:eastAsia="Times New Roman"/>
                <w:sz w:val="24"/>
                <w:szCs w:val="24"/>
                <w:lang w:eastAsia="ru-RU"/>
              </w:rPr>
            </w:pPr>
          </w:p>
        </w:tc>
      </w:tr>
      <w:tr w:rsidR="00AA2E7E" w:rsidRPr="00C12414" w14:paraId="43B4CBF1" w14:textId="77777777" w:rsidTr="00C76118">
        <w:trPr>
          <w:trHeight w:val="418"/>
        </w:trPr>
        <w:tc>
          <w:tcPr>
            <w:tcW w:w="1001" w:type="dxa"/>
            <w:vMerge w:val="restart"/>
          </w:tcPr>
          <w:p w14:paraId="72836776" w14:textId="1DCDBAFE" w:rsidR="00AA2E7E" w:rsidRPr="00C12414" w:rsidRDefault="00AA2E7E"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15</w:t>
            </w:r>
            <w:r w:rsidRPr="00C12414">
              <w:rPr>
                <w:rFonts w:eastAsia="Times New Roman"/>
                <w:sz w:val="24"/>
                <w:szCs w:val="24"/>
                <w:lang w:eastAsia="ru-RU"/>
              </w:rPr>
              <w:t>.</w:t>
            </w:r>
          </w:p>
        </w:tc>
        <w:tc>
          <w:tcPr>
            <w:tcW w:w="2396" w:type="dxa"/>
            <w:vMerge w:val="restart"/>
          </w:tcPr>
          <w:p w14:paraId="362503D1" w14:textId="4F441E5C" w:rsidR="00AA2E7E" w:rsidRPr="009960E4" w:rsidRDefault="00AA2E7E" w:rsidP="0029057E">
            <w:pPr>
              <w:ind w:firstLine="0"/>
              <w:jc w:val="left"/>
              <w:rPr>
                <w:rFonts w:eastAsia="Times New Roman"/>
                <w:sz w:val="24"/>
                <w:szCs w:val="24"/>
                <w:lang w:eastAsia="ru-RU"/>
              </w:rPr>
            </w:pPr>
            <w:r>
              <w:rPr>
                <w:rFonts w:eastAsia="Times New Roman"/>
                <w:sz w:val="24"/>
                <w:szCs w:val="24"/>
              </w:rPr>
              <w:t>Спортивное сооружение</w:t>
            </w:r>
          </w:p>
        </w:tc>
        <w:tc>
          <w:tcPr>
            <w:tcW w:w="3544" w:type="dxa"/>
          </w:tcPr>
          <w:p w14:paraId="45103CC5"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AF83539" w14:textId="78DE2817" w:rsidR="00AA2E7E" w:rsidRPr="00F55A7D" w:rsidRDefault="00AA2E7E" w:rsidP="0029057E">
            <w:pPr>
              <w:ind w:firstLine="0"/>
              <w:jc w:val="left"/>
              <w:rPr>
                <w:rFonts w:eastAsia="Times New Roman"/>
                <w:sz w:val="24"/>
                <w:szCs w:val="24"/>
                <w:lang w:eastAsia="ru-RU"/>
              </w:rPr>
            </w:pPr>
            <w:r w:rsidRPr="00165377">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Горки</w:t>
            </w:r>
          </w:p>
        </w:tc>
        <w:tc>
          <w:tcPr>
            <w:tcW w:w="2407" w:type="dxa"/>
            <w:vMerge w:val="restart"/>
          </w:tcPr>
          <w:p w14:paraId="2DABCE72" w14:textId="77777777" w:rsidR="00AA2E7E" w:rsidRPr="00C12414" w:rsidRDefault="00AA2E7E" w:rsidP="0029057E">
            <w:pPr>
              <w:ind w:firstLine="0"/>
              <w:contextualSpacing/>
              <w:jc w:val="left"/>
              <w:rPr>
                <w:sz w:val="24"/>
                <w:szCs w:val="24"/>
              </w:rPr>
            </w:pPr>
            <w:r>
              <w:rPr>
                <w:sz w:val="24"/>
                <w:szCs w:val="24"/>
              </w:rPr>
              <w:t>Деревня Горки</w:t>
            </w:r>
            <w:r w:rsidRPr="00C12414">
              <w:rPr>
                <w:sz w:val="24"/>
                <w:szCs w:val="24"/>
              </w:rPr>
              <w:t>,</w:t>
            </w:r>
          </w:p>
          <w:p w14:paraId="135A9936" w14:textId="331BB36C" w:rsidR="00AA2E7E" w:rsidRPr="00C12414" w:rsidRDefault="00AA2E7E" w:rsidP="0029057E">
            <w:pPr>
              <w:ind w:firstLine="0"/>
              <w:jc w:val="left"/>
              <w:rPr>
                <w:rFonts w:eastAsia="Times New Roman"/>
                <w:sz w:val="24"/>
                <w:szCs w:val="24"/>
                <w:lang w:eastAsia="ru-RU"/>
              </w:rPr>
            </w:pPr>
            <w:r>
              <w:rPr>
                <w:sz w:val="24"/>
                <w:szCs w:val="24"/>
              </w:rPr>
              <w:t>07</w:t>
            </w:r>
            <w:r w:rsidRPr="00C12414">
              <w:rPr>
                <w:sz w:val="24"/>
                <w:szCs w:val="24"/>
              </w:rPr>
              <w:t>:</w:t>
            </w:r>
            <w:r>
              <w:rPr>
                <w:sz w:val="24"/>
                <w:szCs w:val="24"/>
              </w:rPr>
              <w:t>Ж1</w:t>
            </w:r>
            <w:r w:rsidRPr="00C12414">
              <w:rPr>
                <w:sz w:val="24"/>
                <w:szCs w:val="24"/>
              </w:rPr>
              <w:t>:2</w:t>
            </w:r>
          </w:p>
        </w:tc>
        <w:tc>
          <w:tcPr>
            <w:tcW w:w="1949" w:type="dxa"/>
            <w:vMerge w:val="restart"/>
          </w:tcPr>
          <w:p w14:paraId="15B45F32"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020D2A" w:rsidRPr="00C12414" w14:paraId="718F8DD0" w14:textId="77777777" w:rsidTr="002900A9">
        <w:trPr>
          <w:trHeight w:val="707"/>
        </w:trPr>
        <w:tc>
          <w:tcPr>
            <w:tcW w:w="1001" w:type="dxa"/>
            <w:vMerge/>
          </w:tcPr>
          <w:p w14:paraId="0A00C109" w14:textId="77777777" w:rsidR="00020D2A" w:rsidRPr="00C12414" w:rsidRDefault="00020D2A" w:rsidP="0029057E">
            <w:pPr>
              <w:ind w:firstLine="0"/>
              <w:jc w:val="center"/>
              <w:rPr>
                <w:rFonts w:eastAsia="Times New Roman"/>
                <w:sz w:val="24"/>
                <w:szCs w:val="24"/>
                <w:lang w:eastAsia="ru-RU"/>
              </w:rPr>
            </w:pPr>
          </w:p>
        </w:tc>
        <w:tc>
          <w:tcPr>
            <w:tcW w:w="2396" w:type="dxa"/>
            <w:vMerge/>
          </w:tcPr>
          <w:p w14:paraId="59FA19A2" w14:textId="77777777" w:rsidR="00020D2A" w:rsidRDefault="00020D2A" w:rsidP="0029057E">
            <w:pPr>
              <w:ind w:firstLine="0"/>
              <w:jc w:val="left"/>
              <w:rPr>
                <w:rFonts w:eastAsia="Times New Roman"/>
                <w:sz w:val="24"/>
                <w:szCs w:val="24"/>
                <w:lang w:eastAsia="ru-RU"/>
              </w:rPr>
            </w:pPr>
          </w:p>
        </w:tc>
        <w:tc>
          <w:tcPr>
            <w:tcW w:w="3544" w:type="dxa"/>
          </w:tcPr>
          <w:p w14:paraId="6AB651DD" w14:textId="28964E6E" w:rsidR="00020D2A" w:rsidRDefault="00020D2A"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F6F6858" w14:textId="660AC54D" w:rsidR="00020D2A" w:rsidRPr="00D30F2D" w:rsidRDefault="00020D2A" w:rsidP="0029057E">
            <w:pPr>
              <w:ind w:firstLine="0"/>
              <w:contextualSpacing/>
              <w:jc w:val="left"/>
              <w:rPr>
                <w:sz w:val="24"/>
                <w:szCs w:val="24"/>
              </w:rPr>
            </w:pPr>
            <w:r>
              <w:rPr>
                <w:sz w:val="24"/>
                <w:szCs w:val="24"/>
              </w:rPr>
              <w:t>Физкультурно-оздоровительный комплекс открытого типа</w:t>
            </w:r>
          </w:p>
        </w:tc>
        <w:tc>
          <w:tcPr>
            <w:tcW w:w="2407" w:type="dxa"/>
            <w:vMerge/>
          </w:tcPr>
          <w:p w14:paraId="2002E8BD" w14:textId="77777777" w:rsidR="00020D2A" w:rsidRDefault="00020D2A" w:rsidP="0029057E">
            <w:pPr>
              <w:ind w:firstLine="0"/>
              <w:contextualSpacing/>
              <w:jc w:val="left"/>
              <w:rPr>
                <w:sz w:val="24"/>
                <w:szCs w:val="24"/>
              </w:rPr>
            </w:pPr>
          </w:p>
        </w:tc>
        <w:tc>
          <w:tcPr>
            <w:tcW w:w="1949" w:type="dxa"/>
            <w:vMerge/>
          </w:tcPr>
          <w:p w14:paraId="2AA75C60" w14:textId="77777777" w:rsidR="00020D2A" w:rsidRPr="00C12414" w:rsidRDefault="00020D2A" w:rsidP="0029057E">
            <w:pPr>
              <w:ind w:firstLine="0"/>
              <w:jc w:val="left"/>
              <w:rPr>
                <w:rFonts w:eastAsia="Times New Roman"/>
                <w:sz w:val="24"/>
                <w:szCs w:val="24"/>
                <w:lang w:eastAsia="ru-RU"/>
              </w:rPr>
            </w:pPr>
          </w:p>
        </w:tc>
      </w:tr>
      <w:tr w:rsidR="00EB5669" w:rsidRPr="00C12414" w14:paraId="6CC3DCD0" w14:textId="77777777" w:rsidTr="002900A9">
        <w:trPr>
          <w:trHeight w:val="707"/>
        </w:trPr>
        <w:tc>
          <w:tcPr>
            <w:tcW w:w="1001" w:type="dxa"/>
            <w:vMerge/>
          </w:tcPr>
          <w:p w14:paraId="5BA20EBD"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731C4173" w14:textId="77777777" w:rsidR="00EB5669" w:rsidRDefault="00EB5669" w:rsidP="0029057E">
            <w:pPr>
              <w:ind w:firstLine="0"/>
              <w:jc w:val="left"/>
              <w:rPr>
                <w:rFonts w:eastAsia="Times New Roman"/>
                <w:sz w:val="24"/>
                <w:szCs w:val="24"/>
                <w:lang w:eastAsia="ru-RU"/>
              </w:rPr>
            </w:pPr>
          </w:p>
        </w:tc>
        <w:tc>
          <w:tcPr>
            <w:tcW w:w="3544" w:type="dxa"/>
          </w:tcPr>
          <w:p w14:paraId="1E07BBFC" w14:textId="746A380B" w:rsidR="00EB5669" w:rsidRDefault="00EB5669"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29C378E8" w14:textId="29F4EA92" w:rsidR="00EB5669" w:rsidRPr="00165377" w:rsidRDefault="00EB5669" w:rsidP="0029057E">
            <w:pPr>
              <w:ind w:firstLine="0"/>
              <w:contextualSpacing/>
              <w:jc w:val="left"/>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4B022543" w14:textId="77777777" w:rsidR="00EB5669" w:rsidRDefault="00EB5669" w:rsidP="0029057E">
            <w:pPr>
              <w:ind w:firstLine="0"/>
              <w:contextualSpacing/>
              <w:jc w:val="left"/>
              <w:rPr>
                <w:sz w:val="24"/>
                <w:szCs w:val="24"/>
              </w:rPr>
            </w:pPr>
          </w:p>
        </w:tc>
        <w:tc>
          <w:tcPr>
            <w:tcW w:w="1949" w:type="dxa"/>
            <w:vMerge/>
          </w:tcPr>
          <w:p w14:paraId="2C5C5209" w14:textId="77777777" w:rsidR="00EB5669" w:rsidRPr="00C12414" w:rsidRDefault="00EB5669" w:rsidP="0029057E">
            <w:pPr>
              <w:ind w:firstLine="0"/>
              <w:jc w:val="left"/>
              <w:rPr>
                <w:rFonts w:eastAsia="Times New Roman"/>
                <w:sz w:val="24"/>
                <w:szCs w:val="24"/>
                <w:lang w:eastAsia="ru-RU"/>
              </w:rPr>
            </w:pPr>
          </w:p>
        </w:tc>
      </w:tr>
      <w:tr w:rsidR="00EB5669" w:rsidRPr="00C12414" w14:paraId="312BC640" w14:textId="77777777" w:rsidTr="00C76118">
        <w:trPr>
          <w:trHeight w:val="566"/>
        </w:trPr>
        <w:tc>
          <w:tcPr>
            <w:tcW w:w="1001" w:type="dxa"/>
            <w:vMerge/>
          </w:tcPr>
          <w:p w14:paraId="2B405495"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5DF9A0E2" w14:textId="77777777" w:rsidR="00EB5669" w:rsidRDefault="00EB5669" w:rsidP="0029057E">
            <w:pPr>
              <w:ind w:firstLine="0"/>
              <w:jc w:val="left"/>
              <w:rPr>
                <w:rFonts w:eastAsia="Times New Roman"/>
                <w:sz w:val="24"/>
                <w:szCs w:val="24"/>
                <w:lang w:eastAsia="ru-RU"/>
              </w:rPr>
            </w:pPr>
          </w:p>
        </w:tc>
        <w:tc>
          <w:tcPr>
            <w:tcW w:w="3544" w:type="dxa"/>
          </w:tcPr>
          <w:p w14:paraId="4C9DE640" w14:textId="77777777" w:rsidR="00EB5669" w:rsidRDefault="00EB5669" w:rsidP="0029057E">
            <w:pPr>
              <w:ind w:firstLine="0"/>
              <w:jc w:val="left"/>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60971185" w14:textId="7D183E2B" w:rsidR="00EB5669" w:rsidRDefault="00AA2E7E" w:rsidP="0029057E">
            <w:pPr>
              <w:ind w:firstLine="0"/>
              <w:contextualSpacing/>
              <w:jc w:val="center"/>
              <w:rPr>
                <w:sz w:val="24"/>
                <w:szCs w:val="24"/>
              </w:rPr>
            </w:pPr>
            <w:r>
              <w:rPr>
                <w:sz w:val="24"/>
                <w:szCs w:val="24"/>
              </w:rPr>
              <w:t>1 000</w:t>
            </w:r>
          </w:p>
          <w:p w14:paraId="1E880737" w14:textId="77777777" w:rsidR="00EB5669" w:rsidRPr="00D30F2D" w:rsidRDefault="00EB5669" w:rsidP="0029057E">
            <w:pPr>
              <w:ind w:firstLine="0"/>
              <w:contextualSpacing/>
              <w:jc w:val="center"/>
              <w:rPr>
                <w:sz w:val="24"/>
                <w:szCs w:val="24"/>
              </w:rPr>
            </w:pPr>
          </w:p>
        </w:tc>
        <w:tc>
          <w:tcPr>
            <w:tcW w:w="2407" w:type="dxa"/>
            <w:vMerge/>
          </w:tcPr>
          <w:p w14:paraId="63899209" w14:textId="77777777" w:rsidR="00EB5669" w:rsidRDefault="00EB5669" w:rsidP="0029057E">
            <w:pPr>
              <w:ind w:firstLine="0"/>
              <w:contextualSpacing/>
              <w:jc w:val="left"/>
              <w:rPr>
                <w:sz w:val="24"/>
                <w:szCs w:val="24"/>
              </w:rPr>
            </w:pPr>
          </w:p>
        </w:tc>
        <w:tc>
          <w:tcPr>
            <w:tcW w:w="1949" w:type="dxa"/>
            <w:vMerge/>
          </w:tcPr>
          <w:p w14:paraId="2FB440EE" w14:textId="77777777" w:rsidR="00EB5669" w:rsidRPr="00C12414" w:rsidRDefault="00EB5669" w:rsidP="0029057E">
            <w:pPr>
              <w:ind w:firstLine="0"/>
              <w:jc w:val="left"/>
              <w:rPr>
                <w:rFonts w:eastAsia="Times New Roman"/>
                <w:sz w:val="24"/>
                <w:szCs w:val="24"/>
                <w:lang w:eastAsia="ru-RU"/>
              </w:rPr>
            </w:pPr>
          </w:p>
        </w:tc>
      </w:tr>
      <w:tr w:rsidR="00EB5669" w:rsidRPr="00C12414" w14:paraId="4FC0DC0B" w14:textId="77777777" w:rsidTr="00C76118">
        <w:trPr>
          <w:trHeight w:val="566"/>
        </w:trPr>
        <w:tc>
          <w:tcPr>
            <w:tcW w:w="1001" w:type="dxa"/>
            <w:vMerge/>
          </w:tcPr>
          <w:p w14:paraId="5650DB18"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76F1FFC2" w14:textId="77777777" w:rsidR="00EB5669" w:rsidRDefault="00EB5669" w:rsidP="0029057E">
            <w:pPr>
              <w:ind w:firstLine="0"/>
              <w:jc w:val="left"/>
              <w:rPr>
                <w:rFonts w:eastAsia="Times New Roman"/>
                <w:sz w:val="24"/>
                <w:szCs w:val="24"/>
                <w:lang w:eastAsia="ru-RU"/>
              </w:rPr>
            </w:pPr>
          </w:p>
        </w:tc>
        <w:tc>
          <w:tcPr>
            <w:tcW w:w="3544" w:type="dxa"/>
          </w:tcPr>
          <w:p w14:paraId="3CED9FBA" w14:textId="0CEEE98E" w:rsidR="00EB5669" w:rsidRPr="00165377" w:rsidRDefault="00EB5669"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3156BEE" w14:textId="448297AB" w:rsidR="00EB5669" w:rsidRDefault="00EB5669" w:rsidP="0029057E">
            <w:pPr>
              <w:ind w:firstLine="0"/>
              <w:contextualSpacing/>
              <w:jc w:val="center"/>
              <w:rPr>
                <w:sz w:val="24"/>
                <w:szCs w:val="24"/>
              </w:rPr>
            </w:pPr>
            <w:r>
              <w:rPr>
                <w:sz w:val="24"/>
                <w:szCs w:val="24"/>
              </w:rPr>
              <w:t>217</w:t>
            </w:r>
          </w:p>
        </w:tc>
        <w:tc>
          <w:tcPr>
            <w:tcW w:w="2407" w:type="dxa"/>
            <w:vMerge/>
          </w:tcPr>
          <w:p w14:paraId="67DA3644" w14:textId="77777777" w:rsidR="00EB5669" w:rsidRDefault="00EB5669" w:rsidP="0029057E">
            <w:pPr>
              <w:ind w:firstLine="0"/>
              <w:contextualSpacing/>
              <w:jc w:val="left"/>
              <w:rPr>
                <w:sz w:val="24"/>
                <w:szCs w:val="24"/>
              </w:rPr>
            </w:pPr>
          </w:p>
        </w:tc>
        <w:tc>
          <w:tcPr>
            <w:tcW w:w="1949" w:type="dxa"/>
            <w:vMerge/>
          </w:tcPr>
          <w:p w14:paraId="3960C05F" w14:textId="77777777" w:rsidR="00EB5669" w:rsidRPr="00C12414" w:rsidRDefault="00EB5669" w:rsidP="0029057E">
            <w:pPr>
              <w:ind w:firstLine="0"/>
              <w:jc w:val="left"/>
              <w:rPr>
                <w:rFonts w:eastAsia="Times New Roman"/>
                <w:sz w:val="24"/>
                <w:szCs w:val="24"/>
                <w:lang w:eastAsia="ru-RU"/>
              </w:rPr>
            </w:pPr>
          </w:p>
        </w:tc>
      </w:tr>
      <w:tr w:rsidR="00EB5669" w:rsidRPr="00C12414" w14:paraId="05D651F7" w14:textId="77777777" w:rsidTr="00EB5669">
        <w:trPr>
          <w:trHeight w:val="60"/>
        </w:trPr>
        <w:tc>
          <w:tcPr>
            <w:tcW w:w="1001" w:type="dxa"/>
            <w:vMerge/>
          </w:tcPr>
          <w:p w14:paraId="77614C47"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6AB8477C" w14:textId="77777777" w:rsidR="00EB5669" w:rsidRDefault="00EB5669" w:rsidP="0029057E">
            <w:pPr>
              <w:ind w:firstLine="0"/>
              <w:jc w:val="left"/>
              <w:rPr>
                <w:rFonts w:eastAsia="Times New Roman"/>
                <w:sz w:val="24"/>
                <w:szCs w:val="24"/>
                <w:lang w:eastAsia="ru-RU"/>
              </w:rPr>
            </w:pPr>
          </w:p>
        </w:tc>
        <w:tc>
          <w:tcPr>
            <w:tcW w:w="3544" w:type="dxa"/>
          </w:tcPr>
          <w:p w14:paraId="3A9B5E74" w14:textId="3246A1D9" w:rsidR="00EB5669" w:rsidRDefault="00EB5669"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5834C06" w14:textId="73E72727" w:rsidR="00EB5669" w:rsidRPr="00D30F2D" w:rsidRDefault="00EB5669" w:rsidP="0029057E">
            <w:pPr>
              <w:ind w:firstLine="0"/>
              <w:contextualSpacing/>
              <w:jc w:val="center"/>
              <w:rPr>
                <w:sz w:val="24"/>
                <w:szCs w:val="24"/>
              </w:rPr>
            </w:pPr>
            <w:r>
              <w:rPr>
                <w:sz w:val="24"/>
                <w:szCs w:val="24"/>
              </w:rPr>
              <w:t>2045</w:t>
            </w:r>
          </w:p>
        </w:tc>
        <w:tc>
          <w:tcPr>
            <w:tcW w:w="2407" w:type="dxa"/>
            <w:vMerge/>
          </w:tcPr>
          <w:p w14:paraId="490871BF" w14:textId="77777777" w:rsidR="00EB5669" w:rsidRDefault="00EB5669" w:rsidP="0029057E">
            <w:pPr>
              <w:ind w:firstLine="0"/>
              <w:contextualSpacing/>
              <w:jc w:val="left"/>
              <w:rPr>
                <w:sz w:val="24"/>
                <w:szCs w:val="24"/>
              </w:rPr>
            </w:pPr>
          </w:p>
        </w:tc>
        <w:tc>
          <w:tcPr>
            <w:tcW w:w="1949" w:type="dxa"/>
            <w:vMerge/>
          </w:tcPr>
          <w:p w14:paraId="6400980F" w14:textId="77777777" w:rsidR="00EB5669" w:rsidRPr="00C12414" w:rsidRDefault="00EB5669" w:rsidP="0029057E">
            <w:pPr>
              <w:ind w:firstLine="0"/>
              <w:jc w:val="left"/>
              <w:rPr>
                <w:rFonts w:eastAsia="Times New Roman"/>
                <w:sz w:val="24"/>
                <w:szCs w:val="24"/>
                <w:lang w:eastAsia="ru-RU"/>
              </w:rPr>
            </w:pPr>
          </w:p>
        </w:tc>
      </w:tr>
      <w:tr w:rsidR="00AA2E7E" w:rsidRPr="00C12414" w14:paraId="4C2C1CA9" w14:textId="77777777" w:rsidTr="00C76118">
        <w:trPr>
          <w:trHeight w:val="418"/>
        </w:trPr>
        <w:tc>
          <w:tcPr>
            <w:tcW w:w="1001" w:type="dxa"/>
            <w:vMerge w:val="restart"/>
          </w:tcPr>
          <w:p w14:paraId="6F74B545" w14:textId="7E7AA5F8" w:rsidR="00AA2E7E" w:rsidRPr="00C12414" w:rsidRDefault="00AA2E7E"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16</w:t>
            </w:r>
            <w:r w:rsidRPr="00C12414">
              <w:rPr>
                <w:rFonts w:eastAsia="Times New Roman"/>
                <w:sz w:val="24"/>
                <w:szCs w:val="24"/>
                <w:lang w:eastAsia="ru-RU"/>
              </w:rPr>
              <w:t>.</w:t>
            </w:r>
          </w:p>
        </w:tc>
        <w:tc>
          <w:tcPr>
            <w:tcW w:w="2396" w:type="dxa"/>
            <w:vMerge w:val="restart"/>
          </w:tcPr>
          <w:p w14:paraId="6B5B1C63" w14:textId="090E1B04" w:rsidR="00AA2E7E" w:rsidRPr="009960E4" w:rsidRDefault="00AA2E7E" w:rsidP="0029057E">
            <w:pPr>
              <w:ind w:firstLine="0"/>
              <w:jc w:val="left"/>
              <w:rPr>
                <w:rFonts w:eastAsia="Times New Roman"/>
                <w:sz w:val="24"/>
                <w:szCs w:val="24"/>
                <w:lang w:eastAsia="ru-RU"/>
              </w:rPr>
            </w:pPr>
            <w:r>
              <w:rPr>
                <w:rFonts w:eastAsia="Times New Roman"/>
                <w:sz w:val="24"/>
                <w:szCs w:val="24"/>
              </w:rPr>
              <w:t>Спортивное сооружение</w:t>
            </w:r>
          </w:p>
        </w:tc>
        <w:tc>
          <w:tcPr>
            <w:tcW w:w="3544" w:type="dxa"/>
          </w:tcPr>
          <w:p w14:paraId="215CF9C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6E70BDB" w14:textId="2C2C7C1E" w:rsidR="00AA2E7E" w:rsidRPr="00F55A7D" w:rsidRDefault="00AA2E7E" w:rsidP="0029057E">
            <w:pPr>
              <w:ind w:firstLine="0"/>
              <w:jc w:val="left"/>
              <w:rPr>
                <w:rFonts w:eastAsia="Times New Roman"/>
                <w:sz w:val="24"/>
                <w:szCs w:val="24"/>
                <w:lang w:eastAsia="ru-RU"/>
              </w:rPr>
            </w:pPr>
            <w:r w:rsidRPr="002900A9">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Зайцево и деревни Дони</w:t>
            </w:r>
          </w:p>
        </w:tc>
        <w:tc>
          <w:tcPr>
            <w:tcW w:w="2407" w:type="dxa"/>
            <w:vMerge w:val="restart"/>
          </w:tcPr>
          <w:p w14:paraId="0892D664" w14:textId="77777777" w:rsidR="00AA2E7E" w:rsidRPr="00C12414" w:rsidRDefault="00AA2E7E" w:rsidP="0029057E">
            <w:pPr>
              <w:ind w:firstLine="0"/>
              <w:contextualSpacing/>
              <w:jc w:val="left"/>
              <w:rPr>
                <w:sz w:val="24"/>
                <w:szCs w:val="24"/>
              </w:rPr>
            </w:pPr>
            <w:r>
              <w:rPr>
                <w:sz w:val="24"/>
                <w:szCs w:val="24"/>
              </w:rPr>
              <w:t>Деревня Зайцево</w:t>
            </w:r>
            <w:r w:rsidRPr="00C12414">
              <w:rPr>
                <w:sz w:val="24"/>
                <w:szCs w:val="24"/>
              </w:rPr>
              <w:t>,</w:t>
            </w:r>
          </w:p>
          <w:p w14:paraId="7104319E" w14:textId="04377AD8" w:rsidR="00AA2E7E" w:rsidRPr="00C12414" w:rsidRDefault="00AA2E7E" w:rsidP="0029057E">
            <w:pPr>
              <w:ind w:firstLine="0"/>
              <w:jc w:val="left"/>
              <w:rPr>
                <w:rFonts w:eastAsia="Times New Roman"/>
                <w:sz w:val="24"/>
                <w:szCs w:val="24"/>
                <w:lang w:eastAsia="ru-RU"/>
              </w:rPr>
            </w:pPr>
            <w:r>
              <w:rPr>
                <w:sz w:val="24"/>
                <w:szCs w:val="24"/>
              </w:rPr>
              <w:t>09:Ж1:2</w:t>
            </w:r>
          </w:p>
        </w:tc>
        <w:tc>
          <w:tcPr>
            <w:tcW w:w="1949" w:type="dxa"/>
            <w:vMerge w:val="restart"/>
          </w:tcPr>
          <w:p w14:paraId="48F077AE"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020D2A" w:rsidRPr="00C12414" w14:paraId="3263370D" w14:textId="77777777" w:rsidTr="002900A9">
        <w:trPr>
          <w:trHeight w:val="702"/>
        </w:trPr>
        <w:tc>
          <w:tcPr>
            <w:tcW w:w="1001" w:type="dxa"/>
            <w:vMerge/>
          </w:tcPr>
          <w:p w14:paraId="5354600D" w14:textId="77777777" w:rsidR="00020D2A" w:rsidRPr="00C12414" w:rsidRDefault="00020D2A" w:rsidP="0029057E">
            <w:pPr>
              <w:ind w:firstLine="0"/>
              <w:jc w:val="center"/>
              <w:rPr>
                <w:rFonts w:eastAsia="Times New Roman"/>
                <w:sz w:val="24"/>
                <w:szCs w:val="24"/>
                <w:lang w:eastAsia="ru-RU"/>
              </w:rPr>
            </w:pPr>
          </w:p>
        </w:tc>
        <w:tc>
          <w:tcPr>
            <w:tcW w:w="2396" w:type="dxa"/>
            <w:vMerge/>
          </w:tcPr>
          <w:p w14:paraId="66F5B8B3" w14:textId="77777777" w:rsidR="00020D2A" w:rsidRDefault="00020D2A" w:rsidP="0029057E">
            <w:pPr>
              <w:ind w:firstLine="0"/>
              <w:jc w:val="left"/>
              <w:rPr>
                <w:rFonts w:eastAsia="Times New Roman"/>
                <w:sz w:val="24"/>
                <w:szCs w:val="24"/>
                <w:lang w:eastAsia="ru-RU"/>
              </w:rPr>
            </w:pPr>
          </w:p>
        </w:tc>
        <w:tc>
          <w:tcPr>
            <w:tcW w:w="3544" w:type="dxa"/>
          </w:tcPr>
          <w:p w14:paraId="7BBB8D08" w14:textId="0563F485" w:rsidR="00020D2A" w:rsidRDefault="00020D2A"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1E5C39" w14:textId="20C50318" w:rsidR="00020D2A" w:rsidRPr="00D30F2D" w:rsidRDefault="00020D2A" w:rsidP="0029057E">
            <w:pPr>
              <w:ind w:firstLine="0"/>
              <w:contextualSpacing/>
              <w:jc w:val="left"/>
              <w:rPr>
                <w:sz w:val="24"/>
                <w:szCs w:val="24"/>
              </w:rPr>
            </w:pPr>
            <w:r>
              <w:rPr>
                <w:sz w:val="24"/>
                <w:szCs w:val="24"/>
              </w:rPr>
              <w:t>Физкультурно-оздоровительный комплекс открытого типа</w:t>
            </w:r>
          </w:p>
        </w:tc>
        <w:tc>
          <w:tcPr>
            <w:tcW w:w="2407" w:type="dxa"/>
            <w:vMerge/>
          </w:tcPr>
          <w:p w14:paraId="58C4DB56" w14:textId="77777777" w:rsidR="00020D2A" w:rsidRDefault="00020D2A" w:rsidP="0029057E">
            <w:pPr>
              <w:ind w:firstLine="0"/>
              <w:contextualSpacing/>
              <w:jc w:val="left"/>
              <w:rPr>
                <w:sz w:val="24"/>
                <w:szCs w:val="24"/>
              </w:rPr>
            </w:pPr>
          </w:p>
        </w:tc>
        <w:tc>
          <w:tcPr>
            <w:tcW w:w="1949" w:type="dxa"/>
            <w:vMerge/>
          </w:tcPr>
          <w:p w14:paraId="131F49E9" w14:textId="77777777" w:rsidR="00020D2A" w:rsidRPr="00C12414" w:rsidRDefault="00020D2A" w:rsidP="0029057E">
            <w:pPr>
              <w:ind w:firstLine="0"/>
              <w:jc w:val="left"/>
              <w:rPr>
                <w:rFonts w:eastAsia="Times New Roman"/>
                <w:sz w:val="24"/>
                <w:szCs w:val="24"/>
                <w:lang w:eastAsia="ru-RU"/>
              </w:rPr>
            </w:pPr>
          </w:p>
        </w:tc>
      </w:tr>
      <w:tr w:rsidR="00EB5669" w:rsidRPr="00C12414" w14:paraId="4404078E" w14:textId="77777777" w:rsidTr="002900A9">
        <w:trPr>
          <w:trHeight w:val="702"/>
        </w:trPr>
        <w:tc>
          <w:tcPr>
            <w:tcW w:w="1001" w:type="dxa"/>
            <w:vMerge/>
          </w:tcPr>
          <w:p w14:paraId="67974960"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31E6E5E8" w14:textId="77777777" w:rsidR="00EB5669" w:rsidRDefault="00EB5669" w:rsidP="0029057E">
            <w:pPr>
              <w:ind w:firstLine="0"/>
              <w:jc w:val="left"/>
              <w:rPr>
                <w:rFonts w:eastAsia="Times New Roman"/>
                <w:sz w:val="24"/>
                <w:szCs w:val="24"/>
                <w:lang w:eastAsia="ru-RU"/>
              </w:rPr>
            </w:pPr>
          </w:p>
        </w:tc>
        <w:tc>
          <w:tcPr>
            <w:tcW w:w="3544" w:type="dxa"/>
          </w:tcPr>
          <w:p w14:paraId="020EBCB1" w14:textId="1F2FD8E9" w:rsidR="00EB5669" w:rsidRDefault="00EB5669"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A6989C0" w14:textId="09A122A3" w:rsidR="00EB5669" w:rsidRPr="00165377" w:rsidRDefault="00EB5669" w:rsidP="0029057E">
            <w:pPr>
              <w:ind w:firstLine="0"/>
              <w:contextualSpacing/>
              <w:jc w:val="left"/>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0DD64E1E" w14:textId="77777777" w:rsidR="00EB5669" w:rsidRDefault="00EB5669" w:rsidP="0029057E">
            <w:pPr>
              <w:ind w:firstLine="0"/>
              <w:contextualSpacing/>
              <w:jc w:val="left"/>
              <w:rPr>
                <w:sz w:val="24"/>
                <w:szCs w:val="24"/>
              </w:rPr>
            </w:pPr>
          </w:p>
        </w:tc>
        <w:tc>
          <w:tcPr>
            <w:tcW w:w="1949" w:type="dxa"/>
            <w:vMerge/>
          </w:tcPr>
          <w:p w14:paraId="717F8451" w14:textId="77777777" w:rsidR="00EB5669" w:rsidRPr="00C12414" w:rsidRDefault="00EB5669" w:rsidP="0029057E">
            <w:pPr>
              <w:ind w:firstLine="0"/>
              <w:jc w:val="left"/>
              <w:rPr>
                <w:rFonts w:eastAsia="Times New Roman"/>
                <w:sz w:val="24"/>
                <w:szCs w:val="24"/>
                <w:lang w:eastAsia="ru-RU"/>
              </w:rPr>
            </w:pPr>
          </w:p>
        </w:tc>
      </w:tr>
      <w:tr w:rsidR="00EB5669" w:rsidRPr="00C12414" w14:paraId="189577E2" w14:textId="77777777" w:rsidTr="00C76118">
        <w:trPr>
          <w:trHeight w:val="566"/>
        </w:trPr>
        <w:tc>
          <w:tcPr>
            <w:tcW w:w="1001" w:type="dxa"/>
            <w:vMerge/>
          </w:tcPr>
          <w:p w14:paraId="2343CB89"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7AE40A20" w14:textId="77777777" w:rsidR="00EB5669" w:rsidRDefault="00EB5669" w:rsidP="0029057E">
            <w:pPr>
              <w:ind w:firstLine="0"/>
              <w:jc w:val="left"/>
              <w:rPr>
                <w:rFonts w:eastAsia="Times New Roman"/>
                <w:sz w:val="24"/>
                <w:szCs w:val="24"/>
                <w:lang w:eastAsia="ru-RU"/>
              </w:rPr>
            </w:pPr>
          </w:p>
        </w:tc>
        <w:tc>
          <w:tcPr>
            <w:tcW w:w="3544" w:type="dxa"/>
          </w:tcPr>
          <w:p w14:paraId="19657925" w14:textId="77777777" w:rsidR="00EB5669" w:rsidRDefault="00EB5669" w:rsidP="0029057E">
            <w:pPr>
              <w:ind w:firstLine="0"/>
              <w:jc w:val="left"/>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64E53C4F" w14:textId="458D2DAD" w:rsidR="00EB5669" w:rsidRDefault="00020D2A" w:rsidP="0029057E">
            <w:pPr>
              <w:ind w:firstLine="0"/>
              <w:contextualSpacing/>
              <w:jc w:val="center"/>
              <w:rPr>
                <w:sz w:val="24"/>
                <w:szCs w:val="24"/>
              </w:rPr>
            </w:pPr>
            <w:r>
              <w:rPr>
                <w:sz w:val="24"/>
                <w:szCs w:val="24"/>
              </w:rPr>
              <w:t>2 000</w:t>
            </w:r>
          </w:p>
          <w:p w14:paraId="4947818F" w14:textId="77777777" w:rsidR="00EB5669" w:rsidRPr="00D30F2D" w:rsidRDefault="00EB5669" w:rsidP="0029057E">
            <w:pPr>
              <w:ind w:firstLine="0"/>
              <w:contextualSpacing/>
              <w:jc w:val="center"/>
              <w:rPr>
                <w:sz w:val="24"/>
                <w:szCs w:val="24"/>
              </w:rPr>
            </w:pPr>
          </w:p>
        </w:tc>
        <w:tc>
          <w:tcPr>
            <w:tcW w:w="2407" w:type="dxa"/>
            <w:vMerge/>
          </w:tcPr>
          <w:p w14:paraId="57422324" w14:textId="77777777" w:rsidR="00EB5669" w:rsidRDefault="00EB5669" w:rsidP="0029057E">
            <w:pPr>
              <w:ind w:firstLine="0"/>
              <w:contextualSpacing/>
              <w:jc w:val="left"/>
              <w:rPr>
                <w:sz w:val="24"/>
                <w:szCs w:val="24"/>
              </w:rPr>
            </w:pPr>
          </w:p>
        </w:tc>
        <w:tc>
          <w:tcPr>
            <w:tcW w:w="1949" w:type="dxa"/>
            <w:vMerge/>
          </w:tcPr>
          <w:p w14:paraId="1F4AEDE7" w14:textId="77777777" w:rsidR="00EB5669" w:rsidRPr="00C12414" w:rsidRDefault="00EB5669" w:rsidP="0029057E">
            <w:pPr>
              <w:ind w:firstLine="0"/>
              <w:jc w:val="left"/>
              <w:rPr>
                <w:rFonts w:eastAsia="Times New Roman"/>
                <w:sz w:val="24"/>
                <w:szCs w:val="24"/>
                <w:lang w:eastAsia="ru-RU"/>
              </w:rPr>
            </w:pPr>
          </w:p>
        </w:tc>
      </w:tr>
      <w:tr w:rsidR="00EB5669" w:rsidRPr="00C12414" w14:paraId="51BDE939" w14:textId="77777777" w:rsidTr="00C76118">
        <w:trPr>
          <w:trHeight w:val="566"/>
        </w:trPr>
        <w:tc>
          <w:tcPr>
            <w:tcW w:w="1001" w:type="dxa"/>
            <w:vMerge/>
          </w:tcPr>
          <w:p w14:paraId="57B45D1B"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3D64BE3C" w14:textId="77777777" w:rsidR="00EB5669" w:rsidRDefault="00EB5669" w:rsidP="0029057E">
            <w:pPr>
              <w:ind w:firstLine="0"/>
              <w:jc w:val="left"/>
              <w:rPr>
                <w:rFonts w:eastAsia="Times New Roman"/>
                <w:sz w:val="24"/>
                <w:szCs w:val="24"/>
                <w:lang w:eastAsia="ru-RU"/>
              </w:rPr>
            </w:pPr>
          </w:p>
        </w:tc>
        <w:tc>
          <w:tcPr>
            <w:tcW w:w="3544" w:type="dxa"/>
          </w:tcPr>
          <w:p w14:paraId="5CE2CD13" w14:textId="55B50B65" w:rsidR="00EB5669" w:rsidRPr="00165377" w:rsidRDefault="00EB5669"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3E24479" w14:textId="1D830606" w:rsidR="00EB5669" w:rsidRDefault="00EB5669" w:rsidP="0029057E">
            <w:pPr>
              <w:ind w:firstLine="0"/>
              <w:contextualSpacing/>
              <w:jc w:val="center"/>
              <w:rPr>
                <w:sz w:val="24"/>
                <w:szCs w:val="24"/>
              </w:rPr>
            </w:pPr>
            <w:r>
              <w:rPr>
                <w:sz w:val="24"/>
                <w:szCs w:val="24"/>
              </w:rPr>
              <w:t>217</w:t>
            </w:r>
          </w:p>
        </w:tc>
        <w:tc>
          <w:tcPr>
            <w:tcW w:w="2407" w:type="dxa"/>
            <w:vMerge/>
          </w:tcPr>
          <w:p w14:paraId="1A697F05" w14:textId="77777777" w:rsidR="00EB5669" w:rsidRDefault="00EB5669" w:rsidP="0029057E">
            <w:pPr>
              <w:ind w:firstLine="0"/>
              <w:contextualSpacing/>
              <w:jc w:val="left"/>
              <w:rPr>
                <w:sz w:val="24"/>
                <w:szCs w:val="24"/>
              </w:rPr>
            </w:pPr>
          </w:p>
        </w:tc>
        <w:tc>
          <w:tcPr>
            <w:tcW w:w="1949" w:type="dxa"/>
            <w:vMerge/>
          </w:tcPr>
          <w:p w14:paraId="5C3AAAF9" w14:textId="77777777" w:rsidR="00EB5669" w:rsidRPr="00C12414" w:rsidRDefault="00EB5669" w:rsidP="0029057E">
            <w:pPr>
              <w:ind w:firstLine="0"/>
              <w:jc w:val="left"/>
              <w:rPr>
                <w:rFonts w:eastAsia="Times New Roman"/>
                <w:sz w:val="24"/>
                <w:szCs w:val="24"/>
                <w:lang w:eastAsia="ru-RU"/>
              </w:rPr>
            </w:pPr>
          </w:p>
        </w:tc>
      </w:tr>
      <w:tr w:rsidR="00EB5669" w:rsidRPr="00C12414" w14:paraId="20926898" w14:textId="77777777" w:rsidTr="00EB5669">
        <w:trPr>
          <w:trHeight w:val="202"/>
        </w:trPr>
        <w:tc>
          <w:tcPr>
            <w:tcW w:w="1001" w:type="dxa"/>
            <w:vMerge/>
          </w:tcPr>
          <w:p w14:paraId="3924DF16" w14:textId="77777777" w:rsidR="00EB5669" w:rsidRPr="00C12414" w:rsidRDefault="00EB5669" w:rsidP="0029057E">
            <w:pPr>
              <w:ind w:firstLine="0"/>
              <w:jc w:val="center"/>
              <w:rPr>
                <w:rFonts w:eastAsia="Times New Roman"/>
                <w:sz w:val="24"/>
                <w:szCs w:val="24"/>
                <w:lang w:eastAsia="ru-RU"/>
              </w:rPr>
            </w:pPr>
          </w:p>
        </w:tc>
        <w:tc>
          <w:tcPr>
            <w:tcW w:w="2396" w:type="dxa"/>
            <w:vMerge/>
          </w:tcPr>
          <w:p w14:paraId="568F1B7E" w14:textId="77777777" w:rsidR="00EB5669" w:rsidRDefault="00EB5669" w:rsidP="0029057E">
            <w:pPr>
              <w:ind w:firstLine="0"/>
              <w:jc w:val="left"/>
              <w:rPr>
                <w:rFonts w:eastAsia="Times New Roman"/>
                <w:sz w:val="24"/>
                <w:szCs w:val="24"/>
                <w:lang w:eastAsia="ru-RU"/>
              </w:rPr>
            </w:pPr>
          </w:p>
        </w:tc>
        <w:tc>
          <w:tcPr>
            <w:tcW w:w="3544" w:type="dxa"/>
          </w:tcPr>
          <w:p w14:paraId="4B1E9C12" w14:textId="2B551645" w:rsidR="00EB5669" w:rsidRDefault="00EB5669"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0563C92" w14:textId="2072BDE0" w:rsidR="00EB5669" w:rsidRPr="00D30F2D" w:rsidRDefault="00EB5669" w:rsidP="0029057E">
            <w:pPr>
              <w:ind w:firstLine="0"/>
              <w:contextualSpacing/>
              <w:jc w:val="center"/>
              <w:rPr>
                <w:sz w:val="24"/>
                <w:szCs w:val="24"/>
              </w:rPr>
            </w:pPr>
            <w:r>
              <w:rPr>
                <w:sz w:val="24"/>
                <w:szCs w:val="24"/>
              </w:rPr>
              <w:t>2045</w:t>
            </w:r>
          </w:p>
        </w:tc>
        <w:tc>
          <w:tcPr>
            <w:tcW w:w="2407" w:type="dxa"/>
            <w:vMerge/>
          </w:tcPr>
          <w:p w14:paraId="375EABAB" w14:textId="77777777" w:rsidR="00EB5669" w:rsidRDefault="00EB5669" w:rsidP="0029057E">
            <w:pPr>
              <w:ind w:firstLine="0"/>
              <w:contextualSpacing/>
              <w:jc w:val="left"/>
              <w:rPr>
                <w:sz w:val="24"/>
                <w:szCs w:val="24"/>
              </w:rPr>
            </w:pPr>
          </w:p>
        </w:tc>
        <w:tc>
          <w:tcPr>
            <w:tcW w:w="1949" w:type="dxa"/>
            <w:vMerge/>
          </w:tcPr>
          <w:p w14:paraId="45EC9810" w14:textId="77777777" w:rsidR="00EB5669" w:rsidRPr="00C12414" w:rsidRDefault="00EB5669" w:rsidP="0029057E">
            <w:pPr>
              <w:ind w:firstLine="0"/>
              <w:jc w:val="left"/>
              <w:rPr>
                <w:rFonts w:eastAsia="Times New Roman"/>
                <w:sz w:val="24"/>
                <w:szCs w:val="24"/>
                <w:lang w:eastAsia="ru-RU"/>
              </w:rPr>
            </w:pPr>
          </w:p>
        </w:tc>
      </w:tr>
      <w:tr w:rsidR="00AA2E7E" w:rsidRPr="00C12414" w14:paraId="1349194D" w14:textId="77777777" w:rsidTr="00C76118">
        <w:trPr>
          <w:trHeight w:val="418"/>
        </w:trPr>
        <w:tc>
          <w:tcPr>
            <w:tcW w:w="1001" w:type="dxa"/>
            <w:vMerge w:val="restart"/>
          </w:tcPr>
          <w:p w14:paraId="6DF2B278" w14:textId="4094A868" w:rsidR="00AA2E7E" w:rsidRPr="00C12414" w:rsidRDefault="00AA2E7E" w:rsidP="002905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17</w:t>
            </w:r>
            <w:r w:rsidRPr="00C12414">
              <w:rPr>
                <w:rFonts w:eastAsia="Times New Roman"/>
                <w:sz w:val="24"/>
                <w:szCs w:val="24"/>
                <w:lang w:eastAsia="ru-RU"/>
              </w:rPr>
              <w:t>.</w:t>
            </w:r>
          </w:p>
        </w:tc>
        <w:tc>
          <w:tcPr>
            <w:tcW w:w="2396" w:type="dxa"/>
            <w:vMerge w:val="restart"/>
          </w:tcPr>
          <w:p w14:paraId="12B59FA8" w14:textId="2CE79F3A" w:rsidR="00AA2E7E" w:rsidRPr="009960E4" w:rsidRDefault="00AA2E7E" w:rsidP="0029057E">
            <w:pPr>
              <w:ind w:firstLine="0"/>
              <w:jc w:val="left"/>
              <w:rPr>
                <w:rFonts w:eastAsia="Times New Roman"/>
                <w:sz w:val="24"/>
                <w:szCs w:val="24"/>
                <w:lang w:eastAsia="ru-RU"/>
              </w:rPr>
            </w:pPr>
            <w:r>
              <w:rPr>
                <w:rFonts w:eastAsia="Times New Roman"/>
                <w:sz w:val="24"/>
                <w:szCs w:val="24"/>
              </w:rPr>
              <w:t>Спортивное сооружение (стадион)</w:t>
            </w:r>
          </w:p>
        </w:tc>
        <w:tc>
          <w:tcPr>
            <w:tcW w:w="3544" w:type="dxa"/>
          </w:tcPr>
          <w:p w14:paraId="5CBA9F76"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E844AE1" w14:textId="11E08B25" w:rsidR="00AA2E7E" w:rsidRPr="00F55A7D" w:rsidRDefault="00AA2E7E" w:rsidP="0029057E">
            <w:pPr>
              <w:ind w:firstLine="0"/>
              <w:jc w:val="left"/>
              <w:rPr>
                <w:rFonts w:eastAsia="Times New Roman"/>
                <w:sz w:val="24"/>
                <w:szCs w:val="24"/>
                <w:lang w:eastAsia="ru-RU"/>
              </w:rPr>
            </w:pPr>
            <w:r w:rsidRPr="002900A9">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спортивных </w:t>
            </w:r>
            <w:r w:rsidRPr="002900A9">
              <w:rPr>
                <w:rFonts w:eastAsia="Times New Roman"/>
                <w:sz w:val="24"/>
                <w:szCs w:val="24"/>
                <w:lang w:eastAsia="ru-RU"/>
              </w:rPr>
              <w:lastRenderedPageBreak/>
              <w:t>мероприятиях жителей деревни Малое Верево</w:t>
            </w:r>
          </w:p>
        </w:tc>
        <w:tc>
          <w:tcPr>
            <w:tcW w:w="2407" w:type="dxa"/>
            <w:vMerge w:val="restart"/>
          </w:tcPr>
          <w:p w14:paraId="17150234" w14:textId="77777777" w:rsidR="00AA2E7E" w:rsidRPr="00C12414" w:rsidRDefault="00AA2E7E" w:rsidP="0029057E">
            <w:pPr>
              <w:ind w:firstLine="0"/>
              <w:contextualSpacing/>
              <w:jc w:val="left"/>
              <w:rPr>
                <w:sz w:val="24"/>
                <w:szCs w:val="24"/>
              </w:rPr>
            </w:pPr>
            <w:r>
              <w:rPr>
                <w:sz w:val="24"/>
                <w:szCs w:val="24"/>
              </w:rPr>
              <w:lastRenderedPageBreak/>
              <w:t>Деревня Малое Верево</w:t>
            </w:r>
            <w:r w:rsidRPr="00C12414">
              <w:rPr>
                <w:sz w:val="24"/>
                <w:szCs w:val="24"/>
              </w:rPr>
              <w:t>,</w:t>
            </w:r>
          </w:p>
          <w:p w14:paraId="1F9D1244" w14:textId="1C0242DC"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Р1:3</w:t>
            </w:r>
          </w:p>
        </w:tc>
        <w:tc>
          <w:tcPr>
            <w:tcW w:w="1949" w:type="dxa"/>
            <w:vMerge w:val="restart"/>
          </w:tcPr>
          <w:p w14:paraId="08E7FAD6" w14:textId="77777777" w:rsidR="00AA2E7E" w:rsidRPr="00A67DF8" w:rsidRDefault="00AA2E7E" w:rsidP="0029057E">
            <w:pPr>
              <w:ind w:firstLine="0"/>
              <w:jc w:val="left"/>
              <w:rPr>
                <w:rFonts w:eastAsia="Times New Roman"/>
                <w:sz w:val="24"/>
                <w:szCs w:val="24"/>
                <w:lang w:eastAsia="ru-RU"/>
              </w:rPr>
            </w:pPr>
            <w:r w:rsidRPr="00A67DF8">
              <w:rPr>
                <w:rFonts w:eastAsia="Times New Roman"/>
                <w:sz w:val="24"/>
                <w:szCs w:val="24"/>
                <w:lang w:eastAsia="ru-RU"/>
              </w:rPr>
              <w:t xml:space="preserve">Санитарно-защитная зона </w:t>
            </w:r>
            <w:r>
              <w:rPr>
                <w:rFonts w:eastAsia="Times New Roman"/>
                <w:sz w:val="24"/>
                <w:szCs w:val="24"/>
                <w:lang w:eastAsia="ru-RU"/>
              </w:rPr>
              <w:t>50</w:t>
            </w:r>
            <w:r w:rsidRPr="00A67DF8">
              <w:rPr>
                <w:rFonts w:eastAsia="Times New Roman"/>
                <w:sz w:val="24"/>
                <w:szCs w:val="24"/>
                <w:lang w:eastAsia="ru-RU"/>
              </w:rPr>
              <w:t xml:space="preserve"> м </w:t>
            </w:r>
          </w:p>
          <w:p w14:paraId="468EA947" w14:textId="77777777" w:rsidR="00AA2E7E" w:rsidRPr="00A67DF8" w:rsidRDefault="00AA2E7E" w:rsidP="0029057E">
            <w:pPr>
              <w:ind w:firstLine="0"/>
              <w:jc w:val="left"/>
              <w:rPr>
                <w:rFonts w:eastAsia="Times New Roman"/>
                <w:sz w:val="24"/>
                <w:szCs w:val="24"/>
                <w:lang w:eastAsia="ru-RU"/>
              </w:rPr>
            </w:pPr>
            <w:r w:rsidRPr="00A67DF8">
              <w:rPr>
                <w:rFonts w:eastAsia="Times New Roman"/>
                <w:sz w:val="24"/>
                <w:szCs w:val="24"/>
                <w:lang w:eastAsia="ru-RU"/>
              </w:rPr>
              <w:t xml:space="preserve">(в соответствии с постановлением Главного </w:t>
            </w:r>
            <w:r w:rsidRPr="00A67DF8">
              <w:rPr>
                <w:rFonts w:eastAsia="Times New Roman"/>
                <w:sz w:val="24"/>
                <w:szCs w:val="24"/>
                <w:lang w:eastAsia="ru-RU"/>
              </w:rPr>
              <w:lastRenderedPageBreak/>
              <w:t>государственного санитарного врача РФ от 28 февраля 2022 года № 7).</w:t>
            </w:r>
          </w:p>
          <w:p w14:paraId="67D28BC6" w14:textId="3C7F4F7E" w:rsidR="00AA2E7E" w:rsidRPr="00C12414" w:rsidRDefault="00AA2E7E" w:rsidP="0029057E">
            <w:pPr>
              <w:ind w:firstLine="0"/>
              <w:jc w:val="left"/>
              <w:rPr>
                <w:rFonts w:eastAsia="Times New Roman"/>
                <w:sz w:val="24"/>
                <w:szCs w:val="24"/>
                <w:lang w:eastAsia="ru-RU"/>
              </w:rPr>
            </w:pPr>
            <w:r w:rsidRPr="00A67DF8">
              <w:rPr>
                <w:rFonts w:eastAsia="Times New Roman"/>
                <w:sz w:val="24"/>
                <w:szCs w:val="24"/>
                <w:lang w:eastAsia="ru-RU"/>
              </w:rPr>
              <w:t>Режим использования территории в соответствии с разделом V СанПиН 2.2.1/2.1.1.1200-03</w:t>
            </w:r>
          </w:p>
        </w:tc>
      </w:tr>
      <w:tr w:rsidR="00AA2E7E" w:rsidRPr="00C12414" w14:paraId="20DB1CA6" w14:textId="77777777" w:rsidTr="00C76118">
        <w:trPr>
          <w:trHeight w:val="1034"/>
        </w:trPr>
        <w:tc>
          <w:tcPr>
            <w:tcW w:w="1001" w:type="dxa"/>
            <w:vMerge/>
          </w:tcPr>
          <w:p w14:paraId="765C67C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2071297" w14:textId="77777777" w:rsidR="00AA2E7E" w:rsidRDefault="00AA2E7E" w:rsidP="0029057E">
            <w:pPr>
              <w:ind w:firstLine="0"/>
              <w:jc w:val="left"/>
              <w:rPr>
                <w:rFonts w:eastAsia="Times New Roman"/>
                <w:sz w:val="24"/>
                <w:szCs w:val="24"/>
                <w:lang w:eastAsia="ru-RU"/>
              </w:rPr>
            </w:pPr>
          </w:p>
        </w:tc>
        <w:tc>
          <w:tcPr>
            <w:tcW w:w="3544" w:type="dxa"/>
          </w:tcPr>
          <w:p w14:paraId="74611314" w14:textId="5AA248F0"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B25D981" w14:textId="4A361255" w:rsidR="00AA2E7E" w:rsidRPr="00D30F2D" w:rsidRDefault="00AA2E7E" w:rsidP="0029057E">
            <w:pPr>
              <w:ind w:firstLine="0"/>
              <w:contextualSpacing/>
              <w:jc w:val="left"/>
              <w:rPr>
                <w:sz w:val="24"/>
                <w:szCs w:val="24"/>
              </w:rPr>
            </w:pPr>
            <w:r w:rsidRPr="002900A9">
              <w:rPr>
                <w:sz w:val="24"/>
                <w:szCs w:val="24"/>
              </w:rPr>
              <w:t>Футбольный стадион с трибунами для зрителей</w:t>
            </w:r>
            <w:r w:rsidR="00020D2A">
              <w:rPr>
                <w:sz w:val="24"/>
                <w:szCs w:val="24"/>
              </w:rPr>
              <w:t xml:space="preserve">, с </w:t>
            </w:r>
            <w:r w:rsidR="00020D2A" w:rsidRPr="002900A9">
              <w:rPr>
                <w:sz w:val="24"/>
                <w:szCs w:val="24"/>
              </w:rPr>
              <w:t>легкоатлетическими дорожками и</w:t>
            </w:r>
            <w:r w:rsidR="00020D2A">
              <w:rPr>
                <w:sz w:val="24"/>
                <w:szCs w:val="24"/>
              </w:rPr>
              <w:t xml:space="preserve"> физкультурно-оздоровительным комплексом открытого типа</w:t>
            </w:r>
          </w:p>
        </w:tc>
        <w:tc>
          <w:tcPr>
            <w:tcW w:w="2407" w:type="dxa"/>
            <w:vMerge/>
          </w:tcPr>
          <w:p w14:paraId="061611CB" w14:textId="77777777" w:rsidR="00AA2E7E" w:rsidRDefault="00AA2E7E" w:rsidP="0029057E">
            <w:pPr>
              <w:ind w:firstLine="0"/>
              <w:contextualSpacing/>
              <w:jc w:val="left"/>
              <w:rPr>
                <w:sz w:val="24"/>
                <w:szCs w:val="24"/>
              </w:rPr>
            </w:pPr>
          </w:p>
        </w:tc>
        <w:tc>
          <w:tcPr>
            <w:tcW w:w="1949" w:type="dxa"/>
            <w:vMerge/>
          </w:tcPr>
          <w:p w14:paraId="17B549C1" w14:textId="77777777" w:rsidR="00AA2E7E" w:rsidRPr="00C12414" w:rsidRDefault="00AA2E7E" w:rsidP="0029057E">
            <w:pPr>
              <w:ind w:firstLine="0"/>
              <w:jc w:val="left"/>
              <w:rPr>
                <w:rFonts w:eastAsia="Times New Roman"/>
                <w:sz w:val="24"/>
                <w:szCs w:val="24"/>
                <w:lang w:eastAsia="ru-RU"/>
              </w:rPr>
            </w:pPr>
          </w:p>
        </w:tc>
      </w:tr>
      <w:tr w:rsidR="00AA2E7E" w:rsidRPr="00C12414" w14:paraId="2FDAB1FE" w14:textId="77777777" w:rsidTr="00C76118">
        <w:trPr>
          <w:trHeight w:val="1034"/>
        </w:trPr>
        <w:tc>
          <w:tcPr>
            <w:tcW w:w="1001" w:type="dxa"/>
            <w:vMerge/>
          </w:tcPr>
          <w:p w14:paraId="59A40D1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59783FA" w14:textId="77777777" w:rsidR="00AA2E7E" w:rsidRDefault="00AA2E7E" w:rsidP="0029057E">
            <w:pPr>
              <w:ind w:firstLine="0"/>
              <w:jc w:val="left"/>
              <w:rPr>
                <w:rFonts w:eastAsia="Times New Roman"/>
                <w:sz w:val="24"/>
                <w:szCs w:val="24"/>
                <w:lang w:eastAsia="ru-RU"/>
              </w:rPr>
            </w:pPr>
          </w:p>
        </w:tc>
        <w:tc>
          <w:tcPr>
            <w:tcW w:w="3544" w:type="dxa"/>
          </w:tcPr>
          <w:p w14:paraId="20AEC605" w14:textId="04258637" w:rsidR="00AA2E7E" w:rsidRDefault="00AA2E7E" w:rsidP="0029057E">
            <w:pPr>
              <w:ind w:firstLine="0"/>
              <w:jc w:val="left"/>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6BEF6A22" w14:textId="2E9AA082" w:rsidR="00AA2E7E" w:rsidRPr="002900A9" w:rsidRDefault="00AA2E7E" w:rsidP="0029057E">
            <w:pPr>
              <w:ind w:firstLine="0"/>
              <w:contextualSpacing/>
              <w:jc w:val="left"/>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5AC77CA8" w14:textId="77777777" w:rsidR="00AA2E7E" w:rsidRDefault="00AA2E7E" w:rsidP="0029057E">
            <w:pPr>
              <w:ind w:firstLine="0"/>
              <w:contextualSpacing/>
              <w:jc w:val="left"/>
              <w:rPr>
                <w:sz w:val="24"/>
                <w:szCs w:val="24"/>
              </w:rPr>
            </w:pPr>
          </w:p>
        </w:tc>
        <w:tc>
          <w:tcPr>
            <w:tcW w:w="1949" w:type="dxa"/>
            <w:vMerge/>
          </w:tcPr>
          <w:p w14:paraId="32061EDC" w14:textId="77777777" w:rsidR="00AA2E7E" w:rsidRPr="00C12414" w:rsidRDefault="00AA2E7E" w:rsidP="0029057E">
            <w:pPr>
              <w:ind w:firstLine="0"/>
              <w:jc w:val="left"/>
              <w:rPr>
                <w:rFonts w:eastAsia="Times New Roman"/>
                <w:sz w:val="24"/>
                <w:szCs w:val="24"/>
                <w:lang w:eastAsia="ru-RU"/>
              </w:rPr>
            </w:pPr>
          </w:p>
        </w:tc>
      </w:tr>
      <w:tr w:rsidR="00AA2E7E" w:rsidRPr="00C12414" w14:paraId="5E4DF6CF" w14:textId="77777777" w:rsidTr="00C76118">
        <w:trPr>
          <w:trHeight w:val="566"/>
        </w:trPr>
        <w:tc>
          <w:tcPr>
            <w:tcW w:w="1001" w:type="dxa"/>
            <w:vMerge/>
          </w:tcPr>
          <w:p w14:paraId="10E6D43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68EA07" w14:textId="77777777" w:rsidR="00AA2E7E" w:rsidRDefault="00AA2E7E" w:rsidP="0029057E">
            <w:pPr>
              <w:ind w:firstLine="0"/>
              <w:jc w:val="left"/>
              <w:rPr>
                <w:rFonts w:eastAsia="Times New Roman"/>
                <w:sz w:val="24"/>
                <w:szCs w:val="24"/>
                <w:lang w:eastAsia="ru-RU"/>
              </w:rPr>
            </w:pPr>
          </w:p>
        </w:tc>
        <w:tc>
          <w:tcPr>
            <w:tcW w:w="3544" w:type="dxa"/>
          </w:tcPr>
          <w:p w14:paraId="0DE6B50F" w14:textId="77777777" w:rsidR="00AA2E7E" w:rsidRDefault="00AA2E7E" w:rsidP="0029057E">
            <w:pPr>
              <w:ind w:firstLine="0"/>
              <w:jc w:val="left"/>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66BCC1DD" w14:textId="4977A1D3" w:rsidR="00AA2E7E" w:rsidRDefault="00AA2E7E" w:rsidP="0029057E">
            <w:pPr>
              <w:ind w:firstLine="0"/>
              <w:contextualSpacing/>
              <w:jc w:val="center"/>
              <w:rPr>
                <w:sz w:val="24"/>
                <w:szCs w:val="24"/>
              </w:rPr>
            </w:pPr>
            <w:r>
              <w:rPr>
                <w:sz w:val="24"/>
                <w:szCs w:val="24"/>
              </w:rPr>
              <w:t>20 000</w:t>
            </w:r>
          </w:p>
          <w:p w14:paraId="72661BB7" w14:textId="77777777" w:rsidR="00AA2E7E" w:rsidRPr="00D30F2D" w:rsidRDefault="00AA2E7E" w:rsidP="0029057E">
            <w:pPr>
              <w:ind w:firstLine="0"/>
              <w:contextualSpacing/>
              <w:jc w:val="center"/>
              <w:rPr>
                <w:sz w:val="24"/>
                <w:szCs w:val="24"/>
              </w:rPr>
            </w:pPr>
          </w:p>
        </w:tc>
        <w:tc>
          <w:tcPr>
            <w:tcW w:w="2407" w:type="dxa"/>
            <w:vMerge/>
          </w:tcPr>
          <w:p w14:paraId="524232EA" w14:textId="77777777" w:rsidR="00AA2E7E" w:rsidRDefault="00AA2E7E" w:rsidP="0029057E">
            <w:pPr>
              <w:ind w:firstLine="0"/>
              <w:contextualSpacing/>
              <w:jc w:val="left"/>
              <w:rPr>
                <w:sz w:val="24"/>
                <w:szCs w:val="24"/>
              </w:rPr>
            </w:pPr>
          </w:p>
        </w:tc>
        <w:tc>
          <w:tcPr>
            <w:tcW w:w="1949" w:type="dxa"/>
            <w:vMerge/>
          </w:tcPr>
          <w:p w14:paraId="50A82987" w14:textId="77777777" w:rsidR="00AA2E7E" w:rsidRPr="00C12414" w:rsidRDefault="00AA2E7E" w:rsidP="0029057E">
            <w:pPr>
              <w:ind w:firstLine="0"/>
              <w:jc w:val="left"/>
              <w:rPr>
                <w:rFonts w:eastAsia="Times New Roman"/>
                <w:sz w:val="24"/>
                <w:szCs w:val="24"/>
                <w:lang w:eastAsia="ru-RU"/>
              </w:rPr>
            </w:pPr>
          </w:p>
        </w:tc>
      </w:tr>
      <w:tr w:rsidR="00AA2E7E" w:rsidRPr="00C12414" w14:paraId="746CE0D8" w14:textId="77777777" w:rsidTr="00C76118">
        <w:trPr>
          <w:trHeight w:val="566"/>
        </w:trPr>
        <w:tc>
          <w:tcPr>
            <w:tcW w:w="1001" w:type="dxa"/>
            <w:vMerge/>
          </w:tcPr>
          <w:p w14:paraId="7CD0A94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BFB9914" w14:textId="77777777" w:rsidR="00AA2E7E" w:rsidRDefault="00AA2E7E" w:rsidP="0029057E">
            <w:pPr>
              <w:ind w:firstLine="0"/>
              <w:jc w:val="left"/>
              <w:rPr>
                <w:rFonts w:eastAsia="Times New Roman"/>
                <w:sz w:val="24"/>
                <w:szCs w:val="24"/>
                <w:lang w:eastAsia="ru-RU"/>
              </w:rPr>
            </w:pPr>
          </w:p>
        </w:tc>
        <w:tc>
          <w:tcPr>
            <w:tcW w:w="3544" w:type="dxa"/>
          </w:tcPr>
          <w:p w14:paraId="2E2C97C4" w14:textId="572A12F7" w:rsidR="00AA2E7E" w:rsidRPr="00165377" w:rsidRDefault="00AA2E7E" w:rsidP="0029057E">
            <w:pPr>
              <w:ind w:firstLine="0"/>
              <w:jc w:val="left"/>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7FC70BA6" w14:textId="6C83BD94" w:rsidR="00AA2E7E" w:rsidRDefault="00AA2E7E" w:rsidP="0029057E">
            <w:pPr>
              <w:ind w:firstLine="0"/>
              <w:contextualSpacing/>
              <w:jc w:val="center"/>
              <w:rPr>
                <w:sz w:val="24"/>
                <w:szCs w:val="24"/>
              </w:rPr>
            </w:pPr>
            <w:r>
              <w:rPr>
                <w:sz w:val="24"/>
                <w:szCs w:val="24"/>
              </w:rPr>
              <w:t>1 200</w:t>
            </w:r>
          </w:p>
        </w:tc>
        <w:tc>
          <w:tcPr>
            <w:tcW w:w="2407" w:type="dxa"/>
            <w:vMerge/>
          </w:tcPr>
          <w:p w14:paraId="1216CA28" w14:textId="77777777" w:rsidR="00AA2E7E" w:rsidRDefault="00AA2E7E" w:rsidP="0029057E">
            <w:pPr>
              <w:ind w:firstLine="0"/>
              <w:contextualSpacing/>
              <w:jc w:val="left"/>
              <w:rPr>
                <w:sz w:val="24"/>
                <w:szCs w:val="24"/>
              </w:rPr>
            </w:pPr>
          </w:p>
        </w:tc>
        <w:tc>
          <w:tcPr>
            <w:tcW w:w="1949" w:type="dxa"/>
            <w:vMerge/>
          </w:tcPr>
          <w:p w14:paraId="0F5614E9" w14:textId="77777777" w:rsidR="00AA2E7E" w:rsidRPr="00C12414" w:rsidRDefault="00AA2E7E" w:rsidP="0029057E">
            <w:pPr>
              <w:ind w:firstLine="0"/>
              <w:jc w:val="left"/>
              <w:rPr>
                <w:rFonts w:eastAsia="Times New Roman"/>
                <w:sz w:val="24"/>
                <w:szCs w:val="24"/>
                <w:lang w:eastAsia="ru-RU"/>
              </w:rPr>
            </w:pPr>
          </w:p>
        </w:tc>
      </w:tr>
      <w:tr w:rsidR="00AA2E7E" w:rsidRPr="00C12414" w14:paraId="43EFB919" w14:textId="77777777" w:rsidTr="00EB5669">
        <w:trPr>
          <w:trHeight w:val="60"/>
        </w:trPr>
        <w:tc>
          <w:tcPr>
            <w:tcW w:w="1001" w:type="dxa"/>
            <w:vMerge/>
          </w:tcPr>
          <w:p w14:paraId="70024A1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2E0A3CE" w14:textId="77777777" w:rsidR="00AA2E7E" w:rsidRDefault="00AA2E7E" w:rsidP="0029057E">
            <w:pPr>
              <w:ind w:firstLine="0"/>
              <w:jc w:val="left"/>
              <w:rPr>
                <w:rFonts w:eastAsia="Times New Roman"/>
                <w:sz w:val="24"/>
                <w:szCs w:val="24"/>
                <w:lang w:eastAsia="ru-RU"/>
              </w:rPr>
            </w:pPr>
          </w:p>
        </w:tc>
        <w:tc>
          <w:tcPr>
            <w:tcW w:w="3544" w:type="dxa"/>
          </w:tcPr>
          <w:p w14:paraId="1EF8D4B4" w14:textId="426098A8"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B04C014" w14:textId="74F16BA9" w:rsidR="00AA2E7E" w:rsidRPr="00D30F2D" w:rsidRDefault="00AA2E7E" w:rsidP="0029057E">
            <w:pPr>
              <w:ind w:firstLine="0"/>
              <w:contextualSpacing/>
              <w:jc w:val="center"/>
              <w:rPr>
                <w:sz w:val="24"/>
                <w:szCs w:val="24"/>
              </w:rPr>
            </w:pPr>
            <w:r>
              <w:rPr>
                <w:sz w:val="24"/>
                <w:szCs w:val="24"/>
              </w:rPr>
              <w:t>2045</w:t>
            </w:r>
          </w:p>
        </w:tc>
        <w:tc>
          <w:tcPr>
            <w:tcW w:w="2407" w:type="dxa"/>
            <w:vMerge/>
          </w:tcPr>
          <w:p w14:paraId="10498C12" w14:textId="77777777" w:rsidR="00AA2E7E" w:rsidRDefault="00AA2E7E" w:rsidP="0029057E">
            <w:pPr>
              <w:ind w:firstLine="0"/>
              <w:contextualSpacing/>
              <w:jc w:val="left"/>
              <w:rPr>
                <w:sz w:val="24"/>
                <w:szCs w:val="24"/>
              </w:rPr>
            </w:pPr>
          </w:p>
        </w:tc>
        <w:tc>
          <w:tcPr>
            <w:tcW w:w="1949" w:type="dxa"/>
            <w:vMerge/>
          </w:tcPr>
          <w:p w14:paraId="708F48FB" w14:textId="77777777" w:rsidR="00AA2E7E" w:rsidRPr="00C12414" w:rsidRDefault="00AA2E7E" w:rsidP="0029057E">
            <w:pPr>
              <w:ind w:firstLine="0"/>
              <w:jc w:val="left"/>
              <w:rPr>
                <w:rFonts w:eastAsia="Times New Roman"/>
                <w:sz w:val="24"/>
                <w:szCs w:val="24"/>
                <w:lang w:eastAsia="ru-RU"/>
              </w:rPr>
            </w:pPr>
          </w:p>
        </w:tc>
      </w:tr>
      <w:tr w:rsidR="00AA2E7E" w:rsidRPr="00C12414" w14:paraId="28C87BF8" w14:textId="77777777" w:rsidTr="00474A55">
        <w:trPr>
          <w:trHeight w:val="46"/>
        </w:trPr>
        <w:tc>
          <w:tcPr>
            <w:tcW w:w="1001" w:type="dxa"/>
          </w:tcPr>
          <w:p w14:paraId="50D01ED7" w14:textId="332E0D37" w:rsidR="00AA2E7E" w:rsidRPr="00C12414" w:rsidRDefault="00AA2E7E" w:rsidP="0029057E">
            <w:pPr>
              <w:ind w:firstLine="0"/>
              <w:jc w:val="center"/>
              <w:rPr>
                <w:rFonts w:eastAsia="Times New Roman"/>
                <w:sz w:val="24"/>
                <w:szCs w:val="24"/>
                <w:lang w:eastAsia="ru-RU"/>
              </w:rPr>
            </w:pPr>
            <w:r w:rsidRPr="00C12414">
              <w:rPr>
                <w:rFonts w:eastAsia="Times New Roman"/>
                <w:sz w:val="24"/>
                <w:szCs w:val="24"/>
                <w:lang w:eastAsia="ru-RU"/>
              </w:rPr>
              <w:t>2.</w:t>
            </w:r>
          </w:p>
        </w:tc>
        <w:tc>
          <w:tcPr>
            <w:tcW w:w="13559" w:type="dxa"/>
            <w:gridSpan w:val="5"/>
          </w:tcPr>
          <w:p w14:paraId="741EFE05" w14:textId="7B68FBE4"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Вид объектов: объекты </w:t>
            </w:r>
            <w:r w:rsidR="00C230E1" w:rsidRPr="00C230E1">
              <w:rPr>
                <w:rFonts w:eastAsia="Times New Roman"/>
                <w:sz w:val="24"/>
                <w:szCs w:val="24"/>
                <w:lang w:eastAsia="ru-RU"/>
              </w:rPr>
              <w:t>в области организации досуга, обеспечения жителей поселения услугами организаций культуры и библиотечного обслуживания</w:t>
            </w:r>
          </w:p>
          <w:p w14:paraId="09F22029" w14:textId="0BF0E94F"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населения </w:t>
            </w:r>
            <w:r>
              <w:rPr>
                <w:rFonts w:eastAsia="Times New Roman"/>
                <w:sz w:val="24"/>
                <w:szCs w:val="24"/>
                <w:lang w:eastAsia="ru-RU"/>
              </w:rPr>
              <w:t>Веревского сельского поселения</w:t>
            </w:r>
            <w:r w:rsidRPr="00C12414">
              <w:rPr>
                <w:rFonts w:eastAsia="Times New Roman"/>
                <w:sz w:val="24"/>
                <w:szCs w:val="24"/>
                <w:lang w:eastAsia="ru-RU"/>
              </w:rPr>
              <w:t xml:space="preserve"> инфраструктурой для организации досуга и обеспечения услугами организаций культуры</w:t>
            </w:r>
          </w:p>
        </w:tc>
      </w:tr>
      <w:tr w:rsidR="00AA2E7E" w:rsidRPr="00C12414" w14:paraId="4D452532" w14:textId="77777777" w:rsidTr="00ED631B">
        <w:trPr>
          <w:trHeight w:val="418"/>
        </w:trPr>
        <w:tc>
          <w:tcPr>
            <w:tcW w:w="1001" w:type="dxa"/>
            <w:vMerge w:val="restart"/>
          </w:tcPr>
          <w:p w14:paraId="7DD19C3E" w14:textId="77777777"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1</w:t>
            </w:r>
            <w:r w:rsidRPr="00C12414">
              <w:rPr>
                <w:rFonts w:eastAsia="Times New Roman"/>
                <w:sz w:val="24"/>
                <w:szCs w:val="24"/>
                <w:lang w:eastAsia="ru-RU"/>
              </w:rPr>
              <w:t>.</w:t>
            </w:r>
          </w:p>
        </w:tc>
        <w:tc>
          <w:tcPr>
            <w:tcW w:w="2396" w:type="dxa"/>
            <w:vMerge w:val="restart"/>
          </w:tcPr>
          <w:p w14:paraId="6D6401D0" w14:textId="3DEBF1DB" w:rsidR="00AA2E7E" w:rsidRPr="0077685B" w:rsidRDefault="00AA2E7E" w:rsidP="0029057E">
            <w:pPr>
              <w:ind w:firstLine="0"/>
              <w:jc w:val="left"/>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30A67C2E"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DF6AEAC" w14:textId="564C3449" w:rsidR="00AA2E7E" w:rsidRPr="00F55A7D" w:rsidRDefault="00AA2E7E" w:rsidP="0029057E">
            <w:pPr>
              <w:ind w:firstLine="0"/>
              <w:jc w:val="left"/>
              <w:rPr>
                <w:rFonts w:eastAsia="Times New Roman"/>
                <w:sz w:val="24"/>
                <w:szCs w:val="24"/>
                <w:lang w:eastAsia="ru-RU"/>
              </w:rPr>
            </w:pPr>
            <w:r w:rsidRPr="009868B7">
              <w:rPr>
                <w:rFonts w:eastAsia="Times New Roman"/>
                <w:sz w:val="24"/>
                <w:szCs w:val="24"/>
                <w:lang w:eastAsia="ru-RU"/>
              </w:rPr>
              <w:t xml:space="preserve">Обеспечение жителей деревни </w:t>
            </w:r>
            <w:proofErr w:type="spellStart"/>
            <w:r w:rsidRPr="009868B7">
              <w:rPr>
                <w:rFonts w:eastAsia="Times New Roman"/>
                <w:sz w:val="24"/>
                <w:szCs w:val="24"/>
                <w:lang w:eastAsia="ru-RU"/>
              </w:rPr>
              <w:t>Вайялово</w:t>
            </w:r>
            <w:proofErr w:type="spellEnd"/>
            <w:r w:rsidRPr="009868B7">
              <w:rPr>
                <w:rFonts w:eastAsia="Times New Roman"/>
                <w:sz w:val="24"/>
                <w:szCs w:val="24"/>
                <w:lang w:eastAsia="ru-RU"/>
              </w:rPr>
              <w:t xml:space="preserve">, деревни Вайя, деревни </w:t>
            </w:r>
            <w:proofErr w:type="spellStart"/>
            <w:r w:rsidRPr="009868B7">
              <w:rPr>
                <w:rFonts w:eastAsia="Times New Roman"/>
                <w:sz w:val="24"/>
                <w:szCs w:val="24"/>
                <w:lang w:eastAsia="ru-RU"/>
              </w:rPr>
              <w:t>Пегелево</w:t>
            </w:r>
            <w:proofErr w:type="spellEnd"/>
            <w:r w:rsidRPr="009868B7">
              <w:rPr>
                <w:rFonts w:eastAsia="Times New Roman"/>
                <w:sz w:val="24"/>
                <w:szCs w:val="24"/>
                <w:lang w:eastAsia="ru-RU"/>
              </w:rPr>
              <w:t xml:space="preserve">, деревни </w:t>
            </w:r>
            <w:proofErr w:type="spellStart"/>
            <w:r w:rsidRPr="009868B7">
              <w:rPr>
                <w:rFonts w:eastAsia="Times New Roman"/>
                <w:sz w:val="24"/>
                <w:szCs w:val="24"/>
                <w:lang w:eastAsia="ru-RU"/>
              </w:rPr>
              <w:t>Кирлово</w:t>
            </w:r>
            <w:proofErr w:type="spellEnd"/>
            <w:r w:rsidRPr="009868B7">
              <w:rPr>
                <w:rFonts w:eastAsia="Times New Roman"/>
                <w:sz w:val="24"/>
                <w:szCs w:val="24"/>
                <w:lang w:eastAsia="ru-RU"/>
              </w:rPr>
              <w:t xml:space="preserve">, деревни Ивановка, поселка Торфопредприятие, поселка при железнодорожной станции Новое </w:t>
            </w:r>
            <w:proofErr w:type="spellStart"/>
            <w:r w:rsidRPr="009868B7">
              <w:rPr>
                <w:rFonts w:eastAsia="Times New Roman"/>
                <w:sz w:val="24"/>
                <w:szCs w:val="24"/>
                <w:lang w:eastAsia="ru-RU"/>
              </w:rPr>
              <w:t>Мозино</w:t>
            </w:r>
            <w:proofErr w:type="spellEnd"/>
            <w:r w:rsidRPr="009868B7">
              <w:rPr>
                <w:rFonts w:eastAsia="Times New Roman"/>
                <w:sz w:val="24"/>
                <w:szCs w:val="24"/>
                <w:lang w:eastAsia="ru-RU"/>
              </w:rPr>
              <w:t xml:space="preserve"> инфраструктурой для организации досуга и обеспечения услугами организаций культуры</w:t>
            </w:r>
          </w:p>
        </w:tc>
        <w:tc>
          <w:tcPr>
            <w:tcW w:w="2407" w:type="dxa"/>
            <w:vMerge w:val="restart"/>
          </w:tcPr>
          <w:p w14:paraId="7CC35AD8" w14:textId="77777777" w:rsidR="00AA2E7E" w:rsidRPr="00C12414" w:rsidRDefault="00AA2E7E" w:rsidP="0029057E">
            <w:pPr>
              <w:ind w:firstLine="0"/>
              <w:contextualSpacing/>
              <w:jc w:val="left"/>
              <w:rPr>
                <w:sz w:val="24"/>
                <w:szCs w:val="24"/>
              </w:rPr>
            </w:pPr>
            <w:r>
              <w:rPr>
                <w:sz w:val="24"/>
                <w:szCs w:val="24"/>
              </w:rPr>
              <w:t xml:space="preserve">Деревня </w:t>
            </w:r>
            <w:proofErr w:type="spellStart"/>
            <w:r>
              <w:rPr>
                <w:sz w:val="24"/>
                <w:szCs w:val="24"/>
              </w:rPr>
              <w:t>Вайялово</w:t>
            </w:r>
            <w:proofErr w:type="spellEnd"/>
            <w:r w:rsidRPr="00C12414">
              <w:rPr>
                <w:sz w:val="24"/>
                <w:szCs w:val="24"/>
              </w:rPr>
              <w:t>,</w:t>
            </w:r>
          </w:p>
          <w:p w14:paraId="1204CF68" w14:textId="6D8111F1" w:rsidR="00AA2E7E" w:rsidRPr="00C12414" w:rsidRDefault="00AA2E7E" w:rsidP="0029057E">
            <w:pPr>
              <w:ind w:firstLine="0"/>
              <w:jc w:val="left"/>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5D958CBD"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AAD1575" w14:textId="77777777" w:rsidTr="00ED631B">
        <w:trPr>
          <w:trHeight w:val="579"/>
        </w:trPr>
        <w:tc>
          <w:tcPr>
            <w:tcW w:w="1001" w:type="dxa"/>
            <w:vMerge/>
          </w:tcPr>
          <w:p w14:paraId="70B0D6A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B27257F" w14:textId="77777777" w:rsidR="00AA2E7E" w:rsidRDefault="00AA2E7E" w:rsidP="0029057E">
            <w:pPr>
              <w:ind w:firstLine="0"/>
              <w:jc w:val="left"/>
              <w:rPr>
                <w:rFonts w:eastAsia="Times New Roman"/>
                <w:sz w:val="24"/>
                <w:szCs w:val="24"/>
                <w:lang w:eastAsia="ru-RU"/>
              </w:rPr>
            </w:pPr>
          </w:p>
        </w:tc>
        <w:tc>
          <w:tcPr>
            <w:tcW w:w="3544" w:type="dxa"/>
          </w:tcPr>
          <w:p w14:paraId="37D663C3" w14:textId="1D300CA2" w:rsidR="00AA2E7E" w:rsidRDefault="00AA2E7E" w:rsidP="0029057E">
            <w:pPr>
              <w:ind w:firstLine="0"/>
              <w:jc w:val="left"/>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36BDF586" w14:textId="7850413E" w:rsidR="00AA2E7E" w:rsidRPr="00D30F2D" w:rsidRDefault="00AA2E7E" w:rsidP="0029057E">
            <w:pPr>
              <w:ind w:firstLine="0"/>
              <w:contextualSpacing/>
              <w:jc w:val="left"/>
              <w:rPr>
                <w:sz w:val="24"/>
                <w:szCs w:val="24"/>
              </w:rPr>
            </w:pPr>
            <w:r>
              <w:rPr>
                <w:sz w:val="24"/>
                <w:szCs w:val="24"/>
              </w:rPr>
              <w:t>Культурно-досуговый комплекс</w:t>
            </w:r>
          </w:p>
        </w:tc>
        <w:tc>
          <w:tcPr>
            <w:tcW w:w="2407" w:type="dxa"/>
            <w:vMerge/>
          </w:tcPr>
          <w:p w14:paraId="3080ECAC" w14:textId="77777777" w:rsidR="00AA2E7E" w:rsidRDefault="00AA2E7E" w:rsidP="0029057E">
            <w:pPr>
              <w:ind w:firstLine="0"/>
              <w:contextualSpacing/>
              <w:jc w:val="left"/>
              <w:rPr>
                <w:sz w:val="24"/>
                <w:szCs w:val="24"/>
              </w:rPr>
            </w:pPr>
          </w:p>
        </w:tc>
        <w:tc>
          <w:tcPr>
            <w:tcW w:w="1949" w:type="dxa"/>
            <w:vMerge/>
          </w:tcPr>
          <w:p w14:paraId="5D0457E7" w14:textId="77777777" w:rsidR="00AA2E7E" w:rsidRPr="00C12414" w:rsidRDefault="00AA2E7E" w:rsidP="0029057E">
            <w:pPr>
              <w:ind w:firstLine="0"/>
              <w:jc w:val="left"/>
              <w:rPr>
                <w:rFonts w:eastAsia="Times New Roman"/>
                <w:sz w:val="24"/>
                <w:szCs w:val="24"/>
                <w:lang w:eastAsia="ru-RU"/>
              </w:rPr>
            </w:pPr>
          </w:p>
        </w:tc>
      </w:tr>
      <w:tr w:rsidR="00AA2E7E" w:rsidRPr="00C12414" w14:paraId="2F12DE51" w14:textId="77777777" w:rsidTr="00ED631B">
        <w:trPr>
          <w:trHeight w:val="579"/>
        </w:trPr>
        <w:tc>
          <w:tcPr>
            <w:tcW w:w="1001" w:type="dxa"/>
            <w:vMerge/>
          </w:tcPr>
          <w:p w14:paraId="7D417A0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3F407A2" w14:textId="77777777" w:rsidR="00AA2E7E" w:rsidRDefault="00AA2E7E" w:rsidP="0029057E">
            <w:pPr>
              <w:ind w:firstLine="0"/>
              <w:jc w:val="left"/>
              <w:rPr>
                <w:rFonts w:eastAsia="Times New Roman"/>
                <w:sz w:val="24"/>
                <w:szCs w:val="24"/>
                <w:lang w:eastAsia="ru-RU"/>
              </w:rPr>
            </w:pPr>
          </w:p>
        </w:tc>
        <w:tc>
          <w:tcPr>
            <w:tcW w:w="3544" w:type="dxa"/>
          </w:tcPr>
          <w:p w14:paraId="53D5B3A2" w14:textId="0922F13F"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48592944" w14:textId="5524E4E7" w:rsidR="00AA2E7E" w:rsidRPr="00BE6CC7" w:rsidRDefault="00AA2E7E" w:rsidP="0029057E">
            <w:pPr>
              <w:ind w:firstLine="0"/>
              <w:contextualSpacing/>
              <w:jc w:val="left"/>
              <w:rPr>
                <w:sz w:val="24"/>
                <w:szCs w:val="24"/>
              </w:rPr>
            </w:pPr>
            <w:r>
              <w:rPr>
                <w:sz w:val="24"/>
                <w:szCs w:val="24"/>
              </w:rPr>
              <w:t>Клуб, в том числе клуб и (или) культурно-досуговый комплекс сельского поселения</w:t>
            </w:r>
          </w:p>
        </w:tc>
        <w:tc>
          <w:tcPr>
            <w:tcW w:w="2407" w:type="dxa"/>
            <w:vMerge/>
          </w:tcPr>
          <w:p w14:paraId="1F90E042" w14:textId="77777777" w:rsidR="00AA2E7E" w:rsidRDefault="00AA2E7E" w:rsidP="0029057E">
            <w:pPr>
              <w:ind w:firstLine="0"/>
              <w:contextualSpacing/>
              <w:jc w:val="left"/>
              <w:rPr>
                <w:sz w:val="24"/>
                <w:szCs w:val="24"/>
              </w:rPr>
            </w:pPr>
          </w:p>
        </w:tc>
        <w:tc>
          <w:tcPr>
            <w:tcW w:w="1949" w:type="dxa"/>
            <w:vMerge/>
          </w:tcPr>
          <w:p w14:paraId="13F8138E" w14:textId="77777777" w:rsidR="00AA2E7E" w:rsidRPr="00C12414" w:rsidRDefault="00AA2E7E" w:rsidP="0029057E">
            <w:pPr>
              <w:ind w:firstLine="0"/>
              <w:jc w:val="left"/>
              <w:rPr>
                <w:rFonts w:eastAsia="Times New Roman"/>
                <w:sz w:val="24"/>
                <w:szCs w:val="24"/>
                <w:lang w:eastAsia="ru-RU"/>
              </w:rPr>
            </w:pPr>
          </w:p>
        </w:tc>
      </w:tr>
      <w:tr w:rsidR="00AA2E7E" w:rsidRPr="00C12414" w14:paraId="13E2272C" w14:textId="77777777" w:rsidTr="00ED631B">
        <w:trPr>
          <w:trHeight w:val="579"/>
        </w:trPr>
        <w:tc>
          <w:tcPr>
            <w:tcW w:w="1001" w:type="dxa"/>
            <w:vMerge/>
          </w:tcPr>
          <w:p w14:paraId="31655F3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903A12E" w14:textId="77777777" w:rsidR="00AA2E7E" w:rsidRDefault="00AA2E7E" w:rsidP="0029057E">
            <w:pPr>
              <w:ind w:firstLine="0"/>
              <w:jc w:val="left"/>
              <w:rPr>
                <w:rFonts w:eastAsia="Times New Roman"/>
                <w:sz w:val="24"/>
                <w:szCs w:val="24"/>
                <w:lang w:eastAsia="ru-RU"/>
              </w:rPr>
            </w:pPr>
          </w:p>
        </w:tc>
        <w:tc>
          <w:tcPr>
            <w:tcW w:w="3544" w:type="dxa"/>
          </w:tcPr>
          <w:p w14:paraId="3B4B3020" w14:textId="739C9B10"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4E82059E" w14:textId="59F59E9C" w:rsidR="00AA2E7E" w:rsidRDefault="00AA2E7E" w:rsidP="0029057E">
            <w:pPr>
              <w:ind w:firstLine="0"/>
              <w:contextualSpacing/>
              <w:jc w:val="center"/>
              <w:rPr>
                <w:sz w:val="24"/>
                <w:szCs w:val="24"/>
              </w:rPr>
            </w:pPr>
            <w:r>
              <w:rPr>
                <w:sz w:val="24"/>
                <w:szCs w:val="24"/>
              </w:rPr>
              <w:t>50</w:t>
            </w:r>
          </w:p>
        </w:tc>
        <w:tc>
          <w:tcPr>
            <w:tcW w:w="2407" w:type="dxa"/>
            <w:vMerge/>
          </w:tcPr>
          <w:p w14:paraId="6D1E5337" w14:textId="77777777" w:rsidR="00AA2E7E" w:rsidRDefault="00AA2E7E" w:rsidP="0029057E">
            <w:pPr>
              <w:ind w:firstLine="0"/>
              <w:contextualSpacing/>
              <w:jc w:val="left"/>
              <w:rPr>
                <w:sz w:val="24"/>
                <w:szCs w:val="24"/>
              </w:rPr>
            </w:pPr>
          </w:p>
        </w:tc>
        <w:tc>
          <w:tcPr>
            <w:tcW w:w="1949" w:type="dxa"/>
            <w:vMerge/>
          </w:tcPr>
          <w:p w14:paraId="3F6B567F" w14:textId="77777777" w:rsidR="00AA2E7E" w:rsidRPr="00C12414" w:rsidRDefault="00AA2E7E" w:rsidP="0029057E">
            <w:pPr>
              <w:ind w:firstLine="0"/>
              <w:jc w:val="left"/>
              <w:rPr>
                <w:rFonts w:eastAsia="Times New Roman"/>
                <w:sz w:val="24"/>
                <w:szCs w:val="24"/>
                <w:lang w:eastAsia="ru-RU"/>
              </w:rPr>
            </w:pPr>
          </w:p>
        </w:tc>
      </w:tr>
      <w:tr w:rsidR="00AA2E7E" w:rsidRPr="00C12414" w14:paraId="7ED630F4" w14:textId="77777777" w:rsidTr="00ED631B">
        <w:trPr>
          <w:trHeight w:val="579"/>
        </w:trPr>
        <w:tc>
          <w:tcPr>
            <w:tcW w:w="1001" w:type="dxa"/>
            <w:vMerge/>
          </w:tcPr>
          <w:p w14:paraId="703BCB8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0FBFD3E" w14:textId="77777777" w:rsidR="00AA2E7E" w:rsidRDefault="00AA2E7E" w:rsidP="0029057E">
            <w:pPr>
              <w:ind w:firstLine="0"/>
              <w:jc w:val="left"/>
              <w:rPr>
                <w:rFonts w:eastAsia="Times New Roman"/>
                <w:sz w:val="24"/>
                <w:szCs w:val="24"/>
                <w:lang w:eastAsia="ru-RU"/>
              </w:rPr>
            </w:pPr>
          </w:p>
        </w:tc>
        <w:tc>
          <w:tcPr>
            <w:tcW w:w="3544" w:type="dxa"/>
          </w:tcPr>
          <w:p w14:paraId="1E2F0F76" w14:textId="3409621A"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0E70F6D7" w14:textId="5398332E" w:rsidR="00AA2E7E" w:rsidRDefault="00AA2E7E" w:rsidP="0029057E">
            <w:pPr>
              <w:ind w:firstLine="0"/>
              <w:contextualSpacing/>
              <w:jc w:val="center"/>
              <w:rPr>
                <w:sz w:val="24"/>
                <w:szCs w:val="24"/>
              </w:rPr>
            </w:pPr>
            <w:r>
              <w:rPr>
                <w:sz w:val="24"/>
                <w:szCs w:val="24"/>
              </w:rPr>
              <w:t>25</w:t>
            </w:r>
          </w:p>
        </w:tc>
        <w:tc>
          <w:tcPr>
            <w:tcW w:w="2407" w:type="dxa"/>
            <w:vMerge/>
          </w:tcPr>
          <w:p w14:paraId="1EBA48D6" w14:textId="77777777" w:rsidR="00AA2E7E" w:rsidRDefault="00AA2E7E" w:rsidP="0029057E">
            <w:pPr>
              <w:ind w:firstLine="0"/>
              <w:contextualSpacing/>
              <w:jc w:val="left"/>
              <w:rPr>
                <w:sz w:val="24"/>
                <w:szCs w:val="24"/>
              </w:rPr>
            </w:pPr>
          </w:p>
        </w:tc>
        <w:tc>
          <w:tcPr>
            <w:tcW w:w="1949" w:type="dxa"/>
            <w:vMerge/>
          </w:tcPr>
          <w:p w14:paraId="6B88EC17" w14:textId="77777777" w:rsidR="00AA2E7E" w:rsidRPr="00C12414" w:rsidRDefault="00AA2E7E" w:rsidP="0029057E">
            <w:pPr>
              <w:ind w:firstLine="0"/>
              <w:jc w:val="left"/>
              <w:rPr>
                <w:rFonts w:eastAsia="Times New Roman"/>
                <w:sz w:val="24"/>
                <w:szCs w:val="24"/>
                <w:lang w:eastAsia="ru-RU"/>
              </w:rPr>
            </w:pPr>
          </w:p>
        </w:tc>
      </w:tr>
      <w:tr w:rsidR="00AA2E7E" w:rsidRPr="00C12414" w14:paraId="2420E68E" w14:textId="77777777" w:rsidTr="00ED631B">
        <w:trPr>
          <w:trHeight w:val="464"/>
        </w:trPr>
        <w:tc>
          <w:tcPr>
            <w:tcW w:w="1001" w:type="dxa"/>
            <w:vMerge/>
          </w:tcPr>
          <w:p w14:paraId="2D1CE97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9366542" w14:textId="77777777" w:rsidR="00AA2E7E" w:rsidRDefault="00AA2E7E" w:rsidP="0029057E">
            <w:pPr>
              <w:ind w:firstLine="0"/>
              <w:jc w:val="left"/>
              <w:rPr>
                <w:rFonts w:eastAsia="Times New Roman"/>
                <w:sz w:val="24"/>
                <w:szCs w:val="24"/>
                <w:lang w:eastAsia="ru-RU"/>
              </w:rPr>
            </w:pPr>
          </w:p>
        </w:tc>
        <w:tc>
          <w:tcPr>
            <w:tcW w:w="3544" w:type="dxa"/>
          </w:tcPr>
          <w:p w14:paraId="46D770B0" w14:textId="4C5039D2"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20AF65D" w14:textId="6D290EF3" w:rsidR="00AA2E7E" w:rsidRPr="00D30F2D" w:rsidRDefault="00AA2E7E" w:rsidP="0029057E">
            <w:pPr>
              <w:ind w:firstLine="0"/>
              <w:contextualSpacing/>
              <w:jc w:val="center"/>
              <w:rPr>
                <w:sz w:val="24"/>
                <w:szCs w:val="24"/>
              </w:rPr>
            </w:pPr>
            <w:r>
              <w:rPr>
                <w:sz w:val="24"/>
                <w:szCs w:val="24"/>
              </w:rPr>
              <w:t>2045</w:t>
            </w:r>
          </w:p>
        </w:tc>
        <w:tc>
          <w:tcPr>
            <w:tcW w:w="2407" w:type="dxa"/>
            <w:vMerge/>
          </w:tcPr>
          <w:p w14:paraId="099A333E" w14:textId="77777777" w:rsidR="00AA2E7E" w:rsidRDefault="00AA2E7E" w:rsidP="0029057E">
            <w:pPr>
              <w:ind w:firstLine="0"/>
              <w:contextualSpacing/>
              <w:jc w:val="left"/>
              <w:rPr>
                <w:sz w:val="24"/>
                <w:szCs w:val="24"/>
              </w:rPr>
            </w:pPr>
          </w:p>
        </w:tc>
        <w:tc>
          <w:tcPr>
            <w:tcW w:w="1949" w:type="dxa"/>
            <w:vMerge/>
          </w:tcPr>
          <w:p w14:paraId="7BAC82BF" w14:textId="77777777" w:rsidR="00AA2E7E" w:rsidRPr="00C12414" w:rsidRDefault="00AA2E7E" w:rsidP="0029057E">
            <w:pPr>
              <w:ind w:firstLine="0"/>
              <w:jc w:val="left"/>
              <w:rPr>
                <w:rFonts w:eastAsia="Times New Roman"/>
                <w:sz w:val="24"/>
                <w:szCs w:val="24"/>
                <w:lang w:eastAsia="ru-RU"/>
              </w:rPr>
            </w:pPr>
          </w:p>
        </w:tc>
      </w:tr>
      <w:tr w:rsidR="00AA2E7E" w:rsidRPr="00C12414" w14:paraId="05684A37" w14:textId="77777777" w:rsidTr="00C76118">
        <w:trPr>
          <w:trHeight w:val="418"/>
        </w:trPr>
        <w:tc>
          <w:tcPr>
            <w:tcW w:w="1001" w:type="dxa"/>
            <w:vMerge w:val="restart"/>
          </w:tcPr>
          <w:p w14:paraId="531174E1" w14:textId="44826E8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5FBDCD67" w14:textId="15C31BB1" w:rsidR="00AA2E7E" w:rsidRPr="009960E4" w:rsidRDefault="00AA2E7E" w:rsidP="0029057E">
            <w:pPr>
              <w:ind w:firstLine="0"/>
              <w:jc w:val="left"/>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0F7DD75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9B9EB4E" w14:textId="46158E15" w:rsidR="00AA2E7E" w:rsidRPr="00F55A7D" w:rsidRDefault="00AA2E7E" w:rsidP="0029057E">
            <w:pPr>
              <w:ind w:firstLine="0"/>
              <w:jc w:val="left"/>
              <w:rPr>
                <w:rFonts w:eastAsia="Times New Roman"/>
                <w:sz w:val="24"/>
                <w:szCs w:val="24"/>
                <w:lang w:eastAsia="ru-RU"/>
              </w:rPr>
            </w:pPr>
            <w:r w:rsidRPr="00197181">
              <w:rPr>
                <w:rFonts w:eastAsia="Times New Roman"/>
                <w:sz w:val="24"/>
                <w:szCs w:val="24"/>
                <w:lang w:eastAsia="ru-RU"/>
              </w:rPr>
              <w:t xml:space="preserve">Обеспечение жителей деревни Горки, деревни Бугры, деревни </w:t>
            </w:r>
            <w:proofErr w:type="spellStart"/>
            <w:r w:rsidRPr="00197181">
              <w:rPr>
                <w:rFonts w:eastAsia="Times New Roman"/>
                <w:sz w:val="24"/>
                <w:szCs w:val="24"/>
                <w:lang w:eastAsia="ru-RU"/>
              </w:rPr>
              <w:t>Коммолово</w:t>
            </w:r>
            <w:proofErr w:type="spellEnd"/>
            <w:r w:rsidRPr="00197181">
              <w:rPr>
                <w:rFonts w:eastAsia="Times New Roman"/>
                <w:sz w:val="24"/>
                <w:szCs w:val="24"/>
                <w:lang w:eastAsia="ru-RU"/>
              </w:rPr>
              <w:t xml:space="preserve">, деревни Романовка, деревни Ивановка, поселка при железнодорожной станции Старое </w:t>
            </w:r>
            <w:proofErr w:type="spellStart"/>
            <w:r w:rsidRPr="00197181">
              <w:rPr>
                <w:rFonts w:eastAsia="Times New Roman"/>
                <w:sz w:val="24"/>
                <w:szCs w:val="24"/>
                <w:lang w:eastAsia="ru-RU"/>
              </w:rPr>
              <w:t>Мозино</w:t>
            </w:r>
            <w:proofErr w:type="spellEnd"/>
            <w:r w:rsidRPr="00197181">
              <w:rPr>
                <w:rFonts w:eastAsia="Times New Roman"/>
                <w:sz w:val="24"/>
                <w:szCs w:val="24"/>
                <w:lang w:eastAsia="ru-RU"/>
              </w:rPr>
              <w:t xml:space="preserve"> инфраструктурой для организации досуга и обеспечения услугами организаций культуры</w:t>
            </w:r>
          </w:p>
        </w:tc>
        <w:tc>
          <w:tcPr>
            <w:tcW w:w="2407" w:type="dxa"/>
            <w:vMerge w:val="restart"/>
          </w:tcPr>
          <w:p w14:paraId="55958827" w14:textId="77777777" w:rsidR="00AA2E7E" w:rsidRPr="00C12414" w:rsidRDefault="00AA2E7E" w:rsidP="0029057E">
            <w:pPr>
              <w:ind w:firstLine="0"/>
              <w:contextualSpacing/>
              <w:jc w:val="left"/>
              <w:rPr>
                <w:sz w:val="24"/>
                <w:szCs w:val="24"/>
              </w:rPr>
            </w:pPr>
            <w:r>
              <w:rPr>
                <w:sz w:val="24"/>
                <w:szCs w:val="24"/>
              </w:rPr>
              <w:t>Деревня Горки</w:t>
            </w:r>
            <w:r w:rsidRPr="00C12414">
              <w:rPr>
                <w:sz w:val="24"/>
                <w:szCs w:val="24"/>
              </w:rPr>
              <w:t>,</w:t>
            </w:r>
          </w:p>
          <w:p w14:paraId="368F9FDE" w14:textId="64953308" w:rsidR="00AA2E7E" w:rsidRPr="00C12414" w:rsidRDefault="00AA2E7E" w:rsidP="0029057E">
            <w:pPr>
              <w:ind w:firstLine="0"/>
              <w:jc w:val="left"/>
              <w:rPr>
                <w:rFonts w:eastAsia="Times New Roman"/>
                <w:sz w:val="24"/>
                <w:szCs w:val="24"/>
                <w:lang w:eastAsia="ru-RU"/>
              </w:rPr>
            </w:pPr>
            <w:r w:rsidRPr="00F418EC">
              <w:rPr>
                <w:sz w:val="24"/>
                <w:szCs w:val="24"/>
              </w:rPr>
              <w:t>07:Р1:2</w:t>
            </w:r>
          </w:p>
        </w:tc>
        <w:tc>
          <w:tcPr>
            <w:tcW w:w="1949" w:type="dxa"/>
            <w:vMerge w:val="restart"/>
          </w:tcPr>
          <w:p w14:paraId="7B018C17" w14:textId="1683BED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2354F2F" w14:textId="77777777" w:rsidTr="00F13523">
        <w:trPr>
          <w:trHeight w:val="579"/>
        </w:trPr>
        <w:tc>
          <w:tcPr>
            <w:tcW w:w="1001" w:type="dxa"/>
            <w:vMerge/>
          </w:tcPr>
          <w:p w14:paraId="0CF3DD3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79B05E" w14:textId="77777777" w:rsidR="00AA2E7E" w:rsidRDefault="00AA2E7E" w:rsidP="0029057E">
            <w:pPr>
              <w:ind w:firstLine="0"/>
              <w:jc w:val="left"/>
              <w:rPr>
                <w:rFonts w:eastAsia="Times New Roman"/>
                <w:sz w:val="24"/>
                <w:szCs w:val="24"/>
                <w:lang w:eastAsia="ru-RU"/>
              </w:rPr>
            </w:pPr>
          </w:p>
        </w:tc>
        <w:tc>
          <w:tcPr>
            <w:tcW w:w="3544" w:type="dxa"/>
          </w:tcPr>
          <w:p w14:paraId="116FBA87" w14:textId="0DE21DD5" w:rsidR="00AA2E7E" w:rsidRDefault="00AA2E7E" w:rsidP="0029057E">
            <w:pPr>
              <w:ind w:firstLine="0"/>
              <w:jc w:val="left"/>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06537F40" w14:textId="33572AB8" w:rsidR="00AA2E7E" w:rsidRPr="00D30F2D" w:rsidRDefault="00AA2E7E" w:rsidP="0029057E">
            <w:pPr>
              <w:ind w:firstLine="0"/>
              <w:contextualSpacing/>
              <w:jc w:val="left"/>
              <w:rPr>
                <w:sz w:val="24"/>
                <w:szCs w:val="24"/>
              </w:rPr>
            </w:pPr>
            <w:r>
              <w:rPr>
                <w:sz w:val="24"/>
                <w:szCs w:val="24"/>
              </w:rPr>
              <w:t>Культурно-досуговый комплекс</w:t>
            </w:r>
            <w:r w:rsidRPr="00BE6CC7">
              <w:rPr>
                <w:sz w:val="24"/>
                <w:szCs w:val="24"/>
              </w:rPr>
              <w:t xml:space="preserve"> с общедоступной библиотекой, детской библиотекой, многофункциональным зрительным залом (зрительный зал, кинозал)</w:t>
            </w:r>
          </w:p>
        </w:tc>
        <w:tc>
          <w:tcPr>
            <w:tcW w:w="2407" w:type="dxa"/>
            <w:vMerge/>
          </w:tcPr>
          <w:p w14:paraId="4C457930" w14:textId="77777777" w:rsidR="00AA2E7E" w:rsidRDefault="00AA2E7E" w:rsidP="0029057E">
            <w:pPr>
              <w:ind w:firstLine="0"/>
              <w:contextualSpacing/>
              <w:jc w:val="left"/>
              <w:rPr>
                <w:sz w:val="24"/>
                <w:szCs w:val="24"/>
              </w:rPr>
            </w:pPr>
          </w:p>
        </w:tc>
        <w:tc>
          <w:tcPr>
            <w:tcW w:w="1949" w:type="dxa"/>
            <w:vMerge/>
          </w:tcPr>
          <w:p w14:paraId="20471675" w14:textId="77777777" w:rsidR="00AA2E7E" w:rsidRPr="00C12414" w:rsidRDefault="00AA2E7E" w:rsidP="0029057E">
            <w:pPr>
              <w:ind w:firstLine="0"/>
              <w:jc w:val="left"/>
              <w:rPr>
                <w:rFonts w:eastAsia="Times New Roman"/>
                <w:sz w:val="24"/>
                <w:szCs w:val="24"/>
                <w:lang w:eastAsia="ru-RU"/>
              </w:rPr>
            </w:pPr>
          </w:p>
        </w:tc>
      </w:tr>
      <w:tr w:rsidR="00AA2E7E" w:rsidRPr="00C12414" w14:paraId="646AFFDD" w14:textId="77777777" w:rsidTr="00F13523">
        <w:trPr>
          <w:trHeight w:val="579"/>
        </w:trPr>
        <w:tc>
          <w:tcPr>
            <w:tcW w:w="1001" w:type="dxa"/>
            <w:vMerge/>
          </w:tcPr>
          <w:p w14:paraId="16F6F77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B80B6CC" w14:textId="77777777" w:rsidR="00AA2E7E" w:rsidRDefault="00AA2E7E" w:rsidP="0029057E">
            <w:pPr>
              <w:ind w:firstLine="0"/>
              <w:jc w:val="left"/>
              <w:rPr>
                <w:rFonts w:eastAsia="Times New Roman"/>
                <w:sz w:val="24"/>
                <w:szCs w:val="24"/>
                <w:lang w:eastAsia="ru-RU"/>
              </w:rPr>
            </w:pPr>
          </w:p>
        </w:tc>
        <w:tc>
          <w:tcPr>
            <w:tcW w:w="3544" w:type="dxa"/>
          </w:tcPr>
          <w:p w14:paraId="33F181C8" w14:textId="18000BE2"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530CAF0B" w14:textId="27BC37D9" w:rsidR="00AA2E7E" w:rsidRPr="00BE6CC7" w:rsidRDefault="00AA2E7E" w:rsidP="0029057E">
            <w:pPr>
              <w:ind w:firstLine="0"/>
              <w:contextualSpacing/>
              <w:jc w:val="left"/>
              <w:rPr>
                <w:sz w:val="24"/>
                <w:szCs w:val="24"/>
              </w:rPr>
            </w:pPr>
            <w:r>
              <w:rPr>
                <w:sz w:val="24"/>
                <w:szCs w:val="24"/>
              </w:rPr>
              <w:t xml:space="preserve">Клуб, в том числе клуб и (или) культурно-досуговый </w:t>
            </w:r>
            <w:r>
              <w:rPr>
                <w:sz w:val="24"/>
                <w:szCs w:val="24"/>
              </w:rPr>
              <w:lastRenderedPageBreak/>
              <w:t>комплекс сельского поселения</w:t>
            </w:r>
          </w:p>
        </w:tc>
        <w:tc>
          <w:tcPr>
            <w:tcW w:w="2407" w:type="dxa"/>
            <w:vMerge/>
          </w:tcPr>
          <w:p w14:paraId="28A42D96" w14:textId="77777777" w:rsidR="00AA2E7E" w:rsidRDefault="00AA2E7E" w:rsidP="0029057E">
            <w:pPr>
              <w:ind w:firstLine="0"/>
              <w:contextualSpacing/>
              <w:jc w:val="left"/>
              <w:rPr>
                <w:sz w:val="24"/>
                <w:szCs w:val="24"/>
              </w:rPr>
            </w:pPr>
          </w:p>
        </w:tc>
        <w:tc>
          <w:tcPr>
            <w:tcW w:w="1949" w:type="dxa"/>
            <w:vMerge/>
          </w:tcPr>
          <w:p w14:paraId="3D759F3F" w14:textId="77777777" w:rsidR="00AA2E7E" w:rsidRPr="00C12414" w:rsidRDefault="00AA2E7E" w:rsidP="0029057E">
            <w:pPr>
              <w:ind w:firstLine="0"/>
              <w:jc w:val="left"/>
              <w:rPr>
                <w:rFonts w:eastAsia="Times New Roman"/>
                <w:sz w:val="24"/>
                <w:szCs w:val="24"/>
                <w:lang w:eastAsia="ru-RU"/>
              </w:rPr>
            </w:pPr>
          </w:p>
        </w:tc>
      </w:tr>
      <w:tr w:rsidR="00AA2E7E" w:rsidRPr="00C12414" w14:paraId="411431C0" w14:textId="77777777" w:rsidTr="00F13523">
        <w:trPr>
          <w:trHeight w:val="579"/>
        </w:trPr>
        <w:tc>
          <w:tcPr>
            <w:tcW w:w="1001" w:type="dxa"/>
            <w:vMerge/>
          </w:tcPr>
          <w:p w14:paraId="08A0BCE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97B45CE" w14:textId="77777777" w:rsidR="00AA2E7E" w:rsidRDefault="00AA2E7E" w:rsidP="0029057E">
            <w:pPr>
              <w:ind w:firstLine="0"/>
              <w:jc w:val="left"/>
              <w:rPr>
                <w:rFonts w:eastAsia="Times New Roman"/>
                <w:sz w:val="24"/>
                <w:szCs w:val="24"/>
                <w:lang w:eastAsia="ru-RU"/>
              </w:rPr>
            </w:pPr>
          </w:p>
        </w:tc>
        <w:tc>
          <w:tcPr>
            <w:tcW w:w="3544" w:type="dxa"/>
          </w:tcPr>
          <w:p w14:paraId="2931B48C" w14:textId="723A38F3"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72E827FD" w14:textId="338FE64B" w:rsidR="00AA2E7E" w:rsidRPr="00BE6CC7" w:rsidRDefault="00AA2E7E" w:rsidP="0029057E">
            <w:pPr>
              <w:ind w:firstLine="0"/>
              <w:contextualSpacing/>
              <w:jc w:val="center"/>
              <w:rPr>
                <w:sz w:val="24"/>
                <w:szCs w:val="24"/>
              </w:rPr>
            </w:pPr>
            <w:r>
              <w:rPr>
                <w:sz w:val="24"/>
                <w:szCs w:val="24"/>
              </w:rPr>
              <w:t>200</w:t>
            </w:r>
          </w:p>
        </w:tc>
        <w:tc>
          <w:tcPr>
            <w:tcW w:w="2407" w:type="dxa"/>
            <w:vMerge/>
          </w:tcPr>
          <w:p w14:paraId="4F52F98A" w14:textId="77777777" w:rsidR="00AA2E7E" w:rsidRDefault="00AA2E7E" w:rsidP="0029057E">
            <w:pPr>
              <w:ind w:firstLine="0"/>
              <w:contextualSpacing/>
              <w:jc w:val="left"/>
              <w:rPr>
                <w:sz w:val="24"/>
                <w:szCs w:val="24"/>
              </w:rPr>
            </w:pPr>
          </w:p>
        </w:tc>
        <w:tc>
          <w:tcPr>
            <w:tcW w:w="1949" w:type="dxa"/>
            <w:vMerge/>
          </w:tcPr>
          <w:p w14:paraId="3D3BFAE0" w14:textId="77777777" w:rsidR="00AA2E7E" w:rsidRPr="00C12414" w:rsidRDefault="00AA2E7E" w:rsidP="0029057E">
            <w:pPr>
              <w:ind w:firstLine="0"/>
              <w:jc w:val="left"/>
              <w:rPr>
                <w:rFonts w:eastAsia="Times New Roman"/>
                <w:sz w:val="24"/>
                <w:szCs w:val="24"/>
                <w:lang w:eastAsia="ru-RU"/>
              </w:rPr>
            </w:pPr>
          </w:p>
        </w:tc>
      </w:tr>
      <w:tr w:rsidR="00AA2E7E" w:rsidRPr="00C12414" w14:paraId="738F8B4D" w14:textId="77777777" w:rsidTr="00F13523">
        <w:trPr>
          <w:trHeight w:val="579"/>
        </w:trPr>
        <w:tc>
          <w:tcPr>
            <w:tcW w:w="1001" w:type="dxa"/>
            <w:vMerge/>
          </w:tcPr>
          <w:p w14:paraId="5A2BA67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79DF55A" w14:textId="77777777" w:rsidR="00AA2E7E" w:rsidRDefault="00AA2E7E" w:rsidP="0029057E">
            <w:pPr>
              <w:ind w:firstLine="0"/>
              <w:jc w:val="left"/>
              <w:rPr>
                <w:rFonts w:eastAsia="Times New Roman"/>
                <w:sz w:val="24"/>
                <w:szCs w:val="24"/>
                <w:lang w:eastAsia="ru-RU"/>
              </w:rPr>
            </w:pPr>
          </w:p>
        </w:tc>
        <w:tc>
          <w:tcPr>
            <w:tcW w:w="3544" w:type="dxa"/>
          </w:tcPr>
          <w:p w14:paraId="61DA5A88" w14:textId="3EA7BAD6"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10CFEF46" w14:textId="62EA3BD7" w:rsidR="00AA2E7E" w:rsidRPr="00BE6CC7" w:rsidRDefault="00AA2E7E" w:rsidP="0029057E">
            <w:pPr>
              <w:ind w:firstLine="0"/>
              <w:contextualSpacing/>
              <w:jc w:val="center"/>
              <w:rPr>
                <w:sz w:val="24"/>
                <w:szCs w:val="24"/>
              </w:rPr>
            </w:pPr>
            <w:r>
              <w:rPr>
                <w:sz w:val="24"/>
                <w:szCs w:val="24"/>
              </w:rPr>
              <w:t>50</w:t>
            </w:r>
          </w:p>
        </w:tc>
        <w:tc>
          <w:tcPr>
            <w:tcW w:w="2407" w:type="dxa"/>
            <w:vMerge/>
          </w:tcPr>
          <w:p w14:paraId="141AF812" w14:textId="77777777" w:rsidR="00AA2E7E" w:rsidRDefault="00AA2E7E" w:rsidP="0029057E">
            <w:pPr>
              <w:ind w:firstLine="0"/>
              <w:contextualSpacing/>
              <w:jc w:val="left"/>
              <w:rPr>
                <w:sz w:val="24"/>
                <w:szCs w:val="24"/>
              </w:rPr>
            </w:pPr>
          </w:p>
        </w:tc>
        <w:tc>
          <w:tcPr>
            <w:tcW w:w="1949" w:type="dxa"/>
            <w:vMerge/>
          </w:tcPr>
          <w:p w14:paraId="69AB8162" w14:textId="77777777" w:rsidR="00AA2E7E" w:rsidRPr="00C12414" w:rsidRDefault="00AA2E7E" w:rsidP="0029057E">
            <w:pPr>
              <w:ind w:firstLine="0"/>
              <w:jc w:val="left"/>
              <w:rPr>
                <w:rFonts w:eastAsia="Times New Roman"/>
                <w:sz w:val="24"/>
                <w:szCs w:val="24"/>
                <w:lang w:eastAsia="ru-RU"/>
              </w:rPr>
            </w:pPr>
          </w:p>
        </w:tc>
      </w:tr>
      <w:tr w:rsidR="00AA2E7E" w:rsidRPr="00C12414" w14:paraId="0EF2922B" w14:textId="77777777" w:rsidTr="00F13523">
        <w:trPr>
          <w:trHeight w:val="579"/>
        </w:trPr>
        <w:tc>
          <w:tcPr>
            <w:tcW w:w="1001" w:type="dxa"/>
            <w:vMerge/>
          </w:tcPr>
          <w:p w14:paraId="36B5835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C7D88DC" w14:textId="77777777" w:rsidR="00AA2E7E" w:rsidRDefault="00AA2E7E" w:rsidP="0029057E">
            <w:pPr>
              <w:ind w:firstLine="0"/>
              <w:jc w:val="left"/>
              <w:rPr>
                <w:rFonts w:eastAsia="Times New Roman"/>
                <w:sz w:val="24"/>
                <w:szCs w:val="24"/>
                <w:lang w:eastAsia="ru-RU"/>
              </w:rPr>
            </w:pPr>
          </w:p>
        </w:tc>
        <w:tc>
          <w:tcPr>
            <w:tcW w:w="3544" w:type="dxa"/>
          </w:tcPr>
          <w:p w14:paraId="26F8465A" w14:textId="3AFDE8AD" w:rsidR="00AA2E7E" w:rsidRPr="0077685B" w:rsidRDefault="00AA2E7E" w:rsidP="0029057E">
            <w:pPr>
              <w:ind w:firstLine="0"/>
              <w:jc w:val="left"/>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1DAFA9DD" w14:textId="39D40193" w:rsidR="00AA2E7E" w:rsidRDefault="00AA2E7E" w:rsidP="0029057E">
            <w:pPr>
              <w:ind w:firstLine="0"/>
              <w:contextualSpacing/>
              <w:jc w:val="center"/>
              <w:rPr>
                <w:sz w:val="24"/>
                <w:szCs w:val="24"/>
              </w:rPr>
            </w:pPr>
            <w:r>
              <w:rPr>
                <w:sz w:val="24"/>
                <w:szCs w:val="24"/>
              </w:rPr>
              <w:t>5</w:t>
            </w:r>
          </w:p>
        </w:tc>
        <w:tc>
          <w:tcPr>
            <w:tcW w:w="2407" w:type="dxa"/>
            <w:vMerge/>
          </w:tcPr>
          <w:p w14:paraId="77143B7A" w14:textId="77777777" w:rsidR="00AA2E7E" w:rsidRDefault="00AA2E7E" w:rsidP="0029057E">
            <w:pPr>
              <w:ind w:firstLine="0"/>
              <w:contextualSpacing/>
              <w:jc w:val="left"/>
              <w:rPr>
                <w:sz w:val="24"/>
                <w:szCs w:val="24"/>
              </w:rPr>
            </w:pPr>
          </w:p>
        </w:tc>
        <w:tc>
          <w:tcPr>
            <w:tcW w:w="1949" w:type="dxa"/>
            <w:vMerge/>
          </w:tcPr>
          <w:p w14:paraId="5E3AC05D" w14:textId="77777777" w:rsidR="00AA2E7E" w:rsidRPr="00C12414" w:rsidRDefault="00AA2E7E" w:rsidP="0029057E">
            <w:pPr>
              <w:ind w:firstLine="0"/>
              <w:jc w:val="left"/>
              <w:rPr>
                <w:rFonts w:eastAsia="Times New Roman"/>
                <w:sz w:val="24"/>
                <w:szCs w:val="24"/>
                <w:lang w:eastAsia="ru-RU"/>
              </w:rPr>
            </w:pPr>
          </w:p>
        </w:tc>
      </w:tr>
      <w:tr w:rsidR="00AA2E7E" w:rsidRPr="00C12414" w14:paraId="73458F52" w14:textId="77777777" w:rsidTr="00F473BB">
        <w:trPr>
          <w:trHeight w:val="60"/>
        </w:trPr>
        <w:tc>
          <w:tcPr>
            <w:tcW w:w="1001" w:type="dxa"/>
            <w:vMerge/>
          </w:tcPr>
          <w:p w14:paraId="3D8CB6C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A4CC62E" w14:textId="77777777" w:rsidR="00AA2E7E" w:rsidRDefault="00AA2E7E" w:rsidP="0029057E">
            <w:pPr>
              <w:ind w:firstLine="0"/>
              <w:jc w:val="left"/>
              <w:rPr>
                <w:rFonts w:eastAsia="Times New Roman"/>
                <w:sz w:val="24"/>
                <w:szCs w:val="24"/>
                <w:lang w:eastAsia="ru-RU"/>
              </w:rPr>
            </w:pPr>
          </w:p>
        </w:tc>
        <w:tc>
          <w:tcPr>
            <w:tcW w:w="3544" w:type="dxa"/>
          </w:tcPr>
          <w:p w14:paraId="4E5BAAD3" w14:textId="72DABD78"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DB551DF" w14:textId="495940B2" w:rsidR="00AA2E7E" w:rsidRPr="00D30F2D" w:rsidRDefault="00AA2E7E" w:rsidP="0029057E">
            <w:pPr>
              <w:ind w:firstLine="0"/>
              <w:contextualSpacing/>
              <w:jc w:val="center"/>
              <w:rPr>
                <w:sz w:val="24"/>
                <w:szCs w:val="24"/>
              </w:rPr>
            </w:pPr>
            <w:r>
              <w:rPr>
                <w:sz w:val="24"/>
                <w:szCs w:val="24"/>
              </w:rPr>
              <w:t>2045</w:t>
            </w:r>
          </w:p>
        </w:tc>
        <w:tc>
          <w:tcPr>
            <w:tcW w:w="2407" w:type="dxa"/>
            <w:vMerge/>
          </w:tcPr>
          <w:p w14:paraId="20129D19" w14:textId="77777777" w:rsidR="00AA2E7E" w:rsidRDefault="00AA2E7E" w:rsidP="0029057E">
            <w:pPr>
              <w:ind w:firstLine="0"/>
              <w:contextualSpacing/>
              <w:jc w:val="left"/>
              <w:rPr>
                <w:sz w:val="24"/>
                <w:szCs w:val="24"/>
              </w:rPr>
            </w:pPr>
          </w:p>
        </w:tc>
        <w:tc>
          <w:tcPr>
            <w:tcW w:w="1949" w:type="dxa"/>
            <w:vMerge/>
          </w:tcPr>
          <w:p w14:paraId="05218DB2" w14:textId="77777777" w:rsidR="00AA2E7E" w:rsidRPr="00C12414" w:rsidRDefault="00AA2E7E" w:rsidP="0029057E">
            <w:pPr>
              <w:ind w:firstLine="0"/>
              <w:jc w:val="left"/>
              <w:rPr>
                <w:rFonts w:eastAsia="Times New Roman"/>
                <w:sz w:val="24"/>
                <w:szCs w:val="24"/>
                <w:lang w:eastAsia="ru-RU"/>
              </w:rPr>
            </w:pPr>
          </w:p>
        </w:tc>
      </w:tr>
      <w:tr w:rsidR="00AA2E7E" w:rsidRPr="00C12414" w14:paraId="03AAF0BE" w14:textId="77777777" w:rsidTr="00C76118">
        <w:trPr>
          <w:trHeight w:val="418"/>
        </w:trPr>
        <w:tc>
          <w:tcPr>
            <w:tcW w:w="1001" w:type="dxa"/>
            <w:vMerge w:val="restart"/>
          </w:tcPr>
          <w:p w14:paraId="509DD756" w14:textId="77C33ECF"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525AD90E" w14:textId="4016277F" w:rsidR="00AA2E7E" w:rsidRPr="009960E4" w:rsidRDefault="00AA2E7E" w:rsidP="0029057E">
            <w:pPr>
              <w:ind w:firstLine="0"/>
              <w:jc w:val="left"/>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0245CDA0"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AEE16F1" w14:textId="20E2797A" w:rsidR="00AA2E7E" w:rsidRPr="00F55A7D" w:rsidRDefault="00AA2E7E" w:rsidP="0029057E">
            <w:pPr>
              <w:ind w:firstLine="0"/>
              <w:jc w:val="left"/>
              <w:rPr>
                <w:rFonts w:eastAsia="Times New Roman"/>
                <w:sz w:val="24"/>
                <w:szCs w:val="24"/>
                <w:lang w:eastAsia="ru-RU"/>
              </w:rPr>
            </w:pPr>
            <w:r w:rsidRPr="00197181">
              <w:rPr>
                <w:rFonts w:eastAsia="Times New Roman"/>
                <w:sz w:val="24"/>
                <w:szCs w:val="24"/>
                <w:lang w:eastAsia="ru-RU"/>
              </w:rPr>
              <w:t>Обеспечение жителей деревни Ижора, деревни Дони, деревни Зайцево, деревни Большое Верево, поселка при железнодорожной станции Верево инфраструктурой для организации досуга и обеспечения услугами организаций культуры</w:t>
            </w:r>
          </w:p>
        </w:tc>
        <w:tc>
          <w:tcPr>
            <w:tcW w:w="2407" w:type="dxa"/>
            <w:vMerge w:val="restart"/>
          </w:tcPr>
          <w:p w14:paraId="0BC7E36E" w14:textId="77777777" w:rsidR="00AA2E7E" w:rsidRPr="00C12414" w:rsidRDefault="00AA2E7E" w:rsidP="0029057E">
            <w:pPr>
              <w:ind w:firstLine="0"/>
              <w:contextualSpacing/>
              <w:jc w:val="left"/>
              <w:rPr>
                <w:sz w:val="24"/>
                <w:szCs w:val="24"/>
              </w:rPr>
            </w:pPr>
            <w:r>
              <w:rPr>
                <w:sz w:val="24"/>
                <w:szCs w:val="24"/>
              </w:rPr>
              <w:t>Деревня Ижора</w:t>
            </w:r>
            <w:r w:rsidRPr="00C12414">
              <w:rPr>
                <w:sz w:val="24"/>
                <w:szCs w:val="24"/>
              </w:rPr>
              <w:t>,</w:t>
            </w:r>
          </w:p>
          <w:p w14:paraId="44BA31A4" w14:textId="0E6CB068" w:rsidR="00AA2E7E" w:rsidRPr="00C12414" w:rsidRDefault="00AA2E7E" w:rsidP="0029057E">
            <w:pPr>
              <w:ind w:firstLine="0"/>
              <w:jc w:val="left"/>
              <w:rPr>
                <w:rFonts w:eastAsia="Times New Roman"/>
                <w:sz w:val="24"/>
                <w:szCs w:val="24"/>
                <w:lang w:eastAsia="ru-RU"/>
              </w:rPr>
            </w:pPr>
            <w:r w:rsidRPr="002849E1">
              <w:rPr>
                <w:sz w:val="24"/>
                <w:szCs w:val="24"/>
              </w:rPr>
              <w:t>11:О3:1</w:t>
            </w:r>
          </w:p>
        </w:tc>
        <w:tc>
          <w:tcPr>
            <w:tcW w:w="1949" w:type="dxa"/>
            <w:vMerge w:val="restart"/>
          </w:tcPr>
          <w:p w14:paraId="360F4A87"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F673223" w14:textId="77777777" w:rsidTr="00F13523">
        <w:trPr>
          <w:trHeight w:val="546"/>
        </w:trPr>
        <w:tc>
          <w:tcPr>
            <w:tcW w:w="1001" w:type="dxa"/>
            <w:vMerge/>
          </w:tcPr>
          <w:p w14:paraId="4FE2586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9655349" w14:textId="77777777" w:rsidR="00AA2E7E" w:rsidRDefault="00AA2E7E" w:rsidP="0029057E">
            <w:pPr>
              <w:ind w:firstLine="0"/>
              <w:jc w:val="left"/>
              <w:rPr>
                <w:rFonts w:eastAsia="Times New Roman"/>
                <w:sz w:val="24"/>
                <w:szCs w:val="24"/>
                <w:lang w:eastAsia="ru-RU"/>
              </w:rPr>
            </w:pPr>
          </w:p>
        </w:tc>
        <w:tc>
          <w:tcPr>
            <w:tcW w:w="3544" w:type="dxa"/>
          </w:tcPr>
          <w:p w14:paraId="7F38ED62" w14:textId="0B74E2F0" w:rsidR="00AA2E7E" w:rsidRDefault="00AA2E7E" w:rsidP="0029057E">
            <w:pPr>
              <w:ind w:firstLine="0"/>
              <w:jc w:val="left"/>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45F7CEF3" w14:textId="2F259949" w:rsidR="00AA2E7E" w:rsidRPr="00BE6CC7" w:rsidRDefault="00AA2E7E" w:rsidP="0029057E">
            <w:pPr>
              <w:ind w:firstLine="0"/>
              <w:contextualSpacing/>
              <w:jc w:val="left"/>
              <w:rPr>
                <w:sz w:val="24"/>
                <w:szCs w:val="24"/>
              </w:rPr>
            </w:pPr>
            <w:r>
              <w:rPr>
                <w:sz w:val="24"/>
                <w:szCs w:val="24"/>
              </w:rPr>
              <w:t>Культурно-досуговый комплекс</w:t>
            </w:r>
            <w:r w:rsidRPr="00BE6CC7">
              <w:rPr>
                <w:sz w:val="24"/>
                <w:szCs w:val="24"/>
              </w:rPr>
              <w:t xml:space="preserve"> с общедоступной библиотекой, детской библиотекой, многофункциональным зрительным залом (зрительный зал, кинозал) и тематическим музеем</w:t>
            </w:r>
          </w:p>
        </w:tc>
        <w:tc>
          <w:tcPr>
            <w:tcW w:w="2407" w:type="dxa"/>
            <w:vMerge/>
          </w:tcPr>
          <w:p w14:paraId="4ECB0DFA" w14:textId="77777777" w:rsidR="00AA2E7E" w:rsidRDefault="00AA2E7E" w:rsidP="0029057E">
            <w:pPr>
              <w:ind w:firstLine="0"/>
              <w:contextualSpacing/>
              <w:jc w:val="left"/>
              <w:rPr>
                <w:sz w:val="24"/>
                <w:szCs w:val="24"/>
              </w:rPr>
            </w:pPr>
          </w:p>
        </w:tc>
        <w:tc>
          <w:tcPr>
            <w:tcW w:w="1949" w:type="dxa"/>
            <w:vMerge/>
          </w:tcPr>
          <w:p w14:paraId="5EE41785" w14:textId="77777777" w:rsidR="00AA2E7E" w:rsidRPr="00C12414" w:rsidRDefault="00AA2E7E" w:rsidP="0029057E">
            <w:pPr>
              <w:ind w:firstLine="0"/>
              <w:jc w:val="left"/>
              <w:rPr>
                <w:rFonts w:eastAsia="Times New Roman"/>
                <w:sz w:val="24"/>
                <w:szCs w:val="24"/>
                <w:lang w:eastAsia="ru-RU"/>
              </w:rPr>
            </w:pPr>
          </w:p>
        </w:tc>
      </w:tr>
      <w:tr w:rsidR="00AA2E7E" w:rsidRPr="00C12414" w14:paraId="6DACE273" w14:textId="77777777" w:rsidTr="00F13523">
        <w:trPr>
          <w:trHeight w:val="546"/>
        </w:trPr>
        <w:tc>
          <w:tcPr>
            <w:tcW w:w="1001" w:type="dxa"/>
            <w:vMerge/>
          </w:tcPr>
          <w:p w14:paraId="5EAB629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FF29C50" w14:textId="77777777" w:rsidR="00AA2E7E" w:rsidRDefault="00AA2E7E" w:rsidP="0029057E">
            <w:pPr>
              <w:ind w:firstLine="0"/>
              <w:jc w:val="left"/>
              <w:rPr>
                <w:rFonts w:eastAsia="Times New Roman"/>
                <w:sz w:val="24"/>
                <w:szCs w:val="24"/>
                <w:lang w:eastAsia="ru-RU"/>
              </w:rPr>
            </w:pPr>
          </w:p>
        </w:tc>
        <w:tc>
          <w:tcPr>
            <w:tcW w:w="3544" w:type="dxa"/>
          </w:tcPr>
          <w:p w14:paraId="49639841" w14:textId="5602DC81"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0CD4E4BC" w14:textId="47DEAF7A" w:rsidR="00AA2E7E" w:rsidRPr="00BE6CC7" w:rsidRDefault="00AA2E7E" w:rsidP="0029057E">
            <w:pPr>
              <w:ind w:firstLine="0"/>
              <w:contextualSpacing/>
              <w:jc w:val="left"/>
              <w:rPr>
                <w:sz w:val="24"/>
                <w:szCs w:val="24"/>
              </w:rPr>
            </w:pPr>
            <w:r>
              <w:rPr>
                <w:sz w:val="24"/>
                <w:szCs w:val="24"/>
              </w:rPr>
              <w:t>Клуб, в том числе клуб и (или) культурно-досуговый комплекс сельского поселения</w:t>
            </w:r>
          </w:p>
        </w:tc>
        <w:tc>
          <w:tcPr>
            <w:tcW w:w="2407" w:type="dxa"/>
            <w:vMerge/>
          </w:tcPr>
          <w:p w14:paraId="5E57C215" w14:textId="77777777" w:rsidR="00AA2E7E" w:rsidRDefault="00AA2E7E" w:rsidP="0029057E">
            <w:pPr>
              <w:ind w:firstLine="0"/>
              <w:contextualSpacing/>
              <w:jc w:val="left"/>
              <w:rPr>
                <w:sz w:val="24"/>
                <w:szCs w:val="24"/>
              </w:rPr>
            </w:pPr>
          </w:p>
        </w:tc>
        <w:tc>
          <w:tcPr>
            <w:tcW w:w="1949" w:type="dxa"/>
            <w:vMerge/>
          </w:tcPr>
          <w:p w14:paraId="67BD8BE6" w14:textId="77777777" w:rsidR="00AA2E7E" w:rsidRPr="00C12414" w:rsidRDefault="00AA2E7E" w:rsidP="0029057E">
            <w:pPr>
              <w:ind w:firstLine="0"/>
              <w:jc w:val="left"/>
              <w:rPr>
                <w:rFonts w:eastAsia="Times New Roman"/>
                <w:sz w:val="24"/>
                <w:szCs w:val="24"/>
                <w:lang w:eastAsia="ru-RU"/>
              </w:rPr>
            </w:pPr>
          </w:p>
        </w:tc>
      </w:tr>
      <w:tr w:rsidR="00AA2E7E" w:rsidRPr="00C12414" w14:paraId="0854E52E" w14:textId="77777777" w:rsidTr="00F13523">
        <w:trPr>
          <w:trHeight w:val="546"/>
        </w:trPr>
        <w:tc>
          <w:tcPr>
            <w:tcW w:w="1001" w:type="dxa"/>
            <w:vMerge/>
          </w:tcPr>
          <w:p w14:paraId="7F147E1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0352186" w14:textId="77777777" w:rsidR="00AA2E7E" w:rsidRDefault="00AA2E7E" w:rsidP="0029057E">
            <w:pPr>
              <w:ind w:firstLine="0"/>
              <w:jc w:val="left"/>
              <w:rPr>
                <w:rFonts w:eastAsia="Times New Roman"/>
                <w:sz w:val="24"/>
                <w:szCs w:val="24"/>
                <w:lang w:eastAsia="ru-RU"/>
              </w:rPr>
            </w:pPr>
          </w:p>
        </w:tc>
        <w:tc>
          <w:tcPr>
            <w:tcW w:w="3544" w:type="dxa"/>
          </w:tcPr>
          <w:p w14:paraId="2153F94F" w14:textId="54E7A721"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2D900732" w14:textId="13E18783" w:rsidR="00AA2E7E" w:rsidRPr="00BE6CC7" w:rsidRDefault="00AA2E7E" w:rsidP="0029057E">
            <w:pPr>
              <w:ind w:firstLine="0"/>
              <w:contextualSpacing/>
              <w:jc w:val="center"/>
              <w:rPr>
                <w:sz w:val="24"/>
                <w:szCs w:val="24"/>
              </w:rPr>
            </w:pPr>
            <w:r>
              <w:rPr>
                <w:sz w:val="24"/>
                <w:szCs w:val="24"/>
              </w:rPr>
              <w:t>200</w:t>
            </w:r>
          </w:p>
        </w:tc>
        <w:tc>
          <w:tcPr>
            <w:tcW w:w="2407" w:type="dxa"/>
            <w:vMerge/>
          </w:tcPr>
          <w:p w14:paraId="0970C52F" w14:textId="77777777" w:rsidR="00AA2E7E" w:rsidRDefault="00AA2E7E" w:rsidP="0029057E">
            <w:pPr>
              <w:ind w:firstLine="0"/>
              <w:contextualSpacing/>
              <w:jc w:val="left"/>
              <w:rPr>
                <w:sz w:val="24"/>
                <w:szCs w:val="24"/>
              </w:rPr>
            </w:pPr>
          </w:p>
        </w:tc>
        <w:tc>
          <w:tcPr>
            <w:tcW w:w="1949" w:type="dxa"/>
            <w:vMerge/>
          </w:tcPr>
          <w:p w14:paraId="46496282" w14:textId="77777777" w:rsidR="00AA2E7E" w:rsidRPr="00C12414" w:rsidRDefault="00AA2E7E" w:rsidP="0029057E">
            <w:pPr>
              <w:ind w:firstLine="0"/>
              <w:jc w:val="left"/>
              <w:rPr>
                <w:rFonts w:eastAsia="Times New Roman"/>
                <w:sz w:val="24"/>
                <w:szCs w:val="24"/>
                <w:lang w:eastAsia="ru-RU"/>
              </w:rPr>
            </w:pPr>
          </w:p>
        </w:tc>
      </w:tr>
      <w:tr w:rsidR="00AA2E7E" w:rsidRPr="00C12414" w14:paraId="099414A5" w14:textId="77777777" w:rsidTr="00F13523">
        <w:trPr>
          <w:trHeight w:val="546"/>
        </w:trPr>
        <w:tc>
          <w:tcPr>
            <w:tcW w:w="1001" w:type="dxa"/>
            <w:vMerge/>
          </w:tcPr>
          <w:p w14:paraId="3A5F48F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48008BE" w14:textId="77777777" w:rsidR="00AA2E7E" w:rsidRDefault="00AA2E7E" w:rsidP="0029057E">
            <w:pPr>
              <w:ind w:firstLine="0"/>
              <w:jc w:val="left"/>
              <w:rPr>
                <w:rFonts w:eastAsia="Times New Roman"/>
                <w:sz w:val="24"/>
                <w:szCs w:val="24"/>
                <w:lang w:eastAsia="ru-RU"/>
              </w:rPr>
            </w:pPr>
          </w:p>
        </w:tc>
        <w:tc>
          <w:tcPr>
            <w:tcW w:w="3544" w:type="dxa"/>
          </w:tcPr>
          <w:p w14:paraId="6EDC645F" w14:textId="56038763"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18037A63" w14:textId="098DDD14" w:rsidR="00AA2E7E" w:rsidRPr="00BE6CC7" w:rsidRDefault="00AA2E7E" w:rsidP="0029057E">
            <w:pPr>
              <w:ind w:firstLine="0"/>
              <w:contextualSpacing/>
              <w:jc w:val="center"/>
              <w:rPr>
                <w:sz w:val="24"/>
                <w:szCs w:val="24"/>
              </w:rPr>
            </w:pPr>
            <w:r>
              <w:rPr>
                <w:sz w:val="24"/>
                <w:szCs w:val="24"/>
              </w:rPr>
              <w:t>50</w:t>
            </w:r>
          </w:p>
        </w:tc>
        <w:tc>
          <w:tcPr>
            <w:tcW w:w="2407" w:type="dxa"/>
            <w:vMerge/>
          </w:tcPr>
          <w:p w14:paraId="587AF4C4" w14:textId="77777777" w:rsidR="00AA2E7E" w:rsidRDefault="00AA2E7E" w:rsidP="0029057E">
            <w:pPr>
              <w:ind w:firstLine="0"/>
              <w:contextualSpacing/>
              <w:jc w:val="left"/>
              <w:rPr>
                <w:sz w:val="24"/>
                <w:szCs w:val="24"/>
              </w:rPr>
            </w:pPr>
          </w:p>
        </w:tc>
        <w:tc>
          <w:tcPr>
            <w:tcW w:w="1949" w:type="dxa"/>
            <w:vMerge/>
          </w:tcPr>
          <w:p w14:paraId="000CE404" w14:textId="77777777" w:rsidR="00AA2E7E" w:rsidRPr="00C12414" w:rsidRDefault="00AA2E7E" w:rsidP="0029057E">
            <w:pPr>
              <w:ind w:firstLine="0"/>
              <w:jc w:val="left"/>
              <w:rPr>
                <w:rFonts w:eastAsia="Times New Roman"/>
                <w:sz w:val="24"/>
                <w:szCs w:val="24"/>
                <w:lang w:eastAsia="ru-RU"/>
              </w:rPr>
            </w:pPr>
          </w:p>
        </w:tc>
      </w:tr>
      <w:tr w:rsidR="00AA2E7E" w:rsidRPr="00C12414" w14:paraId="26A4A862" w14:textId="77777777" w:rsidTr="00F13523">
        <w:trPr>
          <w:trHeight w:val="546"/>
        </w:trPr>
        <w:tc>
          <w:tcPr>
            <w:tcW w:w="1001" w:type="dxa"/>
            <w:vMerge/>
          </w:tcPr>
          <w:p w14:paraId="1AF4890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2398C23" w14:textId="77777777" w:rsidR="00AA2E7E" w:rsidRDefault="00AA2E7E" w:rsidP="0029057E">
            <w:pPr>
              <w:ind w:firstLine="0"/>
              <w:jc w:val="left"/>
              <w:rPr>
                <w:rFonts w:eastAsia="Times New Roman"/>
                <w:sz w:val="24"/>
                <w:szCs w:val="24"/>
                <w:lang w:eastAsia="ru-RU"/>
              </w:rPr>
            </w:pPr>
          </w:p>
        </w:tc>
        <w:tc>
          <w:tcPr>
            <w:tcW w:w="3544" w:type="dxa"/>
          </w:tcPr>
          <w:p w14:paraId="64C1F633" w14:textId="60CDA579" w:rsidR="00AA2E7E" w:rsidRPr="0077685B" w:rsidRDefault="00AA2E7E" w:rsidP="0029057E">
            <w:pPr>
              <w:ind w:firstLine="0"/>
              <w:jc w:val="left"/>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000EFA6B" w14:textId="4C52029A" w:rsidR="00AA2E7E" w:rsidRDefault="00AA2E7E" w:rsidP="0029057E">
            <w:pPr>
              <w:ind w:firstLine="0"/>
              <w:contextualSpacing/>
              <w:jc w:val="center"/>
              <w:rPr>
                <w:sz w:val="24"/>
                <w:szCs w:val="24"/>
              </w:rPr>
            </w:pPr>
            <w:r>
              <w:rPr>
                <w:sz w:val="24"/>
                <w:szCs w:val="24"/>
              </w:rPr>
              <w:t>5</w:t>
            </w:r>
          </w:p>
        </w:tc>
        <w:tc>
          <w:tcPr>
            <w:tcW w:w="2407" w:type="dxa"/>
            <w:vMerge/>
          </w:tcPr>
          <w:p w14:paraId="59A97FF6" w14:textId="77777777" w:rsidR="00AA2E7E" w:rsidRDefault="00AA2E7E" w:rsidP="0029057E">
            <w:pPr>
              <w:ind w:firstLine="0"/>
              <w:contextualSpacing/>
              <w:jc w:val="left"/>
              <w:rPr>
                <w:sz w:val="24"/>
                <w:szCs w:val="24"/>
              </w:rPr>
            </w:pPr>
          </w:p>
        </w:tc>
        <w:tc>
          <w:tcPr>
            <w:tcW w:w="1949" w:type="dxa"/>
            <w:vMerge/>
          </w:tcPr>
          <w:p w14:paraId="569ED6D6" w14:textId="77777777" w:rsidR="00AA2E7E" w:rsidRPr="00C12414" w:rsidRDefault="00AA2E7E" w:rsidP="0029057E">
            <w:pPr>
              <w:ind w:firstLine="0"/>
              <w:jc w:val="left"/>
              <w:rPr>
                <w:rFonts w:eastAsia="Times New Roman"/>
                <w:sz w:val="24"/>
                <w:szCs w:val="24"/>
                <w:lang w:eastAsia="ru-RU"/>
              </w:rPr>
            </w:pPr>
          </w:p>
        </w:tc>
      </w:tr>
      <w:tr w:rsidR="00AA2E7E" w:rsidRPr="00C12414" w14:paraId="024B0620" w14:textId="77777777" w:rsidTr="00F473BB">
        <w:trPr>
          <w:trHeight w:val="60"/>
        </w:trPr>
        <w:tc>
          <w:tcPr>
            <w:tcW w:w="1001" w:type="dxa"/>
            <w:vMerge/>
          </w:tcPr>
          <w:p w14:paraId="64FB6D5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C9E6991" w14:textId="77777777" w:rsidR="00AA2E7E" w:rsidRDefault="00AA2E7E" w:rsidP="0029057E">
            <w:pPr>
              <w:ind w:firstLine="0"/>
              <w:jc w:val="left"/>
              <w:rPr>
                <w:rFonts w:eastAsia="Times New Roman"/>
                <w:sz w:val="24"/>
                <w:szCs w:val="24"/>
                <w:lang w:eastAsia="ru-RU"/>
              </w:rPr>
            </w:pPr>
          </w:p>
        </w:tc>
        <w:tc>
          <w:tcPr>
            <w:tcW w:w="3544" w:type="dxa"/>
          </w:tcPr>
          <w:p w14:paraId="044493AE" w14:textId="3DA76BBC"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5E22FEF" w14:textId="6F04DEF6" w:rsidR="00AA2E7E" w:rsidRPr="00D30F2D" w:rsidRDefault="00AA2E7E" w:rsidP="0029057E">
            <w:pPr>
              <w:ind w:firstLine="0"/>
              <w:contextualSpacing/>
              <w:jc w:val="center"/>
              <w:rPr>
                <w:sz w:val="24"/>
                <w:szCs w:val="24"/>
              </w:rPr>
            </w:pPr>
            <w:r>
              <w:rPr>
                <w:sz w:val="24"/>
                <w:szCs w:val="24"/>
              </w:rPr>
              <w:t>2045</w:t>
            </w:r>
          </w:p>
        </w:tc>
        <w:tc>
          <w:tcPr>
            <w:tcW w:w="2407" w:type="dxa"/>
            <w:vMerge/>
          </w:tcPr>
          <w:p w14:paraId="6155C6BA" w14:textId="77777777" w:rsidR="00AA2E7E" w:rsidRDefault="00AA2E7E" w:rsidP="0029057E">
            <w:pPr>
              <w:ind w:firstLine="0"/>
              <w:contextualSpacing/>
              <w:jc w:val="left"/>
              <w:rPr>
                <w:sz w:val="24"/>
                <w:szCs w:val="24"/>
              </w:rPr>
            </w:pPr>
          </w:p>
        </w:tc>
        <w:tc>
          <w:tcPr>
            <w:tcW w:w="1949" w:type="dxa"/>
            <w:vMerge/>
          </w:tcPr>
          <w:p w14:paraId="32B5C4C8" w14:textId="77777777" w:rsidR="00AA2E7E" w:rsidRPr="00C12414" w:rsidRDefault="00AA2E7E" w:rsidP="0029057E">
            <w:pPr>
              <w:ind w:firstLine="0"/>
              <w:jc w:val="left"/>
              <w:rPr>
                <w:rFonts w:eastAsia="Times New Roman"/>
                <w:sz w:val="24"/>
                <w:szCs w:val="24"/>
                <w:lang w:eastAsia="ru-RU"/>
              </w:rPr>
            </w:pPr>
          </w:p>
        </w:tc>
      </w:tr>
      <w:tr w:rsidR="00AA2E7E" w:rsidRPr="00C12414" w14:paraId="16AFB449" w14:textId="77777777" w:rsidTr="00C76118">
        <w:trPr>
          <w:trHeight w:val="418"/>
        </w:trPr>
        <w:tc>
          <w:tcPr>
            <w:tcW w:w="1001" w:type="dxa"/>
            <w:vMerge w:val="restart"/>
          </w:tcPr>
          <w:p w14:paraId="649581B5" w14:textId="704BD2C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569DF17E" w14:textId="1C55A33E" w:rsidR="00AA2E7E" w:rsidRPr="009960E4" w:rsidRDefault="00AA2E7E" w:rsidP="0029057E">
            <w:pPr>
              <w:ind w:firstLine="0"/>
              <w:jc w:val="left"/>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0446487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756C0F8" w14:textId="61B53184" w:rsidR="00AA2E7E" w:rsidRPr="00F55A7D" w:rsidRDefault="00AA2E7E" w:rsidP="0029057E">
            <w:pPr>
              <w:ind w:firstLine="0"/>
              <w:jc w:val="left"/>
              <w:rPr>
                <w:rFonts w:eastAsia="Times New Roman"/>
                <w:sz w:val="24"/>
                <w:szCs w:val="24"/>
                <w:lang w:eastAsia="ru-RU"/>
              </w:rPr>
            </w:pPr>
            <w:r w:rsidRPr="00197181">
              <w:rPr>
                <w:rFonts w:eastAsia="Times New Roman"/>
                <w:sz w:val="24"/>
                <w:szCs w:val="24"/>
                <w:lang w:eastAsia="ru-RU"/>
              </w:rPr>
              <w:t>Обеспечение жителей деревни Малое Верево</w:t>
            </w:r>
            <w:r>
              <w:rPr>
                <w:rFonts w:eastAsia="Times New Roman"/>
                <w:sz w:val="24"/>
                <w:szCs w:val="24"/>
                <w:lang w:eastAsia="ru-RU"/>
              </w:rPr>
              <w:t xml:space="preserve">, деревни </w:t>
            </w:r>
            <w:proofErr w:type="spellStart"/>
            <w:r>
              <w:rPr>
                <w:rFonts w:eastAsia="Times New Roman"/>
                <w:sz w:val="24"/>
                <w:szCs w:val="24"/>
                <w:lang w:eastAsia="ru-RU"/>
              </w:rPr>
              <w:t>Вайялово</w:t>
            </w:r>
            <w:proofErr w:type="spellEnd"/>
            <w:r>
              <w:rPr>
                <w:rFonts w:eastAsia="Times New Roman"/>
                <w:sz w:val="24"/>
                <w:szCs w:val="24"/>
                <w:lang w:eastAsia="ru-RU"/>
              </w:rPr>
              <w:t xml:space="preserve">, деревни Вайя, деревни </w:t>
            </w:r>
            <w:proofErr w:type="spellStart"/>
            <w:r>
              <w:rPr>
                <w:rFonts w:eastAsia="Times New Roman"/>
                <w:sz w:val="24"/>
                <w:szCs w:val="24"/>
                <w:lang w:eastAsia="ru-RU"/>
              </w:rPr>
              <w:t>Пегелево</w:t>
            </w:r>
            <w:proofErr w:type="spellEnd"/>
            <w:r>
              <w:rPr>
                <w:rFonts w:eastAsia="Times New Roman"/>
                <w:sz w:val="24"/>
                <w:szCs w:val="24"/>
                <w:lang w:eastAsia="ru-RU"/>
              </w:rPr>
              <w:t xml:space="preserve">, деревни </w:t>
            </w:r>
            <w:proofErr w:type="spellStart"/>
            <w:r>
              <w:rPr>
                <w:rFonts w:eastAsia="Times New Roman"/>
                <w:sz w:val="24"/>
                <w:szCs w:val="24"/>
                <w:lang w:eastAsia="ru-RU"/>
              </w:rPr>
              <w:t>Кирлово</w:t>
            </w:r>
            <w:proofErr w:type="spellEnd"/>
            <w:r>
              <w:rPr>
                <w:rFonts w:eastAsia="Times New Roman"/>
                <w:sz w:val="24"/>
                <w:szCs w:val="24"/>
                <w:lang w:eastAsia="ru-RU"/>
              </w:rPr>
              <w:t>,</w:t>
            </w:r>
            <w:r w:rsidRPr="00197181">
              <w:rPr>
                <w:rFonts w:eastAsia="Times New Roman"/>
                <w:sz w:val="24"/>
                <w:szCs w:val="24"/>
                <w:lang w:eastAsia="ru-RU"/>
              </w:rPr>
              <w:t xml:space="preserve"> </w:t>
            </w:r>
            <w:r>
              <w:rPr>
                <w:rFonts w:eastAsia="Times New Roman"/>
                <w:sz w:val="24"/>
                <w:szCs w:val="24"/>
                <w:lang w:eastAsia="ru-RU"/>
              </w:rPr>
              <w:t xml:space="preserve">поселка Торфопредприятие </w:t>
            </w:r>
            <w:r w:rsidRPr="00197181">
              <w:rPr>
                <w:rFonts w:eastAsia="Times New Roman"/>
                <w:sz w:val="24"/>
                <w:szCs w:val="24"/>
                <w:lang w:eastAsia="ru-RU"/>
              </w:rPr>
              <w:t>инфраструктурой для организации досуга и обеспечения услугами организаций культуры</w:t>
            </w:r>
          </w:p>
        </w:tc>
        <w:tc>
          <w:tcPr>
            <w:tcW w:w="2407" w:type="dxa"/>
            <w:vMerge w:val="restart"/>
          </w:tcPr>
          <w:p w14:paraId="3FD94A42" w14:textId="77777777" w:rsidR="00AA2E7E" w:rsidRPr="00C12414" w:rsidRDefault="00AA2E7E" w:rsidP="0029057E">
            <w:pPr>
              <w:ind w:firstLine="0"/>
              <w:contextualSpacing/>
              <w:jc w:val="left"/>
              <w:rPr>
                <w:sz w:val="24"/>
                <w:szCs w:val="24"/>
              </w:rPr>
            </w:pPr>
            <w:r>
              <w:rPr>
                <w:sz w:val="24"/>
                <w:szCs w:val="24"/>
              </w:rPr>
              <w:t>Деревня Малое Верево</w:t>
            </w:r>
            <w:r w:rsidRPr="00C12414">
              <w:rPr>
                <w:sz w:val="24"/>
                <w:szCs w:val="24"/>
              </w:rPr>
              <w:t>,</w:t>
            </w:r>
          </w:p>
          <w:p w14:paraId="0315AE44" w14:textId="0E029062" w:rsidR="00AA2E7E" w:rsidRPr="00C12414" w:rsidRDefault="00AA2E7E" w:rsidP="0029057E">
            <w:pPr>
              <w:ind w:firstLine="0"/>
              <w:jc w:val="left"/>
              <w:rPr>
                <w:rFonts w:eastAsia="Times New Roman"/>
                <w:sz w:val="24"/>
                <w:szCs w:val="24"/>
                <w:lang w:eastAsia="ru-RU"/>
              </w:rPr>
            </w:pPr>
            <w:r w:rsidRPr="002849E1">
              <w:rPr>
                <w:sz w:val="24"/>
                <w:szCs w:val="24"/>
              </w:rPr>
              <w:t>14:Ж4:3</w:t>
            </w:r>
          </w:p>
        </w:tc>
        <w:tc>
          <w:tcPr>
            <w:tcW w:w="1949" w:type="dxa"/>
            <w:vMerge w:val="restart"/>
          </w:tcPr>
          <w:p w14:paraId="71CB1348"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C6FA586" w14:textId="77777777" w:rsidTr="00F13523">
        <w:trPr>
          <w:trHeight w:val="110"/>
        </w:trPr>
        <w:tc>
          <w:tcPr>
            <w:tcW w:w="1001" w:type="dxa"/>
            <w:vMerge/>
          </w:tcPr>
          <w:p w14:paraId="6DA41A2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B8B3403" w14:textId="77777777" w:rsidR="00AA2E7E" w:rsidRDefault="00AA2E7E" w:rsidP="0029057E">
            <w:pPr>
              <w:ind w:firstLine="0"/>
              <w:jc w:val="left"/>
              <w:rPr>
                <w:rFonts w:eastAsia="Times New Roman"/>
                <w:sz w:val="24"/>
                <w:szCs w:val="24"/>
                <w:lang w:eastAsia="ru-RU"/>
              </w:rPr>
            </w:pPr>
          </w:p>
        </w:tc>
        <w:tc>
          <w:tcPr>
            <w:tcW w:w="3544" w:type="dxa"/>
          </w:tcPr>
          <w:p w14:paraId="365730A1" w14:textId="385B1171" w:rsidR="00AA2E7E" w:rsidRDefault="00AA2E7E" w:rsidP="0029057E">
            <w:pPr>
              <w:ind w:firstLine="0"/>
              <w:jc w:val="left"/>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49F16CA6" w14:textId="35E2A265" w:rsidR="00AA2E7E" w:rsidRPr="00D30F2D" w:rsidRDefault="00AA2E7E" w:rsidP="0029057E">
            <w:pPr>
              <w:ind w:firstLine="0"/>
              <w:contextualSpacing/>
              <w:jc w:val="left"/>
              <w:rPr>
                <w:sz w:val="24"/>
                <w:szCs w:val="24"/>
              </w:rPr>
            </w:pPr>
            <w:r w:rsidRPr="0001261F">
              <w:rPr>
                <w:sz w:val="24"/>
                <w:szCs w:val="24"/>
              </w:rPr>
              <w:t>Дворец культуры с общедоступной библиотекой, детской библиотекой, многофункциональным зрительным залом (зрительный зал, театральная площадка, концертный зал, кинозал), помещениями для размещения учреждений органов по делам молодежи и краеведческим музеем</w:t>
            </w:r>
          </w:p>
        </w:tc>
        <w:tc>
          <w:tcPr>
            <w:tcW w:w="2407" w:type="dxa"/>
            <w:vMerge/>
          </w:tcPr>
          <w:p w14:paraId="4DE2062E" w14:textId="77777777" w:rsidR="00AA2E7E" w:rsidRDefault="00AA2E7E" w:rsidP="0029057E">
            <w:pPr>
              <w:ind w:firstLine="0"/>
              <w:contextualSpacing/>
              <w:jc w:val="left"/>
              <w:rPr>
                <w:sz w:val="24"/>
                <w:szCs w:val="24"/>
              </w:rPr>
            </w:pPr>
          </w:p>
        </w:tc>
        <w:tc>
          <w:tcPr>
            <w:tcW w:w="1949" w:type="dxa"/>
            <w:vMerge/>
          </w:tcPr>
          <w:p w14:paraId="7313DF6F" w14:textId="77777777" w:rsidR="00AA2E7E" w:rsidRPr="00C12414" w:rsidRDefault="00AA2E7E" w:rsidP="0029057E">
            <w:pPr>
              <w:ind w:firstLine="0"/>
              <w:jc w:val="left"/>
              <w:rPr>
                <w:rFonts w:eastAsia="Times New Roman"/>
                <w:sz w:val="24"/>
                <w:szCs w:val="24"/>
                <w:lang w:eastAsia="ru-RU"/>
              </w:rPr>
            </w:pPr>
          </w:p>
        </w:tc>
      </w:tr>
      <w:tr w:rsidR="00AA2E7E" w:rsidRPr="00C12414" w14:paraId="78C42FEF" w14:textId="77777777" w:rsidTr="00F13523">
        <w:trPr>
          <w:trHeight w:val="110"/>
        </w:trPr>
        <w:tc>
          <w:tcPr>
            <w:tcW w:w="1001" w:type="dxa"/>
            <w:vMerge/>
          </w:tcPr>
          <w:p w14:paraId="07727A8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D25BB0" w14:textId="77777777" w:rsidR="00AA2E7E" w:rsidRDefault="00AA2E7E" w:rsidP="0029057E">
            <w:pPr>
              <w:ind w:firstLine="0"/>
              <w:jc w:val="left"/>
              <w:rPr>
                <w:rFonts w:eastAsia="Times New Roman"/>
                <w:sz w:val="24"/>
                <w:szCs w:val="24"/>
                <w:lang w:eastAsia="ru-RU"/>
              </w:rPr>
            </w:pPr>
          </w:p>
        </w:tc>
        <w:tc>
          <w:tcPr>
            <w:tcW w:w="3544" w:type="dxa"/>
          </w:tcPr>
          <w:p w14:paraId="1A144AF4" w14:textId="727EAF1E"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178C2838" w14:textId="6FC84604" w:rsidR="00AA2E7E" w:rsidRPr="0001261F" w:rsidRDefault="00AA2E7E" w:rsidP="0029057E">
            <w:pPr>
              <w:ind w:firstLine="0"/>
              <w:contextualSpacing/>
              <w:jc w:val="left"/>
              <w:rPr>
                <w:sz w:val="24"/>
                <w:szCs w:val="24"/>
              </w:rPr>
            </w:pPr>
            <w:r>
              <w:rPr>
                <w:sz w:val="24"/>
                <w:szCs w:val="24"/>
              </w:rPr>
              <w:t>Дом (дворец, центр) культуры, культуры и досуга, культуры и искусства, его филиал</w:t>
            </w:r>
          </w:p>
        </w:tc>
        <w:tc>
          <w:tcPr>
            <w:tcW w:w="2407" w:type="dxa"/>
            <w:vMerge/>
          </w:tcPr>
          <w:p w14:paraId="76EF9AF2" w14:textId="77777777" w:rsidR="00AA2E7E" w:rsidRDefault="00AA2E7E" w:rsidP="0029057E">
            <w:pPr>
              <w:ind w:firstLine="0"/>
              <w:contextualSpacing/>
              <w:jc w:val="left"/>
              <w:rPr>
                <w:sz w:val="24"/>
                <w:szCs w:val="24"/>
              </w:rPr>
            </w:pPr>
          </w:p>
        </w:tc>
        <w:tc>
          <w:tcPr>
            <w:tcW w:w="1949" w:type="dxa"/>
            <w:vMerge/>
          </w:tcPr>
          <w:p w14:paraId="6118355E" w14:textId="77777777" w:rsidR="00AA2E7E" w:rsidRPr="00C12414" w:rsidRDefault="00AA2E7E" w:rsidP="0029057E">
            <w:pPr>
              <w:ind w:firstLine="0"/>
              <w:jc w:val="left"/>
              <w:rPr>
                <w:rFonts w:eastAsia="Times New Roman"/>
                <w:sz w:val="24"/>
                <w:szCs w:val="24"/>
                <w:lang w:eastAsia="ru-RU"/>
              </w:rPr>
            </w:pPr>
          </w:p>
        </w:tc>
      </w:tr>
      <w:tr w:rsidR="00AA2E7E" w:rsidRPr="00C12414" w14:paraId="7263F45B" w14:textId="77777777" w:rsidTr="00F13523">
        <w:trPr>
          <w:trHeight w:val="110"/>
        </w:trPr>
        <w:tc>
          <w:tcPr>
            <w:tcW w:w="1001" w:type="dxa"/>
            <w:vMerge/>
          </w:tcPr>
          <w:p w14:paraId="3C6370A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E5291B" w14:textId="77777777" w:rsidR="00AA2E7E" w:rsidRDefault="00AA2E7E" w:rsidP="0029057E">
            <w:pPr>
              <w:ind w:firstLine="0"/>
              <w:jc w:val="left"/>
              <w:rPr>
                <w:rFonts w:eastAsia="Times New Roman"/>
                <w:sz w:val="24"/>
                <w:szCs w:val="24"/>
                <w:lang w:eastAsia="ru-RU"/>
              </w:rPr>
            </w:pPr>
          </w:p>
        </w:tc>
        <w:tc>
          <w:tcPr>
            <w:tcW w:w="3544" w:type="dxa"/>
          </w:tcPr>
          <w:p w14:paraId="6B66CF5E" w14:textId="01110884"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622E2BD4" w14:textId="19826FEC" w:rsidR="00AA2E7E" w:rsidRPr="0001261F" w:rsidRDefault="00AA2E7E" w:rsidP="0029057E">
            <w:pPr>
              <w:ind w:firstLine="0"/>
              <w:contextualSpacing/>
              <w:jc w:val="center"/>
              <w:rPr>
                <w:sz w:val="24"/>
                <w:szCs w:val="24"/>
              </w:rPr>
            </w:pPr>
            <w:r>
              <w:rPr>
                <w:sz w:val="24"/>
                <w:szCs w:val="24"/>
              </w:rPr>
              <w:t>1 000</w:t>
            </w:r>
          </w:p>
        </w:tc>
        <w:tc>
          <w:tcPr>
            <w:tcW w:w="2407" w:type="dxa"/>
            <w:vMerge/>
          </w:tcPr>
          <w:p w14:paraId="20544666" w14:textId="77777777" w:rsidR="00AA2E7E" w:rsidRDefault="00AA2E7E" w:rsidP="0029057E">
            <w:pPr>
              <w:ind w:firstLine="0"/>
              <w:contextualSpacing/>
              <w:jc w:val="left"/>
              <w:rPr>
                <w:sz w:val="24"/>
                <w:szCs w:val="24"/>
              </w:rPr>
            </w:pPr>
          </w:p>
        </w:tc>
        <w:tc>
          <w:tcPr>
            <w:tcW w:w="1949" w:type="dxa"/>
            <w:vMerge/>
          </w:tcPr>
          <w:p w14:paraId="5C1D7D7C" w14:textId="77777777" w:rsidR="00AA2E7E" w:rsidRPr="00C12414" w:rsidRDefault="00AA2E7E" w:rsidP="0029057E">
            <w:pPr>
              <w:ind w:firstLine="0"/>
              <w:jc w:val="left"/>
              <w:rPr>
                <w:rFonts w:eastAsia="Times New Roman"/>
                <w:sz w:val="24"/>
                <w:szCs w:val="24"/>
                <w:lang w:eastAsia="ru-RU"/>
              </w:rPr>
            </w:pPr>
          </w:p>
        </w:tc>
      </w:tr>
      <w:tr w:rsidR="00AA2E7E" w:rsidRPr="00C12414" w14:paraId="50981C9E" w14:textId="77777777" w:rsidTr="00F13523">
        <w:trPr>
          <w:trHeight w:val="110"/>
        </w:trPr>
        <w:tc>
          <w:tcPr>
            <w:tcW w:w="1001" w:type="dxa"/>
            <w:vMerge/>
          </w:tcPr>
          <w:p w14:paraId="5AF1FBF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05CF094" w14:textId="77777777" w:rsidR="00AA2E7E" w:rsidRDefault="00AA2E7E" w:rsidP="0029057E">
            <w:pPr>
              <w:ind w:firstLine="0"/>
              <w:jc w:val="left"/>
              <w:rPr>
                <w:rFonts w:eastAsia="Times New Roman"/>
                <w:sz w:val="24"/>
                <w:szCs w:val="24"/>
                <w:lang w:eastAsia="ru-RU"/>
              </w:rPr>
            </w:pPr>
          </w:p>
        </w:tc>
        <w:tc>
          <w:tcPr>
            <w:tcW w:w="3544" w:type="dxa"/>
          </w:tcPr>
          <w:p w14:paraId="5886252C" w14:textId="058051C0"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2D4CE6CC" w14:textId="344C16E1" w:rsidR="00AA2E7E" w:rsidRPr="0001261F" w:rsidRDefault="00AA2E7E" w:rsidP="0029057E">
            <w:pPr>
              <w:ind w:firstLine="0"/>
              <w:contextualSpacing/>
              <w:jc w:val="center"/>
              <w:rPr>
                <w:sz w:val="24"/>
                <w:szCs w:val="24"/>
              </w:rPr>
            </w:pPr>
            <w:r>
              <w:rPr>
                <w:sz w:val="24"/>
                <w:szCs w:val="24"/>
              </w:rPr>
              <w:t>200</w:t>
            </w:r>
          </w:p>
        </w:tc>
        <w:tc>
          <w:tcPr>
            <w:tcW w:w="2407" w:type="dxa"/>
            <w:vMerge/>
          </w:tcPr>
          <w:p w14:paraId="7A3EE377" w14:textId="77777777" w:rsidR="00AA2E7E" w:rsidRDefault="00AA2E7E" w:rsidP="0029057E">
            <w:pPr>
              <w:ind w:firstLine="0"/>
              <w:contextualSpacing/>
              <w:jc w:val="left"/>
              <w:rPr>
                <w:sz w:val="24"/>
                <w:szCs w:val="24"/>
              </w:rPr>
            </w:pPr>
          </w:p>
        </w:tc>
        <w:tc>
          <w:tcPr>
            <w:tcW w:w="1949" w:type="dxa"/>
            <w:vMerge/>
          </w:tcPr>
          <w:p w14:paraId="59A957BF" w14:textId="77777777" w:rsidR="00AA2E7E" w:rsidRPr="00C12414" w:rsidRDefault="00AA2E7E" w:rsidP="0029057E">
            <w:pPr>
              <w:ind w:firstLine="0"/>
              <w:jc w:val="left"/>
              <w:rPr>
                <w:rFonts w:eastAsia="Times New Roman"/>
                <w:sz w:val="24"/>
                <w:szCs w:val="24"/>
                <w:lang w:eastAsia="ru-RU"/>
              </w:rPr>
            </w:pPr>
          </w:p>
        </w:tc>
      </w:tr>
      <w:tr w:rsidR="00AA2E7E" w:rsidRPr="00C12414" w14:paraId="0DE738D7" w14:textId="77777777" w:rsidTr="00F13523">
        <w:trPr>
          <w:trHeight w:val="110"/>
        </w:trPr>
        <w:tc>
          <w:tcPr>
            <w:tcW w:w="1001" w:type="dxa"/>
            <w:vMerge/>
          </w:tcPr>
          <w:p w14:paraId="42290DC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C02BF59" w14:textId="77777777" w:rsidR="00AA2E7E" w:rsidRDefault="00AA2E7E" w:rsidP="0029057E">
            <w:pPr>
              <w:ind w:firstLine="0"/>
              <w:jc w:val="left"/>
              <w:rPr>
                <w:rFonts w:eastAsia="Times New Roman"/>
                <w:sz w:val="24"/>
                <w:szCs w:val="24"/>
                <w:lang w:eastAsia="ru-RU"/>
              </w:rPr>
            </w:pPr>
          </w:p>
        </w:tc>
        <w:tc>
          <w:tcPr>
            <w:tcW w:w="3544" w:type="dxa"/>
          </w:tcPr>
          <w:p w14:paraId="50737F50" w14:textId="03EF6BF7" w:rsidR="00AA2E7E" w:rsidRPr="0077685B" w:rsidRDefault="00AA2E7E" w:rsidP="0029057E">
            <w:pPr>
              <w:ind w:firstLine="0"/>
              <w:jc w:val="left"/>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79E812ED" w14:textId="0C6A93DE" w:rsidR="00AA2E7E" w:rsidRDefault="00AA2E7E" w:rsidP="0029057E">
            <w:pPr>
              <w:ind w:firstLine="0"/>
              <w:contextualSpacing/>
              <w:jc w:val="center"/>
              <w:rPr>
                <w:sz w:val="24"/>
                <w:szCs w:val="24"/>
              </w:rPr>
            </w:pPr>
            <w:r>
              <w:rPr>
                <w:sz w:val="24"/>
                <w:szCs w:val="24"/>
              </w:rPr>
              <w:t>20</w:t>
            </w:r>
          </w:p>
        </w:tc>
        <w:tc>
          <w:tcPr>
            <w:tcW w:w="2407" w:type="dxa"/>
            <w:vMerge/>
          </w:tcPr>
          <w:p w14:paraId="572AF965" w14:textId="77777777" w:rsidR="00AA2E7E" w:rsidRDefault="00AA2E7E" w:rsidP="0029057E">
            <w:pPr>
              <w:ind w:firstLine="0"/>
              <w:contextualSpacing/>
              <w:jc w:val="left"/>
              <w:rPr>
                <w:sz w:val="24"/>
                <w:szCs w:val="24"/>
              </w:rPr>
            </w:pPr>
          </w:p>
        </w:tc>
        <w:tc>
          <w:tcPr>
            <w:tcW w:w="1949" w:type="dxa"/>
            <w:vMerge/>
          </w:tcPr>
          <w:p w14:paraId="26AE75BA" w14:textId="77777777" w:rsidR="00AA2E7E" w:rsidRPr="00C12414" w:rsidRDefault="00AA2E7E" w:rsidP="0029057E">
            <w:pPr>
              <w:ind w:firstLine="0"/>
              <w:jc w:val="left"/>
              <w:rPr>
                <w:rFonts w:eastAsia="Times New Roman"/>
                <w:sz w:val="24"/>
                <w:szCs w:val="24"/>
                <w:lang w:eastAsia="ru-RU"/>
              </w:rPr>
            </w:pPr>
          </w:p>
        </w:tc>
      </w:tr>
      <w:tr w:rsidR="00AA2E7E" w:rsidRPr="00C12414" w14:paraId="440E7AD6" w14:textId="77777777" w:rsidTr="00F473BB">
        <w:trPr>
          <w:trHeight w:val="60"/>
        </w:trPr>
        <w:tc>
          <w:tcPr>
            <w:tcW w:w="1001" w:type="dxa"/>
            <w:vMerge/>
          </w:tcPr>
          <w:p w14:paraId="422DFDC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96E0EBD" w14:textId="77777777" w:rsidR="00AA2E7E" w:rsidRDefault="00AA2E7E" w:rsidP="0029057E">
            <w:pPr>
              <w:ind w:firstLine="0"/>
              <w:jc w:val="left"/>
              <w:rPr>
                <w:rFonts w:eastAsia="Times New Roman"/>
                <w:sz w:val="24"/>
                <w:szCs w:val="24"/>
                <w:lang w:eastAsia="ru-RU"/>
              </w:rPr>
            </w:pPr>
          </w:p>
        </w:tc>
        <w:tc>
          <w:tcPr>
            <w:tcW w:w="3544" w:type="dxa"/>
          </w:tcPr>
          <w:p w14:paraId="0E385922" w14:textId="26CCE328"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2C01331" w14:textId="401B3A37" w:rsidR="00AA2E7E" w:rsidRPr="00D30F2D" w:rsidRDefault="00AA2E7E" w:rsidP="0029057E">
            <w:pPr>
              <w:ind w:firstLine="0"/>
              <w:contextualSpacing/>
              <w:jc w:val="center"/>
              <w:rPr>
                <w:sz w:val="24"/>
                <w:szCs w:val="24"/>
              </w:rPr>
            </w:pPr>
            <w:r>
              <w:rPr>
                <w:sz w:val="24"/>
                <w:szCs w:val="24"/>
              </w:rPr>
              <w:t>2045</w:t>
            </w:r>
          </w:p>
        </w:tc>
        <w:tc>
          <w:tcPr>
            <w:tcW w:w="2407" w:type="dxa"/>
            <w:vMerge/>
          </w:tcPr>
          <w:p w14:paraId="3DAD0E3A" w14:textId="77777777" w:rsidR="00AA2E7E" w:rsidRDefault="00AA2E7E" w:rsidP="0029057E">
            <w:pPr>
              <w:ind w:firstLine="0"/>
              <w:contextualSpacing/>
              <w:jc w:val="left"/>
              <w:rPr>
                <w:sz w:val="24"/>
                <w:szCs w:val="24"/>
              </w:rPr>
            </w:pPr>
          </w:p>
        </w:tc>
        <w:tc>
          <w:tcPr>
            <w:tcW w:w="1949" w:type="dxa"/>
            <w:vMerge/>
          </w:tcPr>
          <w:p w14:paraId="33078F3A" w14:textId="77777777" w:rsidR="00AA2E7E" w:rsidRPr="00C12414" w:rsidRDefault="00AA2E7E" w:rsidP="0029057E">
            <w:pPr>
              <w:ind w:firstLine="0"/>
              <w:jc w:val="left"/>
              <w:rPr>
                <w:rFonts w:eastAsia="Times New Roman"/>
                <w:sz w:val="24"/>
                <w:szCs w:val="24"/>
                <w:lang w:eastAsia="ru-RU"/>
              </w:rPr>
            </w:pPr>
          </w:p>
        </w:tc>
      </w:tr>
      <w:tr w:rsidR="00AA2E7E" w:rsidRPr="00C12414" w14:paraId="7E421E6F" w14:textId="77777777" w:rsidTr="00C76118">
        <w:trPr>
          <w:trHeight w:val="418"/>
        </w:trPr>
        <w:tc>
          <w:tcPr>
            <w:tcW w:w="1001" w:type="dxa"/>
            <w:vMerge w:val="restart"/>
          </w:tcPr>
          <w:p w14:paraId="3FDA1137" w14:textId="31D7B975"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2BD343B2" w14:textId="47D909FF" w:rsidR="00AA2E7E" w:rsidRPr="009960E4" w:rsidRDefault="00AA2E7E" w:rsidP="0029057E">
            <w:pPr>
              <w:ind w:firstLine="0"/>
              <w:jc w:val="left"/>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62D8DFE6"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5126B66" w14:textId="74A773B8" w:rsidR="00AA2E7E" w:rsidRPr="00F55A7D" w:rsidRDefault="00AA2E7E" w:rsidP="0029057E">
            <w:pPr>
              <w:ind w:firstLine="0"/>
              <w:jc w:val="left"/>
              <w:rPr>
                <w:rFonts w:eastAsia="Times New Roman"/>
                <w:sz w:val="24"/>
                <w:szCs w:val="24"/>
                <w:lang w:eastAsia="ru-RU"/>
              </w:rPr>
            </w:pPr>
            <w:r w:rsidRPr="00197181">
              <w:rPr>
                <w:rFonts w:eastAsia="Times New Roman"/>
                <w:sz w:val="24"/>
                <w:szCs w:val="24"/>
                <w:lang w:eastAsia="ru-RU"/>
              </w:rPr>
              <w:t>Обеспечение жителей деревни Малое Верево инфраструктурой для организации досуга и обеспечения услугами организаций культуры</w:t>
            </w:r>
          </w:p>
        </w:tc>
        <w:tc>
          <w:tcPr>
            <w:tcW w:w="2407" w:type="dxa"/>
            <w:vMerge w:val="restart"/>
          </w:tcPr>
          <w:p w14:paraId="1EAEF0AA" w14:textId="77777777" w:rsidR="00AA2E7E" w:rsidRPr="00C12414" w:rsidRDefault="00AA2E7E" w:rsidP="0029057E">
            <w:pPr>
              <w:ind w:firstLine="0"/>
              <w:contextualSpacing/>
              <w:jc w:val="left"/>
              <w:rPr>
                <w:sz w:val="24"/>
                <w:szCs w:val="24"/>
              </w:rPr>
            </w:pPr>
            <w:r>
              <w:rPr>
                <w:sz w:val="24"/>
                <w:szCs w:val="24"/>
              </w:rPr>
              <w:t>Деревня Малое Верево</w:t>
            </w:r>
            <w:r w:rsidRPr="00C12414">
              <w:rPr>
                <w:sz w:val="24"/>
                <w:szCs w:val="24"/>
              </w:rPr>
              <w:t>,</w:t>
            </w:r>
          </w:p>
          <w:p w14:paraId="38535D9C" w14:textId="77777777" w:rsidR="00AA2E7E" w:rsidRPr="00C12414" w:rsidRDefault="00AA2E7E" w:rsidP="0029057E">
            <w:pPr>
              <w:ind w:firstLine="0"/>
              <w:jc w:val="left"/>
              <w:rPr>
                <w:rFonts w:eastAsia="Times New Roman"/>
                <w:sz w:val="24"/>
                <w:szCs w:val="24"/>
                <w:lang w:eastAsia="ru-RU"/>
              </w:rPr>
            </w:pPr>
            <w:r w:rsidRPr="002849E1">
              <w:rPr>
                <w:sz w:val="24"/>
                <w:szCs w:val="24"/>
              </w:rPr>
              <w:t>14:Ж4:3</w:t>
            </w:r>
          </w:p>
        </w:tc>
        <w:tc>
          <w:tcPr>
            <w:tcW w:w="1949" w:type="dxa"/>
            <w:vMerge w:val="restart"/>
          </w:tcPr>
          <w:p w14:paraId="713AF7D2"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A9D3CA3" w14:textId="77777777" w:rsidTr="00F13523">
        <w:trPr>
          <w:trHeight w:val="351"/>
        </w:trPr>
        <w:tc>
          <w:tcPr>
            <w:tcW w:w="1001" w:type="dxa"/>
            <w:vMerge/>
          </w:tcPr>
          <w:p w14:paraId="49967EE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D908558" w14:textId="77777777" w:rsidR="00AA2E7E" w:rsidRDefault="00AA2E7E" w:rsidP="0029057E">
            <w:pPr>
              <w:ind w:firstLine="0"/>
              <w:jc w:val="left"/>
              <w:rPr>
                <w:rFonts w:eastAsia="Times New Roman"/>
                <w:sz w:val="24"/>
                <w:szCs w:val="24"/>
                <w:lang w:eastAsia="ru-RU"/>
              </w:rPr>
            </w:pPr>
          </w:p>
        </w:tc>
        <w:tc>
          <w:tcPr>
            <w:tcW w:w="3544" w:type="dxa"/>
          </w:tcPr>
          <w:p w14:paraId="1C5857BD" w14:textId="32396ECB" w:rsidR="00AA2E7E" w:rsidRDefault="00AA2E7E" w:rsidP="0029057E">
            <w:pPr>
              <w:ind w:firstLine="0"/>
              <w:jc w:val="left"/>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042AAE2D" w14:textId="173E6263" w:rsidR="00AA2E7E" w:rsidRPr="00D30F2D" w:rsidRDefault="00AA2E7E" w:rsidP="0029057E">
            <w:pPr>
              <w:ind w:firstLine="0"/>
              <w:contextualSpacing/>
              <w:jc w:val="left"/>
              <w:rPr>
                <w:sz w:val="24"/>
                <w:szCs w:val="24"/>
              </w:rPr>
            </w:pPr>
            <w:r w:rsidRPr="0001261F">
              <w:rPr>
                <w:sz w:val="24"/>
                <w:szCs w:val="24"/>
              </w:rPr>
              <w:t>Дом культуры с общедоступной библиотекой, детской библиотекой, многофункциональным зрительным залом (зрительный зал, кинозал)</w:t>
            </w:r>
          </w:p>
        </w:tc>
        <w:tc>
          <w:tcPr>
            <w:tcW w:w="2407" w:type="dxa"/>
            <w:vMerge/>
          </w:tcPr>
          <w:p w14:paraId="7468B6E2" w14:textId="77777777" w:rsidR="00AA2E7E" w:rsidRDefault="00AA2E7E" w:rsidP="0029057E">
            <w:pPr>
              <w:ind w:firstLine="0"/>
              <w:contextualSpacing/>
              <w:jc w:val="left"/>
              <w:rPr>
                <w:sz w:val="24"/>
                <w:szCs w:val="24"/>
              </w:rPr>
            </w:pPr>
          </w:p>
        </w:tc>
        <w:tc>
          <w:tcPr>
            <w:tcW w:w="1949" w:type="dxa"/>
            <w:vMerge/>
          </w:tcPr>
          <w:p w14:paraId="703CE154" w14:textId="77777777" w:rsidR="00AA2E7E" w:rsidRPr="00C12414" w:rsidRDefault="00AA2E7E" w:rsidP="0029057E">
            <w:pPr>
              <w:ind w:firstLine="0"/>
              <w:jc w:val="left"/>
              <w:rPr>
                <w:rFonts w:eastAsia="Times New Roman"/>
                <w:sz w:val="24"/>
                <w:szCs w:val="24"/>
                <w:lang w:eastAsia="ru-RU"/>
              </w:rPr>
            </w:pPr>
          </w:p>
        </w:tc>
      </w:tr>
      <w:tr w:rsidR="00AA2E7E" w:rsidRPr="00C12414" w14:paraId="0E06B25B" w14:textId="77777777" w:rsidTr="00F13523">
        <w:trPr>
          <w:trHeight w:val="351"/>
        </w:trPr>
        <w:tc>
          <w:tcPr>
            <w:tcW w:w="1001" w:type="dxa"/>
            <w:vMerge/>
          </w:tcPr>
          <w:p w14:paraId="270774B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415137A" w14:textId="77777777" w:rsidR="00AA2E7E" w:rsidRDefault="00AA2E7E" w:rsidP="0029057E">
            <w:pPr>
              <w:ind w:firstLine="0"/>
              <w:jc w:val="left"/>
              <w:rPr>
                <w:rFonts w:eastAsia="Times New Roman"/>
                <w:sz w:val="24"/>
                <w:szCs w:val="24"/>
                <w:lang w:eastAsia="ru-RU"/>
              </w:rPr>
            </w:pPr>
          </w:p>
        </w:tc>
        <w:tc>
          <w:tcPr>
            <w:tcW w:w="3544" w:type="dxa"/>
          </w:tcPr>
          <w:p w14:paraId="1799135A" w14:textId="03831D1F"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668829FA" w14:textId="265682B1" w:rsidR="00AA2E7E" w:rsidRPr="0001261F" w:rsidRDefault="00AA2E7E" w:rsidP="0029057E">
            <w:pPr>
              <w:ind w:firstLine="0"/>
              <w:contextualSpacing/>
              <w:jc w:val="left"/>
              <w:rPr>
                <w:sz w:val="24"/>
                <w:szCs w:val="24"/>
              </w:rPr>
            </w:pPr>
            <w:r>
              <w:rPr>
                <w:sz w:val="24"/>
                <w:szCs w:val="24"/>
              </w:rPr>
              <w:t>Дом (дворец, центр) культуры, культуры и досуга, культуры и искусства, его филиал</w:t>
            </w:r>
          </w:p>
        </w:tc>
        <w:tc>
          <w:tcPr>
            <w:tcW w:w="2407" w:type="dxa"/>
            <w:vMerge/>
          </w:tcPr>
          <w:p w14:paraId="10BF4433" w14:textId="77777777" w:rsidR="00AA2E7E" w:rsidRDefault="00AA2E7E" w:rsidP="0029057E">
            <w:pPr>
              <w:ind w:firstLine="0"/>
              <w:contextualSpacing/>
              <w:jc w:val="left"/>
              <w:rPr>
                <w:sz w:val="24"/>
                <w:szCs w:val="24"/>
              </w:rPr>
            </w:pPr>
          </w:p>
        </w:tc>
        <w:tc>
          <w:tcPr>
            <w:tcW w:w="1949" w:type="dxa"/>
            <w:vMerge/>
          </w:tcPr>
          <w:p w14:paraId="14A80CFB" w14:textId="77777777" w:rsidR="00AA2E7E" w:rsidRPr="00C12414" w:rsidRDefault="00AA2E7E" w:rsidP="0029057E">
            <w:pPr>
              <w:ind w:firstLine="0"/>
              <w:jc w:val="left"/>
              <w:rPr>
                <w:rFonts w:eastAsia="Times New Roman"/>
                <w:sz w:val="24"/>
                <w:szCs w:val="24"/>
                <w:lang w:eastAsia="ru-RU"/>
              </w:rPr>
            </w:pPr>
          </w:p>
        </w:tc>
      </w:tr>
      <w:tr w:rsidR="00AA2E7E" w:rsidRPr="00C12414" w14:paraId="4188801F" w14:textId="77777777" w:rsidTr="00F13523">
        <w:trPr>
          <w:trHeight w:val="351"/>
        </w:trPr>
        <w:tc>
          <w:tcPr>
            <w:tcW w:w="1001" w:type="dxa"/>
            <w:vMerge/>
          </w:tcPr>
          <w:p w14:paraId="3DF1942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7CE1620" w14:textId="77777777" w:rsidR="00AA2E7E" w:rsidRDefault="00AA2E7E" w:rsidP="0029057E">
            <w:pPr>
              <w:ind w:firstLine="0"/>
              <w:jc w:val="left"/>
              <w:rPr>
                <w:rFonts w:eastAsia="Times New Roman"/>
                <w:sz w:val="24"/>
                <w:szCs w:val="24"/>
                <w:lang w:eastAsia="ru-RU"/>
              </w:rPr>
            </w:pPr>
          </w:p>
        </w:tc>
        <w:tc>
          <w:tcPr>
            <w:tcW w:w="3544" w:type="dxa"/>
          </w:tcPr>
          <w:p w14:paraId="3833C808" w14:textId="5800D30D"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358D9EDE" w14:textId="10F05B9C" w:rsidR="00AA2E7E" w:rsidRPr="0001261F" w:rsidRDefault="00AA2E7E" w:rsidP="0029057E">
            <w:pPr>
              <w:ind w:firstLine="0"/>
              <w:contextualSpacing/>
              <w:jc w:val="center"/>
              <w:rPr>
                <w:sz w:val="24"/>
                <w:szCs w:val="24"/>
              </w:rPr>
            </w:pPr>
            <w:r>
              <w:rPr>
                <w:sz w:val="24"/>
                <w:szCs w:val="24"/>
              </w:rPr>
              <w:t>500</w:t>
            </w:r>
          </w:p>
        </w:tc>
        <w:tc>
          <w:tcPr>
            <w:tcW w:w="2407" w:type="dxa"/>
            <w:vMerge/>
          </w:tcPr>
          <w:p w14:paraId="15147AD3" w14:textId="77777777" w:rsidR="00AA2E7E" w:rsidRDefault="00AA2E7E" w:rsidP="0029057E">
            <w:pPr>
              <w:ind w:firstLine="0"/>
              <w:contextualSpacing/>
              <w:jc w:val="left"/>
              <w:rPr>
                <w:sz w:val="24"/>
                <w:szCs w:val="24"/>
              </w:rPr>
            </w:pPr>
          </w:p>
        </w:tc>
        <w:tc>
          <w:tcPr>
            <w:tcW w:w="1949" w:type="dxa"/>
            <w:vMerge/>
          </w:tcPr>
          <w:p w14:paraId="4DB8B1C4" w14:textId="77777777" w:rsidR="00AA2E7E" w:rsidRPr="00C12414" w:rsidRDefault="00AA2E7E" w:rsidP="0029057E">
            <w:pPr>
              <w:ind w:firstLine="0"/>
              <w:jc w:val="left"/>
              <w:rPr>
                <w:rFonts w:eastAsia="Times New Roman"/>
                <w:sz w:val="24"/>
                <w:szCs w:val="24"/>
                <w:lang w:eastAsia="ru-RU"/>
              </w:rPr>
            </w:pPr>
          </w:p>
        </w:tc>
      </w:tr>
      <w:tr w:rsidR="00AA2E7E" w:rsidRPr="00C12414" w14:paraId="67F9E5B4" w14:textId="77777777" w:rsidTr="00F13523">
        <w:trPr>
          <w:trHeight w:val="351"/>
        </w:trPr>
        <w:tc>
          <w:tcPr>
            <w:tcW w:w="1001" w:type="dxa"/>
            <w:vMerge/>
          </w:tcPr>
          <w:p w14:paraId="7A2A346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0286F64" w14:textId="77777777" w:rsidR="00AA2E7E" w:rsidRDefault="00AA2E7E" w:rsidP="0029057E">
            <w:pPr>
              <w:ind w:firstLine="0"/>
              <w:jc w:val="left"/>
              <w:rPr>
                <w:rFonts w:eastAsia="Times New Roman"/>
                <w:sz w:val="24"/>
                <w:szCs w:val="24"/>
                <w:lang w:eastAsia="ru-RU"/>
              </w:rPr>
            </w:pPr>
          </w:p>
        </w:tc>
        <w:tc>
          <w:tcPr>
            <w:tcW w:w="3544" w:type="dxa"/>
          </w:tcPr>
          <w:p w14:paraId="6A46166F" w14:textId="32AD7AAE" w:rsidR="00AA2E7E" w:rsidRPr="0077685B" w:rsidRDefault="00AA2E7E" w:rsidP="0029057E">
            <w:pPr>
              <w:ind w:firstLine="0"/>
              <w:jc w:val="left"/>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1DD788A0" w14:textId="754613EE" w:rsidR="00AA2E7E" w:rsidRPr="0001261F" w:rsidRDefault="00AA2E7E" w:rsidP="0029057E">
            <w:pPr>
              <w:ind w:firstLine="0"/>
              <w:contextualSpacing/>
              <w:jc w:val="center"/>
              <w:rPr>
                <w:sz w:val="24"/>
                <w:szCs w:val="24"/>
              </w:rPr>
            </w:pPr>
            <w:r>
              <w:rPr>
                <w:sz w:val="24"/>
                <w:szCs w:val="24"/>
              </w:rPr>
              <w:t>100</w:t>
            </w:r>
          </w:p>
        </w:tc>
        <w:tc>
          <w:tcPr>
            <w:tcW w:w="2407" w:type="dxa"/>
            <w:vMerge/>
          </w:tcPr>
          <w:p w14:paraId="70A135F8" w14:textId="77777777" w:rsidR="00AA2E7E" w:rsidRDefault="00AA2E7E" w:rsidP="0029057E">
            <w:pPr>
              <w:ind w:firstLine="0"/>
              <w:contextualSpacing/>
              <w:jc w:val="left"/>
              <w:rPr>
                <w:sz w:val="24"/>
                <w:szCs w:val="24"/>
              </w:rPr>
            </w:pPr>
          </w:p>
        </w:tc>
        <w:tc>
          <w:tcPr>
            <w:tcW w:w="1949" w:type="dxa"/>
            <w:vMerge/>
          </w:tcPr>
          <w:p w14:paraId="73A04EBF" w14:textId="77777777" w:rsidR="00AA2E7E" w:rsidRPr="00C12414" w:rsidRDefault="00AA2E7E" w:rsidP="0029057E">
            <w:pPr>
              <w:ind w:firstLine="0"/>
              <w:jc w:val="left"/>
              <w:rPr>
                <w:rFonts w:eastAsia="Times New Roman"/>
                <w:sz w:val="24"/>
                <w:szCs w:val="24"/>
                <w:lang w:eastAsia="ru-RU"/>
              </w:rPr>
            </w:pPr>
          </w:p>
        </w:tc>
      </w:tr>
      <w:tr w:rsidR="00AA2E7E" w:rsidRPr="00C12414" w14:paraId="25EEDB72" w14:textId="77777777" w:rsidTr="00F13523">
        <w:trPr>
          <w:trHeight w:val="351"/>
        </w:trPr>
        <w:tc>
          <w:tcPr>
            <w:tcW w:w="1001" w:type="dxa"/>
            <w:vMerge/>
          </w:tcPr>
          <w:p w14:paraId="5E1626F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2E285FD" w14:textId="77777777" w:rsidR="00AA2E7E" w:rsidRDefault="00AA2E7E" w:rsidP="0029057E">
            <w:pPr>
              <w:ind w:firstLine="0"/>
              <w:jc w:val="left"/>
              <w:rPr>
                <w:rFonts w:eastAsia="Times New Roman"/>
                <w:sz w:val="24"/>
                <w:szCs w:val="24"/>
                <w:lang w:eastAsia="ru-RU"/>
              </w:rPr>
            </w:pPr>
          </w:p>
        </w:tc>
        <w:tc>
          <w:tcPr>
            <w:tcW w:w="3544" w:type="dxa"/>
          </w:tcPr>
          <w:p w14:paraId="173AF8BB" w14:textId="444840B3" w:rsidR="00AA2E7E" w:rsidRPr="0077685B" w:rsidRDefault="00AA2E7E" w:rsidP="0029057E">
            <w:pPr>
              <w:ind w:firstLine="0"/>
              <w:jc w:val="left"/>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4C64CBCA" w14:textId="31839F6F" w:rsidR="00AA2E7E" w:rsidRPr="0001261F" w:rsidRDefault="00AA2E7E" w:rsidP="0029057E">
            <w:pPr>
              <w:ind w:firstLine="0"/>
              <w:contextualSpacing/>
              <w:jc w:val="center"/>
              <w:rPr>
                <w:sz w:val="24"/>
                <w:szCs w:val="24"/>
              </w:rPr>
            </w:pPr>
            <w:r>
              <w:rPr>
                <w:sz w:val="24"/>
                <w:szCs w:val="24"/>
              </w:rPr>
              <w:t>10</w:t>
            </w:r>
          </w:p>
        </w:tc>
        <w:tc>
          <w:tcPr>
            <w:tcW w:w="2407" w:type="dxa"/>
            <w:vMerge/>
          </w:tcPr>
          <w:p w14:paraId="51EAE484" w14:textId="77777777" w:rsidR="00AA2E7E" w:rsidRDefault="00AA2E7E" w:rsidP="0029057E">
            <w:pPr>
              <w:ind w:firstLine="0"/>
              <w:contextualSpacing/>
              <w:jc w:val="left"/>
              <w:rPr>
                <w:sz w:val="24"/>
                <w:szCs w:val="24"/>
              </w:rPr>
            </w:pPr>
          </w:p>
        </w:tc>
        <w:tc>
          <w:tcPr>
            <w:tcW w:w="1949" w:type="dxa"/>
            <w:vMerge/>
          </w:tcPr>
          <w:p w14:paraId="3B4D7784" w14:textId="77777777" w:rsidR="00AA2E7E" w:rsidRPr="00C12414" w:rsidRDefault="00AA2E7E" w:rsidP="0029057E">
            <w:pPr>
              <w:ind w:firstLine="0"/>
              <w:jc w:val="left"/>
              <w:rPr>
                <w:rFonts w:eastAsia="Times New Roman"/>
                <w:sz w:val="24"/>
                <w:szCs w:val="24"/>
                <w:lang w:eastAsia="ru-RU"/>
              </w:rPr>
            </w:pPr>
          </w:p>
        </w:tc>
      </w:tr>
      <w:tr w:rsidR="00AA2E7E" w:rsidRPr="00C12414" w14:paraId="25E68757" w14:textId="77777777" w:rsidTr="00F473BB">
        <w:trPr>
          <w:trHeight w:val="60"/>
        </w:trPr>
        <w:tc>
          <w:tcPr>
            <w:tcW w:w="1001" w:type="dxa"/>
            <w:vMerge/>
          </w:tcPr>
          <w:p w14:paraId="2D2C336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3BD99E4" w14:textId="77777777" w:rsidR="00AA2E7E" w:rsidRDefault="00AA2E7E" w:rsidP="0029057E">
            <w:pPr>
              <w:ind w:firstLine="0"/>
              <w:jc w:val="left"/>
              <w:rPr>
                <w:rFonts w:eastAsia="Times New Roman"/>
                <w:sz w:val="24"/>
                <w:szCs w:val="24"/>
                <w:lang w:eastAsia="ru-RU"/>
              </w:rPr>
            </w:pPr>
          </w:p>
        </w:tc>
        <w:tc>
          <w:tcPr>
            <w:tcW w:w="3544" w:type="dxa"/>
          </w:tcPr>
          <w:p w14:paraId="6BC589A1" w14:textId="0EDAC0AE"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3DE279" w14:textId="27880955" w:rsidR="00AA2E7E" w:rsidRPr="00D30F2D" w:rsidRDefault="00AA2E7E" w:rsidP="0029057E">
            <w:pPr>
              <w:ind w:firstLine="0"/>
              <w:contextualSpacing/>
              <w:jc w:val="center"/>
              <w:rPr>
                <w:sz w:val="24"/>
                <w:szCs w:val="24"/>
              </w:rPr>
            </w:pPr>
            <w:r>
              <w:rPr>
                <w:sz w:val="24"/>
                <w:szCs w:val="24"/>
              </w:rPr>
              <w:t>2045</w:t>
            </w:r>
          </w:p>
        </w:tc>
        <w:tc>
          <w:tcPr>
            <w:tcW w:w="2407" w:type="dxa"/>
            <w:vMerge/>
          </w:tcPr>
          <w:p w14:paraId="2525EE89" w14:textId="77777777" w:rsidR="00AA2E7E" w:rsidRDefault="00AA2E7E" w:rsidP="0029057E">
            <w:pPr>
              <w:ind w:firstLine="0"/>
              <w:contextualSpacing/>
              <w:jc w:val="left"/>
              <w:rPr>
                <w:sz w:val="24"/>
                <w:szCs w:val="24"/>
              </w:rPr>
            </w:pPr>
          </w:p>
        </w:tc>
        <w:tc>
          <w:tcPr>
            <w:tcW w:w="1949" w:type="dxa"/>
            <w:vMerge/>
          </w:tcPr>
          <w:p w14:paraId="3B3CC88C" w14:textId="77777777" w:rsidR="00AA2E7E" w:rsidRPr="00C12414" w:rsidRDefault="00AA2E7E" w:rsidP="0029057E">
            <w:pPr>
              <w:ind w:firstLine="0"/>
              <w:jc w:val="left"/>
              <w:rPr>
                <w:rFonts w:eastAsia="Times New Roman"/>
                <w:sz w:val="24"/>
                <w:szCs w:val="24"/>
                <w:lang w:eastAsia="ru-RU"/>
              </w:rPr>
            </w:pPr>
          </w:p>
        </w:tc>
      </w:tr>
      <w:tr w:rsidR="00AA2E7E" w:rsidRPr="00C12414" w14:paraId="31DA40E5" w14:textId="77777777" w:rsidTr="00C75D6D">
        <w:trPr>
          <w:trHeight w:val="46"/>
        </w:trPr>
        <w:tc>
          <w:tcPr>
            <w:tcW w:w="1001" w:type="dxa"/>
          </w:tcPr>
          <w:p w14:paraId="6BD919C4" w14:textId="186506D8" w:rsidR="00AA2E7E" w:rsidRPr="00C12414" w:rsidRDefault="00AA2E7E" w:rsidP="0029057E">
            <w:pPr>
              <w:ind w:firstLine="0"/>
              <w:jc w:val="center"/>
              <w:rPr>
                <w:rFonts w:eastAsia="Times New Roman"/>
                <w:sz w:val="24"/>
                <w:szCs w:val="24"/>
                <w:lang w:eastAsia="ru-RU"/>
              </w:rPr>
            </w:pPr>
            <w:r w:rsidRPr="00C12414">
              <w:rPr>
                <w:rFonts w:eastAsia="Times New Roman"/>
                <w:sz w:val="24"/>
                <w:szCs w:val="24"/>
                <w:lang w:eastAsia="ru-RU"/>
              </w:rPr>
              <w:lastRenderedPageBreak/>
              <w:t>3.</w:t>
            </w:r>
          </w:p>
        </w:tc>
        <w:tc>
          <w:tcPr>
            <w:tcW w:w="13559" w:type="dxa"/>
            <w:gridSpan w:val="5"/>
          </w:tcPr>
          <w:p w14:paraId="33FF9F77" w14:textId="03A96EEC"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Вид объектов: объекты </w:t>
            </w:r>
            <w:r w:rsidR="00C230E1" w:rsidRPr="00C230E1">
              <w:rPr>
                <w:rFonts w:eastAsia="Times New Roman"/>
                <w:sz w:val="24"/>
                <w:szCs w:val="24"/>
                <w:lang w:eastAsia="ru-RU"/>
              </w:rPr>
              <w:t>в области массового отдыха жителей поселения и организации обустройства мест массового отдыха населения</w:t>
            </w:r>
          </w:p>
          <w:p w14:paraId="46011047" w14:textId="2BD09592"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Назначение объектов: обустройство мест массового отдыха населения </w:t>
            </w:r>
            <w:r>
              <w:rPr>
                <w:rFonts w:eastAsia="Times New Roman"/>
                <w:sz w:val="24"/>
                <w:szCs w:val="24"/>
                <w:lang w:eastAsia="ru-RU"/>
              </w:rPr>
              <w:t>Веревского сельского поселения</w:t>
            </w:r>
          </w:p>
        </w:tc>
      </w:tr>
      <w:tr w:rsidR="00AA2E7E" w:rsidRPr="00C12414" w14:paraId="5FBFC988" w14:textId="77777777" w:rsidTr="00C76118">
        <w:trPr>
          <w:trHeight w:val="418"/>
        </w:trPr>
        <w:tc>
          <w:tcPr>
            <w:tcW w:w="1001" w:type="dxa"/>
            <w:vMerge w:val="restart"/>
          </w:tcPr>
          <w:p w14:paraId="34F7CE89" w14:textId="01E5281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w:t>
            </w:r>
            <w:r w:rsidRPr="00C12414">
              <w:rPr>
                <w:rFonts w:eastAsia="Times New Roman"/>
                <w:sz w:val="24"/>
                <w:szCs w:val="24"/>
                <w:lang w:eastAsia="ru-RU"/>
              </w:rPr>
              <w:t>.</w:t>
            </w:r>
          </w:p>
        </w:tc>
        <w:tc>
          <w:tcPr>
            <w:tcW w:w="2396" w:type="dxa"/>
            <w:vMerge w:val="restart"/>
          </w:tcPr>
          <w:p w14:paraId="21BB21CE" w14:textId="05CDE3C5"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30CB2FB"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93B042D" w14:textId="09C3C657" w:rsidR="00AA2E7E" w:rsidRPr="00F55A7D" w:rsidRDefault="00AA2E7E" w:rsidP="0029057E">
            <w:pPr>
              <w:ind w:firstLine="0"/>
              <w:jc w:val="left"/>
              <w:rPr>
                <w:rFonts w:eastAsia="Times New Roman"/>
                <w:sz w:val="24"/>
                <w:szCs w:val="24"/>
                <w:lang w:eastAsia="ru-RU"/>
              </w:rPr>
            </w:pPr>
            <w:r w:rsidRPr="00381D85">
              <w:rPr>
                <w:rFonts w:eastAsia="Times New Roman"/>
                <w:sz w:val="24"/>
                <w:szCs w:val="24"/>
                <w:lang w:eastAsia="ru-RU"/>
              </w:rPr>
              <w:t>Обустройство мест массового отдыха населения для жителей деревни Бугры</w:t>
            </w:r>
          </w:p>
        </w:tc>
        <w:tc>
          <w:tcPr>
            <w:tcW w:w="2407" w:type="dxa"/>
            <w:vMerge w:val="restart"/>
          </w:tcPr>
          <w:p w14:paraId="78B0C2F8"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Бугры</w:t>
            </w:r>
            <w:r w:rsidRPr="00C12414">
              <w:rPr>
                <w:sz w:val="24"/>
                <w:szCs w:val="24"/>
              </w:rPr>
              <w:t>,</w:t>
            </w:r>
          </w:p>
          <w:p w14:paraId="5637A8AE" w14:textId="30348CB2" w:rsidR="00AA2E7E" w:rsidRPr="00C12414" w:rsidRDefault="00AA2E7E" w:rsidP="0029057E">
            <w:pPr>
              <w:ind w:firstLine="0"/>
              <w:jc w:val="left"/>
              <w:rPr>
                <w:rFonts w:eastAsia="Times New Roman"/>
                <w:sz w:val="24"/>
                <w:szCs w:val="24"/>
                <w:lang w:eastAsia="ru-RU"/>
              </w:rPr>
            </w:pPr>
            <w:r>
              <w:rPr>
                <w:sz w:val="24"/>
                <w:szCs w:val="24"/>
              </w:rPr>
              <w:t>02</w:t>
            </w:r>
            <w:r w:rsidRPr="00C12414">
              <w:rPr>
                <w:sz w:val="24"/>
                <w:szCs w:val="24"/>
              </w:rPr>
              <w:t>:Р</w:t>
            </w:r>
            <w:r>
              <w:rPr>
                <w:sz w:val="24"/>
                <w:szCs w:val="24"/>
              </w:rPr>
              <w:t>1</w:t>
            </w:r>
            <w:r w:rsidRPr="00C12414">
              <w:rPr>
                <w:sz w:val="24"/>
                <w:szCs w:val="24"/>
              </w:rPr>
              <w:t>:1</w:t>
            </w:r>
          </w:p>
        </w:tc>
        <w:tc>
          <w:tcPr>
            <w:tcW w:w="1949" w:type="dxa"/>
            <w:vMerge w:val="restart"/>
          </w:tcPr>
          <w:p w14:paraId="304EF2A7"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75E2012" w14:textId="77777777" w:rsidTr="00F13523">
        <w:trPr>
          <w:trHeight w:val="157"/>
        </w:trPr>
        <w:tc>
          <w:tcPr>
            <w:tcW w:w="1001" w:type="dxa"/>
            <w:vMerge/>
          </w:tcPr>
          <w:p w14:paraId="5BA3509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357265E" w14:textId="77777777" w:rsidR="00AA2E7E" w:rsidRDefault="00AA2E7E" w:rsidP="0029057E">
            <w:pPr>
              <w:ind w:firstLine="0"/>
              <w:jc w:val="left"/>
              <w:rPr>
                <w:rFonts w:eastAsia="Times New Roman"/>
                <w:sz w:val="24"/>
                <w:szCs w:val="24"/>
                <w:lang w:eastAsia="ru-RU"/>
              </w:rPr>
            </w:pPr>
          </w:p>
        </w:tc>
        <w:tc>
          <w:tcPr>
            <w:tcW w:w="3544" w:type="dxa"/>
          </w:tcPr>
          <w:p w14:paraId="6167AD80" w14:textId="009DA7B2"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1780108" w14:textId="5C209385"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53CC8192" w14:textId="77777777" w:rsidR="00AA2E7E" w:rsidRDefault="00AA2E7E" w:rsidP="0029057E">
            <w:pPr>
              <w:ind w:firstLine="0"/>
              <w:contextualSpacing/>
              <w:jc w:val="left"/>
              <w:rPr>
                <w:sz w:val="24"/>
                <w:szCs w:val="24"/>
              </w:rPr>
            </w:pPr>
          </w:p>
        </w:tc>
        <w:tc>
          <w:tcPr>
            <w:tcW w:w="1949" w:type="dxa"/>
            <w:vMerge/>
          </w:tcPr>
          <w:p w14:paraId="6793ACEE" w14:textId="77777777" w:rsidR="00AA2E7E" w:rsidRPr="00C12414" w:rsidRDefault="00AA2E7E" w:rsidP="0029057E">
            <w:pPr>
              <w:ind w:firstLine="0"/>
              <w:jc w:val="left"/>
              <w:rPr>
                <w:rFonts w:eastAsia="Times New Roman"/>
                <w:sz w:val="24"/>
                <w:szCs w:val="24"/>
                <w:lang w:eastAsia="ru-RU"/>
              </w:rPr>
            </w:pPr>
          </w:p>
        </w:tc>
      </w:tr>
      <w:tr w:rsidR="00AA2E7E" w:rsidRPr="00C12414" w14:paraId="28E2603A" w14:textId="77777777" w:rsidTr="00F13523">
        <w:trPr>
          <w:trHeight w:val="157"/>
        </w:trPr>
        <w:tc>
          <w:tcPr>
            <w:tcW w:w="1001" w:type="dxa"/>
            <w:vMerge/>
          </w:tcPr>
          <w:p w14:paraId="03D0FF3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3DCD348" w14:textId="77777777" w:rsidR="00AA2E7E" w:rsidRDefault="00AA2E7E" w:rsidP="0029057E">
            <w:pPr>
              <w:ind w:firstLine="0"/>
              <w:jc w:val="left"/>
              <w:rPr>
                <w:rFonts w:eastAsia="Times New Roman"/>
                <w:sz w:val="24"/>
                <w:szCs w:val="24"/>
                <w:lang w:eastAsia="ru-RU"/>
              </w:rPr>
            </w:pPr>
          </w:p>
        </w:tc>
        <w:tc>
          <w:tcPr>
            <w:tcW w:w="3544" w:type="dxa"/>
          </w:tcPr>
          <w:p w14:paraId="49A217E5" w14:textId="05DF46B9"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A7B8282" w14:textId="7DB30E97" w:rsidR="00AA2E7E" w:rsidRPr="00381D85" w:rsidRDefault="00AA2E7E" w:rsidP="0029057E">
            <w:pPr>
              <w:ind w:firstLine="0"/>
              <w:contextualSpacing/>
              <w:jc w:val="left"/>
              <w:rPr>
                <w:sz w:val="24"/>
                <w:szCs w:val="24"/>
              </w:rPr>
            </w:pPr>
            <w:r w:rsidRPr="00381D85">
              <w:rPr>
                <w:sz w:val="24"/>
                <w:szCs w:val="24"/>
              </w:rPr>
              <w:t>Сквер</w:t>
            </w:r>
          </w:p>
        </w:tc>
        <w:tc>
          <w:tcPr>
            <w:tcW w:w="2407" w:type="dxa"/>
            <w:vMerge/>
          </w:tcPr>
          <w:p w14:paraId="1F4A98A9" w14:textId="77777777" w:rsidR="00AA2E7E" w:rsidRDefault="00AA2E7E" w:rsidP="0029057E">
            <w:pPr>
              <w:ind w:firstLine="0"/>
              <w:contextualSpacing/>
              <w:jc w:val="left"/>
              <w:rPr>
                <w:sz w:val="24"/>
                <w:szCs w:val="24"/>
              </w:rPr>
            </w:pPr>
          </w:p>
        </w:tc>
        <w:tc>
          <w:tcPr>
            <w:tcW w:w="1949" w:type="dxa"/>
            <w:vMerge/>
          </w:tcPr>
          <w:p w14:paraId="0BCF404C" w14:textId="77777777" w:rsidR="00AA2E7E" w:rsidRPr="00C12414" w:rsidRDefault="00AA2E7E" w:rsidP="0029057E">
            <w:pPr>
              <w:ind w:firstLine="0"/>
              <w:jc w:val="left"/>
              <w:rPr>
                <w:rFonts w:eastAsia="Times New Roman"/>
                <w:sz w:val="24"/>
                <w:szCs w:val="24"/>
                <w:lang w:eastAsia="ru-RU"/>
              </w:rPr>
            </w:pPr>
          </w:p>
        </w:tc>
      </w:tr>
      <w:tr w:rsidR="00AA2E7E" w:rsidRPr="00C12414" w14:paraId="165E9837" w14:textId="77777777" w:rsidTr="00F13523">
        <w:trPr>
          <w:trHeight w:val="157"/>
        </w:trPr>
        <w:tc>
          <w:tcPr>
            <w:tcW w:w="1001" w:type="dxa"/>
            <w:vMerge/>
          </w:tcPr>
          <w:p w14:paraId="216F763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C164297" w14:textId="77777777" w:rsidR="00AA2E7E" w:rsidRDefault="00AA2E7E" w:rsidP="0029057E">
            <w:pPr>
              <w:ind w:firstLine="0"/>
              <w:jc w:val="left"/>
              <w:rPr>
                <w:rFonts w:eastAsia="Times New Roman"/>
                <w:sz w:val="24"/>
                <w:szCs w:val="24"/>
                <w:lang w:eastAsia="ru-RU"/>
              </w:rPr>
            </w:pPr>
          </w:p>
        </w:tc>
        <w:tc>
          <w:tcPr>
            <w:tcW w:w="3544" w:type="dxa"/>
          </w:tcPr>
          <w:p w14:paraId="0D058050" w14:textId="330F320B"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27182E4B" w14:textId="68FF9514" w:rsidR="00AA2E7E" w:rsidRPr="00381D85" w:rsidRDefault="00AA2E7E" w:rsidP="0029057E">
            <w:pPr>
              <w:ind w:firstLine="0"/>
              <w:contextualSpacing/>
              <w:jc w:val="center"/>
              <w:rPr>
                <w:sz w:val="24"/>
                <w:szCs w:val="24"/>
              </w:rPr>
            </w:pPr>
            <w:r>
              <w:rPr>
                <w:sz w:val="24"/>
                <w:szCs w:val="24"/>
              </w:rPr>
              <w:t>0,64</w:t>
            </w:r>
          </w:p>
        </w:tc>
        <w:tc>
          <w:tcPr>
            <w:tcW w:w="2407" w:type="dxa"/>
            <w:vMerge/>
          </w:tcPr>
          <w:p w14:paraId="65B4B3AF" w14:textId="77777777" w:rsidR="00AA2E7E" w:rsidRDefault="00AA2E7E" w:rsidP="0029057E">
            <w:pPr>
              <w:ind w:firstLine="0"/>
              <w:contextualSpacing/>
              <w:jc w:val="left"/>
              <w:rPr>
                <w:sz w:val="24"/>
                <w:szCs w:val="24"/>
              </w:rPr>
            </w:pPr>
          </w:p>
        </w:tc>
        <w:tc>
          <w:tcPr>
            <w:tcW w:w="1949" w:type="dxa"/>
            <w:vMerge/>
          </w:tcPr>
          <w:p w14:paraId="605E2281" w14:textId="77777777" w:rsidR="00AA2E7E" w:rsidRPr="00C12414" w:rsidRDefault="00AA2E7E" w:rsidP="0029057E">
            <w:pPr>
              <w:ind w:firstLine="0"/>
              <w:jc w:val="left"/>
              <w:rPr>
                <w:rFonts w:eastAsia="Times New Roman"/>
                <w:sz w:val="24"/>
                <w:szCs w:val="24"/>
                <w:lang w:eastAsia="ru-RU"/>
              </w:rPr>
            </w:pPr>
          </w:p>
        </w:tc>
      </w:tr>
      <w:tr w:rsidR="00AA2E7E" w:rsidRPr="00C12414" w14:paraId="63A1CAD1" w14:textId="77777777" w:rsidTr="00F13523">
        <w:trPr>
          <w:trHeight w:val="157"/>
        </w:trPr>
        <w:tc>
          <w:tcPr>
            <w:tcW w:w="1001" w:type="dxa"/>
            <w:vMerge/>
          </w:tcPr>
          <w:p w14:paraId="3E991D7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30B7D5A" w14:textId="77777777" w:rsidR="00AA2E7E" w:rsidRDefault="00AA2E7E" w:rsidP="0029057E">
            <w:pPr>
              <w:ind w:firstLine="0"/>
              <w:jc w:val="left"/>
              <w:rPr>
                <w:rFonts w:eastAsia="Times New Roman"/>
                <w:sz w:val="24"/>
                <w:szCs w:val="24"/>
                <w:lang w:eastAsia="ru-RU"/>
              </w:rPr>
            </w:pPr>
          </w:p>
        </w:tc>
        <w:tc>
          <w:tcPr>
            <w:tcW w:w="3544" w:type="dxa"/>
          </w:tcPr>
          <w:p w14:paraId="3AD49E7E" w14:textId="37305D09"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9D1157A" w14:textId="6CCA991F" w:rsidR="00AA2E7E" w:rsidRPr="00CA160F" w:rsidRDefault="00AA2E7E" w:rsidP="0029057E">
            <w:pPr>
              <w:ind w:firstLine="0"/>
              <w:contextualSpacing/>
              <w:jc w:val="left"/>
              <w:rPr>
                <w:sz w:val="24"/>
                <w:szCs w:val="24"/>
              </w:rPr>
            </w:pPr>
            <w:r>
              <w:rPr>
                <w:sz w:val="24"/>
                <w:szCs w:val="24"/>
              </w:rPr>
              <w:t>Круглогодичный</w:t>
            </w:r>
          </w:p>
        </w:tc>
        <w:tc>
          <w:tcPr>
            <w:tcW w:w="2407" w:type="dxa"/>
            <w:vMerge/>
          </w:tcPr>
          <w:p w14:paraId="3531AAA9" w14:textId="77777777" w:rsidR="00AA2E7E" w:rsidRDefault="00AA2E7E" w:rsidP="0029057E">
            <w:pPr>
              <w:ind w:firstLine="0"/>
              <w:contextualSpacing/>
              <w:jc w:val="left"/>
              <w:rPr>
                <w:sz w:val="24"/>
                <w:szCs w:val="24"/>
              </w:rPr>
            </w:pPr>
          </w:p>
        </w:tc>
        <w:tc>
          <w:tcPr>
            <w:tcW w:w="1949" w:type="dxa"/>
            <w:vMerge/>
          </w:tcPr>
          <w:p w14:paraId="4D6CD7DB" w14:textId="77777777" w:rsidR="00AA2E7E" w:rsidRPr="00C12414" w:rsidRDefault="00AA2E7E" w:rsidP="0029057E">
            <w:pPr>
              <w:ind w:firstLine="0"/>
              <w:jc w:val="left"/>
              <w:rPr>
                <w:rFonts w:eastAsia="Times New Roman"/>
                <w:sz w:val="24"/>
                <w:szCs w:val="24"/>
                <w:lang w:eastAsia="ru-RU"/>
              </w:rPr>
            </w:pPr>
          </w:p>
        </w:tc>
      </w:tr>
      <w:tr w:rsidR="00AA2E7E" w:rsidRPr="00C12414" w14:paraId="643A1DDC" w14:textId="77777777" w:rsidTr="00F13523">
        <w:trPr>
          <w:trHeight w:val="43"/>
        </w:trPr>
        <w:tc>
          <w:tcPr>
            <w:tcW w:w="1001" w:type="dxa"/>
            <w:vMerge/>
          </w:tcPr>
          <w:p w14:paraId="610124C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3EE03FA" w14:textId="77777777" w:rsidR="00AA2E7E" w:rsidRDefault="00AA2E7E" w:rsidP="0029057E">
            <w:pPr>
              <w:ind w:firstLine="0"/>
              <w:jc w:val="left"/>
              <w:rPr>
                <w:rFonts w:eastAsia="Times New Roman"/>
                <w:sz w:val="24"/>
                <w:szCs w:val="24"/>
                <w:lang w:eastAsia="ru-RU"/>
              </w:rPr>
            </w:pPr>
          </w:p>
        </w:tc>
        <w:tc>
          <w:tcPr>
            <w:tcW w:w="3544" w:type="dxa"/>
          </w:tcPr>
          <w:p w14:paraId="5D1B3B13" w14:textId="11DB8308"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8B63D03" w14:textId="70A77395" w:rsidR="00AA2E7E" w:rsidRPr="00D30F2D" w:rsidRDefault="00AA2E7E" w:rsidP="0029057E">
            <w:pPr>
              <w:ind w:firstLine="0"/>
              <w:contextualSpacing/>
              <w:jc w:val="center"/>
              <w:rPr>
                <w:sz w:val="24"/>
                <w:szCs w:val="24"/>
              </w:rPr>
            </w:pPr>
            <w:r>
              <w:rPr>
                <w:sz w:val="24"/>
                <w:szCs w:val="24"/>
              </w:rPr>
              <w:t>2045</w:t>
            </w:r>
          </w:p>
        </w:tc>
        <w:tc>
          <w:tcPr>
            <w:tcW w:w="2407" w:type="dxa"/>
            <w:vMerge/>
          </w:tcPr>
          <w:p w14:paraId="024F98A0" w14:textId="77777777" w:rsidR="00AA2E7E" w:rsidRDefault="00AA2E7E" w:rsidP="0029057E">
            <w:pPr>
              <w:ind w:firstLine="0"/>
              <w:contextualSpacing/>
              <w:jc w:val="left"/>
              <w:rPr>
                <w:sz w:val="24"/>
                <w:szCs w:val="24"/>
              </w:rPr>
            </w:pPr>
          </w:p>
        </w:tc>
        <w:tc>
          <w:tcPr>
            <w:tcW w:w="1949" w:type="dxa"/>
            <w:vMerge/>
          </w:tcPr>
          <w:p w14:paraId="429EE168" w14:textId="77777777" w:rsidR="00AA2E7E" w:rsidRPr="00C12414" w:rsidRDefault="00AA2E7E" w:rsidP="0029057E">
            <w:pPr>
              <w:ind w:firstLine="0"/>
              <w:jc w:val="left"/>
              <w:rPr>
                <w:rFonts w:eastAsia="Times New Roman"/>
                <w:sz w:val="24"/>
                <w:szCs w:val="24"/>
                <w:lang w:eastAsia="ru-RU"/>
              </w:rPr>
            </w:pPr>
          </w:p>
        </w:tc>
      </w:tr>
      <w:tr w:rsidR="00AA2E7E" w:rsidRPr="00C12414" w14:paraId="3C397667" w14:textId="77777777" w:rsidTr="00C76118">
        <w:trPr>
          <w:trHeight w:val="418"/>
        </w:trPr>
        <w:tc>
          <w:tcPr>
            <w:tcW w:w="1001" w:type="dxa"/>
            <w:vMerge w:val="restart"/>
          </w:tcPr>
          <w:p w14:paraId="31AD41DA" w14:textId="2C65990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5EC42781" w14:textId="68B502F3"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62C5B8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EBF1CF6" w14:textId="77777777" w:rsidR="00AA2E7E" w:rsidRPr="00F55A7D" w:rsidRDefault="00AA2E7E" w:rsidP="0029057E">
            <w:pPr>
              <w:ind w:firstLine="0"/>
              <w:jc w:val="left"/>
              <w:rPr>
                <w:rFonts w:eastAsia="Times New Roman"/>
                <w:sz w:val="24"/>
                <w:szCs w:val="24"/>
                <w:lang w:eastAsia="ru-RU"/>
              </w:rPr>
            </w:pPr>
            <w:r w:rsidRPr="00381D85">
              <w:rPr>
                <w:rFonts w:eastAsia="Times New Roman"/>
                <w:sz w:val="24"/>
                <w:szCs w:val="24"/>
                <w:lang w:eastAsia="ru-RU"/>
              </w:rPr>
              <w:t>Обустройство мест массового отдыха населения для жителей деревни Бугры</w:t>
            </w:r>
          </w:p>
        </w:tc>
        <w:tc>
          <w:tcPr>
            <w:tcW w:w="2407" w:type="dxa"/>
            <w:vMerge w:val="restart"/>
          </w:tcPr>
          <w:p w14:paraId="54C6CC94"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Бугры</w:t>
            </w:r>
            <w:r w:rsidRPr="00C12414">
              <w:rPr>
                <w:sz w:val="24"/>
                <w:szCs w:val="24"/>
              </w:rPr>
              <w:t>,</w:t>
            </w:r>
          </w:p>
          <w:p w14:paraId="69A320FB" w14:textId="77777777" w:rsidR="00AA2E7E" w:rsidRPr="00C12414" w:rsidRDefault="00AA2E7E" w:rsidP="0029057E">
            <w:pPr>
              <w:ind w:firstLine="0"/>
              <w:jc w:val="left"/>
              <w:rPr>
                <w:rFonts w:eastAsia="Times New Roman"/>
                <w:sz w:val="24"/>
                <w:szCs w:val="24"/>
                <w:lang w:eastAsia="ru-RU"/>
              </w:rPr>
            </w:pPr>
            <w:r>
              <w:rPr>
                <w:sz w:val="24"/>
                <w:szCs w:val="24"/>
              </w:rPr>
              <w:t>02</w:t>
            </w:r>
            <w:r w:rsidRPr="00C12414">
              <w:rPr>
                <w:sz w:val="24"/>
                <w:szCs w:val="24"/>
              </w:rPr>
              <w:t>:Р</w:t>
            </w:r>
            <w:r>
              <w:rPr>
                <w:sz w:val="24"/>
                <w:szCs w:val="24"/>
              </w:rPr>
              <w:t>1</w:t>
            </w:r>
            <w:r w:rsidRPr="00C12414">
              <w:rPr>
                <w:sz w:val="24"/>
                <w:szCs w:val="24"/>
              </w:rPr>
              <w:t>:1</w:t>
            </w:r>
          </w:p>
        </w:tc>
        <w:tc>
          <w:tcPr>
            <w:tcW w:w="1949" w:type="dxa"/>
            <w:vMerge w:val="restart"/>
          </w:tcPr>
          <w:p w14:paraId="32352782"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77C6CAB8" w14:textId="77777777" w:rsidTr="00F13523">
        <w:trPr>
          <w:trHeight w:val="121"/>
        </w:trPr>
        <w:tc>
          <w:tcPr>
            <w:tcW w:w="1001" w:type="dxa"/>
            <w:vMerge/>
          </w:tcPr>
          <w:p w14:paraId="03800E8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2BA4B53" w14:textId="77777777" w:rsidR="00AA2E7E" w:rsidRDefault="00AA2E7E" w:rsidP="0029057E">
            <w:pPr>
              <w:ind w:firstLine="0"/>
              <w:jc w:val="left"/>
              <w:rPr>
                <w:rFonts w:eastAsia="Times New Roman"/>
                <w:sz w:val="24"/>
                <w:szCs w:val="24"/>
                <w:lang w:eastAsia="ru-RU"/>
              </w:rPr>
            </w:pPr>
          </w:p>
        </w:tc>
        <w:tc>
          <w:tcPr>
            <w:tcW w:w="3544" w:type="dxa"/>
          </w:tcPr>
          <w:p w14:paraId="1FE899C7" w14:textId="5765086C"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9602CFA" w14:textId="77777777"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39AA49D0" w14:textId="77777777" w:rsidR="00AA2E7E" w:rsidRDefault="00AA2E7E" w:rsidP="0029057E">
            <w:pPr>
              <w:ind w:firstLine="0"/>
              <w:contextualSpacing/>
              <w:jc w:val="left"/>
              <w:rPr>
                <w:sz w:val="24"/>
                <w:szCs w:val="24"/>
              </w:rPr>
            </w:pPr>
          </w:p>
        </w:tc>
        <w:tc>
          <w:tcPr>
            <w:tcW w:w="1949" w:type="dxa"/>
            <w:vMerge/>
          </w:tcPr>
          <w:p w14:paraId="54DE85FB" w14:textId="77777777" w:rsidR="00AA2E7E" w:rsidRPr="00C12414" w:rsidRDefault="00AA2E7E" w:rsidP="0029057E">
            <w:pPr>
              <w:ind w:firstLine="0"/>
              <w:jc w:val="left"/>
              <w:rPr>
                <w:rFonts w:eastAsia="Times New Roman"/>
                <w:sz w:val="24"/>
                <w:szCs w:val="24"/>
                <w:lang w:eastAsia="ru-RU"/>
              </w:rPr>
            </w:pPr>
          </w:p>
        </w:tc>
      </w:tr>
      <w:tr w:rsidR="00AA2E7E" w:rsidRPr="00C12414" w14:paraId="79515089" w14:textId="77777777" w:rsidTr="00F13523">
        <w:trPr>
          <w:trHeight w:val="121"/>
        </w:trPr>
        <w:tc>
          <w:tcPr>
            <w:tcW w:w="1001" w:type="dxa"/>
            <w:vMerge/>
          </w:tcPr>
          <w:p w14:paraId="6A72253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80B4B56" w14:textId="77777777" w:rsidR="00AA2E7E" w:rsidRDefault="00AA2E7E" w:rsidP="0029057E">
            <w:pPr>
              <w:ind w:firstLine="0"/>
              <w:jc w:val="left"/>
              <w:rPr>
                <w:rFonts w:eastAsia="Times New Roman"/>
                <w:sz w:val="24"/>
                <w:szCs w:val="24"/>
                <w:lang w:eastAsia="ru-RU"/>
              </w:rPr>
            </w:pPr>
          </w:p>
        </w:tc>
        <w:tc>
          <w:tcPr>
            <w:tcW w:w="3544" w:type="dxa"/>
          </w:tcPr>
          <w:p w14:paraId="2455E23C" w14:textId="6C2DFE69"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0DD4CFEC" w14:textId="5943C239" w:rsidR="00AA2E7E" w:rsidRPr="00381D85" w:rsidRDefault="00AA2E7E" w:rsidP="0029057E">
            <w:pPr>
              <w:ind w:firstLine="0"/>
              <w:contextualSpacing/>
              <w:jc w:val="left"/>
              <w:rPr>
                <w:sz w:val="24"/>
                <w:szCs w:val="24"/>
              </w:rPr>
            </w:pPr>
            <w:r w:rsidRPr="00381D85">
              <w:rPr>
                <w:sz w:val="24"/>
                <w:szCs w:val="24"/>
              </w:rPr>
              <w:t>Сквер</w:t>
            </w:r>
          </w:p>
        </w:tc>
        <w:tc>
          <w:tcPr>
            <w:tcW w:w="2407" w:type="dxa"/>
            <w:vMerge/>
          </w:tcPr>
          <w:p w14:paraId="38394616" w14:textId="77777777" w:rsidR="00AA2E7E" w:rsidRDefault="00AA2E7E" w:rsidP="0029057E">
            <w:pPr>
              <w:ind w:firstLine="0"/>
              <w:contextualSpacing/>
              <w:jc w:val="left"/>
              <w:rPr>
                <w:sz w:val="24"/>
                <w:szCs w:val="24"/>
              </w:rPr>
            </w:pPr>
          </w:p>
        </w:tc>
        <w:tc>
          <w:tcPr>
            <w:tcW w:w="1949" w:type="dxa"/>
            <w:vMerge/>
          </w:tcPr>
          <w:p w14:paraId="08427A0F" w14:textId="77777777" w:rsidR="00AA2E7E" w:rsidRPr="00C12414" w:rsidRDefault="00AA2E7E" w:rsidP="0029057E">
            <w:pPr>
              <w:ind w:firstLine="0"/>
              <w:jc w:val="left"/>
              <w:rPr>
                <w:rFonts w:eastAsia="Times New Roman"/>
                <w:sz w:val="24"/>
                <w:szCs w:val="24"/>
                <w:lang w:eastAsia="ru-RU"/>
              </w:rPr>
            </w:pPr>
          </w:p>
        </w:tc>
      </w:tr>
      <w:tr w:rsidR="00AA2E7E" w:rsidRPr="00C12414" w14:paraId="66CDBF51" w14:textId="77777777" w:rsidTr="00F13523">
        <w:trPr>
          <w:trHeight w:val="121"/>
        </w:trPr>
        <w:tc>
          <w:tcPr>
            <w:tcW w:w="1001" w:type="dxa"/>
            <w:vMerge/>
          </w:tcPr>
          <w:p w14:paraId="1F6D9E1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B55C1F9" w14:textId="77777777" w:rsidR="00AA2E7E" w:rsidRDefault="00AA2E7E" w:rsidP="0029057E">
            <w:pPr>
              <w:ind w:firstLine="0"/>
              <w:jc w:val="left"/>
              <w:rPr>
                <w:rFonts w:eastAsia="Times New Roman"/>
                <w:sz w:val="24"/>
                <w:szCs w:val="24"/>
                <w:lang w:eastAsia="ru-RU"/>
              </w:rPr>
            </w:pPr>
          </w:p>
        </w:tc>
        <w:tc>
          <w:tcPr>
            <w:tcW w:w="3544" w:type="dxa"/>
          </w:tcPr>
          <w:p w14:paraId="33FF5875" w14:textId="5AD5A6F3"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5F142AA" w14:textId="5172981C" w:rsidR="00AA2E7E" w:rsidRPr="00381D85" w:rsidRDefault="00AA2E7E" w:rsidP="0029057E">
            <w:pPr>
              <w:ind w:firstLine="0"/>
              <w:contextualSpacing/>
              <w:jc w:val="center"/>
              <w:rPr>
                <w:sz w:val="24"/>
                <w:szCs w:val="24"/>
              </w:rPr>
            </w:pPr>
            <w:r>
              <w:rPr>
                <w:sz w:val="24"/>
                <w:szCs w:val="24"/>
              </w:rPr>
              <w:t>0,64</w:t>
            </w:r>
          </w:p>
        </w:tc>
        <w:tc>
          <w:tcPr>
            <w:tcW w:w="2407" w:type="dxa"/>
            <w:vMerge/>
          </w:tcPr>
          <w:p w14:paraId="73975C81" w14:textId="77777777" w:rsidR="00AA2E7E" w:rsidRDefault="00AA2E7E" w:rsidP="0029057E">
            <w:pPr>
              <w:ind w:firstLine="0"/>
              <w:contextualSpacing/>
              <w:jc w:val="left"/>
              <w:rPr>
                <w:sz w:val="24"/>
                <w:szCs w:val="24"/>
              </w:rPr>
            </w:pPr>
          </w:p>
        </w:tc>
        <w:tc>
          <w:tcPr>
            <w:tcW w:w="1949" w:type="dxa"/>
            <w:vMerge/>
          </w:tcPr>
          <w:p w14:paraId="10C4BE85" w14:textId="77777777" w:rsidR="00AA2E7E" w:rsidRPr="00C12414" w:rsidRDefault="00AA2E7E" w:rsidP="0029057E">
            <w:pPr>
              <w:ind w:firstLine="0"/>
              <w:jc w:val="left"/>
              <w:rPr>
                <w:rFonts w:eastAsia="Times New Roman"/>
                <w:sz w:val="24"/>
                <w:szCs w:val="24"/>
                <w:lang w:eastAsia="ru-RU"/>
              </w:rPr>
            </w:pPr>
          </w:p>
        </w:tc>
      </w:tr>
      <w:tr w:rsidR="00AA2E7E" w:rsidRPr="00C12414" w14:paraId="2DD3C692" w14:textId="77777777" w:rsidTr="00F13523">
        <w:trPr>
          <w:trHeight w:val="121"/>
        </w:trPr>
        <w:tc>
          <w:tcPr>
            <w:tcW w:w="1001" w:type="dxa"/>
            <w:vMerge/>
          </w:tcPr>
          <w:p w14:paraId="415232F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979FCA2" w14:textId="77777777" w:rsidR="00AA2E7E" w:rsidRDefault="00AA2E7E" w:rsidP="0029057E">
            <w:pPr>
              <w:ind w:firstLine="0"/>
              <w:jc w:val="left"/>
              <w:rPr>
                <w:rFonts w:eastAsia="Times New Roman"/>
                <w:sz w:val="24"/>
                <w:szCs w:val="24"/>
                <w:lang w:eastAsia="ru-RU"/>
              </w:rPr>
            </w:pPr>
          </w:p>
        </w:tc>
        <w:tc>
          <w:tcPr>
            <w:tcW w:w="3544" w:type="dxa"/>
          </w:tcPr>
          <w:p w14:paraId="27DD9098" w14:textId="3ADAE38E"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7A00E477" w14:textId="7A589F9D"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0F49B3DA" w14:textId="77777777" w:rsidR="00AA2E7E" w:rsidRDefault="00AA2E7E" w:rsidP="0029057E">
            <w:pPr>
              <w:ind w:firstLine="0"/>
              <w:contextualSpacing/>
              <w:jc w:val="left"/>
              <w:rPr>
                <w:sz w:val="24"/>
                <w:szCs w:val="24"/>
              </w:rPr>
            </w:pPr>
          </w:p>
        </w:tc>
        <w:tc>
          <w:tcPr>
            <w:tcW w:w="1949" w:type="dxa"/>
            <w:vMerge/>
          </w:tcPr>
          <w:p w14:paraId="1985672C" w14:textId="77777777" w:rsidR="00AA2E7E" w:rsidRPr="00C12414" w:rsidRDefault="00AA2E7E" w:rsidP="0029057E">
            <w:pPr>
              <w:ind w:firstLine="0"/>
              <w:jc w:val="left"/>
              <w:rPr>
                <w:rFonts w:eastAsia="Times New Roman"/>
                <w:sz w:val="24"/>
                <w:szCs w:val="24"/>
                <w:lang w:eastAsia="ru-RU"/>
              </w:rPr>
            </w:pPr>
          </w:p>
        </w:tc>
      </w:tr>
      <w:tr w:rsidR="00AA2E7E" w:rsidRPr="00C12414" w14:paraId="2391E75A" w14:textId="77777777" w:rsidTr="00F13523">
        <w:trPr>
          <w:trHeight w:val="136"/>
        </w:trPr>
        <w:tc>
          <w:tcPr>
            <w:tcW w:w="1001" w:type="dxa"/>
            <w:vMerge/>
          </w:tcPr>
          <w:p w14:paraId="205BDB3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EF4EBCC" w14:textId="77777777" w:rsidR="00AA2E7E" w:rsidRDefault="00AA2E7E" w:rsidP="0029057E">
            <w:pPr>
              <w:ind w:firstLine="0"/>
              <w:jc w:val="left"/>
              <w:rPr>
                <w:rFonts w:eastAsia="Times New Roman"/>
                <w:sz w:val="24"/>
                <w:szCs w:val="24"/>
                <w:lang w:eastAsia="ru-RU"/>
              </w:rPr>
            </w:pPr>
          </w:p>
        </w:tc>
        <w:tc>
          <w:tcPr>
            <w:tcW w:w="3544" w:type="dxa"/>
          </w:tcPr>
          <w:p w14:paraId="1506DAC3" w14:textId="49936274"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30322D0" w14:textId="236C5695" w:rsidR="00AA2E7E" w:rsidRPr="00D30F2D" w:rsidRDefault="00AA2E7E" w:rsidP="0029057E">
            <w:pPr>
              <w:ind w:firstLine="0"/>
              <w:contextualSpacing/>
              <w:jc w:val="center"/>
              <w:rPr>
                <w:sz w:val="24"/>
                <w:szCs w:val="24"/>
              </w:rPr>
            </w:pPr>
            <w:r>
              <w:rPr>
                <w:sz w:val="24"/>
                <w:szCs w:val="24"/>
              </w:rPr>
              <w:t>2045</w:t>
            </w:r>
          </w:p>
        </w:tc>
        <w:tc>
          <w:tcPr>
            <w:tcW w:w="2407" w:type="dxa"/>
            <w:vMerge/>
          </w:tcPr>
          <w:p w14:paraId="6A5B5356" w14:textId="77777777" w:rsidR="00AA2E7E" w:rsidRDefault="00AA2E7E" w:rsidP="0029057E">
            <w:pPr>
              <w:ind w:firstLine="0"/>
              <w:contextualSpacing/>
              <w:jc w:val="left"/>
              <w:rPr>
                <w:sz w:val="24"/>
                <w:szCs w:val="24"/>
              </w:rPr>
            </w:pPr>
          </w:p>
        </w:tc>
        <w:tc>
          <w:tcPr>
            <w:tcW w:w="1949" w:type="dxa"/>
            <w:vMerge/>
          </w:tcPr>
          <w:p w14:paraId="4C98F8E9" w14:textId="77777777" w:rsidR="00AA2E7E" w:rsidRPr="00C12414" w:rsidRDefault="00AA2E7E" w:rsidP="0029057E">
            <w:pPr>
              <w:ind w:firstLine="0"/>
              <w:jc w:val="left"/>
              <w:rPr>
                <w:rFonts w:eastAsia="Times New Roman"/>
                <w:sz w:val="24"/>
                <w:szCs w:val="24"/>
                <w:lang w:eastAsia="ru-RU"/>
              </w:rPr>
            </w:pPr>
          </w:p>
        </w:tc>
      </w:tr>
      <w:tr w:rsidR="00AA2E7E" w:rsidRPr="00C12414" w14:paraId="46F3A355" w14:textId="77777777" w:rsidTr="00C76118">
        <w:trPr>
          <w:trHeight w:val="418"/>
        </w:trPr>
        <w:tc>
          <w:tcPr>
            <w:tcW w:w="1001" w:type="dxa"/>
            <w:vMerge w:val="restart"/>
          </w:tcPr>
          <w:p w14:paraId="6FECCED3" w14:textId="7992A15E"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6AC76112" w14:textId="23FDA72F"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7DE3E972"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B7FA8A3" w14:textId="7D91A110"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Вайя</w:t>
            </w:r>
          </w:p>
        </w:tc>
        <w:tc>
          <w:tcPr>
            <w:tcW w:w="2407" w:type="dxa"/>
            <w:vMerge w:val="restart"/>
          </w:tcPr>
          <w:p w14:paraId="015B9277"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Вайя</w:t>
            </w:r>
            <w:r w:rsidRPr="00C12414">
              <w:rPr>
                <w:sz w:val="24"/>
                <w:szCs w:val="24"/>
              </w:rPr>
              <w:t>,</w:t>
            </w:r>
          </w:p>
          <w:p w14:paraId="39C6530A" w14:textId="310E9D1F" w:rsidR="00AA2E7E" w:rsidRPr="00C12414" w:rsidRDefault="00AA2E7E" w:rsidP="0029057E">
            <w:pPr>
              <w:ind w:firstLine="0"/>
              <w:jc w:val="left"/>
              <w:rPr>
                <w:rFonts w:eastAsia="Times New Roman"/>
                <w:sz w:val="24"/>
                <w:szCs w:val="24"/>
                <w:lang w:eastAsia="ru-RU"/>
              </w:rPr>
            </w:pPr>
            <w:r>
              <w:rPr>
                <w:sz w:val="24"/>
                <w:szCs w:val="24"/>
              </w:rPr>
              <w:t>03</w:t>
            </w:r>
            <w:r w:rsidRPr="00C12414">
              <w:rPr>
                <w:sz w:val="24"/>
                <w:szCs w:val="24"/>
              </w:rPr>
              <w:t>:Р</w:t>
            </w:r>
            <w:r>
              <w:rPr>
                <w:sz w:val="24"/>
                <w:szCs w:val="24"/>
              </w:rPr>
              <w:t>1</w:t>
            </w:r>
            <w:r w:rsidRPr="00C12414">
              <w:rPr>
                <w:sz w:val="24"/>
                <w:szCs w:val="24"/>
              </w:rPr>
              <w:t>:1</w:t>
            </w:r>
          </w:p>
        </w:tc>
        <w:tc>
          <w:tcPr>
            <w:tcW w:w="1949" w:type="dxa"/>
            <w:vMerge w:val="restart"/>
          </w:tcPr>
          <w:p w14:paraId="086C89EB"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8C41341" w14:textId="77777777" w:rsidTr="00F13523">
        <w:trPr>
          <w:trHeight w:val="96"/>
        </w:trPr>
        <w:tc>
          <w:tcPr>
            <w:tcW w:w="1001" w:type="dxa"/>
            <w:vMerge/>
          </w:tcPr>
          <w:p w14:paraId="0BCDDF1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3F4BF82" w14:textId="77777777" w:rsidR="00AA2E7E" w:rsidRDefault="00AA2E7E" w:rsidP="0029057E">
            <w:pPr>
              <w:ind w:firstLine="0"/>
              <w:jc w:val="left"/>
              <w:rPr>
                <w:rFonts w:eastAsia="Times New Roman"/>
                <w:sz w:val="24"/>
                <w:szCs w:val="24"/>
                <w:lang w:eastAsia="ru-RU"/>
              </w:rPr>
            </w:pPr>
          </w:p>
        </w:tc>
        <w:tc>
          <w:tcPr>
            <w:tcW w:w="3544" w:type="dxa"/>
          </w:tcPr>
          <w:p w14:paraId="0F63E0FB" w14:textId="64966C27"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5BAAF51" w14:textId="77777777"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65E45764" w14:textId="77777777" w:rsidR="00AA2E7E" w:rsidRDefault="00AA2E7E" w:rsidP="0029057E">
            <w:pPr>
              <w:ind w:firstLine="0"/>
              <w:contextualSpacing/>
              <w:jc w:val="left"/>
              <w:rPr>
                <w:sz w:val="24"/>
                <w:szCs w:val="24"/>
              </w:rPr>
            </w:pPr>
          </w:p>
        </w:tc>
        <w:tc>
          <w:tcPr>
            <w:tcW w:w="1949" w:type="dxa"/>
            <w:vMerge/>
          </w:tcPr>
          <w:p w14:paraId="03F9948A" w14:textId="77777777" w:rsidR="00AA2E7E" w:rsidRPr="00C12414" w:rsidRDefault="00AA2E7E" w:rsidP="0029057E">
            <w:pPr>
              <w:ind w:firstLine="0"/>
              <w:jc w:val="left"/>
              <w:rPr>
                <w:rFonts w:eastAsia="Times New Roman"/>
                <w:sz w:val="24"/>
                <w:szCs w:val="24"/>
                <w:lang w:eastAsia="ru-RU"/>
              </w:rPr>
            </w:pPr>
          </w:p>
        </w:tc>
      </w:tr>
      <w:tr w:rsidR="00AA2E7E" w:rsidRPr="00C12414" w14:paraId="35E8C24A" w14:textId="77777777" w:rsidTr="00F13523">
        <w:trPr>
          <w:trHeight w:val="96"/>
        </w:trPr>
        <w:tc>
          <w:tcPr>
            <w:tcW w:w="1001" w:type="dxa"/>
            <w:vMerge/>
          </w:tcPr>
          <w:p w14:paraId="0843EDD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107F84B" w14:textId="77777777" w:rsidR="00AA2E7E" w:rsidRDefault="00AA2E7E" w:rsidP="0029057E">
            <w:pPr>
              <w:ind w:firstLine="0"/>
              <w:jc w:val="left"/>
              <w:rPr>
                <w:rFonts w:eastAsia="Times New Roman"/>
                <w:sz w:val="24"/>
                <w:szCs w:val="24"/>
                <w:lang w:eastAsia="ru-RU"/>
              </w:rPr>
            </w:pPr>
          </w:p>
        </w:tc>
        <w:tc>
          <w:tcPr>
            <w:tcW w:w="3544" w:type="dxa"/>
          </w:tcPr>
          <w:p w14:paraId="19CD2F03" w14:textId="58E59E70"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F9150CA" w14:textId="177ED8DB" w:rsidR="00AA2E7E" w:rsidRPr="00381D85" w:rsidRDefault="00AA2E7E" w:rsidP="0029057E">
            <w:pPr>
              <w:ind w:firstLine="0"/>
              <w:contextualSpacing/>
              <w:jc w:val="left"/>
              <w:rPr>
                <w:sz w:val="24"/>
                <w:szCs w:val="24"/>
              </w:rPr>
            </w:pPr>
            <w:r w:rsidRPr="00381D85">
              <w:rPr>
                <w:sz w:val="24"/>
                <w:szCs w:val="24"/>
              </w:rPr>
              <w:t>Сквер</w:t>
            </w:r>
          </w:p>
        </w:tc>
        <w:tc>
          <w:tcPr>
            <w:tcW w:w="2407" w:type="dxa"/>
            <w:vMerge/>
          </w:tcPr>
          <w:p w14:paraId="34D55942" w14:textId="77777777" w:rsidR="00AA2E7E" w:rsidRDefault="00AA2E7E" w:rsidP="0029057E">
            <w:pPr>
              <w:ind w:firstLine="0"/>
              <w:contextualSpacing/>
              <w:jc w:val="left"/>
              <w:rPr>
                <w:sz w:val="24"/>
                <w:szCs w:val="24"/>
              </w:rPr>
            </w:pPr>
          </w:p>
        </w:tc>
        <w:tc>
          <w:tcPr>
            <w:tcW w:w="1949" w:type="dxa"/>
            <w:vMerge/>
          </w:tcPr>
          <w:p w14:paraId="77CE06D3" w14:textId="77777777" w:rsidR="00AA2E7E" w:rsidRPr="00C12414" w:rsidRDefault="00AA2E7E" w:rsidP="0029057E">
            <w:pPr>
              <w:ind w:firstLine="0"/>
              <w:jc w:val="left"/>
              <w:rPr>
                <w:rFonts w:eastAsia="Times New Roman"/>
                <w:sz w:val="24"/>
                <w:szCs w:val="24"/>
                <w:lang w:eastAsia="ru-RU"/>
              </w:rPr>
            </w:pPr>
          </w:p>
        </w:tc>
      </w:tr>
      <w:tr w:rsidR="00AA2E7E" w:rsidRPr="00C12414" w14:paraId="38628972" w14:textId="77777777" w:rsidTr="00F13523">
        <w:trPr>
          <w:trHeight w:val="96"/>
        </w:trPr>
        <w:tc>
          <w:tcPr>
            <w:tcW w:w="1001" w:type="dxa"/>
            <w:vMerge/>
          </w:tcPr>
          <w:p w14:paraId="703571C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5B4F83" w14:textId="77777777" w:rsidR="00AA2E7E" w:rsidRDefault="00AA2E7E" w:rsidP="0029057E">
            <w:pPr>
              <w:ind w:firstLine="0"/>
              <w:jc w:val="left"/>
              <w:rPr>
                <w:rFonts w:eastAsia="Times New Roman"/>
                <w:sz w:val="24"/>
                <w:szCs w:val="24"/>
                <w:lang w:eastAsia="ru-RU"/>
              </w:rPr>
            </w:pPr>
          </w:p>
        </w:tc>
        <w:tc>
          <w:tcPr>
            <w:tcW w:w="3544" w:type="dxa"/>
          </w:tcPr>
          <w:p w14:paraId="43063B9E" w14:textId="12C41B14"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129ECDF" w14:textId="084F991F" w:rsidR="00AA2E7E" w:rsidRPr="00381D85" w:rsidRDefault="00AA2E7E" w:rsidP="0029057E">
            <w:pPr>
              <w:ind w:firstLine="0"/>
              <w:contextualSpacing/>
              <w:jc w:val="center"/>
              <w:rPr>
                <w:sz w:val="24"/>
                <w:szCs w:val="24"/>
              </w:rPr>
            </w:pPr>
            <w:r>
              <w:rPr>
                <w:sz w:val="24"/>
                <w:szCs w:val="24"/>
              </w:rPr>
              <w:t>2,84</w:t>
            </w:r>
          </w:p>
        </w:tc>
        <w:tc>
          <w:tcPr>
            <w:tcW w:w="2407" w:type="dxa"/>
            <w:vMerge/>
          </w:tcPr>
          <w:p w14:paraId="20710400" w14:textId="77777777" w:rsidR="00AA2E7E" w:rsidRDefault="00AA2E7E" w:rsidP="0029057E">
            <w:pPr>
              <w:ind w:firstLine="0"/>
              <w:contextualSpacing/>
              <w:jc w:val="left"/>
              <w:rPr>
                <w:sz w:val="24"/>
                <w:szCs w:val="24"/>
              </w:rPr>
            </w:pPr>
          </w:p>
        </w:tc>
        <w:tc>
          <w:tcPr>
            <w:tcW w:w="1949" w:type="dxa"/>
            <w:vMerge/>
          </w:tcPr>
          <w:p w14:paraId="2AB33770" w14:textId="77777777" w:rsidR="00AA2E7E" w:rsidRPr="00C12414" w:rsidRDefault="00AA2E7E" w:rsidP="0029057E">
            <w:pPr>
              <w:ind w:firstLine="0"/>
              <w:jc w:val="left"/>
              <w:rPr>
                <w:rFonts w:eastAsia="Times New Roman"/>
                <w:sz w:val="24"/>
                <w:szCs w:val="24"/>
                <w:lang w:eastAsia="ru-RU"/>
              </w:rPr>
            </w:pPr>
          </w:p>
        </w:tc>
      </w:tr>
      <w:tr w:rsidR="00AA2E7E" w:rsidRPr="00C12414" w14:paraId="218125EB" w14:textId="77777777" w:rsidTr="00F13523">
        <w:trPr>
          <w:trHeight w:val="96"/>
        </w:trPr>
        <w:tc>
          <w:tcPr>
            <w:tcW w:w="1001" w:type="dxa"/>
            <w:vMerge/>
          </w:tcPr>
          <w:p w14:paraId="5ADF8C1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0DDE04" w14:textId="77777777" w:rsidR="00AA2E7E" w:rsidRDefault="00AA2E7E" w:rsidP="0029057E">
            <w:pPr>
              <w:ind w:firstLine="0"/>
              <w:jc w:val="left"/>
              <w:rPr>
                <w:rFonts w:eastAsia="Times New Roman"/>
                <w:sz w:val="24"/>
                <w:szCs w:val="24"/>
                <w:lang w:eastAsia="ru-RU"/>
              </w:rPr>
            </w:pPr>
          </w:p>
        </w:tc>
        <w:tc>
          <w:tcPr>
            <w:tcW w:w="3544" w:type="dxa"/>
          </w:tcPr>
          <w:p w14:paraId="280B17DF" w14:textId="58276CDB"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4C9F8660" w14:textId="7B87F016"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1EF2EBD7" w14:textId="77777777" w:rsidR="00AA2E7E" w:rsidRDefault="00AA2E7E" w:rsidP="0029057E">
            <w:pPr>
              <w:ind w:firstLine="0"/>
              <w:contextualSpacing/>
              <w:jc w:val="left"/>
              <w:rPr>
                <w:sz w:val="24"/>
                <w:szCs w:val="24"/>
              </w:rPr>
            </w:pPr>
          </w:p>
        </w:tc>
        <w:tc>
          <w:tcPr>
            <w:tcW w:w="1949" w:type="dxa"/>
            <w:vMerge/>
          </w:tcPr>
          <w:p w14:paraId="684E5E36" w14:textId="77777777" w:rsidR="00AA2E7E" w:rsidRPr="00C12414" w:rsidRDefault="00AA2E7E" w:rsidP="0029057E">
            <w:pPr>
              <w:ind w:firstLine="0"/>
              <w:jc w:val="left"/>
              <w:rPr>
                <w:rFonts w:eastAsia="Times New Roman"/>
                <w:sz w:val="24"/>
                <w:szCs w:val="24"/>
                <w:lang w:eastAsia="ru-RU"/>
              </w:rPr>
            </w:pPr>
          </w:p>
        </w:tc>
      </w:tr>
      <w:tr w:rsidR="00AA2E7E" w:rsidRPr="00C12414" w14:paraId="5DA1E90A" w14:textId="77777777" w:rsidTr="00F13523">
        <w:trPr>
          <w:trHeight w:val="43"/>
        </w:trPr>
        <w:tc>
          <w:tcPr>
            <w:tcW w:w="1001" w:type="dxa"/>
            <w:vMerge/>
          </w:tcPr>
          <w:p w14:paraId="3523630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99AE926" w14:textId="77777777" w:rsidR="00AA2E7E" w:rsidRDefault="00AA2E7E" w:rsidP="0029057E">
            <w:pPr>
              <w:ind w:firstLine="0"/>
              <w:jc w:val="left"/>
              <w:rPr>
                <w:rFonts w:eastAsia="Times New Roman"/>
                <w:sz w:val="24"/>
                <w:szCs w:val="24"/>
                <w:lang w:eastAsia="ru-RU"/>
              </w:rPr>
            </w:pPr>
          </w:p>
        </w:tc>
        <w:tc>
          <w:tcPr>
            <w:tcW w:w="3544" w:type="dxa"/>
          </w:tcPr>
          <w:p w14:paraId="36EF15F8" w14:textId="18243BAD"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D2AA9A8" w14:textId="711B8432" w:rsidR="00AA2E7E" w:rsidRPr="00D30F2D" w:rsidRDefault="00AA2E7E" w:rsidP="0029057E">
            <w:pPr>
              <w:ind w:firstLine="0"/>
              <w:contextualSpacing/>
              <w:jc w:val="center"/>
              <w:rPr>
                <w:sz w:val="24"/>
                <w:szCs w:val="24"/>
              </w:rPr>
            </w:pPr>
            <w:r>
              <w:rPr>
                <w:sz w:val="24"/>
                <w:szCs w:val="24"/>
              </w:rPr>
              <w:t>2045</w:t>
            </w:r>
          </w:p>
        </w:tc>
        <w:tc>
          <w:tcPr>
            <w:tcW w:w="2407" w:type="dxa"/>
            <w:vMerge/>
          </w:tcPr>
          <w:p w14:paraId="38BB4E59" w14:textId="77777777" w:rsidR="00AA2E7E" w:rsidRDefault="00AA2E7E" w:rsidP="0029057E">
            <w:pPr>
              <w:ind w:firstLine="0"/>
              <w:contextualSpacing/>
              <w:jc w:val="left"/>
              <w:rPr>
                <w:sz w:val="24"/>
                <w:szCs w:val="24"/>
              </w:rPr>
            </w:pPr>
          </w:p>
        </w:tc>
        <w:tc>
          <w:tcPr>
            <w:tcW w:w="1949" w:type="dxa"/>
            <w:vMerge/>
          </w:tcPr>
          <w:p w14:paraId="04B98EA4" w14:textId="77777777" w:rsidR="00AA2E7E" w:rsidRPr="00C12414" w:rsidRDefault="00AA2E7E" w:rsidP="0029057E">
            <w:pPr>
              <w:ind w:firstLine="0"/>
              <w:jc w:val="left"/>
              <w:rPr>
                <w:rFonts w:eastAsia="Times New Roman"/>
                <w:sz w:val="24"/>
                <w:szCs w:val="24"/>
                <w:lang w:eastAsia="ru-RU"/>
              </w:rPr>
            </w:pPr>
          </w:p>
        </w:tc>
      </w:tr>
      <w:tr w:rsidR="00AA2E7E" w:rsidRPr="00C12414" w14:paraId="00230487" w14:textId="77777777" w:rsidTr="00C76118">
        <w:trPr>
          <w:trHeight w:val="418"/>
        </w:trPr>
        <w:tc>
          <w:tcPr>
            <w:tcW w:w="1001" w:type="dxa"/>
            <w:vMerge w:val="restart"/>
          </w:tcPr>
          <w:p w14:paraId="79542201" w14:textId="61E6FAD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2BA96D50" w14:textId="00230153"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1DD34DB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E59FD90" w14:textId="238FEBF1"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Вайя</w:t>
            </w:r>
          </w:p>
        </w:tc>
        <w:tc>
          <w:tcPr>
            <w:tcW w:w="2407" w:type="dxa"/>
            <w:vMerge w:val="restart"/>
          </w:tcPr>
          <w:p w14:paraId="64E19E08"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Вайя</w:t>
            </w:r>
            <w:r w:rsidRPr="00C12414">
              <w:rPr>
                <w:sz w:val="24"/>
                <w:szCs w:val="24"/>
              </w:rPr>
              <w:t>,</w:t>
            </w:r>
          </w:p>
          <w:p w14:paraId="4A3106A6" w14:textId="3E7875BE" w:rsidR="00AA2E7E" w:rsidRPr="00C12414" w:rsidRDefault="00AA2E7E" w:rsidP="0029057E">
            <w:pPr>
              <w:ind w:firstLine="0"/>
              <w:jc w:val="left"/>
              <w:rPr>
                <w:rFonts w:eastAsia="Times New Roman"/>
                <w:sz w:val="24"/>
                <w:szCs w:val="24"/>
                <w:lang w:eastAsia="ru-RU"/>
              </w:rPr>
            </w:pPr>
            <w:r>
              <w:rPr>
                <w:sz w:val="24"/>
                <w:szCs w:val="24"/>
              </w:rPr>
              <w:t>03</w:t>
            </w:r>
            <w:r w:rsidRPr="00C12414">
              <w:rPr>
                <w:sz w:val="24"/>
                <w:szCs w:val="24"/>
              </w:rPr>
              <w:t>:Р</w:t>
            </w:r>
            <w:r>
              <w:rPr>
                <w:sz w:val="24"/>
                <w:szCs w:val="24"/>
              </w:rPr>
              <w:t>1</w:t>
            </w:r>
            <w:r w:rsidRPr="00C12414">
              <w:rPr>
                <w:sz w:val="24"/>
                <w:szCs w:val="24"/>
              </w:rPr>
              <w:t>:</w:t>
            </w:r>
            <w:r>
              <w:rPr>
                <w:sz w:val="24"/>
                <w:szCs w:val="24"/>
              </w:rPr>
              <w:t>2</w:t>
            </w:r>
          </w:p>
        </w:tc>
        <w:tc>
          <w:tcPr>
            <w:tcW w:w="1949" w:type="dxa"/>
            <w:vMerge w:val="restart"/>
          </w:tcPr>
          <w:p w14:paraId="55D8FB0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344B799" w14:textId="77777777" w:rsidTr="00F13523">
        <w:trPr>
          <w:trHeight w:val="48"/>
        </w:trPr>
        <w:tc>
          <w:tcPr>
            <w:tcW w:w="1001" w:type="dxa"/>
            <w:vMerge/>
          </w:tcPr>
          <w:p w14:paraId="5A715F5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A649F6C" w14:textId="77777777" w:rsidR="00AA2E7E" w:rsidRDefault="00AA2E7E" w:rsidP="0029057E">
            <w:pPr>
              <w:ind w:firstLine="0"/>
              <w:jc w:val="left"/>
              <w:rPr>
                <w:rFonts w:eastAsia="Times New Roman"/>
                <w:sz w:val="24"/>
                <w:szCs w:val="24"/>
                <w:lang w:eastAsia="ru-RU"/>
              </w:rPr>
            </w:pPr>
          </w:p>
        </w:tc>
        <w:tc>
          <w:tcPr>
            <w:tcW w:w="3544" w:type="dxa"/>
          </w:tcPr>
          <w:p w14:paraId="1144C748" w14:textId="692AA979"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69DCEDB" w14:textId="77777777"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3F1555CA" w14:textId="77777777" w:rsidR="00AA2E7E" w:rsidRDefault="00AA2E7E" w:rsidP="0029057E">
            <w:pPr>
              <w:ind w:firstLine="0"/>
              <w:contextualSpacing/>
              <w:jc w:val="left"/>
              <w:rPr>
                <w:sz w:val="24"/>
                <w:szCs w:val="24"/>
              </w:rPr>
            </w:pPr>
          </w:p>
        </w:tc>
        <w:tc>
          <w:tcPr>
            <w:tcW w:w="1949" w:type="dxa"/>
            <w:vMerge/>
          </w:tcPr>
          <w:p w14:paraId="308902FF" w14:textId="77777777" w:rsidR="00AA2E7E" w:rsidRPr="00C12414" w:rsidRDefault="00AA2E7E" w:rsidP="0029057E">
            <w:pPr>
              <w:ind w:firstLine="0"/>
              <w:jc w:val="left"/>
              <w:rPr>
                <w:rFonts w:eastAsia="Times New Roman"/>
                <w:sz w:val="24"/>
                <w:szCs w:val="24"/>
                <w:lang w:eastAsia="ru-RU"/>
              </w:rPr>
            </w:pPr>
          </w:p>
        </w:tc>
      </w:tr>
      <w:tr w:rsidR="00AA2E7E" w:rsidRPr="00C12414" w14:paraId="025914A2" w14:textId="77777777" w:rsidTr="00F13523">
        <w:trPr>
          <w:trHeight w:val="48"/>
        </w:trPr>
        <w:tc>
          <w:tcPr>
            <w:tcW w:w="1001" w:type="dxa"/>
            <w:vMerge/>
          </w:tcPr>
          <w:p w14:paraId="3C47D28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A642A82" w14:textId="77777777" w:rsidR="00AA2E7E" w:rsidRDefault="00AA2E7E" w:rsidP="0029057E">
            <w:pPr>
              <w:ind w:firstLine="0"/>
              <w:jc w:val="left"/>
              <w:rPr>
                <w:rFonts w:eastAsia="Times New Roman"/>
                <w:sz w:val="24"/>
                <w:szCs w:val="24"/>
                <w:lang w:eastAsia="ru-RU"/>
              </w:rPr>
            </w:pPr>
          </w:p>
        </w:tc>
        <w:tc>
          <w:tcPr>
            <w:tcW w:w="3544" w:type="dxa"/>
          </w:tcPr>
          <w:p w14:paraId="5FBF902C" w14:textId="21C8EEA1"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530AC4BF" w14:textId="7851FC5B" w:rsidR="00AA2E7E" w:rsidRPr="00381D85" w:rsidRDefault="00AA2E7E" w:rsidP="0029057E">
            <w:pPr>
              <w:ind w:firstLine="0"/>
              <w:contextualSpacing/>
              <w:jc w:val="left"/>
              <w:rPr>
                <w:sz w:val="24"/>
                <w:szCs w:val="24"/>
              </w:rPr>
            </w:pPr>
            <w:r w:rsidRPr="00381D85">
              <w:rPr>
                <w:sz w:val="24"/>
                <w:szCs w:val="24"/>
              </w:rPr>
              <w:t>Сквер</w:t>
            </w:r>
          </w:p>
        </w:tc>
        <w:tc>
          <w:tcPr>
            <w:tcW w:w="2407" w:type="dxa"/>
            <w:vMerge/>
          </w:tcPr>
          <w:p w14:paraId="5F2AA847" w14:textId="77777777" w:rsidR="00AA2E7E" w:rsidRDefault="00AA2E7E" w:rsidP="0029057E">
            <w:pPr>
              <w:ind w:firstLine="0"/>
              <w:contextualSpacing/>
              <w:jc w:val="left"/>
              <w:rPr>
                <w:sz w:val="24"/>
                <w:szCs w:val="24"/>
              </w:rPr>
            </w:pPr>
          </w:p>
        </w:tc>
        <w:tc>
          <w:tcPr>
            <w:tcW w:w="1949" w:type="dxa"/>
            <w:vMerge/>
          </w:tcPr>
          <w:p w14:paraId="0286A448" w14:textId="77777777" w:rsidR="00AA2E7E" w:rsidRPr="00C12414" w:rsidRDefault="00AA2E7E" w:rsidP="0029057E">
            <w:pPr>
              <w:ind w:firstLine="0"/>
              <w:jc w:val="left"/>
              <w:rPr>
                <w:rFonts w:eastAsia="Times New Roman"/>
                <w:sz w:val="24"/>
                <w:szCs w:val="24"/>
                <w:lang w:eastAsia="ru-RU"/>
              </w:rPr>
            </w:pPr>
          </w:p>
        </w:tc>
      </w:tr>
      <w:tr w:rsidR="00AA2E7E" w:rsidRPr="00C12414" w14:paraId="2690000F" w14:textId="77777777" w:rsidTr="00F13523">
        <w:trPr>
          <w:trHeight w:val="48"/>
        </w:trPr>
        <w:tc>
          <w:tcPr>
            <w:tcW w:w="1001" w:type="dxa"/>
            <w:vMerge/>
          </w:tcPr>
          <w:p w14:paraId="0907368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4C32B1C" w14:textId="77777777" w:rsidR="00AA2E7E" w:rsidRDefault="00AA2E7E" w:rsidP="0029057E">
            <w:pPr>
              <w:ind w:firstLine="0"/>
              <w:jc w:val="left"/>
              <w:rPr>
                <w:rFonts w:eastAsia="Times New Roman"/>
                <w:sz w:val="24"/>
                <w:szCs w:val="24"/>
                <w:lang w:eastAsia="ru-RU"/>
              </w:rPr>
            </w:pPr>
          </w:p>
        </w:tc>
        <w:tc>
          <w:tcPr>
            <w:tcW w:w="3544" w:type="dxa"/>
          </w:tcPr>
          <w:p w14:paraId="7E59C41C" w14:textId="351B651C"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54C55896" w14:textId="7702B584" w:rsidR="00AA2E7E" w:rsidRPr="00381D85" w:rsidRDefault="00AA2E7E" w:rsidP="00054AE3">
            <w:pPr>
              <w:ind w:firstLine="0"/>
              <w:contextualSpacing/>
              <w:jc w:val="center"/>
              <w:rPr>
                <w:sz w:val="24"/>
                <w:szCs w:val="24"/>
              </w:rPr>
            </w:pPr>
            <w:r>
              <w:rPr>
                <w:sz w:val="24"/>
                <w:szCs w:val="24"/>
              </w:rPr>
              <w:t>3,37</w:t>
            </w:r>
          </w:p>
        </w:tc>
        <w:tc>
          <w:tcPr>
            <w:tcW w:w="2407" w:type="dxa"/>
            <w:vMerge/>
          </w:tcPr>
          <w:p w14:paraId="31E45A6B" w14:textId="77777777" w:rsidR="00AA2E7E" w:rsidRDefault="00AA2E7E" w:rsidP="0029057E">
            <w:pPr>
              <w:ind w:firstLine="0"/>
              <w:contextualSpacing/>
              <w:jc w:val="left"/>
              <w:rPr>
                <w:sz w:val="24"/>
                <w:szCs w:val="24"/>
              </w:rPr>
            </w:pPr>
          </w:p>
        </w:tc>
        <w:tc>
          <w:tcPr>
            <w:tcW w:w="1949" w:type="dxa"/>
            <w:vMerge/>
          </w:tcPr>
          <w:p w14:paraId="206D923D" w14:textId="77777777" w:rsidR="00AA2E7E" w:rsidRPr="00C12414" w:rsidRDefault="00AA2E7E" w:rsidP="0029057E">
            <w:pPr>
              <w:ind w:firstLine="0"/>
              <w:jc w:val="left"/>
              <w:rPr>
                <w:rFonts w:eastAsia="Times New Roman"/>
                <w:sz w:val="24"/>
                <w:szCs w:val="24"/>
                <w:lang w:eastAsia="ru-RU"/>
              </w:rPr>
            </w:pPr>
          </w:p>
        </w:tc>
      </w:tr>
      <w:tr w:rsidR="00AA2E7E" w:rsidRPr="00C12414" w14:paraId="7B09BFEB" w14:textId="77777777" w:rsidTr="00F13523">
        <w:trPr>
          <w:trHeight w:val="48"/>
        </w:trPr>
        <w:tc>
          <w:tcPr>
            <w:tcW w:w="1001" w:type="dxa"/>
            <w:vMerge/>
          </w:tcPr>
          <w:p w14:paraId="77ABED8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9C54CB6" w14:textId="77777777" w:rsidR="00AA2E7E" w:rsidRDefault="00AA2E7E" w:rsidP="0029057E">
            <w:pPr>
              <w:ind w:firstLine="0"/>
              <w:jc w:val="left"/>
              <w:rPr>
                <w:rFonts w:eastAsia="Times New Roman"/>
                <w:sz w:val="24"/>
                <w:szCs w:val="24"/>
                <w:lang w:eastAsia="ru-RU"/>
              </w:rPr>
            </w:pPr>
          </w:p>
        </w:tc>
        <w:tc>
          <w:tcPr>
            <w:tcW w:w="3544" w:type="dxa"/>
          </w:tcPr>
          <w:p w14:paraId="411C99CA" w14:textId="0EFF4EE0"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144B2A7" w14:textId="7381B23A"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43866318" w14:textId="77777777" w:rsidR="00AA2E7E" w:rsidRDefault="00AA2E7E" w:rsidP="0029057E">
            <w:pPr>
              <w:ind w:firstLine="0"/>
              <w:contextualSpacing/>
              <w:jc w:val="left"/>
              <w:rPr>
                <w:sz w:val="24"/>
                <w:szCs w:val="24"/>
              </w:rPr>
            </w:pPr>
          </w:p>
        </w:tc>
        <w:tc>
          <w:tcPr>
            <w:tcW w:w="1949" w:type="dxa"/>
            <w:vMerge/>
          </w:tcPr>
          <w:p w14:paraId="159472EE" w14:textId="77777777" w:rsidR="00AA2E7E" w:rsidRPr="00C12414" w:rsidRDefault="00AA2E7E" w:rsidP="0029057E">
            <w:pPr>
              <w:ind w:firstLine="0"/>
              <w:jc w:val="left"/>
              <w:rPr>
                <w:rFonts w:eastAsia="Times New Roman"/>
                <w:sz w:val="24"/>
                <w:szCs w:val="24"/>
                <w:lang w:eastAsia="ru-RU"/>
              </w:rPr>
            </w:pPr>
          </w:p>
        </w:tc>
      </w:tr>
      <w:tr w:rsidR="00AA2E7E" w:rsidRPr="00C12414" w14:paraId="0CA7F689" w14:textId="77777777" w:rsidTr="00F13523">
        <w:trPr>
          <w:trHeight w:val="43"/>
        </w:trPr>
        <w:tc>
          <w:tcPr>
            <w:tcW w:w="1001" w:type="dxa"/>
            <w:vMerge/>
          </w:tcPr>
          <w:p w14:paraId="4E441C9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6095C38" w14:textId="77777777" w:rsidR="00AA2E7E" w:rsidRDefault="00AA2E7E" w:rsidP="0029057E">
            <w:pPr>
              <w:ind w:firstLine="0"/>
              <w:jc w:val="left"/>
              <w:rPr>
                <w:rFonts w:eastAsia="Times New Roman"/>
                <w:sz w:val="24"/>
                <w:szCs w:val="24"/>
                <w:lang w:eastAsia="ru-RU"/>
              </w:rPr>
            </w:pPr>
          </w:p>
        </w:tc>
        <w:tc>
          <w:tcPr>
            <w:tcW w:w="3544" w:type="dxa"/>
          </w:tcPr>
          <w:p w14:paraId="50238CE3" w14:textId="65D82ED0"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EE0B14F" w14:textId="66000AC9" w:rsidR="00AA2E7E" w:rsidRPr="00D30F2D" w:rsidRDefault="00AA2E7E" w:rsidP="00054AE3">
            <w:pPr>
              <w:ind w:firstLine="0"/>
              <w:contextualSpacing/>
              <w:jc w:val="center"/>
              <w:rPr>
                <w:sz w:val="24"/>
                <w:szCs w:val="24"/>
              </w:rPr>
            </w:pPr>
            <w:r>
              <w:rPr>
                <w:sz w:val="24"/>
                <w:szCs w:val="24"/>
              </w:rPr>
              <w:t>2045</w:t>
            </w:r>
          </w:p>
        </w:tc>
        <w:tc>
          <w:tcPr>
            <w:tcW w:w="2407" w:type="dxa"/>
            <w:vMerge/>
          </w:tcPr>
          <w:p w14:paraId="0CFF2388" w14:textId="77777777" w:rsidR="00AA2E7E" w:rsidRDefault="00AA2E7E" w:rsidP="0029057E">
            <w:pPr>
              <w:ind w:firstLine="0"/>
              <w:contextualSpacing/>
              <w:jc w:val="left"/>
              <w:rPr>
                <w:sz w:val="24"/>
                <w:szCs w:val="24"/>
              </w:rPr>
            </w:pPr>
          </w:p>
        </w:tc>
        <w:tc>
          <w:tcPr>
            <w:tcW w:w="1949" w:type="dxa"/>
            <w:vMerge/>
          </w:tcPr>
          <w:p w14:paraId="3302C763" w14:textId="77777777" w:rsidR="00AA2E7E" w:rsidRPr="00C12414" w:rsidRDefault="00AA2E7E" w:rsidP="0029057E">
            <w:pPr>
              <w:ind w:firstLine="0"/>
              <w:jc w:val="left"/>
              <w:rPr>
                <w:rFonts w:eastAsia="Times New Roman"/>
                <w:sz w:val="24"/>
                <w:szCs w:val="24"/>
                <w:lang w:eastAsia="ru-RU"/>
              </w:rPr>
            </w:pPr>
          </w:p>
        </w:tc>
      </w:tr>
      <w:tr w:rsidR="00AA2E7E" w:rsidRPr="00C12414" w14:paraId="6CA92685" w14:textId="77777777" w:rsidTr="00C76118">
        <w:trPr>
          <w:trHeight w:val="418"/>
        </w:trPr>
        <w:tc>
          <w:tcPr>
            <w:tcW w:w="1001" w:type="dxa"/>
            <w:vMerge w:val="restart"/>
          </w:tcPr>
          <w:p w14:paraId="1093B5B5" w14:textId="2E3C8815"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0DAEA923" w14:textId="5DA95514"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009B690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518E5B1" w14:textId="75A3C196"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деревни </w:t>
            </w:r>
            <w:proofErr w:type="spellStart"/>
            <w:r w:rsidRPr="00793794">
              <w:rPr>
                <w:rFonts w:eastAsia="Times New Roman"/>
                <w:sz w:val="24"/>
                <w:szCs w:val="24"/>
                <w:lang w:eastAsia="ru-RU"/>
              </w:rPr>
              <w:t>Вайялово</w:t>
            </w:r>
            <w:proofErr w:type="spellEnd"/>
          </w:p>
        </w:tc>
        <w:tc>
          <w:tcPr>
            <w:tcW w:w="2407" w:type="dxa"/>
            <w:vMerge w:val="restart"/>
          </w:tcPr>
          <w:p w14:paraId="67FD52C9" w14:textId="76DBDC1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proofErr w:type="spellStart"/>
            <w:r>
              <w:rPr>
                <w:sz w:val="24"/>
                <w:szCs w:val="24"/>
              </w:rPr>
              <w:t>Вайялово</w:t>
            </w:r>
            <w:proofErr w:type="spellEnd"/>
            <w:r w:rsidRPr="00C12414">
              <w:rPr>
                <w:sz w:val="24"/>
                <w:szCs w:val="24"/>
              </w:rPr>
              <w:t>,</w:t>
            </w:r>
          </w:p>
          <w:p w14:paraId="6FA9D347" w14:textId="7C5DD729" w:rsidR="00AA2E7E" w:rsidRPr="00C12414" w:rsidRDefault="00AA2E7E" w:rsidP="0029057E">
            <w:pPr>
              <w:ind w:firstLine="0"/>
              <w:jc w:val="left"/>
              <w:rPr>
                <w:rFonts w:eastAsia="Times New Roman"/>
                <w:sz w:val="24"/>
                <w:szCs w:val="24"/>
                <w:lang w:eastAsia="ru-RU"/>
              </w:rPr>
            </w:pPr>
            <w:r>
              <w:rPr>
                <w:sz w:val="24"/>
                <w:szCs w:val="24"/>
              </w:rPr>
              <w:t>04</w:t>
            </w:r>
            <w:r w:rsidRPr="00C12414">
              <w:rPr>
                <w:sz w:val="24"/>
                <w:szCs w:val="24"/>
              </w:rPr>
              <w:t>:Р</w:t>
            </w:r>
            <w:r>
              <w:rPr>
                <w:sz w:val="24"/>
                <w:szCs w:val="24"/>
              </w:rPr>
              <w:t>1:1</w:t>
            </w:r>
          </w:p>
        </w:tc>
        <w:tc>
          <w:tcPr>
            <w:tcW w:w="1949" w:type="dxa"/>
            <w:vMerge w:val="restart"/>
          </w:tcPr>
          <w:p w14:paraId="611B3ABC"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7B502C53" w14:textId="77777777" w:rsidTr="00F13523">
        <w:trPr>
          <w:trHeight w:val="43"/>
        </w:trPr>
        <w:tc>
          <w:tcPr>
            <w:tcW w:w="1001" w:type="dxa"/>
            <w:vMerge/>
          </w:tcPr>
          <w:p w14:paraId="3037AF8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356C282" w14:textId="77777777" w:rsidR="00AA2E7E" w:rsidRDefault="00AA2E7E" w:rsidP="0029057E">
            <w:pPr>
              <w:ind w:firstLine="0"/>
              <w:jc w:val="left"/>
              <w:rPr>
                <w:rFonts w:eastAsia="Times New Roman"/>
                <w:sz w:val="24"/>
                <w:szCs w:val="24"/>
                <w:lang w:eastAsia="ru-RU"/>
              </w:rPr>
            </w:pPr>
          </w:p>
        </w:tc>
        <w:tc>
          <w:tcPr>
            <w:tcW w:w="3544" w:type="dxa"/>
          </w:tcPr>
          <w:p w14:paraId="1270F2F6" w14:textId="268CB088"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22572E7" w14:textId="77777777"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41B5CFD9" w14:textId="77777777" w:rsidR="00AA2E7E" w:rsidRDefault="00AA2E7E" w:rsidP="0029057E">
            <w:pPr>
              <w:ind w:firstLine="0"/>
              <w:contextualSpacing/>
              <w:jc w:val="left"/>
              <w:rPr>
                <w:sz w:val="24"/>
                <w:szCs w:val="24"/>
              </w:rPr>
            </w:pPr>
          </w:p>
        </w:tc>
        <w:tc>
          <w:tcPr>
            <w:tcW w:w="1949" w:type="dxa"/>
            <w:vMerge/>
          </w:tcPr>
          <w:p w14:paraId="76F3A00E" w14:textId="77777777" w:rsidR="00AA2E7E" w:rsidRPr="00C12414" w:rsidRDefault="00AA2E7E" w:rsidP="0029057E">
            <w:pPr>
              <w:ind w:firstLine="0"/>
              <w:jc w:val="left"/>
              <w:rPr>
                <w:rFonts w:eastAsia="Times New Roman"/>
                <w:sz w:val="24"/>
                <w:szCs w:val="24"/>
                <w:lang w:eastAsia="ru-RU"/>
              </w:rPr>
            </w:pPr>
          </w:p>
        </w:tc>
      </w:tr>
      <w:tr w:rsidR="00AA2E7E" w:rsidRPr="00C12414" w14:paraId="6AE1CE71" w14:textId="77777777" w:rsidTr="00F13523">
        <w:trPr>
          <w:trHeight w:val="43"/>
        </w:trPr>
        <w:tc>
          <w:tcPr>
            <w:tcW w:w="1001" w:type="dxa"/>
            <w:vMerge/>
          </w:tcPr>
          <w:p w14:paraId="754CA28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8044175" w14:textId="77777777" w:rsidR="00AA2E7E" w:rsidRDefault="00AA2E7E" w:rsidP="0029057E">
            <w:pPr>
              <w:ind w:firstLine="0"/>
              <w:jc w:val="left"/>
              <w:rPr>
                <w:rFonts w:eastAsia="Times New Roman"/>
                <w:sz w:val="24"/>
                <w:szCs w:val="24"/>
                <w:lang w:eastAsia="ru-RU"/>
              </w:rPr>
            </w:pPr>
          </w:p>
        </w:tc>
        <w:tc>
          <w:tcPr>
            <w:tcW w:w="3544" w:type="dxa"/>
          </w:tcPr>
          <w:p w14:paraId="764FD754" w14:textId="555523D2"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7004A9B3" w14:textId="19BAE003" w:rsidR="00AA2E7E" w:rsidRPr="00381D85" w:rsidRDefault="00054AE3" w:rsidP="0029057E">
            <w:pPr>
              <w:ind w:firstLine="0"/>
              <w:contextualSpacing/>
              <w:jc w:val="left"/>
              <w:rPr>
                <w:sz w:val="24"/>
                <w:szCs w:val="24"/>
              </w:rPr>
            </w:pPr>
            <w:r w:rsidRPr="00054AE3">
              <w:rPr>
                <w:sz w:val="24"/>
                <w:szCs w:val="24"/>
              </w:rPr>
              <w:t>Сквер</w:t>
            </w:r>
          </w:p>
        </w:tc>
        <w:tc>
          <w:tcPr>
            <w:tcW w:w="2407" w:type="dxa"/>
            <w:vMerge/>
          </w:tcPr>
          <w:p w14:paraId="7DEF1F5A" w14:textId="77777777" w:rsidR="00AA2E7E" w:rsidRDefault="00AA2E7E" w:rsidP="0029057E">
            <w:pPr>
              <w:ind w:firstLine="0"/>
              <w:contextualSpacing/>
              <w:jc w:val="left"/>
              <w:rPr>
                <w:sz w:val="24"/>
                <w:szCs w:val="24"/>
              </w:rPr>
            </w:pPr>
          </w:p>
        </w:tc>
        <w:tc>
          <w:tcPr>
            <w:tcW w:w="1949" w:type="dxa"/>
            <w:vMerge/>
          </w:tcPr>
          <w:p w14:paraId="5992AC1E" w14:textId="77777777" w:rsidR="00AA2E7E" w:rsidRPr="00C12414" w:rsidRDefault="00AA2E7E" w:rsidP="0029057E">
            <w:pPr>
              <w:ind w:firstLine="0"/>
              <w:jc w:val="left"/>
              <w:rPr>
                <w:rFonts w:eastAsia="Times New Roman"/>
                <w:sz w:val="24"/>
                <w:szCs w:val="24"/>
                <w:lang w:eastAsia="ru-RU"/>
              </w:rPr>
            </w:pPr>
          </w:p>
        </w:tc>
      </w:tr>
      <w:tr w:rsidR="00AA2E7E" w:rsidRPr="00C12414" w14:paraId="416FC0A9" w14:textId="77777777" w:rsidTr="00F13523">
        <w:trPr>
          <w:trHeight w:val="43"/>
        </w:trPr>
        <w:tc>
          <w:tcPr>
            <w:tcW w:w="1001" w:type="dxa"/>
            <w:vMerge/>
          </w:tcPr>
          <w:p w14:paraId="681DBFC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8540DAA" w14:textId="77777777" w:rsidR="00AA2E7E" w:rsidRDefault="00AA2E7E" w:rsidP="0029057E">
            <w:pPr>
              <w:ind w:firstLine="0"/>
              <w:jc w:val="left"/>
              <w:rPr>
                <w:rFonts w:eastAsia="Times New Roman"/>
                <w:sz w:val="24"/>
                <w:szCs w:val="24"/>
                <w:lang w:eastAsia="ru-RU"/>
              </w:rPr>
            </w:pPr>
          </w:p>
        </w:tc>
        <w:tc>
          <w:tcPr>
            <w:tcW w:w="3544" w:type="dxa"/>
          </w:tcPr>
          <w:p w14:paraId="2B9D05B4" w14:textId="528608CE"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1F0A727" w14:textId="7B0CB547" w:rsidR="00AA2E7E" w:rsidRPr="00381D85" w:rsidRDefault="00AA2E7E" w:rsidP="00054AE3">
            <w:pPr>
              <w:ind w:firstLine="0"/>
              <w:contextualSpacing/>
              <w:jc w:val="center"/>
              <w:rPr>
                <w:sz w:val="24"/>
                <w:szCs w:val="24"/>
              </w:rPr>
            </w:pPr>
            <w:r>
              <w:rPr>
                <w:sz w:val="24"/>
                <w:szCs w:val="24"/>
              </w:rPr>
              <w:t>2,55</w:t>
            </w:r>
          </w:p>
        </w:tc>
        <w:tc>
          <w:tcPr>
            <w:tcW w:w="2407" w:type="dxa"/>
            <w:vMerge/>
          </w:tcPr>
          <w:p w14:paraId="48495810" w14:textId="77777777" w:rsidR="00AA2E7E" w:rsidRDefault="00AA2E7E" w:rsidP="0029057E">
            <w:pPr>
              <w:ind w:firstLine="0"/>
              <w:contextualSpacing/>
              <w:jc w:val="left"/>
              <w:rPr>
                <w:sz w:val="24"/>
                <w:szCs w:val="24"/>
              </w:rPr>
            </w:pPr>
          </w:p>
        </w:tc>
        <w:tc>
          <w:tcPr>
            <w:tcW w:w="1949" w:type="dxa"/>
            <w:vMerge/>
          </w:tcPr>
          <w:p w14:paraId="40C42FEF" w14:textId="77777777" w:rsidR="00AA2E7E" w:rsidRPr="00C12414" w:rsidRDefault="00AA2E7E" w:rsidP="0029057E">
            <w:pPr>
              <w:ind w:firstLine="0"/>
              <w:jc w:val="left"/>
              <w:rPr>
                <w:rFonts w:eastAsia="Times New Roman"/>
                <w:sz w:val="24"/>
                <w:szCs w:val="24"/>
                <w:lang w:eastAsia="ru-RU"/>
              </w:rPr>
            </w:pPr>
          </w:p>
        </w:tc>
      </w:tr>
      <w:tr w:rsidR="00AA2E7E" w:rsidRPr="00C12414" w14:paraId="5FD283EA" w14:textId="77777777" w:rsidTr="00F13523">
        <w:trPr>
          <w:trHeight w:val="43"/>
        </w:trPr>
        <w:tc>
          <w:tcPr>
            <w:tcW w:w="1001" w:type="dxa"/>
            <w:vMerge/>
          </w:tcPr>
          <w:p w14:paraId="35426D1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060A8E8" w14:textId="77777777" w:rsidR="00AA2E7E" w:rsidRDefault="00AA2E7E" w:rsidP="0029057E">
            <w:pPr>
              <w:ind w:firstLine="0"/>
              <w:jc w:val="left"/>
              <w:rPr>
                <w:rFonts w:eastAsia="Times New Roman"/>
                <w:sz w:val="24"/>
                <w:szCs w:val="24"/>
                <w:lang w:eastAsia="ru-RU"/>
              </w:rPr>
            </w:pPr>
          </w:p>
        </w:tc>
        <w:tc>
          <w:tcPr>
            <w:tcW w:w="3544" w:type="dxa"/>
          </w:tcPr>
          <w:p w14:paraId="273CAF0A" w14:textId="0C32766F"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5E13D58B" w14:textId="06F63DCF"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39F41734" w14:textId="77777777" w:rsidR="00AA2E7E" w:rsidRDefault="00AA2E7E" w:rsidP="0029057E">
            <w:pPr>
              <w:ind w:firstLine="0"/>
              <w:contextualSpacing/>
              <w:jc w:val="left"/>
              <w:rPr>
                <w:sz w:val="24"/>
                <w:szCs w:val="24"/>
              </w:rPr>
            </w:pPr>
          </w:p>
        </w:tc>
        <w:tc>
          <w:tcPr>
            <w:tcW w:w="1949" w:type="dxa"/>
            <w:vMerge/>
          </w:tcPr>
          <w:p w14:paraId="642AFA55" w14:textId="77777777" w:rsidR="00AA2E7E" w:rsidRPr="00C12414" w:rsidRDefault="00AA2E7E" w:rsidP="0029057E">
            <w:pPr>
              <w:ind w:firstLine="0"/>
              <w:jc w:val="left"/>
              <w:rPr>
                <w:rFonts w:eastAsia="Times New Roman"/>
                <w:sz w:val="24"/>
                <w:szCs w:val="24"/>
                <w:lang w:eastAsia="ru-RU"/>
              </w:rPr>
            </w:pPr>
          </w:p>
        </w:tc>
      </w:tr>
      <w:tr w:rsidR="00AA2E7E" w:rsidRPr="00C12414" w14:paraId="3D2A9DFF" w14:textId="77777777" w:rsidTr="00F13523">
        <w:trPr>
          <w:trHeight w:val="43"/>
        </w:trPr>
        <w:tc>
          <w:tcPr>
            <w:tcW w:w="1001" w:type="dxa"/>
            <w:vMerge/>
          </w:tcPr>
          <w:p w14:paraId="4DC1541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CC35AB6" w14:textId="77777777" w:rsidR="00AA2E7E" w:rsidRDefault="00AA2E7E" w:rsidP="0029057E">
            <w:pPr>
              <w:ind w:firstLine="0"/>
              <w:jc w:val="left"/>
              <w:rPr>
                <w:rFonts w:eastAsia="Times New Roman"/>
                <w:sz w:val="24"/>
                <w:szCs w:val="24"/>
                <w:lang w:eastAsia="ru-RU"/>
              </w:rPr>
            </w:pPr>
          </w:p>
        </w:tc>
        <w:tc>
          <w:tcPr>
            <w:tcW w:w="3544" w:type="dxa"/>
          </w:tcPr>
          <w:p w14:paraId="3D7BAA9F" w14:textId="00FCB166"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C4D5992" w14:textId="7E1B6B58" w:rsidR="00AA2E7E" w:rsidRPr="00D30F2D" w:rsidRDefault="00AA2E7E" w:rsidP="00054AE3">
            <w:pPr>
              <w:ind w:firstLine="0"/>
              <w:contextualSpacing/>
              <w:jc w:val="center"/>
              <w:rPr>
                <w:sz w:val="24"/>
                <w:szCs w:val="24"/>
              </w:rPr>
            </w:pPr>
            <w:r>
              <w:rPr>
                <w:sz w:val="24"/>
                <w:szCs w:val="24"/>
              </w:rPr>
              <w:t>2045</w:t>
            </w:r>
          </w:p>
        </w:tc>
        <w:tc>
          <w:tcPr>
            <w:tcW w:w="2407" w:type="dxa"/>
            <w:vMerge/>
          </w:tcPr>
          <w:p w14:paraId="4E721EA3" w14:textId="77777777" w:rsidR="00AA2E7E" w:rsidRDefault="00AA2E7E" w:rsidP="0029057E">
            <w:pPr>
              <w:ind w:firstLine="0"/>
              <w:contextualSpacing/>
              <w:jc w:val="left"/>
              <w:rPr>
                <w:sz w:val="24"/>
                <w:szCs w:val="24"/>
              </w:rPr>
            </w:pPr>
          </w:p>
        </w:tc>
        <w:tc>
          <w:tcPr>
            <w:tcW w:w="1949" w:type="dxa"/>
            <w:vMerge/>
          </w:tcPr>
          <w:p w14:paraId="0B0E42F0" w14:textId="77777777" w:rsidR="00AA2E7E" w:rsidRPr="00C12414" w:rsidRDefault="00AA2E7E" w:rsidP="0029057E">
            <w:pPr>
              <w:ind w:firstLine="0"/>
              <w:jc w:val="left"/>
              <w:rPr>
                <w:rFonts w:eastAsia="Times New Roman"/>
                <w:sz w:val="24"/>
                <w:szCs w:val="24"/>
                <w:lang w:eastAsia="ru-RU"/>
              </w:rPr>
            </w:pPr>
          </w:p>
        </w:tc>
      </w:tr>
      <w:tr w:rsidR="00AA2E7E" w:rsidRPr="00C12414" w14:paraId="13D3D9FB" w14:textId="77777777" w:rsidTr="00C76118">
        <w:trPr>
          <w:trHeight w:val="418"/>
        </w:trPr>
        <w:tc>
          <w:tcPr>
            <w:tcW w:w="1001" w:type="dxa"/>
            <w:vMerge w:val="restart"/>
          </w:tcPr>
          <w:p w14:paraId="70F8A1E5" w14:textId="24526CE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0D67B90B" w14:textId="44D9D72B"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5F328F5F"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1B30814" w14:textId="46C3A5CB"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Горки</w:t>
            </w:r>
          </w:p>
        </w:tc>
        <w:tc>
          <w:tcPr>
            <w:tcW w:w="2407" w:type="dxa"/>
            <w:vMerge w:val="restart"/>
          </w:tcPr>
          <w:p w14:paraId="4658C57D"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Горки</w:t>
            </w:r>
            <w:r w:rsidRPr="00C12414">
              <w:rPr>
                <w:sz w:val="24"/>
                <w:szCs w:val="24"/>
              </w:rPr>
              <w:t>,</w:t>
            </w:r>
          </w:p>
          <w:p w14:paraId="72C74E65" w14:textId="569D29B2" w:rsidR="00AA2E7E" w:rsidRPr="00C12414" w:rsidRDefault="00AA2E7E" w:rsidP="0029057E">
            <w:pPr>
              <w:ind w:firstLine="0"/>
              <w:jc w:val="left"/>
              <w:rPr>
                <w:rFonts w:eastAsia="Times New Roman"/>
                <w:sz w:val="24"/>
                <w:szCs w:val="24"/>
                <w:lang w:eastAsia="ru-RU"/>
              </w:rPr>
            </w:pPr>
            <w:r>
              <w:rPr>
                <w:sz w:val="24"/>
                <w:szCs w:val="24"/>
              </w:rPr>
              <w:t>07</w:t>
            </w:r>
            <w:r w:rsidRPr="00C12414">
              <w:rPr>
                <w:sz w:val="24"/>
                <w:szCs w:val="24"/>
              </w:rPr>
              <w:t>:Р</w:t>
            </w:r>
            <w:r>
              <w:rPr>
                <w:sz w:val="24"/>
                <w:szCs w:val="24"/>
              </w:rPr>
              <w:t>1:1</w:t>
            </w:r>
          </w:p>
        </w:tc>
        <w:tc>
          <w:tcPr>
            <w:tcW w:w="1949" w:type="dxa"/>
            <w:vMerge w:val="restart"/>
          </w:tcPr>
          <w:p w14:paraId="631766E9"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446441E3" w14:textId="77777777" w:rsidTr="00F13523">
        <w:trPr>
          <w:trHeight w:val="43"/>
        </w:trPr>
        <w:tc>
          <w:tcPr>
            <w:tcW w:w="1001" w:type="dxa"/>
            <w:vMerge/>
          </w:tcPr>
          <w:p w14:paraId="415E23C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38FB94C" w14:textId="77777777" w:rsidR="00AA2E7E" w:rsidRDefault="00AA2E7E" w:rsidP="0029057E">
            <w:pPr>
              <w:ind w:firstLine="0"/>
              <w:jc w:val="left"/>
              <w:rPr>
                <w:rFonts w:eastAsia="Times New Roman"/>
                <w:sz w:val="24"/>
                <w:szCs w:val="24"/>
                <w:lang w:eastAsia="ru-RU"/>
              </w:rPr>
            </w:pPr>
          </w:p>
        </w:tc>
        <w:tc>
          <w:tcPr>
            <w:tcW w:w="3544" w:type="dxa"/>
          </w:tcPr>
          <w:p w14:paraId="4BC48C4C" w14:textId="2891E610"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E472AD5" w14:textId="77777777"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1B430473" w14:textId="77777777" w:rsidR="00AA2E7E" w:rsidRDefault="00AA2E7E" w:rsidP="0029057E">
            <w:pPr>
              <w:ind w:firstLine="0"/>
              <w:contextualSpacing/>
              <w:jc w:val="left"/>
              <w:rPr>
                <w:sz w:val="24"/>
                <w:szCs w:val="24"/>
              </w:rPr>
            </w:pPr>
          </w:p>
        </w:tc>
        <w:tc>
          <w:tcPr>
            <w:tcW w:w="1949" w:type="dxa"/>
            <w:vMerge/>
          </w:tcPr>
          <w:p w14:paraId="750E65CC" w14:textId="77777777" w:rsidR="00AA2E7E" w:rsidRPr="00C12414" w:rsidRDefault="00AA2E7E" w:rsidP="0029057E">
            <w:pPr>
              <w:ind w:firstLine="0"/>
              <w:jc w:val="left"/>
              <w:rPr>
                <w:rFonts w:eastAsia="Times New Roman"/>
                <w:sz w:val="24"/>
                <w:szCs w:val="24"/>
                <w:lang w:eastAsia="ru-RU"/>
              </w:rPr>
            </w:pPr>
          </w:p>
        </w:tc>
      </w:tr>
      <w:tr w:rsidR="00AA2E7E" w:rsidRPr="00C12414" w14:paraId="5066C0F2" w14:textId="77777777" w:rsidTr="00F13523">
        <w:trPr>
          <w:trHeight w:val="43"/>
        </w:trPr>
        <w:tc>
          <w:tcPr>
            <w:tcW w:w="1001" w:type="dxa"/>
            <w:vMerge/>
          </w:tcPr>
          <w:p w14:paraId="4572677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0F8C3A2" w14:textId="77777777" w:rsidR="00AA2E7E" w:rsidRDefault="00AA2E7E" w:rsidP="0029057E">
            <w:pPr>
              <w:ind w:firstLine="0"/>
              <w:jc w:val="left"/>
              <w:rPr>
                <w:rFonts w:eastAsia="Times New Roman"/>
                <w:sz w:val="24"/>
                <w:szCs w:val="24"/>
                <w:lang w:eastAsia="ru-RU"/>
              </w:rPr>
            </w:pPr>
          </w:p>
        </w:tc>
        <w:tc>
          <w:tcPr>
            <w:tcW w:w="3544" w:type="dxa"/>
          </w:tcPr>
          <w:p w14:paraId="7275F18B" w14:textId="66BA41DA"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31C05D94" w14:textId="7C4B351A" w:rsidR="00AA2E7E" w:rsidRPr="00381D85" w:rsidRDefault="00AA2E7E" w:rsidP="0029057E">
            <w:pPr>
              <w:ind w:firstLine="0"/>
              <w:contextualSpacing/>
              <w:jc w:val="left"/>
              <w:rPr>
                <w:sz w:val="24"/>
                <w:szCs w:val="24"/>
              </w:rPr>
            </w:pPr>
            <w:r w:rsidRPr="00381D85">
              <w:rPr>
                <w:sz w:val="24"/>
                <w:szCs w:val="24"/>
              </w:rPr>
              <w:t>Сквер</w:t>
            </w:r>
          </w:p>
        </w:tc>
        <w:tc>
          <w:tcPr>
            <w:tcW w:w="2407" w:type="dxa"/>
            <w:vMerge/>
          </w:tcPr>
          <w:p w14:paraId="3BD2C8D0" w14:textId="77777777" w:rsidR="00AA2E7E" w:rsidRDefault="00AA2E7E" w:rsidP="0029057E">
            <w:pPr>
              <w:ind w:firstLine="0"/>
              <w:contextualSpacing/>
              <w:jc w:val="left"/>
              <w:rPr>
                <w:sz w:val="24"/>
                <w:szCs w:val="24"/>
              </w:rPr>
            </w:pPr>
          </w:p>
        </w:tc>
        <w:tc>
          <w:tcPr>
            <w:tcW w:w="1949" w:type="dxa"/>
            <w:vMerge/>
          </w:tcPr>
          <w:p w14:paraId="206EA96F" w14:textId="77777777" w:rsidR="00AA2E7E" w:rsidRPr="00C12414" w:rsidRDefault="00AA2E7E" w:rsidP="0029057E">
            <w:pPr>
              <w:ind w:firstLine="0"/>
              <w:jc w:val="left"/>
              <w:rPr>
                <w:rFonts w:eastAsia="Times New Roman"/>
                <w:sz w:val="24"/>
                <w:szCs w:val="24"/>
                <w:lang w:eastAsia="ru-RU"/>
              </w:rPr>
            </w:pPr>
          </w:p>
        </w:tc>
      </w:tr>
      <w:tr w:rsidR="00AA2E7E" w:rsidRPr="00C12414" w14:paraId="264D3A08" w14:textId="77777777" w:rsidTr="00F13523">
        <w:trPr>
          <w:trHeight w:val="43"/>
        </w:trPr>
        <w:tc>
          <w:tcPr>
            <w:tcW w:w="1001" w:type="dxa"/>
            <w:vMerge/>
          </w:tcPr>
          <w:p w14:paraId="644BC58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9E49DC2" w14:textId="77777777" w:rsidR="00AA2E7E" w:rsidRDefault="00AA2E7E" w:rsidP="0029057E">
            <w:pPr>
              <w:ind w:firstLine="0"/>
              <w:jc w:val="left"/>
              <w:rPr>
                <w:rFonts w:eastAsia="Times New Roman"/>
                <w:sz w:val="24"/>
                <w:szCs w:val="24"/>
                <w:lang w:eastAsia="ru-RU"/>
              </w:rPr>
            </w:pPr>
          </w:p>
        </w:tc>
        <w:tc>
          <w:tcPr>
            <w:tcW w:w="3544" w:type="dxa"/>
          </w:tcPr>
          <w:p w14:paraId="628508A5" w14:textId="5D53F4B1"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24A994BC" w14:textId="78DF033D" w:rsidR="00AA2E7E" w:rsidRPr="00381D85" w:rsidRDefault="00AA2E7E" w:rsidP="00054AE3">
            <w:pPr>
              <w:ind w:firstLine="0"/>
              <w:contextualSpacing/>
              <w:jc w:val="center"/>
              <w:rPr>
                <w:sz w:val="24"/>
                <w:szCs w:val="24"/>
              </w:rPr>
            </w:pPr>
            <w:r>
              <w:rPr>
                <w:sz w:val="24"/>
                <w:szCs w:val="24"/>
              </w:rPr>
              <w:t>1,28</w:t>
            </w:r>
          </w:p>
        </w:tc>
        <w:tc>
          <w:tcPr>
            <w:tcW w:w="2407" w:type="dxa"/>
            <w:vMerge/>
          </w:tcPr>
          <w:p w14:paraId="18BBAE44" w14:textId="77777777" w:rsidR="00AA2E7E" w:rsidRDefault="00AA2E7E" w:rsidP="0029057E">
            <w:pPr>
              <w:ind w:firstLine="0"/>
              <w:contextualSpacing/>
              <w:jc w:val="left"/>
              <w:rPr>
                <w:sz w:val="24"/>
                <w:szCs w:val="24"/>
              </w:rPr>
            </w:pPr>
          </w:p>
        </w:tc>
        <w:tc>
          <w:tcPr>
            <w:tcW w:w="1949" w:type="dxa"/>
            <w:vMerge/>
          </w:tcPr>
          <w:p w14:paraId="7319227E" w14:textId="77777777" w:rsidR="00AA2E7E" w:rsidRPr="00C12414" w:rsidRDefault="00AA2E7E" w:rsidP="0029057E">
            <w:pPr>
              <w:ind w:firstLine="0"/>
              <w:jc w:val="left"/>
              <w:rPr>
                <w:rFonts w:eastAsia="Times New Roman"/>
                <w:sz w:val="24"/>
                <w:szCs w:val="24"/>
                <w:lang w:eastAsia="ru-RU"/>
              </w:rPr>
            </w:pPr>
          </w:p>
        </w:tc>
      </w:tr>
      <w:tr w:rsidR="00AA2E7E" w:rsidRPr="00C12414" w14:paraId="4D08DA9F" w14:textId="77777777" w:rsidTr="00F13523">
        <w:trPr>
          <w:trHeight w:val="43"/>
        </w:trPr>
        <w:tc>
          <w:tcPr>
            <w:tcW w:w="1001" w:type="dxa"/>
            <w:vMerge/>
          </w:tcPr>
          <w:p w14:paraId="44A8153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F432490" w14:textId="77777777" w:rsidR="00AA2E7E" w:rsidRDefault="00AA2E7E" w:rsidP="0029057E">
            <w:pPr>
              <w:ind w:firstLine="0"/>
              <w:jc w:val="left"/>
              <w:rPr>
                <w:rFonts w:eastAsia="Times New Roman"/>
                <w:sz w:val="24"/>
                <w:szCs w:val="24"/>
                <w:lang w:eastAsia="ru-RU"/>
              </w:rPr>
            </w:pPr>
          </w:p>
        </w:tc>
        <w:tc>
          <w:tcPr>
            <w:tcW w:w="3544" w:type="dxa"/>
          </w:tcPr>
          <w:p w14:paraId="4DDEA7FD" w14:textId="15039FC9"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71DF8287" w14:textId="47158CCE"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269F6B48" w14:textId="77777777" w:rsidR="00AA2E7E" w:rsidRDefault="00AA2E7E" w:rsidP="0029057E">
            <w:pPr>
              <w:ind w:firstLine="0"/>
              <w:contextualSpacing/>
              <w:jc w:val="left"/>
              <w:rPr>
                <w:sz w:val="24"/>
                <w:szCs w:val="24"/>
              </w:rPr>
            </w:pPr>
          </w:p>
        </w:tc>
        <w:tc>
          <w:tcPr>
            <w:tcW w:w="1949" w:type="dxa"/>
            <w:vMerge/>
          </w:tcPr>
          <w:p w14:paraId="4CE374E9" w14:textId="77777777" w:rsidR="00AA2E7E" w:rsidRPr="00C12414" w:rsidRDefault="00AA2E7E" w:rsidP="0029057E">
            <w:pPr>
              <w:ind w:firstLine="0"/>
              <w:jc w:val="left"/>
              <w:rPr>
                <w:rFonts w:eastAsia="Times New Roman"/>
                <w:sz w:val="24"/>
                <w:szCs w:val="24"/>
                <w:lang w:eastAsia="ru-RU"/>
              </w:rPr>
            </w:pPr>
          </w:p>
        </w:tc>
      </w:tr>
      <w:tr w:rsidR="00AA2E7E" w:rsidRPr="00C12414" w14:paraId="4CC58D6E" w14:textId="77777777" w:rsidTr="00F13523">
        <w:trPr>
          <w:trHeight w:val="43"/>
        </w:trPr>
        <w:tc>
          <w:tcPr>
            <w:tcW w:w="1001" w:type="dxa"/>
            <w:vMerge/>
          </w:tcPr>
          <w:p w14:paraId="5540883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7B59AC4" w14:textId="77777777" w:rsidR="00AA2E7E" w:rsidRDefault="00AA2E7E" w:rsidP="0029057E">
            <w:pPr>
              <w:ind w:firstLine="0"/>
              <w:jc w:val="left"/>
              <w:rPr>
                <w:rFonts w:eastAsia="Times New Roman"/>
                <w:sz w:val="24"/>
                <w:szCs w:val="24"/>
                <w:lang w:eastAsia="ru-RU"/>
              </w:rPr>
            </w:pPr>
          </w:p>
        </w:tc>
        <w:tc>
          <w:tcPr>
            <w:tcW w:w="3544" w:type="dxa"/>
          </w:tcPr>
          <w:p w14:paraId="7CFF184F" w14:textId="5502111D"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15476FF" w14:textId="75904DE7" w:rsidR="00AA2E7E" w:rsidRPr="00D30F2D" w:rsidRDefault="00AA2E7E" w:rsidP="00054AE3">
            <w:pPr>
              <w:ind w:firstLine="0"/>
              <w:contextualSpacing/>
              <w:jc w:val="center"/>
              <w:rPr>
                <w:sz w:val="24"/>
                <w:szCs w:val="24"/>
              </w:rPr>
            </w:pPr>
            <w:r>
              <w:rPr>
                <w:sz w:val="24"/>
                <w:szCs w:val="24"/>
              </w:rPr>
              <w:t>2045</w:t>
            </w:r>
          </w:p>
        </w:tc>
        <w:tc>
          <w:tcPr>
            <w:tcW w:w="2407" w:type="dxa"/>
            <w:vMerge/>
          </w:tcPr>
          <w:p w14:paraId="00660ED9" w14:textId="77777777" w:rsidR="00AA2E7E" w:rsidRDefault="00AA2E7E" w:rsidP="0029057E">
            <w:pPr>
              <w:ind w:firstLine="0"/>
              <w:contextualSpacing/>
              <w:jc w:val="left"/>
              <w:rPr>
                <w:sz w:val="24"/>
                <w:szCs w:val="24"/>
              </w:rPr>
            </w:pPr>
          </w:p>
        </w:tc>
        <w:tc>
          <w:tcPr>
            <w:tcW w:w="1949" w:type="dxa"/>
            <w:vMerge/>
          </w:tcPr>
          <w:p w14:paraId="6654581F" w14:textId="77777777" w:rsidR="00AA2E7E" w:rsidRPr="00C12414" w:rsidRDefault="00AA2E7E" w:rsidP="0029057E">
            <w:pPr>
              <w:ind w:firstLine="0"/>
              <w:jc w:val="left"/>
              <w:rPr>
                <w:rFonts w:eastAsia="Times New Roman"/>
                <w:sz w:val="24"/>
                <w:szCs w:val="24"/>
                <w:lang w:eastAsia="ru-RU"/>
              </w:rPr>
            </w:pPr>
          </w:p>
        </w:tc>
      </w:tr>
      <w:tr w:rsidR="00AA2E7E" w:rsidRPr="00C12414" w14:paraId="0C33E97E" w14:textId="77777777" w:rsidTr="00C76118">
        <w:trPr>
          <w:trHeight w:val="418"/>
        </w:trPr>
        <w:tc>
          <w:tcPr>
            <w:tcW w:w="1001" w:type="dxa"/>
            <w:vMerge w:val="restart"/>
          </w:tcPr>
          <w:p w14:paraId="201B7BE3" w14:textId="198F587A"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7</w:t>
            </w:r>
            <w:r w:rsidRPr="00C12414">
              <w:rPr>
                <w:rFonts w:eastAsia="Times New Roman"/>
                <w:sz w:val="24"/>
                <w:szCs w:val="24"/>
                <w:lang w:eastAsia="ru-RU"/>
              </w:rPr>
              <w:t>.</w:t>
            </w:r>
          </w:p>
        </w:tc>
        <w:tc>
          <w:tcPr>
            <w:tcW w:w="2396" w:type="dxa"/>
            <w:vMerge w:val="restart"/>
          </w:tcPr>
          <w:p w14:paraId="596C68BD" w14:textId="18D6DC40"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EFAFA1F"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D5A3A78" w14:textId="77777777"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Горки</w:t>
            </w:r>
          </w:p>
        </w:tc>
        <w:tc>
          <w:tcPr>
            <w:tcW w:w="2407" w:type="dxa"/>
            <w:vMerge w:val="restart"/>
          </w:tcPr>
          <w:p w14:paraId="39820B2D"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Горки</w:t>
            </w:r>
            <w:r w:rsidRPr="00C12414">
              <w:rPr>
                <w:sz w:val="24"/>
                <w:szCs w:val="24"/>
              </w:rPr>
              <w:t>,</w:t>
            </w:r>
          </w:p>
          <w:p w14:paraId="4CF3814F" w14:textId="77777777" w:rsidR="00AA2E7E" w:rsidRPr="00C12414" w:rsidRDefault="00AA2E7E" w:rsidP="0029057E">
            <w:pPr>
              <w:ind w:firstLine="0"/>
              <w:jc w:val="left"/>
              <w:rPr>
                <w:rFonts w:eastAsia="Times New Roman"/>
                <w:sz w:val="24"/>
                <w:szCs w:val="24"/>
                <w:lang w:eastAsia="ru-RU"/>
              </w:rPr>
            </w:pPr>
            <w:r>
              <w:rPr>
                <w:sz w:val="24"/>
                <w:szCs w:val="24"/>
              </w:rPr>
              <w:t>07</w:t>
            </w:r>
            <w:r w:rsidRPr="00C12414">
              <w:rPr>
                <w:sz w:val="24"/>
                <w:szCs w:val="24"/>
              </w:rPr>
              <w:t>:Р</w:t>
            </w:r>
            <w:r>
              <w:rPr>
                <w:sz w:val="24"/>
                <w:szCs w:val="24"/>
              </w:rPr>
              <w:t>1:1</w:t>
            </w:r>
          </w:p>
        </w:tc>
        <w:tc>
          <w:tcPr>
            <w:tcW w:w="1949" w:type="dxa"/>
            <w:vMerge w:val="restart"/>
          </w:tcPr>
          <w:p w14:paraId="34B483E0"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F2E834D" w14:textId="77777777" w:rsidTr="00F13523">
        <w:trPr>
          <w:trHeight w:val="43"/>
        </w:trPr>
        <w:tc>
          <w:tcPr>
            <w:tcW w:w="1001" w:type="dxa"/>
            <w:vMerge/>
          </w:tcPr>
          <w:p w14:paraId="3E91345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3916523" w14:textId="77777777" w:rsidR="00AA2E7E" w:rsidRDefault="00AA2E7E" w:rsidP="0029057E">
            <w:pPr>
              <w:ind w:firstLine="0"/>
              <w:jc w:val="left"/>
              <w:rPr>
                <w:rFonts w:eastAsia="Times New Roman"/>
                <w:sz w:val="24"/>
                <w:szCs w:val="24"/>
                <w:lang w:eastAsia="ru-RU"/>
              </w:rPr>
            </w:pPr>
          </w:p>
        </w:tc>
        <w:tc>
          <w:tcPr>
            <w:tcW w:w="3544" w:type="dxa"/>
          </w:tcPr>
          <w:p w14:paraId="5BE1DBC3" w14:textId="59EA4C0C"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2B89ED6" w14:textId="0227713A" w:rsidR="00AA2E7E" w:rsidRPr="00D30F2D" w:rsidRDefault="00AA2E7E" w:rsidP="0029057E">
            <w:pPr>
              <w:ind w:firstLine="0"/>
              <w:contextualSpacing/>
              <w:jc w:val="left"/>
              <w:rPr>
                <w:sz w:val="24"/>
                <w:szCs w:val="24"/>
              </w:rPr>
            </w:pPr>
            <w:r>
              <w:rPr>
                <w:rFonts w:eastAsia="Times New Roman"/>
                <w:sz w:val="24"/>
                <w:szCs w:val="24"/>
                <w:lang w:eastAsia="ru-RU"/>
              </w:rPr>
              <w:t>Бульвар</w:t>
            </w:r>
          </w:p>
        </w:tc>
        <w:tc>
          <w:tcPr>
            <w:tcW w:w="2407" w:type="dxa"/>
            <w:vMerge/>
          </w:tcPr>
          <w:p w14:paraId="7FB226CB" w14:textId="77777777" w:rsidR="00AA2E7E" w:rsidRDefault="00AA2E7E" w:rsidP="0029057E">
            <w:pPr>
              <w:ind w:firstLine="0"/>
              <w:contextualSpacing/>
              <w:jc w:val="left"/>
              <w:rPr>
                <w:sz w:val="24"/>
                <w:szCs w:val="24"/>
              </w:rPr>
            </w:pPr>
          </w:p>
        </w:tc>
        <w:tc>
          <w:tcPr>
            <w:tcW w:w="1949" w:type="dxa"/>
            <w:vMerge/>
          </w:tcPr>
          <w:p w14:paraId="70873CA5" w14:textId="77777777" w:rsidR="00AA2E7E" w:rsidRPr="00C12414" w:rsidRDefault="00AA2E7E" w:rsidP="0029057E">
            <w:pPr>
              <w:ind w:firstLine="0"/>
              <w:jc w:val="left"/>
              <w:rPr>
                <w:rFonts w:eastAsia="Times New Roman"/>
                <w:sz w:val="24"/>
                <w:szCs w:val="24"/>
                <w:lang w:eastAsia="ru-RU"/>
              </w:rPr>
            </w:pPr>
          </w:p>
        </w:tc>
      </w:tr>
      <w:tr w:rsidR="00AA2E7E" w:rsidRPr="00C12414" w14:paraId="51953698" w14:textId="77777777" w:rsidTr="00F13523">
        <w:trPr>
          <w:trHeight w:val="43"/>
        </w:trPr>
        <w:tc>
          <w:tcPr>
            <w:tcW w:w="1001" w:type="dxa"/>
            <w:vMerge/>
          </w:tcPr>
          <w:p w14:paraId="549D703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6E5C1CC" w14:textId="77777777" w:rsidR="00AA2E7E" w:rsidRDefault="00AA2E7E" w:rsidP="0029057E">
            <w:pPr>
              <w:ind w:firstLine="0"/>
              <w:jc w:val="left"/>
              <w:rPr>
                <w:rFonts w:eastAsia="Times New Roman"/>
                <w:sz w:val="24"/>
                <w:szCs w:val="24"/>
                <w:lang w:eastAsia="ru-RU"/>
              </w:rPr>
            </w:pPr>
          </w:p>
        </w:tc>
        <w:tc>
          <w:tcPr>
            <w:tcW w:w="3544" w:type="dxa"/>
          </w:tcPr>
          <w:p w14:paraId="27487937" w14:textId="18035861"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225EFF1C" w14:textId="6C4124FF" w:rsidR="00AA2E7E" w:rsidRDefault="00AA2E7E" w:rsidP="0029057E">
            <w:pPr>
              <w:ind w:firstLine="0"/>
              <w:contextualSpacing/>
              <w:jc w:val="left"/>
              <w:rPr>
                <w:rFonts w:eastAsia="Times New Roman"/>
                <w:sz w:val="24"/>
                <w:szCs w:val="24"/>
                <w:lang w:eastAsia="ru-RU"/>
              </w:rPr>
            </w:pPr>
            <w:r w:rsidRPr="00381D85">
              <w:rPr>
                <w:sz w:val="24"/>
                <w:szCs w:val="24"/>
              </w:rPr>
              <w:t>Сквер</w:t>
            </w:r>
          </w:p>
        </w:tc>
        <w:tc>
          <w:tcPr>
            <w:tcW w:w="2407" w:type="dxa"/>
            <w:vMerge/>
          </w:tcPr>
          <w:p w14:paraId="316D9DA1" w14:textId="77777777" w:rsidR="00AA2E7E" w:rsidRDefault="00AA2E7E" w:rsidP="0029057E">
            <w:pPr>
              <w:ind w:firstLine="0"/>
              <w:contextualSpacing/>
              <w:jc w:val="left"/>
              <w:rPr>
                <w:sz w:val="24"/>
                <w:szCs w:val="24"/>
              </w:rPr>
            </w:pPr>
          </w:p>
        </w:tc>
        <w:tc>
          <w:tcPr>
            <w:tcW w:w="1949" w:type="dxa"/>
            <w:vMerge/>
          </w:tcPr>
          <w:p w14:paraId="5544F5C4" w14:textId="77777777" w:rsidR="00AA2E7E" w:rsidRPr="00C12414" w:rsidRDefault="00AA2E7E" w:rsidP="0029057E">
            <w:pPr>
              <w:ind w:firstLine="0"/>
              <w:jc w:val="left"/>
              <w:rPr>
                <w:rFonts w:eastAsia="Times New Roman"/>
                <w:sz w:val="24"/>
                <w:szCs w:val="24"/>
                <w:lang w:eastAsia="ru-RU"/>
              </w:rPr>
            </w:pPr>
          </w:p>
        </w:tc>
      </w:tr>
      <w:tr w:rsidR="00AA2E7E" w:rsidRPr="00C12414" w14:paraId="50380C31" w14:textId="77777777" w:rsidTr="00F13523">
        <w:trPr>
          <w:trHeight w:val="43"/>
        </w:trPr>
        <w:tc>
          <w:tcPr>
            <w:tcW w:w="1001" w:type="dxa"/>
            <w:vMerge/>
          </w:tcPr>
          <w:p w14:paraId="3E160D9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F14D7EF" w14:textId="77777777" w:rsidR="00AA2E7E" w:rsidRDefault="00AA2E7E" w:rsidP="0029057E">
            <w:pPr>
              <w:ind w:firstLine="0"/>
              <w:jc w:val="left"/>
              <w:rPr>
                <w:rFonts w:eastAsia="Times New Roman"/>
                <w:sz w:val="24"/>
                <w:szCs w:val="24"/>
                <w:lang w:eastAsia="ru-RU"/>
              </w:rPr>
            </w:pPr>
          </w:p>
        </w:tc>
        <w:tc>
          <w:tcPr>
            <w:tcW w:w="3544" w:type="dxa"/>
          </w:tcPr>
          <w:p w14:paraId="0DACE9DB" w14:textId="0CDD307C"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3D943E1E" w14:textId="1C99B4EE" w:rsidR="00AA2E7E" w:rsidRPr="00381D85" w:rsidRDefault="00AA2E7E" w:rsidP="00054AE3">
            <w:pPr>
              <w:ind w:firstLine="0"/>
              <w:contextualSpacing/>
              <w:jc w:val="center"/>
              <w:rPr>
                <w:sz w:val="24"/>
                <w:szCs w:val="24"/>
              </w:rPr>
            </w:pPr>
            <w:r>
              <w:rPr>
                <w:sz w:val="24"/>
                <w:szCs w:val="24"/>
              </w:rPr>
              <w:t>2,12</w:t>
            </w:r>
          </w:p>
        </w:tc>
        <w:tc>
          <w:tcPr>
            <w:tcW w:w="2407" w:type="dxa"/>
            <w:vMerge/>
          </w:tcPr>
          <w:p w14:paraId="7B1FCA47" w14:textId="77777777" w:rsidR="00AA2E7E" w:rsidRDefault="00AA2E7E" w:rsidP="0029057E">
            <w:pPr>
              <w:ind w:firstLine="0"/>
              <w:contextualSpacing/>
              <w:jc w:val="left"/>
              <w:rPr>
                <w:sz w:val="24"/>
                <w:szCs w:val="24"/>
              </w:rPr>
            </w:pPr>
          </w:p>
        </w:tc>
        <w:tc>
          <w:tcPr>
            <w:tcW w:w="1949" w:type="dxa"/>
            <w:vMerge/>
          </w:tcPr>
          <w:p w14:paraId="0DA00DA4" w14:textId="77777777" w:rsidR="00AA2E7E" w:rsidRPr="00C12414" w:rsidRDefault="00AA2E7E" w:rsidP="0029057E">
            <w:pPr>
              <w:ind w:firstLine="0"/>
              <w:jc w:val="left"/>
              <w:rPr>
                <w:rFonts w:eastAsia="Times New Roman"/>
                <w:sz w:val="24"/>
                <w:szCs w:val="24"/>
                <w:lang w:eastAsia="ru-RU"/>
              </w:rPr>
            </w:pPr>
          </w:p>
        </w:tc>
      </w:tr>
      <w:tr w:rsidR="00AA2E7E" w:rsidRPr="00C12414" w14:paraId="65DA0D22" w14:textId="77777777" w:rsidTr="00F13523">
        <w:trPr>
          <w:trHeight w:val="43"/>
        </w:trPr>
        <w:tc>
          <w:tcPr>
            <w:tcW w:w="1001" w:type="dxa"/>
            <w:vMerge/>
          </w:tcPr>
          <w:p w14:paraId="6B3D46B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8CFD0C0" w14:textId="77777777" w:rsidR="00AA2E7E" w:rsidRDefault="00AA2E7E" w:rsidP="0029057E">
            <w:pPr>
              <w:ind w:firstLine="0"/>
              <w:jc w:val="left"/>
              <w:rPr>
                <w:rFonts w:eastAsia="Times New Roman"/>
                <w:sz w:val="24"/>
                <w:szCs w:val="24"/>
                <w:lang w:eastAsia="ru-RU"/>
              </w:rPr>
            </w:pPr>
          </w:p>
        </w:tc>
        <w:tc>
          <w:tcPr>
            <w:tcW w:w="3544" w:type="dxa"/>
          </w:tcPr>
          <w:p w14:paraId="4788149D" w14:textId="0E6A4AC4"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4A8BB416" w14:textId="1EC2F654"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6C887CCB" w14:textId="77777777" w:rsidR="00AA2E7E" w:rsidRDefault="00AA2E7E" w:rsidP="0029057E">
            <w:pPr>
              <w:ind w:firstLine="0"/>
              <w:contextualSpacing/>
              <w:jc w:val="left"/>
              <w:rPr>
                <w:sz w:val="24"/>
                <w:szCs w:val="24"/>
              </w:rPr>
            </w:pPr>
          </w:p>
        </w:tc>
        <w:tc>
          <w:tcPr>
            <w:tcW w:w="1949" w:type="dxa"/>
            <w:vMerge/>
          </w:tcPr>
          <w:p w14:paraId="4B28588E" w14:textId="77777777" w:rsidR="00AA2E7E" w:rsidRPr="00C12414" w:rsidRDefault="00AA2E7E" w:rsidP="0029057E">
            <w:pPr>
              <w:ind w:firstLine="0"/>
              <w:jc w:val="left"/>
              <w:rPr>
                <w:rFonts w:eastAsia="Times New Roman"/>
                <w:sz w:val="24"/>
                <w:szCs w:val="24"/>
                <w:lang w:eastAsia="ru-RU"/>
              </w:rPr>
            </w:pPr>
          </w:p>
        </w:tc>
      </w:tr>
      <w:tr w:rsidR="00AA2E7E" w:rsidRPr="00C12414" w14:paraId="4A67AE84" w14:textId="77777777" w:rsidTr="00F13523">
        <w:trPr>
          <w:trHeight w:val="43"/>
        </w:trPr>
        <w:tc>
          <w:tcPr>
            <w:tcW w:w="1001" w:type="dxa"/>
            <w:vMerge/>
          </w:tcPr>
          <w:p w14:paraId="066FD01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A8F58F4" w14:textId="77777777" w:rsidR="00AA2E7E" w:rsidRDefault="00AA2E7E" w:rsidP="0029057E">
            <w:pPr>
              <w:ind w:firstLine="0"/>
              <w:jc w:val="left"/>
              <w:rPr>
                <w:rFonts w:eastAsia="Times New Roman"/>
                <w:sz w:val="24"/>
                <w:szCs w:val="24"/>
                <w:lang w:eastAsia="ru-RU"/>
              </w:rPr>
            </w:pPr>
          </w:p>
        </w:tc>
        <w:tc>
          <w:tcPr>
            <w:tcW w:w="3544" w:type="dxa"/>
          </w:tcPr>
          <w:p w14:paraId="38544482" w14:textId="4DE1F7B5"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3D50E17" w14:textId="2AEEF6AF" w:rsidR="00AA2E7E" w:rsidRPr="00D30F2D" w:rsidRDefault="00AA2E7E" w:rsidP="00054AE3">
            <w:pPr>
              <w:ind w:firstLine="0"/>
              <w:contextualSpacing/>
              <w:jc w:val="center"/>
              <w:rPr>
                <w:sz w:val="24"/>
                <w:szCs w:val="24"/>
              </w:rPr>
            </w:pPr>
            <w:r>
              <w:rPr>
                <w:sz w:val="24"/>
                <w:szCs w:val="24"/>
              </w:rPr>
              <w:t>2045</w:t>
            </w:r>
          </w:p>
        </w:tc>
        <w:tc>
          <w:tcPr>
            <w:tcW w:w="2407" w:type="dxa"/>
            <w:vMerge/>
          </w:tcPr>
          <w:p w14:paraId="6F8A3A2E" w14:textId="77777777" w:rsidR="00AA2E7E" w:rsidRDefault="00AA2E7E" w:rsidP="0029057E">
            <w:pPr>
              <w:ind w:firstLine="0"/>
              <w:contextualSpacing/>
              <w:jc w:val="left"/>
              <w:rPr>
                <w:sz w:val="24"/>
                <w:szCs w:val="24"/>
              </w:rPr>
            </w:pPr>
          </w:p>
        </w:tc>
        <w:tc>
          <w:tcPr>
            <w:tcW w:w="1949" w:type="dxa"/>
            <w:vMerge/>
          </w:tcPr>
          <w:p w14:paraId="24E6EEE6" w14:textId="77777777" w:rsidR="00AA2E7E" w:rsidRPr="00C12414" w:rsidRDefault="00AA2E7E" w:rsidP="0029057E">
            <w:pPr>
              <w:ind w:firstLine="0"/>
              <w:jc w:val="left"/>
              <w:rPr>
                <w:rFonts w:eastAsia="Times New Roman"/>
                <w:sz w:val="24"/>
                <w:szCs w:val="24"/>
                <w:lang w:eastAsia="ru-RU"/>
              </w:rPr>
            </w:pPr>
          </w:p>
        </w:tc>
      </w:tr>
      <w:tr w:rsidR="00AA2E7E" w:rsidRPr="00C12414" w14:paraId="2545F45F" w14:textId="77777777" w:rsidTr="00C76118">
        <w:trPr>
          <w:trHeight w:val="418"/>
        </w:trPr>
        <w:tc>
          <w:tcPr>
            <w:tcW w:w="1001" w:type="dxa"/>
            <w:vMerge w:val="restart"/>
          </w:tcPr>
          <w:p w14:paraId="76FA3324" w14:textId="3FC5867D"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8</w:t>
            </w:r>
            <w:r w:rsidRPr="00C12414">
              <w:rPr>
                <w:rFonts w:eastAsia="Times New Roman"/>
                <w:sz w:val="24"/>
                <w:szCs w:val="24"/>
                <w:lang w:eastAsia="ru-RU"/>
              </w:rPr>
              <w:t>.</w:t>
            </w:r>
          </w:p>
        </w:tc>
        <w:tc>
          <w:tcPr>
            <w:tcW w:w="2396" w:type="dxa"/>
            <w:vMerge w:val="restart"/>
          </w:tcPr>
          <w:p w14:paraId="7788DC3E" w14:textId="3266D0A0"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58763394"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9A594C0" w14:textId="649EE127"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деревни Горки. Обеспечение инфраструктурой для развития физической </w:t>
            </w:r>
            <w:r w:rsidRPr="00793794">
              <w:rPr>
                <w:rFonts w:eastAsia="Times New Roman"/>
                <w:sz w:val="24"/>
                <w:szCs w:val="24"/>
                <w:lang w:eastAsia="ru-RU"/>
              </w:rPr>
              <w:lastRenderedPageBreak/>
              <w:t xml:space="preserve">культуры и массового спорта, проведения физкультурных мероприятий и массовых спортивных мероприятиях жителей деревни Горки, деревни Бугры, деревни </w:t>
            </w:r>
            <w:proofErr w:type="spellStart"/>
            <w:r w:rsidRPr="00793794">
              <w:rPr>
                <w:rFonts w:eastAsia="Times New Roman"/>
                <w:sz w:val="24"/>
                <w:szCs w:val="24"/>
                <w:lang w:eastAsia="ru-RU"/>
              </w:rPr>
              <w:t>Коммолово</w:t>
            </w:r>
            <w:proofErr w:type="spellEnd"/>
            <w:r w:rsidRPr="00793794">
              <w:rPr>
                <w:rFonts w:eastAsia="Times New Roman"/>
                <w:sz w:val="24"/>
                <w:szCs w:val="24"/>
                <w:lang w:eastAsia="ru-RU"/>
              </w:rPr>
              <w:t xml:space="preserve">, деревни Романовка, поселка при железнодорожной станции Старое </w:t>
            </w:r>
            <w:proofErr w:type="spellStart"/>
            <w:r w:rsidRPr="00793794">
              <w:rPr>
                <w:rFonts w:eastAsia="Times New Roman"/>
                <w:sz w:val="24"/>
                <w:szCs w:val="24"/>
                <w:lang w:eastAsia="ru-RU"/>
              </w:rPr>
              <w:t>Мозино</w:t>
            </w:r>
            <w:proofErr w:type="spellEnd"/>
          </w:p>
        </w:tc>
        <w:tc>
          <w:tcPr>
            <w:tcW w:w="2407" w:type="dxa"/>
            <w:vMerge w:val="restart"/>
          </w:tcPr>
          <w:p w14:paraId="2641904D" w14:textId="77777777" w:rsidR="00AA2E7E" w:rsidRPr="00C12414" w:rsidRDefault="00AA2E7E" w:rsidP="0029057E">
            <w:pPr>
              <w:ind w:firstLine="0"/>
              <w:contextualSpacing/>
              <w:jc w:val="left"/>
              <w:rPr>
                <w:sz w:val="24"/>
                <w:szCs w:val="24"/>
              </w:rPr>
            </w:pPr>
            <w:r>
              <w:rPr>
                <w:sz w:val="24"/>
                <w:szCs w:val="24"/>
              </w:rPr>
              <w:lastRenderedPageBreak/>
              <w:t>Деревня</w:t>
            </w:r>
            <w:r w:rsidRPr="00C12414">
              <w:rPr>
                <w:sz w:val="24"/>
                <w:szCs w:val="24"/>
              </w:rPr>
              <w:t xml:space="preserve"> </w:t>
            </w:r>
            <w:r>
              <w:rPr>
                <w:sz w:val="24"/>
                <w:szCs w:val="24"/>
              </w:rPr>
              <w:t>Горки</w:t>
            </w:r>
            <w:r w:rsidRPr="00C12414">
              <w:rPr>
                <w:sz w:val="24"/>
                <w:szCs w:val="24"/>
              </w:rPr>
              <w:t>,</w:t>
            </w:r>
          </w:p>
          <w:p w14:paraId="224CDE9C" w14:textId="3C499AF0" w:rsidR="00AA2E7E" w:rsidRPr="00C12414" w:rsidRDefault="00AA2E7E" w:rsidP="0029057E">
            <w:pPr>
              <w:ind w:firstLine="0"/>
              <w:jc w:val="left"/>
              <w:rPr>
                <w:rFonts w:eastAsia="Times New Roman"/>
                <w:sz w:val="24"/>
                <w:szCs w:val="24"/>
                <w:lang w:eastAsia="ru-RU"/>
              </w:rPr>
            </w:pPr>
            <w:r>
              <w:rPr>
                <w:sz w:val="24"/>
                <w:szCs w:val="24"/>
              </w:rPr>
              <w:t>07</w:t>
            </w:r>
            <w:r w:rsidRPr="00C12414">
              <w:rPr>
                <w:sz w:val="24"/>
                <w:szCs w:val="24"/>
              </w:rPr>
              <w:t>:Р</w:t>
            </w:r>
            <w:r>
              <w:rPr>
                <w:sz w:val="24"/>
                <w:szCs w:val="24"/>
              </w:rPr>
              <w:t>1:2</w:t>
            </w:r>
          </w:p>
        </w:tc>
        <w:tc>
          <w:tcPr>
            <w:tcW w:w="1949" w:type="dxa"/>
            <w:vMerge w:val="restart"/>
          </w:tcPr>
          <w:p w14:paraId="7A04CD53"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4FA58314" w14:textId="77777777" w:rsidTr="00C76118">
        <w:trPr>
          <w:trHeight w:val="1034"/>
        </w:trPr>
        <w:tc>
          <w:tcPr>
            <w:tcW w:w="1001" w:type="dxa"/>
            <w:vMerge/>
          </w:tcPr>
          <w:p w14:paraId="07BCA6E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B5A81FD" w14:textId="77777777" w:rsidR="00AA2E7E" w:rsidRDefault="00AA2E7E" w:rsidP="0029057E">
            <w:pPr>
              <w:ind w:firstLine="0"/>
              <w:jc w:val="left"/>
              <w:rPr>
                <w:rFonts w:eastAsia="Times New Roman"/>
                <w:sz w:val="24"/>
                <w:szCs w:val="24"/>
                <w:lang w:eastAsia="ru-RU"/>
              </w:rPr>
            </w:pPr>
          </w:p>
        </w:tc>
        <w:tc>
          <w:tcPr>
            <w:tcW w:w="3544" w:type="dxa"/>
          </w:tcPr>
          <w:p w14:paraId="0A39C3F8" w14:textId="584487A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1FBAB6" w14:textId="388F90CE" w:rsidR="00AA2E7E" w:rsidRPr="00D30F2D" w:rsidRDefault="00AA2E7E" w:rsidP="0029057E">
            <w:pPr>
              <w:ind w:firstLine="0"/>
              <w:contextualSpacing/>
              <w:jc w:val="left"/>
              <w:rPr>
                <w:sz w:val="24"/>
                <w:szCs w:val="24"/>
              </w:rPr>
            </w:pPr>
            <w:r w:rsidRPr="003862AE">
              <w:rPr>
                <w:rFonts w:eastAsia="Times New Roman"/>
                <w:sz w:val="24"/>
                <w:szCs w:val="24"/>
                <w:lang w:eastAsia="ru-RU"/>
              </w:rPr>
              <w:t>Специализированный парк с преобладанием спортивной функции</w:t>
            </w:r>
            <w:r>
              <w:rPr>
                <w:rFonts w:eastAsia="Times New Roman"/>
                <w:sz w:val="24"/>
                <w:szCs w:val="24"/>
                <w:lang w:eastAsia="ru-RU"/>
              </w:rPr>
              <w:t xml:space="preserve"> (о</w:t>
            </w:r>
            <w:r w:rsidRPr="00793794">
              <w:rPr>
                <w:rFonts w:eastAsia="Times New Roman"/>
                <w:sz w:val="24"/>
                <w:szCs w:val="24"/>
                <w:lang w:eastAsia="ru-RU"/>
              </w:rPr>
              <w:t>ткрытые универсальные спортивные площадки без трибун</w:t>
            </w:r>
            <w:r>
              <w:rPr>
                <w:rFonts w:eastAsia="Times New Roman"/>
                <w:sz w:val="24"/>
                <w:szCs w:val="24"/>
                <w:lang w:eastAsia="ru-RU"/>
              </w:rPr>
              <w:t xml:space="preserve">) и обустройством набережной вдоль реки Ижора </w:t>
            </w:r>
          </w:p>
        </w:tc>
        <w:tc>
          <w:tcPr>
            <w:tcW w:w="2407" w:type="dxa"/>
            <w:vMerge/>
          </w:tcPr>
          <w:p w14:paraId="0D4ACC1C" w14:textId="77777777" w:rsidR="00AA2E7E" w:rsidRDefault="00AA2E7E" w:rsidP="0029057E">
            <w:pPr>
              <w:ind w:firstLine="0"/>
              <w:contextualSpacing/>
              <w:jc w:val="left"/>
              <w:rPr>
                <w:sz w:val="24"/>
                <w:szCs w:val="24"/>
              </w:rPr>
            </w:pPr>
          </w:p>
        </w:tc>
        <w:tc>
          <w:tcPr>
            <w:tcW w:w="1949" w:type="dxa"/>
            <w:vMerge/>
          </w:tcPr>
          <w:p w14:paraId="0985088B" w14:textId="77777777" w:rsidR="00AA2E7E" w:rsidRPr="00C12414" w:rsidRDefault="00AA2E7E" w:rsidP="0029057E">
            <w:pPr>
              <w:ind w:firstLine="0"/>
              <w:jc w:val="left"/>
              <w:rPr>
                <w:rFonts w:eastAsia="Times New Roman"/>
                <w:sz w:val="24"/>
                <w:szCs w:val="24"/>
                <w:lang w:eastAsia="ru-RU"/>
              </w:rPr>
            </w:pPr>
          </w:p>
        </w:tc>
      </w:tr>
      <w:tr w:rsidR="00AA2E7E" w:rsidRPr="00C12414" w14:paraId="555685BF" w14:textId="77777777" w:rsidTr="00251A5A">
        <w:trPr>
          <w:trHeight w:val="60"/>
        </w:trPr>
        <w:tc>
          <w:tcPr>
            <w:tcW w:w="1001" w:type="dxa"/>
            <w:vMerge/>
          </w:tcPr>
          <w:p w14:paraId="63C642D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7FF42A4" w14:textId="77777777" w:rsidR="00AA2E7E" w:rsidRDefault="00AA2E7E" w:rsidP="0029057E">
            <w:pPr>
              <w:ind w:firstLine="0"/>
              <w:jc w:val="left"/>
              <w:rPr>
                <w:rFonts w:eastAsia="Times New Roman"/>
                <w:sz w:val="24"/>
                <w:szCs w:val="24"/>
                <w:lang w:eastAsia="ru-RU"/>
              </w:rPr>
            </w:pPr>
          </w:p>
        </w:tc>
        <w:tc>
          <w:tcPr>
            <w:tcW w:w="3544" w:type="dxa"/>
          </w:tcPr>
          <w:p w14:paraId="26AC762E" w14:textId="7FD519C3"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13E8C11" w14:textId="0D83AC81" w:rsidR="00AA2E7E" w:rsidRPr="00477F7D" w:rsidRDefault="00AA2E7E" w:rsidP="0029057E">
            <w:pPr>
              <w:ind w:firstLine="0"/>
              <w:contextualSpacing/>
              <w:jc w:val="left"/>
              <w:rPr>
                <w:rFonts w:eastAsia="Times New Roman"/>
                <w:sz w:val="24"/>
                <w:szCs w:val="24"/>
                <w:lang w:eastAsia="ru-RU"/>
              </w:rPr>
            </w:pPr>
            <w:r>
              <w:rPr>
                <w:sz w:val="24"/>
                <w:szCs w:val="24"/>
              </w:rPr>
              <w:t>Спортивный парк</w:t>
            </w:r>
          </w:p>
        </w:tc>
        <w:tc>
          <w:tcPr>
            <w:tcW w:w="2407" w:type="dxa"/>
            <w:vMerge/>
          </w:tcPr>
          <w:p w14:paraId="17903B59" w14:textId="77777777" w:rsidR="00AA2E7E" w:rsidRDefault="00AA2E7E" w:rsidP="0029057E">
            <w:pPr>
              <w:ind w:firstLine="0"/>
              <w:contextualSpacing/>
              <w:jc w:val="left"/>
              <w:rPr>
                <w:sz w:val="24"/>
                <w:szCs w:val="24"/>
              </w:rPr>
            </w:pPr>
          </w:p>
        </w:tc>
        <w:tc>
          <w:tcPr>
            <w:tcW w:w="1949" w:type="dxa"/>
            <w:vMerge/>
          </w:tcPr>
          <w:p w14:paraId="134190A3" w14:textId="77777777" w:rsidR="00AA2E7E" w:rsidRPr="00C12414" w:rsidRDefault="00AA2E7E" w:rsidP="0029057E">
            <w:pPr>
              <w:ind w:firstLine="0"/>
              <w:jc w:val="left"/>
              <w:rPr>
                <w:rFonts w:eastAsia="Times New Roman"/>
                <w:sz w:val="24"/>
                <w:szCs w:val="24"/>
                <w:lang w:eastAsia="ru-RU"/>
              </w:rPr>
            </w:pPr>
          </w:p>
        </w:tc>
      </w:tr>
      <w:tr w:rsidR="00AA2E7E" w:rsidRPr="00C12414" w14:paraId="127928F4" w14:textId="77777777" w:rsidTr="00793794">
        <w:trPr>
          <w:trHeight w:val="218"/>
        </w:trPr>
        <w:tc>
          <w:tcPr>
            <w:tcW w:w="1001" w:type="dxa"/>
            <w:vMerge/>
          </w:tcPr>
          <w:p w14:paraId="37E5884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BA9A63D" w14:textId="77777777" w:rsidR="00AA2E7E" w:rsidRDefault="00AA2E7E" w:rsidP="0029057E">
            <w:pPr>
              <w:ind w:firstLine="0"/>
              <w:jc w:val="left"/>
              <w:rPr>
                <w:rFonts w:eastAsia="Times New Roman"/>
                <w:sz w:val="24"/>
                <w:szCs w:val="24"/>
                <w:lang w:eastAsia="ru-RU"/>
              </w:rPr>
            </w:pPr>
          </w:p>
        </w:tc>
        <w:tc>
          <w:tcPr>
            <w:tcW w:w="3544" w:type="dxa"/>
          </w:tcPr>
          <w:p w14:paraId="365B76EF" w14:textId="092E0923" w:rsidR="00AA2E7E"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DEE8391" w14:textId="2322D747" w:rsidR="00AA2E7E" w:rsidRPr="003862AE" w:rsidRDefault="00AA2E7E" w:rsidP="00054AE3">
            <w:pPr>
              <w:ind w:firstLine="0"/>
              <w:contextualSpacing/>
              <w:jc w:val="center"/>
              <w:rPr>
                <w:rFonts w:eastAsia="Times New Roman"/>
                <w:sz w:val="24"/>
                <w:szCs w:val="24"/>
                <w:lang w:eastAsia="ru-RU"/>
              </w:rPr>
            </w:pPr>
            <w:r>
              <w:rPr>
                <w:sz w:val="24"/>
                <w:szCs w:val="24"/>
              </w:rPr>
              <w:t>10,00</w:t>
            </w:r>
          </w:p>
        </w:tc>
        <w:tc>
          <w:tcPr>
            <w:tcW w:w="2407" w:type="dxa"/>
            <w:vMerge/>
          </w:tcPr>
          <w:p w14:paraId="723A3C39" w14:textId="77777777" w:rsidR="00AA2E7E" w:rsidRDefault="00AA2E7E" w:rsidP="0029057E">
            <w:pPr>
              <w:ind w:firstLine="0"/>
              <w:contextualSpacing/>
              <w:jc w:val="left"/>
              <w:rPr>
                <w:sz w:val="24"/>
                <w:szCs w:val="24"/>
              </w:rPr>
            </w:pPr>
          </w:p>
        </w:tc>
        <w:tc>
          <w:tcPr>
            <w:tcW w:w="1949" w:type="dxa"/>
            <w:vMerge/>
          </w:tcPr>
          <w:p w14:paraId="3F253BEF" w14:textId="77777777" w:rsidR="00AA2E7E" w:rsidRPr="00C12414" w:rsidRDefault="00AA2E7E" w:rsidP="0029057E">
            <w:pPr>
              <w:ind w:firstLine="0"/>
              <w:jc w:val="left"/>
              <w:rPr>
                <w:rFonts w:eastAsia="Times New Roman"/>
                <w:sz w:val="24"/>
                <w:szCs w:val="24"/>
                <w:lang w:eastAsia="ru-RU"/>
              </w:rPr>
            </w:pPr>
          </w:p>
        </w:tc>
      </w:tr>
      <w:tr w:rsidR="00AA2E7E" w:rsidRPr="00C12414" w14:paraId="596FEB0E" w14:textId="77777777" w:rsidTr="00793794">
        <w:trPr>
          <w:trHeight w:val="218"/>
        </w:trPr>
        <w:tc>
          <w:tcPr>
            <w:tcW w:w="1001" w:type="dxa"/>
            <w:vMerge/>
          </w:tcPr>
          <w:p w14:paraId="412AFE3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967B7CF" w14:textId="77777777" w:rsidR="00AA2E7E" w:rsidRDefault="00AA2E7E" w:rsidP="0029057E">
            <w:pPr>
              <w:ind w:firstLine="0"/>
              <w:jc w:val="left"/>
              <w:rPr>
                <w:rFonts w:eastAsia="Times New Roman"/>
                <w:sz w:val="24"/>
                <w:szCs w:val="24"/>
                <w:lang w:eastAsia="ru-RU"/>
              </w:rPr>
            </w:pPr>
          </w:p>
        </w:tc>
        <w:tc>
          <w:tcPr>
            <w:tcW w:w="3544" w:type="dxa"/>
          </w:tcPr>
          <w:p w14:paraId="0B0357A5" w14:textId="775B4380" w:rsidR="00AA2E7E" w:rsidRDefault="00AA2E7E" w:rsidP="0029057E">
            <w:pPr>
              <w:ind w:firstLine="0"/>
              <w:jc w:val="left"/>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1A460772" w14:textId="795B2966" w:rsidR="00AA2E7E" w:rsidRDefault="00AA2E7E" w:rsidP="0029057E">
            <w:pPr>
              <w:ind w:firstLine="0"/>
              <w:contextualSpacing/>
              <w:jc w:val="left"/>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0B98643A" w14:textId="77777777" w:rsidR="00AA2E7E" w:rsidRDefault="00AA2E7E" w:rsidP="0029057E">
            <w:pPr>
              <w:ind w:firstLine="0"/>
              <w:contextualSpacing/>
              <w:jc w:val="left"/>
              <w:rPr>
                <w:sz w:val="24"/>
                <w:szCs w:val="24"/>
              </w:rPr>
            </w:pPr>
          </w:p>
        </w:tc>
        <w:tc>
          <w:tcPr>
            <w:tcW w:w="1949" w:type="dxa"/>
            <w:vMerge/>
          </w:tcPr>
          <w:p w14:paraId="7049C74E" w14:textId="77777777" w:rsidR="00AA2E7E" w:rsidRPr="00C12414" w:rsidRDefault="00AA2E7E" w:rsidP="0029057E">
            <w:pPr>
              <w:ind w:firstLine="0"/>
              <w:jc w:val="left"/>
              <w:rPr>
                <w:rFonts w:eastAsia="Times New Roman"/>
                <w:sz w:val="24"/>
                <w:szCs w:val="24"/>
                <w:lang w:eastAsia="ru-RU"/>
              </w:rPr>
            </w:pPr>
          </w:p>
        </w:tc>
      </w:tr>
      <w:tr w:rsidR="00AA2E7E" w:rsidRPr="00C12414" w14:paraId="3FE3A370" w14:textId="77777777" w:rsidTr="00793794">
        <w:trPr>
          <w:trHeight w:val="218"/>
        </w:trPr>
        <w:tc>
          <w:tcPr>
            <w:tcW w:w="1001" w:type="dxa"/>
            <w:vMerge/>
          </w:tcPr>
          <w:p w14:paraId="201806D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4CA2F48" w14:textId="77777777" w:rsidR="00AA2E7E" w:rsidRDefault="00AA2E7E" w:rsidP="0029057E">
            <w:pPr>
              <w:ind w:firstLine="0"/>
              <w:jc w:val="left"/>
              <w:rPr>
                <w:rFonts w:eastAsia="Times New Roman"/>
                <w:sz w:val="24"/>
                <w:szCs w:val="24"/>
                <w:lang w:eastAsia="ru-RU"/>
              </w:rPr>
            </w:pPr>
          </w:p>
        </w:tc>
        <w:tc>
          <w:tcPr>
            <w:tcW w:w="3544" w:type="dxa"/>
          </w:tcPr>
          <w:p w14:paraId="6B84AF33" w14:textId="0A6D4A35" w:rsidR="00AA2E7E" w:rsidRDefault="00AA2E7E" w:rsidP="0029057E">
            <w:pPr>
              <w:ind w:firstLine="0"/>
              <w:jc w:val="left"/>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5C4233C2" w14:textId="2D53E9F7" w:rsidR="00AA2E7E" w:rsidRDefault="0055462C" w:rsidP="00054AE3">
            <w:pPr>
              <w:ind w:firstLine="0"/>
              <w:contextualSpacing/>
              <w:jc w:val="center"/>
              <w:rPr>
                <w:sz w:val="24"/>
                <w:szCs w:val="24"/>
              </w:rPr>
            </w:pPr>
            <w:r>
              <w:rPr>
                <w:sz w:val="24"/>
                <w:szCs w:val="24"/>
              </w:rPr>
              <w:t>5 000</w:t>
            </w:r>
          </w:p>
        </w:tc>
        <w:tc>
          <w:tcPr>
            <w:tcW w:w="2407" w:type="dxa"/>
            <w:vMerge/>
          </w:tcPr>
          <w:p w14:paraId="72C8799B" w14:textId="77777777" w:rsidR="00AA2E7E" w:rsidRDefault="00AA2E7E" w:rsidP="0029057E">
            <w:pPr>
              <w:ind w:firstLine="0"/>
              <w:contextualSpacing/>
              <w:jc w:val="left"/>
              <w:rPr>
                <w:sz w:val="24"/>
                <w:szCs w:val="24"/>
              </w:rPr>
            </w:pPr>
          </w:p>
        </w:tc>
        <w:tc>
          <w:tcPr>
            <w:tcW w:w="1949" w:type="dxa"/>
            <w:vMerge/>
          </w:tcPr>
          <w:p w14:paraId="0FEE313D" w14:textId="77777777" w:rsidR="00AA2E7E" w:rsidRPr="00C12414" w:rsidRDefault="00AA2E7E" w:rsidP="0029057E">
            <w:pPr>
              <w:ind w:firstLine="0"/>
              <w:jc w:val="left"/>
              <w:rPr>
                <w:rFonts w:eastAsia="Times New Roman"/>
                <w:sz w:val="24"/>
                <w:szCs w:val="24"/>
                <w:lang w:eastAsia="ru-RU"/>
              </w:rPr>
            </w:pPr>
          </w:p>
        </w:tc>
      </w:tr>
      <w:tr w:rsidR="00AA2E7E" w:rsidRPr="00C12414" w14:paraId="2D193AF6" w14:textId="77777777" w:rsidTr="00793794">
        <w:trPr>
          <w:trHeight w:val="218"/>
        </w:trPr>
        <w:tc>
          <w:tcPr>
            <w:tcW w:w="1001" w:type="dxa"/>
            <w:vMerge/>
          </w:tcPr>
          <w:p w14:paraId="19C1B61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77452C6" w14:textId="77777777" w:rsidR="00AA2E7E" w:rsidRDefault="00AA2E7E" w:rsidP="0029057E">
            <w:pPr>
              <w:ind w:firstLine="0"/>
              <w:jc w:val="left"/>
              <w:rPr>
                <w:rFonts w:eastAsia="Times New Roman"/>
                <w:sz w:val="24"/>
                <w:szCs w:val="24"/>
                <w:lang w:eastAsia="ru-RU"/>
              </w:rPr>
            </w:pPr>
          </w:p>
        </w:tc>
        <w:tc>
          <w:tcPr>
            <w:tcW w:w="3544" w:type="dxa"/>
          </w:tcPr>
          <w:p w14:paraId="0498406A" w14:textId="4E172CB4" w:rsidR="00AA2E7E" w:rsidRPr="00793794" w:rsidRDefault="00AA2E7E" w:rsidP="0029057E">
            <w:pPr>
              <w:ind w:firstLine="0"/>
              <w:jc w:val="left"/>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5FEBC4C0" w14:textId="6A1AC929" w:rsidR="00AA2E7E" w:rsidRDefault="00AA2E7E" w:rsidP="00054AE3">
            <w:pPr>
              <w:ind w:firstLine="0"/>
              <w:contextualSpacing/>
              <w:jc w:val="center"/>
              <w:rPr>
                <w:sz w:val="24"/>
                <w:szCs w:val="24"/>
              </w:rPr>
            </w:pPr>
            <w:r>
              <w:rPr>
                <w:sz w:val="24"/>
                <w:szCs w:val="24"/>
              </w:rPr>
              <w:t>141</w:t>
            </w:r>
          </w:p>
        </w:tc>
        <w:tc>
          <w:tcPr>
            <w:tcW w:w="2407" w:type="dxa"/>
            <w:vMerge/>
          </w:tcPr>
          <w:p w14:paraId="72E7D3F6" w14:textId="77777777" w:rsidR="00AA2E7E" w:rsidRDefault="00AA2E7E" w:rsidP="0029057E">
            <w:pPr>
              <w:ind w:firstLine="0"/>
              <w:contextualSpacing/>
              <w:jc w:val="left"/>
              <w:rPr>
                <w:sz w:val="24"/>
                <w:szCs w:val="24"/>
              </w:rPr>
            </w:pPr>
          </w:p>
        </w:tc>
        <w:tc>
          <w:tcPr>
            <w:tcW w:w="1949" w:type="dxa"/>
            <w:vMerge/>
          </w:tcPr>
          <w:p w14:paraId="42BB78E1" w14:textId="77777777" w:rsidR="00AA2E7E" w:rsidRPr="00C12414" w:rsidRDefault="00AA2E7E" w:rsidP="0029057E">
            <w:pPr>
              <w:ind w:firstLine="0"/>
              <w:jc w:val="left"/>
              <w:rPr>
                <w:rFonts w:eastAsia="Times New Roman"/>
                <w:sz w:val="24"/>
                <w:szCs w:val="24"/>
                <w:lang w:eastAsia="ru-RU"/>
              </w:rPr>
            </w:pPr>
          </w:p>
        </w:tc>
      </w:tr>
      <w:tr w:rsidR="00AA2E7E" w:rsidRPr="00C12414" w14:paraId="040D7BE3" w14:textId="77777777" w:rsidTr="00793794">
        <w:trPr>
          <w:trHeight w:val="218"/>
        </w:trPr>
        <w:tc>
          <w:tcPr>
            <w:tcW w:w="1001" w:type="dxa"/>
            <w:vMerge/>
          </w:tcPr>
          <w:p w14:paraId="31C8CDF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F93358D" w14:textId="77777777" w:rsidR="00AA2E7E" w:rsidRDefault="00AA2E7E" w:rsidP="0029057E">
            <w:pPr>
              <w:ind w:firstLine="0"/>
              <w:jc w:val="left"/>
              <w:rPr>
                <w:rFonts w:eastAsia="Times New Roman"/>
                <w:sz w:val="24"/>
                <w:szCs w:val="24"/>
                <w:lang w:eastAsia="ru-RU"/>
              </w:rPr>
            </w:pPr>
          </w:p>
        </w:tc>
        <w:tc>
          <w:tcPr>
            <w:tcW w:w="3544" w:type="dxa"/>
          </w:tcPr>
          <w:p w14:paraId="4D7A6FD6" w14:textId="71B94F70" w:rsidR="00AA2E7E" w:rsidRPr="00793794"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D214A45" w14:textId="6D296D80"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312B17A1" w14:textId="77777777" w:rsidR="00AA2E7E" w:rsidRDefault="00AA2E7E" w:rsidP="0029057E">
            <w:pPr>
              <w:ind w:firstLine="0"/>
              <w:contextualSpacing/>
              <w:jc w:val="left"/>
              <w:rPr>
                <w:sz w:val="24"/>
                <w:szCs w:val="24"/>
              </w:rPr>
            </w:pPr>
          </w:p>
        </w:tc>
        <w:tc>
          <w:tcPr>
            <w:tcW w:w="1949" w:type="dxa"/>
            <w:vMerge/>
          </w:tcPr>
          <w:p w14:paraId="5D3637F4" w14:textId="77777777" w:rsidR="00AA2E7E" w:rsidRPr="00C12414" w:rsidRDefault="00AA2E7E" w:rsidP="0029057E">
            <w:pPr>
              <w:ind w:firstLine="0"/>
              <w:jc w:val="left"/>
              <w:rPr>
                <w:rFonts w:eastAsia="Times New Roman"/>
                <w:sz w:val="24"/>
                <w:szCs w:val="24"/>
                <w:lang w:eastAsia="ru-RU"/>
              </w:rPr>
            </w:pPr>
          </w:p>
        </w:tc>
      </w:tr>
      <w:tr w:rsidR="00AA2E7E" w:rsidRPr="00C12414" w14:paraId="122D733A" w14:textId="77777777" w:rsidTr="0091713A">
        <w:trPr>
          <w:trHeight w:val="60"/>
        </w:trPr>
        <w:tc>
          <w:tcPr>
            <w:tcW w:w="1001" w:type="dxa"/>
            <w:vMerge/>
          </w:tcPr>
          <w:p w14:paraId="1BA2742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24EC67F" w14:textId="77777777" w:rsidR="00AA2E7E" w:rsidRDefault="00AA2E7E" w:rsidP="0029057E">
            <w:pPr>
              <w:ind w:firstLine="0"/>
              <w:jc w:val="left"/>
              <w:rPr>
                <w:rFonts w:eastAsia="Times New Roman"/>
                <w:sz w:val="24"/>
                <w:szCs w:val="24"/>
                <w:lang w:eastAsia="ru-RU"/>
              </w:rPr>
            </w:pPr>
          </w:p>
        </w:tc>
        <w:tc>
          <w:tcPr>
            <w:tcW w:w="3544" w:type="dxa"/>
          </w:tcPr>
          <w:p w14:paraId="6321D72B" w14:textId="67EAE3BB"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4486F14" w14:textId="392F71AC" w:rsidR="00AA2E7E" w:rsidRPr="00D30F2D" w:rsidRDefault="00AA2E7E" w:rsidP="00054AE3">
            <w:pPr>
              <w:ind w:firstLine="0"/>
              <w:contextualSpacing/>
              <w:jc w:val="center"/>
              <w:rPr>
                <w:sz w:val="24"/>
                <w:szCs w:val="24"/>
              </w:rPr>
            </w:pPr>
            <w:r>
              <w:rPr>
                <w:sz w:val="24"/>
                <w:szCs w:val="24"/>
              </w:rPr>
              <w:t>2045</w:t>
            </w:r>
          </w:p>
        </w:tc>
        <w:tc>
          <w:tcPr>
            <w:tcW w:w="2407" w:type="dxa"/>
            <w:vMerge/>
          </w:tcPr>
          <w:p w14:paraId="09DA1FAC" w14:textId="77777777" w:rsidR="00AA2E7E" w:rsidRDefault="00AA2E7E" w:rsidP="0029057E">
            <w:pPr>
              <w:ind w:firstLine="0"/>
              <w:contextualSpacing/>
              <w:jc w:val="left"/>
              <w:rPr>
                <w:sz w:val="24"/>
                <w:szCs w:val="24"/>
              </w:rPr>
            </w:pPr>
          </w:p>
        </w:tc>
        <w:tc>
          <w:tcPr>
            <w:tcW w:w="1949" w:type="dxa"/>
            <w:vMerge/>
          </w:tcPr>
          <w:p w14:paraId="0FFDAEF4" w14:textId="77777777" w:rsidR="00AA2E7E" w:rsidRPr="00C12414" w:rsidRDefault="00AA2E7E" w:rsidP="0029057E">
            <w:pPr>
              <w:ind w:firstLine="0"/>
              <w:jc w:val="left"/>
              <w:rPr>
                <w:rFonts w:eastAsia="Times New Roman"/>
                <w:sz w:val="24"/>
                <w:szCs w:val="24"/>
                <w:lang w:eastAsia="ru-RU"/>
              </w:rPr>
            </w:pPr>
          </w:p>
        </w:tc>
      </w:tr>
      <w:tr w:rsidR="00AA2E7E" w:rsidRPr="00C12414" w14:paraId="0138C833" w14:textId="77777777" w:rsidTr="00C76118">
        <w:trPr>
          <w:trHeight w:val="418"/>
        </w:trPr>
        <w:tc>
          <w:tcPr>
            <w:tcW w:w="1001" w:type="dxa"/>
            <w:vMerge w:val="restart"/>
          </w:tcPr>
          <w:p w14:paraId="02CB7E40" w14:textId="636F4B8C"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9</w:t>
            </w:r>
            <w:r w:rsidRPr="00C12414">
              <w:rPr>
                <w:rFonts w:eastAsia="Times New Roman"/>
                <w:sz w:val="24"/>
                <w:szCs w:val="24"/>
                <w:lang w:eastAsia="ru-RU"/>
              </w:rPr>
              <w:t>.</w:t>
            </w:r>
          </w:p>
        </w:tc>
        <w:tc>
          <w:tcPr>
            <w:tcW w:w="2396" w:type="dxa"/>
            <w:vMerge w:val="restart"/>
          </w:tcPr>
          <w:p w14:paraId="53B71C30" w14:textId="77F48548"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32C14D75"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CC56130" w14:textId="4935D655"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Зайцево</w:t>
            </w:r>
          </w:p>
        </w:tc>
        <w:tc>
          <w:tcPr>
            <w:tcW w:w="2407" w:type="dxa"/>
            <w:vMerge w:val="restart"/>
          </w:tcPr>
          <w:p w14:paraId="0E9267C0"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Зайцево</w:t>
            </w:r>
            <w:r w:rsidRPr="00C12414">
              <w:rPr>
                <w:sz w:val="24"/>
                <w:szCs w:val="24"/>
              </w:rPr>
              <w:t>,</w:t>
            </w:r>
          </w:p>
          <w:p w14:paraId="39558071" w14:textId="21A2FB28" w:rsidR="00AA2E7E" w:rsidRPr="00C12414" w:rsidRDefault="00AA2E7E" w:rsidP="0029057E">
            <w:pPr>
              <w:ind w:firstLine="0"/>
              <w:jc w:val="left"/>
              <w:rPr>
                <w:rFonts w:eastAsia="Times New Roman"/>
                <w:sz w:val="24"/>
                <w:szCs w:val="24"/>
                <w:lang w:eastAsia="ru-RU"/>
              </w:rPr>
            </w:pPr>
            <w:r>
              <w:rPr>
                <w:sz w:val="24"/>
                <w:szCs w:val="24"/>
              </w:rPr>
              <w:t>09</w:t>
            </w:r>
            <w:r w:rsidRPr="00C12414">
              <w:rPr>
                <w:sz w:val="24"/>
                <w:szCs w:val="24"/>
              </w:rPr>
              <w:t>:Р</w:t>
            </w:r>
            <w:r>
              <w:rPr>
                <w:sz w:val="24"/>
                <w:szCs w:val="24"/>
              </w:rPr>
              <w:t>1:1</w:t>
            </w:r>
          </w:p>
        </w:tc>
        <w:tc>
          <w:tcPr>
            <w:tcW w:w="1949" w:type="dxa"/>
            <w:vMerge w:val="restart"/>
          </w:tcPr>
          <w:p w14:paraId="202D343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BE3CA71" w14:textId="77777777" w:rsidTr="00F13523">
        <w:trPr>
          <w:trHeight w:val="102"/>
        </w:trPr>
        <w:tc>
          <w:tcPr>
            <w:tcW w:w="1001" w:type="dxa"/>
            <w:vMerge/>
          </w:tcPr>
          <w:p w14:paraId="7A64F21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DA75018" w14:textId="77777777" w:rsidR="00AA2E7E" w:rsidRDefault="00AA2E7E" w:rsidP="0029057E">
            <w:pPr>
              <w:ind w:firstLine="0"/>
              <w:jc w:val="left"/>
              <w:rPr>
                <w:rFonts w:eastAsia="Times New Roman"/>
                <w:sz w:val="24"/>
                <w:szCs w:val="24"/>
                <w:lang w:eastAsia="ru-RU"/>
              </w:rPr>
            </w:pPr>
          </w:p>
        </w:tc>
        <w:tc>
          <w:tcPr>
            <w:tcW w:w="3544" w:type="dxa"/>
          </w:tcPr>
          <w:p w14:paraId="66B86688" w14:textId="61EF287A"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B4269FD" w14:textId="77777777" w:rsidR="00AA2E7E" w:rsidRPr="00D30F2D" w:rsidRDefault="00AA2E7E" w:rsidP="0029057E">
            <w:pPr>
              <w:ind w:firstLine="0"/>
              <w:contextualSpacing/>
              <w:jc w:val="left"/>
              <w:rPr>
                <w:sz w:val="24"/>
                <w:szCs w:val="24"/>
              </w:rPr>
            </w:pPr>
            <w:r w:rsidRPr="00381D85">
              <w:rPr>
                <w:sz w:val="24"/>
                <w:szCs w:val="24"/>
              </w:rPr>
              <w:t>Сквер</w:t>
            </w:r>
          </w:p>
        </w:tc>
        <w:tc>
          <w:tcPr>
            <w:tcW w:w="2407" w:type="dxa"/>
            <w:vMerge/>
          </w:tcPr>
          <w:p w14:paraId="4DE8EF0B" w14:textId="77777777" w:rsidR="00AA2E7E" w:rsidRDefault="00AA2E7E" w:rsidP="0029057E">
            <w:pPr>
              <w:ind w:firstLine="0"/>
              <w:contextualSpacing/>
              <w:jc w:val="left"/>
              <w:rPr>
                <w:sz w:val="24"/>
                <w:szCs w:val="24"/>
              </w:rPr>
            </w:pPr>
          </w:p>
        </w:tc>
        <w:tc>
          <w:tcPr>
            <w:tcW w:w="1949" w:type="dxa"/>
            <w:vMerge/>
          </w:tcPr>
          <w:p w14:paraId="7C27548E" w14:textId="77777777" w:rsidR="00AA2E7E" w:rsidRPr="00C12414" w:rsidRDefault="00AA2E7E" w:rsidP="0029057E">
            <w:pPr>
              <w:ind w:firstLine="0"/>
              <w:jc w:val="left"/>
              <w:rPr>
                <w:rFonts w:eastAsia="Times New Roman"/>
                <w:sz w:val="24"/>
                <w:szCs w:val="24"/>
                <w:lang w:eastAsia="ru-RU"/>
              </w:rPr>
            </w:pPr>
          </w:p>
        </w:tc>
      </w:tr>
      <w:tr w:rsidR="00AA2E7E" w:rsidRPr="00C12414" w14:paraId="2A88F337" w14:textId="77777777" w:rsidTr="00F13523">
        <w:trPr>
          <w:trHeight w:val="102"/>
        </w:trPr>
        <w:tc>
          <w:tcPr>
            <w:tcW w:w="1001" w:type="dxa"/>
            <w:vMerge/>
          </w:tcPr>
          <w:p w14:paraId="29C4890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3CABED1" w14:textId="77777777" w:rsidR="00AA2E7E" w:rsidRDefault="00AA2E7E" w:rsidP="0029057E">
            <w:pPr>
              <w:ind w:firstLine="0"/>
              <w:jc w:val="left"/>
              <w:rPr>
                <w:rFonts w:eastAsia="Times New Roman"/>
                <w:sz w:val="24"/>
                <w:szCs w:val="24"/>
                <w:lang w:eastAsia="ru-RU"/>
              </w:rPr>
            </w:pPr>
          </w:p>
        </w:tc>
        <w:tc>
          <w:tcPr>
            <w:tcW w:w="3544" w:type="dxa"/>
          </w:tcPr>
          <w:p w14:paraId="440744DF" w14:textId="34B3C246"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5E9FD0B" w14:textId="472D1C7C" w:rsidR="00AA2E7E" w:rsidRPr="00381D85" w:rsidRDefault="00AA2E7E" w:rsidP="0029057E">
            <w:pPr>
              <w:ind w:firstLine="0"/>
              <w:contextualSpacing/>
              <w:jc w:val="left"/>
              <w:rPr>
                <w:sz w:val="24"/>
                <w:szCs w:val="24"/>
              </w:rPr>
            </w:pPr>
            <w:r w:rsidRPr="00381D85">
              <w:rPr>
                <w:sz w:val="24"/>
                <w:szCs w:val="24"/>
              </w:rPr>
              <w:t>Сквер</w:t>
            </w:r>
          </w:p>
        </w:tc>
        <w:tc>
          <w:tcPr>
            <w:tcW w:w="2407" w:type="dxa"/>
            <w:vMerge/>
          </w:tcPr>
          <w:p w14:paraId="5C9D8DA0" w14:textId="77777777" w:rsidR="00AA2E7E" w:rsidRDefault="00AA2E7E" w:rsidP="0029057E">
            <w:pPr>
              <w:ind w:firstLine="0"/>
              <w:contextualSpacing/>
              <w:jc w:val="left"/>
              <w:rPr>
                <w:sz w:val="24"/>
                <w:szCs w:val="24"/>
              </w:rPr>
            </w:pPr>
          </w:p>
        </w:tc>
        <w:tc>
          <w:tcPr>
            <w:tcW w:w="1949" w:type="dxa"/>
            <w:vMerge/>
          </w:tcPr>
          <w:p w14:paraId="234F0BEB" w14:textId="77777777" w:rsidR="00AA2E7E" w:rsidRPr="00C12414" w:rsidRDefault="00AA2E7E" w:rsidP="0029057E">
            <w:pPr>
              <w:ind w:firstLine="0"/>
              <w:jc w:val="left"/>
              <w:rPr>
                <w:rFonts w:eastAsia="Times New Roman"/>
                <w:sz w:val="24"/>
                <w:szCs w:val="24"/>
                <w:lang w:eastAsia="ru-RU"/>
              </w:rPr>
            </w:pPr>
          </w:p>
        </w:tc>
      </w:tr>
      <w:tr w:rsidR="00AA2E7E" w:rsidRPr="00C12414" w14:paraId="3219A663" w14:textId="77777777" w:rsidTr="00F13523">
        <w:trPr>
          <w:trHeight w:val="102"/>
        </w:trPr>
        <w:tc>
          <w:tcPr>
            <w:tcW w:w="1001" w:type="dxa"/>
            <w:vMerge/>
          </w:tcPr>
          <w:p w14:paraId="59EFAEA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B0C3407" w14:textId="77777777" w:rsidR="00AA2E7E" w:rsidRDefault="00AA2E7E" w:rsidP="0029057E">
            <w:pPr>
              <w:ind w:firstLine="0"/>
              <w:jc w:val="left"/>
              <w:rPr>
                <w:rFonts w:eastAsia="Times New Roman"/>
                <w:sz w:val="24"/>
                <w:szCs w:val="24"/>
                <w:lang w:eastAsia="ru-RU"/>
              </w:rPr>
            </w:pPr>
          </w:p>
        </w:tc>
        <w:tc>
          <w:tcPr>
            <w:tcW w:w="3544" w:type="dxa"/>
          </w:tcPr>
          <w:p w14:paraId="7E34D7F1" w14:textId="00885000"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C4D2BDD" w14:textId="0871CB92" w:rsidR="00AA2E7E" w:rsidRPr="00381D85" w:rsidRDefault="00AA2E7E" w:rsidP="00054AE3">
            <w:pPr>
              <w:ind w:firstLine="0"/>
              <w:contextualSpacing/>
              <w:jc w:val="center"/>
              <w:rPr>
                <w:sz w:val="24"/>
                <w:szCs w:val="24"/>
              </w:rPr>
            </w:pPr>
            <w:r>
              <w:rPr>
                <w:sz w:val="24"/>
                <w:szCs w:val="24"/>
              </w:rPr>
              <w:t>2,50</w:t>
            </w:r>
          </w:p>
        </w:tc>
        <w:tc>
          <w:tcPr>
            <w:tcW w:w="2407" w:type="dxa"/>
            <w:vMerge/>
          </w:tcPr>
          <w:p w14:paraId="4798AC1B" w14:textId="77777777" w:rsidR="00AA2E7E" w:rsidRDefault="00AA2E7E" w:rsidP="0029057E">
            <w:pPr>
              <w:ind w:firstLine="0"/>
              <w:contextualSpacing/>
              <w:jc w:val="left"/>
              <w:rPr>
                <w:sz w:val="24"/>
                <w:szCs w:val="24"/>
              </w:rPr>
            </w:pPr>
          </w:p>
        </w:tc>
        <w:tc>
          <w:tcPr>
            <w:tcW w:w="1949" w:type="dxa"/>
            <w:vMerge/>
          </w:tcPr>
          <w:p w14:paraId="470F5416" w14:textId="77777777" w:rsidR="00AA2E7E" w:rsidRPr="00C12414" w:rsidRDefault="00AA2E7E" w:rsidP="0029057E">
            <w:pPr>
              <w:ind w:firstLine="0"/>
              <w:jc w:val="left"/>
              <w:rPr>
                <w:rFonts w:eastAsia="Times New Roman"/>
                <w:sz w:val="24"/>
                <w:szCs w:val="24"/>
                <w:lang w:eastAsia="ru-RU"/>
              </w:rPr>
            </w:pPr>
          </w:p>
        </w:tc>
      </w:tr>
      <w:tr w:rsidR="00AA2E7E" w:rsidRPr="00C12414" w14:paraId="7F20A45E" w14:textId="77777777" w:rsidTr="00F13523">
        <w:trPr>
          <w:trHeight w:val="102"/>
        </w:trPr>
        <w:tc>
          <w:tcPr>
            <w:tcW w:w="1001" w:type="dxa"/>
            <w:vMerge/>
          </w:tcPr>
          <w:p w14:paraId="6C22C46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CD600AF" w14:textId="77777777" w:rsidR="00AA2E7E" w:rsidRDefault="00AA2E7E" w:rsidP="0029057E">
            <w:pPr>
              <w:ind w:firstLine="0"/>
              <w:jc w:val="left"/>
              <w:rPr>
                <w:rFonts w:eastAsia="Times New Roman"/>
                <w:sz w:val="24"/>
                <w:szCs w:val="24"/>
                <w:lang w:eastAsia="ru-RU"/>
              </w:rPr>
            </w:pPr>
          </w:p>
        </w:tc>
        <w:tc>
          <w:tcPr>
            <w:tcW w:w="3544" w:type="dxa"/>
          </w:tcPr>
          <w:p w14:paraId="08E4FBE4" w14:textId="2D9D7A62"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53A003C9" w14:textId="0D6CDEF7" w:rsidR="00AA2E7E" w:rsidRPr="00381D85" w:rsidRDefault="00AA2E7E" w:rsidP="0029057E">
            <w:pPr>
              <w:ind w:firstLine="0"/>
              <w:contextualSpacing/>
              <w:jc w:val="left"/>
              <w:rPr>
                <w:sz w:val="24"/>
                <w:szCs w:val="24"/>
              </w:rPr>
            </w:pPr>
            <w:r>
              <w:rPr>
                <w:sz w:val="24"/>
                <w:szCs w:val="24"/>
              </w:rPr>
              <w:t>Круглогодичный</w:t>
            </w:r>
          </w:p>
        </w:tc>
        <w:tc>
          <w:tcPr>
            <w:tcW w:w="2407" w:type="dxa"/>
            <w:vMerge/>
          </w:tcPr>
          <w:p w14:paraId="3CBE2B6F" w14:textId="77777777" w:rsidR="00AA2E7E" w:rsidRDefault="00AA2E7E" w:rsidP="0029057E">
            <w:pPr>
              <w:ind w:firstLine="0"/>
              <w:contextualSpacing/>
              <w:jc w:val="left"/>
              <w:rPr>
                <w:sz w:val="24"/>
                <w:szCs w:val="24"/>
              </w:rPr>
            </w:pPr>
          </w:p>
        </w:tc>
        <w:tc>
          <w:tcPr>
            <w:tcW w:w="1949" w:type="dxa"/>
            <w:vMerge/>
          </w:tcPr>
          <w:p w14:paraId="66950D00" w14:textId="77777777" w:rsidR="00AA2E7E" w:rsidRPr="00C12414" w:rsidRDefault="00AA2E7E" w:rsidP="0029057E">
            <w:pPr>
              <w:ind w:firstLine="0"/>
              <w:jc w:val="left"/>
              <w:rPr>
                <w:rFonts w:eastAsia="Times New Roman"/>
                <w:sz w:val="24"/>
                <w:szCs w:val="24"/>
                <w:lang w:eastAsia="ru-RU"/>
              </w:rPr>
            </w:pPr>
          </w:p>
        </w:tc>
      </w:tr>
      <w:tr w:rsidR="00AA2E7E" w:rsidRPr="00C12414" w14:paraId="127DD285" w14:textId="77777777" w:rsidTr="00F13523">
        <w:trPr>
          <w:trHeight w:val="247"/>
        </w:trPr>
        <w:tc>
          <w:tcPr>
            <w:tcW w:w="1001" w:type="dxa"/>
            <w:vMerge/>
          </w:tcPr>
          <w:p w14:paraId="3CDA187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5E91E51" w14:textId="77777777" w:rsidR="00AA2E7E" w:rsidRDefault="00AA2E7E" w:rsidP="0029057E">
            <w:pPr>
              <w:ind w:firstLine="0"/>
              <w:jc w:val="left"/>
              <w:rPr>
                <w:rFonts w:eastAsia="Times New Roman"/>
                <w:sz w:val="24"/>
                <w:szCs w:val="24"/>
                <w:lang w:eastAsia="ru-RU"/>
              </w:rPr>
            </w:pPr>
          </w:p>
        </w:tc>
        <w:tc>
          <w:tcPr>
            <w:tcW w:w="3544" w:type="dxa"/>
          </w:tcPr>
          <w:p w14:paraId="2B3CCCCA" w14:textId="6B8BB675"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689202C" w14:textId="58A5775E" w:rsidR="00AA2E7E" w:rsidRPr="00D30F2D" w:rsidRDefault="00AA2E7E" w:rsidP="00054AE3">
            <w:pPr>
              <w:ind w:firstLine="0"/>
              <w:contextualSpacing/>
              <w:jc w:val="center"/>
              <w:rPr>
                <w:sz w:val="24"/>
                <w:szCs w:val="24"/>
              </w:rPr>
            </w:pPr>
            <w:r>
              <w:rPr>
                <w:sz w:val="24"/>
                <w:szCs w:val="24"/>
              </w:rPr>
              <w:t>2045</w:t>
            </w:r>
          </w:p>
        </w:tc>
        <w:tc>
          <w:tcPr>
            <w:tcW w:w="2407" w:type="dxa"/>
            <w:vMerge/>
          </w:tcPr>
          <w:p w14:paraId="65A41A10" w14:textId="77777777" w:rsidR="00AA2E7E" w:rsidRDefault="00AA2E7E" w:rsidP="0029057E">
            <w:pPr>
              <w:ind w:firstLine="0"/>
              <w:contextualSpacing/>
              <w:jc w:val="left"/>
              <w:rPr>
                <w:sz w:val="24"/>
                <w:szCs w:val="24"/>
              </w:rPr>
            </w:pPr>
          </w:p>
        </w:tc>
        <w:tc>
          <w:tcPr>
            <w:tcW w:w="1949" w:type="dxa"/>
            <w:vMerge/>
          </w:tcPr>
          <w:p w14:paraId="6388CF19" w14:textId="77777777" w:rsidR="00AA2E7E" w:rsidRPr="00C12414" w:rsidRDefault="00AA2E7E" w:rsidP="0029057E">
            <w:pPr>
              <w:ind w:firstLine="0"/>
              <w:jc w:val="left"/>
              <w:rPr>
                <w:rFonts w:eastAsia="Times New Roman"/>
                <w:sz w:val="24"/>
                <w:szCs w:val="24"/>
                <w:lang w:eastAsia="ru-RU"/>
              </w:rPr>
            </w:pPr>
          </w:p>
        </w:tc>
      </w:tr>
      <w:tr w:rsidR="00AA2E7E" w:rsidRPr="00C12414" w14:paraId="75B8976C" w14:textId="77777777" w:rsidTr="00C76118">
        <w:trPr>
          <w:trHeight w:val="418"/>
        </w:trPr>
        <w:tc>
          <w:tcPr>
            <w:tcW w:w="1001" w:type="dxa"/>
            <w:vMerge w:val="restart"/>
          </w:tcPr>
          <w:p w14:paraId="0C0E5683" w14:textId="19AAE3AB"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10</w:t>
            </w:r>
            <w:r w:rsidRPr="00C12414">
              <w:rPr>
                <w:rFonts w:eastAsia="Times New Roman"/>
                <w:sz w:val="24"/>
                <w:szCs w:val="24"/>
                <w:lang w:eastAsia="ru-RU"/>
              </w:rPr>
              <w:t>.</w:t>
            </w:r>
          </w:p>
        </w:tc>
        <w:tc>
          <w:tcPr>
            <w:tcW w:w="2396" w:type="dxa"/>
            <w:vMerge w:val="restart"/>
          </w:tcPr>
          <w:p w14:paraId="1D19A3C7" w14:textId="09A25786"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7BACC80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E81CFD7" w14:textId="547ACF85"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Ижора</w:t>
            </w:r>
            <w:r w:rsidRPr="00C12414">
              <w:rPr>
                <w:rFonts w:eastAsia="Times New Roman"/>
                <w:sz w:val="24"/>
                <w:szCs w:val="24"/>
                <w:lang w:eastAsia="ru-RU"/>
              </w:rPr>
              <w:t>. 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Ижора, деревни Большое Верево, поселка при железнодорожной станции Верево</w:t>
            </w:r>
          </w:p>
        </w:tc>
        <w:tc>
          <w:tcPr>
            <w:tcW w:w="2407" w:type="dxa"/>
            <w:vMerge w:val="restart"/>
          </w:tcPr>
          <w:p w14:paraId="12F99FDD"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Ижора</w:t>
            </w:r>
            <w:r w:rsidRPr="00C12414">
              <w:rPr>
                <w:sz w:val="24"/>
                <w:szCs w:val="24"/>
              </w:rPr>
              <w:t>,</w:t>
            </w:r>
          </w:p>
          <w:p w14:paraId="751CD1DC" w14:textId="0D7698A9" w:rsidR="00AA2E7E" w:rsidRPr="00C12414" w:rsidRDefault="00AA2E7E" w:rsidP="0029057E">
            <w:pPr>
              <w:ind w:firstLine="0"/>
              <w:jc w:val="left"/>
              <w:rPr>
                <w:rFonts w:eastAsia="Times New Roman"/>
                <w:sz w:val="24"/>
                <w:szCs w:val="24"/>
                <w:lang w:eastAsia="ru-RU"/>
              </w:rPr>
            </w:pPr>
            <w:r>
              <w:rPr>
                <w:sz w:val="24"/>
                <w:szCs w:val="24"/>
              </w:rPr>
              <w:t>11</w:t>
            </w:r>
            <w:r w:rsidRPr="00C12414">
              <w:rPr>
                <w:sz w:val="24"/>
                <w:szCs w:val="24"/>
              </w:rPr>
              <w:t>:</w:t>
            </w:r>
            <w:r>
              <w:rPr>
                <w:sz w:val="24"/>
                <w:szCs w:val="24"/>
              </w:rPr>
              <w:t>О3:1</w:t>
            </w:r>
          </w:p>
        </w:tc>
        <w:tc>
          <w:tcPr>
            <w:tcW w:w="1949" w:type="dxa"/>
            <w:vMerge w:val="restart"/>
          </w:tcPr>
          <w:p w14:paraId="6DABDFE0"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DBCB7AF" w14:textId="77777777" w:rsidTr="00C76118">
        <w:trPr>
          <w:trHeight w:val="1034"/>
        </w:trPr>
        <w:tc>
          <w:tcPr>
            <w:tcW w:w="1001" w:type="dxa"/>
            <w:vMerge/>
          </w:tcPr>
          <w:p w14:paraId="4595FE9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65510DF" w14:textId="77777777" w:rsidR="00AA2E7E" w:rsidRDefault="00AA2E7E" w:rsidP="0029057E">
            <w:pPr>
              <w:ind w:firstLine="0"/>
              <w:jc w:val="left"/>
              <w:rPr>
                <w:rFonts w:eastAsia="Times New Roman"/>
                <w:sz w:val="24"/>
                <w:szCs w:val="24"/>
                <w:lang w:eastAsia="ru-RU"/>
              </w:rPr>
            </w:pPr>
          </w:p>
        </w:tc>
        <w:tc>
          <w:tcPr>
            <w:tcW w:w="3544" w:type="dxa"/>
          </w:tcPr>
          <w:p w14:paraId="2874F3F6" w14:textId="114400C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9BFD9A5" w14:textId="6CFF785A" w:rsidR="00AA2E7E" w:rsidRPr="00D30F2D" w:rsidRDefault="00AA2E7E" w:rsidP="0029057E">
            <w:pPr>
              <w:ind w:firstLine="0"/>
              <w:contextualSpacing/>
              <w:jc w:val="left"/>
              <w:rPr>
                <w:sz w:val="24"/>
                <w:szCs w:val="24"/>
              </w:rPr>
            </w:pPr>
            <w:r w:rsidRPr="003862AE">
              <w:rPr>
                <w:rFonts w:eastAsia="Times New Roman"/>
                <w:sz w:val="24"/>
                <w:szCs w:val="24"/>
                <w:lang w:eastAsia="ru-RU"/>
              </w:rPr>
              <w:t>Специализированный парк с преобладанием спортивной функции</w:t>
            </w:r>
            <w:r>
              <w:rPr>
                <w:rFonts w:eastAsia="Times New Roman"/>
                <w:sz w:val="24"/>
                <w:szCs w:val="24"/>
                <w:lang w:eastAsia="ru-RU"/>
              </w:rPr>
              <w:t xml:space="preserve"> (о</w:t>
            </w:r>
            <w:r w:rsidRPr="00793794">
              <w:rPr>
                <w:rFonts w:eastAsia="Times New Roman"/>
                <w:sz w:val="24"/>
                <w:szCs w:val="24"/>
                <w:lang w:eastAsia="ru-RU"/>
              </w:rPr>
              <w:t>ткрытые универсальные спортивные площадки без трибун</w:t>
            </w:r>
            <w:r>
              <w:rPr>
                <w:rFonts w:eastAsia="Times New Roman"/>
                <w:sz w:val="24"/>
                <w:szCs w:val="24"/>
                <w:lang w:eastAsia="ru-RU"/>
              </w:rPr>
              <w:t>)</w:t>
            </w:r>
          </w:p>
        </w:tc>
        <w:tc>
          <w:tcPr>
            <w:tcW w:w="2407" w:type="dxa"/>
            <w:vMerge/>
          </w:tcPr>
          <w:p w14:paraId="400D4809" w14:textId="77777777" w:rsidR="00AA2E7E" w:rsidRDefault="00AA2E7E" w:rsidP="0029057E">
            <w:pPr>
              <w:ind w:firstLine="0"/>
              <w:contextualSpacing/>
              <w:jc w:val="left"/>
              <w:rPr>
                <w:sz w:val="24"/>
                <w:szCs w:val="24"/>
              </w:rPr>
            </w:pPr>
          </w:p>
        </w:tc>
        <w:tc>
          <w:tcPr>
            <w:tcW w:w="1949" w:type="dxa"/>
            <w:vMerge/>
          </w:tcPr>
          <w:p w14:paraId="58916AD8" w14:textId="77777777" w:rsidR="00AA2E7E" w:rsidRPr="00C12414" w:rsidRDefault="00AA2E7E" w:rsidP="0029057E">
            <w:pPr>
              <w:ind w:firstLine="0"/>
              <w:jc w:val="left"/>
              <w:rPr>
                <w:rFonts w:eastAsia="Times New Roman"/>
                <w:sz w:val="24"/>
                <w:szCs w:val="24"/>
                <w:lang w:eastAsia="ru-RU"/>
              </w:rPr>
            </w:pPr>
          </w:p>
        </w:tc>
      </w:tr>
      <w:tr w:rsidR="00AA2E7E" w:rsidRPr="00C12414" w14:paraId="2820529D" w14:textId="77777777" w:rsidTr="00251A5A">
        <w:trPr>
          <w:trHeight w:val="60"/>
        </w:trPr>
        <w:tc>
          <w:tcPr>
            <w:tcW w:w="1001" w:type="dxa"/>
            <w:vMerge/>
          </w:tcPr>
          <w:p w14:paraId="6B7CC29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C4222A1" w14:textId="77777777" w:rsidR="00AA2E7E" w:rsidRDefault="00AA2E7E" w:rsidP="0029057E">
            <w:pPr>
              <w:ind w:firstLine="0"/>
              <w:jc w:val="left"/>
              <w:rPr>
                <w:rFonts w:eastAsia="Times New Roman"/>
                <w:sz w:val="24"/>
                <w:szCs w:val="24"/>
                <w:lang w:eastAsia="ru-RU"/>
              </w:rPr>
            </w:pPr>
          </w:p>
        </w:tc>
        <w:tc>
          <w:tcPr>
            <w:tcW w:w="3544" w:type="dxa"/>
          </w:tcPr>
          <w:p w14:paraId="00373310" w14:textId="29B0B72C"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0AEA59B" w14:textId="06E9DA50" w:rsidR="00AA2E7E" w:rsidRPr="003862AE" w:rsidRDefault="00AA2E7E" w:rsidP="0029057E">
            <w:pPr>
              <w:ind w:firstLine="0"/>
              <w:contextualSpacing/>
              <w:jc w:val="left"/>
              <w:rPr>
                <w:rFonts w:eastAsia="Times New Roman"/>
                <w:sz w:val="24"/>
                <w:szCs w:val="24"/>
                <w:lang w:eastAsia="ru-RU"/>
              </w:rPr>
            </w:pPr>
            <w:r>
              <w:rPr>
                <w:sz w:val="24"/>
                <w:szCs w:val="24"/>
              </w:rPr>
              <w:t>Спортивный парк</w:t>
            </w:r>
          </w:p>
        </w:tc>
        <w:tc>
          <w:tcPr>
            <w:tcW w:w="2407" w:type="dxa"/>
            <w:vMerge/>
          </w:tcPr>
          <w:p w14:paraId="27141F60" w14:textId="77777777" w:rsidR="00AA2E7E" w:rsidRDefault="00AA2E7E" w:rsidP="0029057E">
            <w:pPr>
              <w:ind w:firstLine="0"/>
              <w:contextualSpacing/>
              <w:jc w:val="left"/>
              <w:rPr>
                <w:sz w:val="24"/>
                <w:szCs w:val="24"/>
              </w:rPr>
            </w:pPr>
          </w:p>
        </w:tc>
        <w:tc>
          <w:tcPr>
            <w:tcW w:w="1949" w:type="dxa"/>
            <w:vMerge/>
          </w:tcPr>
          <w:p w14:paraId="4A047599" w14:textId="77777777" w:rsidR="00AA2E7E" w:rsidRPr="00C12414" w:rsidRDefault="00AA2E7E" w:rsidP="0029057E">
            <w:pPr>
              <w:ind w:firstLine="0"/>
              <w:jc w:val="left"/>
              <w:rPr>
                <w:rFonts w:eastAsia="Times New Roman"/>
                <w:sz w:val="24"/>
                <w:szCs w:val="24"/>
                <w:lang w:eastAsia="ru-RU"/>
              </w:rPr>
            </w:pPr>
          </w:p>
        </w:tc>
      </w:tr>
      <w:tr w:rsidR="00AA2E7E" w:rsidRPr="00C12414" w14:paraId="53453294" w14:textId="77777777" w:rsidTr="00C76118">
        <w:trPr>
          <w:trHeight w:val="218"/>
        </w:trPr>
        <w:tc>
          <w:tcPr>
            <w:tcW w:w="1001" w:type="dxa"/>
            <w:vMerge/>
          </w:tcPr>
          <w:p w14:paraId="2BDF9EE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CDFADBA" w14:textId="77777777" w:rsidR="00AA2E7E" w:rsidRDefault="00AA2E7E" w:rsidP="0029057E">
            <w:pPr>
              <w:ind w:firstLine="0"/>
              <w:jc w:val="left"/>
              <w:rPr>
                <w:rFonts w:eastAsia="Times New Roman"/>
                <w:sz w:val="24"/>
                <w:szCs w:val="24"/>
                <w:lang w:eastAsia="ru-RU"/>
              </w:rPr>
            </w:pPr>
          </w:p>
        </w:tc>
        <w:tc>
          <w:tcPr>
            <w:tcW w:w="3544" w:type="dxa"/>
          </w:tcPr>
          <w:p w14:paraId="6C18A00B" w14:textId="60B3EEF8" w:rsidR="00AA2E7E"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7C0C048" w14:textId="77777777" w:rsidR="00AA2E7E" w:rsidRPr="003862AE" w:rsidRDefault="00AA2E7E" w:rsidP="00054AE3">
            <w:pPr>
              <w:ind w:firstLine="0"/>
              <w:contextualSpacing/>
              <w:jc w:val="center"/>
              <w:rPr>
                <w:rFonts w:eastAsia="Times New Roman"/>
                <w:sz w:val="24"/>
                <w:szCs w:val="24"/>
                <w:lang w:eastAsia="ru-RU"/>
              </w:rPr>
            </w:pPr>
            <w:r>
              <w:rPr>
                <w:sz w:val="24"/>
                <w:szCs w:val="24"/>
              </w:rPr>
              <w:t>10,00</w:t>
            </w:r>
          </w:p>
        </w:tc>
        <w:tc>
          <w:tcPr>
            <w:tcW w:w="2407" w:type="dxa"/>
            <w:vMerge/>
          </w:tcPr>
          <w:p w14:paraId="089D4E6B" w14:textId="77777777" w:rsidR="00AA2E7E" w:rsidRDefault="00AA2E7E" w:rsidP="0029057E">
            <w:pPr>
              <w:ind w:firstLine="0"/>
              <w:contextualSpacing/>
              <w:jc w:val="left"/>
              <w:rPr>
                <w:sz w:val="24"/>
                <w:szCs w:val="24"/>
              </w:rPr>
            </w:pPr>
          </w:p>
        </w:tc>
        <w:tc>
          <w:tcPr>
            <w:tcW w:w="1949" w:type="dxa"/>
            <w:vMerge/>
          </w:tcPr>
          <w:p w14:paraId="15D6248F" w14:textId="77777777" w:rsidR="00AA2E7E" w:rsidRPr="00C12414" w:rsidRDefault="00AA2E7E" w:rsidP="0029057E">
            <w:pPr>
              <w:ind w:firstLine="0"/>
              <w:jc w:val="left"/>
              <w:rPr>
                <w:rFonts w:eastAsia="Times New Roman"/>
                <w:sz w:val="24"/>
                <w:szCs w:val="24"/>
                <w:lang w:eastAsia="ru-RU"/>
              </w:rPr>
            </w:pPr>
          </w:p>
        </w:tc>
      </w:tr>
      <w:tr w:rsidR="00AA2E7E" w:rsidRPr="00C12414" w14:paraId="17DF27AD" w14:textId="77777777" w:rsidTr="00C76118">
        <w:trPr>
          <w:trHeight w:val="218"/>
        </w:trPr>
        <w:tc>
          <w:tcPr>
            <w:tcW w:w="1001" w:type="dxa"/>
            <w:vMerge/>
          </w:tcPr>
          <w:p w14:paraId="20B22D3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E7C409C" w14:textId="77777777" w:rsidR="00AA2E7E" w:rsidRDefault="00AA2E7E" w:rsidP="0029057E">
            <w:pPr>
              <w:ind w:firstLine="0"/>
              <w:jc w:val="left"/>
              <w:rPr>
                <w:rFonts w:eastAsia="Times New Roman"/>
                <w:sz w:val="24"/>
                <w:szCs w:val="24"/>
                <w:lang w:eastAsia="ru-RU"/>
              </w:rPr>
            </w:pPr>
          </w:p>
        </w:tc>
        <w:tc>
          <w:tcPr>
            <w:tcW w:w="3544" w:type="dxa"/>
          </w:tcPr>
          <w:p w14:paraId="2FC78706" w14:textId="3BADA267" w:rsidR="00AA2E7E" w:rsidRDefault="00AA2E7E" w:rsidP="0029057E">
            <w:pPr>
              <w:ind w:firstLine="0"/>
              <w:jc w:val="left"/>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1493CFD1" w14:textId="0F3C19BF" w:rsidR="00AA2E7E" w:rsidRDefault="00AA2E7E" w:rsidP="0029057E">
            <w:pPr>
              <w:ind w:firstLine="0"/>
              <w:contextualSpacing/>
              <w:jc w:val="left"/>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05984837" w14:textId="77777777" w:rsidR="00AA2E7E" w:rsidRDefault="00AA2E7E" w:rsidP="0029057E">
            <w:pPr>
              <w:ind w:firstLine="0"/>
              <w:contextualSpacing/>
              <w:jc w:val="left"/>
              <w:rPr>
                <w:sz w:val="24"/>
                <w:szCs w:val="24"/>
              </w:rPr>
            </w:pPr>
          </w:p>
        </w:tc>
        <w:tc>
          <w:tcPr>
            <w:tcW w:w="1949" w:type="dxa"/>
            <w:vMerge/>
          </w:tcPr>
          <w:p w14:paraId="3E171DCD" w14:textId="77777777" w:rsidR="00AA2E7E" w:rsidRPr="00C12414" w:rsidRDefault="00AA2E7E" w:rsidP="0029057E">
            <w:pPr>
              <w:ind w:firstLine="0"/>
              <w:jc w:val="left"/>
              <w:rPr>
                <w:rFonts w:eastAsia="Times New Roman"/>
                <w:sz w:val="24"/>
                <w:szCs w:val="24"/>
                <w:lang w:eastAsia="ru-RU"/>
              </w:rPr>
            </w:pPr>
          </w:p>
        </w:tc>
      </w:tr>
      <w:tr w:rsidR="00AA2E7E" w:rsidRPr="00C12414" w14:paraId="07E84863" w14:textId="77777777" w:rsidTr="00C76118">
        <w:trPr>
          <w:trHeight w:val="218"/>
        </w:trPr>
        <w:tc>
          <w:tcPr>
            <w:tcW w:w="1001" w:type="dxa"/>
            <w:vMerge/>
          </w:tcPr>
          <w:p w14:paraId="02789A1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7BCBA93" w14:textId="77777777" w:rsidR="00AA2E7E" w:rsidRDefault="00AA2E7E" w:rsidP="0029057E">
            <w:pPr>
              <w:ind w:firstLine="0"/>
              <w:jc w:val="left"/>
              <w:rPr>
                <w:rFonts w:eastAsia="Times New Roman"/>
                <w:sz w:val="24"/>
                <w:szCs w:val="24"/>
                <w:lang w:eastAsia="ru-RU"/>
              </w:rPr>
            </w:pPr>
          </w:p>
        </w:tc>
        <w:tc>
          <w:tcPr>
            <w:tcW w:w="3544" w:type="dxa"/>
          </w:tcPr>
          <w:p w14:paraId="4E4E7F28" w14:textId="579DC649" w:rsidR="00AA2E7E" w:rsidRPr="00793794" w:rsidRDefault="00AA2E7E" w:rsidP="0029057E">
            <w:pPr>
              <w:ind w:firstLine="0"/>
              <w:jc w:val="left"/>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347105A3" w14:textId="3EE478BE" w:rsidR="0055462C" w:rsidRDefault="0055462C" w:rsidP="00054AE3">
            <w:pPr>
              <w:ind w:firstLine="0"/>
              <w:contextualSpacing/>
              <w:jc w:val="center"/>
              <w:rPr>
                <w:sz w:val="24"/>
                <w:szCs w:val="24"/>
              </w:rPr>
            </w:pPr>
            <w:r>
              <w:rPr>
                <w:sz w:val="24"/>
                <w:szCs w:val="24"/>
              </w:rPr>
              <w:t>4 000</w:t>
            </w:r>
          </w:p>
        </w:tc>
        <w:tc>
          <w:tcPr>
            <w:tcW w:w="2407" w:type="dxa"/>
            <w:vMerge/>
          </w:tcPr>
          <w:p w14:paraId="6EF20B77" w14:textId="77777777" w:rsidR="00AA2E7E" w:rsidRDefault="00AA2E7E" w:rsidP="0029057E">
            <w:pPr>
              <w:ind w:firstLine="0"/>
              <w:contextualSpacing/>
              <w:jc w:val="left"/>
              <w:rPr>
                <w:sz w:val="24"/>
                <w:szCs w:val="24"/>
              </w:rPr>
            </w:pPr>
          </w:p>
        </w:tc>
        <w:tc>
          <w:tcPr>
            <w:tcW w:w="1949" w:type="dxa"/>
            <w:vMerge/>
          </w:tcPr>
          <w:p w14:paraId="56AEB87C" w14:textId="77777777" w:rsidR="00AA2E7E" w:rsidRPr="00C12414" w:rsidRDefault="00AA2E7E" w:rsidP="0029057E">
            <w:pPr>
              <w:ind w:firstLine="0"/>
              <w:jc w:val="left"/>
              <w:rPr>
                <w:rFonts w:eastAsia="Times New Roman"/>
                <w:sz w:val="24"/>
                <w:szCs w:val="24"/>
                <w:lang w:eastAsia="ru-RU"/>
              </w:rPr>
            </w:pPr>
          </w:p>
        </w:tc>
      </w:tr>
      <w:tr w:rsidR="00AA2E7E" w:rsidRPr="00C12414" w14:paraId="2EAC9CF1" w14:textId="77777777" w:rsidTr="00C76118">
        <w:trPr>
          <w:trHeight w:val="218"/>
        </w:trPr>
        <w:tc>
          <w:tcPr>
            <w:tcW w:w="1001" w:type="dxa"/>
            <w:vMerge/>
          </w:tcPr>
          <w:p w14:paraId="6184B50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22EF92" w14:textId="77777777" w:rsidR="00AA2E7E" w:rsidRDefault="00AA2E7E" w:rsidP="0029057E">
            <w:pPr>
              <w:ind w:firstLine="0"/>
              <w:jc w:val="left"/>
              <w:rPr>
                <w:rFonts w:eastAsia="Times New Roman"/>
                <w:sz w:val="24"/>
                <w:szCs w:val="24"/>
                <w:lang w:eastAsia="ru-RU"/>
              </w:rPr>
            </w:pPr>
          </w:p>
        </w:tc>
        <w:tc>
          <w:tcPr>
            <w:tcW w:w="3544" w:type="dxa"/>
          </w:tcPr>
          <w:p w14:paraId="464D75D3" w14:textId="213E1E58" w:rsidR="00AA2E7E" w:rsidRPr="00793794" w:rsidRDefault="00AA2E7E" w:rsidP="0029057E">
            <w:pPr>
              <w:ind w:firstLine="0"/>
              <w:jc w:val="left"/>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24AE0BED" w14:textId="671EE6D0" w:rsidR="00AA2E7E" w:rsidRDefault="00AA2E7E" w:rsidP="00054AE3">
            <w:pPr>
              <w:ind w:firstLine="0"/>
              <w:contextualSpacing/>
              <w:jc w:val="center"/>
              <w:rPr>
                <w:sz w:val="24"/>
                <w:szCs w:val="24"/>
              </w:rPr>
            </w:pPr>
            <w:r>
              <w:rPr>
                <w:sz w:val="24"/>
                <w:szCs w:val="24"/>
              </w:rPr>
              <w:t>434</w:t>
            </w:r>
          </w:p>
        </w:tc>
        <w:tc>
          <w:tcPr>
            <w:tcW w:w="2407" w:type="dxa"/>
            <w:vMerge/>
          </w:tcPr>
          <w:p w14:paraId="440C48A2" w14:textId="77777777" w:rsidR="00AA2E7E" w:rsidRDefault="00AA2E7E" w:rsidP="0029057E">
            <w:pPr>
              <w:ind w:firstLine="0"/>
              <w:contextualSpacing/>
              <w:jc w:val="left"/>
              <w:rPr>
                <w:sz w:val="24"/>
                <w:szCs w:val="24"/>
              </w:rPr>
            </w:pPr>
          </w:p>
        </w:tc>
        <w:tc>
          <w:tcPr>
            <w:tcW w:w="1949" w:type="dxa"/>
            <w:vMerge/>
          </w:tcPr>
          <w:p w14:paraId="264B37E9" w14:textId="77777777" w:rsidR="00AA2E7E" w:rsidRPr="00C12414" w:rsidRDefault="00AA2E7E" w:rsidP="0029057E">
            <w:pPr>
              <w:ind w:firstLine="0"/>
              <w:jc w:val="left"/>
              <w:rPr>
                <w:rFonts w:eastAsia="Times New Roman"/>
                <w:sz w:val="24"/>
                <w:szCs w:val="24"/>
                <w:lang w:eastAsia="ru-RU"/>
              </w:rPr>
            </w:pPr>
          </w:p>
        </w:tc>
      </w:tr>
      <w:tr w:rsidR="00AA2E7E" w:rsidRPr="00C12414" w14:paraId="1A9B11EF" w14:textId="77777777" w:rsidTr="00C76118">
        <w:trPr>
          <w:trHeight w:val="218"/>
        </w:trPr>
        <w:tc>
          <w:tcPr>
            <w:tcW w:w="1001" w:type="dxa"/>
            <w:vMerge/>
          </w:tcPr>
          <w:p w14:paraId="6BF8C10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112009C" w14:textId="77777777" w:rsidR="00AA2E7E" w:rsidRDefault="00AA2E7E" w:rsidP="0029057E">
            <w:pPr>
              <w:ind w:firstLine="0"/>
              <w:jc w:val="left"/>
              <w:rPr>
                <w:rFonts w:eastAsia="Times New Roman"/>
                <w:sz w:val="24"/>
                <w:szCs w:val="24"/>
                <w:lang w:eastAsia="ru-RU"/>
              </w:rPr>
            </w:pPr>
          </w:p>
        </w:tc>
        <w:tc>
          <w:tcPr>
            <w:tcW w:w="3544" w:type="dxa"/>
          </w:tcPr>
          <w:p w14:paraId="6AAE3D35" w14:textId="2EEB08EB" w:rsidR="00AA2E7E" w:rsidRPr="00793794"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396F009B" w14:textId="09C1DB9E"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727718CA" w14:textId="77777777" w:rsidR="00AA2E7E" w:rsidRDefault="00AA2E7E" w:rsidP="0029057E">
            <w:pPr>
              <w:ind w:firstLine="0"/>
              <w:contextualSpacing/>
              <w:jc w:val="left"/>
              <w:rPr>
                <w:sz w:val="24"/>
                <w:szCs w:val="24"/>
              </w:rPr>
            </w:pPr>
          </w:p>
        </w:tc>
        <w:tc>
          <w:tcPr>
            <w:tcW w:w="1949" w:type="dxa"/>
            <w:vMerge/>
          </w:tcPr>
          <w:p w14:paraId="5DFEFF75" w14:textId="77777777" w:rsidR="00AA2E7E" w:rsidRPr="00C12414" w:rsidRDefault="00AA2E7E" w:rsidP="0029057E">
            <w:pPr>
              <w:ind w:firstLine="0"/>
              <w:jc w:val="left"/>
              <w:rPr>
                <w:rFonts w:eastAsia="Times New Roman"/>
                <w:sz w:val="24"/>
                <w:szCs w:val="24"/>
                <w:lang w:eastAsia="ru-RU"/>
              </w:rPr>
            </w:pPr>
          </w:p>
        </w:tc>
      </w:tr>
      <w:tr w:rsidR="00AA2E7E" w:rsidRPr="00C12414" w14:paraId="01C58F49" w14:textId="77777777" w:rsidTr="00C76118">
        <w:trPr>
          <w:trHeight w:val="464"/>
        </w:trPr>
        <w:tc>
          <w:tcPr>
            <w:tcW w:w="1001" w:type="dxa"/>
            <w:vMerge/>
          </w:tcPr>
          <w:p w14:paraId="6701E86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F3D4EA5" w14:textId="77777777" w:rsidR="00AA2E7E" w:rsidRDefault="00AA2E7E" w:rsidP="0029057E">
            <w:pPr>
              <w:ind w:firstLine="0"/>
              <w:jc w:val="left"/>
              <w:rPr>
                <w:rFonts w:eastAsia="Times New Roman"/>
                <w:sz w:val="24"/>
                <w:szCs w:val="24"/>
                <w:lang w:eastAsia="ru-RU"/>
              </w:rPr>
            </w:pPr>
          </w:p>
        </w:tc>
        <w:tc>
          <w:tcPr>
            <w:tcW w:w="3544" w:type="dxa"/>
          </w:tcPr>
          <w:p w14:paraId="7DFEF59E" w14:textId="1FD7E953"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9219AE5" w14:textId="6EB5A6A1" w:rsidR="00AA2E7E" w:rsidRPr="00D30F2D" w:rsidRDefault="00AA2E7E" w:rsidP="00054AE3">
            <w:pPr>
              <w:ind w:firstLine="0"/>
              <w:contextualSpacing/>
              <w:jc w:val="center"/>
              <w:rPr>
                <w:sz w:val="24"/>
                <w:szCs w:val="24"/>
              </w:rPr>
            </w:pPr>
            <w:r>
              <w:rPr>
                <w:sz w:val="24"/>
                <w:szCs w:val="24"/>
              </w:rPr>
              <w:t>2045</w:t>
            </w:r>
          </w:p>
        </w:tc>
        <w:tc>
          <w:tcPr>
            <w:tcW w:w="2407" w:type="dxa"/>
            <w:vMerge/>
          </w:tcPr>
          <w:p w14:paraId="59401DA1" w14:textId="77777777" w:rsidR="00AA2E7E" w:rsidRDefault="00AA2E7E" w:rsidP="0029057E">
            <w:pPr>
              <w:ind w:firstLine="0"/>
              <w:contextualSpacing/>
              <w:jc w:val="left"/>
              <w:rPr>
                <w:sz w:val="24"/>
                <w:szCs w:val="24"/>
              </w:rPr>
            </w:pPr>
          </w:p>
        </w:tc>
        <w:tc>
          <w:tcPr>
            <w:tcW w:w="1949" w:type="dxa"/>
            <w:vMerge/>
          </w:tcPr>
          <w:p w14:paraId="0BBD8C8C" w14:textId="77777777" w:rsidR="00AA2E7E" w:rsidRPr="00C12414" w:rsidRDefault="00AA2E7E" w:rsidP="0029057E">
            <w:pPr>
              <w:ind w:firstLine="0"/>
              <w:jc w:val="left"/>
              <w:rPr>
                <w:rFonts w:eastAsia="Times New Roman"/>
                <w:sz w:val="24"/>
                <w:szCs w:val="24"/>
                <w:lang w:eastAsia="ru-RU"/>
              </w:rPr>
            </w:pPr>
          </w:p>
        </w:tc>
      </w:tr>
      <w:tr w:rsidR="00AA2E7E" w:rsidRPr="00C12414" w14:paraId="0473A651" w14:textId="77777777" w:rsidTr="00C76118">
        <w:trPr>
          <w:trHeight w:val="418"/>
        </w:trPr>
        <w:tc>
          <w:tcPr>
            <w:tcW w:w="1001" w:type="dxa"/>
            <w:vMerge w:val="restart"/>
          </w:tcPr>
          <w:p w14:paraId="65BA6E25" w14:textId="24FECD4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11</w:t>
            </w:r>
            <w:r w:rsidRPr="00C12414">
              <w:rPr>
                <w:rFonts w:eastAsia="Times New Roman"/>
                <w:sz w:val="24"/>
                <w:szCs w:val="24"/>
                <w:lang w:eastAsia="ru-RU"/>
              </w:rPr>
              <w:t>.</w:t>
            </w:r>
          </w:p>
        </w:tc>
        <w:tc>
          <w:tcPr>
            <w:tcW w:w="2396" w:type="dxa"/>
            <w:vMerge w:val="restart"/>
          </w:tcPr>
          <w:p w14:paraId="3C207655" w14:textId="2346CFBB"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44687325"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6162B3A" w14:textId="27033314"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Малое Верево</w:t>
            </w:r>
            <w:r w:rsidRPr="00C12414">
              <w:rPr>
                <w:rFonts w:eastAsia="Times New Roman"/>
                <w:sz w:val="24"/>
                <w:szCs w:val="24"/>
                <w:lang w:eastAsia="ru-RU"/>
              </w:rPr>
              <w:t>. 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Малое Верево</w:t>
            </w:r>
          </w:p>
        </w:tc>
        <w:tc>
          <w:tcPr>
            <w:tcW w:w="2407" w:type="dxa"/>
            <w:vMerge w:val="restart"/>
          </w:tcPr>
          <w:p w14:paraId="3909B7FD"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55CCAEEF" w14:textId="44E43E60"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Р1:3</w:t>
            </w:r>
          </w:p>
        </w:tc>
        <w:tc>
          <w:tcPr>
            <w:tcW w:w="1949" w:type="dxa"/>
            <w:vMerge w:val="restart"/>
          </w:tcPr>
          <w:p w14:paraId="285FF62B"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76C8935" w14:textId="77777777" w:rsidTr="00C76118">
        <w:trPr>
          <w:trHeight w:val="1034"/>
        </w:trPr>
        <w:tc>
          <w:tcPr>
            <w:tcW w:w="1001" w:type="dxa"/>
            <w:vMerge/>
          </w:tcPr>
          <w:p w14:paraId="63C02AF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E3D591D" w14:textId="77777777" w:rsidR="00AA2E7E" w:rsidRDefault="00AA2E7E" w:rsidP="0029057E">
            <w:pPr>
              <w:ind w:firstLine="0"/>
              <w:jc w:val="left"/>
              <w:rPr>
                <w:rFonts w:eastAsia="Times New Roman"/>
                <w:sz w:val="24"/>
                <w:szCs w:val="24"/>
                <w:lang w:eastAsia="ru-RU"/>
              </w:rPr>
            </w:pPr>
          </w:p>
        </w:tc>
        <w:tc>
          <w:tcPr>
            <w:tcW w:w="3544" w:type="dxa"/>
          </w:tcPr>
          <w:p w14:paraId="72909263" w14:textId="0DACB3BC"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F4CCC8A" w14:textId="4431790B" w:rsidR="00AA2E7E" w:rsidRPr="00D30F2D" w:rsidRDefault="00AA2E7E" w:rsidP="0029057E">
            <w:pPr>
              <w:ind w:firstLine="0"/>
              <w:contextualSpacing/>
              <w:jc w:val="left"/>
              <w:rPr>
                <w:sz w:val="24"/>
                <w:szCs w:val="24"/>
              </w:rPr>
            </w:pPr>
            <w:r w:rsidRPr="003862AE">
              <w:rPr>
                <w:rFonts w:eastAsia="Times New Roman"/>
                <w:sz w:val="24"/>
                <w:szCs w:val="24"/>
                <w:lang w:eastAsia="ru-RU"/>
              </w:rPr>
              <w:t>Специализированный парк с преобладанием спортивной функции</w:t>
            </w:r>
            <w:r>
              <w:rPr>
                <w:rFonts w:eastAsia="Times New Roman"/>
                <w:sz w:val="24"/>
                <w:szCs w:val="24"/>
                <w:lang w:eastAsia="ru-RU"/>
              </w:rPr>
              <w:t xml:space="preserve"> (о</w:t>
            </w:r>
            <w:r w:rsidRPr="00793794">
              <w:rPr>
                <w:rFonts w:eastAsia="Times New Roman"/>
                <w:sz w:val="24"/>
                <w:szCs w:val="24"/>
                <w:lang w:eastAsia="ru-RU"/>
              </w:rPr>
              <w:t>ткрытые универсальные спортивные площадки без трибун</w:t>
            </w:r>
            <w:r>
              <w:rPr>
                <w:rFonts w:eastAsia="Times New Roman"/>
                <w:sz w:val="24"/>
                <w:szCs w:val="24"/>
                <w:lang w:eastAsia="ru-RU"/>
              </w:rPr>
              <w:t xml:space="preserve">) </w:t>
            </w:r>
          </w:p>
        </w:tc>
        <w:tc>
          <w:tcPr>
            <w:tcW w:w="2407" w:type="dxa"/>
            <w:vMerge/>
          </w:tcPr>
          <w:p w14:paraId="304F8541" w14:textId="77777777" w:rsidR="00AA2E7E" w:rsidRDefault="00AA2E7E" w:rsidP="0029057E">
            <w:pPr>
              <w:ind w:firstLine="0"/>
              <w:contextualSpacing/>
              <w:jc w:val="left"/>
              <w:rPr>
                <w:sz w:val="24"/>
                <w:szCs w:val="24"/>
              </w:rPr>
            </w:pPr>
          </w:p>
        </w:tc>
        <w:tc>
          <w:tcPr>
            <w:tcW w:w="1949" w:type="dxa"/>
            <w:vMerge/>
          </w:tcPr>
          <w:p w14:paraId="75B7CE26" w14:textId="77777777" w:rsidR="00AA2E7E" w:rsidRPr="00C12414" w:rsidRDefault="00AA2E7E" w:rsidP="0029057E">
            <w:pPr>
              <w:ind w:firstLine="0"/>
              <w:jc w:val="left"/>
              <w:rPr>
                <w:rFonts w:eastAsia="Times New Roman"/>
                <w:sz w:val="24"/>
                <w:szCs w:val="24"/>
                <w:lang w:eastAsia="ru-RU"/>
              </w:rPr>
            </w:pPr>
          </w:p>
        </w:tc>
      </w:tr>
      <w:tr w:rsidR="00AA2E7E" w:rsidRPr="00C12414" w14:paraId="13C5ADAB" w14:textId="77777777" w:rsidTr="00251A5A">
        <w:trPr>
          <w:trHeight w:val="60"/>
        </w:trPr>
        <w:tc>
          <w:tcPr>
            <w:tcW w:w="1001" w:type="dxa"/>
            <w:vMerge/>
          </w:tcPr>
          <w:p w14:paraId="03E4272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2BFC7C1" w14:textId="77777777" w:rsidR="00AA2E7E" w:rsidRDefault="00AA2E7E" w:rsidP="0029057E">
            <w:pPr>
              <w:ind w:firstLine="0"/>
              <w:jc w:val="left"/>
              <w:rPr>
                <w:rFonts w:eastAsia="Times New Roman"/>
                <w:sz w:val="24"/>
                <w:szCs w:val="24"/>
                <w:lang w:eastAsia="ru-RU"/>
              </w:rPr>
            </w:pPr>
          </w:p>
        </w:tc>
        <w:tc>
          <w:tcPr>
            <w:tcW w:w="3544" w:type="dxa"/>
          </w:tcPr>
          <w:p w14:paraId="725F3238" w14:textId="7D2F3431"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91678E4" w14:textId="5A775080" w:rsidR="00AA2E7E" w:rsidRPr="003862AE" w:rsidRDefault="00AA2E7E" w:rsidP="0029057E">
            <w:pPr>
              <w:ind w:firstLine="0"/>
              <w:contextualSpacing/>
              <w:jc w:val="left"/>
              <w:rPr>
                <w:rFonts w:eastAsia="Times New Roman"/>
                <w:sz w:val="24"/>
                <w:szCs w:val="24"/>
                <w:lang w:eastAsia="ru-RU"/>
              </w:rPr>
            </w:pPr>
            <w:r>
              <w:rPr>
                <w:sz w:val="24"/>
                <w:szCs w:val="24"/>
              </w:rPr>
              <w:t>Спортивный парк</w:t>
            </w:r>
          </w:p>
        </w:tc>
        <w:tc>
          <w:tcPr>
            <w:tcW w:w="2407" w:type="dxa"/>
            <w:vMerge/>
          </w:tcPr>
          <w:p w14:paraId="7E28A80E" w14:textId="77777777" w:rsidR="00AA2E7E" w:rsidRDefault="00AA2E7E" w:rsidP="0029057E">
            <w:pPr>
              <w:ind w:firstLine="0"/>
              <w:contextualSpacing/>
              <w:jc w:val="left"/>
              <w:rPr>
                <w:sz w:val="24"/>
                <w:szCs w:val="24"/>
              </w:rPr>
            </w:pPr>
          </w:p>
        </w:tc>
        <w:tc>
          <w:tcPr>
            <w:tcW w:w="1949" w:type="dxa"/>
            <w:vMerge/>
          </w:tcPr>
          <w:p w14:paraId="78C40A22" w14:textId="77777777" w:rsidR="00AA2E7E" w:rsidRPr="00C12414" w:rsidRDefault="00AA2E7E" w:rsidP="0029057E">
            <w:pPr>
              <w:ind w:firstLine="0"/>
              <w:jc w:val="left"/>
              <w:rPr>
                <w:rFonts w:eastAsia="Times New Roman"/>
                <w:sz w:val="24"/>
                <w:szCs w:val="24"/>
                <w:lang w:eastAsia="ru-RU"/>
              </w:rPr>
            </w:pPr>
          </w:p>
        </w:tc>
      </w:tr>
      <w:tr w:rsidR="00AA2E7E" w:rsidRPr="00C12414" w14:paraId="12DF827F" w14:textId="77777777" w:rsidTr="00C76118">
        <w:trPr>
          <w:trHeight w:val="218"/>
        </w:trPr>
        <w:tc>
          <w:tcPr>
            <w:tcW w:w="1001" w:type="dxa"/>
            <w:vMerge/>
          </w:tcPr>
          <w:p w14:paraId="09D8846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25C4E91" w14:textId="77777777" w:rsidR="00AA2E7E" w:rsidRDefault="00AA2E7E" w:rsidP="0029057E">
            <w:pPr>
              <w:ind w:firstLine="0"/>
              <w:jc w:val="left"/>
              <w:rPr>
                <w:rFonts w:eastAsia="Times New Roman"/>
                <w:sz w:val="24"/>
                <w:szCs w:val="24"/>
                <w:lang w:eastAsia="ru-RU"/>
              </w:rPr>
            </w:pPr>
          </w:p>
        </w:tc>
        <w:tc>
          <w:tcPr>
            <w:tcW w:w="3544" w:type="dxa"/>
          </w:tcPr>
          <w:p w14:paraId="3A3EE0C6" w14:textId="42B2D3EA" w:rsidR="00AA2E7E"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1941EC71" w14:textId="134A9D60" w:rsidR="00AA2E7E" w:rsidRPr="003862AE" w:rsidRDefault="00AA2E7E" w:rsidP="00054AE3">
            <w:pPr>
              <w:ind w:firstLine="0"/>
              <w:contextualSpacing/>
              <w:jc w:val="center"/>
              <w:rPr>
                <w:rFonts w:eastAsia="Times New Roman"/>
                <w:sz w:val="24"/>
                <w:szCs w:val="24"/>
                <w:lang w:eastAsia="ru-RU"/>
              </w:rPr>
            </w:pPr>
            <w:r>
              <w:rPr>
                <w:sz w:val="24"/>
                <w:szCs w:val="24"/>
              </w:rPr>
              <w:t>27,00</w:t>
            </w:r>
          </w:p>
        </w:tc>
        <w:tc>
          <w:tcPr>
            <w:tcW w:w="2407" w:type="dxa"/>
            <w:vMerge/>
          </w:tcPr>
          <w:p w14:paraId="11185CBB" w14:textId="77777777" w:rsidR="00AA2E7E" w:rsidRDefault="00AA2E7E" w:rsidP="0029057E">
            <w:pPr>
              <w:ind w:firstLine="0"/>
              <w:contextualSpacing/>
              <w:jc w:val="left"/>
              <w:rPr>
                <w:sz w:val="24"/>
                <w:szCs w:val="24"/>
              </w:rPr>
            </w:pPr>
          </w:p>
        </w:tc>
        <w:tc>
          <w:tcPr>
            <w:tcW w:w="1949" w:type="dxa"/>
            <w:vMerge/>
          </w:tcPr>
          <w:p w14:paraId="6EAA35D1" w14:textId="77777777" w:rsidR="00AA2E7E" w:rsidRPr="00C12414" w:rsidRDefault="00AA2E7E" w:rsidP="0029057E">
            <w:pPr>
              <w:ind w:firstLine="0"/>
              <w:jc w:val="left"/>
              <w:rPr>
                <w:rFonts w:eastAsia="Times New Roman"/>
                <w:sz w:val="24"/>
                <w:szCs w:val="24"/>
                <w:lang w:eastAsia="ru-RU"/>
              </w:rPr>
            </w:pPr>
          </w:p>
        </w:tc>
      </w:tr>
      <w:tr w:rsidR="00AA2E7E" w:rsidRPr="00C12414" w14:paraId="70994C69" w14:textId="77777777" w:rsidTr="00C76118">
        <w:trPr>
          <w:trHeight w:val="218"/>
        </w:trPr>
        <w:tc>
          <w:tcPr>
            <w:tcW w:w="1001" w:type="dxa"/>
            <w:vMerge/>
          </w:tcPr>
          <w:p w14:paraId="7233EC2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CF7AB4D" w14:textId="77777777" w:rsidR="00AA2E7E" w:rsidRDefault="00AA2E7E" w:rsidP="0029057E">
            <w:pPr>
              <w:ind w:firstLine="0"/>
              <w:jc w:val="left"/>
              <w:rPr>
                <w:rFonts w:eastAsia="Times New Roman"/>
                <w:sz w:val="24"/>
                <w:szCs w:val="24"/>
                <w:lang w:eastAsia="ru-RU"/>
              </w:rPr>
            </w:pPr>
          </w:p>
        </w:tc>
        <w:tc>
          <w:tcPr>
            <w:tcW w:w="3544" w:type="dxa"/>
          </w:tcPr>
          <w:p w14:paraId="54737912" w14:textId="4C1DCF4B" w:rsidR="00AA2E7E" w:rsidRDefault="00AA2E7E" w:rsidP="0029057E">
            <w:pPr>
              <w:ind w:firstLine="0"/>
              <w:jc w:val="left"/>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6CF8880B" w14:textId="2EA65912" w:rsidR="00AA2E7E" w:rsidRDefault="00AA2E7E" w:rsidP="0029057E">
            <w:pPr>
              <w:ind w:firstLine="0"/>
              <w:contextualSpacing/>
              <w:jc w:val="left"/>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15880C67" w14:textId="77777777" w:rsidR="00AA2E7E" w:rsidRDefault="00AA2E7E" w:rsidP="0029057E">
            <w:pPr>
              <w:ind w:firstLine="0"/>
              <w:contextualSpacing/>
              <w:jc w:val="left"/>
              <w:rPr>
                <w:sz w:val="24"/>
                <w:szCs w:val="24"/>
              </w:rPr>
            </w:pPr>
          </w:p>
        </w:tc>
        <w:tc>
          <w:tcPr>
            <w:tcW w:w="1949" w:type="dxa"/>
            <w:vMerge/>
          </w:tcPr>
          <w:p w14:paraId="1F508F61" w14:textId="77777777" w:rsidR="00AA2E7E" w:rsidRPr="00C12414" w:rsidRDefault="00AA2E7E" w:rsidP="0029057E">
            <w:pPr>
              <w:ind w:firstLine="0"/>
              <w:jc w:val="left"/>
              <w:rPr>
                <w:rFonts w:eastAsia="Times New Roman"/>
                <w:sz w:val="24"/>
                <w:szCs w:val="24"/>
                <w:lang w:eastAsia="ru-RU"/>
              </w:rPr>
            </w:pPr>
          </w:p>
        </w:tc>
      </w:tr>
      <w:tr w:rsidR="00AA2E7E" w:rsidRPr="00C12414" w14:paraId="09C0829D" w14:textId="77777777" w:rsidTr="00C76118">
        <w:trPr>
          <w:trHeight w:val="218"/>
        </w:trPr>
        <w:tc>
          <w:tcPr>
            <w:tcW w:w="1001" w:type="dxa"/>
            <w:vMerge/>
          </w:tcPr>
          <w:p w14:paraId="239E077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0907AEE" w14:textId="77777777" w:rsidR="00AA2E7E" w:rsidRDefault="00AA2E7E" w:rsidP="0029057E">
            <w:pPr>
              <w:ind w:firstLine="0"/>
              <w:jc w:val="left"/>
              <w:rPr>
                <w:rFonts w:eastAsia="Times New Roman"/>
                <w:sz w:val="24"/>
                <w:szCs w:val="24"/>
                <w:lang w:eastAsia="ru-RU"/>
              </w:rPr>
            </w:pPr>
          </w:p>
        </w:tc>
        <w:tc>
          <w:tcPr>
            <w:tcW w:w="3544" w:type="dxa"/>
          </w:tcPr>
          <w:p w14:paraId="41C8C01F" w14:textId="77777777" w:rsidR="00AA2E7E" w:rsidRDefault="00AA2E7E" w:rsidP="0029057E">
            <w:pPr>
              <w:ind w:firstLine="0"/>
              <w:jc w:val="left"/>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4D7F3FED" w14:textId="45B17CC2" w:rsidR="00AA2E7E" w:rsidRDefault="0055462C" w:rsidP="00054AE3">
            <w:pPr>
              <w:ind w:firstLine="0"/>
              <w:contextualSpacing/>
              <w:jc w:val="center"/>
              <w:rPr>
                <w:sz w:val="24"/>
                <w:szCs w:val="24"/>
              </w:rPr>
            </w:pPr>
            <w:r>
              <w:rPr>
                <w:sz w:val="24"/>
                <w:szCs w:val="24"/>
              </w:rPr>
              <w:t>20 000</w:t>
            </w:r>
          </w:p>
        </w:tc>
        <w:tc>
          <w:tcPr>
            <w:tcW w:w="2407" w:type="dxa"/>
            <w:vMerge/>
          </w:tcPr>
          <w:p w14:paraId="25C44429" w14:textId="77777777" w:rsidR="00AA2E7E" w:rsidRDefault="00AA2E7E" w:rsidP="0029057E">
            <w:pPr>
              <w:ind w:firstLine="0"/>
              <w:contextualSpacing/>
              <w:jc w:val="left"/>
              <w:rPr>
                <w:sz w:val="24"/>
                <w:szCs w:val="24"/>
              </w:rPr>
            </w:pPr>
          </w:p>
        </w:tc>
        <w:tc>
          <w:tcPr>
            <w:tcW w:w="1949" w:type="dxa"/>
            <w:vMerge/>
          </w:tcPr>
          <w:p w14:paraId="7577A34C" w14:textId="77777777" w:rsidR="00AA2E7E" w:rsidRPr="00C12414" w:rsidRDefault="00AA2E7E" w:rsidP="0029057E">
            <w:pPr>
              <w:ind w:firstLine="0"/>
              <w:jc w:val="left"/>
              <w:rPr>
                <w:rFonts w:eastAsia="Times New Roman"/>
                <w:sz w:val="24"/>
                <w:szCs w:val="24"/>
                <w:lang w:eastAsia="ru-RU"/>
              </w:rPr>
            </w:pPr>
          </w:p>
        </w:tc>
      </w:tr>
      <w:tr w:rsidR="00AA2E7E" w:rsidRPr="00C12414" w14:paraId="5CA148AC" w14:textId="77777777" w:rsidTr="00C76118">
        <w:trPr>
          <w:trHeight w:val="218"/>
        </w:trPr>
        <w:tc>
          <w:tcPr>
            <w:tcW w:w="1001" w:type="dxa"/>
            <w:vMerge/>
          </w:tcPr>
          <w:p w14:paraId="6AC36E1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6626741" w14:textId="77777777" w:rsidR="00AA2E7E" w:rsidRDefault="00AA2E7E" w:rsidP="0029057E">
            <w:pPr>
              <w:ind w:firstLine="0"/>
              <w:jc w:val="left"/>
              <w:rPr>
                <w:rFonts w:eastAsia="Times New Roman"/>
                <w:sz w:val="24"/>
                <w:szCs w:val="24"/>
                <w:lang w:eastAsia="ru-RU"/>
              </w:rPr>
            </w:pPr>
          </w:p>
        </w:tc>
        <w:tc>
          <w:tcPr>
            <w:tcW w:w="3544" w:type="dxa"/>
          </w:tcPr>
          <w:p w14:paraId="682003B9" w14:textId="694E67DC" w:rsidR="00AA2E7E" w:rsidRPr="00793794" w:rsidRDefault="00AA2E7E" w:rsidP="0029057E">
            <w:pPr>
              <w:ind w:firstLine="0"/>
              <w:jc w:val="left"/>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2F3BCB9E" w14:textId="7FF355EF" w:rsidR="00AA2E7E" w:rsidRDefault="00AA2E7E" w:rsidP="00054AE3">
            <w:pPr>
              <w:ind w:firstLine="0"/>
              <w:contextualSpacing/>
              <w:jc w:val="center"/>
              <w:rPr>
                <w:sz w:val="24"/>
                <w:szCs w:val="24"/>
              </w:rPr>
            </w:pPr>
            <w:r>
              <w:rPr>
                <w:sz w:val="24"/>
                <w:szCs w:val="24"/>
              </w:rPr>
              <w:t>1 956</w:t>
            </w:r>
          </w:p>
        </w:tc>
        <w:tc>
          <w:tcPr>
            <w:tcW w:w="2407" w:type="dxa"/>
            <w:vMerge/>
          </w:tcPr>
          <w:p w14:paraId="23FF2618" w14:textId="77777777" w:rsidR="00AA2E7E" w:rsidRDefault="00AA2E7E" w:rsidP="0029057E">
            <w:pPr>
              <w:ind w:firstLine="0"/>
              <w:contextualSpacing/>
              <w:jc w:val="left"/>
              <w:rPr>
                <w:sz w:val="24"/>
                <w:szCs w:val="24"/>
              </w:rPr>
            </w:pPr>
          </w:p>
        </w:tc>
        <w:tc>
          <w:tcPr>
            <w:tcW w:w="1949" w:type="dxa"/>
            <w:vMerge/>
          </w:tcPr>
          <w:p w14:paraId="0E653B51" w14:textId="77777777" w:rsidR="00AA2E7E" w:rsidRPr="00C12414" w:rsidRDefault="00AA2E7E" w:rsidP="0029057E">
            <w:pPr>
              <w:ind w:firstLine="0"/>
              <w:jc w:val="left"/>
              <w:rPr>
                <w:rFonts w:eastAsia="Times New Roman"/>
                <w:sz w:val="24"/>
                <w:szCs w:val="24"/>
                <w:lang w:eastAsia="ru-RU"/>
              </w:rPr>
            </w:pPr>
          </w:p>
        </w:tc>
      </w:tr>
      <w:tr w:rsidR="00AA2E7E" w:rsidRPr="00C12414" w14:paraId="0FD802B8" w14:textId="77777777" w:rsidTr="00C76118">
        <w:trPr>
          <w:trHeight w:val="218"/>
        </w:trPr>
        <w:tc>
          <w:tcPr>
            <w:tcW w:w="1001" w:type="dxa"/>
            <w:vMerge/>
          </w:tcPr>
          <w:p w14:paraId="0384106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C754342" w14:textId="77777777" w:rsidR="00AA2E7E" w:rsidRDefault="00AA2E7E" w:rsidP="0029057E">
            <w:pPr>
              <w:ind w:firstLine="0"/>
              <w:jc w:val="left"/>
              <w:rPr>
                <w:rFonts w:eastAsia="Times New Roman"/>
                <w:sz w:val="24"/>
                <w:szCs w:val="24"/>
                <w:lang w:eastAsia="ru-RU"/>
              </w:rPr>
            </w:pPr>
          </w:p>
        </w:tc>
        <w:tc>
          <w:tcPr>
            <w:tcW w:w="3544" w:type="dxa"/>
          </w:tcPr>
          <w:p w14:paraId="39A23C01" w14:textId="55447308" w:rsidR="00AA2E7E" w:rsidRPr="00793794"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FE4C41D" w14:textId="3DFDE5CE"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26444688" w14:textId="77777777" w:rsidR="00AA2E7E" w:rsidRDefault="00AA2E7E" w:rsidP="0029057E">
            <w:pPr>
              <w:ind w:firstLine="0"/>
              <w:contextualSpacing/>
              <w:jc w:val="left"/>
              <w:rPr>
                <w:sz w:val="24"/>
                <w:szCs w:val="24"/>
              </w:rPr>
            </w:pPr>
          </w:p>
        </w:tc>
        <w:tc>
          <w:tcPr>
            <w:tcW w:w="1949" w:type="dxa"/>
            <w:vMerge/>
          </w:tcPr>
          <w:p w14:paraId="24529983" w14:textId="77777777" w:rsidR="00AA2E7E" w:rsidRPr="00C12414" w:rsidRDefault="00AA2E7E" w:rsidP="0029057E">
            <w:pPr>
              <w:ind w:firstLine="0"/>
              <w:jc w:val="left"/>
              <w:rPr>
                <w:rFonts w:eastAsia="Times New Roman"/>
                <w:sz w:val="24"/>
                <w:szCs w:val="24"/>
                <w:lang w:eastAsia="ru-RU"/>
              </w:rPr>
            </w:pPr>
          </w:p>
        </w:tc>
      </w:tr>
      <w:tr w:rsidR="00AA2E7E" w:rsidRPr="00C12414" w14:paraId="19BEC22E" w14:textId="77777777" w:rsidTr="00C76118">
        <w:trPr>
          <w:trHeight w:val="464"/>
        </w:trPr>
        <w:tc>
          <w:tcPr>
            <w:tcW w:w="1001" w:type="dxa"/>
            <w:vMerge/>
          </w:tcPr>
          <w:p w14:paraId="395F790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EB20F81" w14:textId="77777777" w:rsidR="00AA2E7E" w:rsidRDefault="00AA2E7E" w:rsidP="0029057E">
            <w:pPr>
              <w:ind w:firstLine="0"/>
              <w:jc w:val="left"/>
              <w:rPr>
                <w:rFonts w:eastAsia="Times New Roman"/>
                <w:sz w:val="24"/>
                <w:szCs w:val="24"/>
                <w:lang w:eastAsia="ru-RU"/>
              </w:rPr>
            </w:pPr>
          </w:p>
        </w:tc>
        <w:tc>
          <w:tcPr>
            <w:tcW w:w="3544" w:type="dxa"/>
          </w:tcPr>
          <w:p w14:paraId="3009902C" w14:textId="6E3E807C"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9ECA652" w14:textId="598AC6A2" w:rsidR="00AA2E7E" w:rsidRPr="00D30F2D" w:rsidRDefault="00AA2E7E" w:rsidP="00054AE3">
            <w:pPr>
              <w:ind w:firstLine="0"/>
              <w:contextualSpacing/>
              <w:jc w:val="center"/>
              <w:rPr>
                <w:sz w:val="24"/>
                <w:szCs w:val="24"/>
              </w:rPr>
            </w:pPr>
            <w:r>
              <w:rPr>
                <w:sz w:val="24"/>
                <w:szCs w:val="24"/>
              </w:rPr>
              <w:t>2045</w:t>
            </w:r>
          </w:p>
        </w:tc>
        <w:tc>
          <w:tcPr>
            <w:tcW w:w="2407" w:type="dxa"/>
            <w:vMerge/>
          </w:tcPr>
          <w:p w14:paraId="06B59CCA" w14:textId="77777777" w:rsidR="00AA2E7E" w:rsidRDefault="00AA2E7E" w:rsidP="0029057E">
            <w:pPr>
              <w:ind w:firstLine="0"/>
              <w:contextualSpacing/>
              <w:jc w:val="left"/>
              <w:rPr>
                <w:sz w:val="24"/>
                <w:szCs w:val="24"/>
              </w:rPr>
            </w:pPr>
          </w:p>
        </w:tc>
        <w:tc>
          <w:tcPr>
            <w:tcW w:w="1949" w:type="dxa"/>
            <w:vMerge/>
          </w:tcPr>
          <w:p w14:paraId="004CB4BF" w14:textId="77777777" w:rsidR="00AA2E7E" w:rsidRPr="00C12414" w:rsidRDefault="00AA2E7E" w:rsidP="0029057E">
            <w:pPr>
              <w:ind w:firstLine="0"/>
              <w:jc w:val="left"/>
              <w:rPr>
                <w:rFonts w:eastAsia="Times New Roman"/>
                <w:sz w:val="24"/>
                <w:szCs w:val="24"/>
                <w:lang w:eastAsia="ru-RU"/>
              </w:rPr>
            </w:pPr>
          </w:p>
        </w:tc>
      </w:tr>
      <w:tr w:rsidR="00AA2E7E" w:rsidRPr="00C12414" w14:paraId="0F392859" w14:textId="77777777" w:rsidTr="00C76118">
        <w:trPr>
          <w:trHeight w:val="418"/>
        </w:trPr>
        <w:tc>
          <w:tcPr>
            <w:tcW w:w="1001" w:type="dxa"/>
            <w:vMerge w:val="restart"/>
          </w:tcPr>
          <w:p w14:paraId="3D5B779E" w14:textId="7A7AC5F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12</w:t>
            </w:r>
            <w:r w:rsidRPr="00C12414">
              <w:rPr>
                <w:rFonts w:eastAsia="Times New Roman"/>
                <w:sz w:val="24"/>
                <w:szCs w:val="24"/>
                <w:lang w:eastAsia="ru-RU"/>
              </w:rPr>
              <w:t>.</w:t>
            </w:r>
          </w:p>
        </w:tc>
        <w:tc>
          <w:tcPr>
            <w:tcW w:w="2396" w:type="dxa"/>
            <w:vMerge w:val="restart"/>
          </w:tcPr>
          <w:p w14:paraId="7908C29C" w14:textId="0C376F99"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601ECF2F"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8FF294D" w14:textId="0DB6D74F"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Малое Верево</w:t>
            </w:r>
            <w:r w:rsidRPr="00C12414">
              <w:rPr>
                <w:rFonts w:eastAsia="Times New Roman"/>
                <w:sz w:val="24"/>
                <w:szCs w:val="24"/>
                <w:lang w:eastAsia="ru-RU"/>
              </w:rPr>
              <w:t>. 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Малое Верево</w:t>
            </w:r>
          </w:p>
        </w:tc>
        <w:tc>
          <w:tcPr>
            <w:tcW w:w="2407" w:type="dxa"/>
            <w:vMerge w:val="restart"/>
          </w:tcPr>
          <w:p w14:paraId="0FE01FAE"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242C0C3C" w14:textId="7D042CC8"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48DE323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F20B7C8" w14:textId="77777777" w:rsidTr="00C76118">
        <w:trPr>
          <w:trHeight w:val="1034"/>
        </w:trPr>
        <w:tc>
          <w:tcPr>
            <w:tcW w:w="1001" w:type="dxa"/>
            <w:vMerge/>
          </w:tcPr>
          <w:p w14:paraId="1ECD92E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F8AA1EE" w14:textId="77777777" w:rsidR="00AA2E7E" w:rsidRDefault="00AA2E7E" w:rsidP="0029057E">
            <w:pPr>
              <w:ind w:firstLine="0"/>
              <w:jc w:val="left"/>
              <w:rPr>
                <w:rFonts w:eastAsia="Times New Roman"/>
                <w:sz w:val="24"/>
                <w:szCs w:val="24"/>
                <w:lang w:eastAsia="ru-RU"/>
              </w:rPr>
            </w:pPr>
          </w:p>
        </w:tc>
        <w:tc>
          <w:tcPr>
            <w:tcW w:w="3544" w:type="dxa"/>
          </w:tcPr>
          <w:p w14:paraId="14730FC4" w14:textId="69DF8A7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D307FB0" w14:textId="182609E6" w:rsidR="00AA2E7E" w:rsidRPr="00D30F2D" w:rsidRDefault="00AA2E7E" w:rsidP="0029057E">
            <w:pPr>
              <w:ind w:firstLine="0"/>
              <w:contextualSpacing/>
              <w:jc w:val="left"/>
              <w:rPr>
                <w:sz w:val="24"/>
                <w:szCs w:val="24"/>
              </w:rPr>
            </w:pPr>
            <w:r w:rsidRPr="00691536">
              <w:rPr>
                <w:rFonts w:eastAsia="Times New Roman"/>
                <w:sz w:val="24"/>
                <w:szCs w:val="24"/>
                <w:lang w:eastAsia="ru-RU"/>
              </w:rPr>
              <w:t>Система бульваров и/или скверов</w:t>
            </w:r>
            <w:r>
              <w:rPr>
                <w:rFonts w:eastAsia="Times New Roman"/>
                <w:sz w:val="24"/>
                <w:szCs w:val="24"/>
                <w:lang w:eastAsia="ru-RU"/>
              </w:rPr>
              <w:t xml:space="preserve"> с включением открытых универсальных спортивных площадок</w:t>
            </w:r>
          </w:p>
        </w:tc>
        <w:tc>
          <w:tcPr>
            <w:tcW w:w="2407" w:type="dxa"/>
            <w:vMerge/>
          </w:tcPr>
          <w:p w14:paraId="689F403A" w14:textId="77777777" w:rsidR="00AA2E7E" w:rsidRDefault="00AA2E7E" w:rsidP="0029057E">
            <w:pPr>
              <w:ind w:firstLine="0"/>
              <w:contextualSpacing/>
              <w:jc w:val="left"/>
              <w:rPr>
                <w:sz w:val="24"/>
                <w:szCs w:val="24"/>
              </w:rPr>
            </w:pPr>
          </w:p>
        </w:tc>
        <w:tc>
          <w:tcPr>
            <w:tcW w:w="1949" w:type="dxa"/>
            <w:vMerge/>
          </w:tcPr>
          <w:p w14:paraId="406FE13D" w14:textId="77777777" w:rsidR="00AA2E7E" w:rsidRPr="00C12414" w:rsidRDefault="00AA2E7E" w:rsidP="0029057E">
            <w:pPr>
              <w:ind w:firstLine="0"/>
              <w:jc w:val="left"/>
              <w:rPr>
                <w:rFonts w:eastAsia="Times New Roman"/>
                <w:sz w:val="24"/>
                <w:szCs w:val="24"/>
                <w:lang w:eastAsia="ru-RU"/>
              </w:rPr>
            </w:pPr>
          </w:p>
        </w:tc>
      </w:tr>
      <w:tr w:rsidR="00AA2E7E" w:rsidRPr="00C12414" w14:paraId="6CC8F33B" w14:textId="77777777" w:rsidTr="00251A5A">
        <w:trPr>
          <w:trHeight w:val="60"/>
        </w:trPr>
        <w:tc>
          <w:tcPr>
            <w:tcW w:w="1001" w:type="dxa"/>
            <w:vMerge/>
          </w:tcPr>
          <w:p w14:paraId="0F46DE7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CD02F81" w14:textId="77777777" w:rsidR="00AA2E7E" w:rsidRDefault="00AA2E7E" w:rsidP="0029057E">
            <w:pPr>
              <w:ind w:firstLine="0"/>
              <w:jc w:val="left"/>
              <w:rPr>
                <w:rFonts w:eastAsia="Times New Roman"/>
                <w:sz w:val="24"/>
                <w:szCs w:val="24"/>
                <w:lang w:eastAsia="ru-RU"/>
              </w:rPr>
            </w:pPr>
          </w:p>
        </w:tc>
        <w:tc>
          <w:tcPr>
            <w:tcW w:w="3544" w:type="dxa"/>
          </w:tcPr>
          <w:p w14:paraId="49BB1FE9" w14:textId="04EFD7C2"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2AC40264" w14:textId="7EA88BBA" w:rsidR="00AA2E7E" w:rsidRPr="00691536" w:rsidRDefault="00AA2E7E" w:rsidP="0029057E">
            <w:pPr>
              <w:ind w:firstLine="0"/>
              <w:contextualSpacing/>
              <w:jc w:val="left"/>
              <w:rPr>
                <w:rFonts w:eastAsia="Times New Roman"/>
                <w:sz w:val="24"/>
                <w:szCs w:val="24"/>
                <w:lang w:eastAsia="ru-RU"/>
              </w:rPr>
            </w:pPr>
            <w:r>
              <w:rPr>
                <w:rFonts w:eastAsia="Times New Roman"/>
                <w:sz w:val="24"/>
                <w:szCs w:val="24"/>
                <w:lang w:eastAsia="ru-RU"/>
              </w:rPr>
              <w:t>Сквер</w:t>
            </w:r>
          </w:p>
        </w:tc>
        <w:tc>
          <w:tcPr>
            <w:tcW w:w="2407" w:type="dxa"/>
            <w:vMerge/>
          </w:tcPr>
          <w:p w14:paraId="3C9C7A83" w14:textId="77777777" w:rsidR="00AA2E7E" w:rsidRDefault="00AA2E7E" w:rsidP="0029057E">
            <w:pPr>
              <w:ind w:firstLine="0"/>
              <w:contextualSpacing/>
              <w:jc w:val="left"/>
              <w:rPr>
                <w:sz w:val="24"/>
                <w:szCs w:val="24"/>
              </w:rPr>
            </w:pPr>
          </w:p>
        </w:tc>
        <w:tc>
          <w:tcPr>
            <w:tcW w:w="1949" w:type="dxa"/>
            <w:vMerge/>
          </w:tcPr>
          <w:p w14:paraId="5A14D8AB" w14:textId="77777777" w:rsidR="00AA2E7E" w:rsidRPr="00C12414" w:rsidRDefault="00AA2E7E" w:rsidP="0029057E">
            <w:pPr>
              <w:ind w:firstLine="0"/>
              <w:jc w:val="left"/>
              <w:rPr>
                <w:rFonts w:eastAsia="Times New Roman"/>
                <w:sz w:val="24"/>
                <w:szCs w:val="24"/>
                <w:lang w:eastAsia="ru-RU"/>
              </w:rPr>
            </w:pPr>
          </w:p>
        </w:tc>
      </w:tr>
      <w:tr w:rsidR="00AA2E7E" w:rsidRPr="00C12414" w14:paraId="68FEC8EA" w14:textId="77777777" w:rsidTr="00C76118">
        <w:trPr>
          <w:trHeight w:val="218"/>
        </w:trPr>
        <w:tc>
          <w:tcPr>
            <w:tcW w:w="1001" w:type="dxa"/>
            <w:vMerge/>
          </w:tcPr>
          <w:p w14:paraId="4537263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FC29693" w14:textId="77777777" w:rsidR="00AA2E7E" w:rsidRDefault="00AA2E7E" w:rsidP="0029057E">
            <w:pPr>
              <w:ind w:firstLine="0"/>
              <w:jc w:val="left"/>
              <w:rPr>
                <w:rFonts w:eastAsia="Times New Roman"/>
                <w:sz w:val="24"/>
                <w:szCs w:val="24"/>
                <w:lang w:eastAsia="ru-RU"/>
              </w:rPr>
            </w:pPr>
          </w:p>
        </w:tc>
        <w:tc>
          <w:tcPr>
            <w:tcW w:w="3544" w:type="dxa"/>
          </w:tcPr>
          <w:p w14:paraId="171769E2" w14:textId="2231440F" w:rsidR="00AA2E7E"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7845CCE7" w14:textId="517ADE29" w:rsidR="00AA2E7E" w:rsidRPr="003862AE" w:rsidRDefault="00AA2E7E" w:rsidP="00054AE3">
            <w:pPr>
              <w:ind w:firstLine="0"/>
              <w:contextualSpacing/>
              <w:jc w:val="center"/>
              <w:rPr>
                <w:rFonts w:eastAsia="Times New Roman"/>
                <w:sz w:val="24"/>
                <w:szCs w:val="24"/>
                <w:lang w:eastAsia="ru-RU"/>
              </w:rPr>
            </w:pPr>
            <w:r>
              <w:rPr>
                <w:sz w:val="24"/>
                <w:szCs w:val="24"/>
              </w:rPr>
              <w:t>27,50</w:t>
            </w:r>
          </w:p>
        </w:tc>
        <w:tc>
          <w:tcPr>
            <w:tcW w:w="2407" w:type="dxa"/>
            <w:vMerge/>
          </w:tcPr>
          <w:p w14:paraId="28D2B6E6" w14:textId="77777777" w:rsidR="00AA2E7E" w:rsidRDefault="00AA2E7E" w:rsidP="0029057E">
            <w:pPr>
              <w:ind w:firstLine="0"/>
              <w:contextualSpacing/>
              <w:jc w:val="left"/>
              <w:rPr>
                <w:sz w:val="24"/>
                <w:szCs w:val="24"/>
              </w:rPr>
            </w:pPr>
          </w:p>
        </w:tc>
        <w:tc>
          <w:tcPr>
            <w:tcW w:w="1949" w:type="dxa"/>
            <w:vMerge/>
          </w:tcPr>
          <w:p w14:paraId="36BF6E7F" w14:textId="77777777" w:rsidR="00AA2E7E" w:rsidRPr="00C12414" w:rsidRDefault="00AA2E7E" w:rsidP="0029057E">
            <w:pPr>
              <w:ind w:firstLine="0"/>
              <w:jc w:val="left"/>
              <w:rPr>
                <w:rFonts w:eastAsia="Times New Roman"/>
                <w:sz w:val="24"/>
                <w:szCs w:val="24"/>
                <w:lang w:eastAsia="ru-RU"/>
              </w:rPr>
            </w:pPr>
          </w:p>
        </w:tc>
      </w:tr>
      <w:tr w:rsidR="00AA2E7E" w:rsidRPr="00C12414" w14:paraId="5549EEDC" w14:textId="77777777" w:rsidTr="00C76118">
        <w:trPr>
          <w:trHeight w:val="218"/>
        </w:trPr>
        <w:tc>
          <w:tcPr>
            <w:tcW w:w="1001" w:type="dxa"/>
            <w:vMerge/>
          </w:tcPr>
          <w:p w14:paraId="5676DE9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947181C" w14:textId="77777777" w:rsidR="00AA2E7E" w:rsidRDefault="00AA2E7E" w:rsidP="0029057E">
            <w:pPr>
              <w:ind w:firstLine="0"/>
              <w:jc w:val="left"/>
              <w:rPr>
                <w:rFonts w:eastAsia="Times New Roman"/>
                <w:sz w:val="24"/>
                <w:szCs w:val="24"/>
                <w:lang w:eastAsia="ru-RU"/>
              </w:rPr>
            </w:pPr>
          </w:p>
        </w:tc>
        <w:tc>
          <w:tcPr>
            <w:tcW w:w="3544" w:type="dxa"/>
          </w:tcPr>
          <w:p w14:paraId="2774B34E" w14:textId="12EC7BAE" w:rsidR="00AA2E7E" w:rsidRDefault="00AA2E7E" w:rsidP="0029057E">
            <w:pPr>
              <w:ind w:firstLine="0"/>
              <w:jc w:val="left"/>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430F759A" w14:textId="1551881F" w:rsidR="00AA2E7E" w:rsidRDefault="00AA2E7E" w:rsidP="0029057E">
            <w:pPr>
              <w:ind w:firstLine="0"/>
              <w:contextualSpacing/>
              <w:jc w:val="left"/>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431F6C9D" w14:textId="77777777" w:rsidR="00AA2E7E" w:rsidRDefault="00AA2E7E" w:rsidP="0029057E">
            <w:pPr>
              <w:ind w:firstLine="0"/>
              <w:contextualSpacing/>
              <w:jc w:val="left"/>
              <w:rPr>
                <w:sz w:val="24"/>
                <w:szCs w:val="24"/>
              </w:rPr>
            </w:pPr>
          </w:p>
        </w:tc>
        <w:tc>
          <w:tcPr>
            <w:tcW w:w="1949" w:type="dxa"/>
            <w:vMerge/>
          </w:tcPr>
          <w:p w14:paraId="27968A72" w14:textId="77777777" w:rsidR="00AA2E7E" w:rsidRPr="00C12414" w:rsidRDefault="00AA2E7E" w:rsidP="0029057E">
            <w:pPr>
              <w:ind w:firstLine="0"/>
              <w:jc w:val="left"/>
              <w:rPr>
                <w:rFonts w:eastAsia="Times New Roman"/>
                <w:sz w:val="24"/>
                <w:szCs w:val="24"/>
                <w:lang w:eastAsia="ru-RU"/>
              </w:rPr>
            </w:pPr>
          </w:p>
        </w:tc>
      </w:tr>
      <w:tr w:rsidR="00AA2E7E" w:rsidRPr="00C12414" w14:paraId="332F455F" w14:textId="77777777" w:rsidTr="00C76118">
        <w:trPr>
          <w:trHeight w:val="218"/>
        </w:trPr>
        <w:tc>
          <w:tcPr>
            <w:tcW w:w="1001" w:type="dxa"/>
            <w:vMerge/>
          </w:tcPr>
          <w:p w14:paraId="116E9D7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B9C8E23" w14:textId="77777777" w:rsidR="00AA2E7E" w:rsidRDefault="00AA2E7E" w:rsidP="0029057E">
            <w:pPr>
              <w:ind w:firstLine="0"/>
              <w:jc w:val="left"/>
              <w:rPr>
                <w:rFonts w:eastAsia="Times New Roman"/>
                <w:sz w:val="24"/>
                <w:szCs w:val="24"/>
                <w:lang w:eastAsia="ru-RU"/>
              </w:rPr>
            </w:pPr>
          </w:p>
        </w:tc>
        <w:tc>
          <w:tcPr>
            <w:tcW w:w="3544" w:type="dxa"/>
          </w:tcPr>
          <w:p w14:paraId="2005CABB" w14:textId="77777777" w:rsidR="00AA2E7E" w:rsidRDefault="00AA2E7E" w:rsidP="0029057E">
            <w:pPr>
              <w:ind w:firstLine="0"/>
              <w:jc w:val="left"/>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193F1EA2" w14:textId="02449DEC" w:rsidR="00AA2E7E" w:rsidRDefault="00AA2E7E" w:rsidP="00054AE3">
            <w:pPr>
              <w:ind w:firstLine="0"/>
              <w:contextualSpacing/>
              <w:jc w:val="center"/>
              <w:rPr>
                <w:sz w:val="24"/>
                <w:szCs w:val="24"/>
              </w:rPr>
            </w:pPr>
            <w:r>
              <w:rPr>
                <w:sz w:val="24"/>
                <w:szCs w:val="24"/>
              </w:rPr>
              <w:t>5 000</w:t>
            </w:r>
          </w:p>
        </w:tc>
        <w:tc>
          <w:tcPr>
            <w:tcW w:w="2407" w:type="dxa"/>
            <w:vMerge/>
          </w:tcPr>
          <w:p w14:paraId="2586F742" w14:textId="77777777" w:rsidR="00AA2E7E" w:rsidRDefault="00AA2E7E" w:rsidP="0029057E">
            <w:pPr>
              <w:ind w:firstLine="0"/>
              <w:contextualSpacing/>
              <w:jc w:val="left"/>
              <w:rPr>
                <w:sz w:val="24"/>
                <w:szCs w:val="24"/>
              </w:rPr>
            </w:pPr>
          </w:p>
        </w:tc>
        <w:tc>
          <w:tcPr>
            <w:tcW w:w="1949" w:type="dxa"/>
            <w:vMerge/>
          </w:tcPr>
          <w:p w14:paraId="45C8609D" w14:textId="77777777" w:rsidR="00AA2E7E" w:rsidRPr="00C12414" w:rsidRDefault="00AA2E7E" w:rsidP="0029057E">
            <w:pPr>
              <w:ind w:firstLine="0"/>
              <w:jc w:val="left"/>
              <w:rPr>
                <w:rFonts w:eastAsia="Times New Roman"/>
                <w:sz w:val="24"/>
                <w:szCs w:val="24"/>
                <w:lang w:eastAsia="ru-RU"/>
              </w:rPr>
            </w:pPr>
          </w:p>
        </w:tc>
      </w:tr>
      <w:tr w:rsidR="00AA2E7E" w:rsidRPr="00C12414" w14:paraId="1A0342B1" w14:textId="77777777" w:rsidTr="00C76118">
        <w:trPr>
          <w:trHeight w:val="218"/>
        </w:trPr>
        <w:tc>
          <w:tcPr>
            <w:tcW w:w="1001" w:type="dxa"/>
            <w:vMerge/>
          </w:tcPr>
          <w:p w14:paraId="0FC1747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B9E8674" w14:textId="77777777" w:rsidR="00AA2E7E" w:rsidRDefault="00AA2E7E" w:rsidP="0029057E">
            <w:pPr>
              <w:ind w:firstLine="0"/>
              <w:jc w:val="left"/>
              <w:rPr>
                <w:rFonts w:eastAsia="Times New Roman"/>
                <w:sz w:val="24"/>
                <w:szCs w:val="24"/>
                <w:lang w:eastAsia="ru-RU"/>
              </w:rPr>
            </w:pPr>
          </w:p>
        </w:tc>
        <w:tc>
          <w:tcPr>
            <w:tcW w:w="3544" w:type="dxa"/>
          </w:tcPr>
          <w:p w14:paraId="5B98B59A" w14:textId="6656EB69" w:rsidR="00AA2E7E" w:rsidRPr="00793794" w:rsidRDefault="00AA2E7E" w:rsidP="0029057E">
            <w:pPr>
              <w:ind w:firstLine="0"/>
              <w:jc w:val="left"/>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0C7BCE42" w14:textId="2F920086" w:rsidR="00AA2E7E" w:rsidRDefault="00AA2E7E" w:rsidP="00054AE3">
            <w:pPr>
              <w:ind w:firstLine="0"/>
              <w:contextualSpacing/>
              <w:jc w:val="center"/>
              <w:rPr>
                <w:sz w:val="24"/>
                <w:szCs w:val="24"/>
              </w:rPr>
            </w:pPr>
            <w:r>
              <w:rPr>
                <w:sz w:val="24"/>
                <w:szCs w:val="24"/>
              </w:rPr>
              <w:t>217</w:t>
            </w:r>
          </w:p>
        </w:tc>
        <w:tc>
          <w:tcPr>
            <w:tcW w:w="2407" w:type="dxa"/>
            <w:vMerge/>
          </w:tcPr>
          <w:p w14:paraId="04A47061" w14:textId="77777777" w:rsidR="00AA2E7E" w:rsidRDefault="00AA2E7E" w:rsidP="0029057E">
            <w:pPr>
              <w:ind w:firstLine="0"/>
              <w:contextualSpacing/>
              <w:jc w:val="left"/>
              <w:rPr>
                <w:sz w:val="24"/>
                <w:szCs w:val="24"/>
              </w:rPr>
            </w:pPr>
          </w:p>
        </w:tc>
        <w:tc>
          <w:tcPr>
            <w:tcW w:w="1949" w:type="dxa"/>
            <w:vMerge/>
          </w:tcPr>
          <w:p w14:paraId="3377E7C5" w14:textId="77777777" w:rsidR="00AA2E7E" w:rsidRPr="00C12414" w:rsidRDefault="00AA2E7E" w:rsidP="0029057E">
            <w:pPr>
              <w:ind w:firstLine="0"/>
              <w:jc w:val="left"/>
              <w:rPr>
                <w:rFonts w:eastAsia="Times New Roman"/>
                <w:sz w:val="24"/>
                <w:szCs w:val="24"/>
                <w:lang w:eastAsia="ru-RU"/>
              </w:rPr>
            </w:pPr>
          </w:p>
        </w:tc>
      </w:tr>
      <w:tr w:rsidR="00AA2E7E" w:rsidRPr="00C12414" w14:paraId="03CFA165" w14:textId="77777777" w:rsidTr="00C76118">
        <w:trPr>
          <w:trHeight w:val="218"/>
        </w:trPr>
        <w:tc>
          <w:tcPr>
            <w:tcW w:w="1001" w:type="dxa"/>
            <w:vMerge/>
          </w:tcPr>
          <w:p w14:paraId="28DCCCD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9ABDAA8" w14:textId="77777777" w:rsidR="00AA2E7E" w:rsidRDefault="00AA2E7E" w:rsidP="0029057E">
            <w:pPr>
              <w:ind w:firstLine="0"/>
              <w:jc w:val="left"/>
              <w:rPr>
                <w:rFonts w:eastAsia="Times New Roman"/>
                <w:sz w:val="24"/>
                <w:szCs w:val="24"/>
                <w:lang w:eastAsia="ru-RU"/>
              </w:rPr>
            </w:pPr>
          </w:p>
        </w:tc>
        <w:tc>
          <w:tcPr>
            <w:tcW w:w="3544" w:type="dxa"/>
          </w:tcPr>
          <w:p w14:paraId="10F0247E" w14:textId="1BF12E6E" w:rsidR="00AA2E7E" w:rsidRPr="00793794"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7B4B7DC" w14:textId="0E8EFD58" w:rsidR="00AA2E7E" w:rsidRDefault="00AA2E7E" w:rsidP="0029057E">
            <w:pPr>
              <w:ind w:firstLine="0"/>
              <w:contextualSpacing/>
              <w:jc w:val="left"/>
              <w:rPr>
                <w:sz w:val="24"/>
                <w:szCs w:val="24"/>
              </w:rPr>
            </w:pPr>
            <w:r>
              <w:rPr>
                <w:sz w:val="24"/>
                <w:szCs w:val="24"/>
              </w:rPr>
              <w:t>Круглогодичный</w:t>
            </w:r>
          </w:p>
        </w:tc>
        <w:tc>
          <w:tcPr>
            <w:tcW w:w="2407" w:type="dxa"/>
            <w:vMerge/>
          </w:tcPr>
          <w:p w14:paraId="1AFE54B5" w14:textId="77777777" w:rsidR="00AA2E7E" w:rsidRDefault="00AA2E7E" w:rsidP="0029057E">
            <w:pPr>
              <w:ind w:firstLine="0"/>
              <w:contextualSpacing/>
              <w:jc w:val="left"/>
              <w:rPr>
                <w:sz w:val="24"/>
                <w:szCs w:val="24"/>
              </w:rPr>
            </w:pPr>
          </w:p>
        </w:tc>
        <w:tc>
          <w:tcPr>
            <w:tcW w:w="1949" w:type="dxa"/>
            <w:vMerge/>
          </w:tcPr>
          <w:p w14:paraId="2A0458CE" w14:textId="77777777" w:rsidR="00AA2E7E" w:rsidRPr="00C12414" w:rsidRDefault="00AA2E7E" w:rsidP="0029057E">
            <w:pPr>
              <w:ind w:firstLine="0"/>
              <w:jc w:val="left"/>
              <w:rPr>
                <w:rFonts w:eastAsia="Times New Roman"/>
                <w:sz w:val="24"/>
                <w:szCs w:val="24"/>
                <w:lang w:eastAsia="ru-RU"/>
              </w:rPr>
            </w:pPr>
          </w:p>
        </w:tc>
      </w:tr>
      <w:tr w:rsidR="00AA2E7E" w:rsidRPr="00C12414" w14:paraId="77C8910E" w14:textId="77777777" w:rsidTr="00C76118">
        <w:trPr>
          <w:trHeight w:val="464"/>
        </w:trPr>
        <w:tc>
          <w:tcPr>
            <w:tcW w:w="1001" w:type="dxa"/>
            <w:vMerge/>
          </w:tcPr>
          <w:p w14:paraId="37851B4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874AE31" w14:textId="77777777" w:rsidR="00AA2E7E" w:rsidRDefault="00AA2E7E" w:rsidP="0029057E">
            <w:pPr>
              <w:ind w:firstLine="0"/>
              <w:jc w:val="left"/>
              <w:rPr>
                <w:rFonts w:eastAsia="Times New Roman"/>
                <w:sz w:val="24"/>
                <w:szCs w:val="24"/>
                <w:lang w:eastAsia="ru-RU"/>
              </w:rPr>
            </w:pPr>
          </w:p>
        </w:tc>
        <w:tc>
          <w:tcPr>
            <w:tcW w:w="3544" w:type="dxa"/>
          </w:tcPr>
          <w:p w14:paraId="7F4B4C23" w14:textId="0BB854F0"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6B4DFB7" w14:textId="29BA0DD9" w:rsidR="00AA2E7E" w:rsidRPr="00D30F2D" w:rsidRDefault="00AA2E7E" w:rsidP="00054AE3">
            <w:pPr>
              <w:ind w:firstLine="0"/>
              <w:contextualSpacing/>
              <w:jc w:val="center"/>
              <w:rPr>
                <w:sz w:val="24"/>
                <w:szCs w:val="24"/>
              </w:rPr>
            </w:pPr>
            <w:r>
              <w:rPr>
                <w:sz w:val="24"/>
                <w:szCs w:val="24"/>
              </w:rPr>
              <w:t>2045</w:t>
            </w:r>
          </w:p>
        </w:tc>
        <w:tc>
          <w:tcPr>
            <w:tcW w:w="2407" w:type="dxa"/>
            <w:vMerge/>
          </w:tcPr>
          <w:p w14:paraId="63F732D7" w14:textId="77777777" w:rsidR="00AA2E7E" w:rsidRDefault="00AA2E7E" w:rsidP="0029057E">
            <w:pPr>
              <w:ind w:firstLine="0"/>
              <w:contextualSpacing/>
              <w:jc w:val="left"/>
              <w:rPr>
                <w:sz w:val="24"/>
                <w:szCs w:val="24"/>
              </w:rPr>
            </w:pPr>
          </w:p>
        </w:tc>
        <w:tc>
          <w:tcPr>
            <w:tcW w:w="1949" w:type="dxa"/>
            <w:vMerge/>
          </w:tcPr>
          <w:p w14:paraId="1D664743" w14:textId="77777777" w:rsidR="00AA2E7E" w:rsidRPr="00C12414" w:rsidRDefault="00AA2E7E" w:rsidP="0029057E">
            <w:pPr>
              <w:ind w:firstLine="0"/>
              <w:jc w:val="left"/>
              <w:rPr>
                <w:rFonts w:eastAsia="Times New Roman"/>
                <w:sz w:val="24"/>
                <w:szCs w:val="24"/>
                <w:lang w:eastAsia="ru-RU"/>
              </w:rPr>
            </w:pPr>
          </w:p>
        </w:tc>
      </w:tr>
      <w:tr w:rsidR="00AA2E7E" w:rsidRPr="00C12414" w14:paraId="7BE529FC" w14:textId="77777777" w:rsidTr="00C76118">
        <w:trPr>
          <w:trHeight w:val="418"/>
        </w:trPr>
        <w:tc>
          <w:tcPr>
            <w:tcW w:w="1001" w:type="dxa"/>
            <w:vMerge w:val="restart"/>
          </w:tcPr>
          <w:p w14:paraId="35D06D27" w14:textId="6AA89508"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13</w:t>
            </w:r>
            <w:r w:rsidRPr="00C12414">
              <w:rPr>
                <w:rFonts w:eastAsia="Times New Roman"/>
                <w:sz w:val="24"/>
                <w:szCs w:val="24"/>
                <w:lang w:eastAsia="ru-RU"/>
              </w:rPr>
              <w:t>.</w:t>
            </w:r>
          </w:p>
        </w:tc>
        <w:tc>
          <w:tcPr>
            <w:tcW w:w="2396" w:type="dxa"/>
            <w:vMerge w:val="restart"/>
          </w:tcPr>
          <w:p w14:paraId="17F8428B" w14:textId="3042CAF7"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A1D8C04"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A912DCD" w14:textId="136471CA"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w:t>
            </w:r>
            <w:r w:rsidRPr="00793794">
              <w:rPr>
                <w:rFonts w:eastAsia="Times New Roman"/>
                <w:sz w:val="24"/>
                <w:szCs w:val="24"/>
                <w:lang w:eastAsia="ru-RU"/>
              </w:rPr>
              <w:lastRenderedPageBreak/>
              <w:t>для жителей деревни Малое Верево</w:t>
            </w:r>
          </w:p>
        </w:tc>
        <w:tc>
          <w:tcPr>
            <w:tcW w:w="2407" w:type="dxa"/>
            <w:vMerge w:val="restart"/>
          </w:tcPr>
          <w:p w14:paraId="32A34C35" w14:textId="11157E35" w:rsidR="00AA2E7E" w:rsidRPr="00C12414" w:rsidRDefault="00AA2E7E" w:rsidP="0029057E">
            <w:pPr>
              <w:ind w:firstLine="0"/>
              <w:contextualSpacing/>
              <w:jc w:val="left"/>
              <w:rPr>
                <w:sz w:val="24"/>
                <w:szCs w:val="24"/>
              </w:rPr>
            </w:pPr>
            <w:r>
              <w:rPr>
                <w:sz w:val="24"/>
                <w:szCs w:val="24"/>
              </w:rPr>
              <w:lastRenderedPageBreak/>
              <w:t>Деревня</w:t>
            </w:r>
            <w:r w:rsidRPr="00C12414">
              <w:rPr>
                <w:sz w:val="24"/>
                <w:szCs w:val="24"/>
              </w:rPr>
              <w:t xml:space="preserve"> </w:t>
            </w:r>
            <w:r>
              <w:rPr>
                <w:sz w:val="24"/>
                <w:szCs w:val="24"/>
              </w:rPr>
              <w:t>Малое Верево</w:t>
            </w:r>
            <w:r w:rsidRPr="00C12414">
              <w:rPr>
                <w:sz w:val="24"/>
                <w:szCs w:val="24"/>
              </w:rPr>
              <w:t>,</w:t>
            </w:r>
          </w:p>
          <w:p w14:paraId="3C7848A2" w14:textId="3DAF5509" w:rsidR="00AA2E7E" w:rsidRPr="00C12414" w:rsidRDefault="00AA2E7E" w:rsidP="0029057E">
            <w:pPr>
              <w:ind w:firstLine="0"/>
              <w:jc w:val="left"/>
              <w:rPr>
                <w:rFonts w:eastAsia="Times New Roman"/>
                <w:sz w:val="24"/>
                <w:szCs w:val="24"/>
                <w:lang w:eastAsia="ru-RU"/>
              </w:rPr>
            </w:pPr>
            <w:r>
              <w:rPr>
                <w:sz w:val="24"/>
                <w:szCs w:val="24"/>
              </w:rPr>
              <w:lastRenderedPageBreak/>
              <w:t>14</w:t>
            </w:r>
            <w:r w:rsidRPr="00C12414">
              <w:rPr>
                <w:sz w:val="24"/>
                <w:szCs w:val="24"/>
              </w:rPr>
              <w:t>:</w:t>
            </w:r>
            <w:r>
              <w:rPr>
                <w:sz w:val="24"/>
                <w:szCs w:val="24"/>
              </w:rPr>
              <w:t>Ж1:3</w:t>
            </w:r>
          </w:p>
        </w:tc>
        <w:tc>
          <w:tcPr>
            <w:tcW w:w="1949" w:type="dxa"/>
            <w:vMerge w:val="restart"/>
          </w:tcPr>
          <w:p w14:paraId="6D87556D"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lastRenderedPageBreak/>
              <w:t>Не устанавливается</w:t>
            </w:r>
          </w:p>
        </w:tc>
      </w:tr>
      <w:tr w:rsidR="00AA2E7E" w:rsidRPr="00C12414" w14:paraId="2014B048" w14:textId="77777777" w:rsidTr="0098719E">
        <w:trPr>
          <w:trHeight w:val="284"/>
        </w:trPr>
        <w:tc>
          <w:tcPr>
            <w:tcW w:w="1001" w:type="dxa"/>
            <w:vMerge/>
          </w:tcPr>
          <w:p w14:paraId="21889E4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12C319B" w14:textId="77777777" w:rsidR="00AA2E7E" w:rsidRDefault="00AA2E7E" w:rsidP="0029057E">
            <w:pPr>
              <w:ind w:firstLine="0"/>
              <w:jc w:val="left"/>
              <w:rPr>
                <w:rFonts w:eastAsia="Times New Roman"/>
                <w:sz w:val="24"/>
                <w:szCs w:val="24"/>
                <w:lang w:eastAsia="ru-RU"/>
              </w:rPr>
            </w:pPr>
          </w:p>
        </w:tc>
        <w:tc>
          <w:tcPr>
            <w:tcW w:w="3544" w:type="dxa"/>
          </w:tcPr>
          <w:p w14:paraId="6777C2CD" w14:textId="6E4620A5"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87914DA" w14:textId="2E673E8A"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5821DBFD" w14:textId="77777777" w:rsidR="00AA2E7E" w:rsidRDefault="00AA2E7E" w:rsidP="0029057E">
            <w:pPr>
              <w:ind w:firstLine="0"/>
              <w:contextualSpacing/>
              <w:jc w:val="left"/>
              <w:rPr>
                <w:sz w:val="24"/>
                <w:szCs w:val="24"/>
              </w:rPr>
            </w:pPr>
          </w:p>
        </w:tc>
        <w:tc>
          <w:tcPr>
            <w:tcW w:w="1949" w:type="dxa"/>
            <w:vMerge/>
          </w:tcPr>
          <w:p w14:paraId="26016F39" w14:textId="77777777" w:rsidR="00AA2E7E" w:rsidRPr="00C12414" w:rsidRDefault="00AA2E7E" w:rsidP="0029057E">
            <w:pPr>
              <w:ind w:firstLine="0"/>
              <w:jc w:val="left"/>
              <w:rPr>
                <w:rFonts w:eastAsia="Times New Roman"/>
                <w:sz w:val="24"/>
                <w:szCs w:val="24"/>
                <w:lang w:eastAsia="ru-RU"/>
              </w:rPr>
            </w:pPr>
          </w:p>
        </w:tc>
      </w:tr>
      <w:tr w:rsidR="00AA2E7E" w:rsidRPr="00C12414" w14:paraId="2FD64531" w14:textId="77777777" w:rsidTr="005515BE">
        <w:trPr>
          <w:trHeight w:val="60"/>
        </w:trPr>
        <w:tc>
          <w:tcPr>
            <w:tcW w:w="1001" w:type="dxa"/>
            <w:vMerge/>
          </w:tcPr>
          <w:p w14:paraId="752B666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D052FA8" w14:textId="77777777" w:rsidR="00AA2E7E" w:rsidRDefault="00AA2E7E" w:rsidP="0029057E">
            <w:pPr>
              <w:ind w:firstLine="0"/>
              <w:jc w:val="left"/>
              <w:rPr>
                <w:rFonts w:eastAsia="Times New Roman"/>
                <w:sz w:val="24"/>
                <w:szCs w:val="24"/>
                <w:lang w:eastAsia="ru-RU"/>
              </w:rPr>
            </w:pPr>
          </w:p>
        </w:tc>
        <w:tc>
          <w:tcPr>
            <w:tcW w:w="3544" w:type="dxa"/>
          </w:tcPr>
          <w:p w14:paraId="6B01F228" w14:textId="7F0D0061"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4B3D63A" w14:textId="483408AA" w:rsidR="00AA2E7E" w:rsidRDefault="00AA2E7E" w:rsidP="0029057E">
            <w:pPr>
              <w:ind w:firstLine="0"/>
              <w:contextualSpacing/>
              <w:jc w:val="left"/>
              <w:rPr>
                <w:rFonts w:eastAsia="Times New Roman"/>
                <w:sz w:val="24"/>
                <w:szCs w:val="24"/>
              </w:rPr>
            </w:pPr>
            <w:r>
              <w:rPr>
                <w:rFonts w:eastAsia="Times New Roman"/>
                <w:sz w:val="24"/>
                <w:szCs w:val="24"/>
                <w:lang w:eastAsia="ru-RU"/>
              </w:rPr>
              <w:t>Сквер</w:t>
            </w:r>
          </w:p>
        </w:tc>
        <w:tc>
          <w:tcPr>
            <w:tcW w:w="2407" w:type="dxa"/>
            <w:vMerge/>
          </w:tcPr>
          <w:p w14:paraId="422E45EA" w14:textId="77777777" w:rsidR="00AA2E7E" w:rsidRDefault="00AA2E7E" w:rsidP="0029057E">
            <w:pPr>
              <w:ind w:firstLine="0"/>
              <w:contextualSpacing/>
              <w:jc w:val="left"/>
              <w:rPr>
                <w:sz w:val="24"/>
                <w:szCs w:val="24"/>
              </w:rPr>
            </w:pPr>
          </w:p>
        </w:tc>
        <w:tc>
          <w:tcPr>
            <w:tcW w:w="1949" w:type="dxa"/>
            <w:vMerge/>
          </w:tcPr>
          <w:p w14:paraId="043CE97E" w14:textId="77777777" w:rsidR="00AA2E7E" w:rsidRPr="00C12414" w:rsidRDefault="00AA2E7E" w:rsidP="0029057E">
            <w:pPr>
              <w:ind w:firstLine="0"/>
              <w:jc w:val="left"/>
              <w:rPr>
                <w:rFonts w:eastAsia="Times New Roman"/>
                <w:sz w:val="24"/>
                <w:szCs w:val="24"/>
                <w:lang w:eastAsia="ru-RU"/>
              </w:rPr>
            </w:pPr>
          </w:p>
        </w:tc>
      </w:tr>
      <w:tr w:rsidR="00AA2E7E" w:rsidRPr="00C12414" w14:paraId="0E88A5E5" w14:textId="77777777" w:rsidTr="005515BE">
        <w:trPr>
          <w:trHeight w:val="60"/>
        </w:trPr>
        <w:tc>
          <w:tcPr>
            <w:tcW w:w="1001" w:type="dxa"/>
            <w:vMerge/>
          </w:tcPr>
          <w:p w14:paraId="6ACE1FB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0A38CB2" w14:textId="77777777" w:rsidR="00AA2E7E" w:rsidRDefault="00AA2E7E" w:rsidP="0029057E">
            <w:pPr>
              <w:ind w:firstLine="0"/>
              <w:jc w:val="left"/>
              <w:rPr>
                <w:rFonts w:eastAsia="Times New Roman"/>
                <w:sz w:val="24"/>
                <w:szCs w:val="24"/>
                <w:lang w:eastAsia="ru-RU"/>
              </w:rPr>
            </w:pPr>
          </w:p>
        </w:tc>
        <w:tc>
          <w:tcPr>
            <w:tcW w:w="3544" w:type="dxa"/>
          </w:tcPr>
          <w:p w14:paraId="1D593AA5" w14:textId="26DBF2F5"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32B8557" w14:textId="5F046350" w:rsidR="00AA2E7E" w:rsidRDefault="00AA2E7E" w:rsidP="00054AE3">
            <w:pPr>
              <w:ind w:firstLine="0"/>
              <w:contextualSpacing/>
              <w:jc w:val="center"/>
              <w:rPr>
                <w:rFonts w:eastAsia="Times New Roman"/>
                <w:sz w:val="24"/>
                <w:szCs w:val="24"/>
                <w:lang w:eastAsia="ru-RU"/>
              </w:rPr>
            </w:pPr>
            <w:r>
              <w:rPr>
                <w:sz w:val="24"/>
                <w:szCs w:val="24"/>
              </w:rPr>
              <w:t>0,25</w:t>
            </w:r>
          </w:p>
        </w:tc>
        <w:tc>
          <w:tcPr>
            <w:tcW w:w="2407" w:type="dxa"/>
            <w:vMerge/>
          </w:tcPr>
          <w:p w14:paraId="37A71ED4" w14:textId="77777777" w:rsidR="00AA2E7E" w:rsidRDefault="00AA2E7E" w:rsidP="0029057E">
            <w:pPr>
              <w:ind w:firstLine="0"/>
              <w:contextualSpacing/>
              <w:jc w:val="left"/>
              <w:rPr>
                <w:sz w:val="24"/>
                <w:szCs w:val="24"/>
              </w:rPr>
            </w:pPr>
          </w:p>
        </w:tc>
        <w:tc>
          <w:tcPr>
            <w:tcW w:w="1949" w:type="dxa"/>
            <w:vMerge/>
          </w:tcPr>
          <w:p w14:paraId="21568067" w14:textId="77777777" w:rsidR="00AA2E7E" w:rsidRPr="00C12414" w:rsidRDefault="00AA2E7E" w:rsidP="0029057E">
            <w:pPr>
              <w:ind w:firstLine="0"/>
              <w:jc w:val="left"/>
              <w:rPr>
                <w:rFonts w:eastAsia="Times New Roman"/>
                <w:sz w:val="24"/>
                <w:szCs w:val="24"/>
                <w:lang w:eastAsia="ru-RU"/>
              </w:rPr>
            </w:pPr>
          </w:p>
        </w:tc>
      </w:tr>
      <w:tr w:rsidR="00AA2E7E" w:rsidRPr="00C12414" w14:paraId="6B9F7B6C" w14:textId="77777777" w:rsidTr="005515BE">
        <w:trPr>
          <w:trHeight w:val="60"/>
        </w:trPr>
        <w:tc>
          <w:tcPr>
            <w:tcW w:w="1001" w:type="dxa"/>
            <w:vMerge/>
          </w:tcPr>
          <w:p w14:paraId="0F5D3A1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68B565C" w14:textId="77777777" w:rsidR="00AA2E7E" w:rsidRDefault="00AA2E7E" w:rsidP="0029057E">
            <w:pPr>
              <w:ind w:firstLine="0"/>
              <w:jc w:val="left"/>
              <w:rPr>
                <w:rFonts w:eastAsia="Times New Roman"/>
                <w:sz w:val="24"/>
                <w:szCs w:val="24"/>
                <w:lang w:eastAsia="ru-RU"/>
              </w:rPr>
            </w:pPr>
          </w:p>
        </w:tc>
        <w:tc>
          <w:tcPr>
            <w:tcW w:w="3544" w:type="dxa"/>
          </w:tcPr>
          <w:p w14:paraId="2A7CC983" w14:textId="4652F03A"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04B6203" w14:textId="76D6AA7F" w:rsidR="00AA2E7E" w:rsidRDefault="00AA2E7E" w:rsidP="0029057E">
            <w:pPr>
              <w:ind w:firstLine="0"/>
              <w:contextualSpacing/>
              <w:jc w:val="left"/>
              <w:rPr>
                <w:rFonts w:eastAsia="Times New Roman"/>
                <w:sz w:val="24"/>
                <w:szCs w:val="24"/>
                <w:lang w:eastAsia="ru-RU"/>
              </w:rPr>
            </w:pPr>
            <w:r>
              <w:rPr>
                <w:sz w:val="24"/>
                <w:szCs w:val="24"/>
              </w:rPr>
              <w:t>Круглогодичный</w:t>
            </w:r>
          </w:p>
        </w:tc>
        <w:tc>
          <w:tcPr>
            <w:tcW w:w="2407" w:type="dxa"/>
            <w:vMerge/>
          </w:tcPr>
          <w:p w14:paraId="36FBC224" w14:textId="77777777" w:rsidR="00AA2E7E" w:rsidRDefault="00AA2E7E" w:rsidP="0029057E">
            <w:pPr>
              <w:ind w:firstLine="0"/>
              <w:contextualSpacing/>
              <w:jc w:val="left"/>
              <w:rPr>
                <w:sz w:val="24"/>
                <w:szCs w:val="24"/>
              </w:rPr>
            </w:pPr>
          </w:p>
        </w:tc>
        <w:tc>
          <w:tcPr>
            <w:tcW w:w="1949" w:type="dxa"/>
            <w:vMerge/>
          </w:tcPr>
          <w:p w14:paraId="7353A9A1" w14:textId="77777777" w:rsidR="00AA2E7E" w:rsidRPr="00C12414" w:rsidRDefault="00AA2E7E" w:rsidP="0029057E">
            <w:pPr>
              <w:ind w:firstLine="0"/>
              <w:jc w:val="left"/>
              <w:rPr>
                <w:rFonts w:eastAsia="Times New Roman"/>
                <w:sz w:val="24"/>
                <w:szCs w:val="24"/>
                <w:lang w:eastAsia="ru-RU"/>
              </w:rPr>
            </w:pPr>
          </w:p>
        </w:tc>
      </w:tr>
      <w:tr w:rsidR="00AA2E7E" w:rsidRPr="00C12414" w14:paraId="2159CA39" w14:textId="77777777" w:rsidTr="00C76118">
        <w:trPr>
          <w:trHeight w:val="464"/>
        </w:trPr>
        <w:tc>
          <w:tcPr>
            <w:tcW w:w="1001" w:type="dxa"/>
            <w:vMerge/>
          </w:tcPr>
          <w:p w14:paraId="54BB741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660E667" w14:textId="77777777" w:rsidR="00AA2E7E" w:rsidRDefault="00AA2E7E" w:rsidP="0029057E">
            <w:pPr>
              <w:ind w:firstLine="0"/>
              <w:jc w:val="left"/>
              <w:rPr>
                <w:rFonts w:eastAsia="Times New Roman"/>
                <w:sz w:val="24"/>
                <w:szCs w:val="24"/>
                <w:lang w:eastAsia="ru-RU"/>
              </w:rPr>
            </w:pPr>
          </w:p>
        </w:tc>
        <w:tc>
          <w:tcPr>
            <w:tcW w:w="3544" w:type="dxa"/>
          </w:tcPr>
          <w:p w14:paraId="3E73CDAB" w14:textId="5705BCD5"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BA5E133" w14:textId="7724D1FF" w:rsidR="00AA2E7E" w:rsidRPr="00D30F2D" w:rsidRDefault="00AA2E7E" w:rsidP="00054AE3">
            <w:pPr>
              <w:ind w:firstLine="0"/>
              <w:contextualSpacing/>
              <w:jc w:val="center"/>
              <w:rPr>
                <w:sz w:val="24"/>
                <w:szCs w:val="24"/>
              </w:rPr>
            </w:pPr>
            <w:r>
              <w:rPr>
                <w:sz w:val="24"/>
                <w:szCs w:val="24"/>
              </w:rPr>
              <w:t>2045</w:t>
            </w:r>
          </w:p>
        </w:tc>
        <w:tc>
          <w:tcPr>
            <w:tcW w:w="2407" w:type="dxa"/>
            <w:vMerge/>
          </w:tcPr>
          <w:p w14:paraId="25BD57B1" w14:textId="77777777" w:rsidR="00AA2E7E" w:rsidRDefault="00AA2E7E" w:rsidP="0029057E">
            <w:pPr>
              <w:ind w:firstLine="0"/>
              <w:contextualSpacing/>
              <w:jc w:val="left"/>
              <w:rPr>
                <w:sz w:val="24"/>
                <w:szCs w:val="24"/>
              </w:rPr>
            </w:pPr>
          </w:p>
        </w:tc>
        <w:tc>
          <w:tcPr>
            <w:tcW w:w="1949" w:type="dxa"/>
            <w:vMerge/>
          </w:tcPr>
          <w:p w14:paraId="6BD9E602" w14:textId="77777777" w:rsidR="00AA2E7E" w:rsidRPr="00C12414" w:rsidRDefault="00AA2E7E" w:rsidP="0029057E">
            <w:pPr>
              <w:ind w:firstLine="0"/>
              <w:jc w:val="left"/>
              <w:rPr>
                <w:rFonts w:eastAsia="Times New Roman"/>
                <w:sz w:val="24"/>
                <w:szCs w:val="24"/>
                <w:lang w:eastAsia="ru-RU"/>
              </w:rPr>
            </w:pPr>
          </w:p>
        </w:tc>
      </w:tr>
      <w:tr w:rsidR="00AA2E7E" w:rsidRPr="00C12414" w14:paraId="0D60155B" w14:textId="77777777" w:rsidTr="00C76118">
        <w:trPr>
          <w:trHeight w:val="418"/>
        </w:trPr>
        <w:tc>
          <w:tcPr>
            <w:tcW w:w="1001" w:type="dxa"/>
            <w:vMerge w:val="restart"/>
          </w:tcPr>
          <w:p w14:paraId="5D13D2AC" w14:textId="7316414C"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14</w:t>
            </w:r>
            <w:r w:rsidRPr="00C12414">
              <w:rPr>
                <w:rFonts w:eastAsia="Times New Roman"/>
                <w:sz w:val="24"/>
                <w:szCs w:val="24"/>
                <w:lang w:eastAsia="ru-RU"/>
              </w:rPr>
              <w:t>.</w:t>
            </w:r>
          </w:p>
        </w:tc>
        <w:tc>
          <w:tcPr>
            <w:tcW w:w="2396" w:type="dxa"/>
            <w:vMerge w:val="restart"/>
          </w:tcPr>
          <w:p w14:paraId="5C8606F2" w14:textId="1FD225A7"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1CC5526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8F7D146" w14:textId="0E094488"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05169F7D"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2AD1606B" w14:textId="4FF13F4C"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Ж3:1</w:t>
            </w:r>
          </w:p>
        </w:tc>
        <w:tc>
          <w:tcPr>
            <w:tcW w:w="1949" w:type="dxa"/>
            <w:vMerge w:val="restart"/>
          </w:tcPr>
          <w:p w14:paraId="3D6CAE1B"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335EE7C" w14:textId="77777777" w:rsidTr="00F13523">
        <w:trPr>
          <w:trHeight w:val="525"/>
        </w:trPr>
        <w:tc>
          <w:tcPr>
            <w:tcW w:w="1001" w:type="dxa"/>
            <w:vMerge/>
          </w:tcPr>
          <w:p w14:paraId="3A200BD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A731164" w14:textId="77777777" w:rsidR="00AA2E7E" w:rsidRDefault="00AA2E7E" w:rsidP="0029057E">
            <w:pPr>
              <w:ind w:firstLine="0"/>
              <w:jc w:val="left"/>
              <w:rPr>
                <w:rFonts w:eastAsia="Times New Roman"/>
                <w:sz w:val="24"/>
                <w:szCs w:val="24"/>
                <w:lang w:eastAsia="ru-RU"/>
              </w:rPr>
            </w:pPr>
          </w:p>
        </w:tc>
        <w:tc>
          <w:tcPr>
            <w:tcW w:w="3544" w:type="dxa"/>
          </w:tcPr>
          <w:p w14:paraId="2B6F24D0" w14:textId="43BE07DF"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1E40039"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02E9818C" w14:textId="77777777" w:rsidR="00AA2E7E" w:rsidRDefault="00AA2E7E" w:rsidP="0029057E">
            <w:pPr>
              <w:ind w:firstLine="0"/>
              <w:contextualSpacing/>
              <w:jc w:val="left"/>
              <w:rPr>
                <w:sz w:val="24"/>
                <w:szCs w:val="24"/>
              </w:rPr>
            </w:pPr>
          </w:p>
        </w:tc>
        <w:tc>
          <w:tcPr>
            <w:tcW w:w="1949" w:type="dxa"/>
            <w:vMerge/>
          </w:tcPr>
          <w:p w14:paraId="531B8E7B" w14:textId="77777777" w:rsidR="00AA2E7E" w:rsidRPr="00C12414" w:rsidRDefault="00AA2E7E" w:rsidP="0029057E">
            <w:pPr>
              <w:ind w:firstLine="0"/>
              <w:jc w:val="left"/>
              <w:rPr>
                <w:rFonts w:eastAsia="Times New Roman"/>
                <w:sz w:val="24"/>
                <w:szCs w:val="24"/>
                <w:lang w:eastAsia="ru-RU"/>
              </w:rPr>
            </w:pPr>
          </w:p>
        </w:tc>
      </w:tr>
      <w:tr w:rsidR="00AA2E7E" w:rsidRPr="00C12414" w14:paraId="3EE1A52B" w14:textId="77777777" w:rsidTr="00251A5A">
        <w:trPr>
          <w:trHeight w:val="108"/>
        </w:trPr>
        <w:tc>
          <w:tcPr>
            <w:tcW w:w="1001" w:type="dxa"/>
            <w:vMerge/>
          </w:tcPr>
          <w:p w14:paraId="7601299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5A63B76" w14:textId="77777777" w:rsidR="00AA2E7E" w:rsidRDefault="00AA2E7E" w:rsidP="0029057E">
            <w:pPr>
              <w:ind w:firstLine="0"/>
              <w:jc w:val="left"/>
              <w:rPr>
                <w:rFonts w:eastAsia="Times New Roman"/>
                <w:sz w:val="24"/>
                <w:szCs w:val="24"/>
                <w:lang w:eastAsia="ru-RU"/>
              </w:rPr>
            </w:pPr>
          </w:p>
        </w:tc>
        <w:tc>
          <w:tcPr>
            <w:tcW w:w="3544" w:type="dxa"/>
          </w:tcPr>
          <w:p w14:paraId="7543E605" w14:textId="00CCC16E"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8DC4AF2" w14:textId="51257469" w:rsidR="00AA2E7E" w:rsidRDefault="00AA2E7E" w:rsidP="0029057E">
            <w:pPr>
              <w:ind w:firstLine="0"/>
              <w:contextualSpacing/>
              <w:jc w:val="left"/>
              <w:rPr>
                <w:rFonts w:eastAsia="Times New Roman"/>
                <w:sz w:val="24"/>
                <w:szCs w:val="24"/>
              </w:rPr>
            </w:pPr>
            <w:r>
              <w:rPr>
                <w:rFonts w:eastAsia="Times New Roman"/>
                <w:sz w:val="24"/>
                <w:szCs w:val="24"/>
                <w:lang w:eastAsia="ru-RU"/>
              </w:rPr>
              <w:t>Сквер</w:t>
            </w:r>
          </w:p>
        </w:tc>
        <w:tc>
          <w:tcPr>
            <w:tcW w:w="2407" w:type="dxa"/>
            <w:vMerge/>
          </w:tcPr>
          <w:p w14:paraId="46340CF1" w14:textId="77777777" w:rsidR="00AA2E7E" w:rsidRDefault="00AA2E7E" w:rsidP="0029057E">
            <w:pPr>
              <w:ind w:firstLine="0"/>
              <w:contextualSpacing/>
              <w:jc w:val="left"/>
              <w:rPr>
                <w:sz w:val="24"/>
                <w:szCs w:val="24"/>
              </w:rPr>
            </w:pPr>
          </w:p>
        </w:tc>
        <w:tc>
          <w:tcPr>
            <w:tcW w:w="1949" w:type="dxa"/>
            <w:vMerge/>
          </w:tcPr>
          <w:p w14:paraId="55E14A06" w14:textId="77777777" w:rsidR="00AA2E7E" w:rsidRPr="00C12414" w:rsidRDefault="00AA2E7E" w:rsidP="0029057E">
            <w:pPr>
              <w:ind w:firstLine="0"/>
              <w:jc w:val="left"/>
              <w:rPr>
                <w:rFonts w:eastAsia="Times New Roman"/>
                <w:sz w:val="24"/>
                <w:szCs w:val="24"/>
                <w:lang w:eastAsia="ru-RU"/>
              </w:rPr>
            </w:pPr>
          </w:p>
        </w:tc>
      </w:tr>
      <w:tr w:rsidR="00AA2E7E" w:rsidRPr="00C12414" w14:paraId="2021476E" w14:textId="77777777" w:rsidTr="00251A5A">
        <w:trPr>
          <w:trHeight w:val="108"/>
        </w:trPr>
        <w:tc>
          <w:tcPr>
            <w:tcW w:w="1001" w:type="dxa"/>
            <w:vMerge/>
          </w:tcPr>
          <w:p w14:paraId="65ACB2A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D4D93D8" w14:textId="77777777" w:rsidR="00AA2E7E" w:rsidRDefault="00AA2E7E" w:rsidP="0029057E">
            <w:pPr>
              <w:ind w:firstLine="0"/>
              <w:jc w:val="left"/>
              <w:rPr>
                <w:rFonts w:eastAsia="Times New Roman"/>
                <w:sz w:val="24"/>
                <w:szCs w:val="24"/>
                <w:lang w:eastAsia="ru-RU"/>
              </w:rPr>
            </w:pPr>
          </w:p>
        </w:tc>
        <w:tc>
          <w:tcPr>
            <w:tcW w:w="3544" w:type="dxa"/>
          </w:tcPr>
          <w:p w14:paraId="142D98A4" w14:textId="27483268"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344596E2" w14:textId="17C29128" w:rsidR="00AA2E7E" w:rsidRDefault="00AA2E7E" w:rsidP="00EF2F3E">
            <w:pPr>
              <w:ind w:firstLine="0"/>
              <w:contextualSpacing/>
              <w:jc w:val="center"/>
              <w:rPr>
                <w:rFonts w:eastAsia="Times New Roman"/>
                <w:sz w:val="24"/>
                <w:szCs w:val="24"/>
                <w:lang w:eastAsia="ru-RU"/>
              </w:rPr>
            </w:pPr>
            <w:r>
              <w:rPr>
                <w:sz w:val="24"/>
                <w:szCs w:val="24"/>
              </w:rPr>
              <w:t>0,82</w:t>
            </w:r>
          </w:p>
        </w:tc>
        <w:tc>
          <w:tcPr>
            <w:tcW w:w="2407" w:type="dxa"/>
            <w:vMerge/>
          </w:tcPr>
          <w:p w14:paraId="6CBA24A1" w14:textId="77777777" w:rsidR="00AA2E7E" w:rsidRDefault="00AA2E7E" w:rsidP="0029057E">
            <w:pPr>
              <w:ind w:firstLine="0"/>
              <w:contextualSpacing/>
              <w:jc w:val="left"/>
              <w:rPr>
                <w:sz w:val="24"/>
                <w:szCs w:val="24"/>
              </w:rPr>
            </w:pPr>
          </w:p>
        </w:tc>
        <w:tc>
          <w:tcPr>
            <w:tcW w:w="1949" w:type="dxa"/>
            <w:vMerge/>
          </w:tcPr>
          <w:p w14:paraId="3C1C2E19" w14:textId="77777777" w:rsidR="00AA2E7E" w:rsidRPr="00C12414" w:rsidRDefault="00AA2E7E" w:rsidP="0029057E">
            <w:pPr>
              <w:ind w:firstLine="0"/>
              <w:jc w:val="left"/>
              <w:rPr>
                <w:rFonts w:eastAsia="Times New Roman"/>
                <w:sz w:val="24"/>
                <w:szCs w:val="24"/>
                <w:lang w:eastAsia="ru-RU"/>
              </w:rPr>
            </w:pPr>
          </w:p>
        </w:tc>
      </w:tr>
      <w:tr w:rsidR="00AA2E7E" w:rsidRPr="00C12414" w14:paraId="0000A50C" w14:textId="77777777" w:rsidTr="00251A5A">
        <w:trPr>
          <w:trHeight w:val="108"/>
        </w:trPr>
        <w:tc>
          <w:tcPr>
            <w:tcW w:w="1001" w:type="dxa"/>
            <w:vMerge/>
          </w:tcPr>
          <w:p w14:paraId="33E6EE7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D56C310" w14:textId="77777777" w:rsidR="00AA2E7E" w:rsidRDefault="00AA2E7E" w:rsidP="0029057E">
            <w:pPr>
              <w:ind w:firstLine="0"/>
              <w:jc w:val="left"/>
              <w:rPr>
                <w:rFonts w:eastAsia="Times New Roman"/>
                <w:sz w:val="24"/>
                <w:szCs w:val="24"/>
                <w:lang w:eastAsia="ru-RU"/>
              </w:rPr>
            </w:pPr>
          </w:p>
        </w:tc>
        <w:tc>
          <w:tcPr>
            <w:tcW w:w="3544" w:type="dxa"/>
          </w:tcPr>
          <w:p w14:paraId="44861E5F" w14:textId="3371427B"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847E904" w14:textId="1B10394F" w:rsidR="00AA2E7E" w:rsidRDefault="00AA2E7E" w:rsidP="0029057E">
            <w:pPr>
              <w:ind w:firstLine="0"/>
              <w:contextualSpacing/>
              <w:jc w:val="left"/>
              <w:rPr>
                <w:rFonts w:eastAsia="Times New Roman"/>
                <w:sz w:val="24"/>
                <w:szCs w:val="24"/>
                <w:lang w:eastAsia="ru-RU"/>
              </w:rPr>
            </w:pPr>
            <w:r>
              <w:rPr>
                <w:sz w:val="24"/>
                <w:szCs w:val="24"/>
              </w:rPr>
              <w:t>Круглогодичный</w:t>
            </w:r>
          </w:p>
        </w:tc>
        <w:tc>
          <w:tcPr>
            <w:tcW w:w="2407" w:type="dxa"/>
            <w:vMerge/>
          </w:tcPr>
          <w:p w14:paraId="29C33BBC" w14:textId="77777777" w:rsidR="00AA2E7E" w:rsidRDefault="00AA2E7E" w:rsidP="0029057E">
            <w:pPr>
              <w:ind w:firstLine="0"/>
              <w:contextualSpacing/>
              <w:jc w:val="left"/>
              <w:rPr>
                <w:sz w:val="24"/>
                <w:szCs w:val="24"/>
              </w:rPr>
            </w:pPr>
          </w:p>
        </w:tc>
        <w:tc>
          <w:tcPr>
            <w:tcW w:w="1949" w:type="dxa"/>
            <w:vMerge/>
          </w:tcPr>
          <w:p w14:paraId="41D769BF" w14:textId="77777777" w:rsidR="00AA2E7E" w:rsidRPr="00C12414" w:rsidRDefault="00AA2E7E" w:rsidP="0029057E">
            <w:pPr>
              <w:ind w:firstLine="0"/>
              <w:jc w:val="left"/>
              <w:rPr>
                <w:rFonts w:eastAsia="Times New Roman"/>
                <w:sz w:val="24"/>
                <w:szCs w:val="24"/>
                <w:lang w:eastAsia="ru-RU"/>
              </w:rPr>
            </w:pPr>
          </w:p>
        </w:tc>
      </w:tr>
      <w:tr w:rsidR="00AA2E7E" w:rsidRPr="00C12414" w14:paraId="63F4186F" w14:textId="77777777" w:rsidTr="00F13523">
        <w:trPr>
          <w:trHeight w:val="108"/>
        </w:trPr>
        <w:tc>
          <w:tcPr>
            <w:tcW w:w="1001" w:type="dxa"/>
            <w:vMerge/>
          </w:tcPr>
          <w:p w14:paraId="270AE7C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86BC517" w14:textId="77777777" w:rsidR="00AA2E7E" w:rsidRDefault="00AA2E7E" w:rsidP="0029057E">
            <w:pPr>
              <w:ind w:firstLine="0"/>
              <w:jc w:val="left"/>
              <w:rPr>
                <w:rFonts w:eastAsia="Times New Roman"/>
                <w:sz w:val="24"/>
                <w:szCs w:val="24"/>
                <w:lang w:eastAsia="ru-RU"/>
              </w:rPr>
            </w:pPr>
          </w:p>
        </w:tc>
        <w:tc>
          <w:tcPr>
            <w:tcW w:w="3544" w:type="dxa"/>
          </w:tcPr>
          <w:p w14:paraId="0974FBD8" w14:textId="5ADAD588"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7EE43F1" w14:textId="37D70DB6" w:rsidR="00AA2E7E" w:rsidRPr="00D30F2D" w:rsidRDefault="00AA2E7E" w:rsidP="00EF2F3E">
            <w:pPr>
              <w:ind w:firstLine="0"/>
              <w:contextualSpacing/>
              <w:jc w:val="center"/>
              <w:rPr>
                <w:sz w:val="24"/>
                <w:szCs w:val="24"/>
              </w:rPr>
            </w:pPr>
            <w:r>
              <w:rPr>
                <w:sz w:val="24"/>
                <w:szCs w:val="24"/>
              </w:rPr>
              <w:t>2045</w:t>
            </w:r>
          </w:p>
        </w:tc>
        <w:tc>
          <w:tcPr>
            <w:tcW w:w="2407" w:type="dxa"/>
            <w:vMerge/>
          </w:tcPr>
          <w:p w14:paraId="3AB1506A" w14:textId="77777777" w:rsidR="00AA2E7E" w:rsidRDefault="00AA2E7E" w:rsidP="0029057E">
            <w:pPr>
              <w:ind w:firstLine="0"/>
              <w:contextualSpacing/>
              <w:jc w:val="left"/>
              <w:rPr>
                <w:sz w:val="24"/>
                <w:szCs w:val="24"/>
              </w:rPr>
            </w:pPr>
          </w:p>
        </w:tc>
        <w:tc>
          <w:tcPr>
            <w:tcW w:w="1949" w:type="dxa"/>
            <w:vMerge/>
          </w:tcPr>
          <w:p w14:paraId="3F66C082" w14:textId="77777777" w:rsidR="00AA2E7E" w:rsidRPr="00C12414" w:rsidRDefault="00AA2E7E" w:rsidP="0029057E">
            <w:pPr>
              <w:ind w:firstLine="0"/>
              <w:jc w:val="left"/>
              <w:rPr>
                <w:rFonts w:eastAsia="Times New Roman"/>
                <w:sz w:val="24"/>
                <w:szCs w:val="24"/>
                <w:lang w:eastAsia="ru-RU"/>
              </w:rPr>
            </w:pPr>
          </w:p>
        </w:tc>
      </w:tr>
      <w:tr w:rsidR="00AA2E7E" w:rsidRPr="00C12414" w14:paraId="24C4366A" w14:textId="77777777" w:rsidTr="00C76118">
        <w:trPr>
          <w:trHeight w:val="418"/>
        </w:trPr>
        <w:tc>
          <w:tcPr>
            <w:tcW w:w="1001" w:type="dxa"/>
            <w:vMerge w:val="restart"/>
          </w:tcPr>
          <w:p w14:paraId="6FE16AED" w14:textId="43FE94DC"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15</w:t>
            </w:r>
            <w:r w:rsidRPr="00C12414">
              <w:rPr>
                <w:rFonts w:eastAsia="Times New Roman"/>
                <w:sz w:val="24"/>
                <w:szCs w:val="24"/>
                <w:lang w:eastAsia="ru-RU"/>
              </w:rPr>
              <w:t>.</w:t>
            </w:r>
          </w:p>
        </w:tc>
        <w:tc>
          <w:tcPr>
            <w:tcW w:w="2396" w:type="dxa"/>
            <w:vMerge w:val="restart"/>
          </w:tcPr>
          <w:p w14:paraId="35D001E1" w14:textId="7E3E18EF"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07E4F14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508F0C7" w14:textId="1496C523"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75228D62"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62C0CBDD" w14:textId="4996DF83"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Ж3:2</w:t>
            </w:r>
          </w:p>
        </w:tc>
        <w:tc>
          <w:tcPr>
            <w:tcW w:w="1949" w:type="dxa"/>
            <w:vMerge w:val="restart"/>
          </w:tcPr>
          <w:p w14:paraId="1959CAC2"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B2D1E95" w14:textId="77777777" w:rsidTr="00F13523">
        <w:trPr>
          <w:trHeight w:val="128"/>
        </w:trPr>
        <w:tc>
          <w:tcPr>
            <w:tcW w:w="1001" w:type="dxa"/>
            <w:vMerge/>
          </w:tcPr>
          <w:p w14:paraId="1668545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78E45A" w14:textId="77777777" w:rsidR="00AA2E7E" w:rsidRDefault="00AA2E7E" w:rsidP="0029057E">
            <w:pPr>
              <w:ind w:firstLine="0"/>
              <w:jc w:val="left"/>
              <w:rPr>
                <w:rFonts w:eastAsia="Times New Roman"/>
                <w:sz w:val="24"/>
                <w:szCs w:val="24"/>
                <w:lang w:eastAsia="ru-RU"/>
              </w:rPr>
            </w:pPr>
          </w:p>
        </w:tc>
        <w:tc>
          <w:tcPr>
            <w:tcW w:w="3544" w:type="dxa"/>
          </w:tcPr>
          <w:p w14:paraId="27DD1A80" w14:textId="628581DC"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84E771D"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253C92D7" w14:textId="77777777" w:rsidR="00AA2E7E" w:rsidRDefault="00AA2E7E" w:rsidP="0029057E">
            <w:pPr>
              <w:ind w:firstLine="0"/>
              <w:contextualSpacing/>
              <w:jc w:val="left"/>
              <w:rPr>
                <w:sz w:val="24"/>
                <w:szCs w:val="24"/>
              </w:rPr>
            </w:pPr>
          </w:p>
        </w:tc>
        <w:tc>
          <w:tcPr>
            <w:tcW w:w="1949" w:type="dxa"/>
            <w:vMerge/>
          </w:tcPr>
          <w:p w14:paraId="1FDA0CE3" w14:textId="77777777" w:rsidR="00AA2E7E" w:rsidRPr="00C12414" w:rsidRDefault="00AA2E7E" w:rsidP="0029057E">
            <w:pPr>
              <w:ind w:firstLine="0"/>
              <w:jc w:val="left"/>
              <w:rPr>
                <w:rFonts w:eastAsia="Times New Roman"/>
                <w:sz w:val="24"/>
                <w:szCs w:val="24"/>
                <w:lang w:eastAsia="ru-RU"/>
              </w:rPr>
            </w:pPr>
          </w:p>
        </w:tc>
      </w:tr>
      <w:tr w:rsidR="00AA2E7E" w:rsidRPr="00C12414" w14:paraId="2E3B6256" w14:textId="77777777" w:rsidTr="00F13523">
        <w:trPr>
          <w:trHeight w:val="128"/>
        </w:trPr>
        <w:tc>
          <w:tcPr>
            <w:tcW w:w="1001" w:type="dxa"/>
            <w:vMerge/>
          </w:tcPr>
          <w:p w14:paraId="116D536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A267529" w14:textId="77777777" w:rsidR="00AA2E7E" w:rsidRDefault="00AA2E7E" w:rsidP="0029057E">
            <w:pPr>
              <w:ind w:firstLine="0"/>
              <w:jc w:val="left"/>
              <w:rPr>
                <w:rFonts w:eastAsia="Times New Roman"/>
                <w:sz w:val="24"/>
                <w:szCs w:val="24"/>
                <w:lang w:eastAsia="ru-RU"/>
              </w:rPr>
            </w:pPr>
          </w:p>
        </w:tc>
        <w:tc>
          <w:tcPr>
            <w:tcW w:w="3544" w:type="dxa"/>
          </w:tcPr>
          <w:p w14:paraId="20696357" w14:textId="2F30698A"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0614B1FD" w14:textId="683521A1" w:rsidR="00AA2E7E" w:rsidRDefault="00AA2E7E" w:rsidP="0029057E">
            <w:pPr>
              <w:ind w:firstLine="0"/>
              <w:contextualSpacing/>
              <w:jc w:val="left"/>
              <w:rPr>
                <w:rFonts w:eastAsia="Times New Roman"/>
                <w:sz w:val="24"/>
                <w:szCs w:val="24"/>
              </w:rPr>
            </w:pPr>
            <w:r>
              <w:rPr>
                <w:rFonts w:eastAsia="Times New Roman"/>
                <w:sz w:val="24"/>
                <w:szCs w:val="24"/>
                <w:lang w:eastAsia="ru-RU"/>
              </w:rPr>
              <w:t>Сквер</w:t>
            </w:r>
          </w:p>
        </w:tc>
        <w:tc>
          <w:tcPr>
            <w:tcW w:w="2407" w:type="dxa"/>
            <w:vMerge/>
          </w:tcPr>
          <w:p w14:paraId="62FCDEEC" w14:textId="77777777" w:rsidR="00AA2E7E" w:rsidRDefault="00AA2E7E" w:rsidP="0029057E">
            <w:pPr>
              <w:ind w:firstLine="0"/>
              <w:contextualSpacing/>
              <w:jc w:val="left"/>
              <w:rPr>
                <w:sz w:val="24"/>
                <w:szCs w:val="24"/>
              </w:rPr>
            </w:pPr>
          </w:p>
        </w:tc>
        <w:tc>
          <w:tcPr>
            <w:tcW w:w="1949" w:type="dxa"/>
            <w:vMerge/>
          </w:tcPr>
          <w:p w14:paraId="1A00DD6D" w14:textId="77777777" w:rsidR="00AA2E7E" w:rsidRPr="00C12414" w:rsidRDefault="00AA2E7E" w:rsidP="0029057E">
            <w:pPr>
              <w:ind w:firstLine="0"/>
              <w:jc w:val="left"/>
              <w:rPr>
                <w:rFonts w:eastAsia="Times New Roman"/>
                <w:sz w:val="24"/>
                <w:szCs w:val="24"/>
                <w:lang w:eastAsia="ru-RU"/>
              </w:rPr>
            </w:pPr>
          </w:p>
        </w:tc>
      </w:tr>
      <w:tr w:rsidR="00AA2E7E" w:rsidRPr="00C12414" w14:paraId="74898A29" w14:textId="77777777" w:rsidTr="00F13523">
        <w:trPr>
          <w:trHeight w:val="128"/>
        </w:trPr>
        <w:tc>
          <w:tcPr>
            <w:tcW w:w="1001" w:type="dxa"/>
            <w:vMerge/>
          </w:tcPr>
          <w:p w14:paraId="0D9F854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C8CF15" w14:textId="77777777" w:rsidR="00AA2E7E" w:rsidRDefault="00AA2E7E" w:rsidP="0029057E">
            <w:pPr>
              <w:ind w:firstLine="0"/>
              <w:jc w:val="left"/>
              <w:rPr>
                <w:rFonts w:eastAsia="Times New Roman"/>
                <w:sz w:val="24"/>
                <w:szCs w:val="24"/>
                <w:lang w:eastAsia="ru-RU"/>
              </w:rPr>
            </w:pPr>
          </w:p>
        </w:tc>
        <w:tc>
          <w:tcPr>
            <w:tcW w:w="3544" w:type="dxa"/>
          </w:tcPr>
          <w:p w14:paraId="21BD2DC0" w14:textId="610388D7"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7190DF69" w14:textId="5FA599B6" w:rsidR="00AA2E7E" w:rsidRDefault="00AA2E7E" w:rsidP="00EF2F3E">
            <w:pPr>
              <w:ind w:firstLine="0"/>
              <w:contextualSpacing/>
              <w:jc w:val="center"/>
              <w:rPr>
                <w:rFonts w:eastAsia="Times New Roman"/>
                <w:sz w:val="24"/>
                <w:szCs w:val="24"/>
                <w:lang w:eastAsia="ru-RU"/>
              </w:rPr>
            </w:pPr>
            <w:r>
              <w:rPr>
                <w:sz w:val="24"/>
                <w:szCs w:val="24"/>
              </w:rPr>
              <w:t>0,39</w:t>
            </w:r>
          </w:p>
        </w:tc>
        <w:tc>
          <w:tcPr>
            <w:tcW w:w="2407" w:type="dxa"/>
            <w:vMerge/>
          </w:tcPr>
          <w:p w14:paraId="5DD7B5FB" w14:textId="77777777" w:rsidR="00AA2E7E" w:rsidRDefault="00AA2E7E" w:rsidP="0029057E">
            <w:pPr>
              <w:ind w:firstLine="0"/>
              <w:contextualSpacing/>
              <w:jc w:val="left"/>
              <w:rPr>
                <w:sz w:val="24"/>
                <w:szCs w:val="24"/>
              </w:rPr>
            </w:pPr>
          </w:p>
        </w:tc>
        <w:tc>
          <w:tcPr>
            <w:tcW w:w="1949" w:type="dxa"/>
            <w:vMerge/>
          </w:tcPr>
          <w:p w14:paraId="376D3B52" w14:textId="77777777" w:rsidR="00AA2E7E" w:rsidRPr="00C12414" w:rsidRDefault="00AA2E7E" w:rsidP="0029057E">
            <w:pPr>
              <w:ind w:firstLine="0"/>
              <w:jc w:val="left"/>
              <w:rPr>
                <w:rFonts w:eastAsia="Times New Roman"/>
                <w:sz w:val="24"/>
                <w:szCs w:val="24"/>
                <w:lang w:eastAsia="ru-RU"/>
              </w:rPr>
            </w:pPr>
          </w:p>
        </w:tc>
      </w:tr>
      <w:tr w:rsidR="00AA2E7E" w:rsidRPr="00C12414" w14:paraId="7A2EC401" w14:textId="77777777" w:rsidTr="00F13523">
        <w:trPr>
          <w:trHeight w:val="128"/>
        </w:trPr>
        <w:tc>
          <w:tcPr>
            <w:tcW w:w="1001" w:type="dxa"/>
            <w:vMerge/>
          </w:tcPr>
          <w:p w14:paraId="1D73D23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F5424AD" w14:textId="77777777" w:rsidR="00AA2E7E" w:rsidRDefault="00AA2E7E" w:rsidP="0029057E">
            <w:pPr>
              <w:ind w:firstLine="0"/>
              <w:jc w:val="left"/>
              <w:rPr>
                <w:rFonts w:eastAsia="Times New Roman"/>
                <w:sz w:val="24"/>
                <w:szCs w:val="24"/>
                <w:lang w:eastAsia="ru-RU"/>
              </w:rPr>
            </w:pPr>
          </w:p>
        </w:tc>
        <w:tc>
          <w:tcPr>
            <w:tcW w:w="3544" w:type="dxa"/>
          </w:tcPr>
          <w:p w14:paraId="5A0FFBFE" w14:textId="23B19006"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32431A2A" w14:textId="6DEF0441" w:rsidR="00AA2E7E" w:rsidRDefault="00AA2E7E" w:rsidP="0029057E">
            <w:pPr>
              <w:ind w:firstLine="0"/>
              <w:contextualSpacing/>
              <w:jc w:val="left"/>
              <w:rPr>
                <w:rFonts w:eastAsia="Times New Roman"/>
                <w:sz w:val="24"/>
                <w:szCs w:val="24"/>
                <w:lang w:eastAsia="ru-RU"/>
              </w:rPr>
            </w:pPr>
            <w:r>
              <w:rPr>
                <w:sz w:val="24"/>
                <w:szCs w:val="24"/>
              </w:rPr>
              <w:t>Круглогодичный</w:t>
            </w:r>
          </w:p>
        </w:tc>
        <w:tc>
          <w:tcPr>
            <w:tcW w:w="2407" w:type="dxa"/>
            <w:vMerge/>
          </w:tcPr>
          <w:p w14:paraId="534F7D65" w14:textId="77777777" w:rsidR="00AA2E7E" w:rsidRDefault="00AA2E7E" w:rsidP="0029057E">
            <w:pPr>
              <w:ind w:firstLine="0"/>
              <w:contextualSpacing/>
              <w:jc w:val="left"/>
              <w:rPr>
                <w:sz w:val="24"/>
                <w:szCs w:val="24"/>
              </w:rPr>
            </w:pPr>
          </w:p>
        </w:tc>
        <w:tc>
          <w:tcPr>
            <w:tcW w:w="1949" w:type="dxa"/>
            <w:vMerge/>
          </w:tcPr>
          <w:p w14:paraId="2B8A781D" w14:textId="77777777" w:rsidR="00AA2E7E" w:rsidRPr="00C12414" w:rsidRDefault="00AA2E7E" w:rsidP="0029057E">
            <w:pPr>
              <w:ind w:firstLine="0"/>
              <w:jc w:val="left"/>
              <w:rPr>
                <w:rFonts w:eastAsia="Times New Roman"/>
                <w:sz w:val="24"/>
                <w:szCs w:val="24"/>
                <w:lang w:eastAsia="ru-RU"/>
              </w:rPr>
            </w:pPr>
          </w:p>
        </w:tc>
      </w:tr>
      <w:tr w:rsidR="00AA2E7E" w:rsidRPr="00C12414" w14:paraId="61FC1A41" w14:textId="77777777" w:rsidTr="00F13523">
        <w:trPr>
          <w:trHeight w:val="43"/>
        </w:trPr>
        <w:tc>
          <w:tcPr>
            <w:tcW w:w="1001" w:type="dxa"/>
            <w:vMerge/>
          </w:tcPr>
          <w:p w14:paraId="5CFB03D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4CFDE93" w14:textId="77777777" w:rsidR="00AA2E7E" w:rsidRDefault="00AA2E7E" w:rsidP="0029057E">
            <w:pPr>
              <w:ind w:firstLine="0"/>
              <w:jc w:val="left"/>
              <w:rPr>
                <w:rFonts w:eastAsia="Times New Roman"/>
                <w:sz w:val="24"/>
                <w:szCs w:val="24"/>
                <w:lang w:eastAsia="ru-RU"/>
              </w:rPr>
            </w:pPr>
          </w:p>
        </w:tc>
        <w:tc>
          <w:tcPr>
            <w:tcW w:w="3544" w:type="dxa"/>
          </w:tcPr>
          <w:p w14:paraId="559A6419" w14:textId="10E7E10B"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EFF03DA" w14:textId="68B4BABC" w:rsidR="00AA2E7E" w:rsidRPr="00D30F2D" w:rsidRDefault="00AA2E7E" w:rsidP="00EF2F3E">
            <w:pPr>
              <w:ind w:firstLine="0"/>
              <w:contextualSpacing/>
              <w:jc w:val="center"/>
              <w:rPr>
                <w:sz w:val="24"/>
                <w:szCs w:val="24"/>
              </w:rPr>
            </w:pPr>
            <w:r>
              <w:rPr>
                <w:sz w:val="24"/>
                <w:szCs w:val="24"/>
              </w:rPr>
              <w:t>2045</w:t>
            </w:r>
          </w:p>
        </w:tc>
        <w:tc>
          <w:tcPr>
            <w:tcW w:w="2407" w:type="dxa"/>
            <w:vMerge/>
          </w:tcPr>
          <w:p w14:paraId="384383D5" w14:textId="77777777" w:rsidR="00AA2E7E" w:rsidRDefault="00AA2E7E" w:rsidP="0029057E">
            <w:pPr>
              <w:ind w:firstLine="0"/>
              <w:contextualSpacing/>
              <w:jc w:val="left"/>
              <w:rPr>
                <w:sz w:val="24"/>
                <w:szCs w:val="24"/>
              </w:rPr>
            </w:pPr>
          </w:p>
        </w:tc>
        <w:tc>
          <w:tcPr>
            <w:tcW w:w="1949" w:type="dxa"/>
            <w:vMerge/>
          </w:tcPr>
          <w:p w14:paraId="112560B8" w14:textId="77777777" w:rsidR="00AA2E7E" w:rsidRPr="00C12414" w:rsidRDefault="00AA2E7E" w:rsidP="0029057E">
            <w:pPr>
              <w:ind w:firstLine="0"/>
              <w:jc w:val="left"/>
              <w:rPr>
                <w:rFonts w:eastAsia="Times New Roman"/>
                <w:sz w:val="24"/>
                <w:szCs w:val="24"/>
                <w:lang w:eastAsia="ru-RU"/>
              </w:rPr>
            </w:pPr>
          </w:p>
        </w:tc>
      </w:tr>
      <w:tr w:rsidR="00AA2E7E" w:rsidRPr="00C12414" w14:paraId="4D2A4185" w14:textId="77777777" w:rsidTr="00C76118">
        <w:trPr>
          <w:trHeight w:val="418"/>
        </w:trPr>
        <w:tc>
          <w:tcPr>
            <w:tcW w:w="1001" w:type="dxa"/>
            <w:vMerge w:val="restart"/>
          </w:tcPr>
          <w:p w14:paraId="4DBD212D" w14:textId="69C116D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16</w:t>
            </w:r>
            <w:r w:rsidRPr="00C12414">
              <w:rPr>
                <w:rFonts w:eastAsia="Times New Roman"/>
                <w:sz w:val="24"/>
                <w:szCs w:val="24"/>
                <w:lang w:eastAsia="ru-RU"/>
              </w:rPr>
              <w:t>.</w:t>
            </w:r>
          </w:p>
        </w:tc>
        <w:tc>
          <w:tcPr>
            <w:tcW w:w="2396" w:type="dxa"/>
            <w:vMerge w:val="restart"/>
          </w:tcPr>
          <w:p w14:paraId="6BAE9D0D" w14:textId="4FEBB0B0"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4CBF688"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FBD8E28" w14:textId="77777777"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74935CF8"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2C212A86" w14:textId="54628343"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Ж4:1</w:t>
            </w:r>
          </w:p>
        </w:tc>
        <w:tc>
          <w:tcPr>
            <w:tcW w:w="1949" w:type="dxa"/>
            <w:vMerge w:val="restart"/>
          </w:tcPr>
          <w:p w14:paraId="0F6913D3"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663B380" w14:textId="77777777" w:rsidTr="00F13523">
        <w:trPr>
          <w:trHeight w:val="425"/>
        </w:trPr>
        <w:tc>
          <w:tcPr>
            <w:tcW w:w="1001" w:type="dxa"/>
            <w:vMerge/>
          </w:tcPr>
          <w:p w14:paraId="69206A2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B96188A" w14:textId="77777777" w:rsidR="00AA2E7E" w:rsidRDefault="00AA2E7E" w:rsidP="0029057E">
            <w:pPr>
              <w:ind w:firstLine="0"/>
              <w:jc w:val="left"/>
              <w:rPr>
                <w:rFonts w:eastAsia="Times New Roman"/>
                <w:sz w:val="24"/>
                <w:szCs w:val="24"/>
                <w:lang w:eastAsia="ru-RU"/>
              </w:rPr>
            </w:pPr>
          </w:p>
        </w:tc>
        <w:tc>
          <w:tcPr>
            <w:tcW w:w="3544" w:type="dxa"/>
          </w:tcPr>
          <w:p w14:paraId="683837F4" w14:textId="7D408784"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FC772F7"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31925A14" w14:textId="77777777" w:rsidR="00AA2E7E" w:rsidRDefault="00AA2E7E" w:rsidP="0029057E">
            <w:pPr>
              <w:ind w:firstLine="0"/>
              <w:contextualSpacing/>
              <w:jc w:val="left"/>
              <w:rPr>
                <w:sz w:val="24"/>
                <w:szCs w:val="24"/>
              </w:rPr>
            </w:pPr>
          </w:p>
        </w:tc>
        <w:tc>
          <w:tcPr>
            <w:tcW w:w="1949" w:type="dxa"/>
            <w:vMerge/>
          </w:tcPr>
          <w:p w14:paraId="56967DC4" w14:textId="77777777" w:rsidR="00AA2E7E" w:rsidRPr="00C12414" w:rsidRDefault="00AA2E7E" w:rsidP="0029057E">
            <w:pPr>
              <w:ind w:firstLine="0"/>
              <w:jc w:val="left"/>
              <w:rPr>
                <w:rFonts w:eastAsia="Times New Roman"/>
                <w:sz w:val="24"/>
                <w:szCs w:val="24"/>
                <w:lang w:eastAsia="ru-RU"/>
              </w:rPr>
            </w:pPr>
          </w:p>
        </w:tc>
      </w:tr>
      <w:tr w:rsidR="00AA2E7E" w:rsidRPr="00C12414" w14:paraId="52D31F5F" w14:textId="77777777" w:rsidTr="00251A5A">
        <w:trPr>
          <w:trHeight w:val="60"/>
        </w:trPr>
        <w:tc>
          <w:tcPr>
            <w:tcW w:w="1001" w:type="dxa"/>
            <w:vMerge/>
          </w:tcPr>
          <w:p w14:paraId="1EF73A0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D7A54C6" w14:textId="77777777" w:rsidR="00AA2E7E" w:rsidRDefault="00AA2E7E" w:rsidP="0029057E">
            <w:pPr>
              <w:ind w:firstLine="0"/>
              <w:jc w:val="left"/>
              <w:rPr>
                <w:rFonts w:eastAsia="Times New Roman"/>
                <w:sz w:val="24"/>
                <w:szCs w:val="24"/>
                <w:lang w:eastAsia="ru-RU"/>
              </w:rPr>
            </w:pPr>
          </w:p>
        </w:tc>
        <w:tc>
          <w:tcPr>
            <w:tcW w:w="3544" w:type="dxa"/>
          </w:tcPr>
          <w:p w14:paraId="2912D9D1" w14:textId="6AC44000"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533AEF02" w14:textId="59DFAF29" w:rsidR="00AA2E7E" w:rsidRDefault="00AA2E7E" w:rsidP="0029057E">
            <w:pPr>
              <w:ind w:firstLine="0"/>
              <w:contextualSpacing/>
              <w:jc w:val="left"/>
              <w:rPr>
                <w:rFonts w:eastAsia="Times New Roman"/>
                <w:sz w:val="24"/>
                <w:szCs w:val="24"/>
              </w:rPr>
            </w:pPr>
            <w:r>
              <w:rPr>
                <w:rFonts w:eastAsia="Times New Roman"/>
                <w:sz w:val="24"/>
                <w:szCs w:val="24"/>
                <w:lang w:eastAsia="ru-RU"/>
              </w:rPr>
              <w:t>Сквер</w:t>
            </w:r>
          </w:p>
        </w:tc>
        <w:tc>
          <w:tcPr>
            <w:tcW w:w="2407" w:type="dxa"/>
            <w:vMerge/>
          </w:tcPr>
          <w:p w14:paraId="16EFEF87" w14:textId="77777777" w:rsidR="00AA2E7E" w:rsidRDefault="00AA2E7E" w:rsidP="0029057E">
            <w:pPr>
              <w:ind w:firstLine="0"/>
              <w:contextualSpacing/>
              <w:jc w:val="left"/>
              <w:rPr>
                <w:sz w:val="24"/>
                <w:szCs w:val="24"/>
              </w:rPr>
            </w:pPr>
          </w:p>
        </w:tc>
        <w:tc>
          <w:tcPr>
            <w:tcW w:w="1949" w:type="dxa"/>
            <w:vMerge/>
          </w:tcPr>
          <w:p w14:paraId="0DC4D2AE" w14:textId="77777777" w:rsidR="00AA2E7E" w:rsidRPr="00C12414" w:rsidRDefault="00AA2E7E" w:rsidP="0029057E">
            <w:pPr>
              <w:ind w:firstLine="0"/>
              <w:jc w:val="left"/>
              <w:rPr>
                <w:rFonts w:eastAsia="Times New Roman"/>
                <w:sz w:val="24"/>
                <w:szCs w:val="24"/>
                <w:lang w:eastAsia="ru-RU"/>
              </w:rPr>
            </w:pPr>
          </w:p>
        </w:tc>
      </w:tr>
      <w:tr w:rsidR="00AA2E7E" w:rsidRPr="00C12414" w14:paraId="493B485C" w14:textId="77777777" w:rsidTr="00251A5A">
        <w:trPr>
          <w:trHeight w:val="60"/>
        </w:trPr>
        <w:tc>
          <w:tcPr>
            <w:tcW w:w="1001" w:type="dxa"/>
            <w:vMerge/>
          </w:tcPr>
          <w:p w14:paraId="34A7DBB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6A5B309" w14:textId="77777777" w:rsidR="00AA2E7E" w:rsidRDefault="00AA2E7E" w:rsidP="0029057E">
            <w:pPr>
              <w:ind w:firstLine="0"/>
              <w:jc w:val="left"/>
              <w:rPr>
                <w:rFonts w:eastAsia="Times New Roman"/>
                <w:sz w:val="24"/>
                <w:szCs w:val="24"/>
                <w:lang w:eastAsia="ru-RU"/>
              </w:rPr>
            </w:pPr>
          </w:p>
        </w:tc>
        <w:tc>
          <w:tcPr>
            <w:tcW w:w="3544" w:type="dxa"/>
          </w:tcPr>
          <w:p w14:paraId="3DD234CA" w14:textId="73B56ADE"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43FFF07" w14:textId="11D1C1E9" w:rsidR="00AA2E7E" w:rsidRDefault="00AA2E7E" w:rsidP="00EF2F3E">
            <w:pPr>
              <w:ind w:firstLine="0"/>
              <w:contextualSpacing/>
              <w:jc w:val="center"/>
              <w:rPr>
                <w:rFonts w:eastAsia="Times New Roman"/>
                <w:sz w:val="24"/>
                <w:szCs w:val="24"/>
                <w:lang w:eastAsia="ru-RU"/>
              </w:rPr>
            </w:pPr>
            <w:r>
              <w:rPr>
                <w:sz w:val="24"/>
                <w:szCs w:val="24"/>
              </w:rPr>
              <w:t>1,00</w:t>
            </w:r>
          </w:p>
        </w:tc>
        <w:tc>
          <w:tcPr>
            <w:tcW w:w="2407" w:type="dxa"/>
            <w:vMerge/>
          </w:tcPr>
          <w:p w14:paraId="66277A9E" w14:textId="77777777" w:rsidR="00AA2E7E" w:rsidRDefault="00AA2E7E" w:rsidP="0029057E">
            <w:pPr>
              <w:ind w:firstLine="0"/>
              <w:contextualSpacing/>
              <w:jc w:val="left"/>
              <w:rPr>
                <w:sz w:val="24"/>
                <w:szCs w:val="24"/>
              </w:rPr>
            </w:pPr>
          </w:p>
        </w:tc>
        <w:tc>
          <w:tcPr>
            <w:tcW w:w="1949" w:type="dxa"/>
            <w:vMerge/>
          </w:tcPr>
          <w:p w14:paraId="1397FFC1" w14:textId="77777777" w:rsidR="00AA2E7E" w:rsidRPr="00C12414" w:rsidRDefault="00AA2E7E" w:rsidP="0029057E">
            <w:pPr>
              <w:ind w:firstLine="0"/>
              <w:jc w:val="left"/>
              <w:rPr>
                <w:rFonts w:eastAsia="Times New Roman"/>
                <w:sz w:val="24"/>
                <w:szCs w:val="24"/>
                <w:lang w:eastAsia="ru-RU"/>
              </w:rPr>
            </w:pPr>
          </w:p>
        </w:tc>
      </w:tr>
      <w:tr w:rsidR="00AA2E7E" w:rsidRPr="00C12414" w14:paraId="1CF601D2" w14:textId="77777777" w:rsidTr="00251A5A">
        <w:trPr>
          <w:trHeight w:val="60"/>
        </w:trPr>
        <w:tc>
          <w:tcPr>
            <w:tcW w:w="1001" w:type="dxa"/>
            <w:vMerge/>
          </w:tcPr>
          <w:p w14:paraId="28146E1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2D1721B" w14:textId="77777777" w:rsidR="00AA2E7E" w:rsidRDefault="00AA2E7E" w:rsidP="0029057E">
            <w:pPr>
              <w:ind w:firstLine="0"/>
              <w:jc w:val="left"/>
              <w:rPr>
                <w:rFonts w:eastAsia="Times New Roman"/>
                <w:sz w:val="24"/>
                <w:szCs w:val="24"/>
                <w:lang w:eastAsia="ru-RU"/>
              </w:rPr>
            </w:pPr>
          </w:p>
        </w:tc>
        <w:tc>
          <w:tcPr>
            <w:tcW w:w="3544" w:type="dxa"/>
          </w:tcPr>
          <w:p w14:paraId="28133D4B" w14:textId="13967D42"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52324AA" w14:textId="0F50058D" w:rsidR="00AA2E7E" w:rsidRDefault="00AA2E7E" w:rsidP="0029057E">
            <w:pPr>
              <w:ind w:firstLine="0"/>
              <w:contextualSpacing/>
              <w:jc w:val="left"/>
              <w:rPr>
                <w:rFonts w:eastAsia="Times New Roman"/>
                <w:sz w:val="24"/>
                <w:szCs w:val="24"/>
                <w:lang w:eastAsia="ru-RU"/>
              </w:rPr>
            </w:pPr>
            <w:r>
              <w:rPr>
                <w:sz w:val="24"/>
                <w:szCs w:val="24"/>
              </w:rPr>
              <w:t>Круглогодичный</w:t>
            </w:r>
          </w:p>
        </w:tc>
        <w:tc>
          <w:tcPr>
            <w:tcW w:w="2407" w:type="dxa"/>
            <w:vMerge/>
          </w:tcPr>
          <w:p w14:paraId="30424D00" w14:textId="77777777" w:rsidR="00AA2E7E" w:rsidRDefault="00AA2E7E" w:rsidP="0029057E">
            <w:pPr>
              <w:ind w:firstLine="0"/>
              <w:contextualSpacing/>
              <w:jc w:val="left"/>
              <w:rPr>
                <w:sz w:val="24"/>
                <w:szCs w:val="24"/>
              </w:rPr>
            </w:pPr>
          </w:p>
        </w:tc>
        <w:tc>
          <w:tcPr>
            <w:tcW w:w="1949" w:type="dxa"/>
            <w:vMerge/>
          </w:tcPr>
          <w:p w14:paraId="7A90B829" w14:textId="77777777" w:rsidR="00AA2E7E" w:rsidRPr="00C12414" w:rsidRDefault="00AA2E7E" w:rsidP="0029057E">
            <w:pPr>
              <w:ind w:firstLine="0"/>
              <w:jc w:val="left"/>
              <w:rPr>
                <w:rFonts w:eastAsia="Times New Roman"/>
                <w:sz w:val="24"/>
                <w:szCs w:val="24"/>
                <w:lang w:eastAsia="ru-RU"/>
              </w:rPr>
            </w:pPr>
          </w:p>
        </w:tc>
      </w:tr>
      <w:tr w:rsidR="00AA2E7E" w:rsidRPr="00C12414" w14:paraId="18E24065" w14:textId="77777777" w:rsidTr="00F13523">
        <w:trPr>
          <w:trHeight w:val="150"/>
        </w:trPr>
        <w:tc>
          <w:tcPr>
            <w:tcW w:w="1001" w:type="dxa"/>
            <w:vMerge/>
          </w:tcPr>
          <w:p w14:paraId="19EA138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3FC4709" w14:textId="77777777" w:rsidR="00AA2E7E" w:rsidRDefault="00AA2E7E" w:rsidP="0029057E">
            <w:pPr>
              <w:ind w:firstLine="0"/>
              <w:jc w:val="left"/>
              <w:rPr>
                <w:rFonts w:eastAsia="Times New Roman"/>
                <w:sz w:val="24"/>
                <w:szCs w:val="24"/>
                <w:lang w:eastAsia="ru-RU"/>
              </w:rPr>
            </w:pPr>
          </w:p>
        </w:tc>
        <w:tc>
          <w:tcPr>
            <w:tcW w:w="3544" w:type="dxa"/>
          </w:tcPr>
          <w:p w14:paraId="403DFD0F" w14:textId="513AAC84"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5220BA8" w14:textId="3C0C8E7E" w:rsidR="00AA2E7E" w:rsidRPr="00D30F2D" w:rsidRDefault="00AA2E7E" w:rsidP="00EF2F3E">
            <w:pPr>
              <w:ind w:firstLine="0"/>
              <w:contextualSpacing/>
              <w:jc w:val="center"/>
              <w:rPr>
                <w:sz w:val="24"/>
                <w:szCs w:val="24"/>
              </w:rPr>
            </w:pPr>
            <w:r>
              <w:rPr>
                <w:sz w:val="24"/>
                <w:szCs w:val="24"/>
              </w:rPr>
              <w:t>2045</w:t>
            </w:r>
          </w:p>
        </w:tc>
        <w:tc>
          <w:tcPr>
            <w:tcW w:w="2407" w:type="dxa"/>
            <w:vMerge/>
          </w:tcPr>
          <w:p w14:paraId="2625F264" w14:textId="77777777" w:rsidR="00AA2E7E" w:rsidRDefault="00AA2E7E" w:rsidP="0029057E">
            <w:pPr>
              <w:ind w:firstLine="0"/>
              <w:contextualSpacing/>
              <w:jc w:val="left"/>
              <w:rPr>
                <w:sz w:val="24"/>
                <w:szCs w:val="24"/>
              </w:rPr>
            </w:pPr>
          </w:p>
        </w:tc>
        <w:tc>
          <w:tcPr>
            <w:tcW w:w="1949" w:type="dxa"/>
            <w:vMerge/>
          </w:tcPr>
          <w:p w14:paraId="18D0AF50" w14:textId="77777777" w:rsidR="00AA2E7E" w:rsidRPr="00C12414" w:rsidRDefault="00AA2E7E" w:rsidP="0029057E">
            <w:pPr>
              <w:ind w:firstLine="0"/>
              <w:jc w:val="left"/>
              <w:rPr>
                <w:rFonts w:eastAsia="Times New Roman"/>
                <w:sz w:val="24"/>
                <w:szCs w:val="24"/>
                <w:lang w:eastAsia="ru-RU"/>
              </w:rPr>
            </w:pPr>
          </w:p>
        </w:tc>
      </w:tr>
      <w:tr w:rsidR="00AA2E7E" w:rsidRPr="00C12414" w14:paraId="40AC9C67" w14:textId="77777777" w:rsidTr="00C76118">
        <w:trPr>
          <w:trHeight w:val="418"/>
        </w:trPr>
        <w:tc>
          <w:tcPr>
            <w:tcW w:w="1001" w:type="dxa"/>
            <w:vMerge w:val="restart"/>
          </w:tcPr>
          <w:p w14:paraId="5A8AA343" w14:textId="7ADD3678"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17</w:t>
            </w:r>
            <w:r w:rsidRPr="00C12414">
              <w:rPr>
                <w:rFonts w:eastAsia="Times New Roman"/>
                <w:sz w:val="24"/>
                <w:szCs w:val="24"/>
                <w:lang w:eastAsia="ru-RU"/>
              </w:rPr>
              <w:t>.</w:t>
            </w:r>
          </w:p>
        </w:tc>
        <w:tc>
          <w:tcPr>
            <w:tcW w:w="2396" w:type="dxa"/>
            <w:vMerge w:val="restart"/>
          </w:tcPr>
          <w:p w14:paraId="13A62153" w14:textId="00D0ED6E"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67593AC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530C506" w14:textId="77159E3D"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3D2DB5A3"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6C24FD82" w14:textId="1D9DF540"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Ж4:2</w:t>
            </w:r>
          </w:p>
        </w:tc>
        <w:tc>
          <w:tcPr>
            <w:tcW w:w="1949" w:type="dxa"/>
            <w:vMerge w:val="restart"/>
          </w:tcPr>
          <w:p w14:paraId="621E54EB"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104ED74" w14:textId="77777777" w:rsidTr="00F13523">
        <w:trPr>
          <w:trHeight w:val="595"/>
        </w:trPr>
        <w:tc>
          <w:tcPr>
            <w:tcW w:w="1001" w:type="dxa"/>
            <w:vMerge/>
          </w:tcPr>
          <w:p w14:paraId="38F8FDE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33047C7" w14:textId="77777777" w:rsidR="00AA2E7E" w:rsidRDefault="00AA2E7E" w:rsidP="0029057E">
            <w:pPr>
              <w:ind w:firstLine="0"/>
              <w:jc w:val="left"/>
              <w:rPr>
                <w:rFonts w:eastAsia="Times New Roman"/>
                <w:sz w:val="24"/>
                <w:szCs w:val="24"/>
                <w:lang w:eastAsia="ru-RU"/>
              </w:rPr>
            </w:pPr>
          </w:p>
        </w:tc>
        <w:tc>
          <w:tcPr>
            <w:tcW w:w="3544" w:type="dxa"/>
          </w:tcPr>
          <w:p w14:paraId="2E3E691F" w14:textId="5D766970"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B539D35"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41C2D704" w14:textId="77777777" w:rsidR="00AA2E7E" w:rsidRDefault="00AA2E7E" w:rsidP="0029057E">
            <w:pPr>
              <w:ind w:firstLine="0"/>
              <w:contextualSpacing/>
              <w:jc w:val="left"/>
              <w:rPr>
                <w:sz w:val="24"/>
                <w:szCs w:val="24"/>
              </w:rPr>
            </w:pPr>
          </w:p>
        </w:tc>
        <w:tc>
          <w:tcPr>
            <w:tcW w:w="1949" w:type="dxa"/>
            <w:vMerge/>
          </w:tcPr>
          <w:p w14:paraId="6ABF8958" w14:textId="77777777" w:rsidR="00AA2E7E" w:rsidRPr="00C12414" w:rsidRDefault="00AA2E7E" w:rsidP="0029057E">
            <w:pPr>
              <w:ind w:firstLine="0"/>
              <w:jc w:val="left"/>
              <w:rPr>
                <w:rFonts w:eastAsia="Times New Roman"/>
                <w:sz w:val="24"/>
                <w:szCs w:val="24"/>
                <w:lang w:eastAsia="ru-RU"/>
              </w:rPr>
            </w:pPr>
          </w:p>
        </w:tc>
      </w:tr>
      <w:tr w:rsidR="00AA2E7E" w:rsidRPr="00C12414" w14:paraId="0C8FC00B" w14:textId="77777777" w:rsidTr="00251A5A">
        <w:trPr>
          <w:trHeight w:val="140"/>
        </w:trPr>
        <w:tc>
          <w:tcPr>
            <w:tcW w:w="1001" w:type="dxa"/>
            <w:vMerge/>
          </w:tcPr>
          <w:p w14:paraId="54A5A07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10A1CD8" w14:textId="77777777" w:rsidR="00AA2E7E" w:rsidRDefault="00AA2E7E" w:rsidP="0029057E">
            <w:pPr>
              <w:ind w:firstLine="0"/>
              <w:jc w:val="left"/>
              <w:rPr>
                <w:rFonts w:eastAsia="Times New Roman"/>
                <w:sz w:val="24"/>
                <w:szCs w:val="24"/>
                <w:lang w:eastAsia="ru-RU"/>
              </w:rPr>
            </w:pPr>
          </w:p>
        </w:tc>
        <w:tc>
          <w:tcPr>
            <w:tcW w:w="3544" w:type="dxa"/>
          </w:tcPr>
          <w:p w14:paraId="2C0187FA" w14:textId="4A0E9843"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51CA3EE3" w14:textId="5ED1BDA5" w:rsidR="00AA2E7E" w:rsidRDefault="00AA2E7E" w:rsidP="0029057E">
            <w:pPr>
              <w:ind w:firstLine="0"/>
              <w:contextualSpacing/>
              <w:jc w:val="left"/>
              <w:rPr>
                <w:rFonts w:eastAsia="Times New Roman"/>
                <w:sz w:val="24"/>
                <w:szCs w:val="24"/>
              </w:rPr>
            </w:pPr>
            <w:r>
              <w:rPr>
                <w:rFonts w:eastAsia="Times New Roman"/>
                <w:sz w:val="24"/>
                <w:szCs w:val="24"/>
                <w:lang w:eastAsia="ru-RU"/>
              </w:rPr>
              <w:t>Сквер</w:t>
            </w:r>
          </w:p>
        </w:tc>
        <w:tc>
          <w:tcPr>
            <w:tcW w:w="2407" w:type="dxa"/>
            <w:vMerge/>
          </w:tcPr>
          <w:p w14:paraId="56DB65BA" w14:textId="77777777" w:rsidR="00AA2E7E" w:rsidRDefault="00AA2E7E" w:rsidP="0029057E">
            <w:pPr>
              <w:ind w:firstLine="0"/>
              <w:contextualSpacing/>
              <w:jc w:val="left"/>
              <w:rPr>
                <w:sz w:val="24"/>
                <w:szCs w:val="24"/>
              </w:rPr>
            </w:pPr>
          </w:p>
        </w:tc>
        <w:tc>
          <w:tcPr>
            <w:tcW w:w="1949" w:type="dxa"/>
            <w:vMerge/>
          </w:tcPr>
          <w:p w14:paraId="39DA738D" w14:textId="77777777" w:rsidR="00AA2E7E" w:rsidRPr="00C12414" w:rsidRDefault="00AA2E7E" w:rsidP="0029057E">
            <w:pPr>
              <w:ind w:firstLine="0"/>
              <w:jc w:val="left"/>
              <w:rPr>
                <w:rFonts w:eastAsia="Times New Roman"/>
                <w:sz w:val="24"/>
                <w:szCs w:val="24"/>
                <w:lang w:eastAsia="ru-RU"/>
              </w:rPr>
            </w:pPr>
          </w:p>
        </w:tc>
      </w:tr>
      <w:tr w:rsidR="00AA2E7E" w:rsidRPr="00C12414" w14:paraId="4AB92D16" w14:textId="77777777" w:rsidTr="00251A5A">
        <w:trPr>
          <w:trHeight w:val="140"/>
        </w:trPr>
        <w:tc>
          <w:tcPr>
            <w:tcW w:w="1001" w:type="dxa"/>
            <w:vMerge/>
          </w:tcPr>
          <w:p w14:paraId="01E7D3A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5AEBBB4" w14:textId="77777777" w:rsidR="00AA2E7E" w:rsidRDefault="00AA2E7E" w:rsidP="0029057E">
            <w:pPr>
              <w:ind w:firstLine="0"/>
              <w:jc w:val="left"/>
              <w:rPr>
                <w:rFonts w:eastAsia="Times New Roman"/>
                <w:sz w:val="24"/>
                <w:szCs w:val="24"/>
                <w:lang w:eastAsia="ru-RU"/>
              </w:rPr>
            </w:pPr>
          </w:p>
        </w:tc>
        <w:tc>
          <w:tcPr>
            <w:tcW w:w="3544" w:type="dxa"/>
          </w:tcPr>
          <w:p w14:paraId="0B63B7AC" w14:textId="7C497C83"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B89EC59" w14:textId="2A3AB669" w:rsidR="00AA2E7E" w:rsidRDefault="00AA2E7E" w:rsidP="00EF2F3E">
            <w:pPr>
              <w:ind w:firstLine="0"/>
              <w:contextualSpacing/>
              <w:jc w:val="center"/>
              <w:rPr>
                <w:rFonts w:eastAsia="Times New Roman"/>
                <w:sz w:val="24"/>
                <w:szCs w:val="24"/>
                <w:lang w:eastAsia="ru-RU"/>
              </w:rPr>
            </w:pPr>
            <w:r>
              <w:rPr>
                <w:sz w:val="24"/>
                <w:szCs w:val="24"/>
              </w:rPr>
              <w:t>3,05</w:t>
            </w:r>
          </w:p>
        </w:tc>
        <w:tc>
          <w:tcPr>
            <w:tcW w:w="2407" w:type="dxa"/>
            <w:vMerge/>
          </w:tcPr>
          <w:p w14:paraId="453CC1E9" w14:textId="77777777" w:rsidR="00AA2E7E" w:rsidRDefault="00AA2E7E" w:rsidP="0029057E">
            <w:pPr>
              <w:ind w:firstLine="0"/>
              <w:contextualSpacing/>
              <w:jc w:val="left"/>
              <w:rPr>
                <w:sz w:val="24"/>
                <w:szCs w:val="24"/>
              </w:rPr>
            </w:pPr>
          </w:p>
        </w:tc>
        <w:tc>
          <w:tcPr>
            <w:tcW w:w="1949" w:type="dxa"/>
            <w:vMerge/>
          </w:tcPr>
          <w:p w14:paraId="46E7EE99" w14:textId="77777777" w:rsidR="00AA2E7E" w:rsidRPr="00C12414" w:rsidRDefault="00AA2E7E" w:rsidP="0029057E">
            <w:pPr>
              <w:ind w:firstLine="0"/>
              <w:jc w:val="left"/>
              <w:rPr>
                <w:rFonts w:eastAsia="Times New Roman"/>
                <w:sz w:val="24"/>
                <w:szCs w:val="24"/>
                <w:lang w:eastAsia="ru-RU"/>
              </w:rPr>
            </w:pPr>
          </w:p>
        </w:tc>
      </w:tr>
      <w:tr w:rsidR="00AA2E7E" w:rsidRPr="00C12414" w14:paraId="6023E973" w14:textId="77777777" w:rsidTr="00251A5A">
        <w:trPr>
          <w:trHeight w:val="140"/>
        </w:trPr>
        <w:tc>
          <w:tcPr>
            <w:tcW w:w="1001" w:type="dxa"/>
            <w:vMerge/>
          </w:tcPr>
          <w:p w14:paraId="3BBD4A0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7CDD56B" w14:textId="77777777" w:rsidR="00AA2E7E" w:rsidRDefault="00AA2E7E" w:rsidP="0029057E">
            <w:pPr>
              <w:ind w:firstLine="0"/>
              <w:jc w:val="left"/>
              <w:rPr>
                <w:rFonts w:eastAsia="Times New Roman"/>
                <w:sz w:val="24"/>
                <w:szCs w:val="24"/>
                <w:lang w:eastAsia="ru-RU"/>
              </w:rPr>
            </w:pPr>
          </w:p>
        </w:tc>
        <w:tc>
          <w:tcPr>
            <w:tcW w:w="3544" w:type="dxa"/>
          </w:tcPr>
          <w:p w14:paraId="5E8152C5" w14:textId="6DEBF0E6"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225134CC" w14:textId="0F858F55" w:rsidR="00AA2E7E" w:rsidRDefault="00AA2E7E" w:rsidP="0029057E">
            <w:pPr>
              <w:ind w:firstLine="0"/>
              <w:contextualSpacing/>
              <w:jc w:val="left"/>
              <w:rPr>
                <w:rFonts w:eastAsia="Times New Roman"/>
                <w:sz w:val="24"/>
                <w:szCs w:val="24"/>
                <w:lang w:eastAsia="ru-RU"/>
              </w:rPr>
            </w:pPr>
            <w:r>
              <w:rPr>
                <w:sz w:val="24"/>
                <w:szCs w:val="24"/>
              </w:rPr>
              <w:t>Круглогодичный</w:t>
            </w:r>
          </w:p>
        </w:tc>
        <w:tc>
          <w:tcPr>
            <w:tcW w:w="2407" w:type="dxa"/>
            <w:vMerge/>
          </w:tcPr>
          <w:p w14:paraId="206338CC" w14:textId="77777777" w:rsidR="00AA2E7E" w:rsidRDefault="00AA2E7E" w:rsidP="0029057E">
            <w:pPr>
              <w:ind w:firstLine="0"/>
              <w:contextualSpacing/>
              <w:jc w:val="left"/>
              <w:rPr>
                <w:sz w:val="24"/>
                <w:szCs w:val="24"/>
              </w:rPr>
            </w:pPr>
          </w:p>
        </w:tc>
        <w:tc>
          <w:tcPr>
            <w:tcW w:w="1949" w:type="dxa"/>
            <w:vMerge/>
          </w:tcPr>
          <w:p w14:paraId="1986B6EA" w14:textId="77777777" w:rsidR="00AA2E7E" w:rsidRPr="00C12414" w:rsidRDefault="00AA2E7E" w:rsidP="0029057E">
            <w:pPr>
              <w:ind w:firstLine="0"/>
              <w:jc w:val="left"/>
              <w:rPr>
                <w:rFonts w:eastAsia="Times New Roman"/>
                <w:sz w:val="24"/>
                <w:szCs w:val="24"/>
                <w:lang w:eastAsia="ru-RU"/>
              </w:rPr>
            </w:pPr>
          </w:p>
        </w:tc>
      </w:tr>
      <w:tr w:rsidR="00AA2E7E" w:rsidRPr="00C12414" w14:paraId="75B52ACE" w14:textId="77777777" w:rsidTr="00F13523">
        <w:trPr>
          <w:trHeight w:val="43"/>
        </w:trPr>
        <w:tc>
          <w:tcPr>
            <w:tcW w:w="1001" w:type="dxa"/>
            <w:vMerge/>
          </w:tcPr>
          <w:p w14:paraId="451657F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539EDB0" w14:textId="77777777" w:rsidR="00AA2E7E" w:rsidRDefault="00AA2E7E" w:rsidP="0029057E">
            <w:pPr>
              <w:ind w:firstLine="0"/>
              <w:jc w:val="left"/>
              <w:rPr>
                <w:rFonts w:eastAsia="Times New Roman"/>
                <w:sz w:val="24"/>
                <w:szCs w:val="24"/>
                <w:lang w:eastAsia="ru-RU"/>
              </w:rPr>
            </w:pPr>
          </w:p>
        </w:tc>
        <w:tc>
          <w:tcPr>
            <w:tcW w:w="3544" w:type="dxa"/>
          </w:tcPr>
          <w:p w14:paraId="1A602094" w14:textId="38B585B6"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4CE849C" w14:textId="2EAB5FFE" w:rsidR="00AA2E7E" w:rsidRPr="00D30F2D" w:rsidRDefault="00AA2E7E" w:rsidP="00EF2F3E">
            <w:pPr>
              <w:ind w:firstLine="0"/>
              <w:contextualSpacing/>
              <w:jc w:val="center"/>
              <w:rPr>
                <w:sz w:val="24"/>
                <w:szCs w:val="24"/>
              </w:rPr>
            </w:pPr>
            <w:r>
              <w:rPr>
                <w:sz w:val="24"/>
                <w:szCs w:val="24"/>
              </w:rPr>
              <w:t>2045</w:t>
            </w:r>
          </w:p>
        </w:tc>
        <w:tc>
          <w:tcPr>
            <w:tcW w:w="2407" w:type="dxa"/>
            <w:vMerge/>
          </w:tcPr>
          <w:p w14:paraId="31C25360" w14:textId="77777777" w:rsidR="00AA2E7E" w:rsidRDefault="00AA2E7E" w:rsidP="0029057E">
            <w:pPr>
              <w:ind w:firstLine="0"/>
              <w:contextualSpacing/>
              <w:jc w:val="left"/>
              <w:rPr>
                <w:sz w:val="24"/>
                <w:szCs w:val="24"/>
              </w:rPr>
            </w:pPr>
          </w:p>
        </w:tc>
        <w:tc>
          <w:tcPr>
            <w:tcW w:w="1949" w:type="dxa"/>
            <w:vMerge/>
          </w:tcPr>
          <w:p w14:paraId="070569B6" w14:textId="77777777" w:rsidR="00AA2E7E" w:rsidRPr="00C12414" w:rsidRDefault="00AA2E7E" w:rsidP="0029057E">
            <w:pPr>
              <w:ind w:firstLine="0"/>
              <w:jc w:val="left"/>
              <w:rPr>
                <w:rFonts w:eastAsia="Times New Roman"/>
                <w:sz w:val="24"/>
                <w:szCs w:val="24"/>
                <w:lang w:eastAsia="ru-RU"/>
              </w:rPr>
            </w:pPr>
          </w:p>
        </w:tc>
      </w:tr>
      <w:tr w:rsidR="00AA2E7E" w:rsidRPr="00C12414" w14:paraId="79498D22" w14:textId="77777777" w:rsidTr="00C76118">
        <w:trPr>
          <w:trHeight w:val="418"/>
        </w:trPr>
        <w:tc>
          <w:tcPr>
            <w:tcW w:w="1001" w:type="dxa"/>
            <w:vMerge w:val="restart"/>
          </w:tcPr>
          <w:p w14:paraId="040A1419" w14:textId="6A297A6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18</w:t>
            </w:r>
            <w:r w:rsidRPr="00C12414">
              <w:rPr>
                <w:rFonts w:eastAsia="Times New Roman"/>
                <w:sz w:val="24"/>
                <w:szCs w:val="24"/>
                <w:lang w:eastAsia="ru-RU"/>
              </w:rPr>
              <w:t>.</w:t>
            </w:r>
          </w:p>
        </w:tc>
        <w:tc>
          <w:tcPr>
            <w:tcW w:w="2396" w:type="dxa"/>
            <w:vMerge w:val="restart"/>
          </w:tcPr>
          <w:p w14:paraId="11B1B703" w14:textId="4DBA7F99"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69C69CD8"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37BF180" w14:textId="77777777"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6B88F65B"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3C02EEA9" w14:textId="005FFB32"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Р1:1</w:t>
            </w:r>
          </w:p>
        </w:tc>
        <w:tc>
          <w:tcPr>
            <w:tcW w:w="1949" w:type="dxa"/>
            <w:vMerge w:val="restart"/>
          </w:tcPr>
          <w:p w14:paraId="578A8CD4"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61E2D6C" w14:textId="77777777" w:rsidTr="00F13523">
        <w:trPr>
          <w:trHeight w:val="43"/>
        </w:trPr>
        <w:tc>
          <w:tcPr>
            <w:tcW w:w="1001" w:type="dxa"/>
            <w:vMerge/>
          </w:tcPr>
          <w:p w14:paraId="15B855A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BBB9F4B" w14:textId="77777777" w:rsidR="00AA2E7E" w:rsidRDefault="00AA2E7E" w:rsidP="0029057E">
            <w:pPr>
              <w:ind w:firstLine="0"/>
              <w:jc w:val="left"/>
              <w:rPr>
                <w:rFonts w:eastAsia="Times New Roman"/>
                <w:sz w:val="24"/>
                <w:szCs w:val="24"/>
                <w:lang w:eastAsia="ru-RU"/>
              </w:rPr>
            </w:pPr>
          </w:p>
        </w:tc>
        <w:tc>
          <w:tcPr>
            <w:tcW w:w="3544" w:type="dxa"/>
          </w:tcPr>
          <w:p w14:paraId="47DAEB18" w14:textId="3E266FBE"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479D24F" w14:textId="3D7222BE" w:rsidR="00AA2E7E" w:rsidRPr="00D30F2D" w:rsidRDefault="00AA2E7E" w:rsidP="0029057E">
            <w:pPr>
              <w:ind w:firstLine="0"/>
              <w:contextualSpacing/>
              <w:jc w:val="left"/>
              <w:rPr>
                <w:sz w:val="24"/>
                <w:szCs w:val="24"/>
              </w:rPr>
            </w:pPr>
            <w:r>
              <w:rPr>
                <w:rFonts w:eastAsia="Times New Roman"/>
                <w:sz w:val="24"/>
                <w:szCs w:val="24"/>
              </w:rPr>
              <w:t>Сквер</w:t>
            </w:r>
          </w:p>
        </w:tc>
        <w:tc>
          <w:tcPr>
            <w:tcW w:w="2407" w:type="dxa"/>
            <w:vMerge/>
          </w:tcPr>
          <w:p w14:paraId="4085EB54" w14:textId="77777777" w:rsidR="00AA2E7E" w:rsidRDefault="00AA2E7E" w:rsidP="0029057E">
            <w:pPr>
              <w:ind w:firstLine="0"/>
              <w:contextualSpacing/>
              <w:jc w:val="left"/>
              <w:rPr>
                <w:sz w:val="24"/>
                <w:szCs w:val="24"/>
              </w:rPr>
            </w:pPr>
          </w:p>
        </w:tc>
        <w:tc>
          <w:tcPr>
            <w:tcW w:w="1949" w:type="dxa"/>
            <w:vMerge/>
          </w:tcPr>
          <w:p w14:paraId="6CA1CC0E" w14:textId="77777777" w:rsidR="00AA2E7E" w:rsidRPr="00C12414" w:rsidRDefault="00AA2E7E" w:rsidP="0029057E">
            <w:pPr>
              <w:ind w:firstLine="0"/>
              <w:jc w:val="left"/>
              <w:rPr>
                <w:rFonts w:eastAsia="Times New Roman"/>
                <w:sz w:val="24"/>
                <w:szCs w:val="24"/>
                <w:lang w:eastAsia="ru-RU"/>
              </w:rPr>
            </w:pPr>
          </w:p>
        </w:tc>
      </w:tr>
      <w:tr w:rsidR="00AA2E7E" w:rsidRPr="00C12414" w14:paraId="2312DA54" w14:textId="77777777" w:rsidTr="00F13523">
        <w:trPr>
          <w:trHeight w:val="43"/>
        </w:trPr>
        <w:tc>
          <w:tcPr>
            <w:tcW w:w="1001" w:type="dxa"/>
            <w:vMerge/>
          </w:tcPr>
          <w:p w14:paraId="42DA8B8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5284CCE" w14:textId="77777777" w:rsidR="00AA2E7E" w:rsidRDefault="00AA2E7E" w:rsidP="0029057E">
            <w:pPr>
              <w:ind w:firstLine="0"/>
              <w:jc w:val="left"/>
              <w:rPr>
                <w:rFonts w:eastAsia="Times New Roman"/>
                <w:sz w:val="24"/>
                <w:szCs w:val="24"/>
                <w:lang w:eastAsia="ru-RU"/>
              </w:rPr>
            </w:pPr>
          </w:p>
        </w:tc>
        <w:tc>
          <w:tcPr>
            <w:tcW w:w="3544" w:type="dxa"/>
          </w:tcPr>
          <w:p w14:paraId="0617579A" w14:textId="6C1FCC08"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8885D7A" w14:textId="137E182C" w:rsidR="00AA2E7E" w:rsidRDefault="00AA2E7E" w:rsidP="0029057E">
            <w:pPr>
              <w:ind w:firstLine="0"/>
              <w:contextualSpacing/>
              <w:jc w:val="left"/>
              <w:rPr>
                <w:rFonts w:eastAsia="Times New Roman"/>
                <w:sz w:val="24"/>
                <w:szCs w:val="24"/>
              </w:rPr>
            </w:pPr>
            <w:r>
              <w:rPr>
                <w:rFonts w:eastAsia="Times New Roman"/>
                <w:sz w:val="24"/>
                <w:szCs w:val="24"/>
              </w:rPr>
              <w:t>Сквер</w:t>
            </w:r>
          </w:p>
        </w:tc>
        <w:tc>
          <w:tcPr>
            <w:tcW w:w="2407" w:type="dxa"/>
            <w:vMerge/>
          </w:tcPr>
          <w:p w14:paraId="3276E371" w14:textId="77777777" w:rsidR="00AA2E7E" w:rsidRDefault="00AA2E7E" w:rsidP="0029057E">
            <w:pPr>
              <w:ind w:firstLine="0"/>
              <w:contextualSpacing/>
              <w:jc w:val="left"/>
              <w:rPr>
                <w:sz w:val="24"/>
                <w:szCs w:val="24"/>
              </w:rPr>
            </w:pPr>
          </w:p>
        </w:tc>
        <w:tc>
          <w:tcPr>
            <w:tcW w:w="1949" w:type="dxa"/>
            <w:vMerge/>
          </w:tcPr>
          <w:p w14:paraId="160042E4" w14:textId="77777777" w:rsidR="00AA2E7E" w:rsidRPr="00C12414" w:rsidRDefault="00AA2E7E" w:rsidP="0029057E">
            <w:pPr>
              <w:ind w:firstLine="0"/>
              <w:jc w:val="left"/>
              <w:rPr>
                <w:rFonts w:eastAsia="Times New Roman"/>
                <w:sz w:val="24"/>
                <w:szCs w:val="24"/>
                <w:lang w:eastAsia="ru-RU"/>
              </w:rPr>
            </w:pPr>
          </w:p>
        </w:tc>
      </w:tr>
      <w:tr w:rsidR="00AA2E7E" w:rsidRPr="00C12414" w14:paraId="772EB2A9" w14:textId="77777777" w:rsidTr="00F13523">
        <w:trPr>
          <w:trHeight w:val="43"/>
        </w:trPr>
        <w:tc>
          <w:tcPr>
            <w:tcW w:w="1001" w:type="dxa"/>
            <w:vMerge/>
          </w:tcPr>
          <w:p w14:paraId="1706502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83D513D" w14:textId="77777777" w:rsidR="00AA2E7E" w:rsidRDefault="00AA2E7E" w:rsidP="0029057E">
            <w:pPr>
              <w:ind w:firstLine="0"/>
              <w:jc w:val="left"/>
              <w:rPr>
                <w:rFonts w:eastAsia="Times New Roman"/>
                <w:sz w:val="24"/>
                <w:szCs w:val="24"/>
                <w:lang w:eastAsia="ru-RU"/>
              </w:rPr>
            </w:pPr>
          </w:p>
        </w:tc>
        <w:tc>
          <w:tcPr>
            <w:tcW w:w="3544" w:type="dxa"/>
          </w:tcPr>
          <w:p w14:paraId="13627B09" w14:textId="0A94A5D4"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416D4FF" w14:textId="03AA72F0" w:rsidR="00AA2E7E" w:rsidRDefault="00AA2E7E" w:rsidP="00EF2F3E">
            <w:pPr>
              <w:ind w:firstLine="0"/>
              <w:contextualSpacing/>
              <w:jc w:val="center"/>
              <w:rPr>
                <w:rFonts w:eastAsia="Times New Roman"/>
                <w:sz w:val="24"/>
                <w:szCs w:val="24"/>
              </w:rPr>
            </w:pPr>
            <w:r>
              <w:rPr>
                <w:sz w:val="24"/>
                <w:szCs w:val="24"/>
              </w:rPr>
              <w:t>4,12</w:t>
            </w:r>
          </w:p>
        </w:tc>
        <w:tc>
          <w:tcPr>
            <w:tcW w:w="2407" w:type="dxa"/>
            <w:vMerge/>
          </w:tcPr>
          <w:p w14:paraId="3AF6147A" w14:textId="77777777" w:rsidR="00AA2E7E" w:rsidRDefault="00AA2E7E" w:rsidP="0029057E">
            <w:pPr>
              <w:ind w:firstLine="0"/>
              <w:contextualSpacing/>
              <w:jc w:val="left"/>
              <w:rPr>
                <w:sz w:val="24"/>
                <w:szCs w:val="24"/>
              </w:rPr>
            </w:pPr>
          </w:p>
        </w:tc>
        <w:tc>
          <w:tcPr>
            <w:tcW w:w="1949" w:type="dxa"/>
            <w:vMerge/>
          </w:tcPr>
          <w:p w14:paraId="0D7C5DFF" w14:textId="77777777" w:rsidR="00AA2E7E" w:rsidRPr="00C12414" w:rsidRDefault="00AA2E7E" w:rsidP="0029057E">
            <w:pPr>
              <w:ind w:firstLine="0"/>
              <w:jc w:val="left"/>
              <w:rPr>
                <w:rFonts w:eastAsia="Times New Roman"/>
                <w:sz w:val="24"/>
                <w:szCs w:val="24"/>
                <w:lang w:eastAsia="ru-RU"/>
              </w:rPr>
            </w:pPr>
          </w:p>
        </w:tc>
      </w:tr>
      <w:tr w:rsidR="00AA2E7E" w:rsidRPr="00C12414" w14:paraId="5A6B4926" w14:textId="77777777" w:rsidTr="00F13523">
        <w:trPr>
          <w:trHeight w:val="43"/>
        </w:trPr>
        <w:tc>
          <w:tcPr>
            <w:tcW w:w="1001" w:type="dxa"/>
            <w:vMerge/>
          </w:tcPr>
          <w:p w14:paraId="399DC0A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3F5AD1F" w14:textId="77777777" w:rsidR="00AA2E7E" w:rsidRDefault="00AA2E7E" w:rsidP="0029057E">
            <w:pPr>
              <w:ind w:firstLine="0"/>
              <w:jc w:val="left"/>
              <w:rPr>
                <w:rFonts w:eastAsia="Times New Roman"/>
                <w:sz w:val="24"/>
                <w:szCs w:val="24"/>
                <w:lang w:eastAsia="ru-RU"/>
              </w:rPr>
            </w:pPr>
          </w:p>
        </w:tc>
        <w:tc>
          <w:tcPr>
            <w:tcW w:w="3544" w:type="dxa"/>
          </w:tcPr>
          <w:p w14:paraId="32FF7D44" w14:textId="42385A87"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E756F0D" w14:textId="06F5BA86" w:rsidR="00AA2E7E" w:rsidRDefault="00AA2E7E" w:rsidP="0029057E">
            <w:pPr>
              <w:ind w:firstLine="0"/>
              <w:contextualSpacing/>
              <w:jc w:val="left"/>
              <w:rPr>
                <w:rFonts w:eastAsia="Times New Roman"/>
                <w:sz w:val="24"/>
                <w:szCs w:val="24"/>
              </w:rPr>
            </w:pPr>
            <w:r>
              <w:rPr>
                <w:sz w:val="24"/>
                <w:szCs w:val="24"/>
              </w:rPr>
              <w:t>Круглогодичный</w:t>
            </w:r>
          </w:p>
        </w:tc>
        <w:tc>
          <w:tcPr>
            <w:tcW w:w="2407" w:type="dxa"/>
            <w:vMerge/>
          </w:tcPr>
          <w:p w14:paraId="4A31F4ED" w14:textId="77777777" w:rsidR="00AA2E7E" w:rsidRDefault="00AA2E7E" w:rsidP="0029057E">
            <w:pPr>
              <w:ind w:firstLine="0"/>
              <w:contextualSpacing/>
              <w:jc w:val="left"/>
              <w:rPr>
                <w:sz w:val="24"/>
                <w:szCs w:val="24"/>
              </w:rPr>
            </w:pPr>
          </w:p>
        </w:tc>
        <w:tc>
          <w:tcPr>
            <w:tcW w:w="1949" w:type="dxa"/>
            <w:vMerge/>
          </w:tcPr>
          <w:p w14:paraId="798E1291" w14:textId="77777777" w:rsidR="00AA2E7E" w:rsidRPr="00C12414" w:rsidRDefault="00AA2E7E" w:rsidP="0029057E">
            <w:pPr>
              <w:ind w:firstLine="0"/>
              <w:jc w:val="left"/>
              <w:rPr>
                <w:rFonts w:eastAsia="Times New Roman"/>
                <w:sz w:val="24"/>
                <w:szCs w:val="24"/>
                <w:lang w:eastAsia="ru-RU"/>
              </w:rPr>
            </w:pPr>
          </w:p>
        </w:tc>
      </w:tr>
      <w:tr w:rsidR="00AA2E7E" w:rsidRPr="00C12414" w14:paraId="2BE44610" w14:textId="77777777" w:rsidTr="00F13523">
        <w:trPr>
          <w:trHeight w:val="125"/>
        </w:trPr>
        <w:tc>
          <w:tcPr>
            <w:tcW w:w="1001" w:type="dxa"/>
            <w:vMerge/>
          </w:tcPr>
          <w:p w14:paraId="1EC1574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A3E5732" w14:textId="77777777" w:rsidR="00AA2E7E" w:rsidRDefault="00AA2E7E" w:rsidP="0029057E">
            <w:pPr>
              <w:ind w:firstLine="0"/>
              <w:jc w:val="left"/>
              <w:rPr>
                <w:rFonts w:eastAsia="Times New Roman"/>
                <w:sz w:val="24"/>
                <w:szCs w:val="24"/>
                <w:lang w:eastAsia="ru-RU"/>
              </w:rPr>
            </w:pPr>
          </w:p>
        </w:tc>
        <w:tc>
          <w:tcPr>
            <w:tcW w:w="3544" w:type="dxa"/>
          </w:tcPr>
          <w:p w14:paraId="44A40489" w14:textId="79DE4E5B"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34EE0D9" w14:textId="6995CB65" w:rsidR="00AA2E7E" w:rsidRPr="00D30F2D" w:rsidRDefault="00AA2E7E" w:rsidP="00EF2F3E">
            <w:pPr>
              <w:ind w:firstLine="0"/>
              <w:contextualSpacing/>
              <w:jc w:val="center"/>
              <w:rPr>
                <w:sz w:val="24"/>
                <w:szCs w:val="24"/>
              </w:rPr>
            </w:pPr>
            <w:r>
              <w:rPr>
                <w:sz w:val="24"/>
                <w:szCs w:val="24"/>
              </w:rPr>
              <w:t>2045</w:t>
            </w:r>
          </w:p>
        </w:tc>
        <w:tc>
          <w:tcPr>
            <w:tcW w:w="2407" w:type="dxa"/>
            <w:vMerge/>
          </w:tcPr>
          <w:p w14:paraId="6414BFF1" w14:textId="77777777" w:rsidR="00AA2E7E" w:rsidRDefault="00AA2E7E" w:rsidP="0029057E">
            <w:pPr>
              <w:ind w:firstLine="0"/>
              <w:contextualSpacing/>
              <w:jc w:val="left"/>
              <w:rPr>
                <w:sz w:val="24"/>
                <w:szCs w:val="24"/>
              </w:rPr>
            </w:pPr>
          </w:p>
        </w:tc>
        <w:tc>
          <w:tcPr>
            <w:tcW w:w="1949" w:type="dxa"/>
            <w:vMerge/>
          </w:tcPr>
          <w:p w14:paraId="0B147BF6" w14:textId="77777777" w:rsidR="00AA2E7E" w:rsidRPr="00C12414" w:rsidRDefault="00AA2E7E" w:rsidP="0029057E">
            <w:pPr>
              <w:ind w:firstLine="0"/>
              <w:jc w:val="left"/>
              <w:rPr>
                <w:rFonts w:eastAsia="Times New Roman"/>
                <w:sz w:val="24"/>
                <w:szCs w:val="24"/>
                <w:lang w:eastAsia="ru-RU"/>
              </w:rPr>
            </w:pPr>
          </w:p>
        </w:tc>
      </w:tr>
      <w:tr w:rsidR="00AA2E7E" w:rsidRPr="00C12414" w14:paraId="1052A79F" w14:textId="77777777" w:rsidTr="00C76118">
        <w:trPr>
          <w:trHeight w:val="418"/>
        </w:trPr>
        <w:tc>
          <w:tcPr>
            <w:tcW w:w="1001" w:type="dxa"/>
            <w:vMerge w:val="restart"/>
          </w:tcPr>
          <w:p w14:paraId="40A6FE68" w14:textId="7E4D5D4B"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19</w:t>
            </w:r>
            <w:r w:rsidRPr="00C12414">
              <w:rPr>
                <w:rFonts w:eastAsia="Times New Roman"/>
                <w:sz w:val="24"/>
                <w:szCs w:val="24"/>
                <w:lang w:eastAsia="ru-RU"/>
              </w:rPr>
              <w:t>.</w:t>
            </w:r>
          </w:p>
        </w:tc>
        <w:tc>
          <w:tcPr>
            <w:tcW w:w="2396" w:type="dxa"/>
            <w:vMerge w:val="restart"/>
          </w:tcPr>
          <w:p w14:paraId="617A9FBD" w14:textId="7783989B"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384F0C33"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B93C1A4" w14:textId="77777777"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55F25DE2"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707FE6C2" w14:textId="4E0879D2"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Р1:2</w:t>
            </w:r>
          </w:p>
        </w:tc>
        <w:tc>
          <w:tcPr>
            <w:tcW w:w="1949" w:type="dxa"/>
            <w:vMerge w:val="restart"/>
          </w:tcPr>
          <w:p w14:paraId="75C48C98"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9AB5CFD" w14:textId="77777777" w:rsidTr="00F13523">
        <w:trPr>
          <w:trHeight w:val="43"/>
        </w:trPr>
        <w:tc>
          <w:tcPr>
            <w:tcW w:w="1001" w:type="dxa"/>
            <w:vMerge/>
          </w:tcPr>
          <w:p w14:paraId="4DF530B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25BA26B" w14:textId="77777777" w:rsidR="00AA2E7E" w:rsidRDefault="00AA2E7E" w:rsidP="0029057E">
            <w:pPr>
              <w:ind w:firstLine="0"/>
              <w:jc w:val="left"/>
              <w:rPr>
                <w:rFonts w:eastAsia="Times New Roman"/>
                <w:sz w:val="24"/>
                <w:szCs w:val="24"/>
                <w:lang w:eastAsia="ru-RU"/>
              </w:rPr>
            </w:pPr>
          </w:p>
        </w:tc>
        <w:tc>
          <w:tcPr>
            <w:tcW w:w="3544" w:type="dxa"/>
          </w:tcPr>
          <w:p w14:paraId="2072C1F5" w14:textId="525C2C3F"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D879ABC" w14:textId="77777777" w:rsidR="00AA2E7E" w:rsidRPr="00D30F2D" w:rsidRDefault="00AA2E7E" w:rsidP="0029057E">
            <w:pPr>
              <w:ind w:firstLine="0"/>
              <w:contextualSpacing/>
              <w:jc w:val="left"/>
              <w:rPr>
                <w:sz w:val="24"/>
                <w:szCs w:val="24"/>
              </w:rPr>
            </w:pPr>
            <w:r>
              <w:rPr>
                <w:rFonts w:eastAsia="Times New Roman"/>
                <w:sz w:val="24"/>
                <w:szCs w:val="24"/>
              </w:rPr>
              <w:t>Сквер</w:t>
            </w:r>
          </w:p>
        </w:tc>
        <w:tc>
          <w:tcPr>
            <w:tcW w:w="2407" w:type="dxa"/>
            <w:vMerge/>
          </w:tcPr>
          <w:p w14:paraId="06480A1F" w14:textId="77777777" w:rsidR="00AA2E7E" w:rsidRDefault="00AA2E7E" w:rsidP="0029057E">
            <w:pPr>
              <w:ind w:firstLine="0"/>
              <w:contextualSpacing/>
              <w:jc w:val="left"/>
              <w:rPr>
                <w:sz w:val="24"/>
                <w:szCs w:val="24"/>
              </w:rPr>
            </w:pPr>
          </w:p>
        </w:tc>
        <w:tc>
          <w:tcPr>
            <w:tcW w:w="1949" w:type="dxa"/>
            <w:vMerge/>
          </w:tcPr>
          <w:p w14:paraId="14B9096D" w14:textId="77777777" w:rsidR="00AA2E7E" w:rsidRPr="00C12414" w:rsidRDefault="00AA2E7E" w:rsidP="0029057E">
            <w:pPr>
              <w:ind w:firstLine="0"/>
              <w:jc w:val="left"/>
              <w:rPr>
                <w:rFonts w:eastAsia="Times New Roman"/>
                <w:sz w:val="24"/>
                <w:szCs w:val="24"/>
                <w:lang w:eastAsia="ru-RU"/>
              </w:rPr>
            </w:pPr>
          </w:p>
        </w:tc>
      </w:tr>
      <w:tr w:rsidR="00AA2E7E" w:rsidRPr="00C12414" w14:paraId="2EFD25A5" w14:textId="77777777" w:rsidTr="00F13523">
        <w:trPr>
          <w:trHeight w:val="43"/>
        </w:trPr>
        <w:tc>
          <w:tcPr>
            <w:tcW w:w="1001" w:type="dxa"/>
            <w:vMerge/>
          </w:tcPr>
          <w:p w14:paraId="607AFA0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8D75A3A" w14:textId="77777777" w:rsidR="00AA2E7E" w:rsidRDefault="00AA2E7E" w:rsidP="0029057E">
            <w:pPr>
              <w:ind w:firstLine="0"/>
              <w:jc w:val="left"/>
              <w:rPr>
                <w:rFonts w:eastAsia="Times New Roman"/>
                <w:sz w:val="24"/>
                <w:szCs w:val="24"/>
                <w:lang w:eastAsia="ru-RU"/>
              </w:rPr>
            </w:pPr>
          </w:p>
        </w:tc>
        <w:tc>
          <w:tcPr>
            <w:tcW w:w="3544" w:type="dxa"/>
          </w:tcPr>
          <w:p w14:paraId="28AD41EE" w14:textId="37C8E100"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19C71FA7" w14:textId="5B4C1548" w:rsidR="00AA2E7E" w:rsidRDefault="00AA2E7E" w:rsidP="0029057E">
            <w:pPr>
              <w:ind w:firstLine="0"/>
              <w:contextualSpacing/>
              <w:jc w:val="left"/>
              <w:rPr>
                <w:rFonts w:eastAsia="Times New Roman"/>
                <w:sz w:val="24"/>
                <w:szCs w:val="24"/>
              </w:rPr>
            </w:pPr>
            <w:r>
              <w:rPr>
                <w:rFonts w:eastAsia="Times New Roman"/>
                <w:sz w:val="24"/>
                <w:szCs w:val="24"/>
              </w:rPr>
              <w:t>Сквер</w:t>
            </w:r>
          </w:p>
        </w:tc>
        <w:tc>
          <w:tcPr>
            <w:tcW w:w="2407" w:type="dxa"/>
            <w:vMerge/>
          </w:tcPr>
          <w:p w14:paraId="07161B7E" w14:textId="77777777" w:rsidR="00AA2E7E" w:rsidRDefault="00AA2E7E" w:rsidP="0029057E">
            <w:pPr>
              <w:ind w:firstLine="0"/>
              <w:contextualSpacing/>
              <w:jc w:val="left"/>
              <w:rPr>
                <w:sz w:val="24"/>
                <w:szCs w:val="24"/>
              </w:rPr>
            </w:pPr>
          </w:p>
        </w:tc>
        <w:tc>
          <w:tcPr>
            <w:tcW w:w="1949" w:type="dxa"/>
            <w:vMerge/>
          </w:tcPr>
          <w:p w14:paraId="762971BC" w14:textId="77777777" w:rsidR="00AA2E7E" w:rsidRPr="00C12414" w:rsidRDefault="00AA2E7E" w:rsidP="0029057E">
            <w:pPr>
              <w:ind w:firstLine="0"/>
              <w:jc w:val="left"/>
              <w:rPr>
                <w:rFonts w:eastAsia="Times New Roman"/>
                <w:sz w:val="24"/>
                <w:szCs w:val="24"/>
                <w:lang w:eastAsia="ru-RU"/>
              </w:rPr>
            </w:pPr>
          </w:p>
        </w:tc>
      </w:tr>
      <w:tr w:rsidR="00AA2E7E" w:rsidRPr="00C12414" w14:paraId="37E04467" w14:textId="77777777" w:rsidTr="00F13523">
        <w:trPr>
          <w:trHeight w:val="43"/>
        </w:trPr>
        <w:tc>
          <w:tcPr>
            <w:tcW w:w="1001" w:type="dxa"/>
            <w:vMerge/>
          </w:tcPr>
          <w:p w14:paraId="2DDA473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9EA79EC" w14:textId="77777777" w:rsidR="00AA2E7E" w:rsidRDefault="00AA2E7E" w:rsidP="0029057E">
            <w:pPr>
              <w:ind w:firstLine="0"/>
              <w:jc w:val="left"/>
              <w:rPr>
                <w:rFonts w:eastAsia="Times New Roman"/>
                <w:sz w:val="24"/>
                <w:szCs w:val="24"/>
                <w:lang w:eastAsia="ru-RU"/>
              </w:rPr>
            </w:pPr>
          </w:p>
        </w:tc>
        <w:tc>
          <w:tcPr>
            <w:tcW w:w="3544" w:type="dxa"/>
          </w:tcPr>
          <w:p w14:paraId="23541905" w14:textId="2F443467"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C5096D3" w14:textId="669B15F4" w:rsidR="00AA2E7E" w:rsidRDefault="00AA2E7E" w:rsidP="00EF2F3E">
            <w:pPr>
              <w:ind w:firstLine="0"/>
              <w:contextualSpacing/>
              <w:jc w:val="center"/>
              <w:rPr>
                <w:rFonts w:eastAsia="Times New Roman"/>
                <w:sz w:val="24"/>
                <w:szCs w:val="24"/>
              </w:rPr>
            </w:pPr>
            <w:r>
              <w:rPr>
                <w:sz w:val="24"/>
                <w:szCs w:val="24"/>
              </w:rPr>
              <w:t>5,67</w:t>
            </w:r>
          </w:p>
        </w:tc>
        <w:tc>
          <w:tcPr>
            <w:tcW w:w="2407" w:type="dxa"/>
            <w:vMerge/>
          </w:tcPr>
          <w:p w14:paraId="6AB71DD4" w14:textId="77777777" w:rsidR="00AA2E7E" w:rsidRDefault="00AA2E7E" w:rsidP="0029057E">
            <w:pPr>
              <w:ind w:firstLine="0"/>
              <w:contextualSpacing/>
              <w:jc w:val="left"/>
              <w:rPr>
                <w:sz w:val="24"/>
                <w:szCs w:val="24"/>
              </w:rPr>
            </w:pPr>
          </w:p>
        </w:tc>
        <w:tc>
          <w:tcPr>
            <w:tcW w:w="1949" w:type="dxa"/>
            <w:vMerge/>
          </w:tcPr>
          <w:p w14:paraId="0E002D8D" w14:textId="77777777" w:rsidR="00AA2E7E" w:rsidRPr="00C12414" w:rsidRDefault="00AA2E7E" w:rsidP="0029057E">
            <w:pPr>
              <w:ind w:firstLine="0"/>
              <w:jc w:val="left"/>
              <w:rPr>
                <w:rFonts w:eastAsia="Times New Roman"/>
                <w:sz w:val="24"/>
                <w:szCs w:val="24"/>
                <w:lang w:eastAsia="ru-RU"/>
              </w:rPr>
            </w:pPr>
          </w:p>
        </w:tc>
      </w:tr>
      <w:tr w:rsidR="00AA2E7E" w:rsidRPr="00C12414" w14:paraId="2C1DF160" w14:textId="77777777" w:rsidTr="00F13523">
        <w:trPr>
          <w:trHeight w:val="43"/>
        </w:trPr>
        <w:tc>
          <w:tcPr>
            <w:tcW w:w="1001" w:type="dxa"/>
            <w:vMerge/>
          </w:tcPr>
          <w:p w14:paraId="797BD5C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EC586BE" w14:textId="77777777" w:rsidR="00AA2E7E" w:rsidRDefault="00AA2E7E" w:rsidP="0029057E">
            <w:pPr>
              <w:ind w:firstLine="0"/>
              <w:jc w:val="left"/>
              <w:rPr>
                <w:rFonts w:eastAsia="Times New Roman"/>
                <w:sz w:val="24"/>
                <w:szCs w:val="24"/>
                <w:lang w:eastAsia="ru-RU"/>
              </w:rPr>
            </w:pPr>
          </w:p>
        </w:tc>
        <w:tc>
          <w:tcPr>
            <w:tcW w:w="3544" w:type="dxa"/>
          </w:tcPr>
          <w:p w14:paraId="1ACEF148" w14:textId="772A3FA2"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00B0ADC" w14:textId="2AD83140" w:rsidR="00AA2E7E" w:rsidRDefault="00AA2E7E" w:rsidP="0029057E">
            <w:pPr>
              <w:ind w:firstLine="0"/>
              <w:contextualSpacing/>
              <w:jc w:val="left"/>
              <w:rPr>
                <w:rFonts w:eastAsia="Times New Roman"/>
                <w:sz w:val="24"/>
                <w:szCs w:val="24"/>
              </w:rPr>
            </w:pPr>
            <w:r>
              <w:rPr>
                <w:sz w:val="24"/>
                <w:szCs w:val="24"/>
              </w:rPr>
              <w:t>Круглогодичный</w:t>
            </w:r>
          </w:p>
        </w:tc>
        <w:tc>
          <w:tcPr>
            <w:tcW w:w="2407" w:type="dxa"/>
            <w:vMerge/>
          </w:tcPr>
          <w:p w14:paraId="12AC5A23" w14:textId="77777777" w:rsidR="00AA2E7E" w:rsidRDefault="00AA2E7E" w:rsidP="0029057E">
            <w:pPr>
              <w:ind w:firstLine="0"/>
              <w:contextualSpacing/>
              <w:jc w:val="left"/>
              <w:rPr>
                <w:sz w:val="24"/>
                <w:szCs w:val="24"/>
              </w:rPr>
            </w:pPr>
          </w:p>
        </w:tc>
        <w:tc>
          <w:tcPr>
            <w:tcW w:w="1949" w:type="dxa"/>
            <w:vMerge/>
          </w:tcPr>
          <w:p w14:paraId="790ABDBD" w14:textId="77777777" w:rsidR="00AA2E7E" w:rsidRPr="00C12414" w:rsidRDefault="00AA2E7E" w:rsidP="0029057E">
            <w:pPr>
              <w:ind w:firstLine="0"/>
              <w:jc w:val="left"/>
              <w:rPr>
                <w:rFonts w:eastAsia="Times New Roman"/>
                <w:sz w:val="24"/>
                <w:szCs w:val="24"/>
                <w:lang w:eastAsia="ru-RU"/>
              </w:rPr>
            </w:pPr>
          </w:p>
        </w:tc>
      </w:tr>
      <w:tr w:rsidR="00AA2E7E" w:rsidRPr="00C12414" w14:paraId="1C51B172" w14:textId="77777777" w:rsidTr="00F13523">
        <w:trPr>
          <w:trHeight w:val="43"/>
        </w:trPr>
        <w:tc>
          <w:tcPr>
            <w:tcW w:w="1001" w:type="dxa"/>
            <w:vMerge/>
          </w:tcPr>
          <w:p w14:paraId="5E1B06D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E23109" w14:textId="77777777" w:rsidR="00AA2E7E" w:rsidRDefault="00AA2E7E" w:rsidP="0029057E">
            <w:pPr>
              <w:ind w:firstLine="0"/>
              <w:jc w:val="left"/>
              <w:rPr>
                <w:rFonts w:eastAsia="Times New Roman"/>
                <w:sz w:val="24"/>
                <w:szCs w:val="24"/>
                <w:lang w:eastAsia="ru-RU"/>
              </w:rPr>
            </w:pPr>
          </w:p>
        </w:tc>
        <w:tc>
          <w:tcPr>
            <w:tcW w:w="3544" w:type="dxa"/>
          </w:tcPr>
          <w:p w14:paraId="797FF252" w14:textId="11767D3E"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C801BA4" w14:textId="2C1759C1" w:rsidR="00AA2E7E" w:rsidRPr="00D30F2D" w:rsidRDefault="00AA2E7E" w:rsidP="00EF2F3E">
            <w:pPr>
              <w:ind w:firstLine="0"/>
              <w:contextualSpacing/>
              <w:jc w:val="center"/>
              <w:rPr>
                <w:sz w:val="24"/>
                <w:szCs w:val="24"/>
              </w:rPr>
            </w:pPr>
            <w:r>
              <w:rPr>
                <w:sz w:val="24"/>
                <w:szCs w:val="24"/>
              </w:rPr>
              <w:t>2045</w:t>
            </w:r>
          </w:p>
        </w:tc>
        <w:tc>
          <w:tcPr>
            <w:tcW w:w="2407" w:type="dxa"/>
            <w:vMerge/>
          </w:tcPr>
          <w:p w14:paraId="19B13321" w14:textId="77777777" w:rsidR="00AA2E7E" w:rsidRDefault="00AA2E7E" w:rsidP="0029057E">
            <w:pPr>
              <w:ind w:firstLine="0"/>
              <w:contextualSpacing/>
              <w:jc w:val="left"/>
              <w:rPr>
                <w:sz w:val="24"/>
                <w:szCs w:val="24"/>
              </w:rPr>
            </w:pPr>
          </w:p>
        </w:tc>
        <w:tc>
          <w:tcPr>
            <w:tcW w:w="1949" w:type="dxa"/>
            <w:vMerge/>
          </w:tcPr>
          <w:p w14:paraId="3E033694" w14:textId="77777777" w:rsidR="00AA2E7E" w:rsidRPr="00C12414" w:rsidRDefault="00AA2E7E" w:rsidP="0029057E">
            <w:pPr>
              <w:ind w:firstLine="0"/>
              <w:jc w:val="left"/>
              <w:rPr>
                <w:rFonts w:eastAsia="Times New Roman"/>
                <w:sz w:val="24"/>
                <w:szCs w:val="24"/>
                <w:lang w:eastAsia="ru-RU"/>
              </w:rPr>
            </w:pPr>
          </w:p>
        </w:tc>
      </w:tr>
      <w:tr w:rsidR="00AA2E7E" w:rsidRPr="00C12414" w14:paraId="73AFB16A" w14:textId="77777777" w:rsidTr="00C76118">
        <w:trPr>
          <w:trHeight w:val="418"/>
        </w:trPr>
        <w:tc>
          <w:tcPr>
            <w:tcW w:w="1001" w:type="dxa"/>
            <w:vMerge w:val="restart"/>
          </w:tcPr>
          <w:p w14:paraId="0E322EAE" w14:textId="5F83654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20</w:t>
            </w:r>
            <w:r w:rsidRPr="00C12414">
              <w:rPr>
                <w:rFonts w:eastAsia="Times New Roman"/>
                <w:sz w:val="24"/>
                <w:szCs w:val="24"/>
                <w:lang w:eastAsia="ru-RU"/>
              </w:rPr>
              <w:t>.</w:t>
            </w:r>
          </w:p>
        </w:tc>
        <w:tc>
          <w:tcPr>
            <w:tcW w:w="2396" w:type="dxa"/>
            <w:vMerge w:val="restart"/>
          </w:tcPr>
          <w:p w14:paraId="36357ABD" w14:textId="2A105E84" w:rsidR="00AA2E7E" w:rsidRPr="009960E4" w:rsidRDefault="00AA2E7E" w:rsidP="0029057E">
            <w:pPr>
              <w:ind w:firstLine="0"/>
              <w:jc w:val="left"/>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3CB280F9"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70AA1E8" w14:textId="35F4128C"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деревни </w:t>
            </w:r>
            <w:proofErr w:type="spellStart"/>
            <w:r>
              <w:rPr>
                <w:rFonts w:eastAsia="Times New Roman"/>
                <w:sz w:val="24"/>
                <w:szCs w:val="24"/>
                <w:lang w:eastAsia="ru-RU"/>
              </w:rPr>
              <w:t>Пегелево</w:t>
            </w:r>
            <w:proofErr w:type="spellEnd"/>
          </w:p>
        </w:tc>
        <w:tc>
          <w:tcPr>
            <w:tcW w:w="2407" w:type="dxa"/>
            <w:vMerge w:val="restart"/>
          </w:tcPr>
          <w:p w14:paraId="781EAA80"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proofErr w:type="spellStart"/>
            <w:r>
              <w:rPr>
                <w:sz w:val="24"/>
                <w:szCs w:val="24"/>
              </w:rPr>
              <w:t>Пегелево</w:t>
            </w:r>
            <w:proofErr w:type="spellEnd"/>
            <w:r w:rsidRPr="00C12414">
              <w:rPr>
                <w:sz w:val="24"/>
                <w:szCs w:val="24"/>
              </w:rPr>
              <w:t>,</w:t>
            </w:r>
          </w:p>
          <w:p w14:paraId="28D40ACB" w14:textId="4B7FEB28" w:rsidR="00AA2E7E" w:rsidRPr="00C12414" w:rsidRDefault="00AA2E7E" w:rsidP="0029057E">
            <w:pPr>
              <w:ind w:firstLine="0"/>
              <w:jc w:val="left"/>
              <w:rPr>
                <w:rFonts w:eastAsia="Times New Roman"/>
                <w:sz w:val="24"/>
                <w:szCs w:val="24"/>
                <w:lang w:eastAsia="ru-RU"/>
              </w:rPr>
            </w:pPr>
            <w:r>
              <w:rPr>
                <w:sz w:val="24"/>
                <w:szCs w:val="24"/>
              </w:rPr>
              <w:t>16</w:t>
            </w:r>
            <w:r w:rsidRPr="00C12414">
              <w:rPr>
                <w:sz w:val="24"/>
                <w:szCs w:val="24"/>
              </w:rPr>
              <w:t>:</w:t>
            </w:r>
            <w:r>
              <w:rPr>
                <w:sz w:val="24"/>
                <w:szCs w:val="24"/>
              </w:rPr>
              <w:t>Ж1:2</w:t>
            </w:r>
          </w:p>
        </w:tc>
        <w:tc>
          <w:tcPr>
            <w:tcW w:w="1949" w:type="dxa"/>
            <w:vMerge w:val="restart"/>
          </w:tcPr>
          <w:p w14:paraId="69AED85F"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4B9469D" w14:textId="77777777" w:rsidTr="00F13523">
        <w:trPr>
          <w:trHeight w:val="149"/>
        </w:trPr>
        <w:tc>
          <w:tcPr>
            <w:tcW w:w="1001" w:type="dxa"/>
            <w:vMerge/>
          </w:tcPr>
          <w:p w14:paraId="363627D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6A35884" w14:textId="77777777" w:rsidR="00AA2E7E" w:rsidRDefault="00AA2E7E" w:rsidP="0029057E">
            <w:pPr>
              <w:ind w:firstLine="0"/>
              <w:jc w:val="left"/>
              <w:rPr>
                <w:rFonts w:eastAsia="Times New Roman"/>
                <w:sz w:val="24"/>
                <w:szCs w:val="24"/>
                <w:lang w:eastAsia="ru-RU"/>
              </w:rPr>
            </w:pPr>
          </w:p>
        </w:tc>
        <w:tc>
          <w:tcPr>
            <w:tcW w:w="3544" w:type="dxa"/>
          </w:tcPr>
          <w:p w14:paraId="5387B1FE" w14:textId="39B53BDE"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7C448A6"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6023C6F1" w14:textId="77777777" w:rsidR="00AA2E7E" w:rsidRDefault="00AA2E7E" w:rsidP="0029057E">
            <w:pPr>
              <w:ind w:firstLine="0"/>
              <w:contextualSpacing/>
              <w:jc w:val="left"/>
              <w:rPr>
                <w:sz w:val="24"/>
                <w:szCs w:val="24"/>
              </w:rPr>
            </w:pPr>
          </w:p>
        </w:tc>
        <w:tc>
          <w:tcPr>
            <w:tcW w:w="1949" w:type="dxa"/>
            <w:vMerge/>
          </w:tcPr>
          <w:p w14:paraId="5794060F" w14:textId="77777777" w:rsidR="00AA2E7E" w:rsidRPr="00C12414" w:rsidRDefault="00AA2E7E" w:rsidP="0029057E">
            <w:pPr>
              <w:ind w:firstLine="0"/>
              <w:jc w:val="left"/>
              <w:rPr>
                <w:rFonts w:eastAsia="Times New Roman"/>
                <w:sz w:val="24"/>
                <w:szCs w:val="24"/>
                <w:lang w:eastAsia="ru-RU"/>
              </w:rPr>
            </w:pPr>
          </w:p>
        </w:tc>
      </w:tr>
      <w:tr w:rsidR="00AA2E7E" w:rsidRPr="00C12414" w14:paraId="027A4244" w14:textId="77777777" w:rsidTr="00F13523">
        <w:trPr>
          <w:trHeight w:val="149"/>
        </w:trPr>
        <w:tc>
          <w:tcPr>
            <w:tcW w:w="1001" w:type="dxa"/>
            <w:vMerge/>
          </w:tcPr>
          <w:p w14:paraId="6318712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BAFAFB" w14:textId="77777777" w:rsidR="00AA2E7E" w:rsidRDefault="00AA2E7E" w:rsidP="0029057E">
            <w:pPr>
              <w:ind w:firstLine="0"/>
              <w:jc w:val="left"/>
              <w:rPr>
                <w:rFonts w:eastAsia="Times New Roman"/>
                <w:sz w:val="24"/>
                <w:szCs w:val="24"/>
                <w:lang w:eastAsia="ru-RU"/>
              </w:rPr>
            </w:pPr>
          </w:p>
        </w:tc>
        <w:tc>
          <w:tcPr>
            <w:tcW w:w="3544" w:type="dxa"/>
          </w:tcPr>
          <w:p w14:paraId="0F3B4009" w14:textId="69B438B5"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F144C5E" w14:textId="41F06A65" w:rsidR="00AA2E7E" w:rsidRDefault="00AA2E7E" w:rsidP="0029057E">
            <w:pPr>
              <w:ind w:firstLine="0"/>
              <w:contextualSpacing/>
              <w:jc w:val="left"/>
              <w:rPr>
                <w:rFonts w:eastAsia="Times New Roman"/>
                <w:sz w:val="24"/>
                <w:szCs w:val="24"/>
              </w:rPr>
            </w:pPr>
            <w:r>
              <w:rPr>
                <w:rFonts w:eastAsia="Times New Roman"/>
                <w:sz w:val="24"/>
                <w:szCs w:val="24"/>
              </w:rPr>
              <w:t>Сквер</w:t>
            </w:r>
          </w:p>
        </w:tc>
        <w:tc>
          <w:tcPr>
            <w:tcW w:w="2407" w:type="dxa"/>
            <w:vMerge/>
          </w:tcPr>
          <w:p w14:paraId="78C2ADB4" w14:textId="77777777" w:rsidR="00AA2E7E" w:rsidRDefault="00AA2E7E" w:rsidP="0029057E">
            <w:pPr>
              <w:ind w:firstLine="0"/>
              <w:contextualSpacing/>
              <w:jc w:val="left"/>
              <w:rPr>
                <w:sz w:val="24"/>
                <w:szCs w:val="24"/>
              </w:rPr>
            </w:pPr>
          </w:p>
        </w:tc>
        <w:tc>
          <w:tcPr>
            <w:tcW w:w="1949" w:type="dxa"/>
            <w:vMerge/>
          </w:tcPr>
          <w:p w14:paraId="5F8EC075" w14:textId="77777777" w:rsidR="00AA2E7E" w:rsidRPr="00C12414" w:rsidRDefault="00AA2E7E" w:rsidP="0029057E">
            <w:pPr>
              <w:ind w:firstLine="0"/>
              <w:jc w:val="left"/>
              <w:rPr>
                <w:rFonts w:eastAsia="Times New Roman"/>
                <w:sz w:val="24"/>
                <w:szCs w:val="24"/>
                <w:lang w:eastAsia="ru-RU"/>
              </w:rPr>
            </w:pPr>
          </w:p>
        </w:tc>
      </w:tr>
      <w:tr w:rsidR="00AA2E7E" w:rsidRPr="00C12414" w14:paraId="6C890079" w14:textId="77777777" w:rsidTr="00F13523">
        <w:trPr>
          <w:trHeight w:val="149"/>
        </w:trPr>
        <w:tc>
          <w:tcPr>
            <w:tcW w:w="1001" w:type="dxa"/>
            <w:vMerge/>
          </w:tcPr>
          <w:p w14:paraId="5D862E2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FA53FEB" w14:textId="77777777" w:rsidR="00AA2E7E" w:rsidRDefault="00AA2E7E" w:rsidP="0029057E">
            <w:pPr>
              <w:ind w:firstLine="0"/>
              <w:jc w:val="left"/>
              <w:rPr>
                <w:rFonts w:eastAsia="Times New Roman"/>
                <w:sz w:val="24"/>
                <w:szCs w:val="24"/>
                <w:lang w:eastAsia="ru-RU"/>
              </w:rPr>
            </w:pPr>
          </w:p>
        </w:tc>
        <w:tc>
          <w:tcPr>
            <w:tcW w:w="3544" w:type="dxa"/>
          </w:tcPr>
          <w:p w14:paraId="01920B98" w14:textId="342F61E3" w:rsidR="00AA2E7E"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5AD36503" w14:textId="18CB1D7B" w:rsidR="00AA2E7E" w:rsidRDefault="00AA2E7E" w:rsidP="00EF2F3E">
            <w:pPr>
              <w:ind w:firstLine="0"/>
              <w:contextualSpacing/>
              <w:jc w:val="center"/>
              <w:rPr>
                <w:rFonts w:eastAsia="Times New Roman"/>
                <w:sz w:val="24"/>
                <w:szCs w:val="24"/>
              </w:rPr>
            </w:pPr>
            <w:r>
              <w:rPr>
                <w:sz w:val="24"/>
                <w:szCs w:val="24"/>
              </w:rPr>
              <w:t>0,66</w:t>
            </w:r>
          </w:p>
        </w:tc>
        <w:tc>
          <w:tcPr>
            <w:tcW w:w="2407" w:type="dxa"/>
            <w:vMerge/>
          </w:tcPr>
          <w:p w14:paraId="7AD71707" w14:textId="77777777" w:rsidR="00AA2E7E" w:rsidRDefault="00AA2E7E" w:rsidP="0029057E">
            <w:pPr>
              <w:ind w:firstLine="0"/>
              <w:contextualSpacing/>
              <w:jc w:val="left"/>
              <w:rPr>
                <w:sz w:val="24"/>
                <w:szCs w:val="24"/>
              </w:rPr>
            </w:pPr>
          </w:p>
        </w:tc>
        <w:tc>
          <w:tcPr>
            <w:tcW w:w="1949" w:type="dxa"/>
            <w:vMerge/>
          </w:tcPr>
          <w:p w14:paraId="289B6546" w14:textId="77777777" w:rsidR="00AA2E7E" w:rsidRPr="00C12414" w:rsidRDefault="00AA2E7E" w:rsidP="0029057E">
            <w:pPr>
              <w:ind w:firstLine="0"/>
              <w:jc w:val="left"/>
              <w:rPr>
                <w:rFonts w:eastAsia="Times New Roman"/>
                <w:sz w:val="24"/>
                <w:szCs w:val="24"/>
                <w:lang w:eastAsia="ru-RU"/>
              </w:rPr>
            </w:pPr>
          </w:p>
        </w:tc>
      </w:tr>
      <w:tr w:rsidR="00AA2E7E" w:rsidRPr="00C12414" w14:paraId="40F8CF37" w14:textId="77777777" w:rsidTr="00F13523">
        <w:trPr>
          <w:trHeight w:val="149"/>
        </w:trPr>
        <w:tc>
          <w:tcPr>
            <w:tcW w:w="1001" w:type="dxa"/>
            <w:vMerge/>
          </w:tcPr>
          <w:p w14:paraId="53420C4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7DE03E5" w14:textId="77777777" w:rsidR="00AA2E7E" w:rsidRDefault="00AA2E7E" w:rsidP="0029057E">
            <w:pPr>
              <w:ind w:firstLine="0"/>
              <w:jc w:val="left"/>
              <w:rPr>
                <w:rFonts w:eastAsia="Times New Roman"/>
                <w:sz w:val="24"/>
                <w:szCs w:val="24"/>
                <w:lang w:eastAsia="ru-RU"/>
              </w:rPr>
            </w:pPr>
          </w:p>
        </w:tc>
        <w:tc>
          <w:tcPr>
            <w:tcW w:w="3544" w:type="dxa"/>
          </w:tcPr>
          <w:p w14:paraId="0B482496" w14:textId="3723577B" w:rsidR="00AA2E7E"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9B05167" w14:textId="61DFCBD8" w:rsidR="00AA2E7E" w:rsidRDefault="00AA2E7E" w:rsidP="0029057E">
            <w:pPr>
              <w:ind w:firstLine="0"/>
              <w:contextualSpacing/>
              <w:jc w:val="left"/>
              <w:rPr>
                <w:rFonts w:eastAsia="Times New Roman"/>
                <w:sz w:val="24"/>
                <w:szCs w:val="24"/>
              </w:rPr>
            </w:pPr>
            <w:r>
              <w:rPr>
                <w:sz w:val="24"/>
                <w:szCs w:val="24"/>
              </w:rPr>
              <w:t>Круглогодичный</w:t>
            </w:r>
          </w:p>
        </w:tc>
        <w:tc>
          <w:tcPr>
            <w:tcW w:w="2407" w:type="dxa"/>
            <w:vMerge/>
          </w:tcPr>
          <w:p w14:paraId="2C2FBE20" w14:textId="77777777" w:rsidR="00AA2E7E" w:rsidRDefault="00AA2E7E" w:rsidP="0029057E">
            <w:pPr>
              <w:ind w:firstLine="0"/>
              <w:contextualSpacing/>
              <w:jc w:val="left"/>
              <w:rPr>
                <w:sz w:val="24"/>
                <w:szCs w:val="24"/>
              </w:rPr>
            </w:pPr>
          </w:p>
        </w:tc>
        <w:tc>
          <w:tcPr>
            <w:tcW w:w="1949" w:type="dxa"/>
            <w:vMerge/>
          </w:tcPr>
          <w:p w14:paraId="3E9DA612" w14:textId="77777777" w:rsidR="00AA2E7E" w:rsidRPr="00C12414" w:rsidRDefault="00AA2E7E" w:rsidP="0029057E">
            <w:pPr>
              <w:ind w:firstLine="0"/>
              <w:jc w:val="left"/>
              <w:rPr>
                <w:rFonts w:eastAsia="Times New Roman"/>
                <w:sz w:val="24"/>
                <w:szCs w:val="24"/>
                <w:lang w:eastAsia="ru-RU"/>
              </w:rPr>
            </w:pPr>
          </w:p>
        </w:tc>
      </w:tr>
      <w:tr w:rsidR="00AA2E7E" w:rsidRPr="00C12414" w14:paraId="28E2185F" w14:textId="77777777" w:rsidTr="00F13523">
        <w:trPr>
          <w:trHeight w:val="43"/>
        </w:trPr>
        <w:tc>
          <w:tcPr>
            <w:tcW w:w="1001" w:type="dxa"/>
            <w:vMerge/>
          </w:tcPr>
          <w:p w14:paraId="32D6D4B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6AB6EF5" w14:textId="77777777" w:rsidR="00AA2E7E" w:rsidRDefault="00AA2E7E" w:rsidP="0029057E">
            <w:pPr>
              <w:ind w:firstLine="0"/>
              <w:jc w:val="left"/>
              <w:rPr>
                <w:rFonts w:eastAsia="Times New Roman"/>
                <w:sz w:val="24"/>
                <w:szCs w:val="24"/>
                <w:lang w:eastAsia="ru-RU"/>
              </w:rPr>
            </w:pPr>
          </w:p>
        </w:tc>
        <w:tc>
          <w:tcPr>
            <w:tcW w:w="3544" w:type="dxa"/>
          </w:tcPr>
          <w:p w14:paraId="29CC9E39" w14:textId="39A769A3"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9DEB5DE" w14:textId="31DE207F" w:rsidR="00AA2E7E" w:rsidRPr="00D30F2D" w:rsidRDefault="00AA2E7E" w:rsidP="00EF2F3E">
            <w:pPr>
              <w:ind w:firstLine="0"/>
              <w:contextualSpacing/>
              <w:jc w:val="center"/>
              <w:rPr>
                <w:sz w:val="24"/>
                <w:szCs w:val="24"/>
              </w:rPr>
            </w:pPr>
            <w:r>
              <w:rPr>
                <w:sz w:val="24"/>
                <w:szCs w:val="24"/>
              </w:rPr>
              <w:t>2045</w:t>
            </w:r>
          </w:p>
        </w:tc>
        <w:tc>
          <w:tcPr>
            <w:tcW w:w="2407" w:type="dxa"/>
            <w:vMerge/>
          </w:tcPr>
          <w:p w14:paraId="5FF3D239" w14:textId="77777777" w:rsidR="00AA2E7E" w:rsidRDefault="00AA2E7E" w:rsidP="0029057E">
            <w:pPr>
              <w:ind w:firstLine="0"/>
              <w:contextualSpacing/>
              <w:jc w:val="left"/>
              <w:rPr>
                <w:sz w:val="24"/>
                <w:szCs w:val="24"/>
              </w:rPr>
            </w:pPr>
          </w:p>
        </w:tc>
        <w:tc>
          <w:tcPr>
            <w:tcW w:w="1949" w:type="dxa"/>
            <w:vMerge/>
          </w:tcPr>
          <w:p w14:paraId="27D4C6F9" w14:textId="77777777" w:rsidR="00AA2E7E" w:rsidRPr="00C12414" w:rsidRDefault="00AA2E7E" w:rsidP="0029057E">
            <w:pPr>
              <w:ind w:firstLine="0"/>
              <w:jc w:val="left"/>
              <w:rPr>
                <w:rFonts w:eastAsia="Times New Roman"/>
                <w:sz w:val="24"/>
                <w:szCs w:val="24"/>
                <w:lang w:eastAsia="ru-RU"/>
              </w:rPr>
            </w:pPr>
          </w:p>
        </w:tc>
      </w:tr>
      <w:tr w:rsidR="00AA2E7E" w:rsidRPr="00C12414" w14:paraId="1AAB8F2C" w14:textId="77777777" w:rsidTr="00C76118">
        <w:trPr>
          <w:trHeight w:val="418"/>
        </w:trPr>
        <w:tc>
          <w:tcPr>
            <w:tcW w:w="1001" w:type="dxa"/>
            <w:vMerge w:val="restart"/>
          </w:tcPr>
          <w:p w14:paraId="705DA04E" w14:textId="4B76934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21</w:t>
            </w:r>
            <w:r w:rsidRPr="00C12414">
              <w:rPr>
                <w:rFonts w:eastAsia="Times New Roman"/>
                <w:sz w:val="24"/>
                <w:szCs w:val="24"/>
                <w:lang w:eastAsia="ru-RU"/>
              </w:rPr>
              <w:t>.</w:t>
            </w:r>
          </w:p>
        </w:tc>
        <w:tc>
          <w:tcPr>
            <w:tcW w:w="2396" w:type="dxa"/>
            <w:vMerge w:val="restart"/>
          </w:tcPr>
          <w:p w14:paraId="52DBB4AA" w14:textId="77777777" w:rsidR="00AA2E7E" w:rsidRPr="009960E4" w:rsidRDefault="00AA2E7E" w:rsidP="0029057E">
            <w:pPr>
              <w:ind w:firstLine="0"/>
              <w:jc w:val="left"/>
              <w:rPr>
                <w:rFonts w:eastAsia="Times New Roman"/>
                <w:sz w:val="24"/>
                <w:szCs w:val="24"/>
                <w:lang w:eastAsia="ru-RU"/>
              </w:rPr>
            </w:pPr>
            <w:r>
              <w:rPr>
                <w:rFonts w:eastAsia="Times New Roman"/>
                <w:sz w:val="24"/>
                <w:szCs w:val="24"/>
              </w:rPr>
              <w:t>Система бульваров и/или скверов</w:t>
            </w:r>
          </w:p>
        </w:tc>
        <w:tc>
          <w:tcPr>
            <w:tcW w:w="3544" w:type="dxa"/>
          </w:tcPr>
          <w:p w14:paraId="51AEBFF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8082BC5" w14:textId="6EB5C141"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деревни </w:t>
            </w:r>
            <w:r>
              <w:rPr>
                <w:rFonts w:eastAsia="Times New Roman"/>
                <w:sz w:val="24"/>
                <w:szCs w:val="24"/>
                <w:lang w:eastAsia="ru-RU"/>
              </w:rPr>
              <w:t>Романовка</w:t>
            </w:r>
          </w:p>
        </w:tc>
        <w:tc>
          <w:tcPr>
            <w:tcW w:w="2407" w:type="dxa"/>
            <w:vMerge w:val="restart"/>
          </w:tcPr>
          <w:p w14:paraId="02BD0F01" w14:textId="77777777" w:rsidR="00AA2E7E" w:rsidRPr="00C12414" w:rsidRDefault="00AA2E7E" w:rsidP="0029057E">
            <w:pPr>
              <w:ind w:firstLine="0"/>
              <w:contextualSpacing/>
              <w:jc w:val="left"/>
              <w:rPr>
                <w:sz w:val="24"/>
                <w:szCs w:val="24"/>
              </w:rPr>
            </w:pPr>
            <w:r>
              <w:rPr>
                <w:sz w:val="24"/>
                <w:szCs w:val="24"/>
              </w:rPr>
              <w:t>Деревня</w:t>
            </w:r>
            <w:r w:rsidRPr="00C12414">
              <w:rPr>
                <w:sz w:val="24"/>
                <w:szCs w:val="24"/>
              </w:rPr>
              <w:t xml:space="preserve"> </w:t>
            </w:r>
            <w:r>
              <w:rPr>
                <w:sz w:val="24"/>
                <w:szCs w:val="24"/>
              </w:rPr>
              <w:t>Романовка</w:t>
            </w:r>
            <w:r w:rsidRPr="00C12414">
              <w:rPr>
                <w:sz w:val="24"/>
                <w:szCs w:val="24"/>
              </w:rPr>
              <w:t>,</w:t>
            </w:r>
          </w:p>
          <w:p w14:paraId="5E84704C" w14:textId="29F53F5B" w:rsidR="00AA2E7E" w:rsidRPr="00C12414" w:rsidRDefault="00AA2E7E" w:rsidP="0029057E">
            <w:pPr>
              <w:ind w:firstLine="0"/>
              <w:jc w:val="left"/>
              <w:rPr>
                <w:rFonts w:eastAsia="Times New Roman"/>
                <w:sz w:val="24"/>
                <w:szCs w:val="24"/>
                <w:lang w:eastAsia="ru-RU"/>
              </w:rPr>
            </w:pPr>
            <w:r>
              <w:rPr>
                <w:sz w:val="24"/>
                <w:szCs w:val="24"/>
              </w:rPr>
              <w:t>17</w:t>
            </w:r>
            <w:r w:rsidRPr="00C12414">
              <w:rPr>
                <w:sz w:val="24"/>
                <w:szCs w:val="24"/>
              </w:rPr>
              <w:t>:</w:t>
            </w:r>
            <w:r>
              <w:rPr>
                <w:sz w:val="24"/>
                <w:szCs w:val="24"/>
              </w:rPr>
              <w:t>Ж1:2</w:t>
            </w:r>
          </w:p>
        </w:tc>
        <w:tc>
          <w:tcPr>
            <w:tcW w:w="1949" w:type="dxa"/>
            <w:vMerge w:val="restart"/>
          </w:tcPr>
          <w:p w14:paraId="19D4FAF0"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7099B55B" w14:textId="77777777" w:rsidTr="00F13523">
        <w:trPr>
          <w:trHeight w:val="443"/>
        </w:trPr>
        <w:tc>
          <w:tcPr>
            <w:tcW w:w="1001" w:type="dxa"/>
            <w:vMerge/>
          </w:tcPr>
          <w:p w14:paraId="42A0577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C491B59" w14:textId="77777777" w:rsidR="00AA2E7E" w:rsidRDefault="00AA2E7E" w:rsidP="0029057E">
            <w:pPr>
              <w:ind w:firstLine="0"/>
              <w:jc w:val="left"/>
              <w:rPr>
                <w:rFonts w:eastAsia="Times New Roman"/>
                <w:sz w:val="24"/>
                <w:szCs w:val="24"/>
                <w:lang w:eastAsia="ru-RU"/>
              </w:rPr>
            </w:pPr>
          </w:p>
        </w:tc>
        <w:tc>
          <w:tcPr>
            <w:tcW w:w="3544" w:type="dxa"/>
          </w:tcPr>
          <w:p w14:paraId="3BAADD01" w14:textId="30C8C5E4"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4ED47A1"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3DE1C447" w14:textId="77777777" w:rsidR="00AA2E7E" w:rsidRDefault="00AA2E7E" w:rsidP="0029057E">
            <w:pPr>
              <w:ind w:firstLine="0"/>
              <w:contextualSpacing/>
              <w:jc w:val="left"/>
              <w:rPr>
                <w:sz w:val="24"/>
                <w:szCs w:val="24"/>
              </w:rPr>
            </w:pPr>
          </w:p>
        </w:tc>
        <w:tc>
          <w:tcPr>
            <w:tcW w:w="1949" w:type="dxa"/>
            <w:vMerge/>
          </w:tcPr>
          <w:p w14:paraId="1933BB00" w14:textId="77777777" w:rsidR="00AA2E7E" w:rsidRPr="00C12414" w:rsidRDefault="00AA2E7E" w:rsidP="0029057E">
            <w:pPr>
              <w:ind w:firstLine="0"/>
              <w:jc w:val="left"/>
              <w:rPr>
                <w:rFonts w:eastAsia="Times New Roman"/>
                <w:sz w:val="24"/>
                <w:szCs w:val="24"/>
                <w:lang w:eastAsia="ru-RU"/>
              </w:rPr>
            </w:pPr>
          </w:p>
        </w:tc>
      </w:tr>
      <w:tr w:rsidR="00AA2E7E" w:rsidRPr="00C12414" w14:paraId="4CDFEDA8" w14:textId="77777777" w:rsidTr="00251A5A">
        <w:trPr>
          <w:trHeight w:val="60"/>
        </w:trPr>
        <w:tc>
          <w:tcPr>
            <w:tcW w:w="1001" w:type="dxa"/>
            <w:vMerge/>
          </w:tcPr>
          <w:p w14:paraId="4DF97E8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778F8CE" w14:textId="77777777" w:rsidR="00AA2E7E" w:rsidRDefault="00AA2E7E" w:rsidP="0029057E">
            <w:pPr>
              <w:ind w:firstLine="0"/>
              <w:jc w:val="left"/>
              <w:rPr>
                <w:rFonts w:eastAsia="Times New Roman"/>
                <w:sz w:val="24"/>
                <w:szCs w:val="24"/>
                <w:lang w:eastAsia="ru-RU"/>
              </w:rPr>
            </w:pPr>
          </w:p>
        </w:tc>
        <w:tc>
          <w:tcPr>
            <w:tcW w:w="3544" w:type="dxa"/>
          </w:tcPr>
          <w:p w14:paraId="76EDF443" w14:textId="2AE682BF"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21C0B13E" w14:textId="3A79C991" w:rsidR="00AA2E7E" w:rsidRDefault="00AA2E7E" w:rsidP="0029057E">
            <w:pPr>
              <w:ind w:firstLine="0"/>
              <w:contextualSpacing/>
              <w:jc w:val="left"/>
              <w:rPr>
                <w:rFonts w:eastAsia="Times New Roman"/>
                <w:sz w:val="24"/>
                <w:szCs w:val="24"/>
              </w:rPr>
            </w:pPr>
            <w:r>
              <w:rPr>
                <w:rFonts w:eastAsia="Times New Roman"/>
                <w:sz w:val="24"/>
                <w:szCs w:val="24"/>
              </w:rPr>
              <w:t>Сквер</w:t>
            </w:r>
          </w:p>
        </w:tc>
        <w:tc>
          <w:tcPr>
            <w:tcW w:w="2407" w:type="dxa"/>
            <w:vMerge/>
          </w:tcPr>
          <w:p w14:paraId="785C5796" w14:textId="77777777" w:rsidR="00AA2E7E" w:rsidRDefault="00AA2E7E" w:rsidP="0029057E">
            <w:pPr>
              <w:ind w:firstLine="0"/>
              <w:contextualSpacing/>
              <w:jc w:val="left"/>
              <w:rPr>
                <w:sz w:val="24"/>
                <w:szCs w:val="24"/>
              </w:rPr>
            </w:pPr>
          </w:p>
        </w:tc>
        <w:tc>
          <w:tcPr>
            <w:tcW w:w="1949" w:type="dxa"/>
            <w:vMerge/>
          </w:tcPr>
          <w:p w14:paraId="0998FAF3" w14:textId="77777777" w:rsidR="00AA2E7E" w:rsidRPr="00C12414" w:rsidRDefault="00AA2E7E" w:rsidP="0029057E">
            <w:pPr>
              <w:ind w:firstLine="0"/>
              <w:jc w:val="left"/>
              <w:rPr>
                <w:rFonts w:eastAsia="Times New Roman"/>
                <w:sz w:val="24"/>
                <w:szCs w:val="24"/>
                <w:lang w:eastAsia="ru-RU"/>
              </w:rPr>
            </w:pPr>
          </w:p>
        </w:tc>
      </w:tr>
      <w:tr w:rsidR="00AA2E7E" w:rsidRPr="00C12414" w14:paraId="1618D313" w14:textId="77777777" w:rsidTr="00251A5A">
        <w:trPr>
          <w:trHeight w:val="60"/>
        </w:trPr>
        <w:tc>
          <w:tcPr>
            <w:tcW w:w="1001" w:type="dxa"/>
            <w:vMerge/>
          </w:tcPr>
          <w:p w14:paraId="7F284AC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7CAF257" w14:textId="77777777" w:rsidR="00AA2E7E" w:rsidRDefault="00AA2E7E" w:rsidP="0029057E">
            <w:pPr>
              <w:ind w:firstLine="0"/>
              <w:jc w:val="left"/>
              <w:rPr>
                <w:rFonts w:eastAsia="Times New Roman"/>
                <w:sz w:val="24"/>
                <w:szCs w:val="24"/>
                <w:lang w:eastAsia="ru-RU"/>
              </w:rPr>
            </w:pPr>
          </w:p>
        </w:tc>
        <w:tc>
          <w:tcPr>
            <w:tcW w:w="3544" w:type="dxa"/>
          </w:tcPr>
          <w:p w14:paraId="4FBFD948" w14:textId="395A5677"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DFF8BA8" w14:textId="59B3E341" w:rsidR="00AA2E7E" w:rsidRDefault="00AA2E7E" w:rsidP="00EF2F3E">
            <w:pPr>
              <w:ind w:firstLine="0"/>
              <w:contextualSpacing/>
              <w:jc w:val="center"/>
              <w:rPr>
                <w:rFonts w:eastAsia="Times New Roman"/>
                <w:sz w:val="24"/>
                <w:szCs w:val="24"/>
              </w:rPr>
            </w:pPr>
            <w:r>
              <w:rPr>
                <w:sz w:val="24"/>
                <w:szCs w:val="24"/>
              </w:rPr>
              <w:t>0,75</w:t>
            </w:r>
          </w:p>
        </w:tc>
        <w:tc>
          <w:tcPr>
            <w:tcW w:w="2407" w:type="dxa"/>
            <w:vMerge/>
          </w:tcPr>
          <w:p w14:paraId="1F9D601C" w14:textId="77777777" w:rsidR="00AA2E7E" w:rsidRDefault="00AA2E7E" w:rsidP="0029057E">
            <w:pPr>
              <w:ind w:firstLine="0"/>
              <w:contextualSpacing/>
              <w:jc w:val="left"/>
              <w:rPr>
                <w:sz w:val="24"/>
                <w:szCs w:val="24"/>
              </w:rPr>
            </w:pPr>
          </w:p>
        </w:tc>
        <w:tc>
          <w:tcPr>
            <w:tcW w:w="1949" w:type="dxa"/>
            <w:vMerge/>
          </w:tcPr>
          <w:p w14:paraId="737CCEDC" w14:textId="77777777" w:rsidR="00AA2E7E" w:rsidRPr="00C12414" w:rsidRDefault="00AA2E7E" w:rsidP="0029057E">
            <w:pPr>
              <w:ind w:firstLine="0"/>
              <w:jc w:val="left"/>
              <w:rPr>
                <w:rFonts w:eastAsia="Times New Roman"/>
                <w:sz w:val="24"/>
                <w:szCs w:val="24"/>
                <w:lang w:eastAsia="ru-RU"/>
              </w:rPr>
            </w:pPr>
          </w:p>
        </w:tc>
      </w:tr>
      <w:tr w:rsidR="00AA2E7E" w:rsidRPr="00C12414" w14:paraId="27814EC4" w14:textId="77777777" w:rsidTr="00251A5A">
        <w:trPr>
          <w:trHeight w:val="60"/>
        </w:trPr>
        <w:tc>
          <w:tcPr>
            <w:tcW w:w="1001" w:type="dxa"/>
            <w:vMerge/>
          </w:tcPr>
          <w:p w14:paraId="56B44B1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DB25221" w14:textId="77777777" w:rsidR="00AA2E7E" w:rsidRDefault="00AA2E7E" w:rsidP="0029057E">
            <w:pPr>
              <w:ind w:firstLine="0"/>
              <w:jc w:val="left"/>
              <w:rPr>
                <w:rFonts w:eastAsia="Times New Roman"/>
                <w:sz w:val="24"/>
                <w:szCs w:val="24"/>
                <w:lang w:eastAsia="ru-RU"/>
              </w:rPr>
            </w:pPr>
          </w:p>
        </w:tc>
        <w:tc>
          <w:tcPr>
            <w:tcW w:w="3544" w:type="dxa"/>
          </w:tcPr>
          <w:p w14:paraId="1D05977A" w14:textId="01E3DE1B"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7A90F4D7" w14:textId="1DCC5F38" w:rsidR="00AA2E7E" w:rsidRDefault="00AA2E7E" w:rsidP="0029057E">
            <w:pPr>
              <w:ind w:firstLine="0"/>
              <w:contextualSpacing/>
              <w:jc w:val="left"/>
              <w:rPr>
                <w:rFonts w:eastAsia="Times New Roman"/>
                <w:sz w:val="24"/>
                <w:szCs w:val="24"/>
              </w:rPr>
            </w:pPr>
            <w:r>
              <w:rPr>
                <w:sz w:val="24"/>
                <w:szCs w:val="24"/>
              </w:rPr>
              <w:t>Круглогодичный</w:t>
            </w:r>
          </w:p>
        </w:tc>
        <w:tc>
          <w:tcPr>
            <w:tcW w:w="2407" w:type="dxa"/>
            <w:vMerge/>
          </w:tcPr>
          <w:p w14:paraId="260DCDEC" w14:textId="77777777" w:rsidR="00AA2E7E" w:rsidRDefault="00AA2E7E" w:rsidP="0029057E">
            <w:pPr>
              <w:ind w:firstLine="0"/>
              <w:contextualSpacing/>
              <w:jc w:val="left"/>
              <w:rPr>
                <w:sz w:val="24"/>
                <w:szCs w:val="24"/>
              </w:rPr>
            </w:pPr>
          </w:p>
        </w:tc>
        <w:tc>
          <w:tcPr>
            <w:tcW w:w="1949" w:type="dxa"/>
            <w:vMerge/>
          </w:tcPr>
          <w:p w14:paraId="7AA1AD46" w14:textId="77777777" w:rsidR="00AA2E7E" w:rsidRPr="00C12414" w:rsidRDefault="00AA2E7E" w:rsidP="0029057E">
            <w:pPr>
              <w:ind w:firstLine="0"/>
              <w:jc w:val="left"/>
              <w:rPr>
                <w:rFonts w:eastAsia="Times New Roman"/>
                <w:sz w:val="24"/>
                <w:szCs w:val="24"/>
                <w:lang w:eastAsia="ru-RU"/>
              </w:rPr>
            </w:pPr>
          </w:p>
        </w:tc>
      </w:tr>
      <w:tr w:rsidR="00AA2E7E" w:rsidRPr="00C12414" w14:paraId="292F4FBE" w14:textId="77777777" w:rsidTr="00F13523">
        <w:trPr>
          <w:trHeight w:val="167"/>
        </w:trPr>
        <w:tc>
          <w:tcPr>
            <w:tcW w:w="1001" w:type="dxa"/>
            <w:vMerge/>
          </w:tcPr>
          <w:p w14:paraId="53CF536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3BF6D42" w14:textId="77777777" w:rsidR="00AA2E7E" w:rsidRDefault="00AA2E7E" w:rsidP="0029057E">
            <w:pPr>
              <w:ind w:firstLine="0"/>
              <w:jc w:val="left"/>
              <w:rPr>
                <w:rFonts w:eastAsia="Times New Roman"/>
                <w:sz w:val="24"/>
                <w:szCs w:val="24"/>
                <w:lang w:eastAsia="ru-RU"/>
              </w:rPr>
            </w:pPr>
          </w:p>
        </w:tc>
        <w:tc>
          <w:tcPr>
            <w:tcW w:w="3544" w:type="dxa"/>
          </w:tcPr>
          <w:p w14:paraId="71CF6AD2" w14:textId="3C468E0D"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D41DF11" w14:textId="7C2035D6" w:rsidR="00AA2E7E" w:rsidRPr="00D30F2D" w:rsidRDefault="00AA2E7E" w:rsidP="00EF2F3E">
            <w:pPr>
              <w:ind w:firstLine="0"/>
              <w:contextualSpacing/>
              <w:jc w:val="center"/>
              <w:rPr>
                <w:sz w:val="24"/>
                <w:szCs w:val="24"/>
              </w:rPr>
            </w:pPr>
            <w:r>
              <w:rPr>
                <w:sz w:val="24"/>
                <w:szCs w:val="24"/>
              </w:rPr>
              <w:t>2045</w:t>
            </w:r>
          </w:p>
        </w:tc>
        <w:tc>
          <w:tcPr>
            <w:tcW w:w="2407" w:type="dxa"/>
            <w:vMerge/>
          </w:tcPr>
          <w:p w14:paraId="231774DB" w14:textId="77777777" w:rsidR="00AA2E7E" w:rsidRDefault="00AA2E7E" w:rsidP="0029057E">
            <w:pPr>
              <w:ind w:firstLine="0"/>
              <w:contextualSpacing/>
              <w:jc w:val="left"/>
              <w:rPr>
                <w:sz w:val="24"/>
                <w:szCs w:val="24"/>
              </w:rPr>
            </w:pPr>
          </w:p>
        </w:tc>
        <w:tc>
          <w:tcPr>
            <w:tcW w:w="1949" w:type="dxa"/>
            <w:vMerge/>
          </w:tcPr>
          <w:p w14:paraId="55EABBB1" w14:textId="77777777" w:rsidR="00AA2E7E" w:rsidRPr="00C12414" w:rsidRDefault="00AA2E7E" w:rsidP="0029057E">
            <w:pPr>
              <w:ind w:firstLine="0"/>
              <w:jc w:val="left"/>
              <w:rPr>
                <w:rFonts w:eastAsia="Times New Roman"/>
                <w:sz w:val="24"/>
                <w:szCs w:val="24"/>
                <w:lang w:eastAsia="ru-RU"/>
              </w:rPr>
            </w:pPr>
          </w:p>
        </w:tc>
      </w:tr>
      <w:tr w:rsidR="00AA2E7E" w:rsidRPr="00C12414" w14:paraId="54A7C42E" w14:textId="77777777" w:rsidTr="00C76118">
        <w:trPr>
          <w:trHeight w:val="418"/>
        </w:trPr>
        <w:tc>
          <w:tcPr>
            <w:tcW w:w="1001" w:type="dxa"/>
            <w:vMerge w:val="restart"/>
          </w:tcPr>
          <w:p w14:paraId="74F02C45" w14:textId="691BDAFD"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22</w:t>
            </w:r>
            <w:r w:rsidRPr="00C12414">
              <w:rPr>
                <w:rFonts w:eastAsia="Times New Roman"/>
                <w:sz w:val="24"/>
                <w:szCs w:val="24"/>
                <w:lang w:eastAsia="ru-RU"/>
              </w:rPr>
              <w:t>.</w:t>
            </w:r>
          </w:p>
        </w:tc>
        <w:tc>
          <w:tcPr>
            <w:tcW w:w="2396" w:type="dxa"/>
            <w:vMerge w:val="restart"/>
          </w:tcPr>
          <w:p w14:paraId="3CDF427C" w14:textId="77777777" w:rsidR="00AA2E7E" w:rsidRPr="009960E4" w:rsidRDefault="00AA2E7E" w:rsidP="0029057E">
            <w:pPr>
              <w:ind w:firstLine="0"/>
              <w:jc w:val="left"/>
              <w:rPr>
                <w:rFonts w:eastAsia="Times New Roman"/>
                <w:sz w:val="24"/>
                <w:szCs w:val="24"/>
                <w:lang w:eastAsia="ru-RU"/>
              </w:rPr>
            </w:pPr>
            <w:r>
              <w:rPr>
                <w:rFonts w:eastAsia="Times New Roman"/>
                <w:sz w:val="24"/>
                <w:szCs w:val="24"/>
              </w:rPr>
              <w:t>Система бульваров и/или скверов</w:t>
            </w:r>
          </w:p>
        </w:tc>
        <w:tc>
          <w:tcPr>
            <w:tcW w:w="3544" w:type="dxa"/>
          </w:tcPr>
          <w:p w14:paraId="5C066CC8"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D881769" w14:textId="58A9EBCB" w:rsidR="00AA2E7E" w:rsidRPr="00F55A7D" w:rsidRDefault="00AA2E7E" w:rsidP="0029057E">
            <w:pPr>
              <w:ind w:firstLine="0"/>
              <w:jc w:val="left"/>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поселка Торфопредприятие</w:t>
            </w:r>
          </w:p>
        </w:tc>
        <w:tc>
          <w:tcPr>
            <w:tcW w:w="2407" w:type="dxa"/>
            <w:vMerge w:val="restart"/>
          </w:tcPr>
          <w:p w14:paraId="158858D2" w14:textId="77777777" w:rsidR="00AA2E7E" w:rsidRPr="00C12414" w:rsidRDefault="00AA2E7E" w:rsidP="0029057E">
            <w:pPr>
              <w:ind w:firstLine="0"/>
              <w:contextualSpacing/>
              <w:jc w:val="left"/>
              <w:rPr>
                <w:sz w:val="24"/>
                <w:szCs w:val="24"/>
              </w:rPr>
            </w:pPr>
            <w:r>
              <w:rPr>
                <w:sz w:val="24"/>
                <w:szCs w:val="24"/>
              </w:rPr>
              <w:t>Поселок Торфопредприятие</w:t>
            </w:r>
            <w:r w:rsidRPr="00C12414">
              <w:rPr>
                <w:sz w:val="24"/>
                <w:szCs w:val="24"/>
              </w:rPr>
              <w:t>,</w:t>
            </w:r>
          </w:p>
          <w:p w14:paraId="66D7EAA7" w14:textId="2AC41BAD" w:rsidR="00AA2E7E" w:rsidRPr="00C12414" w:rsidRDefault="00AA2E7E" w:rsidP="0029057E">
            <w:pPr>
              <w:ind w:firstLine="0"/>
              <w:jc w:val="left"/>
              <w:rPr>
                <w:rFonts w:eastAsia="Times New Roman"/>
                <w:sz w:val="24"/>
                <w:szCs w:val="24"/>
                <w:lang w:eastAsia="ru-RU"/>
              </w:rPr>
            </w:pPr>
            <w:r>
              <w:rPr>
                <w:sz w:val="24"/>
                <w:szCs w:val="24"/>
              </w:rPr>
              <w:t>19</w:t>
            </w:r>
            <w:r w:rsidRPr="00C12414">
              <w:rPr>
                <w:sz w:val="24"/>
                <w:szCs w:val="24"/>
              </w:rPr>
              <w:t>:</w:t>
            </w:r>
            <w:r>
              <w:rPr>
                <w:sz w:val="24"/>
                <w:szCs w:val="24"/>
              </w:rPr>
              <w:t>Ж1:2</w:t>
            </w:r>
          </w:p>
        </w:tc>
        <w:tc>
          <w:tcPr>
            <w:tcW w:w="1949" w:type="dxa"/>
            <w:vMerge w:val="restart"/>
          </w:tcPr>
          <w:p w14:paraId="0451E41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3978C203" w14:textId="77777777" w:rsidTr="00F13523">
        <w:trPr>
          <w:trHeight w:val="330"/>
        </w:trPr>
        <w:tc>
          <w:tcPr>
            <w:tcW w:w="1001" w:type="dxa"/>
            <w:vMerge/>
          </w:tcPr>
          <w:p w14:paraId="431E0EA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324CC65" w14:textId="77777777" w:rsidR="00AA2E7E" w:rsidRDefault="00AA2E7E" w:rsidP="0029057E">
            <w:pPr>
              <w:ind w:firstLine="0"/>
              <w:jc w:val="left"/>
              <w:rPr>
                <w:rFonts w:eastAsia="Times New Roman"/>
                <w:sz w:val="24"/>
                <w:szCs w:val="24"/>
                <w:lang w:eastAsia="ru-RU"/>
              </w:rPr>
            </w:pPr>
          </w:p>
        </w:tc>
        <w:tc>
          <w:tcPr>
            <w:tcW w:w="3544" w:type="dxa"/>
          </w:tcPr>
          <w:p w14:paraId="65C23394" w14:textId="07A52B26"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6419C64" w14:textId="77777777" w:rsidR="00AA2E7E" w:rsidRPr="00D30F2D" w:rsidRDefault="00AA2E7E" w:rsidP="0029057E">
            <w:pPr>
              <w:ind w:firstLine="0"/>
              <w:contextualSpacing/>
              <w:jc w:val="left"/>
              <w:rPr>
                <w:sz w:val="24"/>
                <w:szCs w:val="24"/>
              </w:rPr>
            </w:pPr>
            <w:r>
              <w:rPr>
                <w:rFonts w:eastAsia="Times New Roman"/>
                <w:sz w:val="24"/>
                <w:szCs w:val="24"/>
              </w:rPr>
              <w:t>Система бульваров и/или скверов</w:t>
            </w:r>
          </w:p>
        </w:tc>
        <w:tc>
          <w:tcPr>
            <w:tcW w:w="2407" w:type="dxa"/>
            <w:vMerge/>
          </w:tcPr>
          <w:p w14:paraId="7E198A2E" w14:textId="77777777" w:rsidR="00AA2E7E" w:rsidRDefault="00AA2E7E" w:rsidP="0029057E">
            <w:pPr>
              <w:ind w:firstLine="0"/>
              <w:contextualSpacing/>
              <w:jc w:val="left"/>
              <w:rPr>
                <w:sz w:val="24"/>
                <w:szCs w:val="24"/>
              </w:rPr>
            </w:pPr>
          </w:p>
        </w:tc>
        <w:tc>
          <w:tcPr>
            <w:tcW w:w="1949" w:type="dxa"/>
            <w:vMerge/>
          </w:tcPr>
          <w:p w14:paraId="34D70F75" w14:textId="77777777" w:rsidR="00AA2E7E" w:rsidRPr="00C12414" w:rsidRDefault="00AA2E7E" w:rsidP="0029057E">
            <w:pPr>
              <w:ind w:firstLine="0"/>
              <w:jc w:val="left"/>
              <w:rPr>
                <w:rFonts w:eastAsia="Times New Roman"/>
                <w:sz w:val="24"/>
                <w:szCs w:val="24"/>
                <w:lang w:eastAsia="ru-RU"/>
              </w:rPr>
            </w:pPr>
          </w:p>
        </w:tc>
      </w:tr>
      <w:tr w:rsidR="00AA2E7E" w:rsidRPr="00C12414" w14:paraId="6CC683B2" w14:textId="77777777" w:rsidTr="00F13523">
        <w:trPr>
          <w:trHeight w:val="330"/>
        </w:trPr>
        <w:tc>
          <w:tcPr>
            <w:tcW w:w="1001" w:type="dxa"/>
            <w:vMerge/>
          </w:tcPr>
          <w:p w14:paraId="57147D6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81B4277" w14:textId="77777777" w:rsidR="00AA2E7E" w:rsidRDefault="00AA2E7E" w:rsidP="0029057E">
            <w:pPr>
              <w:ind w:firstLine="0"/>
              <w:jc w:val="left"/>
              <w:rPr>
                <w:rFonts w:eastAsia="Times New Roman"/>
                <w:sz w:val="24"/>
                <w:szCs w:val="24"/>
                <w:lang w:eastAsia="ru-RU"/>
              </w:rPr>
            </w:pPr>
          </w:p>
        </w:tc>
        <w:tc>
          <w:tcPr>
            <w:tcW w:w="3544" w:type="dxa"/>
          </w:tcPr>
          <w:p w14:paraId="58D1A09A" w14:textId="4702999F" w:rsidR="00AA2E7E" w:rsidRDefault="00AA2E7E" w:rsidP="0029057E">
            <w:pPr>
              <w:ind w:firstLine="0"/>
              <w:jc w:val="left"/>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7D0B17D2" w14:textId="4C693F8A" w:rsidR="00AA2E7E" w:rsidRDefault="00AA2E7E" w:rsidP="0029057E">
            <w:pPr>
              <w:ind w:firstLine="0"/>
              <w:contextualSpacing/>
              <w:jc w:val="left"/>
              <w:rPr>
                <w:rFonts w:eastAsia="Times New Roman"/>
                <w:sz w:val="24"/>
                <w:szCs w:val="24"/>
              </w:rPr>
            </w:pPr>
            <w:r>
              <w:rPr>
                <w:rFonts w:eastAsia="Times New Roman"/>
                <w:sz w:val="24"/>
                <w:szCs w:val="24"/>
              </w:rPr>
              <w:t>Сквер</w:t>
            </w:r>
          </w:p>
        </w:tc>
        <w:tc>
          <w:tcPr>
            <w:tcW w:w="2407" w:type="dxa"/>
            <w:vMerge/>
          </w:tcPr>
          <w:p w14:paraId="2D9DD85D" w14:textId="77777777" w:rsidR="00AA2E7E" w:rsidRDefault="00AA2E7E" w:rsidP="0029057E">
            <w:pPr>
              <w:ind w:firstLine="0"/>
              <w:contextualSpacing/>
              <w:jc w:val="left"/>
              <w:rPr>
                <w:sz w:val="24"/>
                <w:szCs w:val="24"/>
              </w:rPr>
            </w:pPr>
          </w:p>
        </w:tc>
        <w:tc>
          <w:tcPr>
            <w:tcW w:w="1949" w:type="dxa"/>
            <w:vMerge/>
          </w:tcPr>
          <w:p w14:paraId="1B82320B" w14:textId="77777777" w:rsidR="00AA2E7E" w:rsidRPr="00C12414" w:rsidRDefault="00AA2E7E" w:rsidP="0029057E">
            <w:pPr>
              <w:ind w:firstLine="0"/>
              <w:jc w:val="left"/>
              <w:rPr>
                <w:rFonts w:eastAsia="Times New Roman"/>
                <w:sz w:val="24"/>
                <w:szCs w:val="24"/>
                <w:lang w:eastAsia="ru-RU"/>
              </w:rPr>
            </w:pPr>
          </w:p>
        </w:tc>
      </w:tr>
      <w:tr w:rsidR="00AA2E7E" w:rsidRPr="00C12414" w14:paraId="61B1604C" w14:textId="77777777" w:rsidTr="00F13523">
        <w:trPr>
          <w:trHeight w:val="330"/>
        </w:trPr>
        <w:tc>
          <w:tcPr>
            <w:tcW w:w="1001" w:type="dxa"/>
            <w:vMerge/>
          </w:tcPr>
          <w:p w14:paraId="58F641B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A430E38" w14:textId="77777777" w:rsidR="00AA2E7E" w:rsidRDefault="00AA2E7E" w:rsidP="0029057E">
            <w:pPr>
              <w:ind w:firstLine="0"/>
              <w:jc w:val="left"/>
              <w:rPr>
                <w:rFonts w:eastAsia="Times New Roman"/>
                <w:sz w:val="24"/>
                <w:szCs w:val="24"/>
                <w:lang w:eastAsia="ru-RU"/>
              </w:rPr>
            </w:pPr>
          </w:p>
        </w:tc>
        <w:tc>
          <w:tcPr>
            <w:tcW w:w="3544" w:type="dxa"/>
          </w:tcPr>
          <w:p w14:paraId="79858243" w14:textId="34D51EB1" w:rsidR="00AA2E7E" w:rsidRPr="00251A5A" w:rsidRDefault="00AA2E7E" w:rsidP="0029057E">
            <w:pPr>
              <w:ind w:firstLine="0"/>
              <w:jc w:val="left"/>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11E3315D" w14:textId="6F074B88" w:rsidR="00AA2E7E" w:rsidRDefault="00AA2E7E" w:rsidP="00EF2F3E">
            <w:pPr>
              <w:ind w:firstLine="0"/>
              <w:contextualSpacing/>
              <w:jc w:val="center"/>
              <w:rPr>
                <w:rFonts w:eastAsia="Times New Roman"/>
                <w:sz w:val="24"/>
                <w:szCs w:val="24"/>
              </w:rPr>
            </w:pPr>
            <w:r>
              <w:rPr>
                <w:sz w:val="24"/>
                <w:szCs w:val="24"/>
              </w:rPr>
              <w:t>0,07</w:t>
            </w:r>
          </w:p>
        </w:tc>
        <w:tc>
          <w:tcPr>
            <w:tcW w:w="2407" w:type="dxa"/>
            <w:vMerge/>
          </w:tcPr>
          <w:p w14:paraId="53E97B59" w14:textId="77777777" w:rsidR="00AA2E7E" w:rsidRDefault="00AA2E7E" w:rsidP="0029057E">
            <w:pPr>
              <w:ind w:firstLine="0"/>
              <w:contextualSpacing/>
              <w:jc w:val="left"/>
              <w:rPr>
                <w:sz w:val="24"/>
                <w:szCs w:val="24"/>
              </w:rPr>
            </w:pPr>
          </w:p>
        </w:tc>
        <w:tc>
          <w:tcPr>
            <w:tcW w:w="1949" w:type="dxa"/>
            <w:vMerge/>
          </w:tcPr>
          <w:p w14:paraId="3F2DF8DF" w14:textId="77777777" w:rsidR="00AA2E7E" w:rsidRPr="00C12414" w:rsidRDefault="00AA2E7E" w:rsidP="0029057E">
            <w:pPr>
              <w:ind w:firstLine="0"/>
              <w:jc w:val="left"/>
              <w:rPr>
                <w:rFonts w:eastAsia="Times New Roman"/>
                <w:sz w:val="24"/>
                <w:szCs w:val="24"/>
                <w:lang w:eastAsia="ru-RU"/>
              </w:rPr>
            </w:pPr>
          </w:p>
        </w:tc>
      </w:tr>
      <w:tr w:rsidR="00AA2E7E" w:rsidRPr="00C12414" w14:paraId="10429B84" w14:textId="77777777" w:rsidTr="00F13523">
        <w:trPr>
          <w:trHeight w:val="330"/>
        </w:trPr>
        <w:tc>
          <w:tcPr>
            <w:tcW w:w="1001" w:type="dxa"/>
            <w:vMerge/>
          </w:tcPr>
          <w:p w14:paraId="7395FB1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BCFA722" w14:textId="77777777" w:rsidR="00AA2E7E" w:rsidRDefault="00AA2E7E" w:rsidP="0029057E">
            <w:pPr>
              <w:ind w:firstLine="0"/>
              <w:jc w:val="left"/>
              <w:rPr>
                <w:rFonts w:eastAsia="Times New Roman"/>
                <w:sz w:val="24"/>
                <w:szCs w:val="24"/>
                <w:lang w:eastAsia="ru-RU"/>
              </w:rPr>
            </w:pPr>
          </w:p>
        </w:tc>
        <w:tc>
          <w:tcPr>
            <w:tcW w:w="3544" w:type="dxa"/>
          </w:tcPr>
          <w:p w14:paraId="484B994B" w14:textId="4E286975" w:rsidR="00AA2E7E" w:rsidRPr="00251A5A" w:rsidRDefault="00AA2E7E" w:rsidP="0029057E">
            <w:pPr>
              <w:ind w:firstLine="0"/>
              <w:jc w:val="left"/>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744B933" w14:textId="7F628BD6" w:rsidR="00AA2E7E" w:rsidRDefault="00AA2E7E" w:rsidP="0029057E">
            <w:pPr>
              <w:ind w:firstLine="0"/>
              <w:contextualSpacing/>
              <w:jc w:val="left"/>
              <w:rPr>
                <w:rFonts w:eastAsia="Times New Roman"/>
                <w:sz w:val="24"/>
                <w:szCs w:val="24"/>
              </w:rPr>
            </w:pPr>
            <w:r>
              <w:rPr>
                <w:sz w:val="24"/>
                <w:szCs w:val="24"/>
              </w:rPr>
              <w:t>Круглогодичный</w:t>
            </w:r>
          </w:p>
        </w:tc>
        <w:tc>
          <w:tcPr>
            <w:tcW w:w="2407" w:type="dxa"/>
            <w:vMerge/>
          </w:tcPr>
          <w:p w14:paraId="4281A308" w14:textId="77777777" w:rsidR="00AA2E7E" w:rsidRDefault="00AA2E7E" w:rsidP="0029057E">
            <w:pPr>
              <w:ind w:firstLine="0"/>
              <w:contextualSpacing/>
              <w:jc w:val="left"/>
              <w:rPr>
                <w:sz w:val="24"/>
                <w:szCs w:val="24"/>
              </w:rPr>
            </w:pPr>
          </w:p>
        </w:tc>
        <w:tc>
          <w:tcPr>
            <w:tcW w:w="1949" w:type="dxa"/>
            <w:vMerge/>
          </w:tcPr>
          <w:p w14:paraId="02584B04" w14:textId="77777777" w:rsidR="00AA2E7E" w:rsidRPr="00C12414" w:rsidRDefault="00AA2E7E" w:rsidP="0029057E">
            <w:pPr>
              <w:ind w:firstLine="0"/>
              <w:jc w:val="left"/>
              <w:rPr>
                <w:rFonts w:eastAsia="Times New Roman"/>
                <w:sz w:val="24"/>
                <w:szCs w:val="24"/>
                <w:lang w:eastAsia="ru-RU"/>
              </w:rPr>
            </w:pPr>
          </w:p>
        </w:tc>
      </w:tr>
      <w:tr w:rsidR="00AA2E7E" w:rsidRPr="00C12414" w14:paraId="01356C06" w14:textId="77777777" w:rsidTr="00F13523">
        <w:trPr>
          <w:trHeight w:val="43"/>
        </w:trPr>
        <w:tc>
          <w:tcPr>
            <w:tcW w:w="1001" w:type="dxa"/>
            <w:vMerge/>
          </w:tcPr>
          <w:p w14:paraId="68B7C40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CE74F2D" w14:textId="77777777" w:rsidR="00AA2E7E" w:rsidRDefault="00AA2E7E" w:rsidP="0029057E">
            <w:pPr>
              <w:ind w:firstLine="0"/>
              <w:jc w:val="left"/>
              <w:rPr>
                <w:rFonts w:eastAsia="Times New Roman"/>
                <w:sz w:val="24"/>
                <w:szCs w:val="24"/>
                <w:lang w:eastAsia="ru-RU"/>
              </w:rPr>
            </w:pPr>
          </w:p>
        </w:tc>
        <w:tc>
          <w:tcPr>
            <w:tcW w:w="3544" w:type="dxa"/>
          </w:tcPr>
          <w:p w14:paraId="00D55202" w14:textId="23459A8F"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2B7D67E" w14:textId="05789A78" w:rsidR="00AA2E7E" w:rsidRPr="00D30F2D" w:rsidRDefault="00AA2E7E" w:rsidP="00EF2F3E">
            <w:pPr>
              <w:ind w:firstLine="0"/>
              <w:contextualSpacing/>
              <w:jc w:val="center"/>
              <w:rPr>
                <w:sz w:val="24"/>
                <w:szCs w:val="24"/>
              </w:rPr>
            </w:pPr>
            <w:r>
              <w:rPr>
                <w:sz w:val="24"/>
                <w:szCs w:val="24"/>
              </w:rPr>
              <w:t>2045</w:t>
            </w:r>
          </w:p>
        </w:tc>
        <w:tc>
          <w:tcPr>
            <w:tcW w:w="2407" w:type="dxa"/>
            <w:vMerge/>
          </w:tcPr>
          <w:p w14:paraId="31AC695B" w14:textId="77777777" w:rsidR="00AA2E7E" w:rsidRDefault="00AA2E7E" w:rsidP="0029057E">
            <w:pPr>
              <w:ind w:firstLine="0"/>
              <w:contextualSpacing/>
              <w:jc w:val="left"/>
              <w:rPr>
                <w:sz w:val="24"/>
                <w:szCs w:val="24"/>
              </w:rPr>
            </w:pPr>
          </w:p>
        </w:tc>
        <w:tc>
          <w:tcPr>
            <w:tcW w:w="1949" w:type="dxa"/>
            <w:vMerge/>
          </w:tcPr>
          <w:p w14:paraId="3E529546" w14:textId="77777777" w:rsidR="00AA2E7E" w:rsidRPr="00C12414" w:rsidRDefault="00AA2E7E" w:rsidP="0029057E">
            <w:pPr>
              <w:ind w:firstLine="0"/>
              <w:jc w:val="left"/>
              <w:rPr>
                <w:rFonts w:eastAsia="Times New Roman"/>
                <w:sz w:val="24"/>
                <w:szCs w:val="24"/>
                <w:lang w:eastAsia="ru-RU"/>
              </w:rPr>
            </w:pPr>
          </w:p>
        </w:tc>
      </w:tr>
      <w:tr w:rsidR="00AA2E7E" w:rsidRPr="00C12414" w14:paraId="2A10AB40" w14:textId="77777777" w:rsidTr="007E60EA">
        <w:trPr>
          <w:trHeight w:val="46"/>
        </w:trPr>
        <w:tc>
          <w:tcPr>
            <w:tcW w:w="1001" w:type="dxa"/>
          </w:tcPr>
          <w:p w14:paraId="2D94CE0C" w14:textId="27F5364E"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p>
        </w:tc>
        <w:tc>
          <w:tcPr>
            <w:tcW w:w="13559" w:type="dxa"/>
            <w:gridSpan w:val="5"/>
          </w:tcPr>
          <w:p w14:paraId="151BAB60" w14:textId="77777777" w:rsidR="00C230E1"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Вид объектов: </w:t>
            </w:r>
            <w:r w:rsidR="00C230E1">
              <w:rPr>
                <w:rFonts w:eastAsia="Times New Roman"/>
                <w:sz w:val="24"/>
                <w:szCs w:val="24"/>
                <w:lang w:eastAsia="ru-RU"/>
              </w:rPr>
              <w:t xml:space="preserve">объекты </w:t>
            </w:r>
            <w:r w:rsidR="00C230E1" w:rsidRPr="00C230E1">
              <w:rPr>
                <w:rFonts w:eastAsia="Times New Roman"/>
                <w:sz w:val="24"/>
                <w:szCs w:val="24"/>
                <w:lang w:eastAsia="ru-RU"/>
              </w:rPr>
              <w:t>в области автомобильных дорог местного значения</w:t>
            </w:r>
          </w:p>
          <w:p w14:paraId="782477B1" w14:textId="5DF1822C"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транспортных связей в </w:t>
            </w:r>
            <w:proofErr w:type="spellStart"/>
            <w:r>
              <w:rPr>
                <w:rFonts w:eastAsia="Times New Roman"/>
                <w:sz w:val="24"/>
                <w:szCs w:val="24"/>
                <w:lang w:eastAsia="ru-RU"/>
              </w:rPr>
              <w:t>Веревском</w:t>
            </w:r>
            <w:proofErr w:type="spellEnd"/>
            <w:r>
              <w:rPr>
                <w:rFonts w:eastAsia="Times New Roman"/>
                <w:sz w:val="24"/>
                <w:szCs w:val="24"/>
                <w:lang w:eastAsia="ru-RU"/>
              </w:rPr>
              <w:t xml:space="preserve"> сельском поселении</w:t>
            </w:r>
          </w:p>
        </w:tc>
      </w:tr>
      <w:tr w:rsidR="00AA2E7E" w:rsidRPr="00C12414" w14:paraId="1D12857C" w14:textId="77777777" w:rsidTr="00C76118">
        <w:trPr>
          <w:trHeight w:val="418"/>
        </w:trPr>
        <w:tc>
          <w:tcPr>
            <w:tcW w:w="1001" w:type="dxa"/>
            <w:vMerge w:val="restart"/>
          </w:tcPr>
          <w:p w14:paraId="0A1B554F" w14:textId="172C0AB2"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1</w:t>
            </w:r>
            <w:r w:rsidRPr="00C12414">
              <w:rPr>
                <w:rFonts w:eastAsia="Times New Roman"/>
                <w:sz w:val="24"/>
                <w:szCs w:val="24"/>
                <w:lang w:eastAsia="ru-RU"/>
              </w:rPr>
              <w:t>.</w:t>
            </w:r>
          </w:p>
        </w:tc>
        <w:tc>
          <w:tcPr>
            <w:tcW w:w="2396" w:type="dxa"/>
            <w:vMerge w:val="restart"/>
          </w:tcPr>
          <w:p w14:paraId="41C55AB6" w14:textId="39F8C775"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55A48088" w14:textId="7E814F1F" w:rsidR="00AA2E7E" w:rsidRPr="009960E4" w:rsidRDefault="00AA2E7E" w:rsidP="0029057E">
            <w:pPr>
              <w:ind w:firstLine="0"/>
              <w:jc w:val="left"/>
              <w:rPr>
                <w:rFonts w:eastAsia="Times New Roman"/>
                <w:sz w:val="24"/>
                <w:szCs w:val="24"/>
                <w:lang w:eastAsia="ru-RU"/>
              </w:rPr>
            </w:pPr>
          </w:p>
        </w:tc>
        <w:tc>
          <w:tcPr>
            <w:tcW w:w="3544" w:type="dxa"/>
          </w:tcPr>
          <w:p w14:paraId="22E3B5AA"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4BD0B3C" w14:textId="0887CD9C"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3943F9AC" w14:textId="542C79D7" w:rsidR="00AA2E7E" w:rsidRPr="00EC2FE2" w:rsidRDefault="00AA2E7E" w:rsidP="0029057E">
            <w:pPr>
              <w:ind w:firstLine="0"/>
              <w:jc w:val="left"/>
              <w:rPr>
                <w:rFonts w:eastAsia="Times New Roman"/>
                <w:sz w:val="24"/>
                <w:szCs w:val="24"/>
                <w:lang w:eastAsia="ru-RU"/>
              </w:rPr>
            </w:pPr>
            <w:r>
              <w:rPr>
                <w:sz w:val="24"/>
                <w:szCs w:val="24"/>
              </w:rPr>
              <w:t>Деревня Ижора</w:t>
            </w:r>
          </w:p>
        </w:tc>
        <w:tc>
          <w:tcPr>
            <w:tcW w:w="1949" w:type="dxa"/>
            <w:vMerge w:val="restart"/>
          </w:tcPr>
          <w:p w14:paraId="7FCE013D"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CFBE0B7" w14:textId="77777777" w:rsidTr="00C76118">
        <w:trPr>
          <w:trHeight w:val="418"/>
        </w:trPr>
        <w:tc>
          <w:tcPr>
            <w:tcW w:w="1001" w:type="dxa"/>
            <w:vMerge/>
          </w:tcPr>
          <w:p w14:paraId="6527321C" w14:textId="77777777" w:rsidR="00AA2E7E" w:rsidRDefault="00AA2E7E" w:rsidP="0029057E">
            <w:pPr>
              <w:ind w:firstLine="0"/>
              <w:jc w:val="center"/>
              <w:rPr>
                <w:rFonts w:eastAsia="Times New Roman"/>
                <w:sz w:val="24"/>
                <w:szCs w:val="24"/>
                <w:lang w:eastAsia="ru-RU"/>
              </w:rPr>
            </w:pPr>
          </w:p>
        </w:tc>
        <w:tc>
          <w:tcPr>
            <w:tcW w:w="2396" w:type="dxa"/>
            <w:vMerge/>
          </w:tcPr>
          <w:p w14:paraId="2BBA3FAE" w14:textId="77777777" w:rsidR="00AA2E7E" w:rsidRDefault="00AA2E7E" w:rsidP="0029057E">
            <w:pPr>
              <w:ind w:firstLine="0"/>
              <w:jc w:val="left"/>
              <w:rPr>
                <w:rFonts w:eastAsia="Times New Roman"/>
                <w:sz w:val="24"/>
                <w:szCs w:val="24"/>
              </w:rPr>
            </w:pPr>
          </w:p>
        </w:tc>
        <w:tc>
          <w:tcPr>
            <w:tcW w:w="3544" w:type="dxa"/>
          </w:tcPr>
          <w:p w14:paraId="2329B215" w14:textId="3548E8D7"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1A18821" w14:textId="464DAD1A" w:rsidR="00AA2E7E" w:rsidRPr="00C12414" w:rsidRDefault="00AA2E7E" w:rsidP="0029057E">
            <w:pPr>
              <w:ind w:firstLine="0"/>
              <w:jc w:val="left"/>
              <w:rPr>
                <w:rFonts w:eastAsia="Times New Roman"/>
                <w:sz w:val="24"/>
                <w:szCs w:val="24"/>
                <w:lang w:eastAsia="ru-RU"/>
              </w:rPr>
            </w:pPr>
            <w:r w:rsidRPr="00EC2FE2">
              <w:rPr>
                <w:rFonts w:eastAsia="Times New Roman"/>
                <w:sz w:val="24"/>
                <w:szCs w:val="24"/>
                <w:lang w:eastAsia="ru-RU"/>
              </w:rPr>
              <w:t>Улица в общественно-деловой зоне № 1 (деревня Ижора)</w:t>
            </w:r>
          </w:p>
        </w:tc>
        <w:tc>
          <w:tcPr>
            <w:tcW w:w="2407" w:type="dxa"/>
            <w:vMerge/>
          </w:tcPr>
          <w:p w14:paraId="7CF00BD0" w14:textId="77777777" w:rsidR="00AA2E7E" w:rsidRDefault="00AA2E7E" w:rsidP="0029057E">
            <w:pPr>
              <w:ind w:firstLine="0"/>
              <w:jc w:val="left"/>
              <w:rPr>
                <w:sz w:val="24"/>
                <w:szCs w:val="24"/>
              </w:rPr>
            </w:pPr>
          </w:p>
        </w:tc>
        <w:tc>
          <w:tcPr>
            <w:tcW w:w="1949" w:type="dxa"/>
            <w:vMerge/>
          </w:tcPr>
          <w:p w14:paraId="200222C0" w14:textId="77777777" w:rsidR="00AA2E7E" w:rsidRPr="00C12414" w:rsidRDefault="00AA2E7E" w:rsidP="0029057E">
            <w:pPr>
              <w:ind w:firstLine="0"/>
              <w:jc w:val="left"/>
              <w:rPr>
                <w:rFonts w:eastAsia="Times New Roman"/>
                <w:sz w:val="24"/>
                <w:szCs w:val="24"/>
                <w:lang w:eastAsia="ru-RU"/>
              </w:rPr>
            </w:pPr>
          </w:p>
        </w:tc>
      </w:tr>
      <w:tr w:rsidR="00AA2E7E" w:rsidRPr="00C12414" w14:paraId="2912EBCB" w14:textId="77777777" w:rsidTr="00EC2FE2">
        <w:trPr>
          <w:trHeight w:val="153"/>
        </w:trPr>
        <w:tc>
          <w:tcPr>
            <w:tcW w:w="1001" w:type="dxa"/>
            <w:vMerge/>
          </w:tcPr>
          <w:p w14:paraId="49AF48BA" w14:textId="77777777" w:rsidR="00AA2E7E" w:rsidRDefault="00AA2E7E" w:rsidP="0029057E">
            <w:pPr>
              <w:ind w:firstLine="0"/>
              <w:jc w:val="center"/>
              <w:rPr>
                <w:rFonts w:eastAsia="Times New Roman"/>
                <w:sz w:val="24"/>
                <w:szCs w:val="24"/>
                <w:lang w:eastAsia="ru-RU"/>
              </w:rPr>
            </w:pPr>
          </w:p>
        </w:tc>
        <w:tc>
          <w:tcPr>
            <w:tcW w:w="2396" w:type="dxa"/>
            <w:vMerge/>
          </w:tcPr>
          <w:p w14:paraId="6485E3F4" w14:textId="77777777" w:rsidR="00AA2E7E" w:rsidRDefault="00AA2E7E" w:rsidP="0029057E">
            <w:pPr>
              <w:ind w:firstLine="0"/>
              <w:jc w:val="left"/>
              <w:rPr>
                <w:rFonts w:eastAsia="Times New Roman"/>
                <w:sz w:val="24"/>
                <w:szCs w:val="24"/>
              </w:rPr>
            </w:pPr>
          </w:p>
        </w:tc>
        <w:tc>
          <w:tcPr>
            <w:tcW w:w="3544" w:type="dxa"/>
          </w:tcPr>
          <w:p w14:paraId="7F87066A" w14:textId="00DB8720"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A0E1D98" w14:textId="7A473B16" w:rsidR="00AA2E7E" w:rsidRPr="00EC2FE2" w:rsidRDefault="00D30700" w:rsidP="00EF2F3E">
            <w:pPr>
              <w:ind w:firstLine="0"/>
              <w:jc w:val="center"/>
              <w:rPr>
                <w:rFonts w:eastAsia="Times New Roman"/>
                <w:sz w:val="24"/>
                <w:szCs w:val="24"/>
                <w:lang w:eastAsia="ru-RU"/>
              </w:rPr>
            </w:pPr>
            <w:r>
              <w:rPr>
                <w:rFonts w:eastAsia="Times New Roman"/>
                <w:sz w:val="24"/>
                <w:szCs w:val="24"/>
                <w:lang w:eastAsia="ru-RU"/>
              </w:rPr>
              <w:t>0,94</w:t>
            </w:r>
          </w:p>
        </w:tc>
        <w:tc>
          <w:tcPr>
            <w:tcW w:w="2407" w:type="dxa"/>
            <w:vMerge/>
          </w:tcPr>
          <w:p w14:paraId="0A9251A0" w14:textId="77777777" w:rsidR="00AA2E7E" w:rsidRDefault="00AA2E7E" w:rsidP="0029057E">
            <w:pPr>
              <w:ind w:firstLine="0"/>
              <w:jc w:val="left"/>
              <w:rPr>
                <w:sz w:val="24"/>
                <w:szCs w:val="24"/>
              </w:rPr>
            </w:pPr>
          </w:p>
        </w:tc>
        <w:tc>
          <w:tcPr>
            <w:tcW w:w="1949" w:type="dxa"/>
            <w:vMerge/>
          </w:tcPr>
          <w:p w14:paraId="2A520EEA" w14:textId="77777777" w:rsidR="00AA2E7E" w:rsidRPr="00C12414" w:rsidRDefault="00AA2E7E" w:rsidP="0029057E">
            <w:pPr>
              <w:ind w:firstLine="0"/>
              <w:jc w:val="left"/>
              <w:rPr>
                <w:rFonts w:eastAsia="Times New Roman"/>
                <w:sz w:val="24"/>
                <w:szCs w:val="24"/>
                <w:lang w:eastAsia="ru-RU"/>
              </w:rPr>
            </w:pPr>
          </w:p>
        </w:tc>
      </w:tr>
      <w:tr w:rsidR="00AA2E7E" w:rsidRPr="00C12414" w14:paraId="1C68241E" w14:textId="77777777" w:rsidTr="00985318">
        <w:trPr>
          <w:trHeight w:val="314"/>
        </w:trPr>
        <w:tc>
          <w:tcPr>
            <w:tcW w:w="1001" w:type="dxa"/>
            <w:vMerge/>
          </w:tcPr>
          <w:p w14:paraId="6A97B77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967479F" w14:textId="77777777" w:rsidR="00AA2E7E" w:rsidRDefault="00AA2E7E" w:rsidP="0029057E">
            <w:pPr>
              <w:ind w:firstLine="0"/>
              <w:jc w:val="left"/>
              <w:rPr>
                <w:rFonts w:eastAsia="Times New Roman"/>
                <w:sz w:val="24"/>
                <w:szCs w:val="24"/>
                <w:lang w:eastAsia="ru-RU"/>
              </w:rPr>
            </w:pPr>
          </w:p>
        </w:tc>
        <w:tc>
          <w:tcPr>
            <w:tcW w:w="3544" w:type="dxa"/>
          </w:tcPr>
          <w:p w14:paraId="6A337959" w14:textId="48C8D0AC"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53C33C53" w14:textId="7D343097" w:rsidR="00AA2E7E" w:rsidRPr="00D30F2D" w:rsidRDefault="00AA2E7E" w:rsidP="0029057E">
            <w:pPr>
              <w:ind w:firstLine="0"/>
              <w:contextualSpacing/>
              <w:jc w:val="left"/>
              <w:rPr>
                <w:sz w:val="24"/>
                <w:szCs w:val="24"/>
              </w:rPr>
            </w:pPr>
            <w:r w:rsidRPr="00985318">
              <w:rPr>
                <w:rFonts w:eastAsia="Times New Roman"/>
                <w:sz w:val="24"/>
                <w:szCs w:val="24"/>
              </w:rPr>
              <w:t>Улиц</w:t>
            </w:r>
            <w:r>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03EE12B3" w14:textId="77777777" w:rsidR="00AA2E7E" w:rsidRDefault="00AA2E7E" w:rsidP="0029057E">
            <w:pPr>
              <w:ind w:firstLine="0"/>
              <w:contextualSpacing/>
              <w:jc w:val="left"/>
              <w:rPr>
                <w:sz w:val="24"/>
                <w:szCs w:val="24"/>
              </w:rPr>
            </w:pPr>
          </w:p>
        </w:tc>
        <w:tc>
          <w:tcPr>
            <w:tcW w:w="1949" w:type="dxa"/>
            <w:vMerge/>
          </w:tcPr>
          <w:p w14:paraId="5F5008A2" w14:textId="77777777" w:rsidR="00AA2E7E" w:rsidRPr="00C12414" w:rsidRDefault="00AA2E7E" w:rsidP="0029057E">
            <w:pPr>
              <w:ind w:firstLine="0"/>
              <w:jc w:val="left"/>
              <w:rPr>
                <w:rFonts w:eastAsia="Times New Roman"/>
                <w:sz w:val="24"/>
                <w:szCs w:val="24"/>
                <w:lang w:eastAsia="ru-RU"/>
              </w:rPr>
            </w:pPr>
          </w:p>
        </w:tc>
      </w:tr>
      <w:tr w:rsidR="00AA2E7E" w:rsidRPr="00C12414" w14:paraId="6EF8299B" w14:textId="77777777" w:rsidTr="00985318">
        <w:trPr>
          <w:trHeight w:val="59"/>
        </w:trPr>
        <w:tc>
          <w:tcPr>
            <w:tcW w:w="1001" w:type="dxa"/>
            <w:vMerge/>
          </w:tcPr>
          <w:p w14:paraId="0CE6822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1AB5E2" w14:textId="77777777" w:rsidR="00AA2E7E" w:rsidRDefault="00AA2E7E" w:rsidP="0029057E">
            <w:pPr>
              <w:ind w:firstLine="0"/>
              <w:jc w:val="left"/>
              <w:rPr>
                <w:rFonts w:eastAsia="Times New Roman"/>
                <w:sz w:val="24"/>
                <w:szCs w:val="24"/>
                <w:lang w:eastAsia="ru-RU"/>
              </w:rPr>
            </w:pPr>
          </w:p>
        </w:tc>
        <w:tc>
          <w:tcPr>
            <w:tcW w:w="3544" w:type="dxa"/>
          </w:tcPr>
          <w:p w14:paraId="55C051AD" w14:textId="22A9290A"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4E0A4AFE" w14:textId="3D62EA84" w:rsidR="00AA2E7E" w:rsidRPr="00985318" w:rsidRDefault="00AA2E7E" w:rsidP="00EF2F3E">
            <w:pPr>
              <w:ind w:firstLine="0"/>
              <w:contextualSpacing/>
              <w:jc w:val="center"/>
              <w:rPr>
                <w:rFonts w:eastAsia="Times New Roman"/>
                <w:sz w:val="24"/>
                <w:szCs w:val="24"/>
              </w:rPr>
            </w:pPr>
            <w:r>
              <w:rPr>
                <w:rFonts w:eastAsia="Times New Roman"/>
                <w:sz w:val="24"/>
                <w:szCs w:val="24"/>
              </w:rPr>
              <w:t>40</w:t>
            </w:r>
          </w:p>
        </w:tc>
        <w:tc>
          <w:tcPr>
            <w:tcW w:w="2407" w:type="dxa"/>
            <w:vMerge/>
          </w:tcPr>
          <w:p w14:paraId="7BEBC763" w14:textId="77777777" w:rsidR="00AA2E7E" w:rsidRDefault="00AA2E7E" w:rsidP="0029057E">
            <w:pPr>
              <w:ind w:firstLine="0"/>
              <w:contextualSpacing/>
              <w:jc w:val="left"/>
              <w:rPr>
                <w:sz w:val="24"/>
                <w:szCs w:val="24"/>
              </w:rPr>
            </w:pPr>
          </w:p>
        </w:tc>
        <w:tc>
          <w:tcPr>
            <w:tcW w:w="1949" w:type="dxa"/>
            <w:vMerge/>
          </w:tcPr>
          <w:p w14:paraId="1F4D2E5B" w14:textId="77777777" w:rsidR="00AA2E7E" w:rsidRPr="00C12414" w:rsidRDefault="00AA2E7E" w:rsidP="0029057E">
            <w:pPr>
              <w:ind w:firstLine="0"/>
              <w:jc w:val="left"/>
              <w:rPr>
                <w:rFonts w:eastAsia="Times New Roman"/>
                <w:sz w:val="24"/>
                <w:szCs w:val="24"/>
                <w:lang w:eastAsia="ru-RU"/>
              </w:rPr>
            </w:pPr>
          </w:p>
        </w:tc>
      </w:tr>
      <w:tr w:rsidR="00AA2E7E" w:rsidRPr="00C12414" w14:paraId="5AA57DC3" w14:textId="77777777" w:rsidTr="00985318">
        <w:trPr>
          <w:trHeight w:val="59"/>
        </w:trPr>
        <w:tc>
          <w:tcPr>
            <w:tcW w:w="1001" w:type="dxa"/>
            <w:vMerge/>
          </w:tcPr>
          <w:p w14:paraId="0A3617A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8350873" w14:textId="77777777" w:rsidR="00AA2E7E" w:rsidRDefault="00AA2E7E" w:rsidP="0029057E">
            <w:pPr>
              <w:ind w:firstLine="0"/>
              <w:jc w:val="left"/>
              <w:rPr>
                <w:rFonts w:eastAsia="Times New Roman"/>
                <w:sz w:val="24"/>
                <w:szCs w:val="24"/>
                <w:lang w:eastAsia="ru-RU"/>
              </w:rPr>
            </w:pPr>
          </w:p>
        </w:tc>
        <w:tc>
          <w:tcPr>
            <w:tcW w:w="3544" w:type="dxa"/>
          </w:tcPr>
          <w:p w14:paraId="05920DE1" w14:textId="794CAF82"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F2B2C02" w14:textId="179D6477" w:rsidR="00AA2E7E" w:rsidRPr="00985318" w:rsidRDefault="00AA2E7E" w:rsidP="00EF2F3E">
            <w:pPr>
              <w:ind w:firstLine="0"/>
              <w:contextualSpacing/>
              <w:jc w:val="center"/>
              <w:rPr>
                <w:rFonts w:eastAsia="Times New Roman"/>
                <w:sz w:val="24"/>
                <w:szCs w:val="24"/>
              </w:rPr>
            </w:pPr>
            <w:r>
              <w:rPr>
                <w:rFonts w:eastAsia="Times New Roman"/>
                <w:sz w:val="24"/>
                <w:szCs w:val="24"/>
              </w:rPr>
              <w:t>3,5</w:t>
            </w:r>
          </w:p>
        </w:tc>
        <w:tc>
          <w:tcPr>
            <w:tcW w:w="2407" w:type="dxa"/>
            <w:vMerge/>
          </w:tcPr>
          <w:p w14:paraId="46441634" w14:textId="77777777" w:rsidR="00AA2E7E" w:rsidRDefault="00AA2E7E" w:rsidP="0029057E">
            <w:pPr>
              <w:ind w:firstLine="0"/>
              <w:contextualSpacing/>
              <w:jc w:val="left"/>
              <w:rPr>
                <w:sz w:val="24"/>
                <w:szCs w:val="24"/>
              </w:rPr>
            </w:pPr>
          </w:p>
        </w:tc>
        <w:tc>
          <w:tcPr>
            <w:tcW w:w="1949" w:type="dxa"/>
            <w:vMerge/>
          </w:tcPr>
          <w:p w14:paraId="3D149BB0" w14:textId="77777777" w:rsidR="00AA2E7E" w:rsidRPr="00C12414" w:rsidRDefault="00AA2E7E" w:rsidP="0029057E">
            <w:pPr>
              <w:ind w:firstLine="0"/>
              <w:jc w:val="left"/>
              <w:rPr>
                <w:rFonts w:eastAsia="Times New Roman"/>
                <w:sz w:val="24"/>
                <w:szCs w:val="24"/>
                <w:lang w:eastAsia="ru-RU"/>
              </w:rPr>
            </w:pPr>
          </w:p>
        </w:tc>
      </w:tr>
      <w:tr w:rsidR="00AA2E7E" w:rsidRPr="00C12414" w14:paraId="1A3732D6" w14:textId="77777777" w:rsidTr="00985318">
        <w:trPr>
          <w:trHeight w:val="584"/>
        </w:trPr>
        <w:tc>
          <w:tcPr>
            <w:tcW w:w="1001" w:type="dxa"/>
            <w:vMerge/>
          </w:tcPr>
          <w:p w14:paraId="0739830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464BD5F" w14:textId="77777777" w:rsidR="00AA2E7E" w:rsidRDefault="00AA2E7E" w:rsidP="0029057E">
            <w:pPr>
              <w:ind w:firstLine="0"/>
              <w:jc w:val="left"/>
              <w:rPr>
                <w:rFonts w:eastAsia="Times New Roman"/>
                <w:sz w:val="24"/>
                <w:szCs w:val="24"/>
                <w:lang w:eastAsia="ru-RU"/>
              </w:rPr>
            </w:pPr>
          </w:p>
        </w:tc>
        <w:tc>
          <w:tcPr>
            <w:tcW w:w="3544" w:type="dxa"/>
          </w:tcPr>
          <w:p w14:paraId="67C1BBD4" w14:textId="730A4AE8"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0E4F9773" w14:textId="33F500ED"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1E71CBAE" w14:textId="77777777" w:rsidR="00AA2E7E" w:rsidRDefault="00AA2E7E" w:rsidP="0029057E">
            <w:pPr>
              <w:ind w:firstLine="0"/>
              <w:contextualSpacing/>
              <w:jc w:val="left"/>
              <w:rPr>
                <w:sz w:val="24"/>
                <w:szCs w:val="24"/>
              </w:rPr>
            </w:pPr>
          </w:p>
        </w:tc>
        <w:tc>
          <w:tcPr>
            <w:tcW w:w="1949" w:type="dxa"/>
            <w:vMerge/>
          </w:tcPr>
          <w:p w14:paraId="0E9F8ED5" w14:textId="77777777" w:rsidR="00AA2E7E" w:rsidRPr="00C12414" w:rsidRDefault="00AA2E7E" w:rsidP="0029057E">
            <w:pPr>
              <w:ind w:firstLine="0"/>
              <w:jc w:val="left"/>
              <w:rPr>
                <w:rFonts w:eastAsia="Times New Roman"/>
                <w:sz w:val="24"/>
                <w:szCs w:val="24"/>
                <w:lang w:eastAsia="ru-RU"/>
              </w:rPr>
            </w:pPr>
          </w:p>
        </w:tc>
      </w:tr>
      <w:tr w:rsidR="00AA2E7E" w:rsidRPr="00C12414" w14:paraId="4C642700" w14:textId="77777777" w:rsidTr="00985318">
        <w:trPr>
          <w:trHeight w:val="387"/>
        </w:trPr>
        <w:tc>
          <w:tcPr>
            <w:tcW w:w="1001" w:type="dxa"/>
            <w:vMerge/>
          </w:tcPr>
          <w:p w14:paraId="1F9FDB7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2B28D9D" w14:textId="77777777" w:rsidR="00AA2E7E" w:rsidRDefault="00AA2E7E" w:rsidP="0029057E">
            <w:pPr>
              <w:ind w:firstLine="0"/>
              <w:jc w:val="left"/>
              <w:rPr>
                <w:rFonts w:eastAsia="Times New Roman"/>
                <w:sz w:val="24"/>
                <w:szCs w:val="24"/>
                <w:lang w:eastAsia="ru-RU"/>
              </w:rPr>
            </w:pPr>
          </w:p>
        </w:tc>
        <w:tc>
          <w:tcPr>
            <w:tcW w:w="3544" w:type="dxa"/>
          </w:tcPr>
          <w:p w14:paraId="26EF9AC6" w14:textId="3E309A3B"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5111767F" w14:textId="50E63EFC"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25FBB470" w14:textId="77777777" w:rsidR="00AA2E7E" w:rsidRDefault="00AA2E7E" w:rsidP="0029057E">
            <w:pPr>
              <w:ind w:firstLine="0"/>
              <w:contextualSpacing/>
              <w:jc w:val="left"/>
              <w:rPr>
                <w:sz w:val="24"/>
                <w:szCs w:val="24"/>
              </w:rPr>
            </w:pPr>
          </w:p>
        </w:tc>
        <w:tc>
          <w:tcPr>
            <w:tcW w:w="1949" w:type="dxa"/>
            <w:vMerge/>
          </w:tcPr>
          <w:p w14:paraId="4445FF69" w14:textId="77777777" w:rsidR="00AA2E7E" w:rsidRPr="00C12414" w:rsidRDefault="00AA2E7E" w:rsidP="0029057E">
            <w:pPr>
              <w:ind w:firstLine="0"/>
              <w:jc w:val="left"/>
              <w:rPr>
                <w:rFonts w:eastAsia="Times New Roman"/>
                <w:sz w:val="24"/>
                <w:szCs w:val="24"/>
                <w:lang w:eastAsia="ru-RU"/>
              </w:rPr>
            </w:pPr>
          </w:p>
        </w:tc>
      </w:tr>
      <w:tr w:rsidR="00AA2E7E" w:rsidRPr="00C12414" w14:paraId="26AB0D07" w14:textId="77777777" w:rsidTr="00985318">
        <w:trPr>
          <w:trHeight w:val="387"/>
        </w:trPr>
        <w:tc>
          <w:tcPr>
            <w:tcW w:w="1001" w:type="dxa"/>
            <w:vMerge/>
          </w:tcPr>
          <w:p w14:paraId="3FD4C72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0E818A0" w14:textId="77777777" w:rsidR="00AA2E7E" w:rsidRDefault="00AA2E7E" w:rsidP="0029057E">
            <w:pPr>
              <w:ind w:firstLine="0"/>
              <w:jc w:val="left"/>
              <w:rPr>
                <w:rFonts w:eastAsia="Times New Roman"/>
                <w:sz w:val="24"/>
                <w:szCs w:val="24"/>
                <w:lang w:eastAsia="ru-RU"/>
              </w:rPr>
            </w:pPr>
          </w:p>
        </w:tc>
        <w:tc>
          <w:tcPr>
            <w:tcW w:w="3544" w:type="dxa"/>
          </w:tcPr>
          <w:p w14:paraId="43059195" w14:textId="530EA74F"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47AEEAB4" w14:textId="74357157" w:rsidR="00AA2E7E" w:rsidRDefault="00AA2E7E" w:rsidP="00EF2F3E">
            <w:pPr>
              <w:ind w:firstLine="0"/>
              <w:contextualSpacing/>
              <w:jc w:val="center"/>
              <w:rPr>
                <w:rFonts w:eastAsia="Times New Roman"/>
                <w:sz w:val="24"/>
                <w:szCs w:val="24"/>
              </w:rPr>
            </w:pPr>
            <w:r>
              <w:rPr>
                <w:sz w:val="24"/>
                <w:szCs w:val="24"/>
              </w:rPr>
              <w:t>4</w:t>
            </w:r>
          </w:p>
        </w:tc>
        <w:tc>
          <w:tcPr>
            <w:tcW w:w="2407" w:type="dxa"/>
            <w:vMerge/>
          </w:tcPr>
          <w:p w14:paraId="1C6ED29C" w14:textId="77777777" w:rsidR="00AA2E7E" w:rsidRDefault="00AA2E7E" w:rsidP="0029057E">
            <w:pPr>
              <w:ind w:firstLine="0"/>
              <w:contextualSpacing/>
              <w:jc w:val="left"/>
              <w:rPr>
                <w:sz w:val="24"/>
                <w:szCs w:val="24"/>
              </w:rPr>
            </w:pPr>
          </w:p>
        </w:tc>
        <w:tc>
          <w:tcPr>
            <w:tcW w:w="1949" w:type="dxa"/>
            <w:vMerge/>
          </w:tcPr>
          <w:p w14:paraId="62926EA1" w14:textId="77777777" w:rsidR="00AA2E7E" w:rsidRPr="00C12414" w:rsidRDefault="00AA2E7E" w:rsidP="0029057E">
            <w:pPr>
              <w:ind w:firstLine="0"/>
              <w:jc w:val="left"/>
              <w:rPr>
                <w:rFonts w:eastAsia="Times New Roman"/>
                <w:sz w:val="24"/>
                <w:szCs w:val="24"/>
                <w:lang w:eastAsia="ru-RU"/>
              </w:rPr>
            </w:pPr>
          </w:p>
        </w:tc>
      </w:tr>
      <w:tr w:rsidR="00AA2E7E" w:rsidRPr="00C12414" w14:paraId="37C8D355" w14:textId="77777777" w:rsidTr="00EC2FE2">
        <w:trPr>
          <w:trHeight w:val="60"/>
        </w:trPr>
        <w:tc>
          <w:tcPr>
            <w:tcW w:w="1001" w:type="dxa"/>
            <w:vMerge/>
          </w:tcPr>
          <w:p w14:paraId="309665B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4C8FFB7" w14:textId="77777777" w:rsidR="00AA2E7E" w:rsidRDefault="00AA2E7E" w:rsidP="0029057E">
            <w:pPr>
              <w:ind w:firstLine="0"/>
              <w:jc w:val="left"/>
              <w:rPr>
                <w:rFonts w:eastAsia="Times New Roman"/>
                <w:sz w:val="24"/>
                <w:szCs w:val="24"/>
                <w:lang w:eastAsia="ru-RU"/>
              </w:rPr>
            </w:pPr>
          </w:p>
        </w:tc>
        <w:tc>
          <w:tcPr>
            <w:tcW w:w="3544" w:type="dxa"/>
          </w:tcPr>
          <w:p w14:paraId="7E06C7F9" w14:textId="6C2A08FF"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65329A02" w14:textId="76836EDB"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614B36FC" w14:textId="77777777" w:rsidR="00AA2E7E" w:rsidRDefault="00AA2E7E" w:rsidP="0029057E">
            <w:pPr>
              <w:ind w:firstLine="0"/>
              <w:contextualSpacing/>
              <w:jc w:val="left"/>
              <w:rPr>
                <w:sz w:val="24"/>
                <w:szCs w:val="24"/>
              </w:rPr>
            </w:pPr>
          </w:p>
        </w:tc>
        <w:tc>
          <w:tcPr>
            <w:tcW w:w="1949" w:type="dxa"/>
            <w:vMerge/>
          </w:tcPr>
          <w:p w14:paraId="1D894FD8" w14:textId="77777777" w:rsidR="00AA2E7E" w:rsidRPr="00C12414" w:rsidRDefault="00AA2E7E" w:rsidP="0029057E">
            <w:pPr>
              <w:ind w:firstLine="0"/>
              <w:jc w:val="left"/>
              <w:rPr>
                <w:rFonts w:eastAsia="Times New Roman"/>
                <w:sz w:val="24"/>
                <w:szCs w:val="24"/>
                <w:lang w:eastAsia="ru-RU"/>
              </w:rPr>
            </w:pPr>
          </w:p>
        </w:tc>
      </w:tr>
      <w:tr w:rsidR="00AA2E7E" w:rsidRPr="00C12414" w14:paraId="4B10BCDB" w14:textId="77777777" w:rsidTr="00EC2FE2">
        <w:trPr>
          <w:trHeight w:val="60"/>
        </w:trPr>
        <w:tc>
          <w:tcPr>
            <w:tcW w:w="1001" w:type="dxa"/>
            <w:vMerge/>
          </w:tcPr>
          <w:p w14:paraId="623E50A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BA870D5" w14:textId="77777777" w:rsidR="00AA2E7E" w:rsidRDefault="00AA2E7E" w:rsidP="0029057E">
            <w:pPr>
              <w:ind w:firstLine="0"/>
              <w:jc w:val="left"/>
              <w:rPr>
                <w:rFonts w:eastAsia="Times New Roman"/>
                <w:sz w:val="24"/>
                <w:szCs w:val="24"/>
                <w:lang w:eastAsia="ru-RU"/>
              </w:rPr>
            </w:pPr>
          </w:p>
        </w:tc>
        <w:tc>
          <w:tcPr>
            <w:tcW w:w="3544" w:type="dxa"/>
          </w:tcPr>
          <w:p w14:paraId="57FD5945" w14:textId="53F9C4D7"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D568741" w14:textId="3C132484" w:rsidR="00AA2E7E" w:rsidRPr="00D30F2D" w:rsidRDefault="00AA2E7E" w:rsidP="00EF2F3E">
            <w:pPr>
              <w:ind w:firstLine="0"/>
              <w:contextualSpacing/>
              <w:jc w:val="center"/>
              <w:rPr>
                <w:sz w:val="24"/>
                <w:szCs w:val="24"/>
              </w:rPr>
            </w:pPr>
            <w:r>
              <w:rPr>
                <w:sz w:val="24"/>
                <w:szCs w:val="24"/>
              </w:rPr>
              <w:t>2045</w:t>
            </w:r>
          </w:p>
        </w:tc>
        <w:tc>
          <w:tcPr>
            <w:tcW w:w="2407" w:type="dxa"/>
            <w:vMerge/>
          </w:tcPr>
          <w:p w14:paraId="6B8FA49F" w14:textId="77777777" w:rsidR="00AA2E7E" w:rsidRDefault="00AA2E7E" w:rsidP="0029057E">
            <w:pPr>
              <w:ind w:firstLine="0"/>
              <w:contextualSpacing/>
              <w:jc w:val="left"/>
              <w:rPr>
                <w:sz w:val="24"/>
                <w:szCs w:val="24"/>
              </w:rPr>
            </w:pPr>
          </w:p>
        </w:tc>
        <w:tc>
          <w:tcPr>
            <w:tcW w:w="1949" w:type="dxa"/>
            <w:vMerge/>
          </w:tcPr>
          <w:p w14:paraId="00AB6A11" w14:textId="77777777" w:rsidR="00AA2E7E" w:rsidRPr="00C12414" w:rsidRDefault="00AA2E7E" w:rsidP="0029057E">
            <w:pPr>
              <w:ind w:firstLine="0"/>
              <w:jc w:val="left"/>
              <w:rPr>
                <w:rFonts w:eastAsia="Times New Roman"/>
                <w:sz w:val="24"/>
                <w:szCs w:val="24"/>
                <w:lang w:eastAsia="ru-RU"/>
              </w:rPr>
            </w:pPr>
          </w:p>
        </w:tc>
      </w:tr>
      <w:tr w:rsidR="00AA2E7E" w:rsidRPr="00C12414" w14:paraId="1DF280E5" w14:textId="77777777" w:rsidTr="00C76118">
        <w:trPr>
          <w:trHeight w:val="418"/>
        </w:trPr>
        <w:tc>
          <w:tcPr>
            <w:tcW w:w="1001" w:type="dxa"/>
            <w:vMerge w:val="restart"/>
          </w:tcPr>
          <w:p w14:paraId="0D52E97D" w14:textId="686AA6FD"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28B8302A"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24C0A97B" w14:textId="77777777" w:rsidR="00AA2E7E" w:rsidRPr="009960E4" w:rsidRDefault="00AA2E7E" w:rsidP="0029057E">
            <w:pPr>
              <w:ind w:firstLine="0"/>
              <w:jc w:val="left"/>
              <w:rPr>
                <w:rFonts w:eastAsia="Times New Roman"/>
                <w:sz w:val="24"/>
                <w:szCs w:val="24"/>
                <w:lang w:eastAsia="ru-RU"/>
              </w:rPr>
            </w:pPr>
          </w:p>
        </w:tc>
        <w:tc>
          <w:tcPr>
            <w:tcW w:w="3544" w:type="dxa"/>
          </w:tcPr>
          <w:p w14:paraId="0E32A07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74395DB"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06D8C01D" w14:textId="356D04F0" w:rsidR="00AA2E7E" w:rsidRPr="00C12414" w:rsidRDefault="00AA2E7E" w:rsidP="0029057E">
            <w:pPr>
              <w:ind w:firstLine="0"/>
              <w:jc w:val="left"/>
              <w:rPr>
                <w:rFonts w:eastAsia="Times New Roman"/>
                <w:sz w:val="24"/>
                <w:szCs w:val="24"/>
                <w:lang w:eastAsia="ru-RU"/>
              </w:rPr>
            </w:pPr>
            <w:r>
              <w:rPr>
                <w:sz w:val="24"/>
                <w:szCs w:val="24"/>
              </w:rPr>
              <w:t>Деревня Ижора</w:t>
            </w:r>
          </w:p>
        </w:tc>
        <w:tc>
          <w:tcPr>
            <w:tcW w:w="1949" w:type="dxa"/>
            <w:vMerge w:val="restart"/>
          </w:tcPr>
          <w:p w14:paraId="444ECBF0"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560CFDF" w14:textId="77777777" w:rsidTr="00C76118">
        <w:trPr>
          <w:trHeight w:val="418"/>
        </w:trPr>
        <w:tc>
          <w:tcPr>
            <w:tcW w:w="1001" w:type="dxa"/>
            <w:vMerge/>
          </w:tcPr>
          <w:p w14:paraId="55CECEAA" w14:textId="77777777" w:rsidR="00AA2E7E" w:rsidRDefault="00AA2E7E" w:rsidP="0029057E">
            <w:pPr>
              <w:ind w:firstLine="0"/>
              <w:jc w:val="center"/>
              <w:rPr>
                <w:rFonts w:eastAsia="Times New Roman"/>
                <w:sz w:val="24"/>
                <w:szCs w:val="24"/>
                <w:lang w:eastAsia="ru-RU"/>
              </w:rPr>
            </w:pPr>
          </w:p>
        </w:tc>
        <w:tc>
          <w:tcPr>
            <w:tcW w:w="2396" w:type="dxa"/>
            <w:vMerge/>
          </w:tcPr>
          <w:p w14:paraId="79DB440B" w14:textId="77777777" w:rsidR="00AA2E7E" w:rsidRDefault="00AA2E7E" w:rsidP="0029057E">
            <w:pPr>
              <w:ind w:firstLine="0"/>
              <w:jc w:val="left"/>
              <w:rPr>
                <w:rFonts w:eastAsia="Times New Roman"/>
                <w:sz w:val="24"/>
                <w:szCs w:val="24"/>
              </w:rPr>
            </w:pPr>
          </w:p>
        </w:tc>
        <w:tc>
          <w:tcPr>
            <w:tcW w:w="3544" w:type="dxa"/>
          </w:tcPr>
          <w:p w14:paraId="6BCE5699" w14:textId="06A5E868"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DD2E7B" w14:textId="21A56BF7" w:rsidR="00AA2E7E" w:rsidRPr="00C12414" w:rsidRDefault="00AA2E7E" w:rsidP="0029057E">
            <w:pPr>
              <w:ind w:firstLine="0"/>
              <w:jc w:val="left"/>
              <w:rPr>
                <w:rFonts w:eastAsia="Times New Roman"/>
                <w:sz w:val="24"/>
                <w:szCs w:val="24"/>
              </w:rPr>
            </w:pPr>
            <w:r>
              <w:rPr>
                <w:rFonts w:eastAsia="Times New Roman"/>
                <w:sz w:val="24"/>
                <w:szCs w:val="24"/>
              </w:rPr>
              <w:t>Улица в общественно-деловой зоне № 2 (деревня Ижора)</w:t>
            </w:r>
          </w:p>
        </w:tc>
        <w:tc>
          <w:tcPr>
            <w:tcW w:w="2407" w:type="dxa"/>
            <w:vMerge/>
          </w:tcPr>
          <w:p w14:paraId="714D0B1C" w14:textId="77777777" w:rsidR="00AA2E7E" w:rsidRDefault="00AA2E7E" w:rsidP="0029057E">
            <w:pPr>
              <w:ind w:firstLine="0"/>
              <w:jc w:val="left"/>
              <w:rPr>
                <w:sz w:val="24"/>
                <w:szCs w:val="24"/>
              </w:rPr>
            </w:pPr>
          </w:p>
        </w:tc>
        <w:tc>
          <w:tcPr>
            <w:tcW w:w="1949" w:type="dxa"/>
            <w:vMerge/>
          </w:tcPr>
          <w:p w14:paraId="33B016A0" w14:textId="77777777" w:rsidR="00AA2E7E" w:rsidRPr="00C12414" w:rsidRDefault="00AA2E7E" w:rsidP="0029057E">
            <w:pPr>
              <w:ind w:firstLine="0"/>
              <w:jc w:val="left"/>
              <w:rPr>
                <w:rFonts w:eastAsia="Times New Roman"/>
                <w:sz w:val="24"/>
                <w:szCs w:val="24"/>
                <w:lang w:eastAsia="ru-RU"/>
              </w:rPr>
            </w:pPr>
          </w:p>
        </w:tc>
      </w:tr>
      <w:tr w:rsidR="00AA2E7E" w:rsidRPr="00C12414" w14:paraId="26B89090" w14:textId="77777777" w:rsidTr="00C2289D">
        <w:trPr>
          <w:trHeight w:val="60"/>
        </w:trPr>
        <w:tc>
          <w:tcPr>
            <w:tcW w:w="1001" w:type="dxa"/>
            <w:vMerge/>
          </w:tcPr>
          <w:p w14:paraId="4A6F4767" w14:textId="77777777" w:rsidR="00AA2E7E" w:rsidRDefault="00AA2E7E" w:rsidP="0029057E">
            <w:pPr>
              <w:ind w:firstLine="0"/>
              <w:jc w:val="center"/>
              <w:rPr>
                <w:rFonts w:eastAsia="Times New Roman"/>
                <w:sz w:val="24"/>
                <w:szCs w:val="24"/>
                <w:lang w:eastAsia="ru-RU"/>
              </w:rPr>
            </w:pPr>
          </w:p>
        </w:tc>
        <w:tc>
          <w:tcPr>
            <w:tcW w:w="2396" w:type="dxa"/>
            <w:vMerge/>
          </w:tcPr>
          <w:p w14:paraId="2A131981" w14:textId="77777777" w:rsidR="00AA2E7E" w:rsidRDefault="00AA2E7E" w:rsidP="0029057E">
            <w:pPr>
              <w:ind w:firstLine="0"/>
              <w:jc w:val="left"/>
              <w:rPr>
                <w:rFonts w:eastAsia="Times New Roman"/>
                <w:sz w:val="24"/>
                <w:szCs w:val="24"/>
              </w:rPr>
            </w:pPr>
          </w:p>
        </w:tc>
        <w:tc>
          <w:tcPr>
            <w:tcW w:w="3544" w:type="dxa"/>
          </w:tcPr>
          <w:p w14:paraId="39C63099" w14:textId="3AA90E8C"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0343230B" w14:textId="2FBFCC93" w:rsidR="00AA2E7E" w:rsidRDefault="00D30700" w:rsidP="00EF2F3E">
            <w:pPr>
              <w:ind w:firstLine="0"/>
              <w:jc w:val="center"/>
              <w:rPr>
                <w:rFonts w:eastAsia="Times New Roman"/>
                <w:sz w:val="24"/>
                <w:szCs w:val="24"/>
              </w:rPr>
            </w:pPr>
            <w:r>
              <w:rPr>
                <w:rFonts w:eastAsia="Times New Roman"/>
                <w:sz w:val="24"/>
                <w:szCs w:val="24"/>
              </w:rPr>
              <w:t>0,5</w:t>
            </w:r>
            <w:r w:rsidR="00BC7788">
              <w:rPr>
                <w:rFonts w:eastAsia="Times New Roman"/>
                <w:sz w:val="24"/>
                <w:szCs w:val="24"/>
              </w:rPr>
              <w:t>8</w:t>
            </w:r>
          </w:p>
        </w:tc>
        <w:tc>
          <w:tcPr>
            <w:tcW w:w="2407" w:type="dxa"/>
            <w:vMerge/>
          </w:tcPr>
          <w:p w14:paraId="41A41F15" w14:textId="77777777" w:rsidR="00AA2E7E" w:rsidRDefault="00AA2E7E" w:rsidP="0029057E">
            <w:pPr>
              <w:ind w:firstLine="0"/>
              <w:jc w:val="left"/>
              <w:rPr>
                <w:sz w:val="24"/>
                <w:szCs w:val="24"/>
              </w:rPr>
            </w:pPr>
          </w:p>
        </w:tc>
        <w:tc>
          <w:tcPr>
            <w:tcW w:w="1949" w:type="dxa"/>
            <w:vMerge/>
          </w:tcPr>
          <w:p w14:paraId="50494A69" w14:textId="77777777" w:rsidR="00AA2E7E" w:rsidRPr="00C12414" w:rsidRDefault="00AA2E7E" w:rsidP="0029057E">
            <w:pPr>
              <w:ind w:firstLine="0"/>
              <w:jc w:val="left"/>
              <w:rPr>
                <w:rFonts w:eastAsia="Times New Roman"/>
                <w:sz w:val="24"/>
                <w:szCs w:val="24"/>
                <w:lang w:eastAsia="ru-RU"/>
              </w:rPr>
            </w:pPr>
          </w:p>
        </w:tc>
      </w:tr>
      <w:tr w:rsidR="00AA2E7E" w:rsidRPr="00C12414" w14:paraId="567B8851" w14:textId="77777777" w:rsidTr="00C76118">
        <w:trPr>
          <w:trHeight w:val="314"/>
        </w:trPr>
        <w:tc>
          <w:tcPr>
            <w:tcW w:w="1001" w:type="dxa"/>
            <w:vMerge/>
          </w:tcPr>
          <w:p w14:paraId="7B47885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463F76" w14:textId="77777777" w:rsidR="00AA2E7E" w:rsidRDefault="00AA2E7E" w:rsidP="0029057E">
            <w:pPr>
              <w:ind w:firstLine="0"/>
              <w:jc w:val="left"/>
              <w:rPr>
                <w:rFonts w:eastAsia="Times New Roman"/>
                <w:sz w:val="24"/>
                <w:szCs w:val="24"/>
                <w:lang w:eastAsia="ru-RU"/>
              </w:rPr>
            </w:pPr>
          </w:p>
        </w:tc>
        <w:tc>
          <w:tcPr>
            <w:tcW w:w="3544" w:type="dxa"/>
          </w:tcPr>
          <w:p w14:paraId="5BFD3ADA" w14:textId="429B0E61"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CC7A4C0" w14:textId="4543BE6F" w:rsidR="00AA2E7E" w:rsidRPr="00D30F2D" w:rsidRDefault="00AA2E7E" w:rsidP="0029057E">
            <w:pPr>
              <w:ind w:firstLine="0"/>
              <w:contextualSpacing/>
              <w:jc w:val="left"/>
              <w:rPr>
                <w:sz w:val="24"/>
                <w:szCs w:val="24"/>
              </w:rPr>
            </w:pPr>
            <w:r w:rsidRPr="00985318">
              <w:rPr>
                <w:rFonts w:eastAsia="Times New Roman"/>
                <w:sz w:val="24"/>
                <w:szCs w:val="24"/>
              </w:rPr>
              <w:t>Улиц</w:t>
            </w:r>
            <w:r>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32082547" w14:textId="77777777" w:rsidR="00AA2E7E" w:rsidRDefault="00AA2E7E" w:rsidP="0029057E">
            <w:pPr>
              <w:ind w:firstLine="0"/>
              <w:contextualSpacing/>
              <w:jc w:val="left"/>
              <w:rPr>
                <w:sz w:val="24"/>
                <w:szCs w:val="24"/>
              </w:rPr>
            </w:pPr>
          </w:p>
        </w:tc>
        <w:tc>
          <w:tcPr>
            <w:tcW w:w="1949" w:type="dxa"/>
            <w:vMerge/>
          </w:tcPr>
          <w:p w14:paraId="7D8AF23A" w14:textId="77777777" w:rsidR="00AA2E7E" w:rsidRPr="00C12414" w:rsidRDefault="00AA2E7E" w:rsidP="0029057E">
            <w:pPr>
              <w:ind w:firstLine="0"/>
              <w:jc w:val="left"/>
              <w:rPr>
                <w:rFonts w:eastAsia="Times New Roman"/>
                <w:sz w:val="24"/>
                <w:szCs w:val="24"/>
                <w:lang w:eastAsia="ru-RU"/>
              </w:rPr>
            </w:pPr>
          </w:p>
        </w:tc>
      </w:tr>
      <w:tr w:rsidR="00AA2E7E" w:rsidRPr="00C12414" w14:paraId="37AA1EEA" w14:textId="77777777" w:rsidTr="00C76118">
        <w:trPr>
          <w:trHeight w:val="59"/>
        </w:trPr>
        <w:tc>
          <w:tcPr>
            <w:tcW w:w="1001" w:type="dxa"/>
            <w:vMerge/>
          </w:tcPr>
          <w:p w14:paraId="5C295EF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A2D3E3D" w14:textId="77777777" w:rsidR="00AA2E7E" w:rsidRDefault="00AA2E7E" w:rsidP="0029057E">
            <w:pPr>
              <w:ind w:firstLine="0"/>
              <w:jc w:val="left"/>
              <w:rPr>
                <w:rFonts w:eastAsia="Times New Roman"/>
                <w:sz w:val="24"/>
                <w:szCs w:val="24"/>
                <w:lang w:eastAsia="ru-RU"/>
              </w:rPr>
            </w:pPr>
          </w:p>
        </w:tc>
        <w:tc>
          <w:tcPr>
            <w:tcW w:w="3544" w:type="dxa"/>
          </w:tcPr>
          <w:p w14:paraId="74B98472"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0C1B04E6"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40</w:t>
            </w:r>
          </w:p>
        </w:tc>
        <w:tc>
          <w:tcPr>
            <w:tcW w:w="2407" w:type="dxa"/>
            <w:vMerge/>
          </w:tcPr>
          <w:p w14:paraId="0397AC39" w14:textId="77777777" w:rsidR="00AA2E7E" w:rsidRDefault="00AA2E7E" w:rsidP="0029057E">
            <w:pPr>
              <w:ind w:firstLine="0"/>
              <w:contextualSpacing/>
              <w:jc w:val="left"/>
              <w:rPr>
                <w:sz w:val="24"/>
                <w:szCs w:val="24"/>
              </w:rPr>
            </w:pPr>
          </w:p>
        </w:tc>
        <w:tc>
          <w:tcPr>
            <w:tcW w:w="1949" w:type="dxa"/>
            <w:vMerge/>
          </w:tcPr>
          <w:p w14:paraId="6CB6B0D0" w14:textId="77777777" w:rsidR="00AA2E7E" w:rsidRPr="00C12414" w:rsidRDefault="00AA2E7E" w:rsidP="0029057E">
            <w:pPr>
              <w:ind w:firstLine="0"/>
              <w:jc w:val="left"/>
              <w:rPr>
                <w:rFonts w:eastAsia="Times New Roman"/>
                <w:sz w:val="24"/>
                <w:szCs w:val="24"/>
                <w:lang w:eastAsia="ru-RU"/>
              </w:rPr>
            </w:pPr>
          </w:p>
        </w:tc>
      </w:tr>
      <w:tr w:rsidR="00AA2E7E" w:rsidRPr="00C12414" w14:paraId="7B1D0F68" w14:textId="77777777" w:rsidTr="00C76118">
        <w:trPr>
          <w:trHeight w:val="59"/>
        </w:trPr>
        <w:tc>
          <w:tcPr>
            <w:tcW w:w="1001" w:type="dxa"/>
            <w:vMerge/>
          </w:tcPr>
          <w:p w14:paraId="1470BA8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3B04D0B" w14:textId="77777777" w:rsidR="00AA2E7E" w:rsidRDefault="00AA2E7E" w:rsidP="0029057E">
            <w:pPr>
              <w:ind w:firstLine="0"/>
              <w:jc w:val="left"/>
              <w:rPr>
                <w:rFonts w:eastAsia="Times New Roman"/>
                <w:sz w:val="24"/>
                <w:szCs w:val="24"/>
                <w:lang w:eastAsia="ru-RU"/>
              </w:rPr>
            </w:pPr>
          </w:p>
        </w:tc>
        <w:tc>
          <w:tcPr>
            <w:tcW w:w="3544" w:type="dxa"/>
          </w:tcPr>
          <w:p w14:paraId="5D8878D5"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57907B6A"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3,5</w:t>
            </w:r>
          </w:p>
        </w:tc>
        <w:tc>
          <w:tcPr>
            <w:tcW w:w="2407" w:type="dxa"/>
            <w:vMerge/>
          </w:tcPr>
          <w:p w14:paraId="5CDB6AE5" w14:textId="77777777" w:rsidR="00AA2E7E" w:rsidRDefault="00AA2E7E" w:rsidP="0029057E">
            <w:pPr>
              <w:ind w:firstLine="0"/>
              <w:contextualSpacing/>
              <w:jc w:val="left"/>
              <w:rPr>
                <w:sz w:val="24"/>
                <w:szCs w:val="24"/>
              </w:rPr>
            </w:pPr>
          </w:p>
        </w:tc>
        <w:tc>
          <w:tcPr>
            <w:tcW w:w="1949" w:type="dxa"/>
            <w:vMerge/>
          </w:tcPr>
          <w:p w14:paraId="68A0C7C7" w14:textId="77777777" w:rsidR="00AA2E7E" w:rsidRPr="00C12414" w:rsidRDefault="00AA2E7E" w:rsidP="0029057E">
            <w:pPr>
              <w:ind w:firstLine="0"/>
              <w:jc w:val="left"/>
              <w:rPr>
                <w:rFonts w:eastAsia="Times New Roman"/>
                <w:sz w:val="24"/>
                <w:szCs w:val="24"/>
                <w:lang w:eastAsia="ru-RU"/>
              </w:rPr>
            </w:pPr>
          </w:p>
        </w:tc>
      </w:tr>
      <w:tr w:rsidR="00AA2E7E" w:rsidRPr="00C12414" w14:paraId="7DCFF27F" w14:textId="77777777" w:rsidTr="00C76118">
        <w:trPr>
          <w:trHeight w:val="584"/>
        </w:trPr>
        <w:tc>
          <w:tcPr>
            <w:tcW w:w="1001" w:type="dxa"/>
            <w:vMerge/>
          </w:tcPr>
          <w:p w14:paraId="24E4FB2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F82B54A" w14:textId="77777777" w:rsidR="00AA2E7E" w:rsidRDefault="00AA2E7E" w:rsidP="0029057E">
            <w:pPr>
              <w:ind w:firstLine="0"/>
              <w:jc w:val="left"/>
              <w:rPr>
                <w:rFonts w:eastAsia="Times New Roman"/>
                <w:sz w:val="24"/>
                <w:szCs w:val="24"/>
                <w:lang w:eastAsia="ru-RU"/>
              </w:rPr>
            </w:pPr>
          </w:p>
        </w:tc>
        <w:tc>
          <w:tcPr>
            <w:tcW w:w="3544" w:type="dxa"/>
          </w:tcPr>
          <w:p w14:paraId="5471E0B3"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2FC626F1"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5FD0C550" w14:textId="77777777" w:rsidR="00AA2E7E" w:rsidRDefault="00AA2E7E" w:rsidP="0029057E">
            <w:pPr>
              <w:ind w:firstLine="0"/>
              <w:contextualSpacing/>
              <w:jc w:val="left"/>
              <w:rPr>
                <w:sz w:val="24"/>
                <w:szCs w:val="24"/>
              </w:rPr>
            </w:pPr>
          </w:p>
        </w:tc>
        <w:tc>
          <w:tcPr>
            <w:tcW w:w="1949" w:type="dxa"/>
            <w:vMerge/>
          </w:tcPr>
          <w:p w14:paraId="672E7F21" w14:textId="77777777" w:rsidR="00AA2E7E" w:rsidRPr="00C12414" w:rsidRDefault="00AA2E7E" w:rsidP="0029057E">
            <w:pPr>
              <w:ind w:firstLine="0"/>
              <w:jc w:val="left"/>
              <w:rPr>
                <w:rFonts w:eastAsia="Times New Roman"/>
                <w:sz w:val="24"/>
                <w:szCs w:val="24"/>
                <w:lang w:eastAsia="ru-RU"/>
              </w:rPr>
            </w:pPr>
          </w:p>
        </w:tc>
      </w:tr>
      <w:tr w:rsidR="00AA2E7E" w:rsidRPr="00C12414" w14:paraId="5B188CEF" w14:textId="77777777" w:rsidTr="00C76118">
        <w:trPr>
          <w:trHeight w:val="387"/>
        </w:trPr>
        <w:tc>
          <w:tcPr>
            <w:tcW w:w="1001" w:type="dxa"/>
            <w:vMerge/>
          </w:tcPr>
          <w:p w14:paraId="2D96E65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10FDA0C" w14:textId="77777777" w:rsidR="00AA2E7E" w:rsidRDefault="00AA2E7E" w:rsidP="0029057E">
            <w:pPr>
              <w:ind w:firstLine="0"/>
              <w:jc w:val="left"/>
              <w:rPr>
                <w:rFonts w:eastAsia="Times New Roman"/>
                <w:sz w:val="24"/>
                <w:szCs w:val="24"/>
                <w:lang w:eastAsia="ru-RU"/>
              </w:rPr>
            </w:pPr>
          </w:p>
        </w:tc>
        <w:tc>
          <w:tcPr>
            <w:tcW w:w="3544" w:type="dxa"/>
          </w:tcPr>
          <w:p w14:paraId="282CBF8C"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57BD38BF"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1136DDE4" w14:textId="77777777" w:rsidR="00AA2E7E" w:rsidRDefault="00AA2E7E" w:rsidP="0029057E">
            <w:pPr>
              <w:ind w:firstLine="0"/>
              <w:contextualSpacing/>
              <w:jc w:val="left"/>
              <w:rPr>
                <w:sz w:val="24"/>
                <w:szCs w:val="24"/>
              </w:rPr>
            </w:pPr>
          </w:p>
        </w:tc>
        <w:tc>
          <w:tcPr>
            <w:tcW w:w="1949" w:type="dxa"/>
            <w:vMerge/>
          </w:tcPr>
          <w:p w14:paraId="00EB39E4" w14:textId="77777777" w:rsidR="00AA2E7E" w:rsidRPr="00C12414" w:rsidRDefault="00AA2E7E" w:rsidP="0029057E">
            <w:pPr>
              <w:ind w:firstLine="0"/>
              <w:jc w:val="left"/>
              <w:rPr>
                <w:rFonts w:eastAsia="Times New Roman"/>
                <w:sz w:val="24"/>
                <w:szCs w:val="24"/>
                <w:lang w:eastAsia="ru-RU"/>
              </w:rPr>
            </w:pPr>
          </w:p>
        </w:tc>
      </w:tr>
      <w:tr w:rsidR="00AA2E7E" w:rsidRPr="00C12414" w14:paraId="4ECD49A9" w14:textId="77777777" w:rsidTr="00C76118">
        <w:trPr>
          <w:trHeight w:val="387"/>
        </w:trPr>
        <w:tc>
          <w:tcPr>
            <w:tcW w:w="1001" w:type="dxa"/>
            <w:vMerge/>
          </w:tcPr>
          <w:p w14:paraId="3AF4C5A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B4F4034" w14:textId="77777777" w:rsidR="00AA2E7E" w:rsidRDefault="00AA2E7E" w:rsidP="0029057E">
            <w:pPr>
              <w:ind w:firstLine="0"/>
              <w:jc w:val="left"/>
              <w:rPr>
                <w:rFonts w:eastAsia="Times New Roman"/>
                <w:sz w:val="24"/>
                <w:szCs w:val="24"/>
                <w:lang w:eastAsia="ru-RU"/>
              </w:rPr>
            </w:pPr>
          </w:p>
        </w:tc>
        <w:tc>
          <w:tcPr>
            <w:tcW w:w="3544" w:type="dxa"/>
          </w:tcPr>
          <w:p w14:paraId="0A5EEF00" w14:textId="2ECF8144"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770379E2" w14:textId="699ED75B" w:rsidR="00AA2E7E" w:rsidRDefault="00AA2E7E" w:rsidP="00EF2F3E">
            <w:pPr>
              <w:ind w:firstLine="0"/>
              <w:contextualSpacing/>
              <w:jc w:val="center"/>
              <w:rPr>
                <w:rFonts w:eastAsia="Times New Roman"/>
                <w:sz w:val="24"/>
                <w:szCs w:val="24"/>
              </w:rPr>
            </w:pPr>
            <w:r>
              <w:rPr>
                <w:sz w:val="24"/>
                <w:szCs w:val="24"/>
              </w:rPr>
              <w:t>4</w:t>
            </w:r>
          </w:p>
        </w:tc>
        <w:tc>
          <w:tcPr>
            <w:tcW w:w="2407" w:type="dxa"/>
            <w:vMerge/>
          </w:tcPr>
          <w:p w14:paraId="5B67DDB8" w14:textId="77777777" w:rsidR="00AA2E7E" w:rsidRDefault="00AA2E7E" w:rsidP="0029057E">
            <w:pPr>
              <w:ind w:firstLine="0"/>
              <w:contextualSpacing/>
              <w:jc w:val="left"/>
              <w:rPr>
                <w:sz w:val="24"/>
                <w:szCs w:val="24"/>
              </w:rPr>
            </w:pPr>
          </w:p>
        </w:tc>
        <w:tc>
          <w:tcPr>
            <w:tcW w:w="1949" w:type="dxa"/>
            <w:vMerge/>
          </w:tcPr>
          <w:p w14:paraId="3AB1B72F" w14:textId="77777777" w:rsidR="00AA2E7E" w:rsidRPr="00C12414" w:rsidRDefault="00AA2E7E" w:rsidP="0029057E">
            <w:pPr>
              <w:ind w:firstLine="0"/>
              <w:jc w:val="left"/>
              <w:rPr>
                <w:rFonts w:eastAsia="Times New Roman"/>
                <w:sz w:val="24"/>
                <w:szCs w:val="24"/>
                <w:lang w:eastAsia="ru-RU"/>
              </w:rPr>
            </w:pPr>
          </w:p>
        </w:tc>
      </w:tr>
      <w:tr w:rsidR="00AA2E7E" w:rsidRPr="00C12414" w14:paraId="03272048" w14:textId="77777777" w:rsidTr="0018338C">
        <w:trPr>
          <w:trHeight w:val="60"/>
        </w:trPr>
        <w:tc>
          <w:tcPr>
            <w:tcW w:w="1001" w:type="dxa"/>
            <w:vMerge/>
          </w:tcPr>
          <w:p w14:paraId="0B32A37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0B4ECA2" w14:textId="77777777" w:rsidR="00AA2E7E" w:rsidRDefault="00AA2E7E" w:rsidP="0029057E">
            <w:pPr>
              <w:ind w:firstLine="0"/>
              <w:jc w:val="left"/>
              <w:rPr>
                <w:rFonts w:eastAsia="Times New Roman"/>
                <w:sz w:val="24"/>
                <w:szCs w:val="24"/>
                <w:lang w:eastAsia="ru-RU"/>
              </w:rPr>
            </w:pPr>
          </w:p>
        </w:tc>
        <w:tc>
          <w:tcPr>
            <w:tcW w:w="3544" w:type="dxa"/>
          </w:tcPr>
          <w:p w14:paraId="27E6E0BD" w14:textId="16E6BE7B"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5F487CFD" w14:textId="2D26217E"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7AEFD6F0" w14:textId="77777777" w:rsidR="00AA2E7E" w:rsidRDefault="00AA2E7E" w:rsidP="0029057E">
            <w:pPr>
              <w:ind w:firstLine="0"/>
              <w:contextualSpacing/>
              <w:jc w:val="left"/>
              <w:rPr>
                <w:sz w:val="24"/>
                <w:szCs w:val="24"/>
              </w:rPr>
            </w:pPr>
          </w:p>
        </w:tc>
        <w:tc>
          <w:tcPr>
            <w:tcW w:w="1949" w:type="dxa"/>
            <w:vMerge/>
          </w:tcPr>
          <w:p w14:paraId="5E15BE01" w14:textId="77777777" w:rsidR="00AA2E7E" w:rsidRPr="00C12414" w:rsidRDefault="00AA2E7E" w:rsidP="0029057E">
            <w:pPr>
              <w:ind w:firstLine="0"/>
              <w:jc w:val="left"/>
              <w:rPr>
                <w:rFonts w:eastAsia="Times New Roman"/>
                <w:sz w:val="24"/>
                <w:szCs w:val="24"/>
                <w:lang w:eastAsia="ru-RU"/>
              </w:rPr>
            </w:pPr>
          </w:p>
        </w:tc>
      </w:tr>
      <w:tr w:rsidR="00AA2E7E" w:rsidRPr="00C12414" w14:paraId="6658A6C4" w14:textId="77777777" w:rsidTr="0018338C">
        <w:trPr>
          <w:trHeight w:val="74"/>
        </w:trPr>
        <w:tc>
          <w:tcPr>
            <w:tcW w:w="1001" w:type="dxa"/>
            <w:vMerge/>
          </w:tcPr>
          <w:p w14:paraId="57E3940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0B1ADDF" w14:textId="77777777" w:rsidR="00AA2E7E" w:rsidRDefault="00AA2E7E" w:rsidP="0029057E">
            <w:pPr>
              <w:ind w:firstLine="0"/>
              <w:jc w:val="left"/>
              <w:rPr>
                <w:rFonts w:eastAsia="Times New Roman"/>
                <w:sz w:val="24"/>
                <w:szCs w:val="24"/>
                <w:lang w:eastAsia="ru-RU"/>
              </w:rPr>
            </w:pPr>
          </w:p>
        </w:tc>
        <w:tc>
          <w:tcPr>
            <w:tcW w:w="3544" w:type="dxa"/>
          </w:tcPr>
          <w:p w14:paraId="4B68371A" w14:textId="618C89CB"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816BA48" w14:textId="7A58B754" w:rsidR="00AA2E7E" w:rsidRPr="00D30F2D" w:rsidRDefault="00AA2E7E" w:rsidP="00EF2F3E">
            <w:pPr>
              <w:ind w:firstLine="0"/>
              <w:contextualSpacing/>
              <w:jc w:val="center"/>
              <w:rPr>
                <w:sz w:val="24"/>
                <w:szCs w:val="24"/>
              </w:rPr>
            </w:pPr>
            <w:r>
              <w:rPr>
                <w:sz w:val="24"/>
                <w:szCs w:val="24"/>
              </w:rPr>
              <w:t>2045</w:t>
            </w:r>
          </w:p>
        </w:tc>
        <w:tc>
          <w:tcPr>
            <w:tcW w:w="2407" w:type="dxa"/>
            <w:vMerge/>
          </w:tcPr>
          <w:p w14:paraId="1AF55432" w14:textId="77777777" w:rsidR="00AA2E7E" w:rsidRDefault="00AA2E7E" w:rsidP="0029057E">
            <w:pPr>
              <w:ind w:firstLine="0"/>
              <w:contextualSpacing/>
              <w:jc w:val="left"/>
              <w:rPr>
                <w:sz w:val="24"/>
                <w:szCs w:val="24"/>
              </w:rPr>
            </w:pPr>
          </w:p>
        </w:tc>
        <w:tc>
          <w:tcPr>
            <w:tcW w:w="1949" w:type="dxa"/>
            <w:vMerge/>
          </w:tcPr>
          <w:p w14:paraId="50ABB557" w14:textId="77777777" w:rsidR="00AA2E7E" w:rsidRPr="00C12414" w:rsidRDefault="00AA2E7E" w:rsidP="0029057E">
            <w:pPr>
              <w:ind w:firstLine="0"/>
              <w:jc w:val="left"/>
              <w:rPr>
                <w:rFonts w:eastAsia="Times New Roman"/>
                <w:sz w:val="24"/>
                <w:szCs w:val="24"/>
                <w:lang w:eastAsia="ru-RU"/>
              </w:rPr>
            </w:pPr>
          </w:p>
        </w:tc>
      </w:tr>
      <w:tr w:rsidR="00AA2E7E" w:rsidRPr="00C12414" w14:paraId="66DFA373" w14:textId="77777777" w:rsidTr="00C76118">
        <w:trPr>
          <w:trHeight w:val="418"/>
        </w:trPr>
        <w:tc>
          <w:tcPr>
            <w:tcW w:w="1001" w:type="dxa"/>
            <w:vMerge w:val="restart"/>
          </w:tcPr>
          <w:p w14:paraId="1829CEB8" w14:textId="59C3F3DD"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5A5358EA"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7A636ED4" w14:textId="77777777" w:rsidR="00AA2E7E" w:rsidRPr="009960E4" w:rsidRDefault="00AA2E7E" w:rsidP="0029057E">
            <w:pPr>
              <w:ind w:firstLine="0"/>
              <w:jc w:val="left"/>
              <w:rPr>
                <w:rFonts w:eastAsia="Times New Roman"/>
                <w:sz w:val="24"/>
                <w:szCs w:val="24"/>
                <w:lang w:eastAsia="ru-RU"/>
              </w:rPr>
            </w:pPr>
          </w:p>
        </w:tc>
        <w:tc>
          <w:tcPr>
            <w:tcW w:w="3544" w:type="dxa"/>
          </w:tcPr>
          <w:p w14:paraId="539FBF7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281FDA5"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3FEC779C" w14:textId="1513F78F" w:rsidR="00AA2E7E" w:rsidRPr="00C12414" w:rsidRDefault="00AA2E7E" w:rsidP="0029057E">
            <w:pPr>
              <w:ind w:firstLine="0"/>
              <w:jc w:val="left"/>
              <w:rPr>
                <w:rFonts w:eastAsia="Times New Roman"/>
                <w:sz w:val="24"/>
                <w:szCs w:val="24"/>
                <w:lang w:eastAsia="ru-RU"/>
              </w:rPr>
            </w:pPr>
            <w:r>
              <w:rPr>
                <w:sz w:val="24"/>
                <w:szCs w:val="24"/>
              </w:rPr>
              <w:t>Деревня Ижора</w:t>
            </w:r>
          </w:p>
        </w:tc>
        <w:tc>
          <w:tcPr>
            <w:tcW w:w="1949" w:type="dxa"/>
            <w:vMerge w:val="restart"/>
          </w:tcPr>
          <w:p w14:paraId="6DB57F40"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8B67BB9" w14:textId="77777777" w:rsidTr="00C76118">
        <w:trPr>
          <w:trHeight w:val="418"/>
        </w:trPr>
        <w:tc>
          <w:tcPr>
            <w:tcW w:w="1001" w:type="dxa"/>
            <w:vMerge/>
          </w:tcPr>
          <w:p w14:paraId="0DEFB7EA" w14:textId="77777777" w:rsidR="00AA2E7E" w:rsidRDefault="00AA2E7E" w:rsidP="0029057E">
            <w:pPr>
              <w:ind w:firstLine="0"/>
              <w:jc w:val="center"/>
              <w:rPr>
                <w:rFonts w:eastAsia="Times New Roman"/>
                <w:sz w:val="24"/>
                <w:szCs w:val="24"/>
                <w:lang w:eastAsia="ru-RU"/>
              </w:rPr>
            </w:pPr>
          </w:p>
        </w:tc>
        <w:tc>
          <w:tcPr>
            <w:tcW w:w="2396" w:type="dxa"/>
            <w:vMerge/>
          </w:tcPr>
          <w:p w14:paraId="406F52E4" w14:textId="77777777" w:rsidR="00AA2E7E" w:rsidRDefault="00AA2E7E" w:rsidP="0029057E">
            <w:pPr>
              <w:ind w:firstLine="0"/>
              <w:jc w:val="left"/>
              <w:rPr>
                <w:rFonts w:eastAsia="Times New Roman"/>
                <w:sz w:val="24"/>
                <w:szCs w:val="24"/>
              </w:rPr>
            </w:pPr>
          </w:p>
        </w:tc>
        <w:tc>
          <w:tcPr>
            <w:tcW w:w="3544" w:type="dxa"/>
          </w:tcPr>
          <w:p w14:paraId="09CBC83A" w14:textId="35DFF662"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9CD12EA" w14:textId="2F6E91F3" w:rsidR="00AA2E7E" w:rsidRPr="00C12414" w:rsidRDefault="00AA2E7E" w:rsidP="0029057E">
            <w:pPr>
              <w:ind w:firstLine="0"/>
              <w:jc w:val="left"/>
              <w:rPr>
                <w:rFonts w:eastAsia="Times New Roman"/>
                <w:sz w:val="24"/>
                <w:szCs w:val="24"/>
              </w:rPr>
            </w:pPr>
            <w:r>
              <w:rPr>
                <w:rFonts w:eastAsia="Times New Roman"/>
                <w:sz w:val="24"/>
                <w:szCs w:val="24"/>
              </w:rPr>
              <w:t>Улица в общественно-деловой зоне № 3 (деревня Ижора)</w:t>
            </w:r>
          </w:p>
        </w:tc>
        <w:tc>
          <w:tcPr>
            <w:tcW w:w="2407" w:type="dxa"/>
            <w:vMerge/>
          </w:tcPr>
          <w:p w14:paraId="7B5B7D89" w14:textId="77777777" w:rsidR="00AA2E7E" w:rsidRDefault="00AA2E7E" w:rsidP="0029057E">
            <w:pPr>
              <w:ind w:firstLine="0"/>
              <w:jc w:val="left"/>
              <w:rPr>
                <w:sz w:val="24"/>
                <w:szCs w:val="24"/>
              </w:rPr>
            </w:pPr>
          </w:p>
        </w:tc>
        <w:tc>
          <w:tcPr>
            <w:tcW w:w="1949" w:type="dxa"/>
            <w:vMerge/>
          </w:tcPr>
          <w:p w14:paraId="7FEBEB80" w14:textId="77777777" w:rsidR="00AA2E7E" w:rsidRPr="00C12414" w:rsidRDefault="00AA2E7E" w:rsidP="0029057E">
            <w:pPr>
              <w:ind w:firstLine="0"/>
              <w:jc w:val="left"/>
              <w:rPr>
                <w:rFonts w:eastAsia="Times New Roman"/>
                <w:sz w:val="24"/>
                <w:szCs w:val="24"/>
                <w:lang w:eastAsia="ru-RU"/>
              </w:rPr>
            </w:pPr>
          </w:p>
        </w:tc>
      </w:tr>
      <w:tr w:rsidR="00AA2E7E" w:rsidRPr="00C12414" w14:paraId="7060778E" w14:textId="77777777" w:rsidTr="007E6332">
        <w:trPr>
          <w:trHeight w:val="60"/>
        </w:trPr>
        <w:tc>
          <w:tcPr>
            <w:tcW w:w="1001" w:type="dxa"/>
            <w:vMerge/>
          </w:tcPr>
          <w:p w14:paraId="04797428" w14:textId="77777777" w:rsidR="00AA2E7E" w:rsidRDefault="00AA2E7E" w:rsidP="0029057E">
            <w:pPr>
              <w:ind w:firstLine="0"/>
              <w:jc w:val="center"/>
              <w:rPr>
                <w:rFonts w:eastAsia="Times New Roman"/>
                <w:sz w:val="24"/>
                <w:szCs w:val="24"/>
                <w:lang w:eastAsia="ru-RU"/>
              </w:rPr>
            </w:pPr>
          </w:p>
        </w:tc>
        <w:tc>
          <w:tcPr>
            <w:tcW w:w="2396" w:type="dxa"/>
            <w:vMerge/>
          </w:tcPr>
          <w:p w14:paraId="4269DC60" w14:textId="77777777" w:rsidR="00AA2E7E" w:rsidRDefault="00AA2E7E" w:rsidP="0029057E">
            <w:pPr>
              <w:ind w:firstLine="0"/>
              <w:jc w:val="left"/>
              <w:rPr>
                <w:rFonts w:eastAsia="Times New Roman"/>
                <w:sz w:val="24"/>
                <w:szCs w:val="24"/>
              </w:rPr>
            </w:pPr>
          </w:p>
        </w:tc>
        <w:tc>
          <w:tcPr>
            <w:tcW w:w="3544" w:type="dxa"/>
          </w:tcPr>
          <w:p w14:paraId="72383167" w14:textId="6BFBEC29"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0CC3726" w14:textId="47A6C7D7" w:rsidR="00AA2E7E" w:rsidRPr="00C12414" w:rsidRDefault="00AA2E7E" w:rsidP="00EF2F3E">
            <w:pPr>
              <w:ind w:firstLine="0"/>
              <w:jc w:val="center"/>
              <w:rPr>
                <w:rFonts w:eastAsia="Times New Roman"/>
                <w:sz w:val="24"/>
                <w:szCs w:val="24"/>
                <w:lang w:eastAsia="ru-RU"/>
              </w:rPr>
            </w:pPr>
            <w:r>
              <w:rPr>
                <w:rFonts w:eastAsia="Times New Roman"/>
                <w:sz w:val="24"/>
                <w:szCs w:val="24"/>
                <w:lang w:eastAsia="ru-RU"/>
              </w:rPr>
              <w:t>0,</w:t>
            </w:r>
            <w:r w:rsidR="00D30700">
              <w:rPr>
                <w:rFonts w:eastAsia="Times New Roman"/>
                <w:sz w:val="24"/>
                <w:szCs w:val="24"/>
                <w:lang w:eastAsia="ru-RU"/>
              </w:rPr>
              <w:t>49</w:t>
            </w:r>
          </w:p>
        </w:tc>
        <w:tc>
          <w:tcPr>
            <w:tcW w:w="2407" w:type="dxa"/>
            <w:vMerge/>
          </w:tcPr>
          <w:p w14:paraId="656C9B06" w14:textId="77777777" w:rsidR="00AA2E7E" w:rsidRDefault="00AA2E7E" w:rsidP="0029057E">
            <w:pPr>
              <w:ind w:firstLine="0"/>
              <w:jc w:val="left"/>
              <w:rPr>
                <w:sz w:val="24"/>
                <w:szCs w:val="24"/>
              </w:rPr>
            </w:pPr>
          </w:p>
        </w:tc>
        <w:tc>
          <w:tcPr>
            <w:tcW w:w="1949" w:type="dxa"/>
            <w:vMerge/>
          </w:tcPr>
          <w:p w14:paraId="12841684" w14:textId="77777777" w:rsidR="00AA2E7E" w:rsidRPr="00C12414" w:rsidRDefault="00AA2E7E" w:rsidP="0029057E">
            <w:pPr>
              <w:ind w:firstLine="0"/>
              <w:jc w:val="left"/>
              <w:rPr>
                <w:rFonts w:eastAsia="Times New Roman"/>
                <w:sz w:val="24"/>
                <w:szCs w:val="24"/>
                <w:lang w:eastAsia="ru-RU"/>
              </w:rPr>
            </w:pPr>
          </w:p>
        </w:tc>
      </w:tr>
      <w:tr w:rsidR="00AA2E7E" w:rsidRPr="00C12414" w14:paraId="1F07E588" w14:textId="77777777" w:rsidTr="00C76118">
        <w:trPr>
          <w:trHeight w:val="314"/>
        </w:trPr>
        <w:tc>
          <w:tcPr>
            <w:tcW w:w="1001" w:type="dxa"/>
            <w:vMerge/>
          </w:tcPr>
          <w:p w14:paraId="2C8E4D8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A409984" w14:textId="77777777" w:rsidR="00AA2E7E" w:rsidRDefault="00AA2E7E" w:rsidP="0029057E">
            <w:pPr>
              <w:ind w:firstLine="0"/>
              <w:jc w:val="left"/>
              <w:rPr>
                <w:rFonts w:eastAsia="Times New Roman"/>
                <w:sz w:val="24"/>
                <w:szCs w:val="24"/>
                <w:lang w:eastAsia="ru-RU"/>
              </w:rPr>
            </w:pPr>
          </w:p>
        </w:tc>
        <w:tc>
          <w:tcPr>
            <w:tcW w:w="3544" w:type="dxa"/>
          </w:tcPr>
          <w:p w14:paraId="4B4E519E" w14:textId="1CB3D0C2"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69DED1F" w14:textId="4E18FACF" w:rsidR="00AA2E7E" w:rsidRPr="00D30F2D" w:rsidRDefault="00AA2E7E" w:rsidP="0029057E">
            <w:pPr>
              <w:ind w:firstLine="0"/>
              <w:contextualSpacing/>
              <w:jc w:val="left"/>
              <w:rPr>
                <w:sz w:val="24"/>
                <w:szCs w:val="24"/>
              </w:rPr>
            </w:pPr>
            <w:r w:rsidRPr="00985318">
              <w:rPr>
                <w:rFonts w:eastAsia="Times New Roman"/>
                <w:sz w:val="24"/>
                <w:szCs w:val="24"/>
              </w:rPr>
              <w:t>Улиц</w:t>
            </w:r>
            <w:r>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439E861E" w14:textId="77777777" w:rsidR="00AA2E7E" w:rsidRDefault="00AA2E7E" w:rsidP="0029057E">
            <w:pPr>
              <w:ind w:firstLine="0"/>
              <w:contextualSpacing/>
              <w:jc w:val="left"/>
              <w:rPr>
                <w:sz w:val="24"/>
                <w:szCs w:val="24"/>
              </w:rPr>
            </w:pPr>
          </w:p>
        </w:tc>
        <w:tc>
          <w:tcPr>
            <w:tcW w:w="1949" w:type="dxa"/>
            <w:vMerge/>
          </w:tcPr>
          <w:p w14:paraId="338C0E28" w14:textId="77777777" w:rsidR="00AA2E7E" w:rsidRPr="00C12414" w:rsidRDefault="00AA2E7E" w:rsidP="0029057E">
            <w:pPr>
              <w:ind w:firstLine="0"/>
              <w:jc w:val="left"/>
              <w:rPr>
                <w:rFonts w:eastAsia="Times New Roman"/>
                <w:sz w:val="24"/>
                <w:szCs w:val="24"/>
                <w:lang w:eastAsia="ru-RU"/>
              </w:rPr>
            </w:pPr>
          </w:p>
        </w:tc>
      </w:tr>
      <w:tr w:rsidR="00AA2E7E" w:rsidRPr="00C12414" w14:paraId="2C0AB76C" w14:textId="77777777" w:rsidTr="00C76118">
        <w:trPr>
          <w:trHeight w:val="59"/>
        </w:trPr>
        <w:tc>
          <w:tcPr>
            <w:tcW w:w="1001" w:type="dxa"/>
            <w:vMerge/>
          </w:tcPr>
          <w:p w14:paraId="0CFD537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D77095D" w14:textId="77777777" w:rsidR="00AA2E7E" w:rsidRDefault="00AA2E7E" w:rsidP="0029057E">
            <w:pPr>
              <w:ind w:firstLine="0"/>
              <w:jc w:val="left"/>
              <w:rPr>
                <w:rFonts w:eastAsia="Times New Roman"/>
                <w:sz w:val="24"/>
                <w:szCs w:val="24"/>
                <w:lang w:eastAsia="ru-RU"/>
              </w:rPr>
            </w:pPr>
          </w:p>
        </w:tc>
        <w:tc>
          <w:tcPr>
            <w:tcW w:w="3544" w:type="dxa"/>
          </w:tcPr>
          <w:p w14:paraId="0AAF2388"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7BF2DDDD"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40</w:t>
            </w:r>
          </w:p>
        </w:tc>
        <w:tc>
          <w:tcPr>
            <w:tcW w:w="2407" w:type="dxa"/>
            <w:vMerge/>
          </w:tcPr>
          <w:p w14:paraId="2F364FBD" w14:textId="77777777" w:rsidR="00AA2E7E" w:rsidRDefault="00AA2E7E" w:rsidP="0029057E">
            <w:pPr>
              <w:ind w:firstLine="0"/>
              <w:contextualSpacing/>
              <w:jc w:val="left"/>
              <w:rPr>
                <w:sz w:val="24"/>
                <w:szCs w:val="24"/>
              </w:rPr>
            </w:pPr>
          </w:p>
        </w:tc>
        <w:tc>
          <w:tcPr>
            <w:tcW w:w="1949" w:type="dxa"/>
            <w:vMerge/>
          </w:tcPr>
          <w:p w14:paraId="519DC13A" w14:textId="77777777" w:rsidR="00AA2E7E" w:rsidRPr="00C12414" w:rsidRDefault="00AA2E7E" w:rsidP="0029057E">
            <w:pPr>
              <w:ind w:firstLine="0"/>
              <w:jc w:val="left"/>
              <w:rPr>
                <w:rFonts w:eastAsia="Times New Roman"/>
                <w:sz w:val="24"/>
                <w:szCs w:val="24"/>
                <w:lang w:eastAsia="ru-RU"/>
              </w:rPr>
            </w:pPr>
          </w:p>
        </w:tc>
      </w:tr>
      <w:tr w:rsidR="00AA2E7E" w:rsidRPr="00C12414" w14:paraId="3986BBC8" w14:textId="77777777" w:rsidTr="00C76118">
        <w:trPr>
          <w:trHeight w:val="59"/>
        </w:trPr>
        <w:tc>
          <w:tcPr>
            <w:tcW w:w="1001" w:type="dxa"/>
            <w:vMerge/>
          </w:tcPr>
          <w:p w14:paraId="322B6C8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6F0072F" w14:textId="77777777" w:rsidR="00AA2E7E" w:rsidRDefault="00AA2E7E" w:rsidP="0029057E">
            <w:pPr>
              <w:ind w:firstLine="0"/>
              <w:jc w:val="left"/>
              <w:rPr>
                <w:rFonts w:eastAsia="Times New Roman"/>
                <w:sz w:val="24"/>
                <w:szCs w:val="24"/>
                <w:lang w:eastAsia="ru-RU"/>
              </w:rPr>
            </w:pPr>
          </w:p>
        </w:tc>
        <w:tc>
          <w:tcPr>
            <w:tcW w:w="3544" w:type="dxa"/>
          </w:tcPr>
          <w:p w14:paraId="01506521"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0444484E"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3,5</w:t>
            </w:r>
          </w:p>
        </w:tc>
        <w:tc>
          <w:tcPr>
            <w:tcW w:w="2407" w:type="dxa"/>
            <w:vMerge/>
          </w:tcPr>
          <w:p w14:paraId="4A969D59" w14:textId="77777777" w:rsidR="00AA2E7E" w:rsidRDefault="00AA2E7E" w:rsidP="0029057E">
            <w:pPr>
              <w:ind w:firstLine="0"/>
              <w:contextualSpacing/>
              <w:jc w:val="left"/>
              <w:rPr>
                <w:sz w:val="24"/>
                <w:szCs w:val="24"/>
              </w:rPr>
            </w:pPr>
          </w:p>
        </w:tc>
        <w:tc>
          <w:tcPr>
            <w:tcW w:w="1949" w:type="dxa"/>
            <w:vMerge/>
          </w:tcPr>
          <w:p w14:paraId="0F1F2979" w14:textId="77777777" w:rsidR="00AA2E7E" w:rsidRPr="00C12414" w:rsidRDefault="00AA2E7E" w:rsidP="0029057E">
            <w:pPr>
              <w:ind w:firstLine="0"/>
              <w:jc w:val="left"/>
              <w:rPr>
                <w:rFonts w:eastAsia="Times New Roman"/>
                <w:sz w:val="24"/>
                <w:szCs w:val="24"/>
                <w:lang w:eastAsia="ru-RU"/>
              </w:rPr>
            </w:pPr>
          </w:p>
        </w:tc>
      </w:tr>
      <w:tr w:rsidR="00AA2E7E" w:rsidRPr="00C12414" w14:paraId="6708215A" w14:textId="77777777" w:rsidTr="00C76118">
        <w:trPr>
          <w:trHeight w:val="584"/>
        </w:trPr>
        <w:tc>
          <w:tcPr>
            <w:tcW w:w="1001" w:type="dxa"/>
            <w:vMerge/>
          </w:tcPr>
          <w:p w14:paraId="00DEC3A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D05530E" w14:textId="77777777" w:rsidR="00AA2E7E" w:rsidRDefault="00AA2E7E" w:rsidP="0029057E">
            <w:pPr>
              <w:ind w:firstLine="0"/>
              <w:jc w:val="left"/>
              <w:rPr>
                <w:rFonts w:eastAsia="Times New Roman"/>
                <w:sz w:val="24"/>
                <w:szCs w:val="24"/>
                <w:lang w:eastAsia="ru-RU"/>
              </w:rPr>
            </w:pPr>
          </w:p>
        </w:tc>
        <w:tc>
          <w:tcPr>
            <w:tcW w:w="3544" w:type="dxa"/>
          </w:tcPr>
          <w:p w14:paraId="50503B6B"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31045C80"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0F5D722B" w14:textId="77777777" w:rsidR="00AA2E7E" w:rsidRDefault="00AA2E7E" w:rsidP="0029057E">
            <w:pPr>
              <w:ind w:firstLine="0"/>
              <w:contextualSpacing/>
              <w:jc w:val="left"/>
              <w:rPr>
                <w:sz w:val="24"/>
                <w:szCs w:val="24"/>
              </w:rPr>
            </w:pPr>
          </w:p>
        </w:tc>
        <w:tc>
          <w:tcPr>
            <w:tcW w:w="1949" w:type="dxa"/>
            <w:vMerge/>
          </w:tcPr>
          <w:p w14:paraId="0EF1A308" w14:textId="77777777" w:rsidR="00AA2E7E" w:rsidRPr="00C12414" w:rsidRDefault="00AA2E7E" w:rsidP="0029057E">
            <w:pPr>
              <w:ind w:firstLine="0"/>
              <w:jc w:val="left"/>
              <w:rPr>
                <w:rFonts w:eastAsia="Times New Roman"/>
                <w:sz w:val="24"/>
                <w:szCs w:val="24"/>
                <w:lang w:eastAsia="ru-RU"/>
              </w:rPr>
            </w:pPr>
          </w:p>
        </w:tc>
      </w:tr>
      <w:tr w:rsidR="00AA2E7E" w:rsidRPr="00C12414" w14:paraId="3BED813E" w14:textId="77777777" w:rsidTr="00C76118">
        <w:trPr>
          <w:trHeight w:val="387"/>
        </w:trPr>
        <w:tc>
          <w:tcPr>
            <w:tcW w:w="1001" w:type="dxa"/>
            <w:vMerge/>
          </w:tcPr>
          <w:p w14:paraId="3DF4636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396E506" w14:textId="77777777" w:rsidR="00AA2E7E" w:rsidRDefault="00AA2E7E" w:rsidP="0029057E">
            <w:pPr>
              <w:ind w:firstLine="0"/>
              <w:jc w:val="left"/>
              <w:rPr>
                <w:rFonts w:eastAsia="Times New Roman"/>
                <w:sz w:val="24"/>
                <w:szCs w:val="24"/>
                <w:lang w:eastAsia="ru-RU"/>
              </w:rPr>
            </w:pPr>
          </w:p>
        </w:tc>
        <w:tc>
          <w:tcPr>
            <w:tcW w:w="3544" w:type="dxa"/>
          </w:tcPr>
          <w:p w14:paraId="2EDCF943"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6E535043"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0D3AFAC7" w14:textId="77777777" w:rsidR="00AA2E7E" w:rsidRDefault="00AA2E7E" w:rsidP="0029057E">
            <w:pPr>
              <w:ind w:firstLine="0"/>
              <w:contextualSpacing/>
              <w:jc w:val="left"/>
              <w:rPr>
                <w:sz w:val="24"/>
                <w:szCs w:val="24"/>
              </w:rPr>
            </w:pPr>
          </w:p>
        </w:tc>
        <w:tc>
          <w:tcPr>
            <w:tcW w:w="1949" w:type="dxa"/>
            <w:vMerge/>
          </w:tcPr>
          <w:p w14:paraId="2AB34F14" w14:textId="77777777" w:rsidR="00AA2E7E" w:rsidRPr="00C12414" w:rsidRDefault="00AA2E7E" w:rsidP="0029057E">
            <w:pPr>
              <w:ind w:firstLine="0"/>
              <w:jc w:val="left"/>
              <w:rPr>
                <w:rFonts w:eastAsia="Times New Roman"/>
                <w:sz w:val="24"/>
                <w:szCs w:val="24"/>
                <w:lang w:eastAsia="ru-RU"/>
              </w:rPr>
            </w:pPr>
          </w:p>
        </w:tc>
      </w:tr>
      <w:tr w:rsidR="00AA2E7E" w:rsidRPr="00C12414" w14:paraId="5217402D" w14:textId="77777777" w:rsidTr="00C76118">
        <w:trPr>
          <w:trHeight w:val="387"/>
        </w:trPr>
        <w:tc>
          <w:tcPr>
            <w:tcW w:w="1001" w:type="dxa"/>
            <w:vMerge/>
          </w:tcPr>
          <w:p w14:paraId="2113090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24DA170" w14:textId="77777777" w:rsidR="00AA2E7E" w:rsidRDefault="00AA2E7E" w:rsidP="0029057E">
            <w:pPr>
              <w:ind w:firstLine="0"/>
              <w:jc w:val="left"/>
              <w:rPr>
                <w:rFonts w:eastAsia="Times New Roman"/>
                <w:sz w:val="24"/>
                <w:szCs w:val="24"/>
                <w:lang w:eastAsia="ru-RU"/>
              </w:rPr>
            </w:pPr>
          </w:p>
        </w:tc>
        <w:tc>
          <w:tcPr>
            <w:tcW w:w="3544" w:type="dxa"/>
          </w:tcPr>
          <w:p w14:paraId="27372E5D" w14:textId="3583DFDA"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0AFA7630" w14:textId="2A181ECE" w:rsidR="00AA2E7E" w:rsidRDefault="00AA2E7E" w:rsidP="00EF2F3E">
            <w:pPr>
              <w:ind w:firstLine="0"/>
              <w:contextualSpacing/>
              <w:jc w:val="center"/>
              <w:rPr>
                <w:rFonts w:eastAsia="Times New Roman"/>
                <w:sz w:val="24"/>
                <w:szCs w:val="24"/>
              </w:rPr>
            </w:pPr>
            <w:r>
              <w:rPr>
                <w:sz w:val="24"/>
                <w:szCs w:val="24"/>
              </w:rPr>
              <w:t>2</w:t>
            </w:r>
          </w:p>
        </w:tc>
        <w:tc>
          <w:tcPr>
            <w:tcW w:w="2407" w:type="dxa"/>
            <w:vMerge/>
          </w:tcPr>
          <w:p w14:paraId="4594BF18" w14:textId="77777777" w:rsidR="00AA2E7E" w:rsidRDefault="00AA2E7E" w:rsidP="0029057E">
            <w:pPr>
              <w:ind w:firstLine="0"/>
              <w:contextualSpacing/>
              <w:jc w:val="left"/>
              <w:rPr>
                <w:sz w:val="24"/>
                <w:szCs w:val="24"/>
              </w:rPr>
            </w:pPr>
          </w:p>
        </w:tc>
        <w:tc>
          <w:tcPr>
            <w:tcW w:w="1949" w:type="dxa"/>
            <w:vMerge/>
          </w:tcPr>
          <w:p w14:paraId="7673C346" w14:textId="77777777" w:rsidR="00AA2E7E" w:rsidRPr="00C12414" w:rsidRDefault="00AA2E7E" w:rsidP="0029057E">
            <w:pPr>
              <w:ind w:firstLine="0"/>
              <w:jc w:val="left"/>
              <w:rPr>
                <w:rFonts w:eastAsia="Times New Roman"/>
                <w:sz w:val="24"/>
                <w:szCs w:val="24"/>
                <w:lang w:eastAsia="ru-RU"/>
              </w:rPr>
            </w:pPr>
          </w:p>
        </w:tc>
      </w:tr>
      <w:tr w:rsidR="00AA2E7E" w:rsidRPr="00C12414" w14:paraId="7CA90DEA" w14:textId="77777777" w:rsidTr="00566F92">
        <w:trPr>
          <w:trHeight w:val="60"/>
        </w:trPr>
        <w:tc>
          <w:tcPr>
            <w:tcW w:w="1001" w:type="dxa"/>
            <w:vMerge/>
          </w:tcPr>
          <w:p w14:paraId="766A352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385B916" w14:textId="77777777" w:rsidR="00AA2E7E" w:rsidRDefault="00AA2E7E" w:rsidP="0029057E">
            <w:pPr>
              <w:ind w:firstLine="0"/>
              <w:jc w:val="left"/>
              <w:rPr>
                <w:rFonts w:eastAsia="Times New Roman"/>
                <w:sz w:val="24"/>
                <w:szCs w:val="24"/>
                <w:lang w:eastAsia="ru-RU"/>
              </w:rPr>
            </w:pPr>
          </w:p>
        </w:tc>
        <w:tc>
          <w:tcPr>
            <w:tcW w:w="3544" w:type="dxa"/>
          </w:tcPr>
          <w:p w14:paraId="1C1A6985" w14:textId="34F3F3D1"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3C4ED5B4" w14:textId="0DDD75FD"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376931AF" w14:textId="77777777" w:rsidR="00AA2E7E" w:rsidRDefault="00AA2E7E" w:rsidP="0029057E">
            <w:pPr>
              <w:ind w:firstLine="0"/>
              <w:contextualSpacing/>
              <w:jc w:val="left"/>
              <w:rPr>
                <w:sz w:val="24"/>
                <w:szCs w:val="24"/>
              </w:rPr>
            </w:pPr>
          </w:p>
        </w:tc>
        <w:tc>
          <w:tcPr>
            <w:tcW w:w="1949" w:type="dxa"/>
            <w:vMerge/>
          </w:tcPr>
          <w:p w14:paraId="59A3D180" w14:textId="77777777" w:rsidR="00AA2E7E" w:rsidRPr="00C12414" w:rsidRDefault="00AA2E7E" w:rsidP="0029057E">
            <w:pPr>
              <w:ind w:firstLine="0"/>
              <w:jc w:val="left"/>
              <w:rPr>
                <w:rFonts w:eastAsia="Times New Roman"/>
                <w:sz w:val="24"/>
                <w:szCs w:val="24"/>
                <w:lang w:eastAsia="ru-RU"/>
              </w:rPr>
            </w:pPr>
          </w:p>
        </w:tc>
      </w:tr>
      <w:tr w:rsidR="00AA2E7E" w:rsidRPr="00C12414" w14:paraId="4BD7C26C" w14:textId="77777777" w:rsidTr="00566F92">
        <w:trPr>
          <w:trHeight w:val="60"/>
        </w:trPr>
        <w:tc>
          <w:tcPr>
            <w:tcW w:w="1001" w:type="dxa"/>
            <w:vMerge/>
          </w:tcPr>
          <w:p w14:paraId="2183EC3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D0A82ED" w14:textId="77777777" w:rsidR="00AA2E7E" w:rsidRDefault="00AA2E7E" w:rsidP="0029057E">
            <w:pPr>
              <w:ind w:firstLine="0"/>
              <w:jc w:val="left"/>
              <w:rPr>
                <w:rFonts w:eastAsia="Times New Roman"/>
                <w:sz w:val="24"/>
                <w:szCs w:val="24"/>
                <w:lang w:eastAsia="ru-RU"/>
              </w:rPr>
            </w:pPr>
          </w:p>
        </w:tc>
        <w:tc>
          <w:tcPr>
            <w:tcW w:w="3544" w:type="dxa"/>
          </w:tcPr>
          <w:p w14:paraId="774DA2B9" w14:textId="307E2610"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868913C" w14:textId="42D00995" w:rsidR="00AA2E7E" w:rsidRPr="00D30F2D" w:rsidRDefault="00AA2E7E" w:rsidP="00EF2F3E">
            <w:pPr>
              <w:ind w:firstLine="0"/>
              <w:contextualSpacing/>
              <w:jc w:val="center"/>
              <w:rPr>
                <w:sz w:val="24"/>
                <w:szCs w:val="24"/>
              </w:rPr>
            </w:pPr>
            <w:r>
              <w:rPr>
                <w:sz w:val="24"/>
                <w:szCs w:val="24"/>
              </w:rPr>
              <w:t>2045</w:t>
            </w:r>
          </w:p>
        </w:tc>
        <w:tc>
          <w:tcPr>
            <w:tcW w:w="2407" w:type="dxa"/>
            <w:vMerge/>
          </w:tcPr>
          <w:p w14:paraId="5E9898B7" w14:textId="77777777" w:rsidR="00AA2E7E" w:rsidRDefault="00AA2E7E" w:rsidP="0029057E">
            <w:pPr>
              <w:ind w:firstLine="0"/>
              <w:contextualSpacing/>
              <w:jc w:val="left"/>
              <w:rPr>
                <w:sz w:val="24"/>
                <w:szCs w:val="24"/>
              </w:rPr>
            </w:pPr>
          </w:p>
        </w:tc>
        <w:tc>
          <w:tcPr>
            <w:tcW w:w="1949" w:type="dxa"/>
            <w:vMerge/>
          </w:tcPr>
          <w:p w14:paraId="1F27904E" w14:textId="77777777" w:rsidR="00AA2E7E" w:rsidRPr="00C12414" w:rsidRDefault="00AA2E7E" w:rsidP="0029057E">
            <w:pPr>
              <w:ind w:firstLine="0"/>
              <w:jc w:val="left"/>
              <w:rPr>
                <w:rFonts w:eastAsia="Times New Roman"/>
                <w:sz w:val="24"/>
                <w:szCs w:val="24"/>
                <w:lang w:eastAsia="ru-RU"/>
              </w:rPr>
            </w:pPr>
          </w:p>
        </w:tc>
      </w:tr>
      <w:tr w:rsidR="00AA2E7E" w:rsidRPr="00C12414" w14:paraId="78E01981" w14:textId="77777777" w:rsidTr="00C76118">
        <w:trPr>
          <w:trHeight w:val="418"/>
        </w:trPr>
        <w:tc>
          <w:tcPr>
            <w:tcW w:w="1001" w:type="dxa"/>
            <w:vMerge w:val="restart"/>
          </w:tcPr>
          <w:p w14:paraId="1FB5CD7B" w14:textId="0437534B"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0357C95E"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276DEF95" w14:textId="77777777" w:rsidR="00AA2E7E" w:rsidRPr="009960E4" w:rsidRDefault="00AA2E7E" w:rsidP="0029057E">
            <w:pPr>
              <w:ind w:firstLine="0"/>
              <w:jc w:val="left"/>
              <w:rPr>
                <w:rFonts w:eastAsia="Times New Roman"/>
                <w:sz w:val="24"/>
                <w:szCs w:val="24"/>
                <w:lang w:eastAsia="ru-RU"/>
              </w:rPr>
            </w:pPr>
          </w:p>
        </w:tc>
        <w:tc>
          <w:tcPr>
            <w:tcW w:w="3544" w:type="dxa"/>
          </w:tcPr>
          <w:p w14:paraId="3F8CF67A"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DD88DE0"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17C77EE7" w14:textId="637B736A" w:rsidR="00AA2E7E" w:rsidRPr="00C12414" w:rsidRDefault="00AA2E7E" w:rsidP="0029057E">
            <w:pPr>
              <w:ind w:firstLine="0"/>
              <w:jc w:val="left"/>
              <w:rPr>
                <w:rFonts w:eastAsia="Times New Roman"/>
                <w:sz w:val="24"/>
                <w:szCs w:val="24"/>
                <w:lang w:eastAsia="ru-RU"/>
              </w:rPr>
            </w:pPr>
            <w:r>
              <w:rPr>
                <w:sz w:val="24"/>
                <w:szCs w:val="24"/>
              </w:rPr>
              <w:t>Деревня Ижора</w:t>
            </w:r>
          </w:p>
        </w:tc>
        <w:tc>
          <w:tcPr>
            <w:tcW w:w="1949" w:type="dxa"/>
            <w:vMerge w:val="restart"/>
          </w:tcPr>
          <w:p w14:paraId="5B5C240E"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004F338" w14:textId="77777777" w:rsidTr="00C76118">
        <w:trPr>
          <w:trHeight w:val="418"/>
        </w:trPr>
        <w:tc>
          <w:tcPr>
            <w:tcW w:w="1001" w:type="dxa"/>
            <w:vMerge/>
          </w:tcPr>
          <w:p w14:paraId="18511483" w14:textId="77777777" w:rsidR="00AA2E7E" w:rsidRDefault="00AA2E7E" w:rsidP="0029057E">
            <w:pPr>
              <w:ind w:firstLine="0"/>
              <w:jc w:val="center"/>
              <w:rPr>
                <w:rFonts w:eastAsia="Times New Roman"/>
                <w:sz w:val="24"/>
                <w:szCs w:val="24"/>
                <w:lang w:eastAsia="ru-RU"/>
              </w:rPr>
            </w:pPr>
          </w:p>
        </w:tc>
        <w:tc>
          <w:tcPr>
            <w:tcW w:w="2396" w:type="dxa"/>
            <w:vMerge/>
          </w:tcPr>
          <w:p w14:paraId="798C940B" w14:textId="77777777" w:rsidR="00AA2E7E" w:rsidRDefault="00AA2E7E" w:rsidP="0029057E">
            <w:pPr>
              <w:ind w:firstLine="0"/>
              <w:jc w:val="left"/>
              <w:rPr>
                <w:rFonts w:eastAsia="Times New Roman"/>
                <w:sz w:val="24"/>
                <w:szCs w:val="24"/>
              </w:rPr>
            </w:pPr>
          </w:p>
        </w:tc>
        <w:tc>
          <w:tcPr>
            <w:tcW w:w="3544" w:type="dxa"/>
          </w:tcPr>
          <w:p w14:paraId="21185B84" w14:textId="31CC70F9"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E7B919F" w14:textId="59D4D9B6" w:rsidR="00AA2E7E" w:rsidRPr="00C12414" w:rsidRDefault="00AA2E7E" w:rsidP="0029057E">
            <w:pPr>
              <w:ind w:firstLine="0"/>
              <w:jc w:val="left"/>
              <w:rPr>
                <w:rFonts w:eastAsia="Times New Roman"/>
                <w:sz w:val="24"/>
                <w:szCs w:val="24"/>
              </w:rPr>
            </w:pPr>
            <w:r>
              <w:rPr>
                <w:rFonts w:eastAsia="Times New Roman"/>
                <w:sz w:val="24"/>
                <w:szCs w:val="24"/>
              </w:rPr>
              <w:t>Улица в общественно-деловой зоне № 4 (деревня Ижора)</w:t>
            </w:r>
          </w:p>
        </w:tc>
        <w:tc>
          <w:tcPr>
            <w:tcW w:w="2407" w:type="dxa"/>
            <w:vMerge/>
          </w:tcPr>
          <w:p w14:paraId="258E6338" w14:textId="77777777" w:rsidR="00AA2E7E" w:rsidRDefault="00AA2E7E" w:rsidP="0029057E">
            <w:pPr>
              <w:ind w:firstLine="0"/>
              <w:jc w:val="left"/>
              <w:rPr>
                <w:sz w:val="24"/>
                <w:szCs w:val="24"/>
              </w:rPr>
            </w:pPr>
          </w:p>
        </w:tc>
        <w:tc>
          <w:tcPr>
            <w:tcW w:w="1949" w:type="dxa"/>
            <w:vMerge/>
          </w:tcPr>
          <w:p w14:paraId="628128BE" w14:textId="77777777" w:rsidR="00AA2E7E" w:rsidRPr="00C12414" w:rsidRDefault="00AA2E7E" w:rsidP="0029057E">
            <w:pPr>
              <w:ind w:firstLine="0"/>
              <w:jc w:val="left"/>
              <w:rPr>
                <w:rFonts w:eastAsia="Times New Roman"/>
                <w:sz w:val="24"/>
                <w:szCs w:val="24"/>
                <w:lang w:eastAsia="ru-RU"/>
              </w:rPr>
            </w:pPr>
          </w:p>
        </w:tc>
      </w:tr>
      <w:tr w:rsidR="00AA2E7E" w:rsidRPr="00C12414" w14:paraId="33AAC16A" w14:textId="77777777" w:rsidTr="00844E49">
        <w:trPr>
          <w:trHeight w:val="134"/>
        </w:trPr>
        <w:tc>
          <w:tcPr>
            <w:tcW w:w="1001" w:type="dxa"/>
            <w:vMerge/>
          </w:tcPr>
          <w:p w14:paraId="4846DC8B" w14:textId="77777777" w:rsidR="00AA2E7E" w:rsidRDefault="00AA2E7E" w:rsidP="0029057E">
            <w:pPr>
              <w:ind w:firstLine="0"/>
              <w:jc w:val="center"/>
              <w:rPr>
                <w:rFonts w:eastAsia="Times New Roman"/>
                <w:sz w:val="24"/>
                <w:szCs w:val="24"/>
                <w:lang w:eastAsia="ru-RU"/>
              </w:rPr>
            </w:pPr>
          </w:p>
        </w:tc>
        <w:tc>
          <w:tcPr>
            <w:tcW w:w="2396" w:type="dxa"/>
            <w:vMerge/>
          </w:tcPr>
          <w:p w14:paraId="61879DB5" w14:textId="77777777" w:rsidR="00AA2E7E" w:rsidRDefault="00AA2E7E" w:rsidP="0029057E">
            <w:pPr>
              <w:ind w:firstLine="0"/>
              <w:jc w:val="left"/>
              <w:rPr>
                <w:rFonts w:eastAsia="Times New Roman"/>
                <w:sz w:val="24"/>
                <w:szCs w:val="24"/>
              </w:rPr>
            </w:pPr>
          </w:p>
        </w:tc>
        <w:tc>
          <w:tcPr>
            <w:tcW w:w="3544" w:type="dxa"/>
          </w:tcPr>
          <w:p w14:paraId="2ABA0119" w14:textId="0B16CB9D"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3CC8D57A" w14:textId="6FCB2026" w:rsidR="00AA2E7E" w:rsidRPr="00C12414" w:rsidRDefault="00D30700" w:rsidP="00EF2F3E">
            <w:pPr>
              <w:ind w:firstLine="0"/>
              <w:jc w:val="center"/>
              <w:rPr>
                <w:rFonts w:eastAsia="Times New Roman"/>
                <w:sz w:val="24"/>
                <w:szCs w:val="24"/>
                <w:lang w:eastAsia="ru-RU"/>
              </w:rPr>
            </w:pPr>
            <w:r>
              <w:rPr>
                <w:rFonts w:eastAsia="Times New Roman"/>
                <w:sz w:val="24"/>
                <w:szCs w:val="24"/>
                <w:lang w:eastAsia="ru-RU"/>
              </w:rPr>
              <w:t>0,5</w:t>
            </w:r>
            <w:r w:rsidR="00BC7788">
              <w:rPr>
                <w:rFonts w:eastAsia="Times New Roman"/>
                <w:sz w:val="24"/>
                <w:szCs w:val="24"/>
                <w:lang w:eastAsia="ru-RU"/>
              </w:rPr>
              <w:t>5</w:t>
            </w:r>
          </w:p>
        </w:tc>
        <w:tc>
          <w:tcPr>
            <w:tcW w:w="2407" w:type="dxa"/>
            <w:vMerge/>
          </w:tcPr>
          <w:p w14:paraId="7FB28867" w14:textId="77777777" w:rsidR="00AA2E7E" w:rsidRDefault="00AA2E7E" w:rsidP="0029057E">
            <w:pPr>
              <w:ind w:firstLine="0"/>
              <w:jc w:val="left"/>
              <w:rPr>
                <w:sz w:val="24"/>
                <w:szCs w:val="24"/>
              </w:rPr>
            </w:pPr>
          </w:p>
        </w:tc>
        <w:tc>
          <w:tcPr>
            <w:tcW w:w="1949" w:type="dxa"/>
            <w:vMerge/>
          </w:tcPr>
          <w:p w14:paraId="7F27C483" w14:textId="77777777" w:rsidR="00AA2E7E" w:rsidRPr="00C12414" w:rsidRDefault="00AA2E7E" w:rsidP="0029057E">
            <w:pPr>
              <w:ind w:firstLine="0"/>
              <w:jc w:val="left"/>
              <w:rPr>
                <w:rFonts w:eastAsia="Times New Roman"/>
                <w:sz w:val="24"/>
                <w:szCs w:val="24"/>
                <w:lang w:eastAsia="ru-RU"/>
              </w:rPr>
            </w:pPr>
          </w:p>
        </w:tc>
      </w:tr>
      <w:tr w:rsidR="00AA2E7E" w:rsidRPr="00C12414" w14:paraId="19EFEC98" w14:textId="77777777" w:rsidTr="00C76118">
        <w:trPr>
          <w:trHeight w:val="314"/>
        </w:trPr>
        <w:tc>
          <w:tcPr>
            <w:tcW w:w="1001" w:type="dxa"/>
            <w:vMerge/>
          </w:tcPr>
          <w:p w14:paraId="483F63B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2E08AFE" w14:textId="77777777" w:rsidR="00AA2E7E" w:rsidRDefault="00AA2E7E" w:rsidP="0029057E">
            <w:pPr>
              <w:ind w:firstLine="0"/>
              <w:jc w:val="left"/>
              <w:rPr>
                <w:rFonts w:eastAsia="Times New Roman"/>
                <w:sz w:val="24"/>
                <w:szCs w:val="24"/>
                <w:lang w:eastAsia="ru-RU"/>
              </w:rPr>
            </w:pPr>
          </w:p>
        </w:tc>
        <w:tc>
          <w:tcPr>
            <w:tcW w:w="3544" w:type="dxa"/>
          </w:tcPr>
          <w:p w14:paraId="3B40F842" w14:textId="0808D2CF"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4680C87A" w14:textId="64BAF081" w:rsidR="00AA2E7E" w:rsidRPr="00D30F2D" w:rsidRDefault="00AA2E7E" w:rsidP="0029057E">
            <w:pPr>
              <w:ind w:firstLine="0"/>
              <w:contextualSpacing/>
              <w:jc w:val="left"/>
              <w:rPr>
                <w:sz w:val="24"/>
                <w:szCs w:val="24"/>
              </w:rPr>
            </w:pPr>
            <w:r w:rsidRPr="00985318">
              <w:rPr>
                <w:rFonts w:eastAsia="Times New Roman"/>
                <w:sz w:val="24"/>
                <w:szCs w:val="24"/>
              </w:rPr>
              <w:t>Улиц</w:t>
            </w:r>
            <w:r>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5597DB9E" w14:textId="77777777" w:rsidR="00AA2E7E" w:rsidRDefault="00AA2E7E" w:rsidP="0029057E">
            <w:pPr>
              <w:ind w:firstLine="0"/>
              <w:contextualSpacing/>
              <w:jc w:val="left"/>
              <w:rPr>
                <w:sz w:val="24"/>
                <w:szCs w:val="24"/>
              </w:rPr>
            </w:pPr>
          </w:p>
        </w:tc>
        <w:tc>
          <w:tcPr>
            <w:tcW w:w="1949" w:type="dxa"/>
            <w:vMerge/>
          </w:tcPr>
          <w:p w14:paraId="3DD11A6F" w14:textId="77777777" w:rsidR="00AA2E7E" w:rsidRPr="00C12414" w:rsidRDefault="00AA2E7E" w:rsidP="0029057E">
            <w:pPr>
              <w:ind w:firstLine="0"/>
              <w:jc w:val="left"/>
              <w:rPr>
                <w:rFonts w:eastAsia="Times New Roman"/>
                <w:sz w:val="24"/>
                <w:szCs w:val="24"/>
                <w:lang w:eastAsia="ru-RU"/>
              </w:rPr>
            </w:pPr>
          </w:p>
        </w:tc>
      </w:tr>
      <w:tr w:rsidR="00AA2E7E" w:rsidRPr="00C12414" w14:paraId="2BD47D78" w14:textId="77777777" w:rsidTr="00C76118">
        <w:trPr>
          <w:trHeight w:val="59"/>
        </w:trPr>
        <w:tc>
          <w:tcPr>
            <w:tcW w:w="1001" w:type="dxa"/>
            <w:vMerge/>
          </w:tcPr>
          <w:p w14:paraId="245435A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9ADE25" w14:textId="77777777" w:rsidR="00AA2E7E" w:rsidRDefault="00AA2E7E" w:rsidP="0029057E">
            <w:pPr>
              <w:ind w:firstLine="0"/>
              <w:jc w:val="left"/>
              <w:rPr>
                <w:rFonts w:eastAsia="Times New Roman"/>
                <w:sz w:val="24"/>
                <w:szCs w:val="24"/>
                <w:lang w:eastAsia="ru-RU"/>
              </w:rPr>
            </w:pPr>
          </w:p>
        </w:tc>
        <w:tc>
          <w:tcPr>
            <w:tcW w:w="3544" w:type="dxa"/>
          </w:tcPr>
          <w:p w14:paraId="49491E2A"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516FA3E"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40</w:t>
            </w:r>
          </w:p>
        </w:tc>
        <w:tc>
          <w:tcPr>
            <w:tcW w:w="2407" w:type="dxa"/>
            <w:vMerge/>
          </w:tcPr>
          <w:p w14:paraId="2D8ACCDB" w14:textId="77777777" w:rsidR="00AA2E7E" w:rsidRDefault="00AA2E7E" w:rsidP="0029057E">
            <w:pPr>
              <w:ind w:firstLine="0"/>
              <w:contextualSpacing/>
              <w:jc w:val="left"/>
              <w:rPr>
                <w:sz w:val="24"/>
                <w:szCs w:val="24"/>
              </w:rPr>
            </w:pPr>
          </w:p>
        </w:tc>
        <w:tc>
          <w:tcPr>
            <w:tcW w:w="1949" w:type="dxa"/>
            <w:vMerge/>
          </w:tcPr>
          <w:p w14:paraId="40E1A71B" w14:textId="77777777" w:rsidR="00AA2E7E" w:rsidRPr="00C12414" w:rsidRDefault="00AA2E7E" w:rsidP="0029057E">
            <w:pPr>
              <w:ind w:firstLine="0"/>
              <w:jc w:val="left"/>
              <w:rPr>
                <w:rFonts w:eastAsia="Times New Roman"/>
                <w:sz w:val="24"/>
                <w:szCs w:val="24"/>
                <w:lang w:eastAsia="ru-RU"/>
              </w:rPr>
            </w:pPr>
          </w:p>
        </w:tc>
      </w:tr>
      <w:tr w:rsidR="00AA2E7E" w:rsidRPr="00C12414" w14:paraId="529CC299" w14:textId="77777777" w:rsidTr="00C76118">
        <w:trPr>
          <w:trHeight w:val="59"/>
        </w:trPr>
        <w:tc>
          <w:tcPr>
            <w:tcW w:w="1001" w:type="dxa"/>
            <w:vMerge/>
          </w:tcPr>
          <w:p w14:paraId="11DE231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1F4C934" w14:textId="77777777" w:rsidR="00AA2E7E" w:rsidRDefault="00AA2E7E" w:rsidP="0029057E">
            <w:pPr>
              <w:ind w:firstLine="0"/>
              <w:jc w:val="left"/>
              <w:rPr>
                <w:rFonts w:eastAsia="Times New Roman"/>
                <w:sz w:val="24"/>
                <w:szCs w:val="24"/>
                <w:lang w:eastAsia="ru-RU"/>
              </w:rPr>
            </w:pPr>
          </w:p>
        </w:tc>
        <w:tc>
          <w:tcPr>
            <w:tcW w:w="3544" w:type="dxa"/>
          </w:tcPr>
          <w:p w14:paraId="76D78AEE"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5F9D1C2"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3,5</w:t>
            </w:r>
          </w:p>
        </w:tc>
        <w:tc>
          <w:tcPr>
            <w:tcW w:w="2407" w:type="dxa"/>
            <w:vMerge/>
          </w:tcPr>
          <w:p w14:paraId="1BF0DEB7" w14:textId="77777777" w:rsidR="00AA2E7E" w:rsidRDefault="00AA2E7E" w:rsidP="0029057E">
            <w:pPr>
              <w:ind w:firstLine="0"/>
              <w:contextualSpacing/>
              <w:jc w:val="left"/>
              <w:rPr>
                <w:sz w:val="24"/>
                <w:szCs w:val="24"/>
              </w:rPr>
            </w:pPr>
          </w:p>
        </w:tc>
        <w:tc>
          <w:tcPr>
            <w:tcW w:w="1949" w:type="dxa"/>
            <w:vMerge/>
          </w:tcPr>
          <w:p w14:paraId="029CC0CA" w14:textId="77777777" w:rsidR="00AA2E7E" w:rsidRPr="00C12414" w:rsidRDefault="00AA2E7E" w:rsidP="0029057E">
            <w:pPr>
              <w:ind w:firstLine="0"/>
              <w:jc w:val="left"/>
              <w:rPr>
                <w:rFonts w:eastAsia="Times New Roman"/>
                <w:sz w:val="24"/>
                <w:szCs w:val="24"/>
                <w:lang w:eastAsia="ru-RU"/>
              </w:rPr>
            </w:pPr>
          </w:p>
        </w:tc>
      </w:tr>
      <w:tr w:rsidR="00AA2E7E" w:rsidRPr="00C12414" w14:paraId="186F47BC" w14:textId="77777777" w:rsidTr="00C76118">
        <w:trPr>
          <w:trHeight w:val="584"/>
        </w:trPr>
        <w:tc>
          <w:tcPr>
            <w:tcW w:w="1001" w:type="dxa"/>
            <w:vMerge/>
          </w:tcPr>
          <w:p w14:paraId="62E250C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F41FA66" w14:textId="77777777" w:rsidR="00AA2E7E" w:rsidRDefault="00AA2E7E" w:rsidP="0029057E">
            <w:pPr>
              <w:ind w:firstLine="0"/>
              <w:jc w:val="left"/>
              <w:rPr>
                <w:rFonts w:eastAsia="Times New Roman"/>
                <w:sz w:val="24"/>
                <w:szCs w:val="24"/>
                <w:lang w:eastAsia="ru-RU"/>
              </w:rPr>
            </w:pPr>
          </w:p>
        </w:tc>
        <w:tc>
          <w:tcPr>
            <w:tcW w:w="3544" w:type="dxa"/>
          </w:tcPr>
          <w:p w14:paraId="412FEA8E"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664618B5"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2A2ED0C4" w14:textId="77777777" w:rsidR="00AA2E7E" w:rsidRDefault="00AA2E7E" w:rsidP="0029057E">
            <w:pPr>
              <w:ind w:firstLine="0"/>
              <w:contextualSpacing/>
              <w:jc w:val="left"/>
              <w:rPr>
                <w:sz w:val="24"/>
                <w:szCs w:val="24"/>
              </w:rPr>
            </w:pPr>
          </w:p>
        </w:tc>
        <w:tc>
          <w:tcPr>
            <w:tcW w:w="1949" w:type="dxa"/>
            <w:vMerge/>
          </w:tcPr>
          <w:p w14:paraId="610BB017" w14:textId="77777777" w:rsidR="00AA2E7E" w:rsidRPr="00C12414" w:rsidRDefault="00AA2E7E" w:rsidP="0029057E">
            <w:pPr>
              <w:ind w:firstLine="0"/>
              <w:jc w:val="left"/>
              <w:rPr>
                <w:rFonts w:eastAsia="Times New Roman"/>
                <w:sz w:val="24"/>
                <w:szCs w:val="24"/>
                <w:lang w:eastAsia="ru-RU"/>
              </w:rPr>
            </w:pPr>
          </w:p>
        </w:tc>
      </w:tr>
      <w:tr w:rsidR="00AA2E7E" w:rsidRPr="00C12414" w14:paraId="6A4DB898" w14:textId="77777777" w:rsidTr="00C76118">
        <w:trPr>
          <w:trHeight w:val="387"/>
        </w:trPr>
        <w:tc>
          <w:tcPr>
            <w:tcW w:w="1001" w:type="dxa"/>
            <w:vMerge/>
          </w:tcPr>
          <w:p w14:paraId="001FC7E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E456D4B" w14:textId="77777777" w:rsidR="00AA2E7E" w:rsidRDefault="00AA2E7E" w:rsidP="0029057E">
            <w:pPr>
              <w:ind w:firstLine="0"/>
              <w:jc w:val="left"/>
              <w:rPr>
                <w:rFonts w:eastAsia="Times New Roman"/>
                <w:sz w:val="24"/>
                <w:szCs w:val="24"/>
                <w:lang w:eastAsia="ru-RU"/>
              </w:rPr>
            </w:pPr>
          </w:p>
        </w:tc>
        <w:tc>
          <w:tcPr>
            <w:tcW w:w="3544" w:type="dxa"/>
          </w:tcPr>
          <w:p w14:paraId="287EB7CE"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205E2EBB"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58338E0E" w14:textId="77777777" w:rsidR="00AA2E7E" w:rsidRDefault="00AA2E7E" w:rsidP="0029057E">
            <w:pPr>
              <w:ind w:firstLine="0"/>
              <w:contextualSpacing/>
              <w:jc w:val="left"/>
              <w:rPr>
                <w:sz w:val="24"/>
                <w:szCs w:val="24"/>
              </w:rPr>
            </w:pPr>
          </w:p>
        </w:tc>
        <w:tc>
          <w:tcPr>
            <w:tcW w:w="1949" w:type="dxa"/>
            <w:vMerge/>
          </w:tcPr>
          <w:p w14:paraId="4CDD8BEC" w14:textId="77777777" w:rsidR="00AA2E7E" w:rsidRPr="00C12414" w:rsidRDefault="00AA2E7E" w:rsidP="0029057E">
            <w:pPr>
              <w:ind w:firstLine="0"/>
              <w:jc w:val="left"/>
              <w:rPr>
                <w:rFonts w:eastAsia="Times New Roman"/>
                <w:sz w:val="24"/>
                <w:szCs w:val="24"/>
                <w:lang w:eastAsia="ru-RU"/>
              </w:rPr>
            </w:pPr>
          </w:p>
        </w:tc>
      </w:tr>
      <w:tr w:rsidR="00AA2E7E" w:rsidRPr="00C12414" w14:paraId="70BEA5E6" w14:textId="77777777" w:rsidTr="00C76118">
        <w:trPr>
          <w:trHeight w:val="387"/>
        </w:trPr>
        <w:tc>
          <w:tcPr>
            <w:tcW w:w="1001" w:type="dxa"/>
            <w:vMerge/>
          </w:tcPr>
          <w:p w14:paraId="4CAE895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ED7374D" w14:textId="77777777" w:rsidR="00AA2E7E" w:rsidRDefault="00AA2E7E" w:rsidP="0029057E">
            <w:pPr>
              <w:ind w:firstLine="0"/>
              <w:jc w:val="left"/>
              <w:rPr>
                <w:rFonts w:eastAsia="Times New Roman"/>
                <w:sz w:val="24"/>
                <w:szCs w:val="24"/>
                <w:lang w:eastAsia="ru-RU"/>
              </w:rPr>
            </w:pPr>
          </w:p>
        </w:tc>
        <w:tc>
          <w:tcPr>
            <w:tcW w:w="3544" w:type="dxa"/>
          </w:tcPr>
          <w:p w14:paraId="0171725F" w14:textId="7438DA60"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783D617A" w14:textId="30B3CF75" w:rsidR="00AA2E7E" w:rsidRDefault="00AA2E7E" w:rsidP="00EF2F3E">
            <w:pPr>
              <w:ind w:firstLine="0"/>
              <w:contextualSpacing/>
              <w:jc w:val="center"/>
              <w:rPr>
                <w:rFonts w:eastAsia="Times New Roman"/>
                <w:sz w:val="24"/>
                <w:szCs w:val="24"/>
              </w:rPr>
            </w:pPr>
            <w:r>
              <w:rPr>
                <w:sz w:val="24"/>
                <w:szCs w:val="24"/>
              </w:rPr>
              <w:t>2</w:t>
            </w:r>
          </w:p>
        </w:tc>
        <w:tc>
          <w:tcPr>
            <w:tcW w:w="2407" w:type="dxa"/>
            <w:vMerge/>
          </w:tcPr>
          <w:p w14:paraId="65D183A6" w14:textId="77777777" w:rsidR="00AA2E7E" w:rsidRDefault="00AA2E7E" w:rsidP="0029057E">
            <w:pPr>
              <w:ind w:firstLine="0"/>
              <w:contextualSpacing/>
              <w:jc w:val="left"/>
              <w:rPr>
                <w:sz w:val="24"/>
                <w:szCs w:val="24"/>
              </w:rPr>
            </w:pPr>
          </w:p>
        </w:tc>
        <w:tc>
          <w:tcPr>
            <w:tcW w:w="1949" w:type="dxa"/>
            <w:vMerge/>
          </w:tcPr>
          <w:p w14:paraId="31B46620" w14:textId="77777777" w:rsidR="00AA2E7E" w:rsidRPr="00C12414" w:rsidRDefault="00AA2E7E" w:rsidP="0029057E">
            <w:pPr>
              <w:ind w:firstLine="0"/>
              <w:jc w:val="left"/>
              <w:rPr>
                <w:rFonts w:eastAsia="Times New Roman"/>
                <w:sz w:val="24"/>
                <w:szCs w:val="24"/>
                <w:lang w:eastAsia="ru-RU"/>
              </w:rPr>
            </w:pPr>
          </w:p>
        </w:tc>
      </w:tr>
      <w:tr w:rsidR="00AA2E7E" w:rsidRPr="00C12414" w14:paraId="028BBFF3" w14:textId="77777777" w:rsidTr="00A02F1E">
        <w:trPr>
          <w:trHeight w:val="60"/>
        </w:trPr>
        <w:tc>
          <w:tcPr>
            <w:tcW w:w="1001" w:type="dxa"/>
            <w:vMerge/>
          </w:tcPr>
          <w:p w14:paraId="73CD5EB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8B824CB" w14:textId="77777777" w:rsidR="00AA2E7E" w:rsidRDefault="00AA2E7E" w:rsidP="0029057E">
            <w:pPr>
              <w:ind w:firstLine="0"/>
              <w:jc w:val="left"/>
              <w:rPr>
                <w:rFonts w:eastAsia="Times New Roman"/>
                <w:sz w:val="24"/>
                <w:szCs w:val="24"/>
                <w:lang w:eastAsia="ru-RU"/>
              </w:rPr>
            </w:pPr>
          </w:p>
        </w:tc>
        <w:tc>
          <w:tcPr>
            <w:tcW w:w="3544" w:type="dxa"/>
          </w:tcPr>
          <w:p w14:paraId="3B685923" w14:textId="3B31B354"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D3061F1" w14:textId="7CB97F38"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342A264E" w14:textId="77777777" w:rsidR="00AA2E7E" w:rsidRDefault="00AA2E7E" w:rsidP="0029057E">
            <w:pPr>
              <w:ind w:firstLine="0"/>
              <w:contextualSpacing/>
              <w:jc w:val="left"/>
              <w:rPr>
                <w:sz w:val="24"/>
                <w:szCs w:val="24"/>
              </w:rPr>
            </w:pPr>
          </w:p>
        </w:tc>
        <w:tc>
          <w:tcPr>
            <w:tcW w:w="1949" w:type="dxa"/>
            <w:vMerge/>
          </w:tcPr>
          <w:p w14:paraId="500C4A50" w14:textId="77777777" w:rsidR="00AA2E7E" w:rsidRPr="00C12414" w:rsidRDefault="00AA2E7E" w:rsidP="0029057E">
            <w:pPr>
              <w:ind w:firstLine="0"/>
              <w:jc w:val="left"/>
              <w:rPr>
                <w:rFonts w:eastAsia="Times New Roman"/>
                <w:sz w:val="24"/>
                <w:szCs w:val="24"/>
                <w:lang w:eastAsia="ru-RU"/>
              </w:rPr>
            </w:pPr>
          </w:p>
        </w:tc>
      </w:tr>
      <w:tr w:rsidR="00AA2E7E" w:rsidRPr="00C12414" w14:paraId="4CCEC163" w14:textId="77777777" w:rsidTr="00A02F1E">
        <w:trPr>
          <w:trHeight w:val="60"/>
        </w:trPr>
        <w:tc>
          <w:tcPr>
            <w:tcW w:w="1001" w:type="dxa"/>
            <w:vMerge/>
          </w:tcPr>
          <w:p w14:paraId="42AF939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4BD9856" w14:textId="77777777" w:rsidR="00AA2E7E" w:rsidRDefault="00AA2E7E" w:rsidP="0029057E">
            <w:pPr>
              <w:ind w:firstLine="0"/>
              <w:jc w:val="left"/>
              <w:rPr>
                <w:rFonts w:eastAsia="Times New Roman"/>
                <w:sz w:val="24"/>
                <w:szCs w:val="24"/>
                <w:lang w:eastAsia="ru-RU"/>
              </w:rPr>
            </w:pPr>
          </w:p>
        </w:tc>
        <w:tc>
          <w:tcPr>
            <w:tcW w:w="3544" w:type="dxa"/>
          </w:tcPr>
          <w:p w14:paraId="588A19F2" w14:textId="3F57E0EB"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51238AC" w14:textId="59E5FC7F" w:rsidR="00AA2E7E" w:rsidRPr="00D30F2D" w:rsidRDefault="00AA2E7E" w:rsidP="00EF2F3E">
            <w:pPr>
              <w:ind w:firstLine="0"/>
              <w:contextualSpacing/>
              <w:jc w:val="center"/>
              <w:rPr>
                <w:sz w:val="24"/>
                <w:szCs w:val="24"/>
              </w:rPr>
            </w:pPr>
            <w:r>
              <w:rPr>
                <w:sz w:val="24"/>
                <w:szCs w:val="24"/>
              </w:rPr>
              <w:t>2045</w:t>
            </w:r>
          </w:p>
        </w:tc>
        <w:tc>
          <w:tcPr>
            <w:tcW w:w="2407" w:type="dxa"/>
            <w:vMerge/>
          </w:tcPr>
          <w:p w14:paraId="6714FD91" w14:textId="77777777" w:rsidR="00AA2E7E" w:rsidRDefault="00AA2E7E" w:rsidP="0029057E">
            <w:pPr>
              <w:ind w:firstLine="0"/>
              <w:contextualSpacing/>
              <w:jc w:val="left"/>
              <w:rPr>
                <w:sz w:val="24"/>
                <w:szCs w:val="24"/>
              </w:rPr>
            </w:pPr>
          </w:p>
        </w:tc>
        <w:tc>
          <w:tcPr>
            <w:tcW w:w="1949" w:type="dxa"/>
            <w:vMerge/>
          </w:tcPr>
          <w:p w14:paraId="2B5090C6" w14:textId="77777777" w:rsidR="00AA2E7E" w:rsidRPr="00C12414" w:rsidRDefault="00AA2E7E" w:rsidP="0029057E">
            <w:pPr>
              <w:ind w:firstLine="0"/>
              <w:jc w:val="left"/>
              <w:rPr>
                <w:rFonts w:eastAsia="Times New Roman"/>
                <w:sz w:val="24"/>
                <w:szCs w:val="24"/>
                <w:lang w:eastAsia="ru-RU"/>
              </w:rPr>
            </w:pPr>
          </w:p>
        </w:tc>
      </w:tr>
      <w:tr w:rsidR="00AA2E7E" w:rsidRPr="00C12414" w14:paraId="1AFB4928" w14:textId="77777777" w:rsidTr="00C76118">
        <w:trPr>
          <w:trHeight w:val="418"/>
        </w:trPr>
        <w:tc>
          <w:tcPr>
            <w:tcW w:w="1001" w:type="dxa"/>
            <w:vMerge w:val="restart"/>
          </w:tcPr>
          <w:p w14:paraId="2A3641B1" w14:textId="50F2028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0072D40F" w14:textId="446654BA" w:rsidR="00AA2E7E" w:rsidRPr="009960E4" w:rsidRDefault="00AA2E7E" w:rsidP="0029057E">
            <w:pPr>
              <w:ind w:firstLine="0"/>
              <w:jc w:val="left"/>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503DF16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361FD57" w14:textId="512C6F94"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1140D584" w14:textId="1EB67CB0"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7F4BD36F"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3B0FA086" w14:textId="77777777" w:rsidTr="00C76118">
        <w:trPr>
          <w:trHeight w:val="418"/>
        </w:trPr>
        <w:tc>
          <w:tcPr>
            <w:tcW w:w="1001" w:type="dxa"/>
            <w:vMerge/>
          </w:tcPr>
          <w:p w14:paraId="27301935" w14:textId="77777777" w:rsidR="00AA2E7E" w:rsidRDefault="00AA2E7E" w:rsidP="0029057E">
            <w:pPr>
              <w:ind w:firstLine="0"/>
              <w:jc w:val="center"/>
              <w:rPr>
                <w:rFonts w:eastAsia="Times New Roman"/>
                <w:sz w:val="24"/>
                <w:szCs w:val="24"/>
                <w:lang w:eastAsia="ru-RU"/>
              </w:rPr>
            </w:pPr>
          </w:p>
        </w:tc>
        <w:tc>
          <w:tcPr>
            <w:tcW w:w="2396" w:type="dxa"/>
            <w:vMerge/>
          </w:tcPr>
          <w:p w14:paraId="7B43C318" w14:textId="77777777" w:rsidR="00AA2E7E" w:rsidRDefault="00AA2E7E" w:rsidP="0029057E">
            <w:pPr>
              <w:ind w:firstLine="0"/>
              <w:jc w:val="left"/>
              <w:rPr>
                <w:rFonts w:eastAsia="Times New Roman"/>
                <w:sz w:val="24"/>
                <w:szCs w:val="24"/>
              </w:rPr>
            </w:pPr>
          </w:p>
        </w:tc>
        <w:tc>
          <w:tcPr>
            <w:tcW w:w="3544" w:type="dxa"/>
          </w:tcPr>
          <w:p w14:paraId="71A05C70" w14:textId="6B87E04B"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007241B" w14:textId="4E89E38B"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Магистральная улица районного значения № 1 (деревня Малое Верево на участке от автомобильной дороги федерального значения </w:t>
            </w:r>
            <w:r>
              <w:rPr>
                <w:rFonts w:eastAsia="Times New Roman"/>
                <w:sz w:val="24"/>
                <w:szCs w:val="24"/>
                <w:lang w:eastAsia="ru-RU"/>
              </w:rPr>
              <w:t>Р-23 «Псков» до планируемой к строительству автомобильной дороги местного (районного) значения с условным наименованием «Продолжение западного обхода г. Гатчина» в створе Гатчинской улицы</w:t>
            </w:r>
            <w:r>
              <w:rPr>
                <w:rFonts w:eastAsia="Times New Roman"/>
                <w:sz w:val="24"/>
                <w:szCs w:val="24"/>
              </w:rPr>
              <w:t>)</w:t>
            </w:r>
          </w:p>
        </w:tc>
        <w:tc>
          <w:tcPr>
            <w:tcW w:w="2407" w:type="dxa"/>
            <w:vMerge/>
          </w:tcPr>
          <w:p w14:paraId="1D00FD8C" w14:textId="77777777" w:rsidR="00AA2E7E" w:rsidRDefault="00AA2E7E" w:rsidP="0029057E">
            <w:pPr>
              <w:ind w:firstLine="0"/>
              <w:jc w:val="left"/>
              <w:rPr>
                <w:sz w:val="24"/>
                <w:szCs w:val="24"/>
              </w:rPr>
            </w:pPr>
          </w:p>
        </w:tc>
        <w:tc>
          <w:tcPr>
            <w:tcW w:w="1949" w:type="dxa"/>
            <w:vMerge/>
          </w:tcPr>
          <w:p w14:paraId="4A0BA040" w14:textId="77777777" w:rsidR="00AA2E7E" w:rsidRPr="00C12414" w:rsidRDefault="00AA2E7E" w:rsidP="0029057E">
            <w:pPr>
              <w:ind w:firstLine="0"/>
              <w:jc w:val="left"/>
              <w:rPr>
                <w:rFonts w:eastAsia="Times New Roman"/>
                <w:sz w:val="24"/>
                <w:szCs w:val="24"/>
                <w:lang w:eastAsia="ru-RU"/>
              </w:rPr>
            </w:pPr>
          </w:p>
        </w:tc>
      </w:tr>
      <w:tr w:rsidR="00AA2E7E" w:rsidRPr="00C12414" w14:paraId="6E76633A" w14:textId="77777777" w:rsidTr="00BF2BCD">
        <w:trPr>
          <w:trHeight w:val="60"/>
        </w:trPr>
        <w:tc>
          <w:tcPr>
            <w:tcW w:w="1001" w:type="dxa"/>
            <w:vMerge/>
          </w:tcPr>
          <w:p w14:paraId="0F60BD59" w14:textId="77777777" w:rsidR="00AA2E7E" w:rsidRDefault="00AA2E7E" w:rsidP="0029057E">
            <w:pPr>
              <w:ind w:firstLine="0"/>
              <w:jc w:val="center"/>
              <w:rPr>
                <w:rFonts w:eastAsia="Times New Roman"/>
                <w:sz w:val="24"/>
                <w:szCs w:val="24"/>
                <w:lang w:eastAsia="ru-RU"/>
              </w:rPr>
            </w:pPr>
          </w:p>
        </w:tc>
        <w:tc>
          <w:tcPr>
            <w:tcW w:w="2396" w:type="dxa"/>
            <w:vMerge/>
          </w:tcPr>
          <w:p w14:paraId="0D4CA673" w14:textId="77777777" w:rsidR="00AA2E7E" w:rsidRDefault="00AA2E7E" w:rsidP="0029057E">
            <w:pPr>
              <w:ind w:firstLine="0"/>
              <w:jc w:val="left"/>
              <w:rPr>
                <w:rFonts w:eastAsia="Times New Roman"/>
                <w:sz w:val="24"/>
                <w:szCs w:val="24"/>
              </w:rPr>
            </w:pPr>
          </w:p>
        </w:tc>
        <w:tc>
          <w:tcPr>
            <w:tcW w:w="3544" w:type="dxa"/>
          </w:tcPr>
          <w:p w14:paraId="509A3636" w14:textId="56B47FDA"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471E8471" w14:textId="27DB946D" w:rsidR="00AA2E7E" w:rsidRPr="00C12414" w:rsidRDefault="00D30700" w:rsidP="00EF2F3E">
            <w:pPr>
              <w:ind w:firstLine="0"/>
              <w:jc w:val="center"/>
              <w:rPr>
                <w:rFonts w:eastAsia="Times New Roman"/>
                <w:sz w:val="24"/>
                <w:szCs w:val="24"/>
                <w:lang w:eastAsia="ru-RU"/>
              </w:rPr>
            </w:pPr>
            <w:r>
              <w:rPr>
                <w:rFonts w:eastAsia="Times New Roman"/>
                <w:sz w:val="24"/>
                <w:szCs w:val="24"/>
                <w:lang w:eastAsia="ru-RU"/>
              </w:rPr>
              <w:t>2,51</w:t>
            </w:r>
          </w:p>
        </w:tc>
        <w:tc>
          <w:tcPr>
            <w:tcW w:w="2407" w:type="dxa"/>
            <w:vMerge/>
          </w:tcPr>
          <w:p w14:paraId="78CBC02F" w14:textId="77777777" w:rsidR="00AA2E7E" w:rsidRDefault="00AA2E7E" w:rsidP="0029057E">
            <w:pPr>
              <w:ind w:firstLine="0"/>
              <w:jc w:val="left"/>
              <w:rPr>
                <w:sz w:val="24"/>
                <w:szCs w:val="24"/>
              </w:rPr>
            </w:pPr>
          </w:p>
        </w:tc>
        <w:tc>
          <w:tcPr>
            <w:tcW w:w="1949" w:type="dxa"/>
            <w:vMerge/>
          </w:tcPr>
          <w:p w14:paraId="3B98C2CF" w14:textId="77777777" w:rsidR="00AA2E7E" w:rsidRPr="00C12414" w:rsidRDefault="00AA2E7E" w:rsidP="0029057E">
            <w:pPr>
              <w:ind w:firstLine="0"/>
              <w:jc w:val="left"/>
              <w:rPr>
                <w:rFonts w:eastAsia="Times New Roman"/>
                <w:sz w:val="24"/>
                <w:szCs w:val="24"/>
                <w:lang w:eastAsia="ru-RU"/>
              </w:rPr>
            </w:pPr>
          </w:p>
        </w:tc>
      </w:tr>
      <w:tr w:rsidR="00AA2E7E" w:rsidRPr="00C12414" w14:paraId="7D98FE2C" w14:textId="77777777" w:rsidTr="00C76118">
        <w:trPr>
          <w:trHeight w:val="314"/>
        </w:trPr>
        <w:tc>
          <w:tcPr>
            <w:tcW w:w="1001" w:type="dxa"/>
            <w:vMerge/>
          </w:tcPr>
          <w:p w14:paraId="3532328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1C8A128" w14:textId="77777777" w:rsidR="00AA2E7E" w:rsidRDefault="00AA2E7E" w:rsidP="0029057E">
            <w:pPr>
              <w:ind w:firstLine="0"/>
              <w:jc w:val="left"/>
              <w:rPr>
                <w:rFonts w:eastAsia="Times New Roman"/>
                <w:sz w:val="24"/>
                <w:szCs w:val="24"/>
                <w:lang w:eastAsia="ru-RU"/>
              </w:rPr>
            </w:pPr>
          </w:p>
        </w:tc>
        <w:tc>
          <w:tcPr>
            <w:tcW w:w="3544" w:type="dxa"/>
          </w:tcPr>
          <w:p w14:paraId="68DB6601" w14:textId="484EDE73" w:rsidR="00AA2E7E" w:rsidRDefault="00AA2E7E" w:rsidP="0029057E">
            <w:pPr>
              <w:ind w:firstLine="0"/>
              <w:jc w:val="left"/>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43E51279" w14:textId="52C20FDB" w:rsidR="00AA2E7E" w:rsidRPr="00D30F2D" w:rsidRDefault="00AA2E7E" w:rsidP="0029057E">
            <w:pPr>
              <w:ind w:firstLine="0"/>
              <w:contextualSpacing/>
              <w:jc w:val="left"/>
              <w:rPr>
                <w:sz w:val="24"/>
                <w:szCs w:val="24"/>
              </w:rPr>
            </w:pPr>
            <w:r>
              <w:rPr>
                <w:rFonts w:eastAsia="Times New Roman"/>
                <w:sz w:val="24"/>
                <w:szCs w:val="24"/>
                <w:lang w:eastAsia="ru-RU"/>
              </w:rPr>
              <w:t>Транспортно-пешеходная</w:t>
            </w:r>
          </w:p>
        </w:tc>
        <w:tc>
          <w:tcPr>
            <w:tcW w:w="2407" w:type="dxa"/>
            <w:vMerge/>
          </w:tcPr>
          <w:p w14:paraId="46028B31" w14:textId="77777777" w:rsidR="00AA2E7E" w:rsidRDefault="00AA2E7E" w:rsidP="0029057E">
            <w:pPr>
              <w:ind w:firstLine="0"/>
              <w:contextualSpacing/>
              <w:jc w:val="left"/>
              <w:rPr>
                <w:sz w:val="24"/>
                <w:szCs w:val="24"/>
              </w:rPr>
            </w:pPr>
          </w:p>
        </w:tc>
        <w:tc>
          <w:tcPr>
            <w:tcW w:w="1949" w:type="dxa"/>
            <w:vMerge/>
          </w:tcPr>
          <w:p w14:paraId="6AA2AB78" w14:textId="77777777" w:rsidR="00AA2E7E" w:rsidRPr="00C12414" w:rsidRDefault="00AA2E7E" w:rsidP="0029057E">
            <w:pPr>
              <w:ind w:firstLine="0"/>
              <w:jc w:val="left"/>
              <w:rPr>
                <w:rFonts w:eastAsia="Times New Roman"/>
                <w:sz w:val="24"/>
                <w:szCs w:val="24"/>
                <w:lang w:eastAsia="ru-RU"/>
              </w:rPr>
            </w:pPr>
          </w:p>
        </w:tc>
      </w:tr>
      <w:tr w:rsidR="00AA2E7E" w:rsidRPr="00C12414" w14:paraId="7E0122E1" w14:textId="77777777" w:rsidTr="00C76118">
        <w:trPr>
          <w:trHeight w:val="59"/>
        </w:trPr>
        <w:tc>
          <w:tcPr>
            <w:tcW w:w="1001" w:type="dxa"/>
            <w:vMerge/>
          </w:tcPr>
          <w:p w14:paraId="715BC72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8F530CF" w14:textId="77777777" w:rsidR="00AA2E7E" w:rsidRDefault="00AA2E7E" w:rsidP="0029057E">
            <w:pPr>
              <w:ind w:firstLine="0"/>
              <w:jc w:val="left"/>
              <w:rPr>
                <w:rFonts w:eastAsia="Times New Roman"/>
                <w:sz w:val="24"/>
                <w:szCs w:val="24"/>
                <w:lang w:eastAsia="ru-RU"/>
              </w:rPr>
            </w:pPr>
          </w:p>
        </w:tc>
        <w:tc>
          <w:tcPr>
            <w:tcW w:w="3544" w:type="dxa"/>
          </w:tcPr>
          <w:p w14:paraId="215E7434"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3F9CC429" w14:textId="565252C1" w:rsidR="00AA2E7E" w:rsidRPr="00985318" w:rsidRDefault="00AA2E7E" w:rsidP="00EF2F3E">
            <w:pPr>
              <w:ind w:firstLine="0"/>
              <w:contextualSpacing/>
              <w:jc w:val="center"/>
              <w:rPr>
                <w:rFonts w:eastAsia="Times New Roman"/>
                <w:sz w:val="24"/>
                <w:szCs w:val="24"/>
              </w:rPr>
            </w:pPr>
            <w:r>
              <w:rPr>
                <w:rFonts w:eastAsia="Times New Roman"/>
                <w:sz w:val="24"/>
                <w:szCs w:val="24"/>
              </w:rPr>
              <w:t>60</w:t>
            </w:r>
          </w:p>
        </w:tc>
        <w:tc>
          <w:tcPr>
            <w:tcW w:w="2407" w:type="dxa"/>
            <w:vMerge/>
          </w:tcPr>
          <w:p w14:paraId="7C1E277E" w14:textId="77777777" w:rsidR="00AA2E7E" w:rsidRDefault="00AA2E7E" w:rsidP="0029057E">
            <w:pPr>
              <w:ind w:firstLine="0"/>
              <w:contextualSpacing/>
              <w:jc w:val="left"/>
              <w:rPr>
                <w:sz w:val="24"/>
                <w:szCs w:val="24"/>
              </w:rPr>
            </w:pPr>
          </w:p>
        </w:tc>
        <w:tc>
          <w:tcPr>
            <w:tcW w:w="1949" w:type="dxa"/>
            <w:vMerge/>
          </w:tcPr>
          <w:p w14:paraId="2BDDFB5F" w14:textId="77777777" w:rsidR="00AA2E7E" w:rsidRPr="00C12414" w:rsidRDefault="00AA2E7E" w:rsidP="0029057E">
            <w:pPr>
              <w:ind w:firstLine="0"/>
              <w:jc w:val="left"/>
              <w:rPr>
                <w:rFonts w:eastAsia="Times New Roman"/>
                <w:sz w:val="24"/>
                <w:szCs w:val="24"/>
                <w:lang w:eastAsia="ru-RU"/>
              </w:rPr>
            </w:pPr>
          </w:p>
        </w:tc>
      </w:tr>
      <w:tr w:rsidR="00AA2E7E" w:rsidRPr="00C12414" w14:paraId="5C1370F9" w14:textId="77777777" w:rsidTr="00C76118">
        <w:trPr>
          <w:trHeight w:val="59"/>
        </w:trPr>
        <w:tc>
          <w:tcPr>
            <w:tcW w:w="1001" w:type="dxa"/>
            <w:vMerge/>
          </w:tcPr>
          <w:p w14:paraId="0CA41AD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EA72CFC" w14:textId="77777777" w:rsidR="00AA2E7E" w:rsidRDefault="00AA2E7E" w:rsidP="0029057E">
            <w:pPr>
              <w:ind w:firstLine="0"/>
              <w:jc w:val="left"/>
              <w:rPr>
                <w:rFonts w:eastAsia="Times New Roman"/>
                <w:sz w:val="24"/>
                <w:szCs w:val="24"/>
                <w:lang w:eastAsia="ru-RU"/>
              </w:rPr>
            </w:pPr>
          </w:p>
        </w:tc>
        <w:tc>
          <w:tcPr>
            <w:tcW w:w="3544" w:type="dxa"/>
          </w:tcPr>
          <w:p w14:paraId="3E7588D4"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E0EF938"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3,5</w:t>
            </w:r>
          </w:p>
        </w:tc>
        <w:tc>
          <w:tcPr>
            <w:tcW w:w="2407" w:type="dxa"/>
            <w:vMerge/>
          </w:tcPr>
          <w:p w14:paraId="5F7BA8C4" w14:textId="77777777" w:rsidR="00AA2E7E" w:rsidRDefault="00AA2E7E" w:rsidP="0029057E">
            <w:pPr>
              <w:ind w:firstLine="0"/>
              <w:contextualSpacing/>
              <w:jc w:val="left"/>
              <w:rPr>
                <w:sz w:val="24"/>
                <w:szCs w:val="24"/>
              </w:rPr>
            </w:pPr>
          </w:p>
        </w:tc>
        <w:tc>
          <w:tcPr>
            <w:tcW w:w="1949" w:type="dxa"/>
            <w:vMerge/>
          </w:tcPr>
          <w:p w14:paraId="260655B9" w14:textId="77777777" w:rsidR="00AA2E7E" w:rsidRPr="00C12414" w:rsidRDefault="00AA2E7E" w:rsidP="0029057E">
            <w:pPr>
              <w:ind w:firstLine="0"/>
              <w:jc w:val="left"/>
              <w:rPr>
                <w:rFonts w:eastAsia="Times New Roman"/>
                <w:sz w:val="24"/>
                <w:szCs w:val="24"/>
                <w:lang w:eastAsia="ru-RU"/>
              </w:rPr>
            </w:pPr>
          </w:p>
        </w:tc>
      </w:tr>
      <w:tr w:rsidR="00AA2E7E" w:rsidRPr="00C12414" w14:paraId="54D5B48B" w14:textId="77777777" w:rsidTr="00C76118">
        <w:trPr>
          <w:trHeight w:val="584"/>
        </w:trPr>
        <w:tc>
          <w:tcPr>
            <w:tcW w:w="1001" w:type="dxa"/>
            <w:vMerge/>
          </w:tcPr>
          <w:p w14:paraId="70E1E75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57490C8" w14:textId="77777777" w:rsidR="00AA2E7E" w:rsidRDefault="00AA2E7E" w:rsidP="0029057E">
            <w:pPr>
              <w:ind w:firstLine="0"/>
              <w:jc w:val="left"/>
              <w:rPr>
                <w:rFonts w:eastAsia="Times New Roman"/>
                <w:sz w:val="24"/>
                <w:szCs w:val="24"/>
                <w:lang w:eastAsia="ru-RU"/>
              </w:rPr>
            </w:pPr>
          </w:p>
        </w:tc>
        <w:tc>
          <w:tcPr>
            <w:tcW w:w="3544" w:type="dxa"/>
          </w:tcPr>
          <w:p w14:paraId="03E30786"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37A4625E"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385E7CF3" w14:textId="77777777" w:rsidR="00AA2E7E" w:rsidRDefault="00AA2E7E" w:rsidP="0029057E">
            <w:pPr>
              <w:ind w:firstLine="0"/>
              <w:contextualSpacing/>
              <w:jc w:val="left"/>
              <w:rPr>
                <w:sz w:val="24"/>
                <w:szCs w:val="24"/>
              </w:rPr>
            </w:pPr>
          </w:p>
        </w:tc>
        <w:tc>
          <w:tcPr>
            <w:tcW w:w="1949" w:type="dxa"/>
            <w:vMerge/>
          </w:tcPr>
          <w:p w14:paraId="1BEC5716" w14:textId="77777777" w:rsidR="00AA2E7E" w:rsidRPr="00C12414" w:rsidRDefault="00AA2E7E" w:rsidP="0029057E">
            <w:pPr>
              <w:ind w:firstLine="0"/>
              <w:jc w:val="left"/>
              <w:rPr>
                <w:rFonts w:eastAsia="Times New Roman"/>
                <w:sz w:val="24"/>
                <w:szCs w:val="24"/>
                <w:lang w:eastAsia="ru-RU"/>
              </w:rPr>
            </w:pPr>
          </w:p>
        </w:tc>
      </w:tr>
      <w:tr w:rsidR="00AA2E7E" w:rsidRPr="00C12414" w14:paraId="376FF27E" w14:textId="77777777" w:rsidTr="00C76118">
        <w:trPr>
          <w:trHeight w:val="387"/>
        </w:trPr>
        <w:tc>
          <w:tcPr>
            <w:tcW w:w="1001" w:type="dxa"/>
            <w:vMerge/>
          </w:tcPr>
          <w:p w14:paraId="257C124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3D55F0C" w14:textId="77777777" w:rsidR="00AA2E7E" w:rsidRDefault="00AA2E7E" w:rsidP="0029057E">
            <w:pPr>
              <w:ind w:firstLine="0"/>
              <w:jc w:val="left"/>
              <w:rPr>
                <w:rFonts w:eastAsia="Times New Roman"/>
                <w:sz w:val="24"/>
                <w:szCs w:val="24"/>
                <w:lang w:eastAsia="ru-RU"/>
              </w:rPr>
            </w:pPr>
          </w:p>
        </w:tc>
        <w:tc>
          <w:tcPr>
            <w:tcW w:w="3544" w:type="dxa"/>
          </w:tcPr>
          <w:p w14:paraId="4BAC0682"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21827714"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251F098B" w14:textId="77777777" w:rsidR="00AA2E7E" w:rsidRDefault="00AA2E7E" w:rsidP="0029057E">
            <w:pPr>
              <w:ind w:firstLine="0"/>
              <w:contextualSpacing/>
              <w:jc w:val="left"/>
              <w:rPr>
                <w:sz w:val="24"/>
                <w:szCs w:val="24"/>
              </w:rPr>
            </w:pPr>
          </w:p>
        </w:tc>
        <w:tc>
          <w:tcPr>
            <w:tcW w:w="1949" w:type="dxa"/>
            <w:vMerge/>
          </w:tcPr>
          <w:p w14:paraId="32BDD3B7" w14:textId="77777777" w:rsidR="00AA2E7E" w:rsidRPr="00C12414" w:rsidRDefault="00AA2E7E" w:rsidP="0029057E">
            <w:pPr>
              <w:ind w:firstLine="0"/>
              <w:jc w:val="left"/>
              <w:rPr>
                <w:rFonts w:eastAsia="Times New Roman"/>
                <w:sz w:val="24"/>
                <w:szCs w:val="24"/>
                <w:lang w:eastAsia="ru-RU"/>
              </w:rPr>
            </w:pPr>
          </w:p>
        </w:tc>
      </w:tr>
      <w:tr w:rsidR="00AA2E7E" w:rsidRPr="00C12414" w14:paraId="150A60C2" w14:textId="77777777" w:rsidTr="00C76118">
        <w:trPr>
          <w:trHeight w:val="387"/>
        </w:trPr>
        <w:tc>
          <w:tcPr>
            <w:tcW w:w="1001" w:type="dxa"/>
            <w:vMerge/>
          </w:tcPr>
          <w:p w14:paraId="7F3FF49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396C887" w14:textId="77777777" w:rsidR="00AA2E7E" w:rsidRDefault="00AA2E7E" w:rsidP="0029057E">
            <w:pPr>
              <w:ind w:firstLine="0"/>
              <w:jc w:val="left"/>
              <w:rPr>
                <w:rFonts w:eastAsia="Times New Roman"/>
                <w:sz w:val="24"/>
                <w:szCs w:val="24"/>
                <w:lang w:eastAsia="ru-RU"/>
              </w:rPr>
            </w:pPr>
          </w:p>
        </w:tc>
        <w:tc>
          <w:tcPr>
            <w:tcW w:w="3544" w:type="dxa"/>
          </w:tcPr>
          <w:p w14:paraId="5A97B922" w14:textId="1A833B5A"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09A6423E" w14:textId="3788B1E7" w:rsidR="00AA2E7E" w:rsidRDefault="00AA2E7E" w:rsidP="00EF2F3E">
            <w:pPr>
              <w:ind w:firstLine="0"/>
              <w:contextualSpacing/>
              <w:jc w:val="center"/>
              <w:rPr>
                <w:rFonts w:eastAsia="Times New Roman"/>
                <w:sz w:val="24"/>
                <w:szCs w:val="24"/>
              </w:rPr>
            </w:pPr>
            <w:r>
              <w:rPr>
                <w:sz w:val="24"/>
                <w:szCs w:val="24"/>
              </w:rPr>
              <w:t>4</w:t>
            </w:r>
          </w:p>
        </w:tc>
        <w:tc>
          <w:tcPr>
            <w:tcW w:w="2407" w:type="dxa"/>
            <w:vMerge/>
          </w:tcPr>
          <w:p w14:paraId="4A4805C9" w14:textId="77777777" w:rsidR="00AA2E7E" w:rsidRDefault="00AA2E7E" w:rsidP="0029057E">
            <w:pPr>
              <w:ind w:firstLine="0"/>
              <w:contextualSpacing/>
              <w:jc w:val="left"/>
              <w:rPr>
                <w:sz w:val="24"/>
                <w:szCs w:val="24"/>
              </w:rPr>
            </w:pPr>
          </w:p>
        </w:tc>
        <w:tc>
          <w:tcPr>
            <w:tcW w:w="1949" w:type="dxa"/>
            <w:vMerge/>
          </w:tcPr>
          <w:p w14:paraId="4812D1E0" w14:textId="77777777" w:rsidR="00AA2E7E" w:rsidRPr="00C12414" w:rsidRDefault="00AA2E7E" w:rsidP="0029057E">
            <w:pPr>
              <w:ind w:firstLine="0"/>
              <w:jc w:val="left"/>
              <w:rPr>
                <w:rFonts w:eastAsia="Times New Roman"/>
                <w:sz w:val="24"/>
                <w:szCs w:val="24"/>
                <w:lang w:eastAsia="ru-RU"/>
              </w:rPr>
            </w:pPr>
          </w:p>
        </w:tc>
      </w:tr>
      <w:tr w:rsidR="00AA2E7E" w:rsidRPr="00C12414" w14:paraId="276F9059" w14:textId="77777777" w:rsidTr="00DF4EC1">
        <w:trPr>
          <w:trHeight w:val="60"/>
        </w:trPr>
        <w:tc>
          <w:tcPr>
            <w:tcW w:w="1001" w:type="dxa"/>
            <w:vMerge/>
          </w:tcPr>
          <w:p w14:paraId="2316048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EB9AAB5" w14:textId="77777777" w:rsidR="00AA2E7E" w:rsidRDefault="00AA2E7E" w:rsidP="0029057E">
            <w:pPr>
              <w:ind w:firstLine="0"/>
              <w:jc w:val="left"/>
              <w:rPr>
                <w:rFonts w:eastAsia="Times New Roman"/>
                <w:sz w:val="24"/>
                <w:szCs w:val="24"/>
                <w:lang w:eastAsia="ru-RU"/>
              </w:rPr>
            </w:pPr>
          </w:p>
        </w:tc>
        <w:tc>
          <w:tcPr>
            <w:tcW w:w="3544" w:type="dxa"/>
          </w:tcPr>
          <w:p w14:paraId="53D6A38A" w14:textId="7F904552"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6C4CD167" w14:textId="5CC069FA"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5A0A4850" w14:textId="77777777" w:rsidR="00AA2E7E" w:rsidRDefault="00AA2E7E" w:rsidP="0029057E">
            <w:pPr>
              <w:ind w:firstLine="0"/>
              <w:contextualSpacing/>
              <w:jc w:val="left"/>
              <w:rPr>
                <w:sz w:val="24"/>
                <w:szCs w:val="24"/>
              </w:rPr>
            </w:pPr>
          </w:p>
        </w:tc>
        <w:tc>
          <w:tcPr>
            <w:tcW w:w="1949" w:type="dxa"/>
            <w:vMerge/>
          </w:tcPr>
          <w:p w14:paraId="5785147B" w14:textId="77777777" w:rsidR="00AA2E7E" w:rsidRPr="00C12414" w:rsidRDefault="00AA2E7E" w:rsidP="0029057E">
            <w:pPr>
              <w:ind w:firstLine="0"/>
              <w:jc w:val="left"/>
              <w:rPr>
                <w:rFonts w:eastAsia="Times New Roman"/>
                <w:sz w:val="24"/>
                <w:szCs w:val="24"/>
                <w:lang w:eastAsia="ru-RU"/>
              </w:rPr>
            </w:pPr>
          </w:p>
        </w:tc>
      </w:tr>
      <w:tr w:rsidR="00AA2E7E" w:rsidRPr="00C12414" w14:paraId="76948ED3" w14:textId="77777777" w:rsidTr="00DF4EC1">
        <w:trPr>
          <w:trHeight w:val="60"/>
        </w:trPr>
        <w:tc>
          <w:tcPr>
            <w:tcW w:w="1001" w:type="dxa"/>
            <w:vMerge/>
          </w:tcPr>
          <w:p w14:paraId="5CB68B8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213F6B6" w14:textId="77777777" w:rsidR="00AA2E7E" w:rsidRDefault="00AA2E7E" w:rsidP="0029057E">
            <w:pPr>
              <w:ind w:firstLine="0"/>
              <w:jc w:val="left"/>
              <w:rPr>
                <w:rFonts w:eastAsia="Times New Roman"/>
                <w:sz w:val="24"/>
                <w:szCs w:val="24"/>
                <w:lang w:eastAsia="ru-RU"/>
              </w:rPr>
            </w:pPr>
          </w:p>
        </w:tc>
        <w:tc>
          <w:tcPr>
            <w:tcW w:w="3544" w:type="dxa"/>
          </w:tcPr>
          <w:p w14:paraId="32EC8C32" w14:textId="2C911E4F"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7CB191B" w14:textId="1DAF5C12" w:rsidR="00AA2E7E" w:rsidRPr="00D30F2D" w:rsidRDefault="00AA2E7E" w:rsidP="00EF2F3E">
            <w:pPr>
              <w:ind w:firstLine="0"/>
              <w:contextualSpacing/>
              <w:jc w:val="center"/>
              <w:rPr>
                <w:sz w:val="24"/>
                <w:szCs w:val="24"/>
              </w:rPr>
            </w:pPr>
            <w:r>
              <w:rPr>
                <w:sz w:val="24"/>
                <w:szCs w:val="24"/>
              </w:rPr>
              <w:t>2045</w:t>
            </w:r>
          </w:p>
        </w:tc>
        <w:tc>
          <w:tcPr>
            <w:tcW w:w="2407" w:type="dxa"/>
            <w:vMerge/>
          </w:tcPr>
          <w:p w14:paraId="058EEA78" w14:textId="77777777" w:rsidR="00AA2E7E" w:rsidRDefault="00AA2E7E" w:rsidP="0029057E">
            <w:pPr>
              <w:ind w:firstLine="0"/>
              <w:contextualSpacing/>
              <w:jc w:val="left"/>
              <w:rPr>
                <w:sz w:val="24"/>
                <w:szCs w:val="24"/>
              </w:rPr>
            </w:pPr>
          </w:p>
        </w:tc>
        <w:tc>
          <w:tcPr>
            <w:tcW w:w="1949" w:type="dxa"/>
            <w:vMerge/>
          </w:tcPr>
          <w:p w14:paraId="56C59FE9" w14:textId="77777777" w:rsidR="00AA2E7E" w:rsidRPr="00C12414" w:rsidRDefault="00AA2E7E" w:rsidP="0029057E">
            <w:pPr>
              <w:ind w:firstLine="0"/>
              <w:jc w:val="left"/>
              <w:rPr>
                <w:rFonts w:eastAsia="Times New Roman"/>
                <w:sz w:val="24"/>
                <w:szCs w:val="24"/>
                <w:lang w:eastAsia="ru-RU"/>
              </w:rPr>
            </w:pPr>
          </w:p>
        </w:tc>
      </w:tr>
      <w:tr w:rsidR="00AA2E7E" w:rsidRPr="00C12414" w14:paraId="12BE15F0" w14:textId="77777777" w:rsidTr="00C76118">
        <w:trPr>
          <w:trHeight w:val="418"/>
        </w:trPr>
        <w:tc>
          <w:tcPr>
            <w:tcW w:w="1001" w:type="dxa"/>
            <w:vMerge w:val="restart"/>
          </w:tcPr>
          <w:p w14:paraId="24784C6A" w14:textId="45FEB890"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3373D548" w14:textId="77777777" w:rsidR="004C2C6B" w:rsidRDefault="004C2C6B" w:rsidP="004C2C6B">
            <w:pPr>
              <w:ind w:firstLine="0"/>
              <w:jc w:val="left"/>
              <w:rPr>
                <w:rFonts w:eastAsia="Times New Roman"/>
                <w:sz w:val="24"/>
                <w:szCs w:val="24"/>
              </w:rPr>
            </w:pPr>
            <w:r>
              <w:rPr>
                <w:rFonts w:eastAsia="Times New Roman"/>
                <w:sz w:val="24"/>
                <w:szCs w:val="24"/>
              </w:rPr>
              <w:t>Улицы и дороги местного значения</w:t>
            </w:r>
          </w:p>
          <w:p w14:paraId="36184E4F" w14:textId="5D6CD6A8" w:rsidR="00AA2E7E" w:rsidRPr="009960E4" w:rsidRDefault="00AA2E7E" w:rsidP="0029057E">
            <w:pPr>
              <w:ind w:firstLine="0"/>
              <w:jc w:val="left"/>
              <w:rPr>
                <w:rFonts w:eastAsia="Times New Roman"/>
                <w:sz w:val="24"/>
                <w:szCs w:val="24"/>
                <w:lang w:eastAsia="ru-RU"/>
              </w:rPr>
            </w:pPr>
          </w:p>
        </w:tc>
        <w:tc>
          <w:tcPr>
            <w:tcW w:w="3544" w:type="dxa"/>
          </w:tcPr>
          <w:p w14:paraId="5D80F155"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6B73268" w14:textId="68427E1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2D15822B" w14:textId="4AE5DB42"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2D2F82EA"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060B4BD" w14:textId="77777777" w:rsidTr="00C76118">
        <w:trPr>
          <w:trHeight w:val="418"/>
        </w:trPr>
        <w:tc>
          <w:tcPr>
            <w:tcW w:w="1001" w:type="dxa"/>
            <w:vMerge/>
          </w:tcPr>
          <w:p w14:paraId="6BBEB54B" w14:textId="77777777" w:rsidR="00AA2E7E" w:rsidRDefault="00AA2E7E" w:rsidP="0029057E">
            <w:pPr>
              <w:ind w:firstLine="0"/>
              <w:jc w:val="center"/>
              <w:rPr>
                <w:rFonts w:eastAsia="Times New Roman"/>
                <w:sz w:val="24"/>
                <w:szCs w:val="24"/>
                <w:lang w:eastAsia="ru-RU"/>
              </w:rPr>
            </w:pPr>
          </w:p>
        </w:tc>
        <w:tc>
          <w:tcPr>
            <w:tcW w:w="2396" w:type="dxa"/>
            <w:vMerge/>
          </w:tcPr>
          <w:p w14:paraId="0E3DE6A0" w14:textId="77777777" w:rsidR="00AA2E7E" w:rsidRDefault="00AA2E7E" w:rsidP="0029057E">
            <w:pPr>
              <w:ind w:firstLine="0"/>
              <w:jc w:val="left"/>
              <w:rPr>
                <w:rFonts w:eastAsia="Times New Roman"/>
                <w:sz w:val="24"/>
                <w:szCs w:val="24"/>
              </w:rPr>
            </w:pPr>
          </w:p>
        </w:tc>
        <w:tc>
          <w:tcPr>
            <w:tcW w:w="3544" w:type="dxa"/>
          </w:tcPr>
          <w:p w14:paraId="77C53CA6" w14:textId="737A1EA5"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4B492CE" w14:textId="04669CB2" w:rsidR="00AA2E7E" w:rsidRPr="00C12414" w:rsidRDefault="004C2C6B" w:rsidP="0029057E">
            <w:pPr>
              <w:ind w:firstLine="0"/>
              <w:jc w:val="left"/>
              <w:rPr>
                <w:rFonts w:eastAsia="Times New Roman"/>
                <w:sz w:val="24"/>
                <w:szCs w:val="24"/>
                <w:lang w:eastAsia="ru-RU"/>
              </w:rPr>
            </w:pPr>
            <w:r>
              <w:rPr>
                <w:rFonts w:eastAsia="Times New Roman"/>
                <w:sz w:val="24"/>
                <w:szCs w:val="24"/>
              </w:rPr>
              <w:t>Улица в зоне жилой застройки</w:t>
            </w:r>
            <w:r w:rsidR="00AA2E7E">
              <w:rPr>
                <w:rFonts w:eastAsia="Times New Roman"/>
                <w:sz w:val="24"/>
                <w:szCs w:val="24"/>
              </w:rPr>
              <w:t xml:space="preserve"> №</w:t>
            </w:r>
            <w:r>
              <w:rPr>
                <w:rFonts w:eastAsia="Times New Roman"/>
                <w:sz w:val="24"/>
                <w:szCs w:val="24"/>
              </w:rPr>
              <w:t xml:space="preserve"> 9</w:t>
            </w:r>
            <w:r w:rsidR="00AA2E7E">
              <w:rPr>
                <w:rFonts w:eastAsia="Times New Roman"/>
                <w:sz w:val="24"/>
                <w:szCs w:val="24"/>
              </w:rPr>
              <w:t xml:space="preserve"> (деревня Малое Верево, восточнее </w:t>
            </w:r>
            <w:r w:rsidR="00AA2E7E">
              <w:rPr>
                <w:rFonts w:eastAsia="Times New Roman"/>
                <w:sz w:val="24"/>
                <w:szCs w:val="24"/>
                <w:lang w:eastAsia="ru-RU"/>
              </w:rPr>
              <w:t>автомобильной дороги федерального значения Р-23 «Псков»</w:t>
            </w:r>
            <w:r w:rsidR="00AA2E7E">
              <w:rPr>
                <w:rFonts w:eastAsia="Times New Roman"/>
                <w:sz w:val="24"/>
                <w:szCs w:val="24"/>
              </w:rPr>
              <w:t>)</w:t>
            </w:r>
          </w:p>
        </w:tc>
        <w:tc>
          <w:tcPr>
            <w:tcW w:w="2407" w:type="dxa"/>
            <w:vMerge/>
          </w:tcPr>
          <w:p w14:paraId="7E70D541" w14:textId="77777777" w:rsidR="00AA2E7E" w:rsidRDefault="00AA2E7E" w:rsidP="0029057E">
            <w:pPr>
              <w:ind w:firstLine="0"/>
              <w:jc w:val="left"/>
              <w:rPr>
                <w:sz w:val="24"/>
                <w:szCs w:val="24"/>
              </w:rPr>
            </w:pPr>
          </w:p>
        </w:tc>
        <w:tc>
          <w:tcPr>
            <w:tcW w:w="1949" w:type="dxa"/>
            <w:vMerge/>
          </w:tcPr>
          <w:p w14:paraId="49B21872" w14:textId="77777777" w:rsidR="00AA2E7E" w:rsidRPr="00C12414" w:rsidRDefault="00AA2E7E" w:rsidP="0029057E">
            <w:pPr>
              <w:ind w:firstLine="0"/>
              <w:jc w:val="left"/>
              <w:rPr>
                <w:rFonts w:eastAsia="Times New Roman"/>
                <w:sz w:val="24"/>
                <w:szCs w:val="24"/>
                <w:lang w:eastAsia="ru-RU"/>
              </w:rPr>
            </w:pPr>
          </w:p>
        </w:tc>
      </w:tr>
      <w:tr w:rsidR="00AA2E7E" w:rsidRPr="00C12414" w14:paraId="160D1B6D" w14:textId="77777777" w:rsidTr="00BF2BCD">
        <w:trPr>
          <w:trHeight w:val="60"/>
        </w:trPr>
        <w:tc>
          <w:tcPr>
            <w:tcW w:w="1001" w:type="dxa"/>
            <w:vMerge/>
          </w:tcPr>
          <w:p w14:paraId="16064AA4" w14:textId="77777777" w:rsidR="00AA2E7E" w:rsidRDefault="00AA2E7E" w:rsidP="0029057E">
            <w:pPr>
              <w:ind w:firstLine="0"/>
              <w:jc w:val="center"/>
              <w:rPr>
                <w:rFonts w:eastAsia="Times New Roman"/>
                <w:sz w:val="24"/>
                <w:szCs w:val="24"/>
                <w:lang w:eastAsia="ru-RU"/>
              </w:rPr>
            </w:pPr>
          </w:p>
        </w:tc>
        <w:tc>
          <w:tcPr>
            <w:tcW w:w="2396" w:type="dxa"/>
            <w:vMerge/>
          </w:tcPr>
          <w:p w14:paraId="0A6A33B3" w14:textId="77777777" w:rsidR="00AA2E7E" w:rsidRDefault="00AA2E7E" w:rsidP="0029057E">
            <w:pPr>
              <w:ind w:firstLine="0"/>
              <w:jc w:val="left"/>
              <w:rPr>
                <w:rFonts w:eastAsia="Times New Roman"/>
                <w:sz w:val="24"/>
                <w:szCs w:val="24"/>
              </w:rPr>
            </w:pPr>
          </w:p>
        </w:tc>
        <w:tc>
          <w:tcPr>
            <w:tcW w:w="3544" w:type="dxa"/>
          </w:tcPr>
          <w:p w14:paraId="274DFD65" w14:textId="2EF691B0"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5FEDB56" w14:textId="4F75F490" w:rsidR="00AA2E7E" w:rsidRPr="00C12414" w:rsidRDefault="00D30700" w:rsidP="00EF2F3E">
            <w:pPr>
              <w:ind w:firstLine="0"/>
              <w:jc w:val="center"/>
              <w:rPr>
                <w:rFonts w:eastAsia="Times New Roman"/>
                <w:sz w:val="24"/>
                <w:szCs w:val="24"/>
                <w:lang w:eastAsia="ru-RU"/>
              </w:rPr>
            </w:pPr>
            <w:r>
              <w:rPr>
                <w:rFonts w:eastAsia="Times New Roman"/>
                <w:sz w:val="24"/>
                <w:szCs w:val="24"/>
                <w:lang w:eastAsia="ru-RU"/>
              </w:rPr>
              <w:t>2,44</w:t>
            </w:r>
          </w:p>
        </w:tc>
        <w:tc>
          <w:tcPr>
            <w:tcW w:w="2407" w:type="dxa"/>
            <w:vMerge/>
          </w:tcPr>
          <w:p w14:paraId="4D3175AA" w14:textId="77777777" w:rsidR="00AA2E7E" w:rsidRDefault="00AA2E7E" w:rsidP="0029057E">
            <w:pPr>
              <w:ind w:firstLine="0"/>
              <w:jc w:val="left"/>
              <w:rPr>
                <w:sz w:val="24"/>
                <w:szCs w:val="24"/>
              </w:rPr>
            </w:pPr>
          </w:p>
        </w:tc>
        <w:tc>
          <w:tcPr>
            <w:tcW w:w="1949" w:type="dxa"/>
            <w:vMerge/>
          </w:tcPr>
          <w:p w14:paraId="7D7BEBAC" w14:textId="77777777" w:rsidR="00AA2E7E" w:rsidRPr="00C12414" w:rsidRDefault="00AA2E7E" w:rsidP="0029057E">
            <w:pPr>
              <w:ind w:firstLine="0"/>
              <w:jc w:val="left"/>
              <w:rPr>
                <w:rFonts w:eastAsia="Times New Roman"/>
                <w:sz w:val="24"/>
                <w:szCs w:val="24"/>
                <w:lang w:eastAsia="ru-RU"/>
              </w:rPr>
            </w:pPr>
          </w:p>
        </w:tc>
      </w:tr>
      <w:tr w:rsidR="004C2C6B" w:rsidRPr="00C12414" w14:paraId="68850EB6" w14:textId="77777777" w:rsidTr="00C76118">
        <w:trPr>
          <w:trHeight w:val="314"/>
        </w:trPr>
        <w:tc>
          <w:tcPr>
            <w:tcW w:w="1001" w:type="dxa"/>
            <w:vMerge/>
          </w:tcPr>
          <w:p w14:paraId="215C643E" w14:textId="77777777" w:rsidR="004C2C6B" w:rsidRPr="00C12414" w:rsidRDefault="004C2C6B" w:rsidP="004C2C6B">
            <w:pPr>
              <w:ind w:firstLine="0"/>
              <w:jc w:val="center"/>
              <w:rPr>
                <w:rFonts w:eastAsia="Times New Roman"/>
                <w:sz w:val="24"/>
                <w:szCs w:val="24"/>
                <w:lang w:eastAsia="ru-RU"/>
              </w:rPr>
            </w:pPr>
          </w:p>
        </w:tc>
        <w:tc>
          <w:tcPr>
            <w:tcW w:w="2396" w:type="dxa"/>
            <w:vMerge/>
          </w:tcPr>
          <w:p w14:paraId="707E6002" w14:textId="77777777" w:rsidR="004C2C6B" w:rsidRDefault="004C2C6B" w:rsidP="004C2C6B">
            <w:pPr>
              <w:ind w:firstLine="0"/>
              <w:jc w:val="left"/>
              <w:rPr>
                <w:rFonts w:eastAsia="Times New Roman"/>
                <w:sz w:val="24"/>
                <w:szCs w:val="24"/>
                <w:lang w:eastAsia="ru-RU"/>
              </w:rPr>
            </w:pPr>
          </w:p>
        </w:tc>
        <w:tc>
          <w:tcPr>
            <w:tcW w:w="3544" w:type="dxa"/>
          </w:tcPr>
          <w:p w14:paraId="3B36237D" w14:textId="5EAE1E31" w:rsidR="004C2C6B" w:rsidRDefault="004C2C6B" w:rsidP="004C2C6B">
            <w:pPr>
              <w:ind w:firstLine="0"/>
              <w:jc w:val="left"/>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26FC4881" w14:textId="6A4C8D01" w:rsidR="004C2C6B" w:rsidRPr="00D30F2D" w:rsidRDefault="004C2C6B" w:rsidP="004C2C6B">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37764B64" w14:textId="77777777" w:rsidR="004C2C6B" w:rsidRDefault="004C2C6B" w:rsidP="004C2C6B">
            <w:pPr>
              <w:ind w:firstLine="0"/>
              <w:contextualSpacing/>
              <w:jc w:val="left"/>
              <w:rPr>
                <w:sz w:val="24"/>
                <w:szCs w:val="24"/>
              </w:rPr>
            </w:pPr>
          </w:p>
        </w:tc>
        <w:tc>
          <w:tcPr>
            <w:tcW w:w="1949" w:type="dxa"/>
            <w:vMerge/>
          </w:tcPr>
          <w:p w14:paraId="5036FC97" w14:textId="77777777" w:rsidR="004C2C6B" w:rsidRPr="00C12414" w:rsidRDefault="004C2C6B" w:rsidP="004C2C6B">
            <w:pPr>
              <w:ind w:firstLine="0"/>
              <w:jc w:val="left"/>
              <w:rPr>
                <w:rFonts w:eastAsia="Times New Roman"/>
                <w:sz w:val="24"/>
                <w:szCs w:val="24"/>
                <w:lang w:eastAsia="ru-RU"/>
              </w:rPr>
            </w:pPr>
          </w:p>
        </w:tc>
      </w:tr>
      <w:tr w:rsidR="00AA2E7E" w:rsidRPr="00C12414" w14:paraId="3477EEC8" w14:textId="77777777" w:rsidTr="00C76118">
        <w:trPr>
          <w:trHeight w:val="59"/>
        </w:trPr>
        <w:tc>
          <w:tcPr>
            <w:tcW w:w="1001" w:type="dxa"/>
            <w:vMerge/>
          </w:tcPr>
          <w:p w14:paraId="53923E7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C747AEF" w14:textId="77777777" w:rsidR="00AA2E7E" w:rsidRDefault="00AA2E7E" w:rsidP="0029057E">
            <w:pPr>
              <w:ind w:firstLine="0"/>
              <w:jc w:val="left"/>
              <w:rPr>
                <w:rFonts w:eastAsia="Times New Roman"/>
                <w:sz w:val="24"/>
                <w:szCs w:val="24"/>
                <w:lang w:eastAsia="ru-RU"/>
              </w:rPr>
            </w:pPr>
          </w:p>
        </w:tc>
        <w:tc>
          <w:tcPr>
            <w:tcW w:w="3544" w:type="dxa"/>
          </w:tcPr>
          <w:p w14:paraId="0B9CF2C7"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F1A6881" w14:textId="1BBED79C" w:rsidR="00AA2E7E" w:rsidRPr="00985318" w:rsidRDefault="008F78A8" w:rsidP="00EF2F3E">
            <w:pPr>
              <w:ind w:firstLine="0"/>
              <w:contextualSpacing/>
              <w:jc w:val="center"/>
              <w:rPr>
                <w:rFonts w:eastAsia="Times New Roman"/>
                <w:sz w:val="24"/>
                <w:szCs w:val="24"/>
              </w:rPr>
            </w:pPr>
            <w:r>
              <w:rPr>
                <w:rFonts w:eastAsia="Times New Roman"/>
                <w:sz w:val="24"/>
                <w:szCs w:val="24"/>
              </w:rPr>
              <w:t>40</w:t>
            </w:r>
          </w:p>
        </w:tc>
        <w:tc>
          <w:tcPr>
            <w:tcW w:w="2407" w:type="dxa"/>
            <w:vMerge/>
          </w:tcPr>
          <w:p w14:paraId="5327D6C8" w14:textId="77777777" w:rsidR="00AA2E7E" w:rsidRDefault="00AA2E7E" w:rsidP="0029057E">
            <w:pPr>
              <w:ind w:firstLine="0"/>
              <w:contextualSpacing/>
              <w:jc w:val="left"/>
              <w:rPr>
                <w:sz w:val="24"/>
                <w:szCs w:val="24"/>
              </w:rPr>
            </w:pPr>
          </w:p>
        </w:tc>
        <w:tc>
          <w:tcPr>
            <w:tcW w:w="1949" w:type="dxa"/>
            <w:vMerge/>
          </w:tcPr>
          <w:p w14:paraId="3A67A028" w14:textId="77777777" w:rsidR="00AA2E7E" w:rsidRPr="00C12414" w:rsidRDefault="00AA2E7E" w:rsidP="0029057E">
            <w:pPr>
              <w:ind w:firstLine="0"/>
              <w:jc w:val="left"/>
              <w:rPr>
                <w:rFonts w:eastAsia="Times New Roman"/>
                <w:sz w:val="24"/>
                <w:szCs w:val="24"/>
                <w:lang w:eastAsia="ru-RU"/>
              </w:rPr>
            </w:pPr>
          </w:p>
        </w:tc>
      </w:tr>
      <w:tr w:rsidR="00AA2E7E" w:rsidRPr="00C12414" w14:paraId="12B73F6A" w14:textId="77777777" w:rsidTr="00C76118">
        <w:trPr>
          <w:trHeight w:val="59"/>
        </w:trPr>
        <w:tc>
          <w:tcPr>
            <w:tcW w:w="1001" w:type="dxa"/>
            <w:vMerge/>
          </w:tcPr>
          <w:p w14:paraId="781036B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110C076" w14:textId="77777777" w:rsidR="00AA2E7E" w:rsidRDefault="00AA2E7E" w:rsidP="0029057E">
            <w:pPr>
              <w:ind w:firstLine="0"/>
              <w:jc w:val="left"/>
              <w:rPr>
                <w:rFonts w:eastAsia="Times New Roman"/>
                <w:sz w:val="24"/>
                <w:szCs w:val="24"/>
                <w:lang w:eastAsia="ru-RU"/>
              </w:rPr>
            </w:pPr>
          </w:p>
        </w:tc>
        <w:tc>
          <w:tcPr>
            <w:tcW w:w="3544" w:type="dxa"/>
          </w:tcPr>
          <w:p w14:paraId="1AB43394"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0E2B7DE6" w14:textId="47B05905" w:rsidR="00AA2E7E" w:rsidRPr="00985318" w:rsidRDefault="00AA2E7E" w:rsidP="00EF2F3E">
            <w:pPr>
              <w:ind w:firstLine="0"/>
              <w:contextualSpacing/>
              <w:jc w:val="center"/>
              <w:rPr>
                <w:rFonts w:eastAsia="Times New Roman"/>
                <w:sz w:val="24"/>
                <w:szCs w:val="24"/>
              </w:rPr>
            </w:pPr>
            <w:r>
              <w:rPr>
                <w:rFonts w:eastAsia="Times New Roman"/>
                <w:sz w:val="24"/>
                <w:szCs w:val="24"/>
              </w:rPr>
              <w:t>3,</w:t>
            </w:r>
            <w:r w:rsidR="004C2C6B">
              <w:rPr>
                <w:rFonts w:eastAsia="Times New Roman"/>
                <w:sz w:val="24"/>
                <w:szCs w:val="24"/>
              </w:rPr>
              <w:t>0</w:t>
            </w:r>
          </w:p>
        </w:tc>
        <w:tc>
          <w:tcPr>
            <w:tcW w:w="2407" w:type="dxa"/>
            <w:vMerge/>
          </w:tcPr>
          <w:p w14:paraId="35899ED2" w14:textId="77777777" w:rsidR="00AA2E7E" w:rsidRDefault="00AA2E7E" w:rsidP="0029057E">
            <w:pPr>
              <w:ind w:firstLine="0"/>
              <w:contextualSpacing/>
              <w:jc w:val="left"/>
              <w:rPr>
                <w:sz w:val="24"/>
                <w:szCs w:val="24"/>
              </w:rPr>
            </w:pPr>
          </w:p>
        </w:tc>
        <w:tc>
          <w:tcPr>
            <w:tcW w:w="1949" w:type="dxa"/>
            <w:vMerge/>
          </w:tcPr>
          <w:p w14:paraId="7B9EB5F4" w14:textId="77777777" w:rsidR="00AA2E7E" w:rsidRPr="00C12414" w:rsidRDefault="00AA2E7E" w:rsidP="0029057E">
            <w:pPr>
              <w:ind w:firstLine="0"/>
              <w:jc w:val="left"/>
              <w:rPr>
                <w:rFonts w:eastAsia="Times New Roman"/>
                <w:sz w:val="24"/>
                <w:szCs w:val="24"/>
                <w:lang w:eastAsia="ru-RU"/>
              </w:rPr>
            </w:pPr>
          </w:p>
        </w:tc>
      </w:tr>
      <w:tr w:rsidR="00AA2E7E" w:rsidRPr="00C12414" w14:paraId="53402132" w14:textId="77777777" w:rsidTr="00C76118">
        <w:trPr>
          <w:trHeight w:val="584"/>
        </w:trPr>
        <w:tc>
          <w:tcPr>
            <w:tcW w:w="1001" w:type="dxa"/>
            <w:vMerge/>
          </w:tcPr>
          <w:p w14:paraId="1B087D0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FB1663D" w14:textId="77777777" w:rsidR="00AA2E7E" w:rsidRDefault="00AA2E7E" w:rsidP="0029057E">
            <w:pPr>
              <w:ind w:firstLine="0"/>
              <w:jc w:val="left"/>
              <w:rPr>
                <w:rFonts w:eastAsia="Times New Roman"/>
                <w:sz w:val="24"/>
                <w:szCs w:val="24"/>
                <w:lang w:eastAsia="ru-RU"/>
              </w:rPr>
            </w:pPr>
          </w:p>
        </w:tc>
        <w:tc>
          <w:tcPr>
            <w:tcW w:w="3544" w:type="dxa"/>
          </w:tcPr>
          <w:p w14:paraId="43ABECD4"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35A96379"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3E59E65C" w14:textId="77777777" w:rsidR="00AA2E7E" w:rsidRDefault="00AA2E7E" w:rsidP="0029057E">
            <w:pPr>
              <w:ind w:firstLine="0"/>
              <w:contextualSpacing/>
              <w:jc w:val="left"/>
              <w:rPr>
                <w:sz w:val="24"/>
                <w:szCs w:val="24"/>
              </w:rPr>
            </w:pPr>
          </w:p>
        </w:tc>
        <w:tc>
          <w:tcPr>
            <w:tcW w:w="1949" w:type="dxa"/>
            <w:vMerge/>
          </w:tcPr>
          <w:p w14:paraId="19E72341" w14:textId="77777777" w:rsidR="00AA2E7E" w:rsidRPr="00C12414" w:rsidRDefault="00AA2E7E" w:rsidP="0029057E">
            <w:pPr>
              <w:ind w:firstLine="0"/>
              <w:jc w:val="left"/>
              <w:rPr>
                <w:rFonts w:eastAsia="Times New Roman"/>
                <w:sz w:val="24"/>
                <w:szCs w:val="24"/>
                <w:lang w:eastAsia="ru-RU"/>
              </w:rPr>
            </w:pPr>
          </w:p>
        </w:tc>
      </w:tr>
      <w:tr w:rsidR="00AA2E7E" w:rsidRPr="00C12414" w14:paraId="3B706B5E" w14:textId="77777777" w:rsidTr="00C76118">
        <w:trPr>
          <w:trHeight w:val="387"/>
        </w:trPr>
        <w:tc>
          <w:tcPr>
            <w:tcW w:w="1001" w:type="dxa"/>
            <w:vMerge/>
          </w:tcPr>
          <w:p w14:paraId="5E4657E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BA7F3FE" w14:textId="77777777" w:rsidR="00AA2E7E" w:rsidRDefault="00AA2E7E" w:rsidP="0029057E">
            <w:pPr>
              <w:ind w:firstLine="0"/>
              <w:jc w:val="left"/>
              <w:rPr>
                <w:rFonts w:eastAsia="Times New Roman"/>
                <w:sz w:val="24"/>
                <w:szCs w:val="24"/>
                <w:lang w:eastAsia="ru-RU"/>
              </w:rPr>
            </w:pPr>
          </w:p>
        </w:tc>
        <w:tc>
          <w:tcPr>
            <w:tcW w:w="3544" w:type="dxa"/>
          </w:tcPr>
          <w:p w14:paraId="05482966"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3C68E487" w14:textId="77777777" w:rsidR="00AA2E7E" w:rsidRPr="00985318" w:rsidRDefault="00AA2E7E" w:rsidP="00EF2F3E">
            <w:pPr>
              <w:ind w:firstLine="0"/>
              <w:contextualSpacing/>
              <w:jc w:val="center"/>
              <w:rPr>
                <w:rFonts w:eastAsia="Times New Roman"/>
                <w:sz w:val="24"/>
                <w:szCs w:val="24"/>
              </w:rPr>
            </w:pPr>
            <w:r>
              <w:rPr>
                <w:rFonts w:eastAsia="Times New Roman"/>
                <w:sz w:val="24"/>
                <w:szCs w:val="24"/>
              </w:rPr>
              <w:t>2</w:t>
            </w:r>
          </w:p>
        </w:tc>
        <w:tc>
          <w:tcPr>
            <w:tcW w:w="2407" w:type="dxa"/>
            <w:vMerge/>
          </w:tcPr>
          <w:p w14:paraId="1F13EAE8" w14:textId="77777777" w:rsidR="00AA2E7E" w:rsidRDefault="00AA2E7E" w:rsidP="0029057E">
            <w:pPr>
              <w:ind w:firstLine="0"/>
              <w:contextualSpacing/>
              <w:jc w:val="left"/>
              <w:rPr>
                <w:sz w:val="24"/>
                <w:szCs w:val="24"/>
              </w:rPr>
            </w:pPr>
          </w:p>
        </w:tc>
        <w:tc>
          <w:tcPr>
            <w:tcW w:w="1949" w:type="dxa"/>
            <w:vMerge/>
          </w:tcPr>
          <w:p w14:paraId="5A279448" w14:textId="77777777" w:rsidR="00AA2E7E" w:rsidRPr="00C12414" w:rsidRDefault="00AA2E7E" w:rsidP="0029057E">
            <w:pPr>
              <w:ind w:firstLine="0"/>
              <w:jc w:val="left"/>
              <w:rPr>
                <w:rFonts w:eastAsia="Times New Roman"/>
                <w:sz w:val="24"/>
                <w:szCs w:val="24"/>
                <w:lang w:eastAsia="ru-RU"/>
              </w:rPr>
            </w:pPr>
          </w:p>
        </w:tc>
      </w:tr>
      <w:tr w:rsidR="00AA2E7E" w:rsidRPr="00C12414" w14:paraId="6F145D4D" w14:textId="77777777" w:rsidTr="00C76118">
        <w:trPr>
          <w:trHeight w:val="387"/>
        </w:trPr>
        <w:tc>
          <w:tcPr>
            <w:tcW w:w="1001" w:type="dxa"/>
            <w:vMerge/>
          </w:tcPr>
          <w:p w14:paraId="0A6E6A9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8FAC18C" w14:textId="77777777" w:rsidR="00AA2E7E" w:rsidRDefault="00AA2E7E" w:rsidP="0029057E">
            <w:pPr>
              <w:ind w:firstLine="0"/>
              <w:jc w:val="left"/>
              <w:rPr>
                <w:rFonts w:eastAsia="Times New Roman"/>
                <w:sz w:val="24"/>
                <w:szCs w:val="24"/>
                <w:lang w:eastAsia="ru-RU"/>
              </w:rPr>
            </w:pPr>
          </w:p>
        </w:tc>
        <w:tc>
          <w:tcPr>
            <w:tcW w:w="3544" w:type="dxa"/>
          </w:tcPr>
          <w:p w14:paraId="56DFEA48" w14:textId="1D14835C"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672B9E80" w14:textId="78CDF192" w:rsidR="00AA2E7E" w:rsidRDefault="00AA2E7E" w:rsidP="00EF2F3E">
            <w:pPr>
              <w:ind w:firstLine="0"/>
              <w:contextualSpacing/>
              <w:jc w:val="center"/>
              <w:rPr>
                <w:rFonts w:eastAsia="Times New Roman"/>
                <w:sz w:val="24"/>
                <w:szCs w:val="24"/>
              </w:rPr>
            </w:pPr>
            <w:r>
              <w:rPr>
                <w:sz w:val="24"/>
                <w:szCs w:val="24"/>
              </w:rPr>
              <w:t>4</w:t>
            </w:r>
          </w:p>
        </w:tc>
        <w:tc>
          <w:tcPr>
            <w:tcW w:w="2407" w:type="dxa"/>
            <w:vMerge/>
          </w:tcPr>
          <w:p w14:paraId="0F6C863F" w14:textId="77777777" w:rsidR="00AA2E7E" w:rsidRDefault="00AA2E7E" w:rsidP="0029057E">
            <w:pPr>
              <w:ind w:firstLine="0"/>
              <w:contextualSpacing/>
              <w:jc w:val="left"/>
              <w:rPr>
                <w:sz w:val="24"/>
                <w:szCs w:val="24"/>
              </w:rPr>
            </w:pPr>
          </w:p>
        </w:tc>
        <w:tc>
          <w:tcPr>
            <w:tcW w:w="1949" w:type="dxa"/>
            <w:vMerge/>
          </w:tcPr>
          <w:p w14:paraId="5166C806" w14:textId="77777777" w:rsidR="00AA2E7E" w:rsidRPr="00C12414" w:rsidRDefault="00AA2E7E" w:rsidP="0029057E">
            <w:pPr>
              <w:ind w:firstLine="0"/>
              <w:jc w:val="left"/>
              <w:rPr>
                <w:rFonts w:eastAsia="Times New Roman"/>
                <w:sz w:val="24"/>
                <w:szCs w:val="24"/>
                <w:lang w:eastAsia="ru-RU"/>
              </w:rPr>
            </w:pPr>
          </w:p>
        </w:tc>
      </w:tr>
      <w:tr w:rsidR="00AA2E7E" w:rsidRPr="00C12414" w14:paraId="5905B946" w14:textId="77777777" w:rsidTr="00DF4EC1">
        <w:trPr>
          <w:trHeight w:val="60"/>
        </w:trPr>
        <w:tc>
          <w:tcPr>
            <w:tcW w:w="1001" w:type="dxa"/>
            <w:vMerge/>
          </w:tcPr>
          <w:p w14:paraId="737BC31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DF80D8A" w14:textId="77777777" w:rsidR="00AA2E7E" w:rsidRDefault="00AA2E7E" w:rsidP="0029057E">
            <w:pPr>
              <w:ind w:firstLine="0"/>
              <w:jc w:val="left"/>
              <w:rPr>
                <w:rFonts w:eastAsia="Times New Roman"/>
                <w:sz w:val="24"/>
                <w:szCs w:val="24"/>
                <w:lang w:eastAsia="ru-RU"/>
              </w:rPr>
            </w:pPr>
          </w:p>
        </w:tc>
        <w:tc>
          <w:tcPr>
            <w:tcW w:w="3544" w:type="dxa"/>
          </w:tcPr>
          <w:p w14:paraId="602C4C5C" w14:textId="6B6352E4"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1E7A4E8C" w14:textId="5C6FDC61"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552424A1" w14:textId="77777777" w:rsidR="00AA2E7E" w:rsidRDefault="00AA2E7E" w:rsidP="0029057E">
            <w:pPr>
              <w:ind w:firstLine="0"/>
              <w:contextualSpacing/>
              <w:jc w:val="left"/>
              <w:rPr>
                <w:sz w:val="24"/>
                <w:szCs w:val="24"/>
              </w:rPr>
            </w:pPr>
          </w:p>
        </w:tc>
        <w:tc>
          <w:tcPr>
            <w:tcW w:w="1949" w:type="dxa"/>
            <w:vMerge/>
          </w:tcPr>
          <w:p w14:paraId="669E112C" w14:textId="77777777" w:rsidR="00AA2E7E" w:rsidRPr="00C12414" w:rsidRDefault="00AA2E7E" w:rsidP="0029057E">
            <w:pPr>
              <w:ind w:firstLine="0"/>
              <w:jc w:val="left"/>
              <w:rPr>
                <w:rFonts w:eastAsia="Times New Roman"/>
                <w:sz w:val="24"/>
                <w:szCs w:val="24"/>
                <w:lang w:eastAsia="ru-RU"/>
              </w:rPr>
            </w:pPr>
          </w:p>
        </w:tc>
      </w:tr>
      <w:tr w:rsidR="00AA2E7E" w:rsidRPr="00C12414" w14:paraId="75CE1C10" w14:textId="77777777" w:rsidTr="00DF4EC1">
        <w:trPr>
          <w:trHeight w:val="60"/>
        </w:trPr>
        <w:tc>
          <w:tcPr>
            <w:tcW w:w="1001" w:type="dxa"/>
            <w:vMerge/>
          </w:tcPr>
          <w:p w14:paraId="62D3CD7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27F142A" w14:textId="77777777" w:rsidR="00AA2E7E" w:rsidRDefault="00AA2E7E" w:rsidP="0029057E">
            <w:pPr>
              <w:ind w:firstLine="0"/>
              <w:jc w:val="left"/>
              <w:rPr>
                <w:rFonts w:eastAsia="Times New Roman"/>
                <w:sz w:val="24"/>
                <w:szCs w:val="24"/>
                <w:lang w:eastAsia="ru-RU"/>
              </w:rPr>
            </w:pPr>
          </w:p>
        </w:tc>
        <w:tc>
          <w:tcPr>
            <w:tcW w:w="3544" w:type="dxa"/>
          </w:tcPr>
          <w:p w14:paraId="103594B5" w14:textId="522281DE"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296AA8F" w14:textId="0A356A3D" w:rsidR="00AA2E7E" w:rsidRPr="00D30F2D" w:rsidRDefault="00AA2E7E" w:rsidP="00EF2F3E">
            <w:pPr>
              <w:ind w:firstLine="0"/>
              <w:contextualSpacing/>
              <w:jc w:val="center"/>
              <w:rPr>
                <w:sz w:val="24"/>
                <w:szCs w:val="24"/>
              </w:rPr>
            </w:pPr>
            <w:r>
              <w:rPr>
                <w:sz w:val="24"/>
                <w:szCs w:val="24"/>
              </w:rPr>
              <w:t>2045</w:t>
            </w:r>
          </w:p>
        </w:tc>
        <w:tc>
          <w:tcPr>
            <w:tcW w:w="2407" w:type="dxa"/>
            <w:vMerge/>
          </w:tcPr>
          <w:p w14:paraId="191A22BE" w14:textId="77777777" w:rsidR="00AA2E7E" w:rsidRDefault="00AA2E7E" w:rsidP="0029057E">
            <w:pPr>
              <w:ind w:firstLine="0"/>
              <w:contextualSpacing/>
              <w:jc w:val="left"/>
              <w:rPr>
                <w:sz w:val="24"/>
                <w:szCs w:val="24"/>
              </w:rPr>
            </w:pPr>
          </w:p>
        </w:tc>
        <w:tc>
          <w:tcPr>
            <w:tcW w:w="1949" w:type="dxa"/>
            <w:vMerge/>
          </w:tcPr>
          <w:p w14:paraId="1AB390FE" w14:textId="77777777" w:rsidR="00AA2E7E" w:rsidRPr="00C12414" w:rsidRDefault="00AA2E7E" w:rsidP="0029057E">
            <w:pPr>
              <w:ind w:firstLine="0"/>
              <w:jc w:val="left"/>
              <w:rPr>
                <w:rFonts w:eastAsia="Times New Roman"/>
                <w:sz w:val="24"/>
                <w:szCs w:val="24"/>
                <w:lang w:eastAsia="ru-RU"/>
              </w:rPr>
            </w:pPr>
          </w:p>
        </w:tc>
      </w:tr>
      <w:tr w:rsidR="00AA2E7E" w:rsidRPr="00C12414" w14:paraId="74BDDFE8" w14:textId="77777777" w:rsidTr="00C76118">
        <w:trPr>
          <w:trHeight w:val="418"/>
        </w:trPr>
        <w:tc>
          <w:tcPr>
            <w:tcW w:w="1001" w:type="dxa"/>
            <w:vMerge w:val="restart"/>
          </w:tcPr>
          <w:p w14:paraId="284708E2" w14:textId="4F0303C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7</w:t>
            </w:r>
            <w:r w:rsidRPr="00C12414">
              <w:rPr>
                <w:rFonts w:eastAsia="Times New Roman"/>
                <w:sz w:val="24"/>
                <w:szCs w:val="24"/>
                <w:lang w:eastAsia="ru-RU"/>
              </w:rPr>
              <w:t>.</w:t>
            </w:r>
          </w:p>
        </w:tc>
        <w:tc>
          <w:tcPr>
            <w:tcW w:w="2396" w:type="dxa"/>
            <w:vMerge w:val="restart"/>
          </w:tcPr>
          <w:p w14:paraId="482C97EC" w14:textId="4D09F092" w:rsidR="00AA2E7E" w:rsidRPr="009960E4" w:rsidRDefault="00AA2E7E" w:rsidP="0029057E">
            <w:pPr>
              <w:ind w:firstLine="0"/>
              <w:jc w:val="left"/>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71CD200F"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553CBCB" w14:textId="5AABEEF0"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5ABE1DC2" w14:textId="477966B8"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4A8894B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4DE23AD" w14:textId="77777777" w:rsidTr="00C76118">
        <w:trPr>
          <w:trHeight w:val="418"/>
        </w:trPr>
        <w:tc>
          <w:tcPr>
            <w:tcW w:w="1001" w:type="dxa"/>
            <w:vMerge/>
          </w:tcPr>
          <w:p w14:paraId="5854ACFA" w14:textId="77777777" w:rsidR="00AA2E7E" w:rsidRDefault="00AA2E7E" w:rsidP="0029057E">
            <w:pPr>
              <w:ind w:firstLine="0"/>
              <w:jc w:val="center"/>
              <w:rPr>
                <w:rFonts w:eastAsia="Times New Roman"/>
                <w:sz w:val="24"/>
                <w:szCs w:val="24"/>
                <w:lang w:eastAsia="ru-RU"/>
              </w:rPr>
            </w:pPr>
          </w:p>
        </w:tc>
        <w:tc>
          <w:tcPr>
            <w:tcW w:w="2396" w:type="dxa"/>
            <w:vMerge/>
          </w:tcPr>
          <w:p w14:paraId="437CCBAF" w14:textId="77777777" w:rsidR="00AA2E7E" w:rsidRDefault="00AA2E7E" w:rsidP="0029057E">
            <w:pPr>
              <w:ind w:firstLine="0"/>
              <w:jc w:val="left"/>
              <w:rPr>
                <w:rFonts w:eastAsia="Times New Roman"/>
                <w:sz w:val="24"/>
                <w:szCs w:val="24"/>
              </w:rPr>
            </w:pPr>
          </w:p>
        </w:tc>
        <w:tc>
          <w:tcPr>
            <w:tcW w:w="3544" w:type="dxa"/>
          </w:tcPr>
          <w:p w14:paraId="259EE2C0" w14:textId="12D17A6A"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6DA1FC" w14:textId="48775759"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Магистральная улица районного значения № 3 (деревня Малое Верево, северная часть, на участке от автомобильной дороги федерального значения </w:t>
            </w:r>
            <w:r>
              <w:rPr>
                <w:rFonts w:eastAsia="Times New Roman"/>
                <w:sz w:val="24"/>
                <w:szCs w:val="24"/>
                <w:lang w:eastAsia="ru-RU"/>
              </w:rPr>
              <w:t xml:space="preserve">Р-23 «Псков» до планируемой к </w:t>
            </w:r>
            <w:r>
              <w:rPr>
                <w:rFonts w:eastAsia="Times New Roman"/>
                <w:sz w:val="24"/>
                <w:szCs w:val="24"/>
                <w:lang w:eastAsia="ru-RU"/>
              </w:rPr>
              <w:lastRenderedPageBreak/>
              <w:t>строительству автомобильной дороги местного (районного) значения с условным наименованием «Продолжение западного обхода г. Гатчина»</w:t>
            </w:r>
            <w:r>
              <w:rPr>
                <w:rFonts w:eastAsia="Times New Roman"/>
                <w:sz w:val="24"/>
                <w:szCs w:val="24"/>
              </w:rPr>
              <w:t>)</w:t>
            </w:r>
          </w:p>
        </w:tc>
        <w:tc>
          <w:tcPr>
            <w:tcW w:w="2407" w:type="dxa"/>
            <w:vMerge/>
          </w:tcPr>
          <w:p w14:paraId="17EC3045" w14:textId="77777777" w:rsidR="00AA2E7E" w:rsidRDefault="00AA2E7E" w:rsidP="0029057E">
            <w:pPr>
              <w:ind w:firstLine="0"/>
              <w:jc w:val="left"/>
              <w:rPr>
                <w:sz w:val="24"/>
                <w:szCs w:val="24"/>
              </w:rPr>
            </w:pPr>
          </w:p>
        </w:tc>
        <w:tc>
          <w:tcPr>
            <w:tcW w:w="1949" w:type="dxa"/>
            <w:vMerge/>
          </w:tcPr>
          <w:p w14:paraId="5B0473DF" w14:textId="77777777" w:rsidR="00AA2E7E" w:rsidRPr="00C12414" w:rsidRDefault="00AA2E7E" w:rsidP="0029057E">
            <w:pPr>
              <w:ind w:firstLine="0"/>
              <w:jc w:val="left"/>
              <w:rPr>
                <w:rFonts w:eastAsia="Times New Roman"/>
                <w:sz w:val="24"/>
                <w:szCs w:val="24"/>
                <w:lang w:eastAsia="ru-RU"/>
              </w:rPr>
            </w:pPr>
          </w:p>
        </w:tc>
      </w:tr>
      <w:tr w:rsidR="00AA2E7E" w:rsidRPr="00C12414" w14:paraId="0FCB4EFB" w14:textId="77777777" w:rsidTr="00BF2BCD">
        <w:trPr>
          <w:trHeight w:val="60"/>
        </w:trPr>
        <w:tc>
          <w:tcPr>
            <w:tcW w:w="1001" w:type="dxa"/>
            <w:vMerge/>
          </w:tcPr>
          <w:p w14:paraId="70E0DA3D" w14:textId="77777777" w:rsidR="00AA2E7E" w:rsidRDefault="00AA2E7E" w:rsidP="0029057E">
            <w:pPr>
              <w:ind w:firstLine="0"/>
              <w:jc w:val="center"/>
              <w:rPr>
                <w:rFonts w:eastAsia="Times New Roman"/>
                <w:sz w:val="24"/>
                <w:szCs w:val="24"/>
                <w:lang w:eastAsia="ru-RU"/>
              </w:rPr>
            </w:pPr>
          </w:p>
        </w:tc>
        <w:tc>
          <w:tcPr>
            <w:tcW w:w="2396" w:type="dxa"/>
            <w:vMerge/>
          </w:tcPr>
          <w:p w14:paraId="7D214AF8" w14:textId="77777777" w:rsidR="00AA2E7E" w:rsidRDefault="00AA2E7E" w:rsidP="0029057E">
            <w:pPr>
              <w:ind w:firstLine="0"/>
              <w:jc w:val="left"/>
              <w:rPr>
                <w:rFonts w:eastAsia="Times New Roman"/>
                <w:sz w:val="24"/>
                <w:szCs w:val="24"/>
              </w:rPr>
            </w:pPr>
          </w:p>
        </w:tc>
        <w:tc>
          <w:tcPr>
            <w:tcW w:w="3544" w:type="dxa"/>
          </w:tcPr>
          <w:p w14:paraId="01461332" w14:textId="0951F34D"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85B0574" w14:textId="4F34DA9C" w:rsidR="00AA2E7E" w:rsidRPr="00C12414" w:rsidRDefault="00AD1F94" w:rsidP="00531F7E">
            <w:pPr>
              <w:ind w:firstLine="0"/>
              <w:jc w:val="center"/>
              <w:rPr>
                <w:rFonts w:eastAsia="Times New Roman"/>
                <w:sz w:val="24"/>
                <w:szCs w:val="24"/>
                <w:lang w:eastAsia="ru-RU"/>
              </w:rPr>
            </w:pPr>
            <w:r>
              <w:rPr>
                <w:rFonts w:eastAsia="Times New Roman"/>
                <w:sz w:val="24"/>
                <w:szCs w:val="24"/>
                <w:lang w:eastAsia="ru-RU"/>
              </w:rPr>
              <w:t>1,18</w:t>
            </w:r>
          </w:p>
        </w:tc>
        <w:tc>
          <w:tcPr>
            <w:tcW w:w="2407" w:type="dxa"/>
            <w:vMerge/>
          </w:tcPr>
          <w:p w14:paraId="56ED3E5C" w14:textId="77777777" w:rsidR="00AA2E7E" w:rsidRDefault="00AA2E7E" w:rsidP="0029057E">
            <w:pPr>
              <w:ind w:firstLine="0"/>
              <w:jc w:val="left"/>
              <w:rPr>
                <w:sz w:val="24"/>
                <w:szCs w:val="24"/>
              </w:rPr>
            </w:pPr>
          </w:p>
        </w:tc>
        <w:tc>
          <w:tcPr>
            <w:tcW w:w="1949" w:type="dxa"/>
            <w:vMerge/>
          </w:tcPr>
          <w:p w14:paraId="667E212B" w14:textId="77777777" w:rsidR="00AA2E7E" w:rsidRPr="00C12414" w:rsidRDefault="00AA2E7E" w:rsidP="0029057E">
            <w:pPr>
              <w:ind w:firstLine="0"/>
              <w:jc w:val="left"/>
              <w:rPr>
                <w:rFonts w:eastAsia="Times New Roman"/>
                <w:sz w:val="24"/>
                <w:szCs w:val="24"/>
                <w:lang w:eastAsia="ru-RU"/>
              </w:rPr>
            </w:pPr>
          </w:p>
        </w:tc>
      </w:tr>
      <w:tr w:rsidR="00AA2E7E" w:rsidRPr="00C12414" w14:paraId="690E01A7" w14:textId="77777777" w:rsidTr="00C76118">
        <w:trPr>
          <w:trHeight w:val="314"/>
        </w:trPr>
        <w:tc>
          <w:tcPr>
            <w:tcW w:w="1001" w:type="dxa"/>
            <w:vMerge/>
          </w:tcPr>
          <w:p w14:paraId="3343C6A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A291324" w14:textId="77777777" w:rsidR="00AA2E7E" w:rsidRDefault="00AA2E7E" w:rsidP="0029057E">
            <w:pPr>
              <w:ind w:firstLine="0"/>
              <w:jc w:val="left"/>
              <w:rPr>
                <w:rFonts w:eastAsia="Times New Roman"/>
                <w:sz w:val="24"/>
                <w:szCs w:val="24"/>
                <w:lang w:eastAsia="ru-RU"/>
              </w:rPr>
            </w:pPr>
          </w:p>
        </w:tc>
        <w:tc>
          <w:tcPr>
            <w:tcW w:w="3544" w:type="dxa"/>
          </w:tcPr>
          <w:p w14:paraId="24D02C70" w14:textId="2BF5333A" w:rsidR="00AA2E7E" w:rsidRDefault="00AA2E7E" w:rsidP="0029057E">
            <w:pPr>
              <w:ind w:firstLine="0"/>
              <w:jc w:val="left"/>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61458ECA" w14:textId="4A5F35C8" w:rsidR="00AA2E7E" w:rsidRPr="00D30F2D" w:rsidRDefault="00AA2E7E" w:rsidP="0029057E">
            <w:pPr>
              <w:ind w:firstLine="0"/>
              <w:contextualSpacing/>
              <w:jc w:val="left"/>
              <w:rPr>
                <w:sz w:val="24"/>
                <w:szCs w:val="24"/>
              </w:rPr>
            </w:pPr>
            <w:r>
              <w:rPr>
                <w:rFonts w:eastAsia="Times New Roman"/>
                <w:sz w:val="24"/>
                <w:szCs w:val="24"/>
                <w:lang w:eastAsia="ru-RU"/>
              </w:rPr>
              <w:t>Транспортно-пешеходная</w:t>
            </w:r>
          </w:p>
        </w:tc>
        <w:tc>
          <w:tcPr>
            <w:tcW w:w="2407" w:type="dxa"/>
            <w:vMerge/>
          </w:tcPr>
          <w:p w14:paraId="4483CDE0" w14:textId="77777777" w:rsidR="00AA2E7E" w:rsidRDefault="00AA2E7E" w:rsidP="0029057E">
            <w:pPr>
              <w:ind w:firstLine="0"/>
              <w:contextualSpacing/>
              <w:jc w:val="left"/>
              <w:rPr>
                <w:sz w:val="24"/>
                <w:szCs w:val="24"/>
              </w:rPr>
            </w:pPr>
          </w:p>
        </w:tc>
        <w:tc>
          <w:tcPr>
            <w:tcW w:w="1949" w:type="dxa"/>
            <w:vMerge/>
          </w:tcPr>
          <w:p w14:paraId="0F7DD2D5" w14:textId="77777777" w:rsidR="00AA2E7E" w:rsidRPr="00C12414" w:rsidRDefault="00AA2E7E" w:rsidP="0029057E">
            <w:pPr>
              <w:ind w:firstLine="0"/>
              <w:jc w:val="left"/>
              <w:rPr>
                <w:rFonts w:eastAsia="Times New Roman"/>
                <w:sz w:val="24"/>
                <w:szCs w:val="24"/>
                <w:lang w:eastAsia="ru-RU"/>
              </w:rPr>
            </w:pPr>
          </w:p>
        </w:tc>
      </w:tr>
      <w:tr w:rsidR="00AA2E7E" w:rsidRPr="00C12414" w14:paraId="50B471EB" w14:textId="77777777" w:rsidTr="00C76118">
        <w:trPr>
          <w:trHeight w:val="59"/>
        </w:trPr>
        <w:tc>
          <w:tcPr>
            <w:tcW w:w="1001" w:type="dxa"/>
            <w:vMerge/>
          </w:tcPr>
          <w:p w14:paraId="5962606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E19F9A2" w14:textId="77777777" w:rsidR="00AA2E7E" w:rsidRDefault="00AA2E7E" w:rsidP="0029057E">
            <w:pPr>
              <w:ind w:firstLine="0"/>
              <w:jc w:val="left"/>
              <w:rPr>
                <w:rFonts w:eastAsia="Times New Roman"/>
                <w:sz w:val="24"/>
                <w:szCs w:val="24"/>
                <w:lang w:eastAsia="ru-RU"/>
              </w:rPr>
            </w:pPr>
          </w:p>
        </w:tc>
        <w:tc>
          <w:tcPr>
            <w:tcW w:w="3544" w:type="dxa"/>
          </w:tcPr>
          <w:p w14:paraId="358A92FE"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2035FDA1"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60</w:t>
            </w:r>
          </w:p>
        </w:tc>
        <w:tc>
          <w:tcPr>
            <w:tcW w:w="2407" w:type="dxa"/>
            <w:vMerge/>
          </w:tcPr>
          <w:p w14:paraId="524FDDC8" w14:textId="77777777" w:rsidR="00AA2E7E" w:rsidRDefault="00AA2E7E" w:rsidP="0029057E">
            <w:pPr>
              <w:ind w:firstLine="0"/>
              <w:contextualSpacing/>
              <w:jc w:val="left"/>
              <w:rPr>
                <w:sz w:val="24"/>
                <w:szCs w:val="24"/>
              </w:rPr>
            </w:pPr>
          </w:p>
        </w:tc>
        <w:tc>
          <w:tcPr>
            <w:tcW w:w="1949" w:type="dxa"/>
            <w:vMerge/>
          </w:tcPr>
          <w:p w14:paraId="5CFC28C2" w14:textId="77777777" w:rsidR="00AA2E7E" w:rsidRPr="00C12414" w:rsidRDefault="00AA2E7E" w:rsidP="0029057E">
            <w:pPr>
              <w:ind w:firstLine="0"/>
              <w:jc w:val="left"/>
              <w:rPr>
                <w:rFonts w:eastAsia="Times New Roman"/>
                <w:sz w:val="24"/>
                <w:szCs w:val="24"/>
                <w:lang w:eastAsia="ru-RU"/>
              </w:rPr>
            </w:pPr>
          </w:p>
        </w:tc>
      </w:tr>
      <w:tr w:rsidR="00AA2E7E" w:rsidRPr="00C12414" w14:paraId="269E15F2" w14:textId="77777777" w:rsidTr="00C76118">
        <w:trPr>
          <w:trHeight w:val="59"/>
        </w:trPr>
        <w:tc>
          <w:tcPr>
            <w:tcW w:w="1001" w:type="dxa"/>
            <w:vMerge/>
          </w:tcPr>
          <w:p w14:paraId="35831D3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0570F9" w14:textId="77777777" w:rsidR="00AA2E7E" w:rsidRDefault="00AA2E7E" w:rsidP="0029057E">
            <w:pPr>
              <w:ind w:firstLine="0"/>
              <w:jc w:val="left"/>
              <w:rPr>
                <w:rFonts w:eastAsia="Times New Roman"/>
                <w:sz w:val="24"/>
                <w:szCs w:val="24"/>
                <w:lang w:eastAsia="ru-RU"/>
              </w:rPr>
            </w:pPr>
          </w:p>
        </w:tc>
        <w:tc>
          <w:tcPr>
            <w:tcW w:w="3544" w:type="dxa"/>
          </w:tcPr>
          <w:p w14:paraId="25CBC2B2"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14F8F006"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2D1CD9FE" w14:textId="77777777" w:rsidR="00AA2E7E" w:rsidRDefault="00AA2E7E" w:rsidP="0029057E">
            <w:pPr>
              <w:ind w:firstLine="0"/>
              <w:contextualSpacing/>
              <w:jc w:val="left"/>
              <w:rPr>
                <w:sz w:val="24"/>
                <w:szCs w:val="24"/>
              </w:rPr>
            </w:pPr>
          </w:p>
        </w:tc>
        <w:tc>
          <w:tcPr>
            <w:tcW w:w="1949" w:type="dxa"/>
            <w:vMerge/>
          </w:tcPr>
          <w:p w14:paraId="46E3A783" w14:textId="77777777" w:rsidR="00AA2E7E" w:rsidRPr="00C12414" w:rsidRDefault="00AA2E7E" w:rsidP="0029057E">
            <w:pPr>
              <w:ind w:firstLine="0"/>
              <w:jc w:val="left"/>
              <w:rPr>
                <w:rFonts w:eastAsia="Times New Roman"/>
                <w:sz w:val="24"/>
                <w:szCs w:val="24"/>
                <w:lang w:eastAsia="ru-RU"/>
              </w:rPr>
            </w:pPr>
          </w:p>
        </w:tc>
      </w:tr>
      <w:tr w:rsidR="00AA2E7E" w:rsidRPr="00C12414" w14:paraId="26526B17" w14:textId="77777777" w:rsidTr="00C76118">
        <w:trPr>
          <w:trHeight w:val="584"/>
        </w:trPr>
        <w:tc>
          <w:tcPr>
            <w:tcW w:w="1001" w:type="dxa"/>
            <w:vMerge/>
          </w:tcPr>
          <w:p w14:paraId="19BCB81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7EEEF4B" w14:textId="77777777" w:rsidR="00AA2E7E" w:rsidRDefault="00AA2E7E" w:rsidP="0029057E">
            <w:pPr>
              <w:ind w:firstLine="0"/>
              <w:jc w:val="left"/>
              <w:rPr>
                <w:rFonts w:eastAsia="Times New Roman"/>
                <w:sz w:val="24"/>
                <w:szCs w:val="24"/>
                <w:lang w:eastAsia="ru-RU"/>
              </w:rPr>
            </w:pPr>
          </w:p>
        </w:tc>
        <w:tc>
          <w:tcPr>
            <w:tcW w:w="3544" w:type="dxa"/>
          </w:tcPr>
          <w:p w14:paraId="245EFF24"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6B6EDB52"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16E0D16D" w14:textId="77777777" w:rsidR="00AA2E7E" w:rsidRDefault="00AA2E7E" w:rsidP="0029057E">
            <w:pPr>
              <w:ind w:firstLine="0"/>
              <w:contextualSpacing/>
              <w:jc w:val="left"/>
              <w:rPr>
                <w:sz w:val="24"/>
                <w:szCs w:val="24"/>
              </w:rPr>
            </w:pPr>
          </w:p>
        </w:tc>
        <w:tc>
          <w:tcPr>
            <w:tcW w:w="1949" w:type="dxa"/>
            <w:vMerge/>
          </w:tcPr>
          <w:p w14:paraId="49CF0728" w14:textId="77777777" w:rsidR="00AA2E7E" w:rsidRPr="00C12414" w:rsidRDefault="00AA2E7E" w:rsidP="0029057E">
            <w:pPr>
              <w:ind w:firstLine="0"/>
              <w:jc w:val="left"/>
              <w:rPr>
                <w:rFonts w:eastAsia="Times New Roman"/>
                <w:sz w:val="24"/>
                <w:szCs w:val="24"/>
                <w:lang w:eastAsia="ru-RU"/>
              </w:rPr>
            </w:pPr>
          </w:p>
        </w:tc>
      </w:tr>
      <w:tr w:rsidR="00AA2E7E" w:rsidRPr="00C12414" w14:paraId="052B3848" w14:textId="77777777" w:rsidTr="00C76118">
        <w:trPr>
          <w:trHeight w:val="387"/>
        </w:trPr>
        <w:tc>
          <w:tcPr>
            <w:tcW w:w="1001" w:type="dxa"/>
            <w:vMerge/>
          </w:tcPr>
          <w:p w14:paraId="42E317D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D175034" w14:textId="77777777" w:rsidR="00AA2E7E" w:rsidRDefault="00AA2E7E" w:rsidP="0029057E">
            <w:pPr>
              <w:ind w:firstLine="0"/>
              <w:jc w:val="left"/>
              <w:rPr>
                <w:rFonts w:eastAsia="Times New Roman"/>
                <w:sz w:val="24"/>
                <w:szCs w:val="24"/>
                <w:lang w:eastAsia="ru-RU"/>
              </w:rPr>
            </w:pPr>
          </w:p>
        </w:tc>
        <w:tc>
          <w:tcPr>
            <w:tcW w:w="3544" w:type="dxa"/>
          </w:tcPr>
          <w:p w14:paraId="226CA958"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3DA94F43"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2352A352" w14:textId="77777777" w:rsidR="00AA2E7E" w:rsidRDefault="00AA2E7E" w:rsidP="0029057E">
            <w:pPr>
              <w:ind w:firstLine="0"/>
              <w:contextualSpacing/>
              <w:jc w:val="left"/>
              <w:rPr>
                <w:sz w:val="24"/>
                <w:szCs w:val="24"/>
              </w:rPr>
            </w:pPr>
          </w:p>
        </w:tc>
        <w:tc>
          <w:tcPr>
            <w:tcW w:w="1949" w:type="dxa"/>
            <w:vMerge/>
          </w:tcPr>
          <w:p w14:paraId="34503C6F" w14:textId="77777777" w:rsidR="00AA2E7E" w:rsidRPr="00C12414" w:rsidRDefault="00AA2E7E" w:rsidP="0029057E">
            <w:pPr>
              <w:ind w:firstLine="0"/>
              <w:jc w:val="left"/>
              <w:rPr>
                <w:rFonts w:eastAsia="Times New Roman"/>
                <w:sz w:val="24"/>
                <w:szCs w:val="24"/>
                <w:lang w:eastAsia="ru-RU"/>
              </w:rPr>
            </w:pPr>
          </w:p>
        </w:tc>
      </w:tr>
      <w:tr w:rsidR="00AA2E7E" w:rsidRPr="00C12414" w14:paraId="5972CD53" w14:textId="77777777" w:rsidTr="00C76118">
        <w:trPr>
          <w:trHeight w:val="387"/>
        </w:trPr>
        <w:tc>
          <w:tcPr>
            <w:tcW w:w="1001" w:type="dxa"/>
            <w:vMerge/>
          </w:tcPr>
          <w:p w14:paraId="044D4D6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49EFF0C" w14:textId="77777777" w:rsidR="00AA2E7E" w:rsidRDefault="00AA2E7E" w:rsidP="0029057E">
            <w:pPr>
              <w:ind w:firstLine="0"/>
              <w:jc w:val="left"/>
              <w:rPr>
                <w:rFonts w:eastAsia="Times New Roman"/>
                <w:sz w:val="24"/>
                <w:szCs w:val="24"/>
                <w:lang w:eastAsia="ru-RU"/>
              </w:rPr>
            </w:pPr>
          </w:p>
        </w:tc>
        <w:tc>
          <w:tcPr>
            <w:tcW w:w="3544" w:type="dxa"/>
          </w:tcPr>
          <w:p w14:paraId="02AB43A8" w14:textId="37B12535"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7F4F44C4" w14:textId="21ED368D" w:rsidR="00AA2E7E" w:rsidRDefault="00AA2E7E" w:rsidP="00531F7E">
            <w:pPr>
              <w:ind w:firstLine="0"/>
              <w:contextualSpacing/>
              <w:jc w:val="center"/>
              <w:rPr>
                <w:rFonts w:eastAsia="Times New Roman"/>
                <w:sz w:val="24"/>
                <w:szCs w:val="24"/>
              </w:rPr>
            </w:pPr>
            <w:r>
              <w:rPr>
                <w:sz w:val="24"/>
                <w:szCs w:val="24"/>
              </w:rPr>
              <w:t>4</w:t>
            </w:r>
          </w:p>
        </w:tc>
        <w:tc>
          <w:tcPr>
            <w:tcW w:w="2407" w:type="dxa"/>
            <w:vMerge/>
          </w:tcPr>
          <w:p w14:paraId="1F0E1103" w14:textId="77777777" w:rsidR="00AA2E7E" w:rsidRDefault="00AA2E7E" w:rsidP="0029057E">
            <w:pPr>
              <w:ind w:firstLine="0"/>
              <w:contextualSpacing/>
              <w:jc w:val="left"/>
              <w:rPr>
                <w:sz w:val="24"/>
                <w:szCs w:val="24"/>
              </w:rPr>
            </w:pPr>
          </w:p>
        </w:tc>
        <w:tc>
          <w:tcPr>
            <w:tcW w:w="1949" w:type="dxa"/>
            <w:vMerge/>
          </w:tcPr>
          <w:p w14:paraId="79AF6997" w14:textId="77777777" w:rsidR="00AA2E7E" w:rsidRPr="00C12414" w:rsidRDefault="00AA2E7E" w:rsidP="0029057E">
            <w:pPr>
              <w:ind w:firstLine="0"/>
              <w:jc w:val="left"/>
              <w:rPr>
                <w:rFonts w:eastAsia="Times New Roman"/>
                <w:sz w:val="24"/>
                <w:szCs w:val="24"/>
                <w:lang w:eastAsia="ru-RU"/>
              </w:rPr>
            </w:pPr>
          </w:p>
        </w:tc>
      </w:tr>
      <w:tr w:rsidR="00AA2E7E" w:rsidRPr="00C12414" w14:paraId="63FFB6BA" w14:textId="77777777" w:rsidTr="00E57DA4">
        <w:trPr>
          <w:trHeight w:val="60"/>
        </w:trPr>
        <w:tc>
          <w:tcPr>
            <w:tcW w:w="1001" w:type="dxa"/>
            <w:vMerge/>
          </w:tcPr>
          <w:p w14:paraId="7AE9932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DC00E3F" w14:textId="77777777" w:rsidR="00AA2E7E" w:rsidRDefault="00AA2E7E" w:rsidP="0029057E">
            <w:pPr>
              <w:ind w:firstLine="0"/>
              <w:jc w:val="left"/>
              <w:rPr>
                <w:rFonts w:eastAsia="Times New Roman"/>
                <w:sz w:val="24"/>
                <w:szCs w:val="24"/>
                <w:lang w:eastAsia="ru-RU"/>
              </w:rPr>
            </w:pPr>
          </w:p>
        </w:tc>
        <w:tc>
          <w:tcPr>
            <w:tcW w:w="3544" w:type="dxa"/>
          </w:tcPr>
          <w:p w14:paraId="7BEF6C1D" w14:textId="3397CEEB"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B137DA9" w14:textId="61E9EEA0"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25C8903E" w14:textId="77777777" w:rsidR="00AA2E7E" w:rsidRDefault="00AA2E7E" w:rsidP="0029057E">
            <w:pPr>
              <w:ind w:firstLine="0"/>
              <w:contextualSpacing/>
              <w:jc w:val="left"/>
              <w:rPr>
                <w:sz w:val="24"/>
                <w:szCs w:val="24"/>
              </w:rPr>
            </w:pPr>
          </w:p>
        </w:tc>
        <w:tc>
          <w:tcPr>
            <w:tcW w:w="1949" w:type="dxa"/>
            <w:vMerge/>
          </w:tcPr>
          <w:p w14:paraId="1A5257D1" w14:textId="77777777" w:rsidR="00AA2E7E" w:rsidRPr="00C12414" w:rsidRDefault="00AA2E7E" w:rsidP="0029057E">
            <w:pPr>
              <w:ind w:firstLine="0"/>
              <w:jc w:val="left"/>
              <w:rPr>
                <w:rFonts w:eastAsia="Times New Roman"/>
                <w:sz w:val="24"/>
                <w:szCs w:val="24"/>
                <w:lang w:eastAsia="ru-RU"/>
              </w:rPr>
            </w:pPr>
          </w:p>
        </w:tc>
      </w:tr>
      <w:tr w:rsidR="00AA2E7E" w:rsidRPr="00C12414" w14:paraId="360D450B" w14:textId="77777777" w:rsidTr="00E57DA4">
        <w:trPr>
          <w:trHeight w:val="60"/>
        </w:trPr>
        <w:tc>
          <w:tcPr>
            <w:tcW w:w="1001" w:type="dxa"/>
            <w:vMerge/>
          </w:tcPr>
          <w:p w14:paraId="661AE05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01D8708" w14:textId="77777777" w:rsidR="00AA2E7E" w:rsidRDefault="00AA2E7E" w:rsidP="0029057E">
            <w:pPr>
              <w:ind w:firstLine="0"/>
              <w:jc w:val="left"/>
              <w:rPr>
                <w:rFonts w:eastAsia="Times New Roman"/>
                <w:sz w:val="24"/>
                <w:szCs w:val="24"/>
                <w:lang w:eastAsia="ru-RU"/>
              </w:rPr>
            </w:pPr>
          </w:p>
        </w:tc>
        <w:tc>
          <w:tcPr>
            <w:tcW w:w="3544" w:type="dxa"/>
          </w:tcPr>
          <w:p w14:paraId="77D2096E" w14:textId="1AB2E773"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FC0C4C2" w14:textId="4E441550" w:rsidR="00AA2E7E" w:rsidRPr="00D30F2D" w:rsidRDefault="00AA2E7E" w:rsidP="00531F7E">
            <w:pPr>
              <w:ind w:firstLine="0"/>
              <w:contextualSpacing/>
              <w:jc w:val="center"/>
              <w:rPr>
                <w:sz w:val="24"/>
                <w:szCs w:val="24"/>
              </w:rPr>
            </w:pPr>
            <w:r>
              <w:rPr>
                <w:sz w:val="24"/>
                <w:szCs w:val="24"/>
              </w:rPr>
              <w:t>2045</w:t>
            </w:r>
          </w:p>
        </w:tc>
        <w:tc>
          <w:tcPr>
            <w:tcW w:w="2407" w:type="dxa"/>
            <w:vMerge/>
          </w:tcPr>
          <w:p w14:paraId="314933CC" w14:textId="77777777" w:rsidR="00AA2E7E" w:rsidRDefault="00AA2E7E" w:rsidP="0029057E">
            <w:pPr>
              <w:ind w:firstLine="0"/>
              <w:contextualSpacing/>
              <w:jc w:val="left"/>
              <w:rPr>
                <w:sz w:val="24"/>
                <w:szCs w:val="24"/>
              </w:rPr>
            </w:pPr>
          </w:p>
        </w:tc>
        <w:tc>
          <w:tcPr>
            <w:tcW w:w="1949" w:type="dxa"/>
            <w:vMerge/>
          </w:tcPr>
          <w:p w14:paraId="6054F379" w14:textId="77777777" w:rsidR="00AA2E7E" w:rsidRPr="00C12414" w:rsidRDefault="00AA2E7E" w:rsidP="0029057E">
            <w:pPr>
              <w:ind w:firstLine="0"/>
              <w:jc w:val="left"/>
              <w:rPr>
                <w:rFonts w:eastAsia="Times New Roman"/>
                <w:sz w:val="24"/>
                <w:szCs w:val="24"/>
                <w:lang w:eastAsia="ru-RU"/>
              </w:rPr>
            </w:pPr>
          </w:p>
        </w:tc>
      </w:tr>
      <w:tr w:rsidR="00AA2E7E" w:rsidRPr="00C12414" w14:paraId="51BE77C0" w14:textId="77777777" w:rsidTr="00C76118">
        <w:trPr>
          <w:trHeight w:val="418"/>
        </w:trPr>
        <w:tc>
          <w:tcPr>
            <w:tcW w:w="1001" w:type="dxa"/>
            <w:vMerge w:val="restart"/>
          </w:tcPr>
          <w:p w14:paraId="24644C5A" w14:textId="32FA55F4"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8.</w:t>
            </w:r>
          </w:p>
        </w:tc>
        <w:tc>
          <w:tcPr>
            <w:tcW w:w="2396" w:type="dxa"/>
            <w:vMerge w:val="restart"/>
          </w:tcPr>
          <w:p w14:paraId="36D1D9BC" w14:textId="56B1F3B4" w:rsidR="00AA2E7E" w:rsidRPr="009960E4" w:rsidRDefault="00AA2E7E" w:rsidP="0029057E">
            <w:pPr>
              <w:ind w:firstLine="0"/>
              <w:jc w:val="left"/>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2B9ACE40"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CE735A1" w14:textId="7E278A94"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1 и Магистральную улицу районного значения № 3</w:t>
            </w:r>
          </w:p>
        </w:tc>
        <w:tc>
          <w:tcPr>
            <w:tcW w:w="2407" w:type="dxa"/>
            <w:vMerge w:val="restart"/>
          </w:tcPr>
          <w:p w14:paraId="7D014D28" w14:textId="5BC8A42B"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35F9F87C"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70D3167B" w14:textId="77777777" w:rsidTr="00C76118">
        <w:trPr>
          <w:trHeight w:val="418"/>
        </w:trPr>
        <w:tc>
          <w:tcPr>
            <w:tcW w:w="1001" w:type="dxa"/>
            <w:vMerge/>
          </w:tcPr>
          <w:p w14:paraId="48DA449F" w14:textId="77777777" w:rsidR="00AA2E7E" w:rsidRDefault="00AA2E7E" w:rsidP="0029057E">
            <w:pPr>
              <w:ind w:firstLine="0"/>
              <w:jc w:val="center"/>
              <w:rPr>
                <w:rFonts w:eastAsia="Times New Roman"/>
                <w:sz w:val="24"/>
                <w:szCs w:val="24"/>
                <w:lang w:eastAsia="ru-RU"/>
              </w:rPr>
            </w:pPr>
          </w:p>
        </w:tc>
        <w:tc>
          <w:tcPr>
            <w:tcW w:w="2396" w:type="dxa"/>
            <w:vMerge/>
          </w:tcPr>
          <w:p w14:paraId="78875203" w14:textId="77777777" w:rsidR="00AA2E7E" w:rsidRDefault="00AA2E7E" w:rsidP="0029057E">
            <w:pPr>
              <w:ind w:firstLine="0"/>
              <w:jc w:val="left"/>
              <w:rPr>
                <w:rFonts w:eastAsia="Times New Roman"/>
                <w:sz w:val="24"/>
                <w:szCs w:val="24"/>
              </w:rPr>
            </w:pPr>
          </w:p>
        </w:tc>
        <w:tc>
          <w:tcPr>
            <w:tcW w:w="3544" w:type="dxa"/>
          </w:tcPr>
          <w:p w14:paraId="7A623D84" w14:textId="0B9D558D"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5DED7AF" w14:textId="56F24532" w:rsidR="00AA2E7E" w:rsidRPr="00C12414" w:rsidRDefault="00AA2E7E" w:rsidP="0029057E">
            <w:pPr>
              <w:ind w:firstLine="0"/>
              <w:jc w:val="left"/>
              <w:rPr>
                <w:rFonts w:eastAsia="Times New Roman"/>
                <w:sz w:val="24"/>
                <w:szCs w:val="24"/>
              </w:rPr>
            </w:pPr>
            <w:r>
              <w:rPr>
                <w:rFonts w:eastAsia="Times New Roman"/>
                <w:sz w:val="24"/>
                <w:szCs w:val="24"/>
              </w:rPr>
              <w:t xml:space="preserve">Магистральная улица районного значения № 4 (деревня Малое Верево на </w:t>
            </w:r>
            <w:r>
              <w:rPr>
                <w:rFonts w:eastAsia="Times New Roman"/>
                <w:sz w:val="24"/>
                <w:szCs w:val="24"/>
              </w:rPr>
              <w:lastRenderedPageBreak/>
              <w:t>участке между Магистральной улицей</w:t>
            </w:r>
            <w:r>
              <w:rPr>
                <w:rFonts w:eastAsia="Times New Roman"/>
                <w:sz w:val="24"/>
                <w:szCs w:val="24"/>
                <w:lang w:eastAsia="ru-RU"/>
              </w:rPr>
              <w:t xml:space="preserve"> районного значения</w:t>
            </w:r>
            <w:r>
              <w:rPr>
                <w:rFonts w:eastAsia="Times New Roman"/>
                <w:sz w:val="24"/>
                <w:szCs w:val="24"/>
              </w:rPr>
              <w:t xml:space="preserve"> № 1 и Магистральной улицей</w:t>
            </w:r>
            <w:r>
              <w:rPr>
                <w:rFonts w:eastAsia="Times New Roman"/>
                <w:sz w:val="24"/>
                <w:szCs w:val="24"/>
                <w:lang w:eastAsia="ru-RU"/>
              </w:rPr>
              <w:t xml:space="preserve"> районного значения</w:t>
            </w:r>
            <w:r>
              <w:rPr>
                <w:rFonts w:eastAsia="Times New Roman"/>
                <w:sz w:val="24"/>
                <w:szCs w:val="24"/>
              </w:rPr>
              <w:t xml:space="preserve"> № 3)</w:t>
            </w:r>
          </w:p>
        </w:tc>
        <w:tc>
          <w:tcPr>
            <w:tcW w:w="2407" w:type="dxa"/>
            <w:vMerge/>
          </w:tcPr>
          <w:p w14:paraId="7105093F" w14:textId="77777777" w:rsidR="00AA2E7E" w:rsidRDefault="00AA2E7E" w:rsidP="0029057E">
            <w:pPr>
              <w:ind w:firstLine="0"/>
              <w:jc w:val="left"/>
              <w:rPr>
                <w:sz w:val="24"/>
                <w:szCs w:val="24"/>
              </w:rPr>
            </w:pPr>
          </w:p>
        </w:tc>
        <w:tc>
          <w:tcPr>
            <w:tcW w:w="1949" w:type="dxa"/>
            <w:vMerge/>
          </w:tcPr>
          <w:p w14:paraId="6940AA53" w14:textId="77777777" w:rsidR="00AA2E7E" w:rsidRPr="00C12414" w:rsidRDefault="00AA2E7E" w:rsidP="0029057E">
            <w:pPr>
              <w:ind w:firstLine="0"/>
              <w:jc w:val="left"/>
              <w:rPr>
                <w:rFonts w:eastAsia="Times New Roman"/>
                <w:sz w:val="24"/>
                <w:szCs w:val="24"/>
                <w:lang w:eastAsia="ru-RU"/>
              </w:rPr>
            </w:pPr>
          </w:p>
        </w:tc>
      </w:tr>
      <w:tr w:rsidR="00AA2E7E" w:rsidRPr="00C12414" w14:paraId="18664F33" w14:textId="77777777" w:rsidTr="00BF2BCD">
        <w:trPr>
          <w:trHeight w:val="60"/>
        </w:trPr>
        <w:tc>
          <w:tcPr>
            <w:tcW w:w="1001" w:type="dxa"/>
            <w:vMerge/>
          </w:tcPr>
          <w:p w14:paraId="104589AE" w14:textId="77777777" w:rsidR="00AA2E7E" w:rsidRDefault="00AA2E7E" w:rsidP="0029057E">
            <w:pPr>
              <w:ind w:firstLine="0"/>
              <w:jc w:val="center"/>
              <w:rPr>
                <w:rFonts w:eastAsia="Times New Roman"/>
                <w:sz w:val="24"/>
                <w:szCs w:val="24"/>
                <w:lang w:eastAsia="ru-RU"/>
              </w:rPr>
            </w:pPr>
          </w:p>
        </w:tc>
        <w:tc>
          <w:tcPr>
            <w:tcW w:w="2396" w:type="dxa"/>
            <w:vMerge/>
          </w:tcPr>
          <w:p w14:paraId="56BF9919" w14:textId="77777777" w:rsidR="00AA2E7E" w:rsidRDefault="00AA2E7E" w:rsidP="0029057E">
            <w:pPr>
              <w:ind w:firstLine="0"/>
              <w:jc w:val="left"/>
              <w:rPr>
                <w:rFonts w:eastAsia="Times New Roman"/>
                <w:sz w:val="24"/>
                <w:szCs w:val="24"/>
              </w:rPr>
            </w:pPr>
          </w:p>
        </w:tc>
        <w:tc>
          <w:tcPr>
            <w:tcW w:w="3544" w:type="dxa"/>
          </w:tcPr>
          <w:p w14:paraId="0F613977" w14:textId="2DE7AA76"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FE6347E" w14:textId="0B700373" w:rsidR="00AA2E7E" w:rsidRPr="00C12414" w:rsidRDefault="00AD1F94" w:rsidP="00531F7E">
            <w:pPr>
              <w:ind w:firstLine="0"/>
              <w:jc w:val="center"/>
              <w:rPr>
                <w:rFonts w:eastAsia="Times New Roman"/>
                <w:sz w:val="24"/>
                <w:szCs w:val="24"/>
                <w:lang w:eastAsia="ru-RU"/>
              </w:rPr>
            </w:pPr>
            <w:r>
              <w:rPr>
                <w:rFonts w:eastAsia="Times New Roman"/>
                <w:sz w:val="24"/>
                <w:szCs w:val="24"/>
                <w:lang w:eastAsia="ru-RU"/>
              </w:rPr>
              <w:t>1,83</w:t>
            </w:r>
          </w:p>
        </w:tc>
        <w:tc>
          <w:tcPr>
            <w:tcW w:w="2407" w:type="dxa"/>
            <w:vMerge/>
          </w:tcPr>
          <w:p w14:paraId="5D788A55" w14:textId="77777777" w:rsidR="00AA2E7E" w:rsidRDefault="00AA2E7E" w:rsidP="0029057E">
            <w:pPr>
              <w:ind w:firstLine="0"/>
              <w:jc w:val="left"/>
              <w:rPr>
                <w:sz w:val="24"/>
                <w:szCs w:val="24"/>
              </w:rPr>
            </w:pPr>
          </w:p>
        </w:tc>
        <w:tc>
          <w:tcPr>
            <w:tcW w:w="1949" w:type="dxa"/>
            <w:vMerge/>
          </w:tcPr>
          <w:p w14:paraId="745FC06F" w14:textId="77777777" w:rsidR="00AA2E7E" w:rsidRPr="00C12414" w:rsidRDefault="00AA2E7E" w:rsidP="0029057E">
            <w:pPr>
              <w:ind w:firstLine="0"/>
              <w:jc w:val="left"/>
              <w:rPr>
                <w:rFonts w:eastAsia="Times New Roman"/>
                <w:sz w:val="24"/>
                <w:szCs w:val="24"/>
                <w:lang w:eastAsia="ru-RU"/>
              </w:rPr>
            </w:pPr>
          </w:p>
        </w:tc>
      </w:tr>
      <w:tr w:rsidR="00AA2E7E" w:rsidRPr="00C12414" w14:paraId="5A994273" w14:textId="77777777" w:rsidTr="00C76118">
        <w:trPr>
          <w:trHeight w:val="314"/>
        </w:trPr>
        <w:tc>
          <w:tcPr>
            <w:tcW w:w="1001" w:type="dxa"/>
            <w:vMerge/>
          </w:tcPr>
          <w:p w14:paraId="1304DE4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CCF7E31" w14:textId="77777777" w:rsidR="00AA2E7E" w:rsidRDefault="00AA2E7E" w:rsidP="0029057E">
            <w:pPr>
              <w:ind w:firstLine="0"/>
              <w:jc w:val="left"/>
              <w:rPr>
                <w:rFonts w:eastAsia="Times New Roman"/>
                <w:sz w:val="24"/>
                <w:szCs w:val="24"/>
                <w:lang w:eastAsia="ru-RU"/>
              </w:rPr>
            </w:pPr>
          </w:p>
        </w:tc>
        <w:tc>
          <w:tcPr>
            <w:tcW w:w="3544" w:type="dxa"/>
          </w:tcPr>
          <w:p w14:paraId="7F28ED12" w14:textId="643251D1" w:rsidR="00AA2E7E" w:rsidRDefault="00AA2E7E" w:rsidP="0029057E">
            <w:pPr>
              <w:ind w:firstLine="0"/>
              <w:jc w:val="left"/>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601BD27C" w14:textId="6EDA05E0" w:rsidR="00AA2E7E" w:rsidRPr="00D30F2D" w:rsidRDefault="00AA2E7E" w:rsidP="0029057E">
            <w:pPr>
              <w:ind w:firstLine="0"/>
              <w:contextualSpacing/>
              <w:jc w:val="left"/>
              <w:rPr>
                <w:sz w:val="24"/>
                <w:szCs w:val="24"/>
              </w:rPr>
            </w:pPr>
            <w:r>
              <w:rPr>
                <w:rFonts w:eastAsia="Times New Roman"/>
                <w:sz w:val="24"/>
                <w:szCs w:val="24"/>
                <w:lang w:eastAsia="ru-RU"/>
              </w:rPr>
              <w:t>Транспортно-пешеходная</w:t>
            </w:r>
          </w:p>
        </w:tc>
        <w:tc>
          <w:tcPr>
            <w:tcW w:w="2407" w:type="dxa"/>
            <w:vMerge/>
          </w:tcPr>
          <w:p w14:paraId="2666BE22" w14:textId="77777777" w:rsidR="00AA2E7E" w:rsidRDefault="00AA2E7E" w:rsidP="0029057E">
            <w:pPr>
              <w:ind w:firstLine="0"/>
              <w:contextualSpacing/>
              <w:jc w:val="left"/>
              <w:rPr>
                <w:sz w:val="24"/>
                <w:szCs w:val="24"/>
              </w:rPr>
            </w:pPr>
          </w:p>
        </w:tc>
        <w:tc>
          <w:tcPr>
            <w:tcW w:w="1949" w:type="dxa"/>
            <w:vMerge/>
          </w:tcPr>
          <w:p w14:paraId="4E98E515" w14:textId="77777777" w:rsidR="00AA2E7E" w:rsidRPr="00C12414" w:rsidRDefault="00AA2E7E" w:rsidP="0029057E">
            <w:pPr>
              <w:ind w:firstLine="0"/>
              <w:jc w:val="left"/>
              <w:rPr>
                <w:rFonts w:eastAsia="Times New Roman"/>
                <w:sz w:val="24"/>
                <w:szCs w:val="24"/>
                <w:lang w:eastAsia="ru-RU"/>
              </w:rPr>
            </w:pPr>
          </w:p>
        </w:tc>
      </w:tr>
      <w:tr w:rsidR="00AA2E7E" w:rsidRPr="00C12414" w14:paraId="4F71968E" w14:textId="77777777" w:rsidTr="00C76118">
        <w:trPr>
          <w:trHeight w:val="59"/>
        </w:trPr>
        <w:tc>
          <w:tcPr>
            <w:tcW w:w="1001" w:type="dxa"/>
            <w:vMerge/>
          </w:tcPr>
          <w:p w14:paraId="44971E3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46F78D9" w14:textId="77777777" w:rsidR="00AA2E7E" w:rsidRDefault="00AA2E7E" w:rsidP="0029057E">
            <w:pPr>
              <w:ind w:firstLine="0"/>
              <w:jc w:val="left"/>
              <w:rPr>
                <w:rFonts w:eastAsia="Times New Roman"/>
                <w:sz w:val="24"/>
                <w:szCs w:val="24"/>
                <w:lang w:eastAsia="ru-RU"/>
              </w:rPr>
            </w:pPr>
          </w:p>
        </w:tc>
        <w:tc>
          <w:tcPr>
            <w:tcW w:w="3544" w:type="dxa"/>
          </w:tcPr>
          <w:p w14:paraId="737C1E9B"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7BAF1139"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60</w:t>
            </w:r>
          </w:p>
        </w:tc>
        <w:tc>
          <w:tcPr>
            <w:tcW w:w="2407" w:type="dxa"/>
            <w:vMerge/>
          </w:tcPr>
          <w:p w14:paraId="0634ADB9" w14:textId="77777777" w:rsidR="00AA2E7E" w:rsidRDefault="00AA2E7E" w:rsidP="0029057E">
            <w:pPr>
              <w:ind w:firstLine="0"/>
              <w:contextualSpacing/>
              <w:jc w:val="left"/>
              <w:rPr>
                <w:sz w:val="24"/>
                <w:szCs w:val="24"/>
              </w:rPr>
            </w:pPr>
          </w:p>
        </w:tc>
        <w:tc>
          <w:tcPr>
            <w:tcW w:w="1949" w:type="dxa"/>
            <w:vMerge/>
          </w:tcPr>
          <w:p w14:paraId="2DF948FB" w14:textId="77777777" w:rsidR="00AA2E7E" w:rsidRPr="00C12414" w:rsidRDefault="00AA2E7E" w:rsidP="0029057E">
            <w:pPr>
              <w:ind w:firstLine="0"/>
              <w:jc w:val="left"/>
              <w:rPr>
                <w:rFonts w:eastAsia="Times New Roman"/>
                <w:sz w:val="24"/>
                <w:szCs w:val="24"/>
                <w:lang w:eastAsia="ru-RU"/>
              </w:rPr>
            </w:pPr>
          </w:p>
        </w:tc>
      </w:tr>
      <w:tr w:rsidR="00AA2E7E" w:rsidRPr="00C12414" w14:paraId="4569BE97" w14:textId="77777777" w:rsidTr="00C76118">
        <w:trPr>
          <w:trHeight w:val="59"/>
        </w:trPr>
        <w:tc>
          <w:tcPr>
            <w:tcW w:w="1001" w:type="dxa"/>
            <w:vMerge/>
          </w:tcPr>
          <w:p w14:paraId="53A9A97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ED718F1" w14:textId="77777777" w:rsidR="00AA2E7E" w:rsidRDefault="00AA2E7E" w:rsidP="0029057E">
            <w:pPr>
              <w:ind w:firstLine="0"/>
              <w:jc w:val="left"/>
              <w:rPr>
                <w:rFonts w:eastAsia="Times New Roman"/>
                <w:sz w:val="24"/>
                <w:szCs w:val="24"/>
                <w:lang w:eastAsia="ru-RU"/>
              </w:rPr>
            </w:pPr>
          </w:p>
        </w:tc>
        <w:tc>
          <w:tcPr>
            <w:tcW w:w="3544" w:type="dxa"/>
          </w:tcPr>
          <w:p w14:paraId="0CE49FCF"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9D37BE7"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01450D23" w14:textId="77777777" w:rsidR="00AA2E7E" w:rsidRDefault="00AA2E7E" w:rsidP="0029057E">
            <w:pPr>
              <w:ind w:firstLine="0"/>
              <w:contextualSpacing/>
              <w:jc w:val="left"/>
              <w:rPr>
                <w:sz w:val="24"/>
                <w:szCs w:val="24"/>
              </w:rPr>
            </w:pPr>
          </w:p>
        </w:tc>
        <w:tc>
          <w:tcPr>
            <w:tcW w:w="1949" w:type="dxa"/>
            <w:vMerge/>
          </w:tcPr>
          <w:p w14:paraId="51159E61" w14:textId="77777777" w:rsidR="00AA2E7E" w:rsidRPr="00C12414" w:rsidRDefault="00AA2E7E" w:rsidP="0029057E">
            <w:pPr>
              <w:ind w:firstLine="0"/>
              <w:jc w:val="left"/>
              <w:rPr>
                <w:rFonts w:eastAsia="Times New Roman"/>
                <w:sz w:val="24"/>
                <w:szCs w:val="24"/>
                <w:lang w:eastAsia="ru-RU"/>
              </w:rPr>
            </w:pPr>
          </w:p>
        </w:tc>
      </w:tr>
      <w:tr w:rsidR="00AA2E7E" w:rsidRPr="00C12414" w14:paraId="717F1E97" w14:textId="77777777" w:rsidTr="00C76118">
        <w:trPr>
          <w:trHeight w:val="584"/>
        </w:trPr>
        <w:tc>
          <w:tcPr>
            <w:tcW w:w="1001" w:type="dxa"/>
            <w:vMerge/>
          </w:tcPr>
          <w:p w14:paraId="04C1738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C79151A" w14:textId="77777777" w:rsidR="00AA2E7E" w:rsidRDefault="00AA2E7E" w:rsidP="0029057E">
            <w:pPr>
              <w:ind w:firstLine="0"/>
              <w:jc w:val="left"/>
              <w:rPr>
                <w:rFonts w:eastAsia="Times New Roman"/>
                <w:sz w:val="24"/>
                <w:szCs w:val="24"/>
                <w:lang w:eastAsia="ru-RU"/>
              </w:rPr>
            </w:pPr>
          </w:p>
        </w:tc>
        <w:tc>
          <w:tcPr>
            <w:tcW w:w="3544" w:type="dxa"/>
          </w:tcPr>
          <w:p w14:paraId="1C2B35E1"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40BEAB64"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6DC1ED13" w14:textId="77777777" w:rsidR="00AA2E7E" w:rsidRDefault="00AA2E7E" w:rsidP="0029057E">
            <w:pPr>
              <w:ind w:firstLine="0"/>
              <w:contextualSpacing/>
              <w:jc w:val="left"/>
              <w:rPr>
                <w:sz w:val="24"/>
                <w:szCs w:val="24"/>
              </w:rPr>
            </w:pPr>
          </w:p>
        </w:tc>
        <w:tc>
          <w:tcPr>
            <w:tcW w:w="1949" w:type="dxa"/>
            <w:vMerge/>
          </w:tcPr>
          <w:p w14:paraId="43B0D243" w14:textId="77777777" w:rsidR="00AA2E7E" w:rsidRPr="00C12414" w:rsidRDefault="00AA2E7E" w:rsidP="0029057E">
            <w:pPr>
              <w:ind w:firstLine="0"/>
              <w:jc w:val="left"/>
              <w:rPr>
                <w:rFonts w:eastAsia="Times New Roman"/>
                <w:sz w:val="24"/>
                <w:szCs w:val="24"/>
                <w:lang w:eastAsia="ru-RU"/>
              </w:rPr>
            </w:pPr>
          </w:p>
        </w:tc>
      </w:tr>
      <w:tr w:rsidR="00AA2E7E" w:rsidRPr="00C12414" w14:paraId="5FF598E0" w14:textId="77777777" w:rsidTr="00C76118">
        <w:trPr>
          <w:trHeight w:val="387"/>
        </w:trPr>
        <w:tc>
          <w:tcPr>
            <w:tcW w:w="1001" w:type="dxa"/>
            <w:vMerge/>
          </w:tcPr>
          <w:p w14:paraId="34C5874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8E3BBE3" w14:textId="77777777" w:rsidR="00AA2E7E" w:rsidRDefault="00AA2E7E" w:rsidP="0029057E">
            <w:pPr>
              <w:ind w:firstLine="0"/>
              <w:jc w:val="left"/>
              <w:rPr>
                <w:rFonts w:eastAsia="Times New Roman"/>
                <w:sz w:val="24"/>
                <w:szCs w:val="24"/>
                <w:lang w:eastAsia="ru-RU"/>
              </w:rPr>
            </w:pPr>
          </w:p>
        </w:tc>
        <w:tc>
          <w:tcPr>
            <w:tcW w:w="3544" w:type="dxa"/>
          </w:tcPr>
          <w:p w14:paraId="73ABA810"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1B5B5B49"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1AC9C189" w14:textId="77777777" w:rsidR="00AA2E7E" w:rsidRDefault="00AA2E7E" w:rsidP="0029057E">
            <w:pPr>
              <w:ind w:firstLine="0"/>
              <w:contextualSpacing/>
              <w:jc w:val="left"/>
              <w:rPr>
                <w:sz w:val="24"/>
                <w:szCs w:val="24"/>
              </w:rPr>
            </w:pPr>
          </w:p>
        </w:tc>
        <w:tc>
          <w:tcPr>
            <w:tcW w:w="1949" w:type="dxa"/>
            <w:vMerge/>
          </w:tcPr>
          <w:p w14:paraId="49125938" w14:textId="77777777" w:rsidR="00AA2E7E" w:rsidRPr="00C12414" w:rsidRDefault="00AA2E7E" w:rsidP="0029057E">
            <w:pPr>
              <w:ind w:firstLine="0"/>
              <w:jc w:val="left"/>
              <w:rPr>
                <w:rFonts w:eastAsia="Times New Roman"/>
                <w:sz w:val="24"/>
                <w:szCs w:val="24"/>
                <w:lang w:eastAsia="ru-RU"/>
              </w:rPr>
            </w:pPr>
          </w:p>
        </w:tc>
      </w:tr>
      <w:tr w:rsidR="00AA2E7E" w:rsidRPr="00C12414" w14:paraId="50C0F2FF" w14:textId="77777777" w:rsidTr="00C76118">
        <w:trPr>
          <w:trHeight w:val="387"/>
        </w:trPr>
        <w:tc>
          <w:tcPr>
            <w:tcW w:w="1001" w:type="dxa"/>
            <w:vMerge/>
          </w:tcPr>
          <w:p w14:paraId="6C55C78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1D38C23" w14:textId="77777777" w:rsidR="00AA2E7E" w:rsidRDefault="00AA2E7E" w:rsidP="0029057E">
            <w:pPr>
              <w:ind w:firstLine="0"/>
              <w:jc w:val="left"/>
              <w:rPr>
                <w:rFonts w:eastAsia="Times New Roman"/>
                <w:sz w:val="24"/>
                <w:szCs w:val="24"/>
                <w:lang w:eastAsia="ru-RU"/>
              </w:rPr>
            </w:pPr>
          </w:p>
        </w:tc>
        <w:tc>
          <w:tcPr>
            <w:tcW w:w="3544" w:type="dxa"/>
          </w:tcPr>
          <w:p w14:paraId="1BB3E053" w14:textId="0CFF88CE"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5EB1A02D" w14:textId="42300421" w:rsidR="00AA2E7E" w:rsidRDefault="00AA2E7E" w:rsidP="00531F7E">
            <w:pPr>
              <w:ind w:firstLine="0"/>
              <w:contextualSpacing/>
              <w:jc w:val="center"/>
              <w:rPr>
                <w:rFonts w:eastAsia="Times New Roman"/>
                <w:sz w:val="24"/>
                <w:szCs w:val="24"/>
              </w:rPr>
            </w:pPr>
            <w:r>
              <w:rPr>
                <w:sz w:val="24"/>
                <w:szCs w:val="24"/>
              </w:rPr>
              <w:t>4</w:t>
            </w:r>
          </w:p>
        </w:tc>
        <w:tc>
          <w:tcPr>
            <w:tcW w:w="2407" w:type="dxa"/>
            <w:vMerge/>
          </w:tcPr>
          <w:p w14:paraId="5F5AB7E3" w14:textId="77777777" w:rsidR="00AA2E7E" w:rsidRDefault="00AA2E7E" w:rsidP="0029057E">
            <w:pPr>
              <w:ind w:firstLine="0"/>
              <w:contextualSpacing/>
              <w:jc w:val="left"/>
              <w:rPr>
                <w:sz w:val="24"/>
                <w:szCs w:val="24"/>
              </w:rPr>
            </w:pPr>
          </w:p>
        </w:tc>
        <w:tc>
          <w:tcPr>
            <w:tcW w:w="1949" w:type="dxa"/>
            <w:vMerge/>
          </w:tcPr>
          <w:p w14:paraId="364D5BA1" w14:textId="77777777" w:rsidR="00AA2E7E" w:rsidRPr="00C12414" w:rsidRDefault="00AA2E7E" w:rsidP="0029057E">
            <w:pPr>
              <w:ind w:firstLine="0"/>
              <w:jc w:val="left"/>
              <w:rPr>
                <w:rFonts w:eastAsia="Times New Roman"/>
                <w:sz w:val="24"/>
                <w:szCs w:val="24"/>
                <w:lang w:eastAsia="ru-RU"/>
              </w:rPr>
            </w:pPr>
          </w:p>
        </w:tc>
      </w:tr>
      <w:tr w:rsidR="00AA2E7E" w:rsidRPr="00C12414" w14:paraId="33B18613" w14:textId="77777777" w:rsidTr="00215213">
        <w:trPr>
          <w:trHeight w:val="60"/>
        </w:trPr>
        <w:tc>
          <w:tcPr>
            <w:tcW w:w="1001" w:type="dxa"/>
            <w:vMerge/>
          </w:tcPr>
          <w:p w14:paraId="5372AAE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113ADAB" w14:textId="77777777" w:rsidR="00AA2E7E" w:rsidRDefault="00AA2E7E" w:rsidP="0029057E">
            <w:pPr>
              <w:ind w:firstLine="0"/>
              <w:jc w:val="left"/>
              <w:rPr>
                <w:rFonts w:eastAsia="Times New Roman"/>
                <w:sz w:val="24"/>
                <w:szCs w:val="24"/>
                <w:lang w:eastAsia="ru-RU"/>
              </w:rPr>
            </w:pPr>
          </w:p>
        </w:tc>
        <w:tc>
          <w:tcPr>
            <w:tcW w:w="3544" w:type="dxa"/>
          </w:tcPr>
          <w:p w14:paraId="1AFA7115" w14:textId="50C566AE"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14D10521" w14:textId="40010790"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31BE75F1" w14:textId="77777777" w:rsidR="00AA2E7E" w:rsidRDefault="00AA2E7E" w:rsidP="0029057E">
            <w:pPr>
              <w:ind w:firstLine="0"/>
              <w:contextualSpacing/>
              <w:jc w:val="left"/>
              <w:rPr>
                <w:sz w:val="24"/>
                <w:szCs w:val="24"/>
              </w:rPr>
            </w:pPr>
          </w:p>
        </w:tc>
        <w:tc>
          <w:tcPr>
            <w:tcW w:w="1949" w:type="dxa"/>
            <w:vMerge/>
          </w:tcPr>
          <w:p w14:paraId="72BF65CE" w14:textId="77777777" w:rsidR="00AA2E7E" w:rsidRPr="00C12414" w:rsidRDefault="00AA2E7E" w:rsidP="0029057E">
            <w:pPr>
              <w:ind w:firstLine="0"/>
              <w:jc w:val="left"/>
              <w:rPr>
                <w:rFonts w:eastAsia="Times New Roman"/>
                <w:sz w:val="24"/>
                <w:szCs w:val="24"/>
                <w:lang w:eastAsia="ru-RU"/>
              </w:rPr>
            </w:pPr>
          </w:p>
        </w:tc>
      </w:tr>
      <w:tr w:rsidR="00AA2E7E" w:rsidRPr="00C12414" w14:paraId="72953F10" w14:textId="77777777" w:rsidTr="00215213">
        <w:trPr>
          <w:trHeight w:val="60"/>
        </w:trPr>
        <w:tc>
          <w:tcPr>
            <w:tcW w:w="1001" w:type="dxa"/>
            <w:vMerge/>
          </w:tcPr>
          <w:p w14:paraId="6BF6B9E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3473F77" w14:textId="77777777" w:rsidR="00AA2E7E" w:rsidRDefault="00AA2E7E" w:rsidP="0029057E">
            <w:pPr>
              <w:ind w:firstLine="0"/>
              <w:jc w:val="left"/>
              <w:rPr>
                <w:rFonts w:eastAsia="Times New Roman"/>
                <w:sz w:val="24"/>
                <w:szCs w:val="24"/>
                <w:lang w:eastAsia="ru-RU"/>
              </w:rPr>
            </w:pPr>
          </w:p>
        </w:tc>
        <w:tc>
          <w:tcPr>
            <w:tcW w:w="3544" w:type="dxa"/>
          </w:tcPr>
          <w:p w14:paraId="0F5AA302" w14:textId="4F9456D2"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32C310F" w14:textId="393014F0" w:rsidR="00AA2E7E" w:rsidRPr="00D30F2D" w:rsidRDefault="00AA2E7E" w:rsidP="00531F7E">
            <w:pPr>
              <w:ind w:firstLine="0"/>
              <w:contextualSpacing/>
              <w:jc w:val="center"/>
              <w:rPr>
                <w:sz w:val="24"/>
                <w:szCs w:val="24"/>
              </w:rPr>
            </w:pPr>
            <w:r>
              <w:rPr>
                <w:sz w:val="24"/>
                <w:szCs w:val="24"/>
              </w:rPr>
              <w:t>2045</w:t>
            </w:r>
          </w:p>
        </w:tc>
        <w:tc>
          <w:tcPr>
            <w:tcW w:w="2407" w:type="dxa"/>
            <w:vMerge/>
          </w:tcPr>
          <w:p w14:paraId="7162E22A" w14:textId="77777777" w:rsidR="00AA2E7E" w:rsidRDefault="00AA2E7E" w:rsidP="0029057E">
            <w:pPr>
              <w:ind w:firstLine="0"/>
              <w:contextualSpacing/>
              <w:jc w:val="left"/>
              <w:rPr>
                <w:sz w:val="24"/>
                <w:szCs w:val="24"/>
              </w:rPr>
            </w:pPr>
          </w:p>
        </w:tc>
        <w:tc>
          <w:tcPr>
            <w:tcW w:w="1949" w:type="dxa"/>
            <w:vMerge/>
          </w:tcPr>
          <w:p w14:paraId="798B5DAA" w14:textId="77777777" w:rsidR="00AA2E7E" w:rsidRPr="00C12414" w:rsidRDefault="00AA2E7E" w:rsidP="0029057E">
            <w:pPr>
              <w:ind w:firstLine="0"/>
              <w:jc w:val="left"/>
              <w:rPr>
                <w:rFonts w:eastAsia="Times New Roman"/>
                <w:sz w:val="24"/>
                <w:szCs w:val="24"/>
                <w:lang w:eastAsia="ru-RU"/>
              </w:rPr>
            </w:pPr>
          </w:p>
        </w:tc>
      </w:tr>
      <w:tr w:rsidR="00AA2E7E" w:rsidRPr="00C12414" w14:paraId="012D1ADE" w14:textId="77777777" w:rsidTr="00C76118">
        <w:trPr>
          <w:trHeight w:val="418"/>
        </w:trPr>
        <w:tc>
          <w:tcPr>
            <w:tcW w:w="1001" w:type="dxa"/>
            <w:vMerge w:val="restart"/>
          </w:tcPr>
          <w:p w14:paraId="036B83EE" w14:textId="6CCA967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9.</w:t>
            </w:r>
          </w:p>
        </w:tc>
        <w:tc>
          <w:tcPr>
            <w:tcW w:w="2396" w:type="dxa"/>
            <w:vMerge w:val="restart"/>
          </w:tcPr>
          <w:p w14:paraId="459DCE77"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4EB10053" w14:textId="1FE59550" w:rsidR="00AA2E7E" w:rsidRPr="009960E4" w:rsidRDefault="00AA2E7E" w:rsidP="0029057E">
            <w:pPr>
              <w:ind w:firstLine="0"/>
              <w:jc w:val="left"/>
              <w:rPr>
                <w:rFonts w:eastAsia="Times New Roman"/>
                <w:sz w:val="24"/>
                <w:szCs w:val="24"/>
                <w:lang w:eastAsia="ru-RU"/>
              </w:rPr>
            </w:pPr>
          </w:p>
        </w:tc>
        <w:tc>
          <w:tcPr>
            <w:tcW w:w="3544" w:type="dxa"/>
          </w:tcPr>
          <w:p w14:paraId="77665933"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C78ECB2"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1 и Магистральную улицу районного значения № 3</w:t>
            </w:r>
          </w:p>
        </w:tc>
        <w:tc>
          <w:tcPr>
            <w:tcW w:w="2407" w:type="dxa"/>
            <w:vMerge w:val="restart"/>
          </w:tcPr>
          <w:p w14:paraId="361D232F" w14:textId="482CC646"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16DB9699"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32480A9A" w14:textId="77777777" w:rsidTr="00C76118">
        <w:trPr>
          <w:trHeight w:val="418"/>
        </w:trPr>
        <w:tc>
          <w:tcPr>
            <w:tcW w:w="1001" w:type="dxa"/>
            <w:vMerge/>
          </w:tcPr>
          <w:p w14:paraId="22315238" w14:textId="77777777" w:rsidR="00AA2E7E" w:rsidRDefault="00AA2E7E" w:rsidP="0029057E">
            <w:pPr>
              <w:ind w:firstLine="0"/>
              <w:jc w:val="center"/>
              <w:rPr>
                <w:rFonts w:eastAsia="Times New Roman"/>
                <w:sz w:val="24"/>
                <w:szCs w:val="24"/>
                <w:lang w:eastAsia="ru-RU"/>
              </w:rPr>
            </w:pPr>
          </w:p>
        </w:tc>
        <w:tc>
          <w:tcPr>
            <w:tcW w:w="2396" w:type="dxa"/>
            <w:vMerge/>
          </w:tcPr>
          <w:p w14:paraId="592BEC15" w14:textId="77777777" w:rsidR="00AA2E7E" w:rsidRDefault="00AA2E7E" w:rsidP="0029057E">
            <w:pPr>
              <w:ind w:firstLine="0"/>
              <w:jc w:val="left"/>
              <w:rPr>
                <w:rFonts w:eastAsia="Times New Roman"/>
                <w:sz w:val="24"/>
                <w:szCs w:val="24"/>
              </w:rPr>
            </w:pPr>
          </w:p>
        </w:tc>
        <w:tc>
          <w:tcPr>
            <w:tcW w:w="3544" w:type="dxa"/>
          </w:tcPr>
          <w:p w14:paraId="050CD53F" w14:textId="6D03481C"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85D8FC7" w14:textId="2E7667E4"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Улица в зоне жилой застройки № 1 (деревня Малое Верево на участке от Магистральной улицы районного значения № 4 до </w:t>
            </w:r>
            <w:r w:rsidRPr="009D558A">
              <w:rPr>
                <w:rFonts w:eastAsia="Times New Roman"/>
                <w:sz w:val="24"/>
                <w:szCs w:val="24"/>
              </w:rPr>
              <w:lastRenderedPageBreak/>
              <w:t>планируем</w:t>
            </w:r>
            <w:r>
              <w:rPr>
                <w:rFonts w:eastAsia="Times New Roman"/>
                <w:sz w:val="24"/>
                <w:szCs w:val="24"/>
              </w:rPr>
              <w:t>ой</w:t>
            </w:r>
            <w:r w:rsidRPr="009D558A">
              <w:rPr>
                <w:rFonts w:eastAsia="Times New Roman"/>
                <w:sz w:val="24"/>
                <w:szCs w:val="24"/>
              </w:rPr>
              <w:t xml:space="preserve"> к строительству автомобильн</w:t>
            </w:r>
            <w:r>
              <w:rPr>
                <w:rFonts w:eastAsia="Times New Roman"/>
                <w:sz w:val="24"/>
                <w:szCs w:val="24"/>
              </w:rPr>
              <w:t>ой</w:t>
            </w:r>
            <w:r w:rsidRPr="009D558A">
              <w:rPr>
                <w:rFonts w:eastAsia="Times New Roman"/>
                <w:sz w:val="24"/>
                <w:szCs w:val="24"/>
              </w:rPr>
              <w:t xml:space="preserve"> дорог</w:t>
            </w:r>
            <w:r>
              <w:rPr>
                <w:rFonts w:eastAsia="Times New Roman"/>
                <w:sz w:val="24"/>
                <w:szCs w:val="24"/>
              </w:rPr>
              <w:t>и</w:t>
            </w:r>
            <w:r w:rsidRPr="009D558A">
              <w:rPr>
                <w:rFonts w:eastAsia="Times New Roman"/>
                <w:sz w:val="24"/>
                <w:szCs w:val="24"/>
              </w:rPr>
              <w:t xml:space="preserve"> местного (районного) значения с условным наименованием «Продолжение западного обхода г. Гатчина»</w:t>
            </w:r>
            <w:r>
              <w:rPr>
                <w:rFonts w:eastAsia="Times New Roman"/>
                <w:sz w:val="24"/>
                <w:szCs w:val="24"/>
              </w:rPr>
              <w:t xml:space="preserve"> ближе к Магистральной улице № 1)</w:t>
            </w:r>
          </w:p>
        </w:tc>
        <w:tc>
          <w:tcPr>
            <w:tcW w:w="2407" w:type="dxa"/>
            <w:vMerge/>
          </w:tcPr>
          <w:p w14:paraId="1861A07C" w14:textId="77777777" w:rsidR="00AA2E7E" w:rsidRDefault="00AA2E7E" w:rsidP="0029057E">
            <w:pPr>
              <w:ind w:firstLine="0"/>
              <w:jc w:val="left"/>
              <w:rPr>
                <w:sz w:val="24"/>
                <w:szCs w:val="24"/>
              </w:rPr>
            </w:pPr>
          </w:p>
        </w:tc>
        <w:tc>
          <w:tcPr>
            <w:tcW w:w="1949" w:type="dxa"/>
            <w:vMerge/>
          </w:tcPr>
          <w:p w14:paraId="74566AB1" w14:textId="77777777" w:rsidR="00AA2E7E" w:rsidRPr="00C12414" w:rsidRDefault="00AA2E7E" w:rsidP="0029057E">
            <w:pPr>
              <w:ind w:firstLine="0"/>
              <w:jc w:val="left"/>
              <w:rPr>
                <w:rFonts w:eastAsia="Times New Roman"/>
                <w:sz w:val="24"/>
                <w:szCs w:val="24"/>
                <w:lang w:eastAsia="ru-RU"/>
              </w:rPr>
            </w:pPr>
          </w:p>
        </w:tc>
      </w:tr>
      <w:tr w:rsidR="00AA2E7E" w:rsidRPr="00C12414" w14:paraId="4D3D5A9D" w14:textId="77777777" w:rsidTr="00BF2BCD">
        <w:trPr>
          <w:trHeight w:val="60"/>
        </w:trPr>
        <w:tc>
          <w:tcPr>
            <w:tcW w:w="1001" w:type="dxa"/>
            <w:vMerge/>
          </w:tcPr>
          <w:p w14:paraId="40571315" w14:textId="77777777" w:rsidR="00AA2E7E" w:rsidRDefault="00AA2E7E" w:rsidP="0029057E">
            <w:pPr>
              <w:ind w:firstLine="0"/>
              <w:jc w:val="center"/>
              <w:rPr>
                <w:rFonts w:eastAsia="Times New Roman"/>
                <w:sz w:val="24"/>
                <w:szCs w:val="24"/>
                <w:lang w:eastAsia="ru-RU"/>
              </w:rPr>
            </w:pPr>
          </w:p>
        </w:tc>
        <w:tc>
          <w:tcPr>
            <w:tcW w:w="2396" w:type="dxa"/>
            <w:vMerge/>
          </w:tcPr>
          <w:p w14:paraId="6783EC76" w14:textId="77777777" w:rsidR="00AA2E7E" w:rsidRDefault="00AA2E7E" w:rsidP="0029057E">
            <w:pPr>
              <w:ind w:firstLine="0"/>
              <w:jc w:val="left"/>
              <w:rPr>
                <w:rFonts w:eastAsia="Times New Roman"/>
                <w:sz w:val="24"/>
                <w:szCs w:val="24"/>
              </w:rPr>
            </w:pPr>
          </w:p>
        </w:tc>
        <w:tc>
          <w:tcPr>
            <w:tcW w:w="3544" w:type="dxa"/>
          </w:tcPr>
          <w:p w14:paraId="4B1350EB" w14:textId="31F2562E"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3F143059" w14:textId="467ACECE" w:rsidR="00AA2E7E" w:rsidRPr="00C12414" w:rsidRDefault="00AA2E7E" w:rsidP="00531F7E">
            <w:pPr>
              <w:ind w:firstLine="0"/>
              <w:jc w:val="center"/>
              <w:rPr>
                <w:rFonts w:eastAsia="Times New Roman"/>
                <w:sz w:val="24"/>
                <w:szCs w:val="24"/>
                <w:lang w:eastAsia="ru-RU"/>
              </w:rPr>
            </w:pPr>
            <w:r>
              <w:rPr>
                <w:rFonts w:eastAsia="Times New Roman"/>
                <w:sz w:val="24"/>
                <w:szCs w:val="24"/>
                <w:lang w:eastAsia="ru-RU"/>
              </w:rPr>
              <w:t>1,</w:t>
            </w:r>
            <w:r w:rsidR="00AD1F94">
              <w:rPr>
                <w:rFonts w:eastAsia="Times New Roman"/>
                <w:sz w:val="24"/>
                <w:szCs w:val="24"/>
                <w:lang w:eastAsia="ru-RU"/>
              </w:rPr>
              <w:t>00</w:t>
            </w:r>
          </w:p>
        </w:tc>
        <w:tc>
          <w:tcPr>
            <w:tcW w:w="2407" w:type="dxa"/>
            <w:vMerge/>
          </w:tcPr>
          <w:p w14:paraId="048F8C2B" w14:textId="77777777" w:rsidR="00AA2E7E" w:rsidRDefault="00AA2E7E" w:rsidP="0029057E">
            <w:pPr>
              <w:ind w:firstLine="0"/>
              <w:jc w:val="left"/>
              <w:rPr>
                <w:sz w:val="24"/>
                <w:szCs w:val="24"/>
              </w:rPr>
            </w:pPr>
          </w:p>
        </w:tc>
        <w:tc>
          <w:tcPr>
            <w:tcW w:w="1949" w:type="dxa"/>
            <w:vMerge/>
          </w:tcPr>
          <w:p w14:paraId="12010C30" w14:textId="77777777" w:rsidR="00AA2E7E" w:rsidRPr="00C12414" w:rsidRDefault="00AA2E7E" w:rsidP="0029057E">
            <w:pPr>
              <w:ind w:firstLine="0"/>
              <w:jc w:val="left"/>
              <w:rPr>
                <w:rFonts w:eastAsia="Times New Roman"/>
                <w:sz w:val="24"/>
                <w:szCs w:val="24"/>
                <w:lang w:eastAsia="ru-RU"/>
              </w:rPr>
            </w:pPr>
          </w:p>
        </w:tc>
      </w:tr>
      <w:tr w:rsidR="00AA2E7E" w:rsidRPr="00C12414" w14:paraId="586C3E66" w14:textId="77777777" w:rsidTr="00C76118">
        <w:trPr>
          <w:trHeight w:val="314"/>
        </w:trPr>
        <w:tc>
          <w:tcPr>
            <w:tcW w:w="1001" w:type="dxa"/>
            <w:vMerge/>
          </w:tcPr>
          <w:p w14:paraId="3A6C5B5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9F9D8C6" w14:textId="77777777" w:rsidR="00AA2E7E" w:rsidRDefault="00AA2E7E" w:rsidP="0029057E">
            <w:pPr>
              <w:ind w:firstLine="0"/>
              <w:jc w:val="left"/>
              <w:rPr>
                <w:rFonts w:eastAsia="Times New Roman"/>
                <w:sz w:val="24"/>
                <w:szCs w:val="24"/>
                <w:lang w:eastAsia="ru-RU"/>
              </w:rPr>
            </w:pPr>
          </w:p>
        </w:tc>
        <w:tc>
          <w:tcPr>
            <w:tcW w:w="3544" w:type="dxa"/>
          </w:tcPr>
          <w:p w14:paraId="30FE0F01" w14:textId="6EDE22E6"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D92627F" w14:textId="047078B4" w:rsidR="00AA2E7E" w:rsidRPr="00D30F2D" w:rsidRDefault="00AA2E7E" w:rsidP="0029057E">
            <w:pPr>
              <w:ind w:firstLine="0"/>
              <w:contextualSpacing/>
              <w:jc w:val="left"/>
              <w:rPr>
                <w:sz w:val="24"/>
                <w:szCs w:val="24"/>
              </w:rPr>
            </w:pPr>
            <w:r>
              <w:rPr>
                <w:rFonts w:eastAsia="Times New Roman"/>
                <w:sz w:val="24"/>
                <w:szCs w:val="24"/>
                <w:lang w:eastAsia="ru-RU"/>
              </w:rPr>
              <w:t>Транспортно-пешеходная</w:t>
            </w:r>
          </w:p>
        </w:tc>
        <w:tc>
          <w:tcPr>
            <w:tcW w:w="2407" w:type="dxa"/>
            <w:vMerge/>
          </w:tcPr>
          <w:p w14:paraId="13D96068" w14:textId="77777777" w:rsidR="00AA2E7E" w:rsidRDefault="00AA2E7E" w:rsidP="0029057E">
            <w:pPr>
              <w:ind w:firstLine="0"/>
              <w:contextualSpacing/>
              <w:jc w:val="left"/>
              <w:rPr>
                <w:sz w:val="24"/>
                <w:szCs w:val="24"/>
              </w:rPr>
            </w:pPr>
          </w:p>
        </w:tc>
        <w:tc>
          <w:tcPr>
            <w:tcW w:w="1949" w:type="dxa"/>
            <w:vMerge/>
          </w:tcPr>
          <w:p w14:paraId="15542716" w14:textId="77777777" w:rsidR="00AA2E7E" w:rsidRPr="00C12414" w:rsidRDefault="00AA2E7E" w:rsidP="0029057E">
            <w:pPr>
              <w:ind w:firstLine="0"/>
              <w:jc w:val="left"/>
              <w:rPr>
                <w:rFonts w:eastAsia="Times New Roman"/>
                <w:sz w:val="24"/>
                <w:szCs w:val="24"/>
                <w:lang w:eastAsia="ru-RU"/>
              </w:rPr>
            </w:pPr>
          </w:p>
        </w:tc>
      </w:tr>
      <w:tr w:rsidR="00AA2E7E" w:rsidRPr="00C12414" w14:paraId="6E345ECB" w14:textId="77777777" w:rsidTr="00C76118">
        <w:trPr>
          <w:trHeight w:val="59"/>
        </w:trPr>
        <w:tc>
          <w:tcPr>
            <w:tcW w:w="1001" w:type="dxa"/>
            <w:vMerge/>
          </w:tcPr>
          <w:p w14:paraId="4BA2ACD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ACE8402" w14:textId="77777777" w:rsidR="00AA2E7E" w:rsidRDefault="00AA2E7E" w:rsidP="0029057E">
            <w:pPr>
              <w:ind w:firstLine="0"/>
              <w:jc w:val="left"/>
              <w:rPr>
                <w:rFonts w:eastAsia="Times New Roman"/>
                <w:sz w:val="24"/>
                <w:szCs w:val="24"/>
                <w:lang w:eastAsia="ru-RU"/>
              </w:rPr>
            </w:pPr>
          </w:p>
        </w:tc>
        <w:tc>
          <w:tcPr>
            <w:tcW w:w="3544" w:type="dxa"/>
          </w:tcPr>
          <w:p w14:paraId="1FAB25E2"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03D90AD3" w14:textId="342228BC"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3880EB36" w14:textId="77777777" w:rsidR="00AA2E7E" w:rsidRDefault="00AA2E7E" w:rsidP="0029057E">
            <w:pPr>
              <w:ind w:firstLine="0"/>
              <w:contextualSpacing/>
              <w:jc w:val="left"/>
              <w:rPr>
                <w:sz w:val="24"/>
                <w:szCs w:val="24"/>
              </w:rPr>
            </w:pPr>
          </w:p>
        </w:tc>
        <w:tc>
          <w:tcPr>
            <w:tcW w:w="1949" w:type="dxa"/>
            <w:vMerge/>
          </w:tcPr>
          <w:p w14:paraId="44CC570D" w14:textId="77777777" w:rsidR="00AA2E7E" w:rsidRPr="00C12414" w:rsidRDefault="00AA2E7E" w:rsidP="0029057E">
            <w:pPr>
              <w:ind w:firstLine="0"/>
              <w:jc w:val="left"/>
              <w:rPr>
                <w:rFonts w:eastAsia="Times New Roman"/>
                <w:sz w:val="24"/>
                <w:szCs w:val="24"/>
                <w:lang w:eastAsia="ru-RU"/>
              </w:rPr>
            </w:pPr>
          </w:p>
        </w:tc>
      </w:tr>
      <w:tr w:rsidR="00AA2E7E" w:rsidRPr="00C12414" w14:paraId="626E571F" w14:textId="77777777" w:rsidTr="00C76118">
        <w:trPr>
          <w:trHeight w:val="59"/>
        </w:trPr>
        <w:tc>
          <w:tcPr>
            <w:tcW w:w="1001" w:type="dxa"/>
            <w:vMerge/>
          </w:tcPr>
          <w:p w14:paraId="6A25801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B0C7CE" w14:textId="77777777" w:rsidR="00AA2E7E" w:rsidRDefault="00AA2E7E" w:rsidP="0029057E">
            <w:pPr>
              <w:ind w:firstLine="0"/>
              <w:jc w:val="left"/>
              <w:rPr>
                <w:rFonts w:eastAsia="Times New Roman"/>
                <w:sz w:val="24"/>
                <w:szCs w:val="24"/>
                <w:lang w:eastAsia="ru-RU"/>
              </w:rPr>
            </w:pPr>
          </w:p>
        </w:tc>
        <w:tc>
          <w:tcPr>
            <w:tcW w:w="3544" w:type="dxa"/>
          </w:tcPr>
          <w:p w14:paraId="07EDF990"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F8BC6FA"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405D5177" w14:textId="77777777" w:rsidR="00AA2E7E" w:rsidRDefault="00AA2E7E" w:rsidP="0029057E">
            <w:pPr>
              <w:ind w:firstLine="0"/>
              <w:contextualSpacing/>
              <w:jc w:val="left"/>
              <w:rPr>
                <w:sz w:val="24"/>
                <w:szCs w:val="24"/>
              </w:rPr>
            </w:pPr>
          </w:p>
        </w:tc>
        <w:tc>
          <w:tcPr>
            <w:tcW w:w="1949" w:type="dxa"/>
            <w:vMerge/>
          </w:tcPr>
          <w:p w14:paraId="570B2A9B" w14:textId="77777777" w:rsidR="00AA2E7E" w:rsidRPr="00C12414" w:rsidRDefault="00AA2E7E" w:rsidP="0029057E">
            <w:pPr>
              <w:ind w:firstLine="0"/>
              <w:jc w:val="left"/>
              <w:rPr>
                <w:rFonts w:eastAsia="Times New Roman"/>
                <w:sz w:val="24"/>
                <w:szCs w:val="24"/>
                <w:lang w:eastAsia="ru-RU"/>
              </w:rPr>
            </w:pPr>
          </w:p>
        </w:tc>
      </w:tr>
      <w:tr w:rsidR="00AA2E7E" w:rsidRPr="00C12414" w14:paraId="725EC085" w14:textId="77777777" w:rsidTr="00C76118">
        <w:trPr>
          <w:trHeight w:val="584"/>
        </w:trPr>
        <w:tc>
          <w:tcPr>
            <w:tcW w:w="1001" w:type="dxa"/>
            <w:vMerge/>
          </w:tcPr>
          <w:p w14:paraId="3E111FC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1FD9F4A" w14:textId="77777777" w:rsidR="00AA2E7E" w:rsidRDefault="00AA2E7E" w:rsidP="0029057E">
            <w:pPr>
              <w:ind w:firstLine="0"/>
              <w:jc w:val="left"/>
              <w:rPr>
                <w:rFonts w:eastAsia="Times New Roman"/>
                <w:sz w:val="24"/>
                <w:szCs w:val="24"/>
                <w:lang w:eastAsia="ru-RU"/>
              </w:rPr>
            </w:pPr>
          </w:p>
        </w:tc>
        <w:tc>
          <w:tcPr>
            <w:tcW w:w="3544" w:type="dxa"/>
          </w:tcPr>
          <w:p w14:paraId="69D4ACFA"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1EFCDD85"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65CB03F7" w14:textId="77777777" w:rsidR="00AA2E7E" w:rsidRDefault="00AA2E7E" w:rsidP="0029057E">
            <w:pPr>
              <w:ind w:firstLine="0"/>
              <w:contextualSpacing/>
              <w:jc w:val="left"/>
              <w:rPr>
                <w:sz w:val="24"/>
                <w:szCs w:val="24"/>
              </w:rPr>
            </w:pPr>
          </w:p>
        </w:tc>
        <w:tc>
          <w:tcPr>
            <w:tcW w:w="1949" w:type="dxa"/>
            <w:vMerge/>
          </w:tcPr>
          <w:p w14:paraId="386413F7" w14:textId="77777777" w:rsidR="00AA2E7E" w:rsidRPr="00C12414" w:rsidRDefault="00AA2E7E" w:rsidP="0029057E">
            <w:pPr>
              <w:ind w:firstLine="0"/>
              <w:jc w:val="left"/>
              <w:rPr>
                <w:rFonts w:eastAsia="Times New Roman"/>
                <w:sz w:val="24"/>
                <w:szCs w:val="24"/>
                <w:lang w:eastAsia="ru-RU"/>
              </w:rPr>
            </w:pPr>
          </w:p>
        </w:tc>
      </w:tr>
      <w:tr w:rsidR="00AA2E7E" w:rsidRPr="00C12414" w14:paraId="5010E189" w14:textId="77777777" w:rsidTr="00C76118">
        <w:trPr>
          <w:trHeight w:val="387"/>
        </w:trPr>
        <w:tc>
          <w:tcPr>
            <w:tcW w:w="1001" w:type="dxa"/>
            <w:vMerge/>
          </w:tcPr>
          <w:p w14:paraId="380CADB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9705769" w14:textId="77777777" w:rsidR="00AA2E7E" w:rsidRDefault="00AA2E7E" w:rsidP="0029057E">
            <w:pPr>
              <w:ind w:firstLine="0"/>
              <w:jc w:val="left"/>
              <w:rPr>
                <w:rFonts w:eastAsia="Times New Roman"/>
                <w:sz w:val="24"/>
                <w:szCs w:val="24"/>
                <w:lang w:eastAsia="ru-RU"/>
              </w:rPr>
            </w:pPr>
          </w:p>
        </w:tc>
        <w:tc>
          <w:tcPr>
            <w:tcW w:w="3544" w:type="dxa"/>
          </w:tcPr>
          <w:p w14:paraId="45D63781"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461C19F8"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3F1D0B39" w14:textId="77777777" w:rsidR="00AA2E7E" w:rsidRDefault="00AA2E7E" w:rsidP="0029057E">
            <w:pPr>
              <w:ind w:firstLine="0"/>
              <w:contextualSpacing/>
              <w:jc w:val="left"/>
              <w:rPr>
                <w:sz w:val="24"/>
                <w:szCs w:val="24"/>
              </w:rPr>
            </w:pPr>
          </w:p>
        </w:tc>
        <w:tc>
          <w:tcPr>
            <w:tcW w:w="1949" w:type="dxa"/>
            <w:vMerge/>
          </w:tcPr>
          <w:p w14:paraId="58445229" w14:textId="77777777" w:rsidR="00AA2E7E" w:rsidRPr="00C12414" w:rsidRDefault="00AA2E7E" w:rsidP="0029057E">
            <w:pPr>
              <w:ind w:firstLine="0"/>
              <w:jc w:val="left"/>
              <w:rPr>
                <w:rFonts w:eastAsia="Times New Roman"/>
                <w:sz w:val="24"/>
                <w:szCs w:val="24"/>
                <w:lang w:eastAsia="ru-RU"/>
              </w:rPr>
            </w:pPr>
          </w:p>
        </w:tc>
      </w:tr>
      <w:tr w:rsidR="00AA2E7E" w:rsidRPr="00C12414" w14:paraId="2DF1F9D9" w14:textId="77777777" w:rsidTr="00C76118">
        <w:trPr>
          <w:trHeight w:val="387"/>
        </w:trPr>
        <w:tc>
          <w:tcPr>
            <w:tcW w:w="1001" w:type="dxa"/>
            <w:vMerge/>
          </w:tcPr>
          <w:p w14:paraId="0CE7455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F5C083A" w14:textId="77777777" w:rsidR="00AA2E7E" w:rsidRDefault="00AA2E7E" w:rsidP="0029057E">
            <w:pPr>
              <w:ind w:firstLine="0"/>
              <w:jc w:val="left"/>
              <w:rPr>
                <w:rFonts w:eastAsia="Times New Roman"/>
                <w:sz w:val="24"/>
                <w:szCs w:val="24"/>
                <w:lang w:eastAsia="ru-RU"/>
              </w:rPr>
            </w:pPr>
          </w:p>
        </w:tc>
        <w:tc>
          <w:tcPr>
            <w:tcW w:w="3544" w:type="dxa"/>
          </w:tcPr>
          <w:p w14:paraId="28B468F2" w14:textId="5B7BAB1A"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2C2AD785" w14:textId="325FF178"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029AC75C" w14:textId="77777777" w:rsidR="00AA2E7E" w:rsidRDefault="00AA2E7E" w:rsidP="0029057E">
            <w:pPr>
              <w:ind w:firstLine="0"/>
              <w:contextualSpacing/>
              <w:jc w:val="left"/>
              <w:rPr>
                <w:sz w:val="24"/>
                <w:szCs w:val="24"/>
              </w:rPr>
            </w:pPr>
          </w:p>
        </w:tc>
        <w:tc>
          <w:tcPr>
            <w:tcW w:w="1949" w:type="dxa"/>
            <w:vMerge/>
          </w:tcPr>
          <w:p w14:paraId="06DED730" w14:textId="77777777" w:rsidR="00AA2E7E" w:rsidRPr="00C12414" w:rsidRDefault="00AA2E7E" w:rsidP="0029057E">
            <w:pPr>
              <w:ind w:firstLine="0"/>
              <w:jc w:val="left"/>
              <w:rPr>
                <w:rFonts w:eastAsia="Times New Roman"/>
                <w:sz w:val="24"/>
                <w:szCs w:val="24"/>
                <w:lang w:eastAsia="ru-RU"/>
              </w:rPr>
            </w:pPr>
          </w:p>
        </w:tc>
      </w:tr>
      <w:tr w:rsidR="00AA2E7E" w:rsidRPr="00C12414" w14:paraId="2306FA74" w14:textId="77777777" w:rsidTr="00B22F33">
        <w:trPr>
          <w:trHeight w:val="60"/>
        </w:trPr>
        <w:tc>
          <w:tcPr>
            <w:tcW w:w="1001" w:type="dxa"/>
            <w:vMerge/>
          </w:tcPr>
          <w:p w14:paraId="6C0F9EA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E462517" w14:textId="77777777" w:rsidR="00AA2E7E" w:rsidRDefault="00AA2E7E" w:rsidP="0029057E">
            <w:pPr>
              <w:ind w:firstLine="0"/>
              <w:jc w:val="left"/>
              <w:rPr>
                <w:rFonts w:eastAsia="Times New Roman"/>
                <w:sz w:val="24"/>
                <w:szCs w:val="24"/>
                <w:lang w:eastAsia="ru-RU"/>
              </w:rPr>
            </w:pPr>
          </w:p>
        </w:tc>
        <w:tc>
          <w:tcPr>
            <w:tcW w:w="3544" w:type="dxa"/>
          </w:tcPr>
          <w:p w14:paraId="5409B4A7" w14:textId="27696034"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13644795" w14:textId="109C7752"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091ADB9A" w14:textId="77777777" w:rsidR="00AA2E7E" w:rsidRDefault="00AA2E7E" w:rsidP="0029057E">
            <w:pPr>
              <w:ind w:firstLine="0"/>
              <w:contextualSpacing/>
              <w:jc w:val="left"/>
              <w:rPr>
                <w:sz w:val="24"/>
                <w:szCs w:val="24"/>
              </w:rPr>
            </w:pPr>
          </w:p>
        </w:tc>
        <w:tc>
          <w:tcPr>
            <w:tcW w:w="1949" w:type="dxa"/>
            <w:vMerge/>
          </w:tcPr>
          <w:p w14:paraId="66674676" w14:textId="77777777" w:rsidR="00AA2E7E" w:rsidRPr="00C12414" w:rsidRDefault="00AA2E7E" w:rsidP="0029057E">
            <w:pPr>
              <w:ind w:firstLine="0"/>
              <w:jc w:val="left"/>
              <w:rPr>
                <w:rFonts w:eastAsia="Times New Roman"/>
                <w:sz w:val="24"/>
                <w:szCs w:val="24"/>
                <w:lang w:eastAsia="ru-RU"/>
              </w:rPr>
            </w:pPr>
          </w:p>
        </w:tc>
      </w:tr>
      <w:tr w:rsidR="00AA2E7E" w:rsidRPr="00C12414" w14:paraId="20873E61" w14:textId="77777777" w:rsidTr="00B22F33">
        <w:trPr>
          <w:trHeight w:val="60"/>
        </w:trPr>
        <w:tc>
          <w:tcPr>
            <w:tcW w:w="1001" w:type="dxa"/>
            <w:vMerge/>
          </w:tcPr>
          <w:p w14:paraId="32A91B2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C83DE4C" w14:textId="77777777" w:rsidR="00AA2E7E" w:rsidRDefault="00AA2E7E" w:rsidP="0029057E">
            <w:pPr>
              <w:ind w:firstLine="0"/>
              <w:jc w:val="left"/>
              <w:rPr>
                <w:rFonts w:eastAsia="Times New Roman"/>
                <w:sz w:val="24"/>
                <w:szCs w:val="24"/>
                <w:lang w:eastAsia="ru-RU"/>
              </w:rPr>
            </w:pPr>
          </w:p>
        </w:tc>
        <w:tc>
          <w:tcPr>
            <w:tcW w:w="3544" w:type="dxa"/>
          </w:tcPr>
          <w:p w14:paraId="09F3BA64" w14:textId="01FFC846"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6424B51" w14:textId="03ED5152" w:rsidR="00AA2E7E" w:rsidRPr="00D30F2D" w:rsidRDefault="00AA2E7E" w:rsidP="00531F7E">
            <w:pPr>
              <w:ind w:firstLine="0"/>
              <w:contextualSpacing/>
              <w:jc w:val="center"/>
              <w:rPr>
                <w:sz w:val="24"/>
                <w:szCs w:val="24"/>
              </w:rPr>
            </w:pPr>
            <w:r>
              <w:rPr>
                <w:sz w:val="24"/>
                <w:szCs w:val="24"/>
              </w:rPr>
              <w:t>2045</w:t>
            </w:r>
          </w:p>
        </w:tc>
        <w:tc>
          <w:tcPr>
            <w:tcW w:w="2407" w:type="dxa"/>
            <w:vMerge/>
          </w:tcPr>
          <w:p w14:paraId="18505D16" w14:textId="77777777" w:rsidR="00AA2E7E" w:rsidRDefault="00AA2E7E" w:rsidP="0029057E">
            <w:pPr>
              <w:ind w:firstLine="0"/>
              <w:contextualSpacing/>
              <w:jc w:val="left"/>
              <w:rPr>
                <w:sz w:val="24"/>
                <w:szCs w:val="24"/>
              </w:rPr>
            </w:pPr>
          </w:p>
        </w:tc>
        <w:tc>
          <w:tcPr>
            <w:tcW w:w="1949" w:type="dxa"/>
            <w:vMerge/>
          </w:tcPr>
          <w:p w14:paraId="5E0FD5BB" w14:textId="77777777" w:rsidR="00AA2E7E" w:rsidRPr="00C12414" w:rsidRDefault="00AA2E7E" w:rsidP="0029057E">
            <w:pPr>
              <w:ind w:firstLine="0"/>
              <w:jc w:val="left"/>
              <w:rPr>
                <w:rFonts w:eastAsia="Times New Roman"/>
                <w:sz w:val="24"/>
                <w:szCs w:val="24"/>
                <w:lang w:eastAsia="ru-RU"/>
              </w:rPr>
            </w:pPr>
          </w:p>
        </w:tc>
      </w:tr>
      <w:tr w:rsidR="00AA2E7E" w:rsidRPr="00C12414" w14:paraId="5A105EEC" w14:textId="77777777" w:rsidTr="00C76118">
        <w:trPr>
          <w:trHeight w:val="418"/>
        </w:trPr>
        <w:tc>
          <w:tcPr>
            <w:tcW w:w="1001" w:type="dxa"/>
            <w:vMerge w:val="restart"/>
          </w:tcPr>
          <w:p w14:paraId="35FB4622" w14:textId="4C8A32C5"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10.</w:t>
            </w:r>
          </w:p>
        </w:tc>
        <w:tc>
          <w:tcPr>
            <w:tcW w:w="2396" w:type="dxa"/>
            <w:vMerge w:val="restart"/>
          </w:tcPr>
          <w:p w14:paraId="67311995"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03BE5089" w14:textId="3C997BD9" w:rsidR="00AA2E7E" w:rsidRPr="009960E4" w:rsidRDefault="00AA2E7E" w:rsidP="0029057E">
            <w:pPr>
              <w:ind w:firstLine="0"/>
              <w:jc w:val="left"/>
              <w:rPr>
                <w:rFonts w:eastAsia="Times New Roman"/>
                <w:sz w:val="24"/>
                <w:szCs w:val="24"/>
                <w:lang w:eastAsia="ru-RU"/>
              </w:rPr>
            </w:pPr>
          </w:p>
        </w:tc>
        <w:tc>
          <w:tcPr>
            <w:tcW w:w="3544" w:type="dxa"/>
          </w:tcPr>
          <w:p w14:paraId="3724448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564CD34" w14:textId="30964E4E"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 4 и планируемую к строительству автомобильную дорогу местного (районного) </w:t>
            </w:r>
            <w:r>
              <w:rPr>
                <w:rFonts w:eastAsia="Times New Roman"/>
                <w:sz w:val="24"/>
                <w:szCs w:val="24"/>
                <w:lang w:eastAsia="ru-RU"/>
              </w:rPr>
              <w:lastRenderedPageBreak/>
              <w:t>значения с условным наименованием «Продолжение западного обхода г. Гатчина»</w:t>
            </w:r>
          </w:p>
        </w:tc>
        <w:tc>
          <w:tcPr>
            <w:tcW w:w="2407" w:type="dxa"/>
            <w:vMerge w:val="restart"/>
          </w:tcPr>
          <w:p w14:paraId="0720EA2F" w14:textId="4AD23595" w:rsidR="00AA2E7E" w:rsidRPr="00C12414" w:rsidRDefault="00AA2E7E" w:rsidP="0029057E">
            <w:pPr>
              <w:ind w:firstLine="0"/>
              <w:jc w:val="left"/>
              <w:rPr>
                <w:rFonts w:eastAsia="Times New Roman"/>
                <w:sz w:val="24"/>
                <w:szCs w:val="24"/>
                <w:lang w:eastAsia="ru-RU"/>
              </w:rPr>
            </w:pPr>
            <w:r>
              <w:rPr>
                <w:sz w:val="24"/>
                <w:szCs w:val="24"/>
              </w:rPr>
              <w:lastRenderedPageBreak/>
              <w:t>Деревня Малое Верево</w:t>
            </w:r>
          </w:p>
        </w:tc>
        <w:tc>
          <w:tcPr>
            <w:tcW w:w="1949" w:type="dxa"/>
            <w:vMerge w:val="restart"/>
          </w:tcPr>
          <w:p w14:paraId="14C4B99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84A8C95" w14:textId="77777777" w:rsidTr="00C76118">
        <w:trPr>
          <w:trHeight w:val="418"/>
        </w:trPr>
        <w:tc>
          <w:tcPr>
            <w:tcW w:w="1001" w:type="dxa"/>
            <w:vMerge/>
          </w:tcPr>
          <w:p w14:paraId="1D0941E2" w14:textId="77777777" w:rsidR="00AA2E7E" w:rsidRDefault="00AA2E7E" w:rsidP="0029057E">
            <w:pPr>
              <w:ind w:firstLine="0"/>
              <w:jc w:val="center"/>
              <w:rPr>
                <w:rFonts w:eastAsia="Times New Roman"/>
                <w:sz w:val="24"/>
                <w:szCs w:val="24"/>
                <w:lang w:eastAsia="ru-RU"/>
              </w:rPr>
            </w:pPr>
          </w:p>
        </w:tc>
        <w:tc>
          <w:tcPr>
            <w:tcW w:w="2396" w:type="dxa"/>
            <w:vMerge/>
          </w:tcPr>
          <w:p w14:paraId="07312E82" w14:textId="77777777" w:rsidR="00AA2E7E" w:rsidRDefault="00AA2E7E" w:rsidP="0029057E">
            <w:pPr>
              <w:ind w:firstLine="0"/>
              <w:jc w:val="left"/>
              <w:rPr>
                <w:rFonts w:eastAsia="Times New Roman"/>
                <w:sz w:val="24"/>
                <w:szCs w:val="24"/>
              </w:rPr>
            </w:pPr>
          </w:p>
        </w:tc>
        <w:tc>
          <w:tcPr>
            <w:tcW w:w="3544" w:type="dxa"/>
          </w:tcPr>
          <w:p w14:paraId="04D1D592" w14:textId="42F8117B"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0FAF931" w14:textId="5DC802B7"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Улица в зоне жилой застройки № 2 (деревня Малое Верево на участке от Магистральной улицы районного значения № 4 до </w:t>
            </w:r>
            <w:r w:rsidRPr="009D558A">
              <w:rPr>
                <w:rFonts w:eastAsia="Times New Roman"/>
                <w:sz w:val="24"/>
                <w:szCs w:val="24"/>
              </w:rPr>
              <w:t>планируем</w:t>
            </w:r>
            <w:r>
              <w:rPr>
                <w:rFonts w:eastAsia="Times New Roman"/>
                <w:sz w:val="24"/>
                <w:szCs w:val="24"/>
              </w:rPr>
              <w:t>ой</w:t>
            </w:r>
            <w:r w:rsidRPr="009D558A">
              <w:rPr>
                <w:rFonts w:eastAsia="Times New Roman"/>
                <w:sz w:val="24"/>
                <w:szCs w:val="24"/>
              </w:rPr>
              <w:t xml:space="preserve"> к строительству автомобильн</w:t>
            </w:r>
            <w:r>
              <w:rPr>
                <w:rFonts w:eastAsia="Times New Roman"/>
                <w:sz w:val="24"/>
                <w:szCs w:val="24"/>
              </w:rPr>
              <w:t>ой</w:t>
            </w:r>
            <w:r w:rsidRPr="009D558A">
              <w:rPr>
                <w:rFonts w:eastAsia="Times New Roman"/>
                <w:sz w:val="24"/>
                <w:szCs w:val="24"/>
              </w:rPr>
              <w:t xml:space="preserve"> дорог</w:t>
            </w:r>
            <w:r>
              <w:rPr>
                <w:rFonts w:eastAsia="Times New Roman"/>
                <w:sz w:val="24"/>
                <w:szCs w:val="24"/>
              </w:rPr>
              <w:t>и</w:t>
            </w:r>
            <w:r w:rsidRPr="009D558A">
              <w:rPr>
                <w:rFonts w:eastAsia="Times New Roman"/>
                <w:sz w:val="24"/>
                <w:szCs w:val="24"/>
              </w:rPr>
              <w:t xml:space="preserve"> местного (районного) значения с условным наименованием «Продолжение западного обхода г. Гатчина»</w:t>
            </w:r>
            <w:r>
              <w:rPr>
                <w:rFonts w:eastAsia="Times New Roman"/>
                <w:sz w:val="24"/>
                <w:szCs w:val="24"/>
              </w:rPr>
              <w:t xml:space="preserve"> ближе к Магистральной улице № 3)</w:t>
            </w:r>
          </w:p>
        </w:tc>
        <w:tc>
          <w:tcPr>
            <w:tcW w:w="2407" w:type="dxa"/>
            <w:vMerge/>
          </w:tcPr>
          <w:p w14:paraId="3736744A" w14:textId="77777777" w:rsidR="00AA2E7E" w:rsidRDefault="00AA2E7E" w:rsidP="0029057E">
            <w:pPr>
              <w:ind w:firstLine="0"/>
              <w:jc w:val="left"/>
              <w:rPr>
                <w:sz w:val="24"/>
                <w:szCs w:val="24"/>
              </w:rPr>
            </w:pPr>
          </w:p>
        </w:tc>
        <w:tc>
          <w:tcPr>
            <w:tcW w:w="1949" w:type="dxa"/>
            <w:vMerge/>
          </w:tcPr>
          <w:p w14:paraId="3F180A29" w14:textId="77777777" w:rsidR="00AA2E7E" w:rsidRPr="00C12414" w:rsidRDefault="00AA2E7E" w:rsidP="0029057E">
            <w:pPr>
              <w:ind w:firstLine="0"/>
              <w:jc w:val="left"/>
              <w:rPr>
                <w:rFonts w:eastAsia="Times New Roman"/>
                <w:sz w:val="24"/>
                <w:szCs w:val="24"/>
                <w:lang w:eastAsia="ru-RU"/>
              </w:rPr>
            </w:pPr>
          </w:p>
        </w:tc>
      </w:tr>
      <w:tr w:rsidR="00AA2E7E" w:rsidRPr="00C12414" w14:paraId="04FC1BF0" w14:textId="77777777" w:rsidTr="00BF2BCD">
        <w:trPr>
          <w:trHeight w:val="60"/>
        </w:trPr>
        <w:tc>
          <w:tcPr>
            <w:tcW w:w="1001" w:type="dxa"/>
            <w:vMerge/>
          </w:tcPr>
          <w:p w14:paraId="56BD804B" w14:textId="77777777" w:rsidR="00AA2E7E" w:rsidRDefault="00AA2E7E" w:rsidP="0029057E">
            <w:pPr>
              <w:ind w:firstLine="0"/>
              <w:jc w:val="center"/>
              <w:rPr>
                <w:rFonts w:eastAsia="Times New Roman"/>
                <w:sz w:val="24"/>
                <w:szCs w:val="24"/>
                <w:lang w:eastAsia="ru-RU"/>
              </w:rPr>
            </w:pPr>
          </w:p>
        </w:tc>
        <w:tc>
          <w:tcPr>
            <w:tcW w:w="2396" w:type="dxa"/>
            <w:vMerge/>
          </w:tcPr>
          <w:p w14:paraId="3EEFA373" w14:textId="77777777" w:rsidR="00AA2E7E" w:rsidRDefault="00AA2E7E" w:rsidP="0029057E">
            <w:pPr>
              <w:ind w:firstLine="0"/>
              <w:jc w:val="left"/>
              <w:rPr>
                <w:rFonts w:eastAsia="Times New Roman"/>
                <w:sz w:val="24"/>
                <w:szCs w:val="24"/>
              </w:rPr>
            </w:pPr>
          </w:p>
        </w:tc>
        <w:tc>
          <w:tcPr>
            <w:tcW w:w="3544" w:type="dxa"/>
          </w:tcPr>
          <w:p w14:paraId="0A5E4354" w14:textId="41C370A7"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5D49AB1B" w14:textId="437B4885" w:rsidR="00AA2E7E" w:rsidRPr="00C12414" w:rsidRDefault="00AA2E7E" w:rsidP="00531F7E">
            <w:pPr>
              <w:ind w:firstLine="0"/>
              <w:jc w:val="center"/>
              <w:rPr>
                <w:rFonts w:eastAsia="Times New Roman"/>
                <w:sz w:val="24"/>
                <w:szCs w:val="24"/>
                <w:lang w:eastAsia="ru-RU"/>
              </w:rPr>
            </w:pPr>
            <w:r>
              <w:rPr>
                <w:rFonts w:eastAsia="Times New Roman"/>
                <w:sz w:val="24"/>
                <w:szCs w:val="24"/>
                <w:lang w:eastAsia="ru-RU"/>
              </w:rPr>
              <w:t>0,</w:t>
            </w:r>
            <w:r w:rsidR="00AD1F94">
              <w:rPr>
                <w:rFonts w:eastAsia="Times New Roman"/>
                <w:sz w:val="24"/>
                <w:szCs w:val="24"/>
                <w:lang w:eastAsia="ru-RU"/>
              </w:rPr>
              <w:t>49</w:t>
            </w:r>
          </w:p>
        </w:tc>
        <w:tc>
          <w:tcPr>
            <w:tcW w:w="2407" w:type="dxa"/>
            <w:vMerge/>
          </w:tcPr>
          <w:p w14:paraId="6E36107C" w14:textId="77777777" w:rsidR="00AA2E7E" w:rsidRDefault="00AA2E7E" w:rsidP="0029057E">
            <w:pPr>
              <w:ind w:firstLine="0"/>
              <w:jc w:val="left"/>
              <w:rPr>
                <w:sz w:val="24"/>
                <w:szCs w:val="24"/>
              </w:rPr>
            </w:pPr>
          </w:p>
        </w:tc>
        <w:tc>
          <w:tcPr>
            <w:tcW w:w="1949" w:type="dxa"/>
            <w:vMerge/>
          </w:tcPr>
          <w:p w14:paraId="2B23518B" w14:textId="77777777" w:rsidR="00AA2E7E" w:rsidRPr="00C12414" w:rsidRDefault="00AA2E7E" w:rsidP="0029057E">
            <w:pPr>
              <w:ind w:firstLine="0"/>
              <w:jc w:val="left"/>
              <w:rPr>
                <w:rFonts w:eastAsia="Times New Roman"/>
                <w:sz w:val="24"/>
                <w:szCs w:val="24"/>
                <w:lang w:eastAsia="ru-RU"/>
              </w:rPr>
            </w:pPr>
          </w:p>
        </w:tc>
      </w:tr>
      <w:tr w:rsidR="00AA2E7E" w:rsidRPr="00C12414" w14:paraId="2A8459E7" w14:textId="77777777" w:rsidTr="00C76118">
        <w:trPr>
          <w:trHeight w:val="314"/>
        </w:trPr>
        <w:tc>
          <w:tcPr>
            <w:tcW w:w="1001" w:type="dxa"/>
            <w:vMerge/>
          </w:tcPr>
          <w:p w14:paraId="41165CC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1F10380" w14:textId="77777777" w:rsidR="00AA2E7E" w:rsidRDefault="00AA2E7E" w:rsidP="0029057E">
            <w:pPr>
              <w:ind w:firstLine="0"/>
              <w:jc w:val="left"/>
              <w:rPr>
                <w:rFonts w:eastAsia="Times New Roman"/>
                <w:sz w:val="24"/>
                <w:szCs w:val="24"/>
                <w:lang w:eastAsia="ru-RU"/>
              </w:rPr>
            </w:pPr>
          </w:p>
        </w:tc>
        <w:tc>
          <w:tcPr>
            <w:tcW w:w="3544" w:type="dxa"/>
          </w:tcPr>
          <w:p w14:paraId="661FFF7E" w14:textId="1ED75E86"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7499753D" w14:textId="2AD2DE25"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3E3397A7" w14:textId="77777777" w:rsidR="00AA2E7E" w:rsidRDefault="00AA2E7E" w:rsidP="0029057E">
            <w:pPr>
              <w:ind w:firstLine="0"/>
              <w:contextualSpacing/>
              <w:jc w:val="left"/>
              <w:rPr>
                <w:sz w:val="24"/>
                <w:szCs w:val="24"/>
              </w:rPr>
            </w:pPr>
          </w:p>
        </w:tc>
        <w:tc>
          <w:tcPr>
            <w:tcW w:w="1949" w:type="dxa"/>
            <w:vMerge/>
          </w:tcPr>
          <w:p w14:paraId="5C4DAA1F" w14:textId="77777777" w:rsidR="00AA2E7E" w:rsidRPr="00C12414" w:rsidRDefault="00AA2E7E" w:rsidP="0029057E">
            <w:pPr>
              <w:ind w:firstLine="0"/>
              <w:jc w:val="left"/>
              <w:rPr>
                <w:rFonts w:eastAsia="Times New Roman"/>
                <w:sz w:val="24"/>
                <w:szCs w:val="24"/>
                <w:lang w:eastAsia="ru-RU"/>
              </w:rPr>
            </w:pPr>
          </w:p>
        </w:tc>
      </w:tr>
      <w:tr w:rsidR="00AA2E7E" w:rsidRPr="00C12414" w14:paraId="6B252015" w14:textId="77777777" w:rsidTr="00C76118">
        <w:trPr>
          <w:trHeight w:val="59"/>
        </w:trPr>
        <w:tc>
          <w:tcPr>
            <w:tcW w:w="1001" w:type="dxa"/>
            <w:vMerge/>
          </w:tcPr>
          <w:p w14:paraId="3279C95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52CC61A" w14:textId="77777777" w:rsidR="00AA2E7E" w:rsidRDefault="00AA2E7E" w:rsidP="0029057E">
            <w:pPr>
              <w:ind w:firstLine="0"/>
              <w:jc w:val="left"/>
              <w:rPr>
                <w:rFonts w:eastAsia="Times New Roman"/>
                <w:sz w:val="24"/>
                <w:szCs w:val="24"/>
                <w:lang w:eastAsia="ru-RU"/>
              </w:rPr>
            </w:pPr>
          </w:p>
        </w:tc>
        <w:tc>
          <w:tcPr>
            <w:tcW w:w="3544" w:type="dxa"/>
          </w:tcPr>
          <w:p w14:paraId="21B8843A"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3EB56210"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4F7FD41B" w14:textId="77777777" w:rsidR="00AA2E7E" w:rsidRDefault="00AA2E7E" w:rsidP="0029057E">
            <w:pPr>
              <w:ind w:firstLine="0"/>
              <w:contextualSpacing/>
              <w:jc w:val="left"/>
              <w:rPr>
                <w:sz w:val="24"/>
                <w:szCs w:val="24"/>
              </w:rPr>
            </w:pPr>
          </w:p>
        </w:tc>
        <w:tc>
          <w:tcPr>
            <w:tcW w:w="1949" w:type="dxa"/>
            <w:vMerge/>
          </w:tcPr>
          <w:p w14:paraId="75F8F6E8" w14:textId="77777777" w:rsidR="00AA2E7E" w:rsidRPr="00C12414" w:rsidRDefault="00AA2E7E" w:rsidP="0029057E">
            <w:pPr>
              <w:ind w:firstLine="0"/>
              <w:jc w:val="left"/>
              <w:rPr>
                <w:rFonts w:eastAsia="Times New Roman"/>
                <w:sz w:val="24"/>
                <w:szCs w:val="24"/>
                <w:lang w:eastAsia="ru-RU"/>
              </w:rPr>
            </w:pPr>
          </w:p>
        </w:tc>
      </w:tr>
      <w:tr w:rsidR="00AA2E7E" w:rsidRPr="00C12414" w14:paraId="1525AB1A" w14:textId="77777777" w:rsidTr="00C76118">
        <w:trPr>
          <w:trHeight w:val="59"/>
        </w:trPr>
        <w:tc>
          <w:tcPr>
            <w:tcW w:w="1001" w:type="dxa"/>
            <w:vMerge/>
          </w:tcPr>
          <w:p w14:paraId="0A4CC4F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E2BCFAE" w14:textId="77777777" w:rsidR="00AA2E7E" w:rsidRDefault="00AA2E7E" w:rsidP="0029057E">
            <w:pPr>
              <w:ind w:firstLine="0"/>
              <w:jc w:val="left"/>
              <w:rPr>
                <w:rFonts w:eastAsia="Times New Roman"/>
                <w:sz w:val="24"/>
                <w:szCs w:val="24"/>
                <w:lang w:eastAsia="ru-RU"/>
              </w:rPr>
            </w:pPr>
          </w:p>
        </w:tc>
        <w:tc>
          <w:tcPr>
            <w:tcW w:w="3544" w:type="dxa"/>
          </w:tcPr>
          <w:p w14:paraId="31CB0B4C"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557D2837"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3D7CBC5E" w14:textId="77777777" w:rsidR="00AA2E7E" w:rsidRDefault="00AA2E7E" w:rsidP="0029057E">
            <w:pPr>
              <w:ind w:firstLine="0"/>
              <w:contextualSpacing/>
              <w:jc w:val="left"/>
              <w:rPr>
                <w:sz w:val="24"/>
                <w:szCs w:val="24"/>
              </w:rPr>
            </w:pPr>
          </w:p>
        </w:tc>
        <w:tc>
          <w:tcPr>
            <w:tcW w:w="1949" w:type="dxa"/>
            <w:vMerge/>
          </w:tcPr>
          <w:p w14:paraId="75533BAF" w14:textId="77777777" w:rsidR="00AA2E7E" w:rsidRPr="00C12414" w:rsidRDefault="00AA2E7E" w:rsidP="0029057E">
            <w:pPr>
              <w:ind w:firstLine="0"/>
              <w:jc w:val="left"/>
              <w:rPr>
                <w:rFonts w:eastAsia="Times New Roman"/>
                <w:sz w:val="24"/>
                <w:szCs w:val="24"/>
                <w:lang w:eastAsia="ru-RU"/>
              </w:rPr>
            </w:pPr>
          </w:p>
        </w:tc>
      </w:tr>
      <w:tr w:rsidR="00AA2E7E" w:rsidRPr="00C12414" w14:paraId="04ABDFA9" w14:textId="77777777" w:rsidTr="00C76118">
        <w:trPr>
          <w:trHeight w:val="584"/>
        </w:trPr>
        <w:tc>
          <w:tcPr>
            <w:tcW w:w="1001" w:type="dxa"/>
            <w:vMerge/>
          </w:tcPr>
          <w:p w14:paraId="6121C81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8068E78" w14:textId="77777777" w:rsidR="00AA2E7E" w:rsidRDefault="00AA2E7E" w:rsidP="0029057E">
            <w:pPr>
              <w:ind w:firstLine="0"/>
              <w:jc w:val="left"/>
              <w:rPr>
                <w:rFonts w:eastAsia="Times New Roman"/>
                <w:sz w:val="24"/>
                <w:szCs w:val="24"/>
                <w:lang w:eastAsia="ru-RU"/>
              </w:rPr>
            </w:pPr>
          </w:p>
        </w:tc>
        <w:tc>
          <w:tcPr>
            <w:tcW w:w="3544" w:type="dxa"/>
          </w:tcPr>
          <w:p w14:paraId="5E94898D"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036DDF03"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29112213" w14:textId="77777777" w:rsidR="00AA2E7E" w:rsidRDefault="00AA2E7E" w:rsidP="0029057E">
            <w:pPr>
              <w:ind w:firstLine="0"/>
              <w:contextualSpacing/>
              <w:jc w:val="left"/>
              <w:rPr>
                <w:sz w:val="24"/>
                <w:szCs w:val="24"/>
              </w:rPr>
            </w:pPr>
          </w:p>
        </w:tc>
        <w:tc>
          <w:tcPr>
            <w:tcW w:w="1949" w:type="dxa"/>
            <w:vMerge/>
          </w:tcPr>
          <w:p w14:paraId="1154FE49" w14:textId="77777777" w:rsidR="00AA2E7E" w:rsidRPr="00C12414" w:rsidRDefault="00AA2E7E" w:rsidP="0029057E">
            <w:pPr>
              <w:ind w:firstLine="0"/>
              <w:jc w:val="left"/>
              <w:rPr>
                <w:rFonts w:eastAsia="Times New Roman"/>
                <w:sz w:val="24"/>
                <w:szCs w:val="24"/>
                <w:lang w:eastAsia="ru-RU"/>
              </w:rPr>
            </w:pPr>
          </w:p>
        </w:tc>
      </w:tr>
      <w:tr w:rsidR="00AA2E7E" w:rsidRPr="00C12414" w14:paraId="294CD8F0" w14:textId="77777777" w:rsidTr="00C76118">
        <w:trPr>
          <w:trHeight w:val="387"/>
        </w:trPr>
        <w:tc>
          <w:tcPr>
            <w:tcW w:w="1001" w:type="dxa"/>
            <w:vMerge/>
          </w:tcPr>
          <w:p w14:paraId="50AFFF2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ADC742E" w14:textId="77777777" w:rsidR="00AA2E7E" w:rsidRDefault="00AA2E7E" w:rsidP="0029057E">
            <w:pPr>
              <w:ind w:firstLine="0"/>
              <w:jc w:val="left"/>
              <w:rPr>
                <w:rFonts w:eastAsia="Times New Roman"/>
                <w:sz w:val="24"/>
                <w:szCs w:val="24"/>
                <w:lang w:eastAsia="ru-RU"/>
              </w:rPr>
            </w:pPr>
          </w:p>
        </w:tc>
        <w:tc>
          <w:tcPr>
            <w:tcW w:w="3544" w:type="dxa"/>
          </w:tcPr>
          <w:p w14:paraId="4661C999"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307FD7F6"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338CC8FE" w14:textId="77777777" w:rsidR="00AA2E7E" w:rsidRDefault="00AA2E7E" w:rsidP="0029057E">
            <w:pPr>
              <w:ind w:firstLine="0"/>
              <w:contextualSpacing/>
              <w:jc w:val="left"/>
              <w:rPr>
                <w:sz w:val="24"/>
                <w:szCs w:val="24"/>
              </w:rPr>
            </w:pPr>
          </w:p>
        </w:tc>
        <w:tc>
          <w:tcPr>
            <w:tcW w:w="1949" w:type="dxa"/>
            <w:vMerge/>
          </w:tcPr>
          <w:p w14:paraId="3B077CD5" w14:textId="77777777" w:rsidR="00AA2E7E" w:rsidRPr="00C12414" w:rsidRDefault="00AA2E7E" w:rsidP="0029057E">
            <w:pPr>
              <w:ind w:firstLine="0"/>
              <w:jc w:val="left"/>
              <w:rPr>
                <w:rFonts w:eastAsia="Times New Roman"/>
                <w:sz w:val="24"/>
                <w:szCs w:val="24"/>
                <w:lang w:eastAsia="ru-RU"/>
              </w:rPr>
            </w:pPr>
          </w:p>
        </w:tc>
      </w:tr>
      <w:tr w:rsidR="00AA2E7E" w:rsidRPr="00C12414" w14:paraId="25D6CC87" w14:textId="77777777" w:rsidTr="00C76118">
        <w:trPr>
          <w:trHeight w:val="387"/>
        </w:trPr>
        <w:tc>
          <w:tcPr>
            <w:tcW w:w="1001" w:type="dxa"/>
            <w:vMerge/>
          </w:tcPr>
          <w:p w14:paraId="58911C9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20287AC" w14:textId="77777777" w:rsidR="00AA2E7E" w:rsidRDefault="00AA2E7E" w:rsidP="0029057E">
            <w:pPr>
              <w:ind w:firstLine="0"/>
              <w:jc w:val="left"/>
              <w:rPr>
                <w:rFonts w:eastAsia="Times New Roman"/>
                <w:sz w:val="24"/>
                <w:szCs w:val="24"/>
                <w:lang w:eastAsia="ru-RU"/>
              </w:rPr>
            </w:pPr>
          </w:p>
        </w:tc>
        <w:tc>
          <w:tcPr>
            <w:tcW w:w="3544" w:type="dxa"/>
          </w:tcPr>
          <w:p w14:paraId="461BC1E0" w14:textId="5C8A01DC"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31E999E6" w14:textId="35764D42"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69C1D921" w14:textId="77777777" w:rsidR="00AA2E7E" w:rsidRDefault="00AA2E7E" w:rsidP="0029057E">
            <w:pPr>
              <w:ind w:firstLine="0"/>
              <w:contextualSpacing/>
              <w:jc w:val="left"/>
              <w:rPr>
                <w:sz w:val="24"/>
                <w:szCs w:val="24"/>
              </w:rPr>
            </w:pPr>
          </w:p>
        </w:tc>
        <w:tc>
          <w:tcPr>
            <w:tcW w:w="1949" w:type="dxa"/>
            <w:vMerge/>
          </w:tcPr>
          <w:p w14:paraId="4CB3B941" w14:textId="77777777" w:rsidR="00AA2E7E" w:rsidRPr="00C12414" w:rsidRDefault="00AA2E7E" w:rsidP="0029057E">
            <w:pPr>
              <w:ind w:firstLine="0"/>
              <w:jc w:val="left"/>
              <w:rPr>
                <w:rFonts w:eastAsia="Times New Roman"/>
                <w:sz w:val="24"/>
                <w:szCs w:val="24"/>
                <w:lang w:eastAsia="ru-RU"/>
              </w:rPr>
            </w:pPr>
          </w:p>
        </w:tc>
      </w:tr>
      <w:tr w:rsidR="00AA2E7E" w:rsidRPr="00C12414" w14:paraId="07F6FE52" w14:textId="77777777" w:rsidTr="00FF366D">
        <w:trPr>
          <w:trHeight w:val="60"/>
        </w:trPr>
        <w:tc>
          <w:tcPr>
            <w:tcW w:w="1001" w:type="dxa"/>
            <w:vMerge/>
          </w:tcPr>
          <w:p w14:paraId="56B66BD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F541F2D" w14:textId="77777777" w:rsidR="00AA2E7E" w:rsidRDefault="00AA2E7E" w:rsidP="0029057E">
            <w:pPr>
              <w:ind w:firstLine="0"/>
              <w:jc w:val="left"/>
              <w:rPr>
                <w:rFonts w:eastAsia="Times New Roman"/>
                <w:sz w:val="24"/>
                <w:szCs w:val="24"/>
                <w:lang w:eastAsia="ru-RU"/>
              </w:rPr>
            </w:pPr>
          </w:p>
        </w:tc>
        <w:tc>
          <w:tcPr>
            <w:tcW w:w="3544" w:type="dxa"/>
          </w:tcPr>
          <w:p w14:paraId="493CD5CB" w14:textId="4B07CEF5"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3DE29B6C" w14:textId="059B589C"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39714D6F" w14:textId="77777777" w:rsidR="00AA2E7E" w:rsidRDefault="00AA2E7E" w:rsidP="0029057E">
            <w:pPr>
              <w:ind w:firstLine="0"/>
              <w:contextualSpacing/>
              <w:jc w:val="left"/>
              <w:rPr>
                <w:sz w:val="24"/>
                <w:szCs w:val="24"/>
              </w:rPr>
            </w:pPr>
          </w:p>
        </w:tc>
        <w:tc>
          <w:tcPr>
            <w:tcW w:w="1949" w:type="dxa"/>
            <w:vMerge/>
          </w:tcPr>
          <w:p w14:paraId="4AB474F0" w14:textId="77777777" w:rsidR="00AA2E7E" w:rsidRPr="00C12414" w:rsidRDefault="00AA2E7E" w:rsidP="0029057E">
            <w:pPr>
              <w:ind w:firstLine="0"/>
              <w:jc w:val="left"/>
              <w:rPr>
                <w:rFonts w:eastAsia="Times New Roman"/>
                <w:sz w:val="24"/>
                <w:szCs w:val="24"/>
                <w:lang w:eastAsia="ru-RU"/>
              </w:rPr>
            </w:pPr>
          </w:p>
        </w:tc>
      </w:tr>
      <w:tr w:rsidR="00AA2E7E" w:rsidRPr="00C12414" w14:paraId="391F11F3" w14:textId="77777777" w:rsidTr="00FF366D">
        <w:trPr>
          <w:trHeight w:val="60"/>
        </w:trPr>
        <w:tc>
          <w:tcPr>
            <w:tcW w:w="1001" w:type="dxa"/>
            <w:vMerge/>
          </w:tcPr>
          <w:p w14:paraId="042B35B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8B7C496" w14:textId="77777777" w:rsidR="00AA2E7E" w:rsidRDefault="00AA2E7E" w:rsidP="0029057E">
            <w:pPr>
              <w:ind w:firstLine="0"/>
              <w:jc w:val="left"/>
              <w:rPr>
                <w:rFonts w:eastAsia="Times New Roman"/>
                <w:sz w:val="24"/>
                <w:szCs w:val="24"/>
                <w:lang w:eastAsia="ru-RU"/>
              </w:rPr>
            </w:pPr>
          </w:p>
        </w:tc>
        <w:tc>
          <w:tcPr>
            <w:tcW w:w="3544" w:type="dxa"/>
          </w:tcPr>
          <w:p w14:paraId="0CFD5695" w14:textId="12AB2D3F"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DEF4C6C" w14:textId="563454EE" w:rsidR="00AA2E7E" w:rsidRPr="00D30F2D" w:rsidRDefault="00AA2E7E" w:rsidP="00531F7E">
            <w:pPr>
              <w:ind w:firstLine="0"/>
              <w:contextualSpacing/>
              <w:jc w:val="center"/>
              <w:rPr>
                <w:sz w:val="24"/>
                <w:szCs w:val="24"/>
              </w:rPr>
            </w:pPr>
            <w:r>
              <w:rPr>
                <w:sz w:val="24"/>
                <w:szCs w:val="24"/>
              </w:rPr>
              <w:t>2045</w:t>
            </w:r>
          </w:p>
        </w:tc>
        <w:tc>
          <w:tcPr>
            <w:tcW w:w="2407" w:type="dxa"/>
            <w:vMerge/>
          </w:tcPr>
          <w:p w14:paraId="1053B137" w14:textId="77777777" w:rsidR="00AA2E7E" w:rsidRDefault="00AA2E7E" w:rsidP="0029057E">
            <w:pPr>
              <w:ind w:firstLine="0"/>
              <w:contextualSpacing/>
              <w:jc w:val="left"/>
              <w:rPr>
                <w:sz w:val="24"/>
                <w:szCs w:val="24"/>
              </w:rPr>
            </w:pPr>
          </w:p>
        </w:tc>
        <w:tc>
          <w:tcPr>
            <w:tcW w:w="1949" w:type="dxa"/>
            <w:vMerge/>
          </w:tcPr>
          <w:p w14:paraId="75C246B2" w14:textId="77777777" w:rsidR="00AA2E7E" w:rsidRPr="00C12414" w:rsidRDefault="00AA2E7E" w:rsidP="0029057E">
            <w:pPr>
              <w:ind w:firstLine="0"/>
              <w:jc w:val="left"/>
              <w:rPr>
                <w:rFonts w:eastAsia="Times New Roman"/>
                <w:sz w:val="24"/>
                <w:szCs w:val="24"/>
                <w:lang w:eastAsia="ru-RU"/>
              </w:rPr>
            </w:pPr>
          </w:p>
        </w:tc>
      </w:tr>
      <w:tr w:rsidR="00AA2E7E" w:rsidRPr="00C12414" w14:paraId="68331303" w14:textId="77777777" w:rsidTr="00C76118">
        <w:trPr>
          <w:trHeight w:val="418"/>
        </w:trPr>
        <w:tc>
          <w:tcPr>
            <w:tcW w:w="1001" w:type="dxa"/>
            <w:vMerge w:val="restart"/>
          </w:tcPr>
          <w:p w14:paraId="6DA7CAEB" w14:textId="46BA854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11.</w:t>
            </w:r>
          </w:p>
        </w:tc>
        <w:tc>
          <w:tcPr>
            <w:tcW w:w="2396" w:type="dxa"/>
            <w:vMerge w:val="restart"/>
          </w:tcPr>
          <w:p w14:paraId="260833D6"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59209E71" w14:textId="76B8AE6B" w:rsidR="00AA2E7E" w:rsidRPr="009960E4" w:rsidRDefault="00AA2E7E" w:rsidP="0029057E">
            <w:pPr>
              <w:ind w:firstLine="0"/>
              <w:jc w:val="left"/>
              <w:rPr>
                <w:rFonts w:eastAsia="Times New Roman"/>
                <w:sz w:val="24"/>
                <w:szCs w:val="24"/>
                <w:lang w:eastAsia="ru-RU"/>
              </w:rPr>
            </w:pPr>
          </w:p>
        </w:tc>
        <w:tc>
          <w:tcPr>
            <w:tcW w:w="3544" w:type="dxa"/>
          </w:tcPr>
          <w:p w14:paraId="536B45AB"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55C8B2F" w14:textId="1E930E4D"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 4 и автомобильную дорогу федерального значения Р-23 «Псков»</w:t>
            </w:r>
          </w:p>
        </w:tc>
        <w:tc>
          <w:tcPr>
            <w:tcW w:w="2407" w:type="dxa"/>
            <w:vMerge w:val="restart"/>
          </w:tcPr>
          <w:p w14:paraId="5A5470A6" w14:textId="414A6D6E"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747283B1"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1836D03B" w14:textId="77777777" w:rsidTr="00C76118">
        <w:trPr>
          <w:trHeight w:val="418"/>
        </w:trPr>
        <w:tc>
          <w:tcPr>
            <w:tcW w:w="1001" w:type="dxa"/>
            <w:vMerge/>
          </w:tcPr>
          <w:p w14:paraId="5FAE286F" w14:textId="77777777" w:rsidR="00AA2E7E" w:rsidRDefault="00AA2E7E" w:rsidP="0029057E">
            <w:pPr>
              <w:ind w:firstLine="0"/>
              <w:jc w:val="center"/>
              <w:rPr>
                <w:rFonts w:eastAsia="Times New Roman"/>
                <w:sz w:val="24"/>
                <w:szCs w:val="24"/>
                <w:lang w:eastAsia="ru-RU"/>
              </w:rPr>
            </w:pPr>
          </w:p>
        </w:tc>
        <w:tc>
          <w:tcPr>
            <w:tcW w:w="2396" w:type="dxa"/>
            <w:vMerge/>
          </w:tcPr>
          <w:p w14:paraId="37520F1B" w14:textId="77777777" w:rsidR="00AA2E7E" w:rsidRDefault="00AA2E7E" w:rsidP="0029057E">
            <w:pPr>
              <w:ind w:firstLine="0"/>
              <w:jc w:val="left"/>
              <w:rPr>
                <w:rFonts w:eastAsia="Times New Roman"/>
                <w:sz w:val="24"/>
                <w:szCs w:val="24"/>
              </w:rPr>
            </w:pPr>
          </w:p>
        </w:tc>
        <w:tc>
          <w:tcPr>
            <w:tcW w:w="3544" w:type="dxa"/>
          </w:tcPr>
          <w:p w14:paraId="621A3E0C" w14:textId="60D2F479"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3CB37E4" w14:textId="1427941E" w:rsidR="00AA2E7E" w:rsidRPr="00C12414" w:rsidRDefault="00AA2E7E" w:rsidP="0029057E">
            <w:pPr>
              <w:ind w:firstLine="0"/>
              <w:jc w:val="left"/>
              <w:rPr>
                <w:rFonts w:eastAsia="Times New Roman"/>
                <w:sz w:val="24"/>
                <w:szCs w:val="24"/>
                <w:lang w:eastAsia="ru-RU"/>
              </w:rPr>
            </w:pPr>
            <w:r>
              <w:rPr>
                <w:rFonts w:eastAsia="Times New Roman"/>
                <w:sz w:val="24"/>
                <w:szCs w:val="24"/>
              </w:rPr>
              <w:t>Улица в зоне жилой застройки № 3 (деревня Малое Верево на участке от Магистральной улицы № 4 до автомобильной дороги федерального значения Р-23 «Псков»)</w:t>
            </w:r>
          </w:p>
        </w:tc>
        <w:tc>
          <w:tcPr>
            <w:tcW w:w="2407" w:type="dxa"/>
            <w:vMerge/>
          </w:tcPr>
          <w:p w14:paraId="462BDE06" w14:textId="77777777" w:rsidR="00AA2E7E" w:rsidRDefault="00AA2E7E" w:rsidP="0029057E">
            <w:pPr>
              <w:ind w:firstLine="0"/>
              <w:jc w:val="left"/>
              <w:rPr>
                <w:sz w:val="24"/>
                <w:szCs w:val="24"/>
              </w:rPr>
            </w:pPr>
          </w:p>
        </w:tc>
        <w:tc>
          <w:tcPr>
            <w:tcW w:w="1949" w:type="dxa"/>
            <w:vMerge/>
          </w:tcPr>
          <w:p w14:paraId="1BF16EDD" w14:textId="77777777" w:rsidR="00AA2E7E" w:rsidRPr="00C12414" w:rsidRDefault="00AA2E7E" w:rsidP="0029057E">
            <w:pPr>
              <w:ind w:firstLine="0"/>
              <w:jc w:val="left"/>
              <w:rPr>
                <w:rFonts w:eastAsia="Times New Roman"/>
                <w:sz w:val="24"/>
                <w:szCs w:val="24"/>
                <w:lang w:eastAsia="ru-RU"/>
              </w:rPr>
            </w:pPr>
          </w:p>
        </w:tc>
      </w:tr>
      <w:tr w:rsidR="00AA2E7E" w:rsidRPr="00C12414" w14:paraId="52175AF6" w14:textId="77777777" w:rsidTr="00BF2BCD">
        <w:trPr>
          <w:trHeight w:val="60"/>
        </w:trPr>
        <w:tc>
          <w:tcPr>
            <w:tcW w:w="1001" w:type="dxa"/>
            <w:vMerge/>
          </w:tcPr>
          <w:p w14:paraId="7C81F194" w14:textId="77777777" w:rsidR="00AA2E7E" w:rsidRDefault="00AA2E7E" w:rsidP="0029057E">
            <w:pPr>
              <w:ind w:firstLine="0"/>
              <w:jc w:val="center"/>
              <w:rPr>
                <w:rFonts w:eastAsia="Times New Roman"/>
                <w:sz w:val="24"/>
                <w:szCs w:val="24"/>
                <w:lang w:eastAsia="ru-RU"/>
              </w:rPr>
            </w:pPr>
          </w:p>
        </w:tc>
        <w:tc>
          <w:tcPr>
            <w:tcW w:w="2396" w:type="dxa"/>
            <w:vMerge/>
          </w:tcPr>
          <w:p w14:paraId="201DC71C" w14:textId="77777777" w:rsidR="00AA2E7E" w:rsidRDefault="00AA2E7E" w:rsidP="0029057E">
            <w:pPr>
              <w:ind w:firstLine="0"/>
              <w:jc w:val="left"/>
              <w:rPr>
                <w:rFonts w:eastAsia="Times New Roman"/>
                <w:sz w:val="24"/>
                <w:szCs w:val="24"/>
              </w:rPr>
            </w:pPr>
          </w:p>
        </w:tc>
        <w:tc>
          <w:tcPr>
            <w:tcW w:w="3544" w:type="dxa"/>
          </w:tcPr>
          <w:p w14:paraId="316C38E4" w14:textId="17F9A532"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FCF53C1" w14:textId="25CBB7AD" w:rsidR="00AA2E7E" w:rsidRPr="00C12414" w:rsidRDefault="00AD1F94" w:rsidP="00531F7E">
            <w:pPr>
              <w:ind w:firstLine="0"/>
              <w:jc w:val="center"/>
              <w:rPr>
                <w:rFonts w:eastAsia="Times New Roman"/>
                <w:sz w:val="24"/>
                <w:szCs w:val="24"/>
                <w:lang w:eastAsia="ru-RU"/>
              </w:rPr>
            </w:pPr>
            <w:r>
              <w:rPr>
                <w:rFonts w:eastAsia="Times New Roman"/>
                <w:sz w:val="24"/>
                <w:szCs w:val="24"/>
                <w:lang w:eastAsia="ru-RU"/>
              </w:rPr>
              <w:t>1,15</w:t>
            </w:r>
          </w:p>
        </w:tc>
        <w:tc>
          <w:tcPr>
            <w:tcW w:w="2407" w:type="dxa"/>
            <w:vMerge/>
          </w:tcPr>
          <w:p w14:paraId="6FCCCD2E" w14:textId="77777777" w:rsidR="00AA2E7E" w:rsidRDefault="00AA2E7E" w:rsidP="0029057E">
            <w:pPr>
              <w:ind w:firstLine="0"/>
              <w:jc w:val="left"/>
              <w:rPr>
                <w:sz w:val="24"/>
                <w:szCs w:val="24"/>
              </w:rPr>
            </w:pPr>
          </w:p>
        </w:tc>
        <w:tc>
          <w:tcPr>
            <w:tcW w:w="1949" w:type="dxa"/>
            <w:vMerge/>
          </w:tcPr>
          <w:p w14:paraId="1EE85526" w14:textId="77777777" w:rsidR="00AA2E7E" w:rsidRPr="00C12414" w:rsidRDefault="00AA2E7E" w:rsidP="0029057E">
            <w:pPr>
              <w:ind w:firstLine="0"/>
              <w:jc w:val="left"/>
              <w:rPr>
                <w:rFonts w:eastAsia="Times New Roman"/>
                <w:sz w:val="24"/>
                <w:szCs w:val="24"/>
                <w:lang w:eastAsia="ru-RU"/>
              </w:rPr>
            </w:pPr>
          </w:p>
        </w:tc>
      </w:tr>
      <w:tr w:rsidR="00AA2E7E" w:rsidRPr="00C12414" w14:paraId="043E96E9" w14:textId="77777777" w:rsidTr="00C76118">
        <w:trPr>
          <w:trHeight w:val="314"/>
        </w:trPr>
        <w:tc>
          <w:tcPr>
            <w:tcW w:w="1001" w:type="dxa"/>
            <w:vMerge/>
          </w:tcPr>
          <w:p w14:paraId="0A6D41B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C7EEB57" w14:textId="77777777" w:rsidR="00AA2E7E" w:rsidRDefault="00AA2E7E" w:rsidP="0029057E">
            <w:pPr>
              <w:ind w:firstLine="0"/>
              <w:jc w:val="left"/>
              <w:rPr>
                <w:rFonts w:eastAsia="Times New Roman"/>
                <w:sz w:val="24"/>
                <w:szCs w:val="24"/>
                <w:lang w:eastAsia="ru-RU"/>
              </w:rPr>
            </w:pPr>
          </w:p>
        </w:tc>
        <w:tc>
          <w:tcPr>
            <w:tcW w:w="3544" w:type="dxa"/>
          </w:tcPr>
          <w:p w14:paraId="4C17249F" w14:textId="2CCE682D"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2EE4D48F" w14:textId="6A10169E"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1BBB41E6" w14:textId="77777777" w:rsidR="00AA2E7E" w:rsidRDefault="00AA2E7E" w:rsidP="0029057E">
            <w:pPr>
              <w:ind w:firstLine="0"/>
              <w:contextualSpacing/>
              <w:jc w:val="left"/>
              <w:rPr>
                <w:sz w:val="24"/>
                <w:szCs w:val="24"/>
              </w:rPr>
            </w:pPr>
          </w:p>
        </w:tc>
        <w:tc>
          <w:tcPr>
            <w:tcW w:w="1949" w:type="dxa"/>
            <w:vMerge/>
          </w:tcPr>
          <w:p w14:paraId="79DBE71F" w14:textId="77777777" w:rsidR="00AA2E7E" w:rsidRPr="00C12414" w:rsidRDefault="00AA2E7E" w:rsidP="0029057E">
            <w:pPr>
              <w:ind w:firstLine="0"/>
              <w:jc w:val="left"/>
              <w:rPr>
                <w:rFonts w:eastAsia="Times New Roman"/>
                <w:sz w:val="24"/>
                <w:szCs w:val="24"/>
                <w:lang w:eastAsia="ru-RU"/>
              </w:rPr>
            </w:pPr>
          </w:p>
        </w:tc>
      </w:tr>
      <w:tr w:rsidR="00AA2E7E" w:rsidRPr="00C12414" w14:paraId="2B39DDFB" w14:textId="77777777" w:rsidTr="00C76118">
        <w:trPr>
          <w:trHeight w:val="59"/>
        </w:trPr>
        <w:tc>
          <w:tcPr>
            <w:tcW w:w="1001" w:type="dxa"/>
            <w:vMerge/>
          </w:tcPr>
          <w:p w14:paraId="70302BD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30F47C7" w14:textId="77777777" w:rsidR="00AA2E7E" w:rsidRDefault="00AA2E7E" w:rsidP="0029057E">
            <w:pPr>
              <w:ind w:firstLine="0"/>
              <w:jc w:val="left"/>
              <w:rPr>
                <w:rFonts w:eastAsia="Times New Roman"/>
                <w:sz w:val="24"/>
                <w:szCs w:val="24"/>
                <w:lang w:eastAsia="ru-RU"/>
              </w:rPr>
            </w:pPr>
          </w:p>
        </w:tc>
        <w:tc>
          <w:tcPr>
            <w:tcW w:w="3544" w:type="dxa"/>
          </w:tcPr>
          <w:p w14:paraId="7C416140"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733CCAC9"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7E3C7F92" w14:textId="77777777" w:rsidR="00AA2E7E" w:rsidRDefault="00AA2E7E" w:rsidP="0029057E">
            <w:pPr>
              <w:ind w:firstLine="0"/>
              <w:contextualSpacing/>
              <w:jc w:val="left"/>
              <w:rPr>
                <w:sz w:val="24"/>
                <w:szCs w:val="24"/>
              </w:rPr>
            </w:pPr>
          </w:p>
        </w:tc>
        <w:tc>
          <w:tcPr>
            <w:tcW w:w="1949" w:type="dxa"/>
            <w:vMerge/>
          </w:tcPr>
          <w:p w14:paraId="71F6FC4C" w14:textId="77777777" w:rsidR="00AA2E7E" w:rsidRPr="00C12414" w:rsidRDefault="00AA2E7E" w:rsidP="0029057E">
            <w:pPr>
              <w:ind w:firstLine="0"/>
              <w:jc w:val="left"/>
              <w:rPr>
                <w:rFonts w:eastAsia="Times New Roman"/>
                <w:sz w:val="24"/>
                <w:szCs w:val="24"/>
                <w:lang w:eastAsia="ru-RU"/>
              </w:rPr>
            </w:pPr>
          </w:p>
        </w:tc>
      </w:tr>
      <w:tr w:rsidR="00AA2E7E" w:rsidRPr="00C12414" w14:paraId="6FA5026E" w14:textId="77777777" w:rsidTr="00C76118">
        <w:trPr>
          <w:trHeight w:val="59"/>
        </w:trPr>
        <w:tc>
          <w:tcPr>
            <w:tcW w:w="1001" w:type="dxa"/>
            <w:vMerge/>
          </w:tcPr>
          <w:p w14:paraId="6605AF1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31AD515" w14:textId="77777777" w:rsidR="00AA2E7E" w:rsidRDefault="00AA2E7E" w:rsidP="0029057E">
            <w:pPr>
              <w:ind w:firstLine="0"/>
              <w:jc w:val="left"/>
              <w:rPr>
                <w:rFonts w:eastAsia="Times New Roman"/>
                <w:sz w:val="24"/>
                <w:szCs w:val="24"/>
                <w:lang w:eastAsia="ru-RU"/>
              </w:rPr>
            </w:pPr>
          </w:p>
        </w:tc>
        <w:tc>
          <w:tcPr>
            <w:tcW w:w="3544" w:type="dxa"/>
          </w:tcPr>
          <w:p w14:paraId="376D444C"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75E1DDE4"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750A7334" w14:textId="77777777" w:rsidR="00AA2E7E" w:rsidRDefault="00AA2E7E" w:rsidP="0029057E">
            <w:pPr>
              <w:ind w:firstLine="0"/>
              <w:contextualSpacing/>
              <w:jc w:val="left"/>
              <w:rPr>
                <w:sz w:val="24"/>
                <w:szCs w:val="24"/>
              </w:rPr>
            </w:pPr>
          </w:p>
        </w:tc>
        <w:tc>
          <w:tcPr>
            <w:tcW w:w="1949" w:type="dxa"/>
            <w:vMerge/>
          </w:tcPr>
          <w:p w14:paraId="2CF28A01" w14:textId="77777777" w:rsidR="00AA2E7E" w:rsidRPr="00C12414" w:rsidRDefault="00AA2E7E" w:rsidP="0029057E">
            <w:pPr>
              <w:ind w:firstLine="0"/>
              <w:jc w:val="left"/>
              <w:rPr>
                <w:rFonts w:eastAsia="Times New Roman"/>
                <w:sz w:val="24"/>
                <w:szCs w:val="24"/>
                <w:lang w:eastAsia="ru-RU"/>
              </w:rPr>
            </w:pPr>
          </w:p>
        </w:tc>
      </w:tr>
      <w:tr w:rsidR="00AA2E7E" w:rsidRPr="00C12414" w14:paraId="24E02617" w14:textId="77777777" w:rsidTr="00C76118">
        <w:trPr>
          <w:trHeight w:val="584"/>
        </w:trPr>
        <w:tc>
          <w:tcPr>
            <w:tcW w:w="1001" w:type="dxa"/>
            <w:vMerge/>
          </w:tcPr>
          <w:p w14:paraId="285B2D6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CE96A36" w14:textId="77777777" w:rsidR="00AA2E7E" w:rsidRDefault="00AA2E7E" w:rsidP="0029057E">
            <w:pPr>
              <w:ind w:firstLine="0"/>
              <w:jc w:val="left"/>
              <w:rPr>
                <w:rFonts w:eastAsia="Times New Roman"/>
                <w:sz w:val="24"/>
                <w:szCs w:val="24"/>
                <w:lang w:eastAsia="ru-RU"/>
              </w:rPr>
            </w:pPr>
          </w:p>
        </w:tc>
        <w:tc>
          <w:tcPr>
            <w:tcW w:w="3544" w:type="dxa"/>
          </w:tcPr>
          <w:p w14:paraId="319C7063"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5990467A"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0EEC9F39" w14:textId="77777777" w:rsidR="00AA2E7E" w:rsidRDefault="00AA2E7E" w:rsidP="0029057E">
            <w:pPr>
              <w:ind w:firstLine="0"/>
              <w:contextualSpacing/>
              <w:jc w:val="left"/>
              <w:rPr>
                <w:sz w:val="24"/>
                <w:szCs w:val="24"/>
              </w:rPr>
            </w:pPr>
          </w:p>
        </w:tc>
        <w:tc>
          <w:tcPr>
            <w:tcW w:w="1949" w:type="dxa"/>
            <w:vMerge/>
          </w:tcPr>
          <w:p w14:paraId="26A50C93" w14:textId="77777777" w:rsidR="00AA2E7E" w:rsidRPr="00C12414" w:rsidRDefault="00AA2E7E" w:rsidP="0029057E">
            <w:pPr>
              <w:ind w:firstLine="0"/>
              <w:jc w:val="left"/>
              <w:rPr>
                <w:rFonts w:eastAsia="Times New Roman"/>
                <w:sz w:val="24"/>
                <w:szCs w:val="24"/>
                <w:lang w:eastAsia="ru-RU"/>
              </w:rPr>
            </w:pPr>
          </w:p>
        </w:tc>
      </w:tr>
      <w:tr w:rsidR="00AA2E7E" w:rsidRPr="00C12414" w14:paraId="064F9C42" w14:textId="77777777" w:rsidTr="00C76118">
        <w:trPr>
          <w:trHeight w:val="387"/>
        </w:trPr>
        <w:tc>
          <w:tcPr>
            <w:tcW w:w="1001" w:type="dxa"/>
            <w:vMerge/>
          </w:tcPr>
          <w:p w14:paraId="46220D2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35F9857" w14:textId="77777777" w:rsidR="00AA2E7E" w:rsidRDefault="00AA2E7E" w:rsidP="0029057E">
            <w:pPr>
              <w:ind w:firstLine="0"/>
              <w:jc w:val="left"/>
              <w:rPr>
                <w:rFonts w:eastAsia="Times New Roman"/>
                <w:sz w:val="24"/>
                <w:szCs w:val="24"/>
                <w:lang w:eastAsia="ru-RU"/>
              </w:rPr>
            </w:pPr>
          </w:p>
        </w:tc>
        <w:tc>
          <w:tcPr>
            <w:tcW w:w="3544" w:type="dxa"/>
          </w:tcPr>
          <w:p w14:paraId="25640F28"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0AA64B4D"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28A36D51" w14:textId="77777777" w:rsidR="00AA2E7E" w:rsidRDefault="00AA2E7E" w:rsidP="0029057E">
            <w:pPr>
              <w:ind w:firstLine="0"/>
              <w:contextualSpacing/>
              <w:jc w:val="left"/>
              <w:rPr>
                <w:sz w:val="24"/>
                <w:szCs w:val="24"/>
              </w:rPr>
            </w:pPr>
          </w:p>
        </w:tc>
        <w:tc>
          <w:tcPr>
            <w:tcW w:w="1949" w:type="dxa"/>
            <w:vMerge/>
          </w:tcPr>
          <w:p w14:paraId="20A57393" w14:textId="77777777" w:rsidR="00AA2E7E" w:rsidRPr="00C12414" w:rsidRDefault="00AA2E7E" w:rsidP="0029057E">
            <w:pPr>
              <w:ind w:firstLine="0"/>
              <w:jc w:val="left"/>
              <w:rPr>
                <w:rFonts w:eastAsia="Times New Roman"/>
                <w:sz w:val="24"/>
                <w:szCs w:val="24"/>
                <w:lang w:eastAsia="ru-RU"/>
              </w:rPr>
            </w:pPr>
          </w:p>
        </w:tc>
      </w:tr>
      <w:tr w:rsidR="00AA2E7E" w:rsidRPr="00C12414" w14:paraId="59A3186F" w14:textId="77777777" w:rsidTr="00C76118">
        <w:trPr>
          <w:trHeight w:val="387"/>
        </w:trPr>
        <w:tc>
          <w:tcPr>
            <w:tcW w:w="1001" w:type="dxa"/>
            <w:vMerge/>
          </w:tcPr>
          <w:p w14:paraId="4BB601F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076C81C" w14:textId="77777777" w:rsidR="00AA2E7E" w:rsidRDefault="00AA2E7E" w:rsidP="0029057E">
            <w:pPr>
              <w:ind w:firstLine="0"/>
              <w:jc w:val="left"/>
              <w:rPr>
                <w:rFonts w:eastAsia="Times New Roman"/>
                <w:sz w:val="24"/>
                <w:szCs w:val="24"/>
                <w:lang w:eastAsia="ru-RU"/>
              </w:rPr>
            </w:pPr>
          </w:p>
        </w:tc>
        <w:tc>
          <w:tcPr>
            <w:tcW w:w="3544" w:type="dxa"/>
          </w:tcPr>
          <w:p w14:paraId="07E7B06B" w14:textId="03E0A6B3"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5E67AEF8" w14:textId="5C67C478"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4AB03F7A" w14:textId="77777777" w:rsidR="00AA2E7E" w:rsidRDefault="00AA2E7E" w:rsidP="0029057E">
            <w:pPr>
              <w:ind w:firstLine="0"/>
              <w:contextualSpacing/>
              <w:jc w:val="left"/>
              <w:rPr>
                <w:sz w:val="24"/>
                <w:szCs w:val="24"/>
              </w:rPr>
            </w:pPr>
          </w:p>
        </w:tc>
        <w:tc>
          <w:tcPr>
            <w:tcW w:w="1949" w:type="dxa"/>
            <w:vMerge/>
          </w:tcPr>
          <w:p w14:paraId="66800DED" w14:textId="77777777" w:rsidR="00AA2E7E" w:rsidRPr="00C12414" w:rsidRDefault="00AA2E7E" w:rsidP="0029057E">
            <w:pPr>
              <w:ind w:firstLine="0"/>
              <w:jc w:val="left"/>
              <w:rPr>
                <w:rFonts w:eastAsia="Times New Roman"/>
                <w:sz w:val="24"/>
                <w:szCs w:val="24"/>
                <w:lang w:eastAsia="ru-RU"/>
              </w:rPr>
            </w:pPr>
          </w:p>
        </w:tc>
      </w:tr>
      <w:tr w:rsidR="00AA2E7E" w:rsidRPr="00C12414" w14:paraId="12A4B74F" w14:textId="77777777" w:rsidTr="00C17906">
        <w:trPr>
          <w:trHeight w:val="60"/>
        </w:trPr>
        <w:tc>
          <w:tcPr>
            <w:tcW w:w="1001" w:type="dxa"/>
            <w:vMerge/>
          </w:tcPr>
          <w:p w14:paraId="4D9EA18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9A8A551" w14:textId="77777777" w:rsidR="00AA2E7E" w:rsidRDefault="00AA2E7E" w:rsidP="0029057E">
            <w:pPr>
              <w:ind w:firstLine="0"/>
              <w:jc w:val="left"/>
              <w:rPr>
                <w:rFonts w:eastAsia="Times New Roman"/>
                <w:sz w:val="24"/>
                <w:szCs w:val="24"/>
                <w:lang w:eastAsia="ru-RU"/>
              </w:rPr>
            </w:pPr>
          </w:p>
        </w:tc>
        <w:tc>
          <w:tcPr>
            <w:tcW w:w="3544" w:type="dxa"/>
          </w:tcPr>
          <w:p w14:paraId="35DB015F" w14:textId="3276E7F5"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DD07766" w14:textId="16AD7853"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31814E62" w14:textId="77777777" w:rsidR="00AA2E7E" w:rsidRDefault="00AA2E7E" w:rsidP="0029057E">
            <w:pPr>
              <w:ind w:firstLine="0"/>
              <w:contextualSpacing/>
              <w:jc w:val="left"/>
              <w:rPr>
                <w:sz w:val="24"/>
                <w:szCs w:val="24"/>
              </w:rPr>
            </w:pPr>
          </w:p>
        </w:tc>
        <w:tc>
          <w:tcPr>
            <w:tcW w:w="1949" w:type="dxa"/>
            <w:vMerge/>
          </w:tcPr>
          <w:p w14:paraId="48A8E6A2" w14:textId="77777777" w:rsidR="00AA2E7E" w:rsidRPr="00C12414" w:rsidRDefault="00AA2E7E" w:rsidP="0029057E">
            <w:pPr>
              <w:ind w:firstLine="0"/>
              <w:jc w:val="left"/>
              <w:rPr>
                <w:rFonts w:eastAsia="Times New Roman"/>
                <w:sz w:val="24"/>
                <w:szCs w:val="24"/>
                <w:lang w:eastAsia="ru-RU"/>
              </w:rPr>
            </w:pPr>
          </w:p>
        </w:tc>
      </w:tr>
      <w:tr w:rsidR="00AA2E7E" w:rsidRPr="00C12414" w14:paraId="169808CC" w14:textId="77777777" w:rsidTr="00C17906">
        <w:trPr>
          <w:trHeight w:val="60"/>
        </w:trPr>
        <w:tc>
          <w:tcPr>
            <w:tcW w:w="1001" w:type="dxa"/>
            <w:vMerge/>
          </w:tcPr>
          <w:p w14:paraId="372A38E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9D53D0C" w14:textId="77777777" w:rsidR="00AA2E7E" w:rsidRDefault="00AA2E7E" w:rsidP="0029057E">
            <w:pPr>
              <w:ind w:firstLine="0"/>
              <w:jc w:val="left"/>
              <w:rPr>
                <w:rFonts w:eastAsia="Times New Roman"/>
                <w:sz w:val="24"/>
                <w:szCs w:val="24"/>
                <w:lang w:eastAsia="ru-RU"/>
              </w:rPr>
            </w:pPr>
          </w:p>
        </w:tc>
        <w:tc>
          <w:tcPr>
            <w:tcW w:w="3544" w:type="dxa"/>
          </w:tcPr>
          <w:p w14:paraId="3493D45F" w14:textId="17B3D09C"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6470047" w14:textId="6042C7B2" w:rsidR="00AA2E7E" w:rsidRPr="00D30F2D" w:rsidRDefault="00AA2E7E" w:rsidP="00531F7E">
            <w:pPr>
              <w:ind w:firstLine="0"/>
              <w:contextualSpacing/>
              <w:jc w:val="center"/>
              <w:rPr>
                <w:sz w:val="24"/>
                <w:szCs w:val="24"/>
              </w:rPr>
            </w:pPr>
            <w:r>
              <w:rPr>
                <w:sz w:val="24"/>
                <w:szCs w:val="24"/>
              </w:rPr>
              <w:t>2045</w:t>
            </w:r>
          </w:p>
        </w:tc>
        <w:tc>
          <w:tcPr>
            <w:tcW w:w="2407" w:type="dxa"/>
            <w:vMerge/>
          </w:tcPr>
          <w:p w14:paraId="0CE26D60" w14:textId="77777777" w:rsidR="00AA2E7E" w:rsidRDefault="00AA2E7E" w:rsidP="0029057E">
            <w:pPr>
              <w:ind w:firstLine="0"/>
              <w:contextualSpacing/>
              <w:jc w:val="left"/>
              <w:rPr>
                <w:sz w:val="24"/>
                <w:szCs w:val="24"/>
              </w:rPr>
            </w:pPr>
          </w:p>
        </w:tc>
        <w:tc>
          <w:tcPr>
            <w:tcW w:w="1949" w:type="dxa"/>
            <w:vMerge/>
          </w:tcPr>
          <w:p w14:paraId="658ABD96" w14:textId="77777777" w:rsidR="00AA2E7E" w:rsidRPr="00C12414" w:rsidRDefault="00AA2E7E" w:rsidP="0029057E">
            <w:pPr>
              <w:ind w:firstLine="0"/>
              <w:jc w:val="left"/>
              <w:rPr>
                <w:rFonts w:eastAsia="Times New Roman"/>
                <w:sz w:val="24"/>
                <w:szCs w:val="24"/>
                <w:lang w:eastAsia="ru-RU"/>
              </w:rPr>
            </w:pPr>
          </w:p>
        </w:tc>
      </w:tr>
      <w:tr w:rsidR="00AA2E7E" w:rsidRPr="00C12414" w14:paraId="42466994" w14:textId="77777777" w:rsidTr="00C76118">
        <w:trPr>
          <w:trHeight w:val="418"/>
        </w:trPr>
        <w:tc>
          <w:tcPr>
            <w:tcW w:w="1001" w:type="dxa"/>
            <w:vMerge w:val="restart"/>
          </w:tcPr>
          <w:p w14:paraId="255FB957" w14:textId="2296648F"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12.</w:t>
            </w:r>
          </w:p>
        </w:tc>
        <w:tc>
          <w:tcPr>
            <w:tcW w:w="2396" w:type="dxa"/>
            <w:vMerge w:val="restart"/>
          </w:tcPr>
          <w:p w14:paraId="1EE61CAA"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64560064" w14:textId="7498A45B" w:rsidR="00AA2E7E" w:rsidRPr="009960E4" w:rsidRDefault="00AA2E7E" w:rsidP="0029057E">
            <w:pPr>
              <w:ind w:firstLine="0"/>
              <w:jc w:val="left"/>
              <w:rPr>
                <w:rFonts w:eastAsia="Times New Roman"/>
                <w:sz w:val="24"/>
                <w:szCs w:val="24"/>
                <w:lang w:eastAsia="ru-RU"/>
              </w:rPr>
            </w:pPr>
          </w:p>
        </w:tc>
        <w:tc>
          <w:tcPr>
            <w:tcW w:w="3544" w:type="dxa"/>
          </w:tcPr>
          <w:p w14:paraId="5259E899"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E3D217A" w14:textId="30F3F4FE"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w:t>
            </w:r>
            <w:r>
              <w:rPr>
                <w:rFonts w:eastAsia="Times New Roman"/>
                <w:sz w:val="24"/>
                <w:szCs w:val="24"/>
                <w:lang w:eastAsia="ru-RU"/>
              </w:rPr>
              <w:lastRenderedPageBreak/>
              <w:t>обеспечение выхода на автомобильную дорогу федерального значения Р-23 «Псков»</w:t>
            </w:r>
          </w:p>
        </w:tc>
        <w:tc>
          <w:tcPr>
            <w:tcW w:w="2407" w:type="dxa"/>
            <w:vMerge w:val="restart"/>
          </w:tcPr>
          <w:p w14:paraId="6A3A34BD" w14:textId="1121AF95" w:rsidR="00AA2E7E" w:rsidRPr="00C12414" w:rsidRDefault="00AA2E7E" w:rsidP="0029057E">
            <w:pPr>
              <w:ind w:firstLine="0"/>
              <w:jc w:val="left"/>
              <w:rPr>
                <w:rFonts w:eastAsia="Times New Roman"/>
                <w:sz w:val="24"/>
                <w:szCs w:val="24"/>
                <w:lang w:eastAsia="ru-RU"/>
              </w:rPr>
            </w:pPr>
            <w:r>
              <w:rPr>
                <w:sz w:val="24"/>
                <w:szCs w:val="24"/>
              </w:rPr>
              <w:lastRenderedPageBreak/>
              <w:t>Деревня Малое Верево</w:t>
            </w:r>
          </w:p>
        </w:tc>
        <w:tc>
          <w:tcPr>
            <w:tcW w:w="1949" w:type="dxa"/>
            <w:vMerge w:val="restart"/>
          </w:tcPr>
          <w:p w14:paraId="56061452"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0569C47" w14:textId="77777777" w:rsidTr="00C76118">
        <w:trPr>
          <w:trHeight w:val="418"/>
        </w:trPr>
        <w:tc>
          <w:tcPr>
            <w:tcW w:w="1001" w:type="dxa"/>
            <w:vMerge/>
          </w:tcPr>
          <w:p w14:paraId="15FDD380" w14:textId="77777777" w:rsidR="00AA2E7E" w:rsidRDefault="00AA2E7E" w:rsidP="0029057E">
            <w:pPr>
              <w:ind w:firstLine="0"/>
              <w:jc w:val="center"/>
              <w:rPr>
                <w:rFonts w:eastAsia="Times New Roman"/>
                <w:sz w:val="24"/>
                <w:szCs w:val="24"/>
                <w:lang w:eastAsia="ru-RU"/>
              </w:rPr>
            </w:pPr>
          </w:p>
        </w:tc>
        <w:tc>
          <w:tcPr>
            <w:tcW w:w="2396" w:type="dxa"/>
            <w:vMerge/>
          </w:tcPr>
          <w:p w14:paraId="45A78DEC" w14:textId="77777777" w:rsidR="00AA2E7E" w:rsidRDefault="00AA2E7E" w:rsidP="0029057E">
            <w:pPr>
              <w:ind w:firstLine="0"/>
              <w:jc w:val="left"/>
              <w:rPr>
                <w:rFonts w:eastAsia="Times New Roman"/>
                <w:sz w:val="24"/>
                <w:szCs w:val="24"/>
              </w:rPr>
            </w:pPr>
          </w:p>
        </w:tc>
        <w:tc>
          <w:tcPr>
            <w:tcW w:w="3544" w:type="dxa"/>
          </w:tcPr>
          <w:p w14:paraId="47FC67F5" w14:textId="08D268AC"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92CF7F3" w14:textId="7E346CE1" w:rsidR="00AA2E7E" w:rsidRPr="00C12414" w:rsidRDefault="00AA2E7E" w:rsidP="0029057E">
            <w:pPr>
              <w:ind w:firstLine="0"/>
              <w:jc w:val="left"/>
              <w:rPr>
                <w:rFonts w:eastAsia="Times New Roman"/>
                <w:sz w:val="24"/>
                <w:szCs w:val="24"/>
                <w:lang w:eastAsia="ru-RU"/>
              </w:rPr>
            </w:pPr>
            <w:r>
              <w:rPr>
                <w:rFonts w:eastAsia="Times New Roman"/>
                <w:sz w:val="24"/>
                <w:szCs w:val="24"/>
              </w:rPr>
              <w:t>Улица в зоне жилой застройки № 4 (деревня Малое Верево на участке от Улицы в зоне жилой застройки № 3 до автомобильной дороги федерального значения Р-23 «Псков»)</w:t>
            </w:r>
          </w:p>
        </w:tc>
        <w:tc>
          <w:tcPr>
            <w:tcW w:w="2407" w:type="dxa"/>
            <w:vMerge/>
          </w:tcPr>
          <w:p w14:paraId="0D30E5DE" w14:textId="77777777" w:rsidR="00AA2E7E" w:rsidRDefault="00AA2E7E" w:rsidP="0029057E">
            <w:pPr>
              <w:ind w:firstLine="0"/>
              <w:jc w:val="left"/>
              <w:rPr>
                <w:sz w:val="24"/>
                <w:szCs w:val="24"/>
              </w:rPr>
            </w:pPr>
          </w:p>
        </w:tc>
        <w:tc>
          <w:tcPr>
            <w:tcW w:w="1949" w:type="dxa"/>
            <w:vMerge/>
          </w:tcPr>
          <w:p w14:paraId="27EF3F28" w14:textId="77777777" w:rsidR="00AA2E7E" w:rsidRPr="00C12414" w:rsidRDefault="00AA2E7E" w:rsidP="0029057E">
            <w:pPr>
              <w:ind w:firstLine="0"/>
              <w:jc w:val="left"/>
              <w:rPr>
                <w:rFonts w:eastAsia="Times New Roman"/>
                <w:sz w:val="24"/>
                <w:szCs w:val="24"/>
                <w:lang w:eastAsia="ru-RU"/>
              </w:rPr>
            </w:pPr>
          </w:p>
        </w:tc>
      </w:tr>
      <w:tr w:rsidR="00AA2E7E" w:rsidRPr="00C12414" w14:paraId="6C7E49F9" w14:textId="77777777" w:rsidTr="00BF2BCD">
        <w:trPr>
          <w:trHeight w:val="60"/>
        </w:trPr>
        <w:tc>
          <w:tcPr>
            <w:tcW w:w="1001" w:type="dxa"/>
            <w:vMerge/>
          </w:tcPr>
          <w:p w14:paraId="7CF68A1C" w14:textId="77777777" w:rsidR="00AA2E7E" w:rsidRDefault="00AA2E7E" w:rsidP="0029057E">
            <w:pPr>
              <w:ind w:firstLine="0"/>
              <w:jc w:val="center"/>
              <w:rPr>
                <w:rFonts w:eastAsia="Times New Roman"/>
                <w:sz w:val="24"/>
                <w:szCs w:val="24"/>
                <w:lang w:eastAsia="ru-RU"/>
              </w:rPr>
            </w:pPr>
          </w:p>
        </w:tc>
        <w:tc>
          <w:tcPr>
            <w:tcW w:w="2396" w:type="dxa"/>
            <w:vMerge/>
          </w:tcPr>
          <w:p w14:paraId="191D3D13" w14:textId="77777777" w:rsidR="00AA2E7E" w:rsidRDefault="00AA2E7E" w:rsidP="0029057E">
            <w:pPr>
              <w:ind w:firstLine="0"/>
              <w:jc w:val="left"/>
              <w:rPr>
                <w:rFonts w:eastAsia="Times New Roman"/>
                <w:sz w:val="24"/>
                <w:szCs w:val="24"/>
              </w:rPr>
            </w:pPr>
          </w:p>
        </w:tc>
        <w:tc>
          <w:tcPr>
            <w:tcW w:w="3544" w:type="dxa"/>
          </w:tcPr>
          <w:p w14:paraId="11BCC0C5" w14:textId="0B063EE4"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13C0841" w14:textId="61720109" w:rsidR="00AA2E7E" w:rsidRPr="00C12414" w:rsidRDefault="00526F9A" w:rsidP="00531F7E">
            <w:pPr>
              <w:ind w:firstLine="0"/>
              <w:jc w:val="center"/>
              <w:rPr>
                <w:rFonts w:eastAsia="Times New Roman"/>
                <w:sz w:val="24"/>
                <w:szCs w:val="24"/>
                <w:lang w:eastAsia="ru-RU"/>
              </w:rPr>
            </w:pPr>
            <w:r>
              <w:rPr>
                <w:rFonts w:eastAsia="Times New Roman"/>
                <w:sz w:val="24"/>
                <w:szCs w:val="24"/>
                <w:lang w:eastAsia="ru-RU"/>
              </w:rPr>
              <w:t>1,13</w:t>
            </w:r>
          </w:p>
        </w:tc>
        <w:tc>
          <w:tcPr>
            <w:tcW w:w="2407" w:type="dxa"/>
            <w:vMerge/>
          </w:tcPr>
          <w:p w14:paraId="4715726A" w14:textId="77777777" w:rsidR="00AA2E7E" w:rsidRDefault="00AA2E7E" w:rsidP="0029057E">
            <w:pPr>
              <w:ind w:firstLine="0"/>
              <w:jc w:val="left"/>
              <w:rPr>
                <w:sz w:val="24"/>
                <w:szCs w:val="24"/>
              </w:rPr>
            </w:pPr>
          </w:p>
        </w:tc>
        <w:tc>
          <w:tcPr>
            <w:tcW w:w="1949" w:type="dxa"/>
            <w:vMerge/>
          </w:tcPr>
          <w:p w14:paraId="1CD32D51" w14:textId="77777777" w:rsidR="00AA2E7E" w:rsidRPr="00C12414" w:rsidRDefault="00AA2E7E" w:rsidP="0029057E">
            <w:pPr>
              <w:ind w:firstLine="0"/>
              <w:jc w:val="left"/>
              <w:rPr>
                <w:rFonts w:eastAsia="Times New Roman"/>
                <w:sz w:val="24"/>
                <w:szCs w:val="24"/>
                <w:lang w:eastAsia="ru-RU"/>
              </w:rPr>
            </w:pPr>
          </w:p>
        </w:tc>
      </w:tr>
      <w:tr w:rsidR="00AA2E7E" w:rsidRPr="00C12414" w14:paraId="7B39E90B" w14:textId="77777777" w:rsidTr="00C76118">
        <w:trPr>
          <w:trHeight w:val="314"/>
        </w:trPr>
        <w:tc>
          <w:tcPr>
            <w:tcW w:w="1001" w:type="dxa"/>
            <w:vMerge/>
          </w:tcPr>
          <w:p w14:paraId="224D19C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E38872" w14:textId="77777777" w:rsidR="00AA2E7E" w:rsidRDefault="00AA2E7E" w:rsidP="0029057E">
            <w:pPr>
              <w:ind w:firstLine="0"/>
              <w:jc w:val="left"/>
              <w:rPr>
                <w:rFonts w:eastAsia="Times New Roman"/>
                <w:sz w:val="24"/>
                <w:szCs w:val="24"/>
                <w:lang w:eastAsia="ru-RU"/>
              </w:rPr>
            </w:pPr>
          </w:p>
        </w:tc>
        <w:tc>
          <w:tcPr>
            <w:tcW w:w="3544" w:type="dxa"/>
          </w:tcPr>
          <w:p w14:paraId="6DF62F04" w14:textId="77B3FF81"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8768FBD" w14:textId="3CE98FA3"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177503A1" w14:textId="77777777" w:rsidR="00AA2E7E" w:rsidRDefault="00AA2E7E" w:rsidP="0029057E">
            <w:pPr>
              <w:ind w:firstLine="0"/>
              <w:contextualSpacing/>
              <w:jc w:val="left"/>
              <w:rPr>
                <w:sz w:val="24"/>
                <w:szCs w:val="24"/>
              </w:rPr>
            </w:pPr>
          </w:p>
        </w:tc>
        <w:tc>
          <w:tcPr>
            <w:tcW w:w="1949" w:type="dxa"/>
            <w:vMerge/>
          </w:tcPr>
          <w:p w14:paraId="7F18F347" w14:textId="77777777" w:rsidR="00AA2E7E" w:rsidRPr="00C12414" w:rsidRDefault="00AA2E7E" w:rsidP="0029057E">
            <w:pPr>
              <w:ind w:firstLine="0"/>
              <w:jc w:val="left"/>
              <w:rPr>
                <w:rFonts w:eastAsia="Times New Roman"/>
                <w:sz w:val="24"/>
                <w:szCs w:val="24"/>
                <w:lang w:eastAsia="ru-RU"/>
              </w:rPr>
            </w:pPr>
          </w:p>
        </w:tc>
      </w:tr>
      <w:tr w:rsidR="00AA2E7E" w:rsidRPr="00C12414" w14:paraId="5985BFF4" w14:textId="77777777" w:rsidTr="00C76118">
        <w:trPr>
          <w:trHeight w:val="59"/>
        </w:trPr>
        <w:tc>
          <w:tcPr>
            <w:tcW w:w="1001" w:type="dxa"/>
            <w:vMerge/>
          </w:tcPr>
          <w:p w14:paraId="77AE4DB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4E970E0" w14:textId="77777777" w:rsidR="00AA2E7E" w:rsidRDefault="00AA2E7E" w:rsidP="0029057E">
            <w:pPr>
              <w:ind w:firstLine="0"/>
              <w:jc w:val="left"/>
              <w:rPr>
                <w:rFonts w:eastAsia="Times New Roman"/>
                <w:sz w:val="24"/>
                <w:szCs w:val="24"/>
                <w:lang w:eastAsia="ru-RU"/>
              </w:rPr>
            </w:pPr>
          </w:p>
        </w:tc>
        <w:tc>
          <w:tcPr>
            <w:tcW w:w="3544" w:type="dxa"/>
          </w:tcPr>
          <w:p w14:paraId="3A9C2F25"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4C97C54"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10B36CD9" w14:textId="77777777" w:rsidR="00AA2E7E" w:rsidRDefault="00AA2E7E" w:rsidP="0029057E">
            <w:pPr>
              <w:ind w:firstLine="0"/>
              <w:contextualSpacing/>
              <w:jc w:val="left"/>
              <w:rPr>
                <w:sz w:val="24"/>
                <w:szCs w:val="24"/>
              </w:rPr>
            </w:pPr>
          </w:p>
        </w:tc>
        <w:tc>
          <w:tcPr>
            <w:tcW w:w="1949" w:type="dxa"/>
            <w:vMerge/>
          </w:tcPr>
          <w:p w14:paraId="4E637B80" w14:textId="77777777" w:rsidR="00AA2E7E" w:rsidRPr="00C12414" w:rsidRDefault="00AA2E7E" w:rsidP="0029057E">
            <w:pPr>
              <w:ind w:firstLine="0"/>
              <w:jc w:val="left"/>
              <w:rPr>
                <w:rFonts w:eastAsia="Times New Roman"/>
                <w:sz w:val="24"/>
                <w:szCs w:val="24"/>
                <w:lang w:eastAsia="ru-RU"/>
              </w:rPr>
            </w:pPr>
          </w:p>
        </w:tc>
      </w:tr>
      <w:tr w:rsidR="00AA2E7E" w:rsidRPr="00C12414" w14:paraId="4806BEB3" w14:textId="77777777" w:rsidTr="00C76118">
        <w:trPr>
          <w:trHeight w:val="59"/>
        </w:trPr>
        <w:tc>
          <w:tcPr>
            <w:tcW w:w="1001" w:type="dxa"/>
            <w:vMerge/>
          </w:tcPr>
          <w:p w14:paraId="7B21E76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EB74C9B" w14:textId="77777777" w:rsidR="00AA2E7E" w:rsidRDefault="00AA2E7E" w:rsidP="0029057E">
            <w:pPr>
              <w:ind w:firstLine="0"/>
              <w:jc w:val="left"/>
              <w:rPr>
                <w:rFonts w:eastAsia="Times New Roman"/>
                <w:sz w:val="24"/>
                <w:szCs w:val="24"/>
                <w:lang w:eastAsia="ru-RU"/>
              </w:rPr>
            </w:pPr>
          </w:p>
        </w:tc>
        <w:tc>
          <w:tcPr>
            <w:tcW w:w="3544" w:type="dxa"/>
          </w:tcPr>
          <w:p w14:paraId="3902CF9E"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BE3BD29"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2ADCA2CA" w14:textId="77777777" w:rsidR="00AA2E7E" w:rsidRDefault="00AA2E7E" w:rsidP="0029057E">
            <w:pPr>
              <w:ind w:firstLine="0"/>
              <w:contextualSpacing/>
              <w:jc w:val="left"/>
              <w:rPr>
                <w:sz w:val="24"/>
                <w:szCs w:val="24"/>
              </w:rPr>
            </w:pPr>
          </w:p>
        </w:tc>
        <w:tc>
          <w:tcPr>
            <w:tcW w:w="1949" w:type="dxa"/>
            <w:vMerge/>
          </w:tcPr>
          <w:p w14:paraId="6D5DF180" w14:textId="77777777" w:rsidR="00AA2E7E" w:rsidRPr="00C12414" w:rsidRDefault="00AA2E7E" w:rsidP="0029057E">
            <w:pPr>
              <w:ind w:firstLine="0"/>
              <w:jc w:val="left"/>
              <w:rPr>
                <w:rFonts w:eastAsia="Times New Roman"/>
                <w:sz w:val="24"/>
                <w:szCs w:val="24"/>
                <w:lang w:eastAsia="ru-RU"/>
              </w:rPr>
            </w:pPr>
          </w:p>
        </w:tc>
      </w:tr>
      <w:tr w:rsidR="00AA2E7E" w:rsidRPr="00C12414" w14:paraId="39F1E440" w14:textId="77777777" w:rsidTr="00C76118">
        <w:trPr>
          <w:trHeight w:val="584"/>
        </w:trPr>
        <w:tc>
          <w:tcPr>
            <w:tcW w:w="1001" w:type="dxa"/>
            <w:vMerge/>
          </w:tcPr>
          <w:p w14:paraId="45CEB4F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6013CB3" w14:textId="77777777" w:rsidR="00AA2E7E" w:rsidRDefault="00AA2E7E" w:rsidP="0029057E">
            <w:pPr>
              <w:ind w:firstLine="0"/>
              <w:jc w:val="left"/>
              <w:rPr>
                <w:rFonts w:eastAsia="Times New Roman"/>
                <w:sz w:val="24"/>
                <w:szCs w:val="24"/>
                <w:lang w:eastAsia="ru-RU"/>
              </w:rPr>
            </w:pPr>
          </w:p>
        </w:tc>
        <w:tc>
          <w:tcPr>
            <w:tcW w:w="3544" w:type="dxa"/>
          </w:tcPr>
          <w:p w14:paraId="1882781F"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6046EF9D"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1C633646" w14:textId="77777777" w:rsidR="00AA2E7E" w:rsidRDefault="00AA2E7E" w:rsidP="0029057E">
            <w:pPr>
              <w:ind w:firstLine="0"/>
              <w:contextualSpacing/>
              <w:jc w:val="left"/>
              <w:rPr>
                <w:sz w:val="24"/>
                <w:szCs w:val="24"/>
              </w:rPr>
            </w:pPr>
          </w:p>
        </w:tc>
        <w:tc>
          <w:tcPr>
            <w:tcW w:w="1949" w:type="dxa"/>
            <w:vMerge/>
          </w:tcPr>
          <w:p w14:paraId="2525E5E9" w14:textId="77777777" w:rsidR="00AA2E7E" w:rsidRPr="00C12414" w:rsidRDefault="00AA2E7E" w:rsidP="0029057E">
            <w:pPr>
              <w:ind w:firstLine="0"/>
              <w:jc w:val="left"/>
              <w:rPr>
                <w:rFonts w:eastAsia="Times New Roman"/>
                <w:sz w:val="24"/>
                <w:szCs w:val="24"/>
                <w:lang w:eastAsia="ru-RU"/>
              </w:rPr>
            </w:pPr>
          </w:p>
        </w:tc>
      </w:tr>
      <w:tr w:rsidR="00AA2E7E" w:rsidRPr="00C12414" w14:paraId="760DD8BE" w14:textId="77777777" w:rsidTr="00C76118">
        <w:trPr>
          <w:trHeight w:val="387"/>
        </w:trPr>
        <w:tc>
          <w:tcPr>
            <w:tcW w:w="1001" w:type="dxa"/>
            <w:vMerge/>
          </w:tcPr>
          <w:p w14:paraId="0FCE457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74BB461" w14:textId="77777777" w:rsidR="00AA2E7E" w:rsidRDefault="00AA2E7E" w:rsidP="0029057E">
            <w:pPr>
              <w:ind w:firstLine="0"/>
              <w:jc w:val="left"/>
              <w:rPr>
                <w:rFonts w:eastAsia="Times New Roman"/>
                <w:sz w:val="24"/>
                <w:szCs w:val="24"/>
                <w:lang w:eastAsia="ru-RU"/>
              </w:rPr>
            </w:pPr>
          </w:p>
        </w:tc>
        <w:tc>
          <w:tcPr>
            <w:tcW w:w="3544" w:type="dxa"/>
          </w:tcPr>
          <w:p w14:paraId="2E53D863"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61A11E36"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7D10EC0F" w14:textId="77777777" w:rsidR="00AA2E7E" w:rsidRDefault="00AA2E7E" w:rsidP="0029057E">
            <w:pPr>
              <w:ind w:firstLine="0"/>
              <w:contextualSpacing/>
              <w:jc w:val="left"/>
              <w:rPr>
                <w:sz w:val="24"/>
                <w:szCs w:val="24"/>
              </w:rPr>
            </w:pPr>
          </w:p>
        </w:tc>
        <w:tc>
          <w:tcPr>
            <w:tcW w:w="1949" w:type="dxa"/>
            <w:vMerge/>
          </w:tcPr>
          <w:p w14:paraId="0D3CF19D" w14:textId="77777777" w:rsidR="00AA2E7E" w:rsidRPr="00C12414" w:rsidRDefault="00AA2E7E" w:rsidP="0029057E">
            <w:pPr>
              <w:ind w:firstLine="0"/>
              <w:jc w:val="left"/>
              <w:rPr>
                <w:rFonts w:eastAsia="Times New Roman"/>
                <w:sz w:val="24"/>
                <w:szCs w:val="24"/>
                <w:lang w:eastAsia="ru-RU"/>
              </w:rPr>
            </w:pPr>
          </w:p>
        </w:tc>
      </w:tr>
      <w:tr w:rsidR="00AA2E7E" w:rsidRPr="00C12414" w14:paraId="6423802E" w14:textId="77777777" w:rsidTr="00C76118">
        <w:trPr>
          <w:trHeight w:val="387"/>
        </w:trPr>
        <w:tc>
          <w:tcPr>
            <w:tcW w:w="1001" w:type="dxa"/>
            <w:vMerge/>
          </w:tcPr>
          <w:p w14:paraId="3DADFB6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692AEA7" w14:textId="77777777" w:rsidR="00AA2E7E" w:rsidRDefault="00AA2E7E" w:rsidP="0029057E">
            <w:pPr>
              <w:ind w:firstLine="0"/>
              <w:jc w:val="left"/>
              <w:rPr>
                <w:rFonts w:eastAsia="Times New Roman"/>
                <w:sz w:val="24"/>
                <w:szCs w:val="24"/>
                <w:lang w:eastAsia="ru-RU"/>
              </w:rPr>
            </w:pPr>
          </w:p>
        </w:tc>
        <w:tc>
          <w:tcPr>
            <w:tcW w:w="3544" w:type="dxa"/>
          </w:tcPr>
          <w:p w14:paraId="54432FC2" w14:textId="5AAF891E"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308BFF51" w14:textId="1B2C1F50"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05CE981A" w14:textId="77777777" w:rsidR="00AA2E7E" w:rsidRDefault="00AA2E7E" w:rsidP="0029057E">
            <w:pPr>
              <w:ind w:firstLine="0"/>
              <w:contextualSpacing/>
              <w:jc w:val="left"/>
              <w:rPr>
                <w:sz w:val="24"/>
                <w:szCs w:val="24"/>
              </w:rPr>
            </w:pPr>
          </w:p>
        </w:tc>
        <w:tc>
          <w:tcPr>
            <w:tcW w:w="1949" w:type="dxa"/>
            <w:vMerge/>
          </w:tcPr>
          <w:p w14:paraId="61ADD078" w14:textId="77777777" w:rsidR="00AA2E7E" w:rsidRPr="00C12414" w:rsidRDefault="00AA2E7E" w:rsidP="0029057E">
            <w:pPr>
              <w:ind w:firstLine="0"/>
              <w:jc w:val="left"/>
              <w:rPr>
                <w:rFonts w:eastAsia="Times New Roman"/>
                <w:sz w:val="24"/>
                <w:szCs w:val="24"/>
                <w:lang w:eastAsia="ru-RU"/>
              </w:rPr>
            </w:pPr>
          </w:p>
        </w:tc>
      </w:tr>
      <w:tr w:rsidR="00AA2E7E" w:rsidRPr="00C12414" w14:paraId="6B5B235B" w14:textId="77777777" w:rsidTr="00506FB1">
        <w:trPr>
          <w:trHeight w:val="60"/>
        </w:trPr>
        <w:tc>
          <w:tcPr>
            <w:tcW w:w="1001" w:type="dxa"/>
            <w:vMerge/>
          </w:tcPr>
          <w:p w14:paraId="2880E61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406AD0E" w14:textId="77777777" w:rsidR="00AA2E7E" w:rsidRDefault="00AA2E7E" w:rsidP="0029057E">
            <w:pPr>
              <w:ind w:firstLine="0"/>
              <w:jc w:val="left"/>
              <w:rPr>
                <w:rFonts w:eastAsia="Times New Roman"/>
                <w:sz w:val="24"/>
                <w:szCs w:val="24"/>
                <w:lang w:eastAsia="ru-RU"/>
              </w:rPr>
            </w:pPr>
          </w:p>
        </w:tc>
        <w:tc>
          <w:tcPr>
            <w:tcW w:w="3544" w:type="dxa"/>
          </w:tcPr>
          <w:p w14:paraId="3F29F7FC" w14:textId="405CE72F"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481B48CD" w14:textId="471DDC34"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59C4BA89" w14:textId="77777777" w:rsidR="00AA2E7E" w:rsidRDefault="00AA2E7E" w:rsidP="0029057E">
            <w:pPr>
              <w:ind w:firstLine="0"/>
              <w:contextualSpacing/>
              <w:jc w:val="left"/>
              <w:rPr>
                <w:sz w:val="24"/>
                <w:szCs w:val="24"/>
              </w:rPr>
            </w:pPr>
          </w:p>
        </w:tc>
        <w:tc>
          <w:tcPr>
            <w:tcW w:w="1949" w:type="dxa"/>
            <w:vMerge/>
          </w:tcPr>
          <w:p w14:paraId="6B350058" w14:textId="77777777" w:rsidR="00AA2E7E" w:rsidRPr="00C12414" w:rsidRDefault="00AA2E7E" w:rsidP="0029057E">
            <w:pPr>
              <w:ind w:firstLine="0"/>
              <w:jc w:val="left"/>
              <w:rPr>
                <w:rFonts w:eastAsia="Times New Roman"/>
                <w:sz w:val="24"/>
                <w:szCs w:val="24"/>
                <w:lang w:eastAsia="ru-RU"/>
              </w:rPr>
            </w:pPr>
          </w:p>
        </w:tc>
      </w:tr>
      <w:tr w:rsidR="00AA2E7E" w:rsidRPr="00C12414" w14:paraId="64819E3A" w14:textId="77777777" w:rsidTr="00506FB1">
        <w:trPr>
          <w:trHeight w:val="60"/>
        </w:trPr>
        <w:tc>
          <w:tcPr>
            <w:tcW w:w="1001" w:type="dxa"/>
            <w:vMerge/>
          </w:tcPr>
          <w:p w14:paraId="0C40E08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FF20C95" w14:textId="77777777" w:rsidR="00AA2E7E" w:rsidRDefault="00AA2E7E" w:rsidP="0029057E">
            <w:pPr>
              <w:ind w:firstLine="0"/>
              <w:jc w:val="left"/>
              <w:rPr>
                <w:rFonts w:eastAsia="Times New Roman"/>
                <w:sz w:val="24"/>
                <w:szCs w:val="24"/>
                <w:lang w:eastAsia="ru-RU"/>
              </w:rPr>
            </w:pPr>
          </w:p>
        </w:tc>
        <w:tc>
          <w:tcPr>
            <w:tcW w:w="3544" w:type="dxa"/>
          </w:tcPr>
          <w:p w14:paraId="73D987CB" w14:textId="056E63AC"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B3B6483" w14:textId="4F9C2B40" w:rsidR="00AA2E7E" w:rsidRPr="00D30F2D" w:rsidRDefault="00AA2E7E" w:rsidP="00531F7E">
            <w:pPr>
              <w:ind w:firstLine="0"/>
              <w:contextualSpacing/>
              <w:jc w:val="center"/>
              <w:rPr>
                <w:sz w:val="24"/>
                <w:szCs w:val="24"/>
              </w:rPr>
            </w:pPr>
            <w:r>
              <w:rPr>
                <w:sz w:val="24"/>
                <w:szCs w:val="24"/>
              </w:rPr>
              <w:t>2045</w:t>
            </w:r>
          </w:p>
        </w:tc>
        <w:tc>
          <w:tcPr>
            <w:tcW w:w="2407" w:type="dxa"/>
            <w:vMerge/>
          </w:tcPr>
          <w:p w14:paraId="308BF9D7" w14:textId="77777777" w:rsidR="00AA2E7E" w:rsidRDefault="00AA2E7E" w:rsidP="0029057E">
            <w:pPr>
              <w:ind w:firstLine="0"/>
              <w:contextualSpacing/>
              <w:jc w:val="left"/>
              <w:rPr>
                <w:sz w:val="24"/>
                <w:szCs w:val="24"/>
              </w:rPr>
            </w:pPr>
          </w:p>
        </w:tc>
        <w:tc>
          <w:tcPr>
            <w:tcW w:w="1949" w:type="dxa"/>
            <w:vMerge/>
          </w:tcPr>
          <w:p w14:paraId="04FC7783" w14:textId="77777777" w:rsidR="00AA2E7E" w:rsidRPr="00C12414" w:rsidRDefault="00AA2E7E" w:rsidP="0029057E">
            <w:pPr>
              <w:ind w:firstLine="0"/>
              <w:jc w:val="left"/>
              <w:rPr>
                <w:rFonts w:eastAsia="Times New Roman"/>
                <w:sz w:val="24"/>
                <w:szCs w:val="24"/>
                <w:lang w:eastAsia="ru-RU"/>
              </w:rPr>
            </w:pPr>
          </w:p>
        </w:tc>
      </w:tr>
      <w:tr w:rsidR="00AA2E7E" w:rsidRPr="00C12414" w14:paraId="47153A1A" w14:textId="77777777" w:rsidTr="00C76118">
        <w:trPr>
          <w:trHeight w:val="418"/>
        </w:trPr>
        <w:tc>
          <w:tcPr>
            <w:tcW w:w="1001" w:type="dxa"/>
            <w:vMerge w:val="restart"/>
          </w:tcPr>
          <w:p w14:paraId="529790AC" w14:textId="58961613"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13.</w:t>
            </w:r>
          </w:p>
        </w:tc>
        <w:tc>
          <w:tcPr>
            <w:tcW w:w="2396" w:type="dxa"/>
            <w:vMerge w:val="restart"/>
          </w:tcPr>
          <w:p w14:paraId="4CB704B0"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1B95EED4" w14:textId="34BCDEAB" w:rsidR="00AA2E7E" w:rsidRPr="009960E4" w:rsidRDefault="00AA2E7E" w:rsidP="0029057E">
            <w:pPr>
              <w:ind w:firstLine="0"/>
              <w:jc w:val="left"/>
              <w:rPr>
                <w:rFonts w:eastAsia="Times New Roman"/>
                <w:sz w:val="24"/>
                <w:szCs w:val="24"/>
                <w:lang w:eastAsia="ru-RU"/>
              </w:rPr>
            </w:pPr>
          </w:p>
        </w:tc>
        <w:tc>
          <w:tcPr>
            <w:tcW w:w="3544" w:type="dxa"/>
          </w:tcPr>
          <w:p w14:paraId="61F7F469"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0683F3C" w14:textId="0814E945"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1</w:t>
            </w:r>
          </w:p>
        </w:tc>
        <w:tc>
          <w:tcPr>
            <w:tcW w:w="2407" w:type="dxa"/>
            <w:vMerge w:val="restart"/>
          </w:tcPr>
          <w:p w14:paraId="3A4E812B" w14:textId="4DDA03D7"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70BE1414"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58FF0FD" w14:textId="77777777" w:rsidTr="00C76118">
        <w:trPr>
          <w:trHeight w:val="418"/>
        </w:trPr>
        <w:tc>
          <w:tcPr>
            <w:tcW w:w="1001" w:type="dxa"/>
            <w:vMerge/>
          </w:tcPr>
          <w:p w14:paraId="7E377AFB" w14:textId="77777777" w:rsidR="00AA2E7E" w:rsidRDefault="00AA2E7E" w:rsidP="0029057E">
            <w:pPr>
              <w:ind w:firstLine="0"/>
              <w:jc w:val="center"/>
              <w:rPr>
                <w:rFonts w:eastAsia="Times New Roman"/>
                <w:sz w:val="24"/>
                <w:szCs w:val="24"/>
                <w:lang w:eastAsia="ru-RU"/>
              </w:rPr>
            </w:pPr>
          </w:p>
        </w:tc>
        <w:tc>
          <w:tcPr>
            <w:tcW w:w="2396" w:type="dxa"/>
            <w:vMerge/>
          </w:tcPr>
          <w:p w14:paraId="3175E100" w14:textId="77777777" w:rsidR="00AA2E7E" w:rsidRDefault="00AA2E7E" w:rsidP="0029057E">
            <w:pPr>
              <w:ind w:firstLine="0"/>
              <w:jc w:val="left"/>
              <w:rPr>
                <w:rFonts w:eastAsia="Times New Roman"/>
                <w:sz w:val="24"/>
                <w:szCs w:val="24"/>
              </w:rPr>
            </w:pPr>
          </w:p>
        </w:tc>
        <w:tc>
          <w:tcPr>
            <w:tcW w:w="3544" w:type="dxa"/>
          </w:tcPr>
          <w:p w14:paraId="1245938C" w14:textId="06499E66"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23A0D79" w14:textId="32ECFA8E"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Улица в зоне жилой застройки № 5 (деревня Малое Верево на участке от Улицы в зоне жилой застройки № 3 до Магистральной улицы </w:t>
            </w:r>
            <w:r>
              <w:rPr>
                <w:rFonts w:eastAsia="Times New Roman"/>
                <w:sz w:val="24"/>
                <w:szCs w:val="24"/>
                <w:lang w:eastAsia="ru-RU"/>
              </w:rPr>
              <w:t>районного значения № 1)</w:t>
            </w:r>
          </w:p>
        </w:tc>
        <w:tc>
          <w:tcPr>
            <w:tcW w:w="2407" w:type="dxa"/>
            <w:vMerge/>
          </w:tcPr>
          <w:p w14:paraId="5823837E" w14:textId="77777777" w:rsidR="00AA2E7E" w:rsidRDefault="00AA2E7E" w:rsidP="0029057E">
            <w:pPr>
              <w:ind w:firstLine="0"/>
              <w:jc w:val="left"/>
              <w:rPr>
                <w:sz w:val="24"/>
                <w:szCs w:val="24"/>
              </w:rPr>
            </w:pPr>
          </w:p>
        </w:tc>
        <w:tc>
          <w:tcPr>
            <w:tcW w:w="1949" w:type="dxa"/>
            <w:vMerge/>
          </w:tcPr>
          <w:p w14:paraId="65785CE0" w14:textId="77777777" w:rsidR="00AA2E7E" w:rsidRPr="00C12414" w:rsidRDefault="00AA2E7E" w:rsidP="0029057E">
            <w:pPr>
              <w:ind w:firstLine="0"/>
              <w:jc w:val="left"/>
              <w:rPr>
                <w:rFonts w:eastAsia="Times New Roman"/>
                <w:sz w:val="24"/>
                <w:szCs w:val="24"/>
                <w:lang w:eastAsia="ru-RU"/>
              </w:rPr>
            </w:pPr>
          </w:p>
        </w:tc>
      </w:tr>
      <w:tr w:rsidR="00AA2E7E" w:rsidRPr="00C12414" w14:paraId="505F1A39" w14:textId="77777777" w:rsidTr="00BF2BCD">
        <w:trPr>
          <w:trHeight w:val="60"/>
        </w:trPr>
        <w:tc>
          <w:tcPr>
            <w:tcW w:w="1001" w:type="dxa"/>
            <w:vMerge/>
          </w:tcPr>
          <w:p w14:paraId="09BCEB36" w14:textId="77777777" w:rsidR="00AA2E7E" w:rsidRDefault="00AA2E7E" w:rsidP="0029057E">
            <w:pPr>
              <w:ind w:firstLine="0"/>
              <w:jc w:val="center"/>
              <w:rPr>
                <w:rFonts w:eastAsia="Times New Roman"/>
                <w:sz w:val="24"/>
                <w:szCs w:val="24"/>
                <w:lang w:eastAsia="ru-RU"/>
              </w:rPr>
            </w:pPr>
          </w:p>
        </w:tc>
        <w:tc>
          <w:tcPr>
            <w:tcW w:w="2396" w:type="dxa"/>
            <w:vMerge/>
          </w:tcPr>
          <w:p w14:paraId="2F982466" w14:textId="77777777" w:rsidR="00AA2E7E" w:rsidRDefault="00AA2E7E" w:rsidP="0029057E">
            <w:pPr>
              <w:ind w:firstLine="0"/>
              <w:jc w:val="left"/>
              <w:rPr>
                <w:rFonts w:eastAsia="Times New Roman"/>
                <w:sz w:val="24"/>
                <w:szCs w:val="24"/>
              </w:rPr>
            </w:pPr>
          </w:p>
        </w:tc>
        <w:tc>
          <w:tcPr>
            <w:tcW w:w="3544" w:type="dxa"/>
          </w:tcPr>
          <w:p w14:paraId="7AB93637" w14:textId="514E66CD"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2E61E207" w14:textId="497C1CCC" w:rsidR="00AA2E7E" w:rsidRPr="00C12414" w:rsidRDefault="004C2C6B" w:rsidP="00531F7E">
            <w:pPr>
              <w:ind w:firstLine="0"/>
              <w:jc w:val="center"/>
              <w:rPr>
                <w:rFonts w:eastAsia="Times New Roman"/>
                <w:sz w:val="24"/>
                <w:szCs w:val="24"/>
                <w:lang w:eastAsia="ru-RU"/>
              </w:rPr>
            </w:pPr>
            <w:r>
              <w:rPr>
                <w:rFonts w:eastAsia="Times New Roman"/>
                <w:sz w:val="24"/>
                <w:szCs w:val="24"/>
                <w:lang w:eastAsia="ru-RU"/>
              </w:rPr>
              <w:t>0,42</w:t>
            </w:r>
          </w:p>
        </w:tc>
        <w:tc>
          <w:tcPr>
            <w:tcW w:w="2407" w:type="dxa"/>
            <w:vMerge/>
          </w:tcPr>
          <w:p w14:paraId="7C28FEBB" w14:textId="77777777" w:rsidR="00AA2E7E" w:rsidRDefault="00AA2E7E" w:rsidP="0029057E">
            <w:pPr>
              <w:ind w:firstLine="0"/>
              <w:jc w:val="left"/>
              <w:rPr>
                <w:sz w:val="24"/>
                <w:szCs w:val="24"/>
              </w:rPr>
            </w:pPr>
          </w:p>
        </w:tc>
        <w:tc>
          <w:tcPr>
            <w:tcW w:w="1949" w:type="dxa"/>
            <w:vMerge/>
          </w:tcPr>
          <w:p w14:paraId="4BC1441E" w14:textId="77777777" w:rsidR="00AA2E7E" w:rsidRPr="00C12414" w:rsidRDefault="00AA2E7E" w:rsidP="0029057E">
            <w:pPr>
              <w:ind w:firstLine="0"/>
              <w:jc w:val="left"/>
              <w:rPr>
                <w:rFonts w:eastAsia="Times New Roman"/>
                <w:sz w:val="24"/>
                <w:szCs w:val="24"/>
                <w:lang w:eastAsia="ru-RU"/>
              </w:rPr>
            </w:pPr>
          </w:p>
        </w:tc>
      </w:tr>
      <w:tr w:rsidR="00AA2E7E" w:rsidRPr="00C12414" w14:paraId="0205AF0C" w14:textId="77777777" w:rsidTr="00C76118">
        <w:trPr>
          <w:trHeight w:val="314"/>
        </w:trPr>
        <w:tc>
          <w:tcPr>
            <w:tcW w:w="1001" w:type="dxa"/>
            <w:vMerge/>
          </w:tcPr>
          <w:p w14:paraId="1462D49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E822981" w14:textId="77777777" w:rsidR="00AA2E7E" w:rsidRDefault="00AA2E7E" w:rsidP="0029057E">
            <w:pPr>
              <w:ind w:firstLine="0"/>
              <w:jc w:val="left"/>
              <w:rPr>
                <w:rFonts w:eastAsia="Times New Roman"/>
                <w:sz w:val="24"/>
                <w:szCs w:val="24"/>
                <w:lang w:eastAsia="ru-RU"/>
              </w:rPr>
            </w:pPr>
          </w:p>
        </w:tc>
        <w:tc>
          <w:tcPr>
            <w:tcW w:w="3544" w:type="dxa"/>
          </w:tcPr>
          <w:p w14:paraId="527EF761" w14:textId="4443E56C"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6BE522F2" w14:textId="66E12E87"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507A8E88" w14:textId="77777777" w:rsidR="00AA2E7E" w:rsidRDefault="00AA2E7E" w:rsidP="0029057E">
            <w:pPr>
              <w:ind w:firstLine="0"/>
              <w:contextualSpacing/>
              <w:jc w:val="left"/>
              <w:rPr>
                <w:sz w:val="24"/>
                <w:szCs w:val="24"/>
              </w:rPr>
            </w:pPr>
          </w:p>
        </w:tc>
        <w:tc>
          <w:tcPr>
            <w:tcW w:w="1949" w:type="dxa"/>
            <w:vMerge/>
          </w:tcPr>
          <w:p w14:paraId="08BAD18C" w14:textId="77777777" w:rsidR="00AA2E7E" w:rsidRPr="00C12414" w:rsidRDefault="00AA2E7E" w:rsidP="0029057E">
            <w:pPr>
              <w:ind w:firstLine="0"/>
              <w:jc w:val="left"/>
              <w:rPr>
                <w:rFonts w:eastAsia="Times New Roman"/>
                <w:sz w:val="24"/>
                <w:szCs w:val="24"/>
                <w:lang w:eastAsia="ru-RU"/>
              </w:rPr>
            </w:pPr>
          </w:p>
        </w:tc>
      </w:tr>
      <w:tr w:rsidR="00AA2E7E" w:rsidRPr="00C12414" w14:paraId="46EB0E63" w14:textId="77777777" w:rsidTr="00C76118">
        <w:trPr>
          <w:trHeight w:val="59"/>
        </w:trPr>
        <w:tc>
          <w:tcPr>
            <w:tcW w:w="1001" w:type="dxa"/>
            <w:vMerge/>
          </w:tcPr>
          <w:p w14:paraId="2F1901E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D6ACAA4" w14:textId="77777777" w:rsidR="00AA2E7E" w:rsidRDefault="00AA2E7E" w:rsidP="0029057E">
            <w:pPr>
              <w:ind w:firstLine="0"/>
              <w:jc w:val="left"/>
              <w:rPr>
                <w:rFonts w:eastAsia="Times New Roman"/>
                <w:sz w:val="24"/>
                <w:szCs w:val="24"/>
                <w:lang w:eastAsia="ru-RU"/>
              </w:rPr>
            </w:pPr>
          </w:p>
        </w:tc>
        <w:tc>
          <w:tcPr>
            <w:tcW w:w="3544" w:type="dxa"/>
          </w:tcPr>
          <w:p w14:paraId="34ECF09D"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00D77468"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64996430" w14:textId="77777777" w:rsidR="00AA2E7E" w:rsidRDefault="00AA2E7E" w:rsidP="0029057E">
            <w:pPr>
              <w:ind w:firstLine="0"/>
              <w:contextualSpacing/>
              <w:jc w:val="left"/>
              <w:rPr>
                <w:sz w:val="24"/>
                <w:szCs w:val="24"/>
              </w:rPr>
            </w:pPr>
          </w:p>
        </w:tc>
        <w:tc>
          <w:tcPr>
            <w:tcW w:w="1949" w:type="dxa"/>
            <w:vMerge/>
          </w:tcPr>
          <w:p w14:paraId="6BA57E4C" w14:textId="77777777" w:rsidR="00AA2E7E" w:rsidRPr="00C12414" w:rsidRDefault="00AA2E7E" w:rsidP="0029057E">
            <w:pPr>
              <w:ind w:firstLine="0"/>
              <w:jc w:val="left"/>
              <w:rPr>
                <w:rFonts w:eastAsia="Times New Roman"/>
                <w:sz w:val="24"/>
                <w:szCs w:val="24"/>
                <w:lang w:eastAsia="ru-RU"/>
              </w:rPr>
            </w:pPr>
          </w:p>
        </w:tc>
      </w:tr>
      <w:tr w:rsidR="00AA2E7E" w:rsidRPr="00C12414" w14:paraId="1FCD51C5" w14:textId="77777777" w:rsidTr="00C76118">
        <w:trPr>
          <w:trHeight w:val="59"/>
        </w:trPr>
        <w:tc>
          <w:tcPr>
            <w:tcW w:w="1001" w:type="dxa"/>
            <w:vMerge/>
          </w:tcPr>
          <w:p w14:paraId="4293D1A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DE6D13" w14:textId="77777777" w:rsidR="00AA2E7E" w:rsidRDefault="00AA2E7E" w:rsidP="0029057E">
            <w:pPr>
              <w:ind w:firstLine="0"/>
              <w:jc w:val="left"/>
              <w:rPr>
                <w:rFonts w:eastAsia="Times New Roman"/>
                <w:sz w:val="24"/>
                <w:szCs w:val="24"/>
                <w:lang w:eastAsia="ru-RU"/>
              </w:rPr>
            </w:pPr>
          </w:p>
        </w:tc>
        <w:tc>
          <w:tcPr>
            <w:tcW w:w="3544" w:type="dxa"/>
          </w:tcPr>
          <w:p w14:paraId="5F0B4C57"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F7C88A9"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77939A2D" w14:textId="77777777" w:rsidR="00AA2E7E" w:rsidRDefault="00AA2E7E" w:rsidP="0029057E">
            <w:pPr>
              <w:ind w:firstLine="0"/>
              <w:contextualSpacing/>
              <w:jc w:val="left"/>
              <w:rPr>
                <w:sz w:val="24"/>
                <w:szCs w:val="24"/>
              </w:rPr>
            </w:pPr>
          </w:p>
        </w:tc>
        <w:tc>
          <w:tcPr>
            <w:tcW w:w="1949" w:type="dxa"/>
            <w:vMerge/>
          </w:tcPr>
          <w:p w14:paraId="748EA7EE" w14:textId="77777777" w:rsidR="00AA2E7E" w:rsidRPr="00C12414" w:rsidRDefault="00AA2E7E" w:rsidP="0029057E">
            <w:pPr>
              <w:ind w:firstLine="0"/>
              <w:jc w:val="left"/>
              <w:rPr>
                <w:rFonts w:eastAsia="Times New Roman"/>
                <w:sz w:val="24"/>
                <w:szCs w:val="24"/>
                <w:lang w:eastAsia="ru-RU"/>
              </w:rPr>
            </w:pPr>
          </w:p>
        </w:tc>
      </w:tr>
      <w:tr w:rsidR="00AA2E7E" w:rsidRPr="00C12414" w14:paraId="1E1D4A82" w14:textId="77777777" w:rsidTr="00C76118">
        <w:trPr>
          <w:trHeight w:val="584"/>
        </w:trPr>
        <w:tc>
          <w:tcPr>
            <w:tcW w:w="1001" w:type="dxa"/>
            <w:vMerge/>
          </w:tcPr>
          <w:p w14:paraId="22C6B33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D6AEE8" w14:textId="77777777" w:rsidR="00AA2E7E" w:rsidRDefault="00AA2E7E" w:rsidP="0029057E">
            <w:pPr>
              <w:ind w:firstLine="0"/>
              <w:jc w:val="left"/>
              <w:rPr>
                <w:rFonts w:eastAsia="Times New Roman"/>
                <w:sz w:val="24"/>
                <w:szCs w:val="24"/>
                <w:lang w:eastAsia="ru-RU"/>
              </w:rPr>
            </w:pPr>
          </w:p>
        </w:tc>
        <w:tc>
          <w:tcPr>
            <w:tcW w:w="3544" w:type="dxa"/>
          </w:tcPr>
          <w:p w14:paraId="3600D745"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594F3580"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4EC45B9F" w14:textId="77777777" w:rsidR="00AA2E7E" w:rsidRDefault="00AA2E7E" w:rsidP="0029057E">
            <w:pPr>
              <w:ind w:firstLine="0"/>
              <w:contextualSpacing/>
              <w:jc w:val="left"/>
              <w:rPr>
                <w:sz w:val="24"/>
                <w:szCs w:val="24"/>
              </w:rPr>
            </w:pPr>
          </w:p>
        </w:tc>
        <w:tc>
          <w:tcPr>
            <w:tcW w:w="1949" w:type="dxa"/>
            <w:vMerge/>
          </w:tcPr>
          <w:p w14:paraId="5DFBC0B8" w14:textId="77777777" w:rsidR="00AA2E7E" w:rsidRPr="00C12414" w:rsidRDefault="00AA2E7E" w:rsidP="0029057E">
            <w:pPr>
              <w:ind w:firstLine="0"/>
              <w:jc w:val="left"/>
              <w:rPr>
                <w:rFonts w:eastAsia="Times New Roman"/>
                <w:sz w:val="24"/>
                <w:szCs w:val="24"/>
                <w:lang w:eastAsia="ru-RU"/>
              </w:rPr>
            </w:pPr>
          </w:p>
        </w:tc>
      </w:tr>
      <w:tr w:rsidR="00AA2E7E" w:rsidRPr="00C12414" w14:paraId="63FDB028" w14:textId="77777777" w:rsidTr="00C76118">
        <w:trPr>
          <w:trHeight w:val="387"/>
        </w:trPr>
        <w:tc>
          <w:tcPr>
            <w:tcW w:w="1001" w:type="dxa"/>
            <w:vMerge/>
          </w:tcPr>
          <w:p w14:paraId="64C013C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7C375C3" w14:textId="77777777" w:rsidR="00AA2E7E" w:rsidRDefault="00AA2E7E" w:rsidP="0029057E">
            <w:pPr>
              <w:ind w:firstLine="0"/>
              <w:jc w:val="left"/>
              <w:rPr>
                <w:rFonts w:eastAsia="Times New Roman"/>
                <w:sz w:val="24"/>
                <w:szCs w:val="24"/>
                <w:lang w:eastAsia="ru-RU"/>
              </w:rPr>
            </w:pPr>
          </w:p>
        </w:tc>
        <w:tc>
          <w:tcPr>
            <w:tcW w:w="3544" w:type="dxa"/>
          </w:tcPr>
          <w:p w14:paraId="608983B8"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168F076F"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081CDBC9" w14:textId="77777777" w:rsidR="00AA2E7E" w:rsidRDefault="00AA2E7E" w:rsidP="0029057E">
            <w:pPr>
              <w:ind w:firstLine="0"/>
              <w:contextualSpacing/>
              <w:jc w:val="left"/>
              <w:rPr>
                <w:sz w:val="24"/>
                <w:szCs w:val="24"/>
              </w:rPr>
            </w:pPr>
          </w:p>
        </w:tc>
        <w:tc>
          <w:tcPr>
            <w:tcW w:w="1949" w:type="dxa"/>
            <w:vMerge/>
          </w:tcPr>
          <w:p w14:paraId="562852CF" w14:textId="77777777" w:rsidR="00AA2E7E" w:rsidRPr="00C12414" w:rsidRDefault="00AA2E7E" w:rsidP="0029057E">
            <w:pPr>
              <w:ind w:firstLine="0"/>
              <w:jc w:val="left"/>
              <w:rPr>
                <w:rFonts w:eastAsia="Times New Roman"/>
                <w:sz w:val="24"/>
                <w:szCs w:val="24"/>
                <w:lang w:eastAsia="ru-RU"/>
              </w:rPr>
            </w:pPr>
          </w:p>
        </w:tc>
      </w:tr>
      <w:tr w:rsidR="00AA2E7E" w:rsidRPr="00C12414" w14:paraId="1370DE24" w14:textId="77777777" w:rsidTr="00C76118">
        <w:trPr>
          <w:trHeight w:val="387"/>
        </w:trPr>
        <w:tc>
          <w:tcPr>
            <w:tcW w:w="1001" w:type="dxa"/>
            <w:vMerge/>
          </w:tcPr>
          <w:p w14:paraId="37D0F97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6FE15CD" w14:textId="77777777" w:rsidR="00AA2E7E" w:rsidRDefault="00AA2E7E" w:rsidP="0029057E">
            <w:pPr>
              <w:ind w:firstLine="0"/>
              <w:jc w:val="left"/>
              <w:rPr>
                <w:rFonts w:eastAsia="Times New Roman"/>
                <w:sz w:val="24"/>
                <w:szCs w:val="24"/>
                <w:lang w:eastAsia="ru-RU"/>
              </w:rPr>
            </w:pPr>
          </w:p>
        </w:tc>
        <w:tc>
          <w:tcPr>
            <w:tcW w:w="3544" w:type="dxa"/>
          </w:tcPr>
          <w:p w14:paraId="3C974AB1" w14:textId="329B24A4"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13192D63" w14:textId="04D96CBE"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47EEF493" w14:textId="77777777" w:rsidR="00AA2E7E" w:rsidRDefault="00AA2E7E" w:rsidP="0029057E">
            <w:pPr>
              <w:ind w:firstLine="0"/>
              <w:contextualSpacing/>
              <w:jc w:val="left"/>
              <w:rPr>
                <w:sz w:val="24"/>
                <w:szCs w:val="24"/>
              </w:rPr>
            </w:pPr>
          </w:p>
        </w:tc>
        <w:tc>
          <w:tcPr>
            <w:tcW w:w="1949" w:type="dxa"/>
            <w:vMerge/>
          </w:tcPr>
          <w:p w14:paraId="35297B6D" w14:textId="77777777" w:rsidR="00AA2E7E" w:rsidRPr="00C12414" w:rsidRDefault="00AA2E7E" w:rsidP="0029057E">
            <w:pPr>
              <w:ind w:firstLine="0"/>
              <w:jc w:val="left"/>
              <w:rPr>
                <w:rFonts w:eastAsia="Times New Roman"/>
                <w:sz w:val="24"/>
                <w:szCs w:val="24"/>
                <w:lang w:eastAsia="ru-RU"/>
              </w:rPr>
            </w:pPr>
          </w:p>
        </w:tc>
      </w:tr>
      <w:tr w:rsidR="00AA2E7E" w:rsidRPr="00C12414" w14:paraId="08225DFD" w14:textId="77777777" w:rsidTr="00210926">
        <w:trPr>
          <w:trHeight w:val="60"/>
        </w:trPr>
        <w:tc>
          <w:tcPr>
            <w:tcW w:w="1001" w:type="dxa"/>
            <w:vMerge/>
          </w:tcPr>
          <w:p w14:paraId="4939204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F97D494" w14:textId="77777777" w:rsidR="00AA2E7E" w:rsidRDefault="00AA2E7E" w:rsidP="0029057E">
            <w:pPr>
              <w:ind w:firstLine="0"/>
              <w:jc w:val="left"/>
              <w:rPr>
                <w:rFonts w:eastAsia="Times New Roman"/>
                <w:sz w:val="24"/>
                <w:szCs w:val="24"/>
                <w:lang w:eastAsia="ru-RU"/>
              </w:rPr>
            </w:pPr>
          </w:p>
        </w:tc>
        <w:tc>
          <w:tcPr>
            <w:tcW w:w="3544" w:type="dxa"/>
          </w:tcPr>
          <w:p w14:paraId="6EC2FF9D" w14:textId="1FC6EEB8"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49D51FAC" w14:textId="2DC0DA4B"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102CEA38" w14:textId="77777777" w:rsidR="00AA2E7E" w:rsidRDefault="00AA2E7E" w:rsidP="0029057E">
            <w:pPr>
              <w:ind w:firstLine="0"/>
              <w:contextualSpacing/>
              <w:jc w:val="left"/>
              <w:rPr>
                <w:sz w:val="24"/>
                <w:szCs w:val="24"/>
              </w:rPr>
            </w:pPr>
          </w:p>
        </w:tc>
        <w:tc>
          <w:tcPr>
            <w:tcW w:w="1949" w:type="dxa"/>
            <w:vMerge/>
          </w:tcPr>
          <w:p w14:paraId="26222CEE" w14:textId="77777777" w:rsidR="00AA2E7E" w:rsidRPr="00C12414" w:rsidRDefault="00AA2E7E" w:rsidP="0029057E">
            <w:pPr>
              <w:ind w:firstLine="0"/>
              <w:jc w:val="left"/>
              <w:rPr>
                <w:rFonts w:eastAsia="Times New Roman"/>
                <w:sz w:val="24"/>
                <w:szCs w:val="24"/>
                <w:lang w:eastAsia="ru-RU"/>
              </w:rPr>
            </w:pPr>
          </w:p>
        </w:tc>
      </w:tr>
      <w:tr w:rsidR="00AA2E7E" w:rsidRPr="00C12414" w14:paraId="2B4720B4" w14:textId="77777777" w:rsidTr="00210926">
        <w:trPr>
          <w:trHeight w:val="60"/>
        </w:trPr>
        <w:tc>
          <w:tcPr>
            <w:tcW w:w="1001" w:type="dxa"/>
            <w:vMerge/>
          </w:tcPr>
          <w:p w14:paraId="165BCA0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A61F356" w14:textId="77777777" w:rsidR="00AA2E7E" w:rsidRDefault="00AA2E7E" w:rsidP="0029057E">
            <w:pPr>
              <w:ind w:firstLine="0"/>
              <w:jc w:val="left"/>
              <w:rPr>
                <w:rFonts w:eastAsia="Times New Roman"/>
                <w:sz w:val="24"/>
                <w:szCs w:val="24"/>
                <w:lang w:eastAsia="ru-RU"/>
              </w:rPr>
            </w:pPr>
          </w:p>
        </w:tc>
        <w:tc>
          <w:tcPr>
            <w:tcW w:w="3544" w:type="dxa"/>
          </w:tcPr>
          <w:p w14:paraId="7AC11C0E" w14:textId="76646785"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D5E41EA" w14:textId="45038F3E" w:rsidR="00AA2E7E" w:rsidRPr="00D30F2D" w:rsidRDefault="00AA2E7E" w:rsidP="00531F7E">
            <w:pPr>
              <w:ind w:firstLine="0"/>
              <w:contextualSpacing/>
              <w:jc w:val="center"/>
              <w:rPr>
                <w:sz w:val="24"/>
                <w:szCs w:val="24"/>
              </w:rPr>
            </w:pPr>
            <w:r>
              <w:rPr>
                <w:sz w:val="24"/>
                <w:szCs w:val="24"/>
              </w:rPr>
              <w:t>2045</w:t>
            </w:r>
          </w:p>
        </w:tc>
        <w:tc>
          <w:tcPr>
            <w:tcW w:w="2407" w:type="dxa"/>
            <w:vMerge/>
          </w:tcPr>
          <w:p w14:paraId="04139F87" w14:textId="77777777" w:rsidR="00AA2E7E" w:rsidRDefault="00AA2E7E" w:rsidP="0029057E">
            <w:pPr>
              <w:ind w:firstLine="0"/>
              <w:contextualSpacing/>
              <w:jc w:val="left"/>
              <w:rPr>
                <w:sz w:val="24"/>
                <w:szCs w:val="24"/>
              </w:rPr>
            </w:pPr>
          </w:p>
        </w:tc>
        <w:tc>
          <w:tcPr>
            <w:tcW w:w="1949" w:type="dxa"/>
            <w:vMerge/>
          </w:tcPr>
          <w:p w14:paraId="7FDBB8A2" w14:textId="77777777" w:rsidR="00AA2E7E" w:rsidRPr="00C12414" w:rsidRDefault="00AA2E7E" w:rsidP="0029057E">
            <w:pPr>
              <w:ind w:firstLine="0"/>
              <w:jc w:val="left"/>
              <w:rPr>
                <w:rFonts w:eastAsia="Times New Roman"/>
                <w:sz w:val="24"/>
                <w:szCs w:val="24"/>
                <w:lang w:eastAsia="ru-RU"/>
              </w:rPr>
            </w:pPr>
          </w:p>
        </w:tc>
      </w:tr>
      <w:tr w:rsidR="00AA2E7E" w:rsidRPr="00C12414" w14:paraId="729D426D" w14:textId="77777777" w:rsidTr="00C76118">
        <w:trPr>
          <w:trHeight w:val="418"/>
        </w:trPr>
        <w:tc>
          <w:tcPr>
            <w:tcW w:w="1001" w:type="dxa"/>
            <w:vMerge w:val="restart"/>
          </w:tcPr>
          <w:p w14:paraId="3AFE49FE" w14:textId="3971CF07"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14.</w:t>
            </w:r>
          </w:p>
        </w:tc>
        <w:tc>
          <w:tcPr>
            <w:tcW w:w="2396" w:type="dxa"/>
            <w:vMerge w:val="restart"/>
          </w:tcPr>
          <w:p w14:paraId="1EA0B2D3"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48695C3B" w14:textId="243BA11E" w:rsidR="00AA2E7E" w:rsidRPr="009960E4" w:rsidRDefault="00AA2E7E" w:rsidP="0029057E">
            <w:pPr>
              <w:ind w:firstLine="0"/>
              <w:jc w:val="left"/>
              <w:rPr>
                <w:rFonts w:eastAsia="Times New Roman"/>
                <w:sz w:val="24"/>
                <w:szCs w:val="24"/>
                <w:lang w:eastAsia="ru-RU"/>
              </w:rPr>
            </w:pPr>
          </w:p>
        </w:tc>
        <w:tc>
          <w:tcPr>
            <w:tcW w:w="3544" w:type="dxa"/>
          </w:tcPr>
          <w:p w14:paraId="0D041DC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1F7F732" w14:textId="60167A6A"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4</w:t>
            </w:r>
          </w:p>
        </w:tc>
        <w:tc>
          <w:tcPr>
            <w:tcW w:w="2407" w:type="dxa"/>
            <w:vMerge w:val="restart"/>
          </w:tcPr>
          <w:p w14:paraId="50D31C12" w14:textId="7AB5F6C5"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4DE8AF63"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7606685" w14:textId="77777777" w:rsidTr="00C76118">
        <w:trPr>
          <w:trHeight w:val="418"/>
        </w:trPr>
        <w:tc>
          <w:tcPr>
            <w:tcW w:w="1001" w:type="dxa"/>
            <w:vMerge/>
          </w:tcPr>
          <w:p w14:paraId="294B3A27" w14:textId="77777777" w:rsidR="00AA2E7E" w:rsidRDefault="00AA2E7E" w:rsidP="0029057E">
            <w:pPr>
              <w:ind w:firstLine="0"/>
              <w:jc w:val="center"/>
              <w:rPr>
                <w:rFonts w:eastAsia="Times New Roman"/>
                <w:sz w:val="24"/>
                <w:szCs w:val="24"/>
                <w:lang w:eastAsia="ru-RU"/>
              </w:rPr>
            </w:pPr>
          </w:p>
        </w:tc>
        <w:tc>
          <w:tcPr>
            <w:tcW w:w="2396" w:type="dxa"/>
            <w:vMerge/>
          </w:tcPr>
          <w:p w14:paraId="4602AEA7" w14:textId="77777777" w:rsidR="00AA2E7E" w:rsidRDefault="00AA2E7E" w:rsidP="0029057E">
            <w:pPr>
              <w:ind w:firstLine="0"/>
              <w:jc w:val="left"/>
              <w:rPr>
                <w:rFonts w:eastAsia="Times New Roman"/>
                <w:sz w:val="24"/>
                <w:szCs w:val="24"/>
              </w:rPr>
            </w:pPr>
          </w:p>
        </w:tc>
        <w:tc>
          <w:tcPr>
            <w:tcW w:w="3544" w:type="dxa"/>
          </w:tcPr>
          <w:p w14:paraId="6FF31741" w14:textId="18CE8A8E"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D0099B" w14:textId="293E34E2"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Улица в зоне жилой застройки № 6 (деревня Малое Верево на участке от Улицы в зоне жилой застройки № 4 до </w:t>
            </w:r>
            <w:r>
              <w:rPr>
                <w:rFonts w:eastAsia="Times New Roman"/>
                <w:sz w:val="24"/>
                <w:szCs w:val="24"/>
              </w:rPr>
              <w:lastRenderedPageBreak/>
              <w:t xml:space="preserve">Магистральной улицы </w:t>
            </w:r>
            <w:r>
              <w:rPr>
                <w:rFonts w:eastAsia="Times New Roman"/>
                <w:sz w:val="24"/>
                <w:szCs w:val="24"/>
                <w:lang w:eastAsia="ru-RU"/>
              </w:rPr>
              <w:t>районного значения № 4)</w:t>
            </w:r>
          </w:p>
        </w:tc>
        <w:tc>
          <w:tcPr>
            <w:tcW w:w="2407" w:type="dxa"/>
            <w:vMerge/>
          </w:tcPr>
          <w:p w14:paraId="570D55DA" w14:textId="77777777" w:rsidR="00AA2E7E" w:rsidRDefault="00AA2E7E" w:rsidP="0029057E">
            <w:pPr>
              <w:ind w:firstLine="0"/>
              <w:jc w:val="left"/>
              <w:rPr>
                <w:sz w:val="24"/>
                <w:szCs w:val="24"/>
              </w:rPr>
            </w:pPr>
          </w:p>
        </w:tc>
        <w:tc>
          <w:tcPr>
            <w:tcW w:w="1949" w:type="dxa"/>
            <w:vMerge/>
          </w:tcPr>
          <w:p w14:paraId="35A35E2B" w14:textId="77777777" w:rsidR="00AA2E7E" w:rsidRPr="00C12414" w:rsidRDefault="00AA2E7E" w:rsidP="0029057E">
            <w:pPr>
              <w:ind w:firstLine="0"/>
              <w:jc w:val="left"/>
              <w:rPr>
                <w:rFonts w:eastAsia="Times New Roman"/>
                <w:sz w:val="24"/>
                <w:szCs w:val="24"/>
                <w:lang w:eastAsia="ru-RU"/>
              </w:rPr>
            </w:pPr>
          </w:p>
        </w:tc>
      </w:tr>
      <w:tr w:rsidR="00AA2E7E" w:rsidRPr="00C12414" w14:paraId="79F2DECB" w14:textId="77777777" w:rsidTr="00BF2BCD">
        <w:trPr>
          <w:trHeight w:val="60"/>
        </w:trPr>
        <w:tc>
          <w:tcPr>
            <w:tcW w:w="1001" w:type="dxa"/>
            <w:vMerge/>
          </w:tcPr>
          <w:p w14:paraId="19EC4751" w14:textId="77777777" w:rsidR="00AA2E7E" w:rsidRDefault="00AA2E7E" w:rsidP="0029057E">
            <w:pPr>
              <w:ind w:firstLine="0"/>
              <w:jc w:val="center"/>
              <w:rPr>
                <w:rFonts w:eastAsia="Times New Roman"/>
                <w:sz w:val="24"/>
                <w:szCs w:val="24"/>
                <w:lang w:eastAsia="ru-RU"/>
              </w:rPr>
            </w:pPr>
          </w:p>
        </w:tc>
        <w:tc>
          <w:tcPr>
            <w:tcW w:w="2396" w:type="dxa"/>
            <w:vMerge/>
          </w:tcPr>
          <w:p w14:paraId="1878A128" w14:textId="77777777" w:rsidR="00AA2E7E" w:rsidRDefault="00AA2E7E" w:rsidP="0029057E">
            <w:pPr>
              <w:ind w:firstLine="0"/>
              <w:jc w:val="left"/>
              <w:rPr>
                <w:rFonts w:eastAsia="Times New Roman"/>
                <w:sz w:val="24"/>
                <w:szCs w:val="24"/>
              </w:rPr>
            </w:pPr>
          </w:p>
        </w:tc>
        <w:tc>
          <w:tcPr>
            <w:tcW w:w="3544" w:type="dxa"/>
          </w:tcPr>
          <w:p w14:paraId="66CB2DE2" w14:textId="46A6327E"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BAC1357" w14:textId="4E8D1063" w:rsidR="00AA2E7E" w:rsidRPr="00C12414" w:rsidRDefault="004C2C6B" w:rsidP="00531F7E">
            <w:pPr>
              <w:ind w:firstLine="0"/>
              <w:jc w:val="center"/>
              <w:rPr>
                <w:rFonts w:eastAsia="Times New Roman"/>
                <w:sz w:val="24"/>
                <w:szCs w:val="24"/>
                <w:lang w:eastAsia="ru-RU"/>
              </w:rPr>
            </w:pPr>
            <w:r>
              <w:rPr>
                <w:rFonts w:eastAsia="Times New Roman"/>
                <w:sz w:val="24"/>
                <w:szCs w:val="24"/>
                <w:lang w:eastAsia="ru-RU"/>
              </w:rPr>
              <w:t>0,53</w:t>
            </w:r>
          </w:p>
        </w:tc>
        <w:tc>
          <w:tcPr>
            <w:tcW w:w="2407" w:type="dxa"/>
            <w:vMerge/>
          </w:tcPr>
          <w:p w14:paraId="336EBB16" w14:textId="77777777" w:rsidR="00AA2E7E" w:rsidRDefault="00AA2E7E" w:rsidP="0029057E">
            <w:pPr>
              <w:ind w:firstLine="0"/>
              <w:jc w:val="left"/>
              <w:rPr>
                <w:sz w:val="24"/>
                <w:szCs w:val="24"/>
              </w:rPr>
            </w:pPr>
          </w:p>
        </w:tc>
        <w:tc>
          <w:tcPr>
            <w:tcW w:w="1949" w:type="dxa"/>
            <w:vMerge/>
          </w:tcPr>
          <w:p w14:paraId="3A0C0399" w14:textId="77777777" w:rsidR="00AA2E7E" w:rsidRPr="00C12414" w:rsidRDefault="00AA2E7E" w:rsidP="0029057E">
            <w:pPr>
              <w:ind w:firstLine="0"/>
              <w:jc w:val="left"/>
              <w:rPr>
                <w:rFonts w:eastAsia="Times New Roman"/>
                <w:sz w:val="24"/>
                <w:szCs w:val="24"/>
                <w:lang w:eastAsia="ru-RU"/>
              </w:rPr>
            </w:pPr>
          </w:p>
        </w:tc>
      </w:tr>
      <w:tr w:rsidR="00AA2E7E" w:rsidRPr="00C12414" w14:paraId="7E8C1C97" w14:textId="77777777" w:rsidTr="00C76118">
        <w:trPr>
          <w:trHeight w:val="314"/>
        </w:trPr>
        <w:tc>
          <w:tcPr>
            <w:tcW w:w="1001" w:type="dxa"/>
            <w:vMerge/>
          </w:tcPr>
          <w:p w14:paraId="160A4B2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3F2053D" w14:textId="77777777" w:rsidR="00AA2E7E" w:rsidRDefault="00AA2E7E" w:rsidP="0029057E">
            <w:pPr>
              <w:ind w:firstLine="0"/>
              <w:jc w:val="left"/>
              <w:rPr>
                <w:rFonts w:eastAsia="Times New Roman"/>
                <w:sz w:val="24"/>
                <w:szCs w:val="24"/>
                <w:lang w:eastAsia="ru-RU"/>
              </w:rPr>
            </w:pPr>
          </w:p>
        </w:tc>
        <w:tc>
          <w:tcPr>
            <w:tcW w:w="3544" w:type="dxa"/>
          </w:tcPr>
          <w:p w14:paraId="16BFC87C" w14:textId="23507B2B"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567AEFEC" w14:textId="757204AF"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45531763" w14:textId="77777777" w:rsidR="00AA2E7E" w:rsidRDefault="00AA2E7E" w:rsidP="0029057E">
            <w:pPr>
              <w:ind w:firstLine="0"/>
              <w:contextualSpacing/>
              <w:jc w:val="left"/>
              <w:rPr>
                <w:sz w:val="24"/>
                <w:szCs w:val="24"/>
              </w:rPr>
            </w:pPr>
          </w:p>
        </w:tc>
        <w:tc>
          <w:tcPr>
            <w:tcW w:w="1949" w:type="dxa"/>
            <w:vMerge/>
          </w:tcPr>
          <w:p w14:paraId="1FB504F6" w14:textId="77777777" w:rsidR="00AA2E7E" w:rsidRPr="00C12414" w:rsidRDefault="00AA2E7E" w:rsidP="0029057E">
            <w:pPr>
              <w:ind w:firstLine="0"/>
              <w:jc w:val="left"/>
              <w:rPr>
                <w:rFonts w:eastAsia="Times New Roman"/>
                <w:sz w:val="24"/>
                <w:szCs w:val="24"/>
                <w:lang w:eastAsia="ru-RU"/>
              </w:rPr>
            </w:pPr>
          </w:p>
        </w:tc>
      </w:tr>
      <w:tr w:rsidR="00AA2E7E" w:rsidRPr="00C12414" w14:paraId="36533F10" w14:textId="77777777" w:rsidTr="00C76118">
        <w:trPr>
          <w:trHeight w:val="59"/>
        </w:trPr>
        <w:tc>
          <w:tcPr>
            <w:tcW w:w="1001" w:type="dxa"/>
            <w:vMerge/>
          </w:tcPr>
          <w:p w14:paraId="6031DB2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3B0F1E1" w14:textId="77777777" w:rsidR="00AA2E7E" w:rsidRDefault="00AA2E7E" w:rsidP="0029057E">
            <w:pPr>
              <w:ind w:firstLine="0"/>
              <w:jc w:val="left"/>
              <w:rPr>
                <w:rFonts w:eastAsia="Times New Roman"/>
                <w:sz w:val="24"/>
                <w:szCs w:val="24"/>
                <w:lang w:eastAsia="ru-RU"/>
              </w:rPr>
            </w:pPr>
          </w:p>
        </w:tc>
        <w:tc>
          <w:tcPr>
            <w:tcW w:w="3544" w:type="dxa"/>
          </w:tcPr>
          <w:p w14:paraId="663C43F7"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3108450E"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254DFA43" w14:textId="77777777" w:rsidR="00AA2E7E" w:rsidRDefault="00AA2E7E" w:rsidP="0029057E">
            <w:pPr>
              <w:ind w:firstLine="0"/>
              <w:contextualSpacing/>
              <w:jc w:val="left"/>
              <w:rPr>
                <w:sz w:val="24"/>
                <w:szCs w:val="24"/>
              </w:rPr>
            </w:pPr>
          </w:p>
        </w:tc>
        <w:tc>
          <w:tcPr>
            <w:tcW w:w="1949" w:type="dxa"/>
            <w:vMerge/>
          </w:tcPr>
          <w:p w14:paraId="3B869D74" w14:textId="77777777" w:rsidR="00AA2E7E" w:rsidRPr="00C12414" w:rsidRDefault="00AA2E7E" w:rsidP="0029057E">
            <w:pPr>
              <w:ind w:firstLine="0"/>
              <w:jc w:val="left"/>
              <w:rPr>
                <w:rFonts w:eastAsia="Times New Roman"/>
                <w:sz w:val="24"/>
                <w:szCs w:val="24"/>
                <w:lang w:eastAsia="ru-RU"/>
              </w:rPr>
            </w:pPr>
          </w:p>
        </w:tc>
      </w:tr>
      <w:tr w:rsidR="00AA2E7E" w:rsidRPr="00C12414" w14:paraId="07B7EE13" w14:textId="77777777" w:rsidTr="00C76118">
        <w:trPr>
          <w:trHeight w:val="59"/>
        </w:trPr>
        <w:tc>
          <w:tcPr>
            <w:tcW w:w="1001" w:type="dxa"/>
            <w:vMerge/>
          </w:tcPr>
          <w:p w14:paraId="32A70D1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DAD5796" w14:textId="77777777" w:rsidR="00AA2E7E" w:rsidRDefault="00AA2E7E" w:rsidP="0029057E">
            <w:pPr>
              <w:ind w:firstLine="0"/>
              <w:jc w:val="left"/>
              <w:rPr>
                <w:rFonts w:eastAsia="Times New Roman"/>
                <w:sz w:val="24"/>
                <w:szCs w:val="24"/>
                <w:lang w:eastAsia="ru-RU"/>
              </w:rPr>
            </w:pPr>
          </w:p>
        </w:tc>
        <w:tc>
          <w:tcPr>
            <w:tcW w:w="3544" w:type="dxa"/>
          </w:tcPr>
          <w:p w14:paraId="0E05EC7D"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144E2678"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15267FC5" w14:textId="77777777" w:rsidR="00AA2E7E" w:rsidRDefault="00AA2E7E" w:rsidP="0029057E">
            <w:pPr>
              <w:ind w:firstLine="0"/>
              <w:contextualSpacing/>
              <w:jc w:val="left"/>
              <w:rPr>
                <w:sz w:val="24"/>
                <w:szCs w:val="24"/>
              </w:rPr>
            </w:pPr>
          </w:p>
        </w:tc>
        <w:tc>
          <w:tcPr>
            <w:tcW w:w="1949" w:type="dxa"/>
            <w:vMerge/>
          </w:tcPr>
          <w:p w14:paraId="0100688F" w14:textId="77777777" w:rsidR="00AA2E7E" w:rsidRPr="00C12414" w:rsidRDefault="00AA2E7E" w:rsidP="0029057E">
            <w:pPr>
              <w:ind w:firstLine="0"/>
              <w:jc w:val="left"/>
              <w:rPr>
                <w:rFonts w:eastAsia="Times New Roman"/>
                <w:sz w:val="24"/>
                <w:szCs w:val="24"/>
                <w:lang w:eastAsia="ru-RU"/>
              </w:rPr>
            </w:pPr>
          </w:p>
        </w:tc>
      </w:tr>
      <w:tr w:rsidR="00AA2E7E" w:rsidRPr="00C12414" w14:paraId="7142CB4A" w14:textId="77777777" w:rsidTr="00C76118">
        <w:trPr>
          <w:trHeight w:val="584"/>
        </w:trPr>
        <w:tc>
          <w:tcPr>
            <w:tcW w:w="1001" w:type="dxa"/>
            <w:vMerge/>
          </w:tcPr>
          <w:p w14:paraId="3635044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AF0FD2E" w14:textId="77777777" w:rsidR="00AA2E7E" w:rsidRDefault="00AA2E7E" w:rsidP="0029057E">
            <w:pPr>
              <w:ind w:firstLine="0"/>
              <w:jc w:val="left"/>
              <w:rPr>
                <w:rFonts w:eastAsia="Times New Roman"/>
                <w:sz w:val="24"/>
                <w:szCs w:val="24"/>
                <w:lang w:eastAsia="ru-RU"/>
              </w:rPr>
            </w:pPr>
          </w:p>
        </w:tc>
        <w:tc>
          <w:tcPr>
            <w:tcW w:w="3544" w:type="dxa"/>
          </w:tcPr>
          <w:p w14:paraId="7A2D9B7C"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42B2D2B7"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614A9B42" w14:textId="77777777" w:rsidR="00AA2E7E" w:rsidRDefault="00AA2E7E" w:rsidP="0029057E">
            <w:pPr>
              <w:ind w:firstLine="0"/>
              <w:contextualSpacing/>
              <w:jc w:val="left"/>
              <w:rPr>
                <w:sz w:val="24"/>
                <w:szCs w:val="24"/>
              </w:rPr>
            </w:pPr>
          </w:p>
        </w:tc>
        <w:tc>
          <w:tcPr>
            <w:tcW w:w="1949" w:type="dxa"/>
            <w:vMerge/>
          </w:tcPr>
          <w:p w14:paraId="06331895" w14:textId="77777777" w:rsidR="00AA2E7E" w:rsidRPr="00C12414" w:rsidRDefault="00AA2E7E" w:rsidP="0029057E">
            <w:pPr>
              <w:ind w:firstLine="0"/>
              <w:jc w:val="left"/>
              <w:rPr>
                <w:rFonts w:eastAsia="Times New Roman"/>
                <w:sz w:val="24"/>
                <w:szCs w:val="24"/>
                <w:lang w:eastAsia="ru-RU"/>
              </w:rPr>
            </w:pPr>
          </w:p>
        </w:tc>
      </w:tr>
      <w:tr w:rsidR="00AA2E7E" w:rsidRPr="00C12414" w14:paraId="2C64A004" w14:textId="77777777" w:rsidTr="00C76118">
        <w:trPr>
          <w:trHeight w:val="387"/>
        </w:trPr>
        <w:tc>
          <w:tcPr>
            <w:tcW w:w="1001" w:type="dxa"/>
            <w:vMerge/>
          </w:tcPr>
          <w:p w14:paraId="2A7DDAC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93FF3AB" w14:textId="77777777" w:rsidR="00AA2E7E" w:rsidRDefault="00AA2E7E" w:rsidP="0029057E">
            <w:pPr>
              <w:ind w:firstLine="0"/>
              <w:jc w:val="left"/>
              <w:rPr>
                <w:rFonts w:eastAsia="Times New Roman"/>
                <w:sz w:val="24"/>
                <w:szCs w:val="24"/>
                <w:lang w:eastAsia="ru-RU"/>
              </w:rPr>
            </w:pPr>
          </w:p>
        </w:tc>
        <w:tc>
          <w:tcPr>
            <w:tcW w:w="3544" w:type="dxa"/>
          </w:tcPr>
          <w:p w14:paraId="6573B100"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225A2A96"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7820914F" w14:textId="77777777" w:rsidR="00AA2E7E" w:rsidRDefault="00AA2E7E" w:rsidP="0029057E">
            <w:pPr>
              <w:ind w:firstLine="0"/>
              <w:contextualSpacing/>
              <w:jc w:val="left"/>
              <w:rPr>
                <w:sz w:val="24"/>
                <w:szCs w:val="24"/>
              </w:rPr>
            </w:pPr>
          </w:p>
        </w:tc>
        <w:tc>
          <w:tcPr>
            <w:tcW w:w="1949" w:type="dxa"/>
            <w:vMerge/>
          </w:tcPr>
          <w:p w14:paraId="14737538" w14:textId="77777777" w:rsidR="00AA2E7E" w:rsidRPr="00C12414" w:rsidRDefault="00AA2E7E" w:rsidP="0029057E">
            <w:pPr>
              <w:ind w:firstLine="0"/>
              <w:jc w:val="left"/>
              <w:rPr>
                <w:rFonts w:eastAsia="Times New Roman"/>
                <w:sz w:val="24"/>
                <w:szCs w:val="24"/>
                <w:lang w:eastAsia="ru-RU"/>
              </w:rPr>
            </w:pPr>
          </w:p>
        </w:tc>
      </w:tr>
      <w:tr w:rsidR="00AA2E7E" w:rsidRPr="00C12414" w14:paraId="183DA914" w14:textId="77777777" w:rsidTr="00C76118">
        <w:trPr>
          <w:trHeight w:val="387"/>
        </w:trPr>
        <w:tc>
          <w:tcPr>
            <w:tcW w:w="1001" w:type="dxa"/>
            <w:vMerge/>
          </w:tcPr>
          <w:p w14:paraId="15D53B2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04B4679" w14:textId="77777777" w:rsidR="00AA2E7E" w:rsidRDefault="00AA2E7E" w:rsidP="0029057E">
            <w:pPr>
              <w:ind w:firstLine="0"/>
              <w:jc w:val="left"/>
              <w:rPr>
                <w:rFonts w:eastAsia="Times New Roman"/>
                <w:sz w:val="24"/>
                <w:szCs w:val="24"/>
                <w:lang w:eastAsia="ru-RU"/>
              </w:rPr>
            </w:pPr>
          </w:p>
        </w:tc>
        <w:tc>
          <w:tcPr>
            <w:tcW w:w="3544" w:type="dxa"/>
          </w:tcPr>
          <w:p w14:paraId="52DB5ABC" w14:textId="47A3E449"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4434C2C7" w14:textId="75799F2E"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37211606" w14:textId="77777777" w:rsidR="00AA2E7E" w:rsidRDefault="00AA2E7E" w:rsidP="0029057E">
            <w:pPr>
              <w:ind w:firstLine="0"/>
              <w:contextualSpacing/>
              <w:jc w:val="left"/>
              <w:rPr>
                <w:sz w:val="24"/>
                <w:szCs w:val="24"/>
              </w:rPr>
            </w:pPr>
          </w:p>
        </w:tc>
        <w:tc>
          <w:tcPr>
            <w:tcW w:w="1949" w:type="dxa"/>
            <w:vMerge/>
          </w:tcPr>
          <w:p w14:paraId="0B56B3D5" w14:textId="77777777" w:rsidR="00AA2E7E" w:rsidRPr="00C12414" w:rsidRDefault="00AA2E7E" w:rsidP="0029057E">
            <w:pPr>
              <w:ind w:firstLine="0"/>
              <w:jc w:val="left"/>
              <w:rPr>
                <w:rFonts w:eastAsia="Times New Roman"/>
                <w:sz w:val="24"/>
                <w:szCs w:val="24"/>
                <w:lang w:eastAsia="ru-RU"/>
              </w:rPr>
            </w:pPr>
          </w:p>
        </w:tc>
      </w:tr>
      <w:tr w:rsidR="00AA2E7E" w:rsidRPr="00C12414" w14:paraId="0362E86B" w14:textId="77777777" w:rsidTr="00DD1D8B">
        <w:trPr>
          <w:trHeight w:val="60"/>
        </w:trPr>
        <w:tc>
          <w:tcPr>
            <w:tcW w:w="1001" w:type="dxa"/>
            <w:vMerge/>
          </w:tcPr>
          <w:p w14:paraId="6AE2232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06B9C0A" w14:textId="77777777" w:rsidR="00AA2E7E" w:rsidRDefault="00AA2E7E" w:rsidP="0029057E">
            <w:pPr>
              <w:ind w:firstLine="0"/>
              <w:jc w:val="left"/>
              <w:rPr>
                <w:rFonts w:eastAsia="Times New Roman"/>
                <w:sz w:val="24"/>
                <w:szCs w:val="24"/>
                <w:lang w:eastAsia="ru-RU"/>
              </w:rPr>
            </w:pPr>
          </w:p>
        </w:tc>
        <w:tc>
          <w:tcPr>
            <w:tcW w:w="3544" w:type="dxa"/>
          </w:tcPr>
          <w:p w14:paraId="3B4DCB54" w14:textId="43C20DB7"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327E28FD" w14:textId="0694FDFA"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2CF73E30" w14:textId="77777777" w:rsidR="00AA2E7E" w:rsidRDefault="00AA2E7E" w:rsidP="0029057E">
            <w:pPr>
              <w:ind w:firstLine="0"/>
              <w:contextualSpacing/>
              <w:jc w:val="left"/>
              <w:rPr>
                <w:sz w:val="24"/>
                <w:szCs w:val="24"/>
              </w:rPr>
            </w:pPr>
          </w:p>
        </w:tc>
        <w:tc>
          <w:tcPr>
            <w:tcW w:w="1949" w:type="dxa"/>
            <w:vMerge/>
          </w:tcPr>
          <w:p w14:paraId="24198DD5" w14:textId="77777777" w:rsidR="00AA2E7E" w:rsidRPr="00C12414" w:rsidRDefault="00AA2E7E" w:rsidP="0029057E">
            <w:pPr>
              <w:ind w:firstLine="0"/>
              <w:jc w:val="left"/>
              <w:rPr>
                <w:rFonts w:eastAsia="Times New Roman"/>
                <w:sz w:val="24"/>
                <w:szCs w:val="24"/>
                <w:lang w:eastAsia="ru-RU"/>
              </w:rPr>
            </w:pPr>
          </w:p>
        </w:tc>
      </w:tr>
      <w:tr w:rsidR="00AA2E7E" w:rsidRPr="00C12414" w14:paraId="3A3A5D40" w14:textId="77777777" w:rsidTr="00DD1D8B">
        <w:trPr>
          <w:trHeight w:val="60"/>
        </w:trPr>
        <w:tc>
          <w:tcPr>
            <w:tcW w:w="1001" w:type="dxa"/>
            <w:vMerge/>
          </w:tcPr>
          <w:p w14:paraId="2B5B758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EB94942" w14:textId="77777777" w:rsidR="00AA2E7E" w:rsidRDefault="00AA2E7E" w:rsidP="0029057E">
            <w:pPr>
              <w:ind w:firstLine="0"/>
              <w:jc w:val="left"/>
              <w:rPr>
                <w:rFonts w:eastAsia="Times New Roman"/>
                <w:sz w:val="24"/>
                <w:szCs w:val="24"/>
                <w:lang w:eastAsia="ru-RU"/>
              </w:rPr>
            </w:pPr>
          </w:p>
        </w:tc>
        <w:tc>
          <w:tcPr>
            <w:tcW w:w="3544" w:type="dxa"/>
          </w:tcPr>
          <w:p w14:paraId="553C5B2B" w14:textId="588B1C39"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7825392" w14:textId="3EA39A00" w:rsidR="00AA2E7E" w:rsidRPr="00D30F2D" w:rsidRDefault="00AA2E7E" w:rsidP="00531F7E">
            <w:pPr>
              <w:ind w:firstLine="0"/>
              <w:contextualSpacing/>
              <w:jc w:val="center"/>
              <w:rPr>
                <w:sz w:val="24"/>
                <w:szCs w:val="24"/>
              </w:rPr>
            </w:pPr>
            <w:r>
              <w:rPr>
                <w:sz w:val="24"/>
                <w:szCs w:val="24"/>
              </w:rPr>
              <w:t>2045</w:t>
            </w:r>
          </w:p>
        </w:tc>
        <w:tc>
          <w:tcPr>
            <w:tcW w:w="2407" w:type="dxa"/>
            <w:vMerge/>
          </w:tcPr>
          <w:p w14:paraId="2DCCBE70" w14:textId="77777777" w:rsidR="00AA2E7E" w:rsidRDefault="00AA2E7E" w:rsidP="0029057E">
            <w:pPr>
              <w:ind w:firstLine="0"/>
              <w:contextualSpacing/>
              <w:jc w:val="left"/>
              <w:rPr>
                <w:sz w:val="24"/>
                <w:szCs w:val="24"/>
              </w:rPr>
            </w:pPr>
          </w:p>
        </w:tc>
        <w:tc>
          <w:tcPr>
            <w:tcW w:w="1949" w:type="dxa"/>
            <w:vMerge/>
          </w:tcPr>
          <w:p w14:paraId="22B2A395" w14:textId="77777777" w:rsidR="00AA2E7E" w:rsidRPr="00C12414" w:rsidRDefault="00AA2E7E" w:rsidP="0029057E">
            <w:pPr>
              <w:ind w:firstLine="0"/>
              <w:jc w:val="left"/>
              <w:rPr>
                <w:rFonts w:eastAsia="Times New Roman"/>
                <w:sz w:val="24"/>
                <w:szCs w:val="24"/>
                <w:lang w:eastAsia="ru-RU"/>
              </w:rPr>
            </w:pPr>
          </w:p>
        </w:tc>
      </w:tr>
      <w:tr w:rsidR="00AA2E7E" w:rsidRPr="00C12414" w14:paraId="16D9D5C2" w14:textId="77777777" w:rsidTr="00C76118">
        <w:trPr>
          <w:trHeight w:val="418"/>
        </w:trPr>
        <w:tc>
          <w:tcPr>
            <w:tcW w:w="1001" w:type="dxa"/>
            <w:vMerge w:val="restart"/>
          </w:tcPr>
          <w:p w14:paraId="06B20D71" w14:textId="11DF063D"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15.</w:t>
            </w:r>
          </w:p>
        </w:tc>
        <w:tc>
          <w:tcPr>
            <w:tcW w:w="2396" w:type="dxa"/>
            <w:vMerge w:val="restart"/>
          </w:tcPr>
          <w:p w14:paraId="226C84B8"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77BA6D48" w14:textId="2EE1AB11" w:rsidR="00AA2E7E" w:rsidRPr="009960E4" w:rsidRDefault="00AA2E7E" w:rsidP="0029057E">
            <w:pPr>
              <w:ind w:firstLine="0"/>
              <w:jc w:val="left"/>
              <w:rPr>
                <w:rFonts w:eastAsia="Times New Roman"/>
                <w:sz w:val="24"/>
                <w:szCs w:val="24"/>
                <w:lang w:eastAsia="ru-RU"/>
              </w:rPr>
            </w:pPr>
          </w:p>
        </w:tc>
        <w:tc>
          <w:tcPr>
            <w:tcW w:w="3544" w:type="dxa"/>
          </w:tcPr>
          <w:p w14:paraId="45FF5D1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0A21D08" w14:textId="3C8145FE"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3</w:t>
            </w:r>
          </w:p>
        </w:tc>
        <w:tc>
          <w:tcPr>
            <w:tcW w:w="2407" w:type="dxa"/>
            <w:vMerge w:val="restart"/>
          </w:tcPr>
          <w:p w14:paraId="16409D2B" w14:textId="4F435047"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47DA2568"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8F53352" w14:textId="77777777" w:rsidTr="00C76118">
        <w:trPr>
          <w:trHeight w:val="418"/>
        </w:trPr>
        <w:tc>
          <w:tcPr>
            <w:tcW w:w="1001" w:type="dxa"/>
            <w:vMerge/>
          </w:tcPr>
          <w:p w14:paraId="47E6260E" w14:textId="77777777" w:rsidR="00AA2E7E" w:rsidRDefault="00AA2E7E" w:rsidP="0029057E">
            <w:pPr>
              <w:ind w:firstLine="0"/>
              <w:jc w:val="center"/>
              <w:rPr>
                <w:rFonts w:eastAsia="Times New Roman"/>
                <w:sz w:val="24"/>
                <w:szCs w:val="24"/>
                <w:lang w:eastAsia="ru-RU"/>
              </w:rPr>
            </w:pPr>
          </w:p>
        </w:tc>
        <w:tc>
          <w:tcPr>
            <w:tcW w:w="2396" w:type="dxa"/>
            <w:vMerge/>
          </w:tcPr>
          <w:p w14:paraId="634ECB6A" w14:textId="77777777" w:rsidR="00AA2E7E" w:rsidRDefault="00AA2E7E" w:rsidP="0029057E">
            <w:pPr>
              <w:ind w:firstLine="0"/>
              <w:jc w:val="left"/>
              <w:rPr>
                <w:rFonts w:eastAsia="Times New Roman"/>
                <w:sz w:val="24"/>
                <w:szCs w:val="24"/>
              </w:rPr>
            </w:pPr>
          </w:p>
        </w:tc>
        <w:tc>
          <w:tcPr>
            <w:tcW w:w="3544" w:type="dxa"/>
          </w:tcPr>
          <w:p w14:paraId="60DE83AA" w14:textId="6A4642A7"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36DE8A6" w14:textId="604FA735"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Улица в зоне жилой застройки № 7 (деревня Малое Верево на участке от Улицы в зоне жилой застройки № 4 до Магистральной улицы </w:t>
            </w:r>
            <w:r>
              <w:rPr>
                <w:rFonts w:eastAsia="Times New Roman"/>
                <w:sz w:val="24"/>
                <w:szCs w:val="24"/>
                <w:lang w:eastAsia="ru-RU"/>
              </w:rPr>
              <w:t>районного значения № 3)</w:t>
            </w:r>
          </w:p>
        </w:tc>
        <w:tc>
          <w:tcPr>
            <w:tcW w:w="2407" w:type="dxa"/>
            <w:vMerge/>
          </w:tcPr>
          <w:p w14:paraId="3A83049E" w14:textId="77777777" w:rsidR="00AA2E7E" w:rsidRDefault="00AA2E7E" w:rsidP="0029057E">
            <w:pPr>
              <w:ind w:firstLine="0"/>
              <w:jc w:val="left"/>
              <w:rPr>
                <w:sz w:val="24"/>
                <w:szCs w:val="24"/>
              </w:rPr>
            </w:pPr>
          </w:p>
        </w:tc>
        <w:tc>
          <w:tcPr>
            <w:tcW w:w="1949" w:type="dxa"/>
            <w:vMerge/>
          </w:tcPr>
          <w:p w14:paraId="4F54F2D8" w14:textId="77777777" w:rsidR="00AA2E7E" w:rsidRPr="00C12414" w:rsidRDefault="00AA2E7E" w:rsidP="0029057E">
            <w:pPr>
              <w:ind w:firstLine="0"/>
              <w:jc w:val="left"/>
              <w:rPr>
                <w:rFonts w:eastAsia="Times New Roman"/>
                <w:sz w:val="24"/>
                <w:szCs w:val="24"/>
                <w:lang w:eastAsia="ru-RU"/>
              </w:rPr>
            </w:pPr>
          </w:p>
        </w:tc>
      </w:tr>
      <w:tr w:rsidR="00AA2E7E" w:rsidRPr="00C12414" w14:paraId="6936A361" w14:textId="77777777" w:rsidTr="00BF2BCD">
        <w:trPr>
          <w:trHeight w:val="60"/>
        </w:trPr>
        <w:tc>
          <w:tcPr>
            <w:tcW w:w="1001" w:type="dxa"/>
            <w:vMerge/>
          </w:tcPr>
          <w:p w14:paraId="75958836" w14:textId="77777777" w:rsidR="00AA2E7E" w:rsidRDefault="00AA2E7E" w:rsidP="0029057E">
            <w:pPr>
              <w:ind w:firstLine="0"/>
              <w:jc w:val="center"/>
              <w:rPr>
                <w:rFonts w:eastAsia="Times New Roman"/>
                <w:sz w:val="24"/>
                <w:szCs w:val="24"/>
                <w:lang w:eastAsia="ru-RU"/>
              </w:rPr>
            </w:pPr>
          </w:p>
        </w:tc>
        <w:tc>
          <w:tcPr>
            <w:tcW w:w="2396" w:type="dxa"/>
            <w:vMerge/>
          </w:tcPr>
          <w:p w14:paraId="049764A0" w14:textId="77777777" w:rsidR="00AA2E7E" w:rsidRDefault="00AA2E7E" w:rsidP="0029057E">
            <w:pPr>
              <w:ind w:firstLine="0"/>
              <w:jc w:val="left"/>
              <w:rPr>
                <w:rFonts w:eastAsia="Times New Roman"/>
                <w:sz w:val="24"/>
                <w:szCs w:val="24"/>
              </w:rPr>
            </w:pPr>
          </w:p>
        </w:tc>
        <w:tc>
          <w:tcPr>
            <w:tcW w:w="3544" w:type="dxa"/>
          </w:tcPr>
          <w:p w14:paraId="3EFBFBE8" w14:textId="2477DFCA"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63FBCC72" w14:textId="2D918C9C" w:rsidR="00AA2E7E" w:rsidRPr="00C12414" w:rsidRDefault="004C2C6B" w:rsidP="00531F7E">
            <w:pPr>
              <w:ind w:firstLine="0"/>
              <w:jc w:val="center"/>
              <w:rPr>
                <w:rFonts w:eastAsia="Times New Roman"/>
                <w:sz w:val="24"/>
                <w:szCs w:val="24"/>
                <w:lang w:eastAsia="ru-RU"/>
              </w:rPr>
            </w:pPr>
            <w:r>
              <w:rPr>
                <w:rFonts w:eastAsia="Times New Roman"/>
                <w:sz w:val="24"/>
                <w:szCs w:val="24"/>
                <w:lang w:eastAsia="ru-RU"/>
              </w:rPr>
              <w:t>0,73</w:t>
            </w:r>
          </w:p>
        </w:tc>
        <w:tc>
          <w:tcPr>
            <w:tcW w:w="2407" w:type="dxa"/>
            <w:vMerge/>
          </w:tcPr>
          <w:p w14:paraId="4DDF1119" w14:textId="77777777" w:rsidR="00AA2E7E" w:rsidRDefault="00AA2E7E" w:rsidP="0029057E">
            <w:pPr>
              <w:ind w:firstLine="0"/>
              <w:jc w:val="left"/>
              <w:rPr>
                <w:sz w:val="24"/>
                <w:szCs w:val="24"/>
              </w:rPr>
            </w:pPr>
          </w:p>
        </w:tc>
        <w:tc>
          <w:tcPr>
            <w:tcW w:w="1949" w:type="dxa"/>
            <w:vMerge/>
          </w:tcPr>
          <w:p w14:paraId="019FC434" w14:textId="77777777" w:rsidR="00AA2E7E" w:rsidRPr="00C12414" w:rsidRDefault="00AA2E7E" w:rsidP="0029057E">
            <w:pPr>
              <w:ind w:firstLine="0"/>
              <w:jc w:val="left"/>
              <w:rPr>
                <w:rFonts w:eastAsia="Times New Roman"/>
                <w:sz w:val="24"/>
                <w:szCs w:val="24"/>
                <w:lang w:eastAsia="ru-RU"/>
              </w:rPr>
            </w:pPr>
          </w:p>
        </w:tc>
      </w:tr>
      <w:tr w:rsidR="00AA2E7E" w:rsidRPr="00C12414" w14:paraId="38C29978" w14:textId="77777777" w:rsidTr="00C76118">
        <w:trPr>
          <w:trHeight w:val="314"/>
        </w:trPr>
        <w:tc>
          <w:tcPr>
            <w:tcW w:w="1001" w:type="dxa"/>
            <w:vMerge/>
          </w:tcPr>
          <w:p w14:paraId="3DEA383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D7A5291" w14:textId="77777777" w:rsidR="00AA2E7E" w:rsidRDefault="00AA2E7E" w:rsidP="0029057E">
            <w:pPr>
              <w:ind w:firstLine="0"/>
              <w:jc w:val="left"/>
              <w:rPr>
                <w:rFonts w:eastAsia="Times New Roman"/>
                <w:sz w:val="24"/>
                <w:szCs w:val="24"/>
                <w:lang w:eastAsia="ru-RU"/>
              </w:rPr>
            </w:pPr>
          </w:p>
        </w:tc>
        <w:tc>
          <w:tcPr>
            <w:tcW w:w="3544" w:type="dxa"/>
          </w:tcPr>
          <w:p w14:paraId="38BE694E" w14:textId="603237DF"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7BDAAD00" w14:textId="3429E046"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0F2BC6C6" w14:textId="77777777" w:rsidR="00AA2E7E" w:rsidRDefault="00AA2E7E" w:rsidP="0029057E">
            <w:pPr>
              <w:ind w:firstLine="0"/>
              <w:contextualSpacing/>
              <w:jc w:val="left"/>
              <w:rPr>
                <w:sz w:val="24"/>
                <w:szCs w:val="24"/>
              </w:rPr>
            </w:pPr>
          </w:p>
        </w:tc>
        <w:tc>
          <w:tcPr>
            <w:tcW w:w="1949" w:type="dxa"/>
            <w:vMerge/>
          </w:tcPr>
          <w:p w14:paraId="1D755174" w14:textId="77777777" w:rsidR="00AA2E7E" w:rsidRPr="00C12414" w:rsidRDefault="00AA2E7E" w:rsidP="0029057E">
            <w:pPr>
              <w:ind w:firstLine="0"/>
              <w:jc w:val="left"/>
              <w:rPr>
                <w:rFonts w:eastAsia="Times New Roman"/>
                <w:sz w:val="24"/>
                <w:szCs w:val="24"/>
                <w:lang w:eastAsia="ru-RU"/>
              </w:rPr>
            </w:pPr>
          </w:p>
        </w:tc>
      </w:tr>
      <w:tr w:rsidR="00AA2E7E" w:rsidRPr="00C12414" w14:paraId="162CFC1E" w14:textId="77777777" w:rsidTr="00C76118">
        <w:trPr>
          <w:trHeight w:val="59"/>
        </w:trPr>
        <w:tc>
          <w:tcPr>
            <w:tcW w:w="1001" w:type="dxa"/>
            <w:vMerge/>
          </w:tcPr>
          <w:p w14:paraId="1C8671A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CC1E994" w14:textId="77777777" w:rsidR="00AA2E7E" w:rsidRDefault="00AA2E7E" w:rsidP="0029057E">
            <w:pPr>
              <w:ind w:firstLine="0"/>
              <w:jc w:val="left"/>
              <w:rPr>
                <w:rFonts w:eastAsia="Times New Roman"/>
                <w:sz w:val="24"/>
                <w:szCs w:val="24"/>
                <w:lang w:eastAsia="ru-RU"/>
              </w:rPr>
            </w:pPr>
          </w:p>
        </w:tc>
        <w:tc>
          <w:tcPr>
            <w:tcW w:w="3544" w:type="dxa"/>
          </w:tcPr>
          <w:p w14:paraId="662AC687"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20F1B50"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68977F9C" w14:textId="77777777" w:rsidR="00AA2E7E" w:rsidRDefault="00AA2E7E" w:rsidP="0029057E">
            <w:pPr>
              <w:ind w:firstLine="0"/>
              <w:contextualSpacing/>
              <w:jc w:val="left"/>
              <w:rPr>
                <w:sz w:val="24"/>
                <w:szCs w:val="24"/>
              </w:rPr>
            </w:pPr>
          </w:p>
        </w:tc>
        <w:tc>
          <w:tcPr>
            <w:tcW w:w="1949" w:type="dxa"/>
            <w:vMerge/>
          </w:tcPr>
          <w:p w14:paraId="170782AE" w14:textId="77777777" w:rsidR="00AA2E7E" w:rsidRPr="00C12414" w:rsidRDefault="00AA2E7E" w:rsidP="0029057E">
            <w:pPr>
              <w:ind w:firstLine="0"/>
              <w:jc w:val="left"/>
              <w:rPr>
                <w:rFonts w:eastAsia="Times New Roman"/>
                <w:sz w:val="24"/>
                <w:szCs w:val="24"/>
                <w:lang w:eastAsia="ru-RU"/>
              </w:rPr>
            </w:pPr>
          </w:p>
        </w:tc>
      </w:tr>
      <w:tr w:rsidR="00AA2E7E" w:rsidRPr="00C12414" w14:paraId="10A82B52" w14:textId="77777777" w:rsidTr="00C76118">
        <w:trPr>
          <w:trHeight w:val="59"/>
        </w:trPr>
        <w:tc>
          <w:tcPr>
            <w:tcW w:w="1001" w:type="dxa"/>
            <w:vMerge/>
          </w:tcPr>
          <w:p w14:paraId="56D0D97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534CBBC" w14:textId="77777777" w:rsidR="00AA2E7E" w:rsidRDefault="00AA2E7E" w:rsidP="0029057E">
            <w:pPr>
              <w:ind w:firstLine="0"/>
              <w:jc w:val="left"/>
              <w:rPr>
                <w:rFonts w:eastAsia="Times New Roman"/>
                <w:sz w:val="24"/>
                <w:szCs w:val="24"/>
                <w:lang w:eastAsia="ru-RU"/>
              </w:rPr>
            </w:pPr>
          </w:p>
        </w:tc>
        <w:tc>
          <w:tcPr>
            <w:tcW w:w="3544" w:type="dxa"/>
          </w:tcPr>
          <w:p w14:paraId="7578A2AA"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0055CE1"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58C8E6CC" w14:textId="77777777" w:rsidR="00AA2E7E" w:rsidRDefault="00AA2E7E" w:rsidP="0029057E">
            <w:pPr>
              <w:ind w:firstLine="0"/>
              <w:contextualSpacing/>
              <w:jc w:val="left"/>
              <w:rPr>
                <w:sz w:val="24"/>
                <w:szCs w:val="24"/>
              </w:rPr>
            </w:pPr>
          </w:p>
        </w:tc>
        <w:tc>
          <w:tcPr>
            <w:tcW w:w="1949" w:type="dxa"/>
            <w:vMerge/>
          </w:tcPr>
          <w:p w14:paraId="2E4B0FC1" w14:textId="77777777" w:rsidR="00AA2E7E" w:rsidRPr="00C12414" w:rsidRDefault="00AA2E7E" w:rsidP="0029057E">
            <w:pPr>
              <w:ind w:firstLine="0"/>
              <w:jc w:val="left"/>
              <w:rPr>
                <w:rFonts w:eastAsia="Times New Roman"/>
                <w:sz w:val="24"/>
                <w:szCs w:val="24"/>
                <w:lang w:eastAsia="ru-RU"/>
              </w:rPr>
            </w:pPr>
          </w:p>
        </w:tc>
      </w:tr>
      <w:tr w:rsidR="00AA2E7E" w:rsidRPr="00C12414" w14:paraId="58C3D5D2" w14:textId="77777777" w:rsidTr="00C76118">
        <w:trPr>
          <w:trHeight w:val="584"/>
        </w:trPr>
        <w:tc>
          <w:tcPr>
            <w:tcW w:w="1001" w:type="dxa"/>
            <w:vMerge/>
          </w:tcPr>
          <w:p w14:paraId="1E9291D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7F22059" w14:textId="77777777" w:rsidR="00AA2E7E" w:rsidRDefault="00AA2E7E" w:rsidP="0029057E">
            <w:pPr>
              <w:ind w:firstLine="0"/>
              <w:jc w:val="left"/>
              <w:rPr>
                <w:rFonts w:eastAsia="Times New Roman"/>
                <w:sz w:val="24"/>
                <w:szCs w:val="24"/>
                <w:lang w:eastAsia="ru-RU"/>
              </w:rPr>
            </w:pPr>
          </w:p>
        </w:tc>
        <w:tc>
          <w:tcPr>
            <w:tcW w:w="3544" w:type="dxa"/>
          </w:tcPr>
          <w:p w14:paraId="1ECFF377"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2ABBDCE5"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04160DAB" w14:textId="77777777" w:rsidR="00AA2E7E" w:rsidRDefault="00AA2E7E" w:rsidP="0029057E">
            <w:pPr>
              <w:ind w:firstLine="0"/>
              <w:contextualSpacing/>
              <w:jc w:val="left"/>
              <w:rPr>
                <w:sz w:val="24"/>
                <w:szCs w:val="24"/>
              </w:rPr>
            </w:pPr>
          </w:p>
        </w:tc>
        <w:tc>
          <w:tcPr>
            <w:tcW w:w="1949" w:type="dxa"/>
            <w:vMerge/>
          </w:tcPr>
          <w:p w14:paraId="5D170FBE" w14:textId="77777777" w:rsidR="00AA2E7E" w:rsidRPr="00C12414" w:rsidRDefault="00AA2E7E" w:rsidP="0029057E">
            <w:pPr>
              <w:ind w:firstLine="0"/>
              <w:jc w:val="left"/>
              <w:rPr>
                <w:rFonts w:eastAsia="Times New Roman"/>
                <w:sz w:val="24"/>
                <w:szCs w:val="24"/>
                <w:lang w:eastAsia="ru-RU"/>
              </w:rPr>
            </w:pPr>
          </w:p>
        </w:tc>
      </w:tr>
      <w:tr w:rsidR="00AA2E7E" w:rsidRPr="00C12414" w14:paraId="60DB2AE5" w14:textId="77777777" w:rsidTr="00C76118">
        <w:trPr>
          <w:trHeight w:val="387"/>
        </w:trPr>
        <w:tc>
          <w:tcPr>
            <w:tcW w:w="1001" w:type="dxa"/>
            <w:vMerge/>
          </w:tcPr>
          <w:p w14:paraId="6BEEC56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2182B1B" w14:textId="77777777" w:rsidR="00AA2E7E" w:rsidRDefault="00AA2E7E" w:rsidP="0029057E">
            <w:pPr>
              <w:ind w:firstLine="0"/>
              <w:jc w:val="left"/>
              <w:rPr>
                <w:rFonts w:eastAsia="Times New Roman"/>
                <w:sz w:val="24"/>
                <w:szCs w:val="24"/>
                <w:lang w:eastAsia="ru-RU"/>
              </w:rPr>
            </w:pPr>
          </w:p>
        </w:tc>
        <w:tc>
          <w:tcPr>
            <w:tcW w:w="3544" w:type="dxa"/>
          </w:tcPr>
          <w:p w14:paraId="343A7C42"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42BDB476"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02C0ED76" w14:textId="77777777" w:rsidR="00AA2E7E" w:rsidRDefault="00AA2E7E" w:rsidP="0029057E">
            <w:pPr>
              <w:ind w:firstLine="0"/>
              <w:contextualSpacing/>
              <w:jc w:val="left"/>
              <w:rPr>
                <w:sz w:val="24"/>
                <w:szCs w:val="24"/>
              </w:rPr>
            </w:pPr>
          </w:p>
        </w:tc>
        <w:tc>
          <w:tcPr>
            <w:tcW w:w="1949" w:type="dxa"/>
            <w:vMerge/>
          </w:tcPr>
          <w:p w14:paraId="3E626C22" w14:textId="77777777" w:rsidR="00AA2E7E" w:rsidRPr="00C12414" w:rsidRDefault="00AA2E7E" w:rsidP="0029057E">
            <w:pPr>
              <w:ind w:firstLine="0"/>
              <w:jc w:val="left"/>
              <w:rPr>
                <w:rFonts w:eastAsia="Times New Roman"/>
                <w:sz w:val="24"/>
                <w:szCs w:val="24"/>
                <w:lang w:eastAsia="ru-RU"/>
              </w:rPr>
            </w:pPr>
          </w:p>
        </w:tc>
      </w:tr>
      <w:tr w:rsidR="00AA2E7E" w:rsidRPr="00C12414" w14:paraId="1556109A" w14:textId="77777777" w:rsidTr="00C76118">
        <w:trPr>
          <w:trHeight w:val="387"/>
        </w:trPr>
        <w:tc>
          <w:tcPr>
            <w:tcW w:w="1001" w:type="dxa"/>
            <w:vMerge/>
          </w:tcPr>
          <w:p w14:paraId="242537B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2D6B7D4" w14:textId="77777777" w:rsidR="00AA2E7E" w:rsidRDefault="00AA2E7E" w:rsidP="0029057E">
            <w:pPr>
              <w:ind w:firstLine="0"/>
              <w:jc w:val="left"/>
              <w:rPr>
                <w:rFonts w:eastAsia="Times New Roman"/>
                <w:sz w:val="24"/>
                <w:szCs w:val="24"/>
                <w:lang w:eastAsia="ru-RU"/>
              </w:rPr>
            </w:pPr>
          </w:p>
        </w:tc>
        <w:tc>
          <w:tcPr>
            <w:tcW w:w="3544" w:type="dxa"/>
          </w:tcPr>
          <w:p w14:paraId="425705C6" w14:textId="209352FA"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1F855AE4" w14:textId="4EE311F8"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59FCAE20" w14:textId="77777777" w:rsidR="00AA2E7E" w:rsidRDefault="00AA2E7E" w:rsidP="0029057E">
            <w:pPr>
              <w:ind w:firstLine="0"/>
              <w:contextualSpacing/>
              <w:jc w:val="left"/>
              <w:rPr>
                <w:sz w:val="24"/>
                <w:szCs w:val="24"/>
              </w:rPr>
            </w:pPr>
          </w:p>
        </w:tc>
        <w:tc>
          <w:tcPr>
            <w:tcW w:w="1949" w:type="dxa"/>
            <w:vMerge/>
          </w:tcPr>
          <w:p w14:paraId="4DB0DE89" w14:textId="77777777" w:rsidR="00AA2E7E" w:rsidRPr="00C12414" w:rsidRDefault="00AA2E7E" w:rsidP="0029057E">
            <w:pPr>
              <w:ind w:firstLine="0"/>
              <w:jc w:val="left"/>
              <w:rPr>
                <w:rFonts w:eastAsia="Times New Roman"/>
                <w:sz w:val="24"/>
                <w:szCs w:val="24"/>
                <w:lang w:eastAsia="ru-RU"/>
              </w:rPr>
            </w:pPr>
          </w:p>
        </w:tc>
      </w:tr>
      <w:tr w:rsidR="00AA2E7E" w:rsidRPr="00C12414" w14:paraId="4FD1766D" w14:textId="77777777" w:rsidTr="0078398C">
        <w:trPr>
          <w:trHeight w:val="60"/>
        </w:trPr>
        <w:tc>
          <w:tcPr>
            <w:tcW w:w="1001" w:type="dxa"/>
            <w:vMerge/>
          </w:tcPr>
          <w:p w14:paraId="1FB0FFF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458E545" w14:textId="77777777" w:rsidR="00AA2E7E" w:rsidRDefault="00AA2E7E" w:rsidP="0029057E">
            <w:pPr>
              <w:ind w:firstLine="0"/>
              <w:jc w:val="left"/>
              <w:rPr>
                <w:rFonts w:eastAsia="Times New Roman"/>
                <w:sz w:val="24"/>
                <w:szCs w:val="24"/>
                <w:lang w:eastAsia="ru-RU"/>
              </w:rPr>
            </w:pPr>
          </w:p>
        </w:tc>
        <w:tc>
          <w:tcPr>
            <w:tcW w:w="3544" w:type="dxa"/>
          </w:tcPr>
          <w:p w14:paraId="416084E6" w14:textId="7CE0B396"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ED7368F" w14:textId="535673C2"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1154DEF9" w14:textId="77777777" w:rsidR="00AA2E7E" w:rsidRDefault="00AA2E7E" w:rsidP="0029057E">
            <w:pPr>
              <w:ind w:firstLine="0"/>
              <w:contextualSpacing/>
              <w:jc w:val="left"/>
              <w:rPr>
                <w:sz w:val="24"/>
                <w:szCs w:val="24"/>
              </w:rPr>
            </w:pPr>
          </w:p>
        </w:tc>
        <w:tc>
          <w:tcPr>
            <w:tcW w:w="1949" w:type="dxa"/>
            <w:vMerge/>
          </w:tcPr>
          <w:p w14:paraId="7FFAB3D2" w14:textId="77777777" w:rsidR="00AA2E7E" w:rsidRPr="00C12414" w:rsidRDefault="00AA2E7E" w:rsidP="0029057E">
            <w:pPr>
              <w:ind w:firstLine="0"/>
              <w:jc w:val="left"/>
              <w:rPr>
                <w:rFonts w:eastAsia="Times New Roman"/>
                <w:sz w:val="24"/>
                <w:szCs w:val="24"/>
                <w:lang w:eastAsia="ru-RU"/>
              </w:rPr>
            </w:pPr>
          </w:p>
        </w:tc>
      </w:tr>
      <w:tr w:rsidR="00AA2E7E" w:rsidRPr="00C12414" w14:paraId="174F4587" w14:textId="77777777" w:rsidTr="0078398C">
        <w:trPr>
          <w:trHeight w:val="60"/>
        </w:trPr>
        <w:tc>
          <w:tcPr>
            <w:tcW w:w="1001" w:type="dxa"/>
            <w:vMerge/>
          </w:tcPr>
          <w:p w14:paraId="53097C2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DED4375" w14:textId="77777777" w:rsidR="00AA2E7E" w:rsidRDefault="00AA2E7E" w:rsidP="0029057E">
            <w:pPr>
              <w:ind w:firstLine="0"/>
              <w:jc w:val="left"/>
              <w:rPr>
                <w:rFonts w:eastAsia="Times New Roman"/>
                <w:sz w:val="24"/>
                <w:szCs w:val="24"/>
                <w:lang w:eastAsia="ru-RU"/>
              </w:rPr>
            </w:pPr>
          </w:p>
        </w:tc>
        <w:tc>
          <w:tcPr>
            <w:tcW w:w="3544" w:type="dxa"/>
          </w:tcPr>
          <w:p w14:paraId="02419E13" w14:textId="4128BBD7"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A59E5B8" w14:textId="69D2A496" w:rsidR="00AA2E7E" w:rsidRPr="00D30F2D" w:rsidRDefault="00AA2E7E" w:rsidP="00531F7E">
            <w:pPr>
              <w:ind w:firstLine="0"/>
              <w:contextualSpacing/>
              <w:jc w:val="center"/>
              <w:rPr>
                <w:sz w:val="24"/>
                <w:szCs w:val="24"/>
              </w:rPr>
            </w:pPr>
            <w:r>
              <w:rPr>
                <w:sz w:val="24"/>
                <w:szCs w:val="24"/>
              </w:rPr>
              <w:t>2045</w:t>
            </w:r>
          </w:p>
        </w:tc>
        <w:tc>
          <w:tcPr>
            <w:tcW w:w="2407" w:type="dxa"/>
            <w:vMerge/>
          </w:tcPr>
          <w:p w14:paraId="55CE7AC4" w14:textId="77777777" w:rsidR="00AA2E7E" w:rsidRDefault="00AA2E7E" w:rsidP="0029057E">
            <w:pPr>
              <w:ind w:firstLine="0"/>
              <w:contextualSpacing/>
              <w:jc w:val="left"/>
              <w:rPr>
                <w:sz w:val="24"/>
                <w:szCs w:val="24"/>
              </w:rPr>
            </w:pPr>
          </w:p>
        </w:tc>
        <w:tc>
          <w:tcPr>
            <w:tcW w:w="1949" w:type="dxa"/>
            <w:vMerge/>
          </w:tcPr>
          <w:p w14:paraId="6D48A783" w14:textId="77777777" w:rsidR="00AA2E7E" w:rsidRPr="00C12414" w:rsidRDefault="00AA2E7E" w:rsidP="0029057E">
            <w:pPr>
              <w:ind w:firstLine="0"/>
              <w:jc w:val="left"/>
              <w:rPr>
                <w:rFonts w:eastAsia="Times New Roman"/>
                <w:sz w:val="24"/>
                <w:szCs w:val="24"/>
                <w:lang w:eastAsia="ru-RU"/>
              </w:rPr>
            </w:pPr>
          </w:p>
        </w:tc>
      </w:tr>
      <w:tr w:rsidR="00AA2E7E" w:rsidRPr="00C12414" w14:paraId="73210457" w14:textId="77777777" w:rsidTr="00C76118">
        <w:trPr>
          <w:trHeight w:val="418"/>
        </w:trPr>
        <w:tc>
          <w:tcPr>
            <w:tcW w:w="1001" w:type="dxa"/>
            <w:vMerge w:val="restart"/>
          </w:tcPr>
          <w:p w14:paraId="72A075AF" w14:textId="38FF42E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16.</w:t>
            </w:r>
          </w:p>
        </w:tc>
        <w:tc>
          <w:tcPr>
            <w:tcW w:w="2396" w:type="dxa"/>
            <w:vMerge w:val="restart"/>
          </w:tcPr>
          <w:p w14:paraId="0EF8B258" w14:textId="77777777" w:rsidR="00AA2E7E" w:rsidRDefault="00AA2E7E" w:rsidP="0029057E">
            <w:pPr>
              <w:ind w:firstLine="0"/>
              <w:jc w:val="left"/>
              <w:rPr>
                <w:rFonts w:eastAsia="Times New Roman"/>
                <w:sz w:val="24"/>
                <w:szCs w:val="24"/>
              </w:rPr>
            </w:pPr>
            <w:r>
              <w:rPr>
                <w:rFonts w:eastAsia="Times New Roman"/>
                <w:sz w:val="24"/>
                <w:szCs w:val="24"/>
              </w:rPr>
              <w:t>Улицы и дороги местного значения</w:t>
            </w:r>
          </w:p>
          <w:p w14:paraId="10CF9E28" w14:textId="73333803" w:rsidR="00AA2E7E" w:rsidRPr="009960E4" w:rsidRDefault="00AA2E7E" w:rsidP="0029057E">
            <w:pPr>
              <w:ind w:firstLine="0"/>
              <w:jc w:val="left"/>
              <w:rPr>
                <w:rFonts w:eastAsia="Times New Roman"/>
                <w:sz w:val="24"/>
                <w:szCs w:val="24"/>
                <w:lang w:eastAsia="ru-RU"/>
              </w:rPr>
            </w:pPr>
          </w:p>
        </w:tc>
        <w:tc>
          <w:tcPr>
            <w:tcW w:w="3544" w:type="dxa"/>
          </w:tcPr>
          <w:p w14:paraId="07F32772"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63CFBC3" w14:textId="3D978B6B"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3</w:t>
            </w:r>
          </w:p>
        </w:tc>
        <w:tc>
          <w:tcPr>
            <w:tcW w:w="2407" w:type="dxa"/>
            <w:vMerge w:val="restart"/>
          </w:tcPr>
          <w:p w14:paraId="3C9315EC" w14:textId="7F3D5529" w:rsidR="00AA2E7E" w:rsidRPr="00C12414" w:rsidRDefault="00AA2E7E" w:rsidP="0029057E">
            <w:pPr>
              <w:ind w:firstLine="0"/>
              <w:jc w:val="left"/>
              <w:rPr>
                <w:rFonts w:eastAsia="Times New Roman"/>
                <w:sz w:val="24"/>
                <w:szCs w:val="24"/>
                <w:lang w:eastAsia="ru-RU"/>
              </w:rPr>
            </w:pPr>
            <w:r>
              <w:rPr>
                <w:sz w:val="24"/>
                <w:szCs w:val="24"/>
              </w:rPr>
              <w:t>Деревня Малое Верево</w:t>
            </w:r>
          </w:p>
        </w:tc>
        <w:tc>
          <w:tcPr>
            <w:tcW w:w="1949" w:type="dxa"/>
            <w:vMerge w:val="restart"/>
          </w:tcPr>
          <w:p w14:paraId="71BCCD68"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62B47E4C" w14:textId="77777777" w:rsidTr="00C76118">
        <w:trPr>
          <w:trHeight w:val="418"/>
        </w:trPr>
        <w:tc>
          <w:tcPr>
            <w:tcW w:w="1001" w:type="dxa"/>
            <w:vMerge/>
          </w:tcPr>
          <w:p w14:paraId="051EB4A0" w14:textId="77777777" w:rsidR="00AA2E7E" w:rsidRDefault="00AA2E7E" w:rsidP="0029057E">
            <w:pPr>
              <w:ind w:firstLine="0"/>
              <w:jc w:val="center"/>
              <w:rPr>
                <w:rFonts w:eastAsia="Times New Roman"/>
                <w:sz w:val="24"/>
                <w:szCs w:val="24"/>
                <w:lang w:eastAsia="ru-RU"/>
              </w:rPr>
            </w:pPr>
          </w:p>
        </w:tc>
        <w:tc>
          <w:tcPr>
            <w:tcW w:w="2396" w:type="dxa"/>
            <w:vMerge/>
          </w:tcPr>
          <w:p w14:paraId="0604143A" w14:textId="77777777" w:rsidR="00AA2E7E" w:rsidRDefault="00AA2E7E" w:rsidP="0029057E">
            <w:pPr>
              <w:ind w:firstLine="0"/>
              <w:jc w:val="left"/>
              <w:rPr>
                <w:rFonts w:eastAsia="Times New Roman"/>
                <w:sz w:val="24"/>
                <w:szCs w:val="24"/>
              </w:rPr>
            </w:pPr>
          </w:p>
        </w:tc>
        <w:tc>
          <w:tcPr>
            <w:tcW w:w="3544" w:type="dxa"/>
          </w:tcPr>
          <w:p w14:paraId="6588AE17" w14:textId="498FBE40"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78B8AF6" w14:textId="7C3469C2" w:rsidR="00AA2E7E" w:rsidRPr="00C12414" w:rsidRDefault="00AA2E7E" w:rsidP="0029057E">
            <w:pPr>
              <w:ind w:firstLine="0"/>
              <w:jc w:val="left"/>
              <w:rPr>
                <w:rFonts w:eastAsia="Times New Roman"/>
                <w:sz w:val="24"/>
                <w:szCs w:val="24"/>
                <w:lang w:eastAsia="ru-RU"/>
              </w:rPr>
            </w:pPr>
            <w:r>
              <w:rPr>
                <w:rFonts w:eastAsia="Times New Roman"/>
                <w:sz w:val="24"/>
                <w:szCs w:val="24"/>
              </w:rPr>
              <w:t xml:space="preserve">Улица в зоне жилой застройки № 8 (деревня Малое Верево на участке от </w:t>
            </w:r>
            <w:r w:rsidR="004324A2">
              <w:rPr>
                <w:rFonts w:eastAsia="Times New Roman"/>
                <w:sz w:val="24"/>
                <w:szCs w:val="24"/>
              </w:rPr>
              <w:t xml:space="preserve">Улицы в зоне жилой застройки № 9 </w:t>
            </w:r>
            <w:r>
              <w:rPr>
                <w:rFonts w:eastAsia="Times New Roman"/>
                <w:sz w:val="24"/>
                <w:szCs w:val="24"/>
                <w:lang w:eastAsia="ru-RU"/>
              </w:rPr>
              <w:t>до автомобильной дороги федерального значения Р-23 «Псков»)</w:t>
            </w:r>
          </w:p>
        </w:tc>
        <w:tc>
          <w:tcPr>
            <w:tcW w:w="2407" w:type="dxa"/>
            <w:vMerge/>
          </w:tcPr>
          <w:p w14:paraId="4F5EDAB4" w14:textId="77777777" w:rsidR="00AA2E7E" w:rsidRDefault="00AA2E7E" w:rsidP="0029057E">
            <w:pPr>
              <w:ind w:firstLine="0"/>
              <w:jc w:val="left"/>
              <w:rPr>
                <w:sz w:val="24"/>
                <w:szCs w:val="24"/>
              </w:rPr>
            </w:pPr>
          </w:p>
        </w:tc>
        <w:tc>
          <w:tcPr>
            <w:tcW w:w="1949" w:type="dxa"/>
            <w:vMerge/>
          </w:tcPr>
          <w:p w14:paraId="04F91558" w14:textId="77777777" w:rsidR="00AA2E7E" w:rsidRPr="00C12414" w:rsidRDefault="00AA2E7E" w:rsidP="0029057E">
            <w:pPr>
              <w:ind w:firstLine="0"/>
              <w:jc w:val="left"/>
              <w:rPr>
                <w:rFonts w:eastAsia="Times New Roman"/>
                <w:sz w:val="24"/>
                <w:szCs w:val="24"/>
                <w:lang w:eastAsia="ru-RU"/>
              </w:rPr>
            </w:pPr>
          </w:p>
        </w:tc>
      </w:tr>
      <w:tr w:rsidR="00AA2E7E" w:rsidRPr="00C12414" w14:paraId="1F8FDA73" w14:textId="77777777" w:rsidTr="00AA45FD">
        <w:trPr>
          <w:trHeight w:val="60"/>
        </w:trPr>
        <w:tc>
          <w:tcPr>
            <w:tcW w:w="1001" w:type="dxa"/>
            <w:vMerge/>
          </w:tcPr>
          <w:p w14:paraId="1798D511" w14:textId="77777777" w:rsidR="00AA2E7E" w:rsidRDefault="00AA2E7E" w:rsidP="0029057E">
            <w:pPr>
              <w:ind w:firstLine="0"/>
              <w:jc w:val="center"/>
              <w:rPr>
                <w:rFonts w:eastAsia="Times New Roman"/>
                <w:sz w:val="24"/>
                <w:szCs w:val="24"/>
                <w:lang w:eastAsia="ru-RU"/>
              </w:rPr>
            </w:pPr>
          </w:p>
        </w:tc>
        <w:tc>
          <w:tcPr>
            <w:tcW w:w="2396" w:type="dxa"/>
            <w:vMerge/>
          </w:tcPr>
          <w:p w14:paraId="5D32A4B2" w14:textId="77777777" w:rsidR="00AA2E7E" w:rsidRDefault="00AA2E7E" w:rsidP="0029057E">
            <w:pPr>
              <w:ind w:firstLine="0"/>
              <w:jc w:val="left"/>
              <w:rPr>
                <w:rFonts w:eastAsia="Times New Roman"/>
                <w:sz w:val="24"/>
                <w:szCs w:val="24"/>
              </w:rPr>
            </w:pPr>
          </w:p>
        </w:tc>
        <w:tc>
          <w:tcPr>
            <w:tcW w:w="3544" w:type="dxa"/>
          </w:tcPr>
          <w:p w14:paraId="7AE5315A" w14:textId="2A827F7C"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45A35117" w14:textId="5816103B" w:rsidR="00AA2E7E" w:rsidRPr="00C12414" w:rsidRDefault="00AA2E7E" w:rsidP="00531F7E">
            <w:pPr>
              <w:ind w:firstLine="0"/>
              <w:jc w:val="center"/>
              <w:rPr>
                <w:rFonts w:eastAsia="Times New Roman"/>
                <w:sz w:val="24"/>
                <w:szCs w:val="24"/>
                <w:lang w:eastAsia="ru-RU"/>
              </w:rPr>
            </w:pPr>
            <w:r>
              <w:rPr>
                <w:rFonts w:eastAsia="Times New Roman"/>
                <w:sz w:val="24"/>
                <w:szCs w:val="24"/>
                <w:lang w:eastAsia="ru-RU"/>
              </w:rPr>
              <w:t>0,</w:t>
            </w:r>
            <w:r w:rsidR="004C2C6B">
              <w:rPr>
                <w:rFonts w:eastAsia="Times New Roman"/>
                <w:sz w:val="24"/>
                <w:szCs w:val="24"/>
                <w:lang w:eastAsia="ru-RU"/>
              </w:rPr>
              <w:t>19</w:t>
            </w:r>
          </w:p>
        </w:tc>
        <w:tc>
          <w:tcPr>
            <w:tcW w:w="2407" w:type="dxa"/>
            <w:vMerge/>
          </w:tcPr>
          <w:p w14:paraId="256AC1E3" w14:textId="77777777" w:rsidR="00AA2E7E" w:rsidRDefault="00AA2E7E" w:rsidP="0029057E">
            <w:pPr>
              <w:ind w:firstLine="0"/>
              <w:jc w:val="left"/>
              <w:rPr>
                <w:sz w:val="24"/>
                <w:szCs w:val="24"/>
              </w:rPr>
            </w:pPr>
          </w:p>
        </w:tc>
        <w:tc>
          <w:tcPr>
            <w:tcW w:w="1949" w:type="dxa"/>
            <w:vMerge/>
          </w:tcPr>
          <w:p w14:paraId="0B9CF5D6" w14:textId="77777777" w:rsidR="00AA2E7E" w:rsidRPr="00C12414" w:rsidRDefault="00AA2E7E" w:rsidP="0029057E">
            <w:pPr>
              <w:ind w:firstLine="0"/>
              <w:jc w:val="left"/>
              <w:rPr>
                <w:rFonts w:eastAsia="Times New Roman"/>
                <w:sz w:val="24"/>
                <w:szCs w:val="24"/>
                <w:lang w:eastAsia="ru-RU"/>
              </w:rPr>
            </w:pPr>
          </w:p>
        </w:tc>
      </w:tr>
      <w:tr w:rsidR="00AA2E7E" w:rsidRPr="00C12414" w14:paraId="7A0F440E" w14:textId="77777777" w:rsidTr="00C76118">
        <w:trPr>
          <w:trHeight w:val="314"/>
        </w:trPr>
        <w:tc>
          <w:tcPr>
            <w:tcW w:w="1001" w:type="dxa"/>
            <w:vMerge/>
          </w:tcPr>
          <w:p w14:paraId="54B07DA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1D18035" w14:textId="77777777" w:rsidR="00AA2E7E" w:rsidRDefault="00AA2E7E" w:rsidP="0029057E">
            <w:pPr>
              <w:ind w:firstLine="0"/>
              <w:jc w:val="left"/>
              <w:rPr>
                <w:rFonts w:eastAsia="Times New Roman"/>
                <w:sz w:val="24"/>
                <w:szCs w:val="24"/>
                <w:lang w:eastAsia="ru-RU"/>
              </w:rPr>
            </w:pPr>
          </w:p>
        </w:tc>
        <w:tc>
          <w:tcPr>
            <w:tcW w:w="3544" w:type="dxa"/>
          </w:tcPr>
          <w:p w14:paraId="2D30337E" w14:textId="14275CB1" w:rsidR="00AA2E7E" w:rsidRDefault="00AA2E7E" w:rsidP="0029057E">
            <w:pPr>
              <w:ind w:firstLine="0"/>
              <w:jc w:val="left"/>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2D343221" w14:textId="52A34A43" w:rsidR="00AA2E7E" w:rsidRPr="00D30F2D" w:rsidRDefault="00AA2E7E" w:rsidP="0029057E">
            <w:pPr>
              <w:ind w:firstLine="0"/>
              <w:contextualSpacing/>
              <w:jc w:val="left"/>
              <w:rPr>
                <w:sz w:val="24"/>
                <w:szCs w:val="24"/>
              </w:rPr>
            </w:pPr>
            <w:r>
              <w:rPr>
                <w:rFonts w:eastAsia="Times New Roman"/>
                <w:sz w:val="24"/>
                <w:szCs w:val="24"/>
                <w:lang w:eastAsia="ru-RU"/>
              </w:rPr>
              <w:t>Улицы в жилой застройке</w:t>
            </w:r>
          </w:p>
        </w:tc>
        <w:tc>
          <w:tcPr>
            <w:tcW w:w="2407" w:type="dxa"/>
            <w:vMerge/>
          </w:tcPr>
          <w:p w14:paraId="4673EF29" w14:textId="77777777" w:rsidR="00AA2E7E" w:rsidRDefault="00AA2E7E" w:rsidP="0029057E">
            <w:pPr>
              <w:ind w:firstLine="0"/>
              <w:contextualSpacing/>
              <w:jc w:val="left"/>
              <w:rPr>
                <w:sz w:val="24"/>
                <w:szCs w:val="24"/>
              </w:rPr>
            </w:pPr>
          </w:p>
        </w:tc>
        <w:tc>
          <w:tcPr>
            <w:tcW w:w="1949" w:type="dxa"/>
            <w:vMerge/>
          </w:tcPr>
          <w:p w14:paraId="68AAC332" w14:textId="77777777" w:rsidR="00AA2E7E" w:rsidRPr="00C12414" w:rsidRDefault="00AA2E7E" w:rsidP="0029057E">
            <w:pPr>
              <w:ind w:firstLine="0"/>
              <w:jc w:val="left"/>
              <w:rPr>
                <w:rFonts w:eastAsia="Times New Roman"/>
                <w:sz w:val="24"/>
                <w:szCs w:val="24"/>
                <w:lang w:eastAsia="ru-RU"/>
              </w:rPr>
            </w:pPr>
          </w:p>
        </w:tc>
      </w:tr>
      <w:tr w:rsidR="00AA2E7E" w:rsidRPr="00C12414" w14:paraId="5111D3AD" w14:textId="77777777" w:rsidTr="00C76118">
        <w:trPr>
          <w:trHeight w:val="59"/>
        </w:trPr>
        <w:tc>
          <w:tcPr>
            <w:tcW w:w="1001" w:type="dxa"/>
            <w:vMerge/>
          </w:tcPr>
          <w:p w14:paraId="36B2C6B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37D6D04" w14:textId="77777777" w:rsidR="00AA2E7E" w:rsidRDefault="00AA2E7E" w:rsidP="0029057E">
            <w:pPr>
              <w:ind w:firstLine="0"/>
              <w:jc w:val="left"/>
              <w:rPr>
                <w:rFonts w:eastAsia="Times New Roman"/>
                <w:sz w:val="24"/>
                <w:szCs w:val="24"/>
                <w:lang w:eastAsia="ru-RU"/>
              </w:rPr>
            </w:pPr>
          </w:p>
        </w:tc>
        <w:tc>
          <w:tcPr>
            <w:tcW w:w="3544" w:type="dxa"/>
          </w:tcPr>
          <w:p w14:paraId="7DCBD777"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015E619"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40</w:t>
            </w:r>
          </w:p>
        </w:tc>
        <w:tc>
          <w:tcPr>
            <w:tcW w:w="2407" w:type="dxa"/>
            <w:vMerge/>
          </w:tcPr>
          <w:p w14:paraId="3328F5EB" w14:textId="77777777" w:rsidR="00AA2E7E" w:rsidRDefault="00AA2E7E" w:rsidP="0029057E">
            <w:pPr>
              <w:ind w:firstLine="0"/>
              <w:contextualSpacing/>
              <w:jc w:val="left"/>
              <w:rPr>
                <w:sz w:val="24"/>
                <w:szCs w:val="24"/>
              </w:rPr>
            </w:pPr>
          </w:p>
        </w:tc>
        <w:tc>
          <w:tcPr>
            <w:tcW w:w="1949" w:type="dxa"/>
            <w:vMerge/>
          </w:tcPr>
          <w:p w14:paraId="456F11FC" w14:textId="77777777" w:rsidR="00AA2E7E" w:rsidRPr="00C12414" w:rsidRDefault="00AA2E7E" w:rsidP="0029057E">
            <w:pPr>
              <w:ind w:firstLine="0"/>
              <w:jc w:val="left"/>
              <w:rPr>
                <w:rFonts w:eastAsia="Times New Roman"/>
                <w:sz w:val="24"/>
                <w:szCs w:val="24"/>
                <w:lang w:eastAsia="ru-RU"/>
              </w:rPr>
            </w:pPr>
          </w:p>
        </w:tc>
      </w:tr>
      <w:tr w:rsidR="00AA2E7E" w:rsidRPr="00C12414" w14:paraId="65F7D6BB" w14:textId="77777777" w:rsidTr="00C76118">
        <w:trPr>
          <w:trHeight w:val="59"/>
        </w:trPr>
        <w:tc>
          <w:tcPr>
            <w:tcW w:w="1001" w:type="dxa"/>
            <w:vMerge/>
          </w:tcPr>
          <w:p w14:paraId="33F2799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82FD60B" w14:textId="77777777" w:rsidR="00AA2E7E" w:rsidRDefault="00AA2E7E" w:rsidP="0029057E">
            <w:pPr>
              <w:ind w:firstLine="0"/>
              <w:jc w:val="left"/>
              <w:rPr>
                <w:rFonts w:eastAsia="Times New Roman"/>
                <w:sz w:val="24"/>
                <w:szCs w:val="24"/>
                <w:lang w:eastAsia="ru-RU"/>
              </w:rPr>
            </w:pPr>
          </w:p>
        </w:tc>
        <w:tc>
          <w:tcPr>
            <w:tcW w:w="3544" w:type="dxa"/>
          </w:tcPr>
          <w:p w14:paraId="5E3360AD"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7410B046"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3,5</w:t>
            </w:r>
          </w:p>
        </w:tc>
        <w:tc>
          <w:tcPr>
            <w:tcW w:w="2407" w:type="dxa"/>
            <w:vMerge/>
          </w:tcPr>
          <w:p w14:paraId="3F476F0E" w14:textId="77777777" w:rsidR="00AA2E7E" w:rsidRDefault="00AA2E7E" w:rsidP="0029057E">
            <w:pPr>
              <w:ind w:firstLine="0"/>
              <w:contextualSpacing/>
              <w:jc w:val="left"/>
              <w:rPr>
                <w:sz w:val="24"/>
                <w:szCs w:val="24"/>
              </w:rPr>
            </w:pPr>
          </w:p>
        </w:tc>
        <w:tc>
          <w:tcPr>
            <w:tcW w:w="1949" w:type="dxa"/>
            <w:vMerge/>
          </w:tcPr>
          <w:p w14:paraId="327C4F38" w14:textId="77777777" w:rsidR="00AA2E7E" w:rsidRPr="00C12414" w:rsidRDefault="00AA2E7E" w:rsidP="0029057E">
            <w:pPr>
              <w:ind w:firstLine="0"/>
              <w:jc w:val="left"/>
              <w:rPr>
                <w:rFonts w:eastAsia="Times New Roman"/>
                <w:sz w:val="24"/>
                <w:szCs w:val="24"/>
                <w:lang w:eastAsia="ru-RU"/>
              </w:rPr>
            </w:pPr>
          </w:p>
        </w:tc>
      </w:tr>
      <w:tr w:rsidR="00AA2E7E" w:rsidRPr="00C12414" w14:paraId="3523D930" w14:textId="77777777" w:rsidTr="00C76118">
        <w:trPr>
          <w:trHeight w:val="584"/>
        </w:trPr>
        <w:tc>
          <w:tcPr>
            <w:tcW w:w="1001" w:type="dxa"/>
            <w:vMerge/>
          </w:tcPr>
          <w:p w14:paraId="6FF5B76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0899A5F" w14:textId="77777777" w:rsidR="00AA2E7E" w:rsidRDefault="00AA2E7E" w:rsidP="0029057E">
            <w:pPr>
              <w:ind w:firstLine="0"/>
              <w:jc w:val="left"/>
              <w:rPr>
                <w:rFonts w:eastAsia="Times New Roman"/>
                <w:sz w:val="24"/>
                <w:szCs w:val="24"/>
                <w:lang w:eastAsia="ru-RU"/>
              </w:rPr>
            </w:pPr>
          </w:p>
        </w:tc>
        <w:tc>
          <w:tcPr>
            <w:tcW w:w="3544" w:type="dxa"/>
          </w:tcPr>
          <w:p w14:paraId="79F411F0"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236125D1"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60F47FB1" w14:textId="77777777" w:rsidR="00AA2E7E" w:rsidRDefault="00AA2E7E" w:rsidP="0029057E">
            <w:pPr>
              <w:ind w:firstLine="0"/>
              <w:contextualSpacing/>
              <w:jc w:val="left"/>
              <w:rPr>
                <w:sz w:val="24"/>
                <w:szCs w:val="24"/>
              </w:rPr>
            </w:pPr>
          </w:p>
        </w:tc>
        <w:tc>
          <w:tcPr>
            <w:tcW w:w="1949" w:type="dxa"/>
            <w:vMerge/>
          </w:tcPr>
          <w:p w14:paraId="1ED38F0E" w14:textId="77777777" w:rsidR="00AA2E7E" w:rsidRPr="00C12414" w:rsidRDefault="00AA2E7E" w:rsidP="0029057E">
            <w:pPr>
              <w:ind w:firstLine="0"/>
              <w:jc w:val="left"/>
              <w:rPr>
                <w:rFonts w:eastAsia="Times New Roman"/>
                <w:sz w:val="24"/>
                <w:szCs w:val="24"/>
                <w:lang w:eastAsia="ru-RU"/>
              </w:rPr>
            </w:pPr>
          </w:p>
        </w:tc>
      </w:tr>
      <w:tr w:rsidR="00AA2E7E" w:rsidRPr="00C12414" w14:paraId="1B61343A" w14:textId="77777777" w:rsidTr="00C76118">
        <w:trPr>
          <w:trHeight w:val="387"/>
        </w:trPr>
        <w:tc>
          <w:tcPr>
            <w:tcW w:w="1001" w:type="dxa"/>
            <w:vMerge/>
          </w:tcPr>
          <w:p w14:paraId="3B4FDCC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1D4BB8C" w14:textId="77777777" w:rsidR="00AA2E7E" w:rsidRDefault="00AA2E7E" w:rsidP="0029057E">
            <w:pPr>
              <w:ind w:firstLine="0"/>
              <w:jc w:val="left"/>
              <w:rPr>
                <w:rFonts w:eastAsia="Times New Roman"/>
                <w:sz w:val="24"/>
                <w:szCs w:val="24"/>
                <w:lang w:eastAsia="ru-RU"/>
              </w:rPr>
            </w:pPr>
          </w:p>
        </w:tc>
        <w:tc>
          <w:tcPr>
            <w:tcW w:w="3544" w:type="dxa"/>
          </w:tcPr>
          <w:p w14:paraId="592B9EC2" w14:textId="77777777" w:rsidR="00AA2E7E" w:rsidRDefault="00AA2E7E" w:rsidP="0029057E">
            <w:pPr>
              <w:ind w:firstLine="0"/>
              <w:jc w:val="left"/>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79765B75"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rPr>
              <w:t>2</w:t>
            </w:r>
          </w:p>
        </w:tc>
        <w:tc>
          <w:tcPr>
            <w:tcW w:w="2407" w:type="dxa"/>
            <w:vMerge/>
          </w:tcPr>
          <w:p w14:paraId="4C9F8653" w14:textId="77777777" w:rsidR="00AA2E7E" w:rsidRDefault="00AA2E7E" w:rsidP="0029057E">
            <w:pPr>
              <w:ind w:firstLine="0"/>
              <w:contextualSpacing/>
              <w:jc w:val="left"/>
              <w:rPr>
                <w:sz w:val="24"/>
                <w:szCs w:val="24"/>
              </w:rPr>
            </w:pPr>
          </w:p>
        </w:tc>
        <w:tc>
          <w:tcPr>
            <w:tcW w:w="1949" w:type="dxa"/>
            <w:vMerge/>
          </w:tcPr>
          <w:p w14:paraId="1EF0EA82" w14:textId="77777777" w:rsidR="00AA2E7E" w:rsidRPr="00C12414" w:rsidRDefault="00AA2E7E" w:rsidP="0029057E">
            <w:pPr>
              <w:ind w:firstLine="0"/>
              <w:jc w:val="left"/>
              <w:rPr>
                <w:rFonts w:eastAsia="Times New Roman"/>
                <w:sz w:val="24"/>
                <w:szCs w:val="24"/>
                <w:lang w:eastAsia="ru-RU"/>
              </w:rPr>
            </w:pPr>
          </w:p>
        </w:tc>
      </w:tr>
      <w:tr w:rsidR="00AA2E7E" w:rsidRPr="00C12414" w14:paraId="511195FC" w14:textId="77777777" w:rsidTr="00C76118">
        <w:trPr>
          <w:trHeight w:val="387"/>
        </w:trPr>
        <w:tc>
          <w:tcPr>
            <w:tcW w:w="1001" w:type="dxa"/>
            <w:vMerge/>
          </w:tcPr>
          <w:p w14:paraId="140FF09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28E4DF7" w14:textId="77777777" w:rsidR="00AA2E7E" w:rsidRDefault="00AA2E7E" w:rsidP="0029057E">
            <w:pPr>
              <w:ind w:firstLine="0"/>
              <w:jc w:val="left"/>
              <w:rPr>
                <w:rFonts w:eastAsia="Times New Roman"/>
                <w:sz w:val="24"/>
                <w:szCs w:val="24"/>
                <w:lang w:eastAsia="ru-RU"/>
              </w:rPr>
            </w:pPr>
          </w:p>
        </w:tc>
        <w:tc>
          <w:tcPr>
            <w:tcW w:w="3544" w:type="dxa"/>
          </w:tcPr>
          <w:p w14:paraId="6851D4E6" w14:textId="6BF641B3" w:rsidR="00AA2E7E" w:rsidRPr="00985318" w:rsidRDefault="00AA2E7E" w:rsidP="0029057E">
            <w:pPr>
              <w:ind w:firstLine="0"/>
              <w:jc w:val="left"/>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26617B9C" w14:textId="61435CBF" w:rsidR="00AA2E7E" w:rsidRDefault="00AA2E7E" w:rsidP="00531F7E">
            <w:pPr>
              <w:ind w:firstLine="0"/>
              <w:contextualSpacing/>
              <w:jc w:val="center"/>
              <w:rPr>
                <w:rFonts w:eastAsia="Times New Roman"/>
                <w:sz w:val="24"/>
                <w:szCs w:val="24"/>
              </w:rPr>
            </w:pPr>
            <w:r>
              <w:rPr>
                <w:sz w:val="24"/>
                <w:szCs w:val="24"/>
              </w:rPr>
              <w:t>2</w:t>
            </w:r>
          </w:p>
        </w:tc>
        <w:tc>
          <w:tcPr>
            <w:tcW w:w="2407" w:type="dxa"/>
            <w:vMerge/>
          </w:tcPr>
          <w:p w14:paraId="04CFD369" w14:textId="77777777" w:rsidR="00AA2E7E" w:rsidRDefault="00AA2E7E" w:rsidP="0029057E">
            <w:pPr>
              <w:ind w:firstLine="0"/>
              <w:contextualSpacing/>
              <w:jc w:val="left"/>
              <w:rPr>
                <w:sz w:val="24"/>
                <w:szCs w:val="24"/>
              </w:rPr>
            </w:pPr>
          </w:p>
        </w:tc>
        <w:tc>
          <w:tcPr>
            <w:tcW w:w="1949" w:type="dxa"/>
            <w:vMerge/>
          </w:tcPr>
          <w:p w14:paraId="33EE1E6A" w14:textId="77777777" w:rsidR="00AA2E7E" w:rsidRPr="00C12414" w:rsidRDefault="00AA2E7E" w:rsidP="0029057E">
            <w:pPr>
              <w:ind w:firstLine="0"/>
              <w:jc w:val="left"/>
              <w:rPr>
                <w:rFonts w:eastAsia="Times New Roman"/>
                <w:sz w:val="24"/>
                <w:szCs w:val="24"/>
                <w:lang w:eastAsia="ru-RU"/>
              </w:rPr>
            </w:pPr>
          </w:p>
        </w:tc>
      </w:tr>
      <w:tr w:rsidR="00AA2E7E" w:rsidRPr="00C12414" w14:paraId="63E184EC" w14:textId="77777777" w:rsidTr="003239BA">
        <w:trPr>
          <w:trHeight w:val="60"/>
        </w:trPr>
        <w:tc>
          <w:tcPr>
            <w:tcW w:w="1001" w:type="dxa"/>
            <w:vMerge/>
          </w:tcPr>
          <w:p w14:paraId="7DE4614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D7443A5" w14:textId="77777777" w:rsidR="00AA2E7E" w:rsidRDefault="00AA2E7E" w:rsidP="0029057E">
            <w:pPr>
              <w:ind w:firstLine="0"/>
              <w:jc w:val="left"/>
              <w:rPr>
                <w:rFonts w:eastAsia="Times New Roman"/>
                <w:sz w:val="24"/>
                <w:szCs w:val="24"/>
                <w:lang w:eastAsia="ru-RU"/>
              </w:rPr>
            </w:pPr>
          </w:p>
        </w:tc>
        <w:tc>
          <w:tcPr>
            <w:tcW w:w="3544" w:type="dxa"/>
          </w:tcPr>
          <w:p w14:paraId="3053F7F8" w14:textId="67E49427" w:rsidR="00AA2E7E" w:rsidRPr="00985318" w:rsidRDefault="00AA2E7E" w:rsidP="0029057E">
            <w:pPr>
              <w:ind w:firstLine="0"/>
              <w:jc w:val="left"/>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05CB592" w14:textId="47147C27" w:rsidR="00AA2E7E" w:rsidRDefault="00AA2E7E" w:rsidP="0029057E">
            <w:pPr>
              <w:ind w:firstLine="0"/>
              <w:contextualSpacing/>
              <w:jc w:val="left"/>
              <w:rPr>
                <w:rFonts w:eastAsia="Times New Roman"/>
                <w:sz w:val="24"/>
                <w:szCs w:val="24"/>
              </w:rPr>
            </w:pPr>
            <w:r>
              <w:rPr>
                <w:rFonts w:eastAsia="Times New Roman"/>
                <w:sz w:val="24"/>
                <w:szCs w:val="24"/>
              </w:rPr>
              <w:t>Усовершенствованный</w:t>
            </w:r>
          </w:p>
        </w:tc>
        <w:tc>
          <w:tcPr>
            <w:tcW w:w="2407" w:type="dxa"/>
            <w:vMerge/>
          </w:tcPr>
          <w:p w14:paraId="1FAE58AA" w14:textId="77777777" w:rsidR="00AA2E7E" w:rsidRDefault="00AA2E7E" w:rsidP="0029057E">
            <w:pPr>
              <w:ind w:firstLine="0"/>
              <w:contextualSpacing/>
              <w:jc w:val="left"/>
              <w:rPr>
                <w:sz w:val="24"/>
                <w:szCs w:val="24"/>
              </w:rPr>
            </w:pPr>
          </w:p>
        </w:tc>
        <w:tc>
          <w:tcPr>
            <w:tcW w:w="1949" w:type="dxa"/>
            <w:vMerge/>
          </w:tcPr>
          <w:p w14:paraId="7E8C3531" w14:textId="77777777" w:rsidR="00AA2E7E" w:rsidRPr="00C12414" w:rsidRDefault="00AA2E7E" w:rsidP="0029057E">
            <w:pPr>
              <w:ind w:firstLine="0"/>
              <w:jc w:val="left"/>
              <w:rPr>
                <w:rFonts w:eastAsia="Times New Roman"/>
                <w:sz w:val="24"/>
                <w:szCs w:val="24"/>
                <w:lang w:eastAsia="ru-RU"/>
              </w:rPr>
            </w:pPr>
          </w:p>
        </w:tc>
      </w:tr>
      <w:tr w:rsidR="00AA2E7E" w:rsidRPr="00C12414" w14:paraId="695E4B56" w14:textId="77777777" w:rsidTr="003239BA">
        <w:trPr>
          <w:trHeight w:val="60"/>
        </w:trPr>
        <w:tc>
          <w:tcPr>
            <w:tcW w:w="1001" w:type="dxa"/>
            <w:vMerge/>
          </w:tcPr>
          <w:p w14:paraId="7B1D54F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F521F11" w14:textId="77777777" w:rsidR="00AA2E7E" w:rsidRDefault="00AA2E7E" w:rsidP="0029057E">
            <w:pPr>
              <w:ind w:firstLine="0"/>
              <w:jc w:val="left"/>
              <w:rPr>
                <w:rFonts w:eastAsia="Times New Roman"/>
                <w:sz w:val="24"/>
                <w:szCs w:val="24"/>
                <w:lang w:eastAsia="ru-RU"/>
              </w:rPr>
            </w:pPr>
          </w:p>
        </w:tc>
        <w:tc>
          <w:tcPr>
            <w:tcW w:w="3544" w:type="dxa"/>
          </w:tcPr>
          <w:p w14:paraId="7C7E88A4" w14:textId="2810997B"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D4D07FF" w14:textId="744B5075" w:rsidR="00AA2E7E" w:rsidRPr="00D30F2D" w:rsidRDefault="00AA2E7E" w:rsidP="00531F7E">
            <w:pPr>
              <w:ind w:firstLine="0"/>
              <w:contextualSpacing/>
              <w:jc w:val="center"/>
              <w:rPr>
                <w:sz w:val="24"/>
                <w:szCs w:val="24"/>
              </w:rPr>
            </w:pPr>
            <w:r>
              <w:rPr>
                <w:sz w:val="24"/>
                <w:szCs w:val="24"/>
              </w:rPr>
              <w:t>2045</w:t>
            </w:r>
          </w:p>
        </w:tc>
        <w:tc>
          <w:tcPr>
            <w:tcW w:w="2407" w:type="dxa"/>
            <w:vMerge/>
          </w:tcPr>
          <w:p w14:paraId="2F388466" w14:textId="77777777" w:rsidR="00AA2E7E" w:rsidRDefault="00AA2E7E" w:rsidP="0029057E">
            <w:pPr>
              <w:ind w:firstLine="0"/>
              <w:contextualSpacing/>
              <w:jc w:val="left"/>
              <w:rPr>
                <w:sz w:val="24"/>
                <w:szCs w:val="24"/>
              </w:rPr>
            </w:pPr>
          </w:p>
        </w:tc>
        <w:tc>
          <w:tcPr>
            <w:tcW w:w="1949" w:type="dxa"/>
            <w:vMerge/>
          </w:tcPr>
          <w:p w14:paraId="263C10D4" w14:textId="77777777" w:rsidR="00AA2E7E" w:rsidRPr="00C12414" w:rsidRDefault="00AA2E7E" w:rsidP="0029057E">
            <w:pPr>
              <w:ind w:firstLine="0"/>
              <w:jc w:val="left"/>
              <w:rPr>
                <w:rFonts w:eastAsia="Times New Roman"/>
                <w:sz w:val="24"/>
                <w:szCs w:val="24"/>
                <w:lang w:eastAsia="ru-RU"/>
              </w:rPr>
            </w:pPr>
          </w:p>
        </w:tc>
      </w:tr>
      <w:tr w:rsidR="00AA2E7E" w:rsidRPr="00C12414" w14:paraId="3E613F86" w14:textId="77777777" w:rsidTr="006D0F59">
        <w:trPr>
          <w:trHeight w:val="46"/>
        </w:trPr>
        <w:tc>
          <w:tcPr>
            <w:tcW w:w="1001" w:type="dxa"/>
            <w:shd w:val="clear" w:color="auto" w:fill="auto"/>
          </w:tcPr>
          <w:p w14:paraId="14EDC565" w14:textId="71078D5C"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p>
        </w:tc>
        <w:tc>
          <w:tcPr>
            <w:tcW w:w="13559" w:type="dxa"/>
            <w:gridSpan w:val="5"/>
          </w:tcPr>
          <w:p w14:paraId="0E73EFF2" w14:textId="2E066B75"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Вид объектов: объекты</w:t>
            </w:r>
            <w:r w:rsidR="00C230E1">
              <w:rPr>
                <w:rFonts w:eastAsia="Times New Roman"/>
                <w:sz w:val="24"/>
                <w:szCs w:val="24"/>
                <w:lang w:eastAsia="ru-RU"/>
              </w:rPr>
              <w:t xml:space="preserve"> в области</w:t>
            </w:r>
            <w:r w:rsidRPr="00C12414">
              <w:rPr>
                <w:rFonts w:eastAsia="Times New Roman"/>
                <w:sz w:val="24"/>
                <w:szCs w:val="24"/>
                <w:lang w:eastAsia="ru-RU"/>
              </w:rPr>
              <w:t xml:space="preserve"> водоснабжения</w:t>
            </w:r>
            <w:r w:rsidR="00C230E1">
              <w:rPr>
                <w:rFonts w:eastAsia="Times New Roman"/>
                <w:sz w:val="24"/>
                <w:szCs w:val="24"/>
                <w:lang w:eastAsia="ru-RU"/>
              </w:rPr>
              <w:t xml:space="preserve"> населения</w:t>
            </w:r>
          </w:p>
          <w:p w14:paraId="040491FD" w14:textId="3DE75E8B"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w:t>
            </w:r>
            <w:r>
              <w:rPr>
                <w:rFonts w:eastAsia="Times New Roman"/>
                <w:sz w:val="24"/>
                <w:szCs w:val="24"/>
                <w:lang w:eastAsia="ru-RU"/>
              </w:rPr>
              <w:t xml:space="preserve">водоподготовки, транспортировки и подачи воды в </w:t>
            </w:r>
            <w:proofErr w:type="spellStart"/>
            <w:r>
              <w:rPr>
                <w:rFonts w:eastAsia="Times New Roman"/>
                <w:sz w:val="24"/>
                <w:szCs w:val="24"/>
                <w:lang w:eastAsia="ru-RU"/>
              </w:rPr>
              <w:t>Веревском</w:t>
            </w:r>
            <w:proofErr w:type="spellEnd"/>
            <w:r>
              <w:rPr>
                <w:rFonts w:eastAsia="Times New Roman"/>
                <w:sz w:val="24"/>
                <w:szCs w:val="24"/>
                <w:lang w:eastAsia="ru-RU"/>
              </w:rPr>
              <w:t xml:space="preserve"> сельском поселении</w:t>
            </w:r>
          </w:p>
        </w:tc>
      </w:tr>
      <w:tr w:rsidR="00AA2E7E" w:rsidRPr="00C12414" w14:paraId="7CA8E9D8" w14:textId="77777777" w:rsidTr="00C76118">
        <w:trPr>
          <w:trHeight w:val="418"/>
        </w:trPr>
        <w:tc>
          <w:tcPr>
            <w:tcW w:w="1001" w:type="dxa"/>
            <w:vMerge w:val="restart"/>
          </w:tcPr>
          <w:p w14:paraId="62413F01" w14:textId="196C328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1.</w:t>
            </w:r>
          </w:p>
        </w:tc>
        <w:tc>
          <w:tcPr>
            <w:tcW w:w="2396" w:type="dxa"/>
            <w:vMerge w:val="restart"/>
          </w:tcPr>
          <w:p w14:paraId="7C1AFD20" w14:textId="239FBE36" w:rsidR="00AA2E7E" w:rsidRPr="009960E4" w:rsidRDefault="00AA2E7E" w:rsidP="0029057E">
            <w:pPr>
              <w:ind w:firstLine="0"/>
              <w:jc w:val="left"/>
              <w:rPr>
                <w:rFonts w:eastAsia="Times New Roman"/>
                <w:sz w:val="24"/>
                <w:szCs w:val="24"/>
                <w:lang w:eastAsia="ru-RU"/>
              </w:rPr>
            </w:pPr>
            <w:r>
              <w:rPr>
                <w:rFonts w:eastAsia="Times New Roman"/>
                <w:sz w:val="24"/>
                <w:szCs w:val="24"/>
              </w:rPr>
              <w:t>Насосная станция (реконструкция)</w:t>
            </w:r>
          </w:p>
        </w:tc>
        <w:tc>
          <w:tcPr>
            <w:tcW w:w="3544" w:type="dxa"/>
          </w:tcPr>
          <w:p w14:paraId="326DA6D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3A572DF" w14:textId="4602232A"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 xml:space="preserve">деревни Малое Верево, деревни </w:t>
            </w:r>
            <w:proofErr w:type="spellStart"/>
            <w:r>
              <w:rPr>
                <w:rFonts w:eastAsia="Times New Roman"/>
                <w:sz w:val="24"/>
                <w:szCs w:val="24"/>
                <w:lang w:eastAsia="ru-RU"/>
              </w:rPr>
              <w:t>Вайялово</w:t>
            </w:r>
            <w:proofErr w:type="spellEnd"/>
            <w:r>
              <w:rPr>
                <w:rFonts w:eastAsia="Times New Roman"/>
                <w:sz w:val="24"/>
                <w:szCs w:val="24"/>
                <w:lang w:eastAsia="ru-RU"/>
              </w:rPr>
              <w:t>, деревни Романовка, деревни Горки и деревни Бугры. Обеспечение необходимого напора и расхода питьевой воды</w:t>
            </w:r>
          </w:p>
        </w:tc>
        <w:tc>
          <w:tcPr>
            <w:tcW w:w="2407" w:type="dxa"/>
            <w:vMerge w:val="restart"/>
          </w:tcPr>
          <w:p w14:paraId="72CAC6D7" w14:textId="02B4EF72" w:rsidR="00AA2E7E" w:rsidRDefault="00AA2E7E" w:rsidP="0029057E">
            <w:pPr>
              <w:ind w:firstLine="0"/>
              <w:jc w:val="left"/>
              <w:rPr>
                <w:sz w:val="24"/>
                <w:szCs w:val="24"/>
              </w:rPr>
            </w:pPr>
            <w:r>
              <w:rPr>
                <w:sz w:val="24"/>
                <w:szCs w:val="24"/>
              </w:rPr>
              <w:t>Деревня Малое Верево</w:t>
            </w:r>
          </w:p>
          <w:p w14:paraId="6D34B1C5" w14:textId="5F9BB064" w:rsidR="00AA2E7E" w:rsidRPr="00C12414" w:rsidRDefault="00AA2E7E" w:rsidP="0029057E">
            <w:pPr>
              <w:ind w:firstLine="0"/>
              <w:jc w:val="left"/>
              <w:rPr>
                <w:rFonts w:eastAsia="Times New Roman"/>
                <w:sz w:val="24"/>
                <w:szCs w:val="24"/>
                <w:lang w:eastAsia="ru-RU"/>
              </w:rPr>
            </w:pPr>
            <w:r>
              <w:rPr>
                <w:sz w:val="24"/>
                <w:szCs w:val="24"/>
              </w:rPr>
              <w:t>14:О1:1</w:t>
            </w:r>
          </w:p>
        </w:tc>
        <w:tc>
          <w:tcPr>
            <w:tcW w:w="1949" w:type="dxa"/>
            <w:vMerge w:val="restart"/>
          </w:tcPr>
          <w:p w14:paraId="470B686A"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1BB1979B" w14:textId="77777777" w:rsidR="00AA2E7E" w:rsidRDefault="00AA2E7E" w:rsidP="0029057E">
            <w:pPr>
              <w:ind w:firstLine="0"/>
              <w:jc w:val="left"/>
              <w:rPr>
                <w:rFonts w:eastAsia="Times New Roman"/>
                <w:sz w:val="24"/>
                <w:szCs w:val="24"/>
                <w:lang w:eastAsia="ru-RU"/>
              </w:rPr>
            </w:pPr>
          </w:p>
          <w:p w14:paraId="1994CDD3" w14:textId="484A1E26"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AA2E7E" w:rsidRPr="00C12414" w14:paraId="5667D38D" w14:textId="77777777" w:rsidTr="00953E39">
        <w:trPr>
          <w:trHeight w:val="60"/>
        </w:trPr>
        <w:tc>
          <w:tcPr>
            <w:tcW w:w="1001" w:type="dxa"/>
            <w:vMerge/>
          </w:tcPr>
          <w:p w14:paraId="19691695" w14:textId="77777777" w:rsidR="00AA2E7E" w:rsidRDefault="00AA2E7E" w:rsidP="0029057E">
            <w:pPr>
              <w:ind w:firstLine="0"/>
              <w:jc w:val="center"/>
              <w:rPr>
                <w:rFonts w:eastAsia="Times New Roman"/>
                <w:sz w:val="24"/>
                <w:szCs w:val="24"/>
                <w:lang w:eastAsia="ru-RU"/>
              </w:rPr>
            </w:pPr>
          </w:p>
        </w:tc>
        <w:tc>
          <w:tcPr>
            <w:tcW w:w="2396" w:type="dxa"/>
            <w:vMerge/>
          </w:tcPr>
          <w:p w14:paraId="6F940D18" w14:textId="77777777" w:rsidR="00AA2E7E" w:rsidRDefault="00AA2E7E" w:rsidP="0029057E">
            <w:pPr>
              <w:ind w:firstLine="0"/>
              <w:jc w:val="left"/>
              <w:rPr>
                <w:rFonts w:eastAsia="Times New Roman"/>
                <w:sz w:val="24"/>
                <w:szCs w:val="24"/>
              </w:rPr>
            </w:pPr>
          </w:p>
        </w:tc>
        <w:tc>
          <w:tcPr>
            <w:tcW w:w="3544" w:type="dxa"/>
          </w:tcPr>
          <w:p w14:paraId="1DC7500D" w14:textId="3488CB5D" w:rsidR="00AA2E7E" w:rsidRPr="00953E39"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256BFCB" w14:textId="54815079" w:rsidR="00AA2E7E" w:rsidRPr="00C12414" w:rsidRDefault="00AA2E7E" w:rsidP="0029057E">
            <w:pPr>
              <w:ind w:firstLine="0"/>
              <w:jc w:val="left"/>
              <w:rPr>
                <w:rFonts w:eastAsia="Times New Roman"/>
                <w:sz w:val="24"/>
                <w:szCs w:val="24"/>
                <w:lang w:eastAsia="ru-RU"/>
              </w:rPr>
            </w:pPr>
            <w:r>
              <w:rPr>
                <w:rFonts w:eastAsia="Times New Roman"/>
                <w:sz w:val="24"/>
                <w:szCs w:val="24"/>
              </w:rPr>
              <w:t>Насосная станция</w:t>
            </w:r>
          </w:p>
        </w:tc>
        <w:tc>
          <w:tcPr>
            <w:tcW w:w="2407" w:type="dxa"/>
            <w:vMerge/>
          </w:tcPr>
          <w:p w14:paraId="550883A5" w14:textId="77777777" w:rsidR="00AA2E7E" w:rsidRDefault="00AA2E7E" w:rsidP="0029057E">
            <w:pPr>
              <w:ind w:firstLine="0"/>
              <w:jc w:val="left"/>
              <w:rPr>
                <w:sz w:val="24"/>
                <w:szCs w:val="24"/>
              </w:rPr>
            </w:pPr>
          </w:p>
        </w:tc>
        <w:tc>
          <w:tcPr>
            <w:tcW w:w="1949" w:type="dxa"/>
            <w:vMerge/>
          </w:tcPr>
          <w:p w14:paraId="42AF33ED" w14:textId="77777777" w:rsidR="00AA2E7E" w:rsidRDefault="00AA2E7E" w:rsidP="0029057E">
            <w:pPr>
              <w:ind w:firstLine="0"/>
              <w:jc w:val="left"/>
              <w:rPr>
                <w:rFonts w:eastAsia="Times New Roman"/>
                <w:sz w:val="24"/>
                <w:szCs w:val="24"/>
                <w:lang w:eastAsia="ru-RU"/>
              </w:rPr>
            </w:pPr>
          </w:p>
        </w:tc>
      </w:tr>
      <w:tr w:rsidR="00AA2E7E" w:rsidRPr="00C12414" w14:paraId="22BE7C06" w14:textId="77777777" w:rsidTr="00953E39">
        <w:trPr>
          <w:trHeight w:val="300"/>
        </w:trPr>
        <w:tc>
          <w:tcPr>
            <w:tcW w:w="1001" w:type="dxa"/>
            <w:vMerge/>
          </w:tcPr>
          <w:p w14:paraId="5173FAF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970C194" w14:textId="77777777" w:rsidR="00AA2E7E" w:rsidRDefault="00AA2E7E" w:rsidP="0029057E">
            <w:pPr>
              <w:ind w:firstLine="0"/>
              <w:jc w:val="left"/>
              <w:rPr>
                <w:rFonts w:eastAsia="Times New Roman"/>
                <w:sz w:val="24"/>
                <w:szCs w:val="24"/>
                <w:lang w:eastAsia="ru-RU"/>
              </w:rPr>
            </w:pPr>
          </w:p>
        </w:tc>
        <w:tc>
          <w:tcPr>
            <w:tcW w:w="3544" w:type="dxa"/>
          </w:tcPr>
          <w:p w14:paraId="25BF4CC5" w14:textId="7BB9CB1A" w:rsidR="00AA2E7E" w:rsidRDefault="00AA2E7E" w:rsidP="0029057E">
            <w:pPr>
              <w:ind w:firstLine="0"/>
              <w:jc w:val="left"/>
              <w:rPr>
                <w:rFonts w:eastAsia="Times New Roman"/>
                <w:sz w:val="24"/>
                <w:szCs w:val="24"/>
                <w:lang w:eastAsia="ru-RU"/>
              </w:rPr>
            </w:pPr>
            <w:r>
              <w:rPr>
                <w:rFonts w:eastAsia="Times New Roman"/>
                <w:sz w:val="24"/>
                <w:szCs w:val="24"/>
                <w:lang w:eastAsia="ru-RU"/>
              </w:rPr>
              <w:t>Производительность, куб. м/</w:t>
            </w:r>
            <w:proofErr w:type="spellStart"/>
            <w:r>
              <w:rPr>
                <w:rFonts w:eastAsia="Times New Roman"/>
                <w:sz w:val="24"/>
                <w:szCs w:val="24"/>
                <w:lang w:eastAsia="ru-RU"/>
              </w:rPr>
              <w:t>сут</w:t>
            </w:r>
            <w:proofErr w:type="spellEnd"/>
            <w:r>
              <w:rPr>
                <w:rFonts w:eastAsia="Times New Roman"/>
                <w:sz w:val="24"/>
                <w:szCs w:val="24"/>
                <w:lang w:eastAsia="ru-RU"/>
              </w:rPr>
              <w:t>.</w:t>
            </w:r>
          </w:p>
        </w:tc>
        <w:tc>
          <w:tcPr>
            <w:tcW w:w="3263" w:type="dxa"/>
          </w:tcPr>
          <w:p w14:paraId="36F0DAAA" w14:textId="33D02B0A" w:rsidR="00AA2E7E" w:rsidRPr="00985318" w:rsidRDefault="00AA2E7E" w:rsidP="00531F7E">
            <w:pPr>
              <w:ind w:firstLine="0"/>
              <w:contextualSpacing/>
              <w:jc w:val="center"/>
              <w:rPr>
                <w:rFonts w:eastAsia="Times New Roman"/>
                <w:sz w:val="24"/>
                <w:szCs w:val="24"/>
              </w:rPr>
            </w:pPr>
            <w:r>
              <w:rPr>
                <w:rFonts w:eastAsia="Times New Roman"/>
                <w:sz w:val="24"/>
                <w:szCs w:val="24"/>
              </w:rPr>
              <w:t>14 500</w:t>
            </w:r>
          </w:p>
        </w:tc>
        <w:tc>
          <w:tcPr>
            <w:tcW w:w="2407" w:type="dxa"/>
            <w:vMerge/>
          </w:tcPr>
          <w:p w14:paraId="51016EF8" w14:textId="77777777" w:rsidR="00AA2E7E" w:rsidRDefault="00AA2E7E" w:rsidP="0029057E">
            <w:pPr>
              <w:ind w:firstLine="0"/>
              <w:contextualSpacing/>
              <w:jc w:val="left"/>
              <w:rPr>
                <w:sz w:val="24"/>
                <w:szCs w:val="24"/>
              </w:rPr>
            </w:pPr>
          </w:p>
        </w:tc>
        <w:tc>
          <w:tcPr>
            <w:tcW w:w="1949" w:type="dxa"/>
            <w:vMerge/>
          </w:tcPr>
          <w:p w14:paraId="3F0AF750" w14:textId="77777777" w:rsidR="00AA2E7E" w:rsidRPr="00C12414" w:rsidRDefault="00AA2E7E" w:rsidP="0029057E">
            <w:pPr>
              <w:ind w:firstLine="0"/>
              <w:jc w:val="left"/>
              <w:rPr>
                <w:rFonts w:eastAsia="Times New Roman"/>
                <w:sz w:val="24"/>
                <w:szCs w:val="24"/>
                <w:lang w:eastAsia="ru-RU"/>
              </w:rPr>
            </w:pPr>
          </w:p>
        </w:tc>
      </w:tr>
      <w:tr w:rsidR="00AA2E7E" w:rsidRPr="00C12414" w14:paraId="54D7DD64" w14:textId="77777777" w:rsidTr="00C76118">
        <w:trPr>
          <w:trHeight w:val="464"/>
        </w:trPr>
        <w:tc>
          <w:tcPr>
            <w:tcW w:w="1001" w:type="dxa"/>
            <w:vMerge/>
          </w:tcPr>
          <w:p w14:paraId="5FBF731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EAECC89" w14:textId="77777777" w:rsidR="00AA2E7E" w:rsidRDefault="00AA2E7E" w:rsidP="0029057E">
            <w:pPr>
              <w:ind w:firstLine="0"/>
              <w:jc w:val="left"/>
              <w:rPr>
                <w:rFonts w:eastAsia="Times New Roman"/>
                <w:sz w:val="24"/>
                <w:szCs w:val="24"/>
                <w:lang w:eastAsia="ru-RU"/>
              </w:rPr>
            </w:pPr>
          </w:p>
        </w:tc>
        <w:tc>
          <w:tcPr>
            <w:tcW w:w="3544" w:type="dxa"/>
          </w:tcPr>
          <w:p w14:paraId="22E990CB" w14:textId="5BFCF745"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5647A3C" w14:textId="28EE725E" w:rsidR="00AA2E7E" w:rsidRPr="00D30F2D" w:rsidRDefault="00AA2E7E" w:rsidP="00531F7E">
            <w:pPr>
              <w:ind w:firstLine="0"/>
              <w:contextualSpacing/>
              <w:jc w:val="center"/>
              <w:rPr>
                <w:sz w:val="24"/>
                <w:szCs w:val="24"/>
              </w:rPr>
            </w:pPr>
            <w:r>
              <w:rPr>
                <w:sz w:val="24"/>
                <w:szCs w:val="24"/>
              </w:rPr>
              <w:t>2045</w:t>
            </w:r>
          </w:p>
        </w:tc>
        <w:tc>
          <w:tcPr>
            <w:tcW w:w="2407" w:type="dxa"/>
            <w:vMerge/>
          </w:tcPr>
          <w:p w14:paraId="2AB23C5F" w14:textId="77777777" w:rsidR="00AA2E7E" w:rsidRDefault="00AA2E7E" w:rsidP="0029057E">
            <w:pPr>
              <w:ind w:firstLine="0"/>
              <w:contextualSpacing/>
              <w:jc w:val="left"/>
              <w:rPr>
                <w:sz w:val="24"/>
                <w:szCs w:val="24"/>
              </w:rPr>
            </w:pPr>
          </w:p>
        </w:tc>
        <w:tc>
          <w:tcPr>
            <w:tcW w:w="1949" w:type="dxa"/>
            <w:vMerge/>
          </w:tcPr>
          <w:p w14:paraId="12C2C3A2" w14:textId="77777777" w:rsidR="00AA2E7E" w:rsidRPr="00C12414" w:rsidRDefault="00AA2E7E" w:rsidP="0029057E">
            <w:pPr>
              <w:ind w:firstLine="0"/>
              <w:jc w:val="left"/>
              <w:rPr>
                <w:rFonts w:eastAsia="Times New Roman"/>
                <w:sz w:val="24"/>
                <w:szCs w:val="24"/>
                <w:lang w:eastAsia="ru-RU"/>
              </w:rPr>
            </w:pPr>
          </w:p>
        </w:tc>
      </w:tr>
      <w:tr w:rsidR="00AA2E7E" w:rsidRPr="00C12414" w14:paraId="75363E76" w14:textId="77777777" w:rsidTr="007E6186">
        <w:trPr>
          <w:trHeight w:val="418"/>
        </w:trPr>
        <w:tc>
          <w:tcPr>
            <w:tcW w:w="1001" w:type="dxa"/>
            <w:vMerge w:val="restart"/>
          </w:tcPr>
          <w:p w14:paraId="1582CC01" w14:textId="6115FD35"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2.</w:t>
            </w:r>
          </w:p>
        </w:tc>
        <w:tc>
          <w:tcPr>
            <w:tcW w:w="2396" w:type="dxa"/>
            <w:vMerge w:val="restart"/>
          </w:tcPr>
          <w:p w14:paraId="55D91096" w14:textId="77777777" w:rsidR="00AA2E7E" w:rsidRPr="009960E4" w:rsidRDefault="00AA2E7E" w:rsidP="0029057E">
            <w:pPr>
              <w:ind w:firstLine="0"/>
              <w:jc w:val="left"/>
              <w:rPr>
                <w:rFonts w:eastAsia="Times New Roman"/>
                <w:sz w:val="24"/>
                <w:szCs w:val="24"/>
                <w:lang w:eastAsia="ru-RU"/>
              </w:rPr>
            </w:pPr>
            <w:r>
              <w:rPr>
                <w:rFonts w:eastAsia="Times New Roman"/>
                <w:sz w:val="24"/>
                <w:szCs w:val="24"/>
              </w:rPr>
              <w:t>Насосная станция и резервуар (реконструкция)</w:t>
            </w:r>
          </w:p>
        </w:tc>
        <w:tc>
          <w:tcPr>
            <w:tcW w:w="3544" w:type="dxa"/>
          </w:tcPr>
          <w:p w14:paraId="035E3C9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147F8A6"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 xml:space="preserve">деревни Малое Верево, </w:t>
            </w:r>
            <w:r>
              <w:rPr>
                <w:rFonts w:eastAsia="Times New Roman"/>
                <w:sz w:val="24"/>
                <w:szCs w:val="24"/>
                <w:lang w:eastAsia="ru-RU"/>
              </w:rPr>
              <w:lastRenderedPageBreak/>
              <w:t xml:space="preserve">деревни </w:t>
            </w:r>
            <w:proofErr w:type="spellStart"/>
            <w:r>
              <w:rPr>
                <w:rFonts w:eastAsia="Times New Roman"/>
                <w:sz w:val="24"/>
                <w:szCs w:val="24"/>
                <w:lang w:eastAsia="ru-RU"/>
              </w:rPr>
              <w:t>Вайялово</w:t>
            </w:r>
            <w:proofErr w:type="spellEnd"/>
            <w:r>
              <w:rPr>
                <w:rFonts w:eastAsia="Times New Roman"/>
                <w:sz w:val="24"/>
                <w:szCs w:val="24"/>
                <w:lang w:eastAsia="ru-RU"/>
              </w:rPr>
              <w:t>, деревни Романовка, деревни Горки и деревни Бугры. Обеспечение необходимого напора и расхода питьевой воды</w:t>
            </w:r>
          </w:p>
        </w:tc>
        <w:tc>
          <w:tcPr>
            <w:tcW w:w="2407" w:type="dxa"/>
            <w:vMerge w:val="restart"/>
          </w:tcPr>
          <w:p w14:paraId="511AD930" w14:textId="77777777" w:rsidR="00AA2E7E" w:rsidRDefault="00AA2E7E" w:rsidP="0029057E">
            <w:pPr>
              <w:ind w:firstLine="0"/>
              <w:jc w:val="left"/>
              <w:rPr>
                <w:sz w:val="24"/>
                <w:szCs w:val="24"/>
              </w:rPr>
            </w:pPr>
            <w:r>
              <w:rPr>
                <w:sz w:val="24"/>
                <w:szCs w:val="24"/>
              </w:rPr>
              <w:lastRenderedPageBreak/>
              <w:t>Деревня Малое Верево</w:t>
            </w:r>
          </w:p>
          <w:p w14:paraId="0E0ADAF6" w14:textId="77777777" w:rsidR="00AA2E7E" w:rsidRPr="00C12414" w:rsidRDefault="00AA2E7E" w:rsidP="0029057E">
            <w:pPr>
              <w:ind w:firstLine="0"/>
              <w:jc w:val="left"/>
              <w:rPr>
                <w:rFonts w:eastAsia="Times New Roman"/>
                <w:sz w:val="24"/>
                <w:szCs w:val="24"/>
                <w:lang w:eastAsia="ru-RU"/>
              </w:rPr>
            </w:pPr>
            <w:r>
              <w:rPr>
                <w:sz w:val="24"/>
                <w:szCs w:val="24"/>
              </w:rPr>
              <w:lastRenderedPageBreak/>
              <w:t>14:О1:1</w:t>
            </w:r>
          </w:p>
        </w:tc>
        <w:tc>
          <w:tcPr>
            <w:tcW w:w="1949" w:type="dxa"/>
            <w:vMerge w:val="restart"/>
          </w:tcPr>
          <w:p w14:paraId="517EBEA5"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lastRenderedPageBreak/>
              <w:t xml:space="preserve">Первый пояс зоны </w:t>
            </w:r>
            <w:r>
              <w:rPr>
                <w:rFonts w:eastAsia="Times New Roman"/>
                <w:sz w:val="24"/>
                <w:szCs w:val="24"/>
                <w:lang w:eastAsia="ru-RU"/>
              </w:rPr>
              <w:lastRenderedPageBreak/>
              <w:t xml:space="preserve">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0664B163" w14:textId="77777777" w:rsidR="00AA2E7E" w:rsidRDefault="00AA2E7E" w:rsidP="0029057E">
            <w:pPr>
              <w:ind w:firstLine="0"/>
              <w:jc w:val="left"/>
              <w:rPr>
                <w:rFonts w:eastAsia="Times New Roman"/>
                <w:sz w:val="24"/>
                <w:szCs w:val="24"/>
                <w:lang w:eastAsia="ru-RU"/>
              </w:rPr>
            </w:pPr>
          </w:p>
          <w:p w14:paraId="5FF5D69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AA2E7E" w:rsidRPr="00C12414" w14:paraId="69FF07FE" w14:textId="77777777" w:rsidTr="007E6186">
        <w:trPr>
          <w:trHeight w:val="60"/>
        </w:trPr>
        <w:tc>
          <w:tcPr>
            <w:tcW w:w="1001" w:type="dxa"/>
            <w:vMerge/>
          </w:tcPr>
          <w:p w14:paraId="3D072C61" w14:textId="77777777" w:rsidR="00AA2E7E" w:rsidRDefault="00AA2E7E" w:rsidP="0029057E">
            <w:pPr>
              <w:ind w:firstLine="0"/>
              <w:jc w:val="center"/>
              <w:rPr>
                <w:rFonts w:eastAsia="Times New Roman"/>
                <w:sz w:val="24"/>
                <w:szCs w:val="24"/>
                <w:lang w:eastAsia="ru-RU"/>
              </w:rPr>
            </w:pPr>
          </w:p>
        </w:tc>
        <w:tc>
          <w:tcPr>
            <w:tcW w:w="2396" w:type="dxa"/>
            <w:vMerge/>
          </w:tcPr>
          <w:p w14:paraId="573E5449" w14:textId="77777777" w:rsidR="00AA2E7E" w:rsidRDefault="00AA2E7E" w:rsidP="0029057E">
            <w:pPr>
              <w:ind w:firstLine="0"/>
              <w:jc w:val="left"/>
              <w:rPr>
                <w:rFonts w:eastAsia="Times New Roman"/>
                <w:sz w:val="24"/>
                <w:szCs w:val="24"/>
              </w:rPr>
            </w:pPr>
          </w:p>
        </w:tc>
        <w:tc>
          <w:tcPr>
            <w:tcW w:w="3544" w:type="dxa"/>
          </w:tcPr>
          <w:p w14:paraId="0D346690" w14:textId="77777777" w:rsidR="00AA2E7E" w:rsidRPr="00953E39"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E4F6753" w14:textId="501C36AE" w:rsidR="00AA2E7E" w:rsidRPr="00C12414" w:rsidRDefault="00AA2E7E" w:rsidP="0029057E">
            <w:pPr>
              <w:ind w:firstLine="0"/>
              <w:jc w:val="left"/>
              <w:rPr>
                <w:rFonts w:eastAsia="Times New Roman"/>
                <w:sz w:val="24"/>
                <w:szCs w:val="24"/>
                <w:lang w:eastAsia="ru-RU"/>
              </w:rPr>
            </w:pPr>
            <w:r>
              <w:rPr>
                <w:rFonts w:eastAsia="Times New Roman"/>
                <w:sz w:val="24"/>
                <w:szCs w:val="24"/>
              </w:rPr>
              <w:t>Резервуар чистой воды</w:t>
            </w:r>
          </w:p>
        </w:tc>
        <w:tc>
          <w:tcPr>
            <w:tcW w:w="2407" w:type="dxa"/>
            <w:vMerge/>
          </w:tcPr>
          <w:p w14:paraId="373B99CB" w14:textId="77777777" w:rsidR="00AA2E7E" w:rsidRDefault="00AA2E7E" w:rsidP="0029057E">
            <w:pPr>
              <w:ind w:firstLine="0"/>
              <w:jc w:val="left"/>
              <w:rPr>
                <w:sz w:val="24"/>
                <w:szCs w:val="24"/>
              </w:rPr>
            </w:pPr>
          </w:p>
        </w:tc>
        <w:tc>
          <w:tcPr>
            <w:tcW w:w="1949" w:type="dxa"/>
            <w:vMerge/>
          </w:tcPr>
          <w:p w14:paraId="0487D4E5" w14:textId="77777777" w:rsidR="00AA2E7E" w:rsidRDefault="00AA2E7E" w:rsidP="0029057E">
            <w:pPr>
              <w:ind w:firstLine="0"/>
              <w:jc w:val="left"/>
              <w:rPr>
                <w:rFonts w:eastAsia="Times New Roman"/>
                <w:sz w:val="24"/>
                <w:szCs w:val="24"/>
                <w:lang w:eastAsia="ru-RU"/>
              </w:rPr>
            </w:pPr>
          </w:p>
        </w:tc>
      </w:tr>
      <w:tr w:rsidR="00AA2E7E" w:rsidRPr="00C12414" w14:paraId="547E73FF" w14:textId="77777777" w:rsidTr="00953E39">
        <w:trPr>
          <w:trHeight w:val="60"/>
        </w:trPr>
        <w:tc>
          <w:tcPr>
            <w:tcW w:w="1001" w:type="dxa"/>
            <w:vMerge/>
          </w:tcPr>
          <w:p w14:paraId="77E27AF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693E11F" w14:textId="77777777" w:rsidR="00AA2E7E" w:rsidRDefault="00AA2E7E" w:rsidP="0029057E">
            <w:pPr>
              <w:ind w:firstLine="0"/>
              <w:jc w:val="left"/>
              <w:rPr>
                <w:rFonts w:eastAsia="Times New Roman"/>
                <w:sz w:val="24"/>
                <w:szCs w:val="24"/>
                <w:lang w:eastAsia="ru-RU"/>
              </w:rPr>
            </w:pPr>
          </w:p>
        </w:tc>
        <w:tc>
          <w:tcPr>
            <w:tcW w:w="3544" w:type="dxa"/>
          </w:tcPr>
          <w:p w14:paraId="32302D1E"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 xml:space="preserve">Объем </w:t>
            </w:r>
            <w:r>
              <w:rPr>
                <w:rFonts w:eastAsia="Times New Roman"/>
                <w:sz w:val="24"/>
                <w:szCs w:val="24"/>
                <w:lang w:val="en-US" w:eastAsia="ru-RU"/>
              </w:rPr>
              <w:t>(</w:t>
            </w:r>
            <w:r>
              <w:rPr>
                <w:rFonts w:eastAsia="Times New Roman"/>
                <w:sz w:val="24"/>
                <w:szCs w:val="24"/>
                <w:lang w:eastAsia="ru-RU"/>
              </w:rPr>
              <w:t>резервуара</w:t>
            </w:r>
            <w:r>
              <w:rPr>
                <w:rFonts w:eastAsia="Times New Roman"/>
                <w:sz w:val="24"/>
                <w:szCs w:val="24"/>
                <w:lang w:val="en-US" w:eastAsia="ru-RU"/>
              </w:rPr>
              <w:t>)</w:t>
            </w:r>
            <w:r>
              <w:rPr>
                <w:rFonts w:eastAsia="Times New Roman"/>
                <w:sz w:val="24"/>
                <w:szCs w:val="24"/>
                <w:lang w:eastAsia="ru-RU"/>
              </w:rPr>
              <w:t>, куб. м</w:t>
            </w:r>
          </w:p>
        </w:tc>
        <w:tc>
          <w:tcPr>
            <w:tcW w:w="3263" w:type="dxa"/>
          </w:tcPr>
          <w:p w14:paraId="7D3F9CFB" w14:textId="77777777" w:rsidR="00AA2E7E" w:rsidRPr="00985318" w:rsidRDefault="00AA2E7E" w:rsidP="00531F7E">
            <w:pPr>
              <w:ind w:firstLine="0"/>
              <w:contextualSpacing/>
              <w:jc w:val="center"/>
              <w:rPr>
                <w:rFonts w:eastAsia="Times New Roman"/>
                <w:sz w:val="24"/>
                <w:szCs w:val="24"/>
              </w:rPr>
            </w:pPr>
            <w:r>
              <w:rPr>
                <w:rFonts w:eastAsia="Times New Roman"/>
                <w:sz w:val="24"/>
                <w:szCs w:val="24"/>
                <w:lang w:eastAsia="ru-RU"/>
              </w:rPr>
              <w:t>4 000</w:t>
            </w:r>
          </w:p>
        </w:tc>
        <w:tc>
          <w:tcPr>
            <w:tcW w:w="2407" w:type="dxa"/>
            <w:vMerge/>
          </w:tcPr>
          <w:p w14:paraId="0C763529" w14:textId="77777777" w:rsidR="00AA2E7E" w:rsidRDefault="00AA2E7E" w:rsidP="0029057E">
            <w:pPr>
              <w:ind w:firstLine="0"/>
              <w:contextualSpacing/>
              <w:jc w:val="left"/>
              <w:rPr>
                <w:sz w:val="24"/>
                <w:szCs w:val="24"/>
              </w:rPr>
            </w:pPr>
          </w:p>
        </w:tc>
        <w:tc>
          <w:tcPr>
            <w:tcW w:w="1949" w:type="dxa"/>
            <w:vMerge/>
          </w:tcPr>
          <w:p w14:paraId="2DE20FA2" w14:textId="77777777" w:rsidR="00AA2E7E" w:rsidRPr="00C12414" w:rsidRDefault="00AA2E7E" w:rsidP="0029057E">
            <w:pPr>
              <w:ind w:firstLine="0"/>
              <w:jc w:val="left"/>
              <w:rPr>
                <w:rFonts w:eastAsia="Times New Roman"/>
                <w:sz w:val="24"/>
                <w:szCs w:val="24"/>
                <w:lang w:eastAsia="ru-RU"/>
              </w:rPr>
            </w:pPr>
          </w:p>
        </w:tc>
      </w:tr>
      <w:tr w:rsidR="00AA2E7E" w:rsidRPr="00C12414" w14:paraId="02820F54" w14:textId="77777777" w:rsidTr="007E6186">
        <w:trPr>
          <w:trHeight w:val="464"/>
        </w:trPr>
        <w:tc>
          <w:tcPr>
            <w:tcW w:w="1001" w:type="dxa"/>
            <w:vMerge/>
          </w:tcPr>
          <w:p w14:paraId="1234D5A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FF63819" w14:textId="77777777" w:rsidR="00AA2E7E" w:rsidRDefault="00AA2E7E" w:rsidP="0029057E">
            <w:pPr>
              <w:ind w:firstLine="0"/>
              <w:jc w:val="left"/>
              <w:rPr>
                <w:rFonts w:eastAsia="Times New Roman"/>
                <w:sz w:val="24"/>
                <w:szCs w:val="24"/>
                <w:lang w:eastAsia="ru-RU"/>
              </w:rPr>
            </w:pPr>
          </w:p>
        </w:tc>
        <w:tc>
          <w:tcPr>
            <w:tcW w:w="3544" w:type="dxa"/>
          </w:tcPr>
          <w:p w14:paraId="73D2E049" w14:textId="657092BF"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BF33C1D" w14:textId="53AA52D0" w:rsidR="00AA2E7E" w:rsidRPr="00D30F2D" w:rsidRDefault="00AA2E7E" w:rsidP="00531F7E">
            <w:pPr>
              <w:ind w:firstLine="0"/>
              <w:contextualSpacing/>
              <w:jc w:val="center"/>
              <w:rPr>
                <w:sz w:val="24"/>
                <w:szCs w:val="24"/>
              </w:rPr>
            </w:pPr>
            <w:r>
              <w:rPr>
                <w:sz w:val="24"/>
                <w:szCs w:val="24"/>
              </w:rPr>
              <w:t>2045</w:t>
            </w:r>
          </w:p>
        </w:tc>
        <w:tc>
          <w:tcPr>
            <w:tcW w:w="2407" w:type="dxa"/>
            <w:vMerge/>
          </w:tcPr>
          <w:p w14:paraId="3D561E72" w14:textId="77777777" w:rsidR="00AA2E7E" w:rsidRDefault="00AA2E7E" w:rsidP="0029057E">
            <w:pPr>
              <w:ind w:firstLine="0"/>
              <w:contextualSpacing/>
              <w:jc w:val="left"/>
              <w:rPr>
                <w:sz w:val="24"/>
                <w:szCs w:val="24"/>
              </w:rPr>
            </w:pPr>
          </w:p>
        </w:tc>
        <w:tc>
          <w:tcPr>
            <w:tcW w:w="1949" w:type="dxa"/>
            <w:vMerge/>
          </w:tcPr>
          <w:p w14:paraId="2BDAC346" w14:textId="77777777" w:rsidR="00AA2E7E" w:rsidRPr="00C12414" w:rsidRDefault="00AA2E7E" w:rsidP="0029057E">
            <w:pPr>
              <w:ind w:firstLine="0"/>
              <w:jc w:val="left"/>
              <w:rPr>
                <w:rFonts w:eastAsia="Times New Roman"/>
                <w:sz w:val="24"/>
                <w:szCs w:val="24"/>
                <w:lang w:eastAsia="ru-RU"/>
              </w:rPr>
            </w:pPr>
          </w:p>
        </w:tc>
      </w:tr>
      <w:tr w:rsidR="00AA2E7E" w:rsidRPr="00C12414" w14:paraId="38B7DCC3" w14:textId="77777777" w:rsidTr="00C76118">
        <w:trPr>
          <w:trHeight w:val="418"/>
        </w:trPr>
        <w:tc>
          <w:tcPr>
            <w:tcW w:w="1001" w:type="dxa"/>
            <w:vMerge w:val="restart"/>
          </w:tcPr>
          <w:p w14:paraId="204149E1" w14:textId="7CF2334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3.</w:t>
            </w:r>
          </w:p>
        </w:tc>
        <w:tc>
          <w:tcPr>
            <w:tcW w:w="2396" w:type="dxa"/>
            <w:vMerge w:val="restart"/>
          </w:tcPr>
          <w:p w14:paraId="03BBED72" w14:textId="5AC68554" w:rsidR="00AA2E7E" w:rsidRPr="009960E4" w:rsidRDefault="00AA2E7E" w:rsidP="0029057E">
            <w:pPr>
              <w:ind w:firstLine="0"/>
              <w:jc w:val="left"/>
              <w:rPr>
                <w:rFonts w:eastAsia="Times New Roman"/>
                <w:sz w:val="24"/>
                <w:szCs w:val="24"/>
                <w:lang w:eastAsia="ru-RU"/>
              </w:rPr>
            </w:pPr>
            <w:r w:rsidRPr="00C12414">
              <w:rPr>
                <w:rFonts w:eastAsia="Times New Roman"/>
                <w:sz w:val="24"/>
                <w:szCs w:val="24"/>
              </w:rPr>
              <w:t>Водопровод</w:t>
            </w:r>
          </w:p>
        </w:tc>
        <w:tc>
          <w:tcPr>
            <w:tcW w:w="3544" w:type="dxa"/>
          </w:tcPr>
          <w:p w14:paraId="5B90E470"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098751A" w14:textId="48835307" w:rsidR="00AA2E7E" w:rsidRPr="00F55A7D" w:rsidRDefault="00AA2E7E" w:rsidP="0029057E">
            <w:pPr>
              <w:ind w:firstLine="0"/>
              <w:jc w:val="left"/>
              <w:rPr>
                <w:rFonts w:eastAsia="Times New Roman"/>
                <w:sz w:val="24"/>
                <w:szCs w:val="24"/>
                <w:lang w:eastAsia="ru-RU"/>
              </w:rPr>
            </w:pPr>
            <w:r w:rsidRPr="007020CF">
              <w:rPr>
                <w:rFonts w:eastAsia="Times New Roman"/>
                <w:sz w:val="24"/>
                <w:szCs w:val="24"/>
                <w:lang w:eastAsia="ru-RU"/>
              </w:rPr>
              <w:t xml:space="preserve">Обеспечение водоснабжения деревни Малое Верево и деревни </w:t>
            </w:r>
            <w:proofErr w:type="spellStart"/>
            <w:r w:rsidRPr="007020CF">
              <w:rPr>
                <w:rFonts w:eastAsia="Times New Roman"/>
                <w:sz w:val="24"/>
                <w:szCs w:val="24"/>
                <w:lang w:eastAsia="ru-RU"/>
              </w:rPr>
              <w:t>Вайялово</w:t>
            </w:r>
            <w:proofErr w:type="spellEnd"/>
            <w:r w:rsidRPr="007020CF">
              <w:rPr>
                <w:rFonts w:eastAsia="Times New Roman"/>
                <w:sz w:val="24"/>
                <w:szCs w:val="24"/>
                <w:lang w:eastAsia="ru-RU"/>
              </w:rPr>
              <w:t>. Транспортировка питьевой воды до абонентов</w:t>
            </w:r>
          </w:p>
        </w:tc>
        <w:tc>
          <w:tcPr>
            <w:tcW w:w="2407" w:type="dxa"/>
            <w:vMerge w:val="restart"/>
          </w:tcPr>
          <w:p w14:paraId="53D14D2C" w14:textId="672370EE" w:rsidR="00AA2E7E" w:rsidRPr="00C12414" w:rsidRDefault="00AA2E7E" w:rsidP="0029057E">
            <w:pPr>
              <w:ind w:firstLine="0"/>
              <w:jc w:val="left"/>
              <w:rPr>
                <w:rFonts w:eastAsia="Times New Roman"/>
                <w:sz w:val="24"/>
                <w:szCs w:val="24"/>
                <w:lang w:eastAsia="ru-RU"/>
              </w:rPr>
            </w:pPr>
            <w:r w:rsidRPr="00C12414">
              <w:rPr>
                <w:sz w:val="24"/>
                <w:szCs w:val="24"/>
              </w:rPr>
              <w:t>-</w:t>
            </w:r>
          </w:p>
        </w:tc>
        <w:tc>
          <w:tcPr>
            <w:tcW w:w="1949" w:type="dxa"/>
            <w:vMerge w:val="restart"/>
          </w:tcPr>
          <w:p w14:paraId="12ED67E8" w14:textId="387A5636"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5EA6CE4" w14:textId="77777777" w:rsidTr="003D3A87">
        <w:trPr>
          <w:trHeight w:val="60"/>
        </w:trPr>
        <w:tc>
          <w:tcPr>
            <w:tcW w:w="1001" w:type="dxa"/>
            <w:vMerge/>
          </w:tcPr>
          <w:p w14:paraId="0AEDF54E" w14:textId="77777777" w:rsidR="00AA2E7E" w:rsidRDefault="00AA2E7E" w:rsidP="0029057E">
            <w:pPr>
              <w:ind w:firstLine="0"/>
              <w:jc w:val="center"/>
              <w:rPr>
                <w:rFonts w:eastAsia="Times New Roman"/>
                <w:sz w:val="24"/>
                <w:szCs w:val="24"/>
                <w:lang w:eastAsia="ru-RU"/>
              </w:rPr>
            </w:pPr>
          </w:p>
        </w:tc>
        <w:tc>
          <w:tcPr>
            <w:tcW w:w="2396" w:type="dxa"/>
            <w:vMerge/>
          </w:tcPr>
          <w:p w14:paraId="65E86CF0" w14:textId="77777777" w:rsidR="00AA2E7E" w:rsidRPr="00C12414" w:rsidRDefault="00AA2E7E" w:rsidP="0029057E">
            <w:pPr>
              <w:ind w:firstLine="0"/>
              <w:jc w:val="left"/>
              <w:rPr>
                <w:rFonts w:eastAsia="Times New Roman"/>
                <w:sz w:val="24"/>
                <w:szCs w:val="24"/>
              </w:rPr>
            </w:pPr>
          </w:p>
        </w:tc>
        <w:tc>
          <w:tcPr>
            <w:tcW w:w="3544" w:type="dxa"/>
          </w:tcPr>
          <w:p w14:paraId="20A83334" w14:textId="18B65CF8" w:rsidR="00AA2E7E" w:rsidRPr="003D3A87"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FC1255C" w14:textId="3A88EB3B" w:rsidR="00AA2E7E" w:rsidRPr="007020CF" w:rsidRDefault="00AA2E7E" w:rsidP="0029057E">
            <w:pPr>
              <w:ind w:firstLine="0"/>
              <w:jc w:val="left"/>
              <w:rPr>
                <w:rFonts w:eastAsia="Times New Roman"/>
                <w:sz w:val="24"/>
                <w:szCs w:val="24"/>
                <w:lang w:eastAsia="ru-RU"/>
              </w:rPr>
            </w:pPr>
            <w:r>
              <w:rPr>
                <w:rFonts w:eastAsia="Times New Roman"/>
                <w:sz w:val="24"/>
                <w:szCs w:val="24"/>
                <w:lang w:eastAsia="ru-RU"/>
              </w:rPr>
              <w:t>Водопровод</w:t>
            </w:r>
          </w:p>
        </w:tc>
        <w:tc>
          <w:tcPr>
            <w:tcW w:w="2407" w:type="dxa"/>
            <w:vMerge/>
          </w:tcPr>
          <w:p w14:paraId="5FC32199" w14:textId="77777777" w:rsidR="00AA2E7E" w:rsidRPr="00C12414" w:rsidRDefault="00AA2E7E" w:rsidP="0029057E">
            <w:pPr>
              <w:ind w:firstLine="0"/>
              <w:jc w:val="left"/>
              <w:rPr>
                <w:sz w:val="24"/>
                <w:szCs w:val="24"/>
              </w:rPr>
            </w:pPr>
          </w:p>
        </w:tc>
        <w:tc>
          <w:tcPr>
            <w:tcW w:w="1949" w:type="dxa"/>
            <w:vMerge/>
          </w:tcPr>
          <w:p w14:paraId="5BECC911" w14:textId="77777777" w:rsidR="00AA2E7E" w:rsidRPr="00C12414" w:rsidRDefault="00AA2E7E" w:rsidP="0029057E">
            <w:pPr>
              <w:ind w:firstLine="0"/>
              <w:jc w:val="left"/>
              <w:rPr>
                <w:rFonts w:eastAsia="Times New Roman"/>
                <w:sz w:val="24"/>
                <w:szCs w:val="24"/>
                <w:lang w:eastAsia="ru-RU"/>
              </w:rPr>
            </w:pPr>
          </w:p>
        </w:tc>
      </w:tr>
      <w:tr w:rsidR="00AA2E7E" w:rsidRPr="00C12414" w14:paraId="13C40DF9" w14:textId="77777777" w:rsidTr="003D3A87">
        <w:trPr>
          <w:trHeight w:val="60"/>
        </w:trPr>
        <w:tc>
          <w:tcPr>
            <w:tcW w:w="1001" w:type="dxa"/>
            <w:vMerge/>
          </w:tcPr>
          <w:p w14:paraId="4C6F30E2" w14:textId="77777777" w:rsidR="00AA2E7E" w:rsidRDefault="00AA2E7E" w:rsidP="0029057E">
            <w:pPr>
              <w:ind w:firstLine="0"/>
              <w:jc w:val="center"/>
              <w:rPr>
                <w:rFonts w:eastAsia="Times New Roman"/>
                <w:sz w:val="24"/>
                <w:szCs w:val="24"/>
                <w:lang w:eastAsia="ru-RU"/>
              </w:rPr>
            </w:pPr>
          </w:p>
        </w:tc>
        <w:tc>
          <w:tcPr>
            <w:tcW w:w="2396" w:type="dxa"/>
            <w:vMerge/>
          </w:tcPr>
          <w:p w14:paraId="60B32804" w14:textId="77777777" w:rsidR="00AA2E7E" w:rsidRPr="00C12414" w:rsidRDefault="00AA2E7E" w:rsidP="0029057E">
            <w:pPr>
              <w:ind w:firstLine="0"/>
              <w:jc w:val="left"/>
              <w:rPr>
                <w:rFonts w:eastAsia="Times New Roman"/>
                <w:sz w:val="24"/>
                <w:szCs w:val="24"/>
              </w:rPr>
            </w:pPr>
          </w:p>
        </w:tc>
        <w:tc>
          <w:tcPr>
            <w:tcW w:w="3544" w:type="dxa"/>
          </w:tcPr>
          <w:p w14:paraId="5412FA18" w14:textId="743BF7CC" w:rsidR="00AA2E7E" w:rsidRDefault="00AA2E7E" w:rsidP="0029057E">
            <w:pPr>
              <w:ind w:firstLine="0"/>
              <w:jc w:val="left"/>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77113FFC" w14:textId="196C034A" w:rsidR="00AA2E7E" w:rsidRDefault="00AA2E7E" w:rsidP="0029057E">
            <w:pPr>
              <w:ind w:firstLine="0"/>
              <w:jc w:val="left"/>
              <w:rPr>
                <w:rFonts w:eastAsia="Times New Roman"/>
                <w:sz w:val="24"/>
                <w:szCs w:val="24"/>
                <w:lang w:eastAsia="ru-RU"/>
              </w:rPr>
            </w:pPr>
            <w:r>
              <w:rPr>
                <w:rFonts w:eastAsia="Times New Roman"/>
                <w:sz w:val="24"/>
                <w:szCs w:val="24"/>
                <w:lang w:eastAsia="ru-RU"/>
              </w:rPr>
              <w:t>Подземный</w:t>
            </w:r>
          </w:p>
        </w:tc>
        <w:tc>
          <w:tcPr>
            <w:tcW w:w="2407" w:type="dxa"/>
            <w:vMerge/>
          </w:tcPr>
          <w:p w14:paraId="6BD09B82" w14:textId="77777777" w:rsidR="00AA2E7E" w:rsidRPr="00C12414" w:rsidRDefault="00AA2E7E" w:rsidP="0029057E">
            <w:pPr>
              <w:ind w:firstLine="0"/>
              <w:jc w:val="left"/>
              <w:rPr>
                <w:sz w:val="24"/>
                <w:szCs w:val="24"/>
              </w:rPr>
            </w:pPr>
          </w:p>
        </w:tc>
        <w:tc>
          <w:tcPr>
            <w:tcW w:w="1949" w:type="dxa"/>
            <w:vMerge/>
          </w:tcPr>
          <w:p w14:paraId="3CEAB8E5" w14:textId="77777777" w:rsidR="00AA2E7E" w:rsidRPr="00C12414" w:rsidRDefault="00AA2E7E" w:rsidP="0029057E">
            <w:pPr>
              <w:ind w:firstLine="0"/>
              <w:jc w:val="left"/>
              <w:rPr>
                <w:rFonts w:eastAsia="Times New Roman"/>
                <w:sz w:val="24"/>
                <w:szCs w:val="24"/>
                <w:lang w:eastAsia="ru-RU"/>
              </w:rPr>
            </w:pPr>
          </w:p>
        </w:tc>
      </w:tr>
      <w:tr w:rsidR="00AA2E7E" w:rsidRPr="00C12414" w14:paraId="785A42A8" w14:textId="77777777" w:rsidTr="003D3A87">
        <w:trPr>
          <w:trHeight w:val="60"/>
        </w:trPr>
        <w:tc>
          <w:tcPr>
            <w:tcW w:w="1001" w:type="dxa"/>
            <w:vMerge/>
          </w:tcPr>
          <w:p w14:paraId="009D088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35BB9F1" w14:textId="77777777" w:rsidR="00AA2E7E" w:rsidRDefault="00AA2E7E" w:rsidP="0029057E">
            <w:pPr>
              <w:ind w:firstLine="0"/>
              <w:jc w:val="left"/>
              <w:rPr>
                <w:rFonts w:eastAsia="Times New Roman"/>
                <w:sz w:val="24"/>
                <w:szCs w:val="24"/>
                <w:lang w:eastAsia="ru-RU"/>
              </w:rPr>
            </w:pPr>
          </w:p>
        </w:tc>
        <w:tc>
          <w:tcPr>
            <w:tcW w:w="3544" w:type="dxa"/>
          </w:tcPr>
          <w:p w14:paraId="10F9292C" w14:textId="7FCD1E32"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1"/>
            </w:r>
            <w:r>
              <w:rPr>
                <w:rFonts w:eastAsia="Times New Roman"/>
                <w:sz w:val="24"/>
                <w:szCs w:val="24"/>
                <w:lang w:eastAsia="ru-RU"/>
              </w:rPr>
              <w:t>, км</w:t>
            </w:r>
          </w:p>
        </w:tc>
        <w:tc>
          <w:tcPr>
            <w:tcW w:w="3263" w:type="dxa"/>
          </w:tcPr>
          <w:p w14:paraId="41AD3B10" w14:textId="2071F9F7" w:rsidR="00AA2E7E" w:rsidRPr="00985318" w:rsidRDefault="00AA2E7E" w:rsidP="00531F7E">
            <w:pPr>
              <w:ind w:firstLine="0"/>
              <w:contextualSpacing/>
              <w:jc w:val="center"/>
              <w:rPr>
                <w:rFonts w:eastAsia="Times New Roman"/>
                <w:sz w:val="24"/>
                <w:szCs w:val="24"/>
              </w:rPr>
            </w:pPr>
            <w:r>
              <w:rPr>
                <w:rFonts w:eastAsia="Times New Roman"/>
                <w:sz w:val="24"/>
                <w:szCs w:val="24"/>
              </w:rPr>
              <w:t>3,82</w:t>
            </w:r>
          </w:p>
        </w:tc>
        <w:tc>
          <w:tcPr>
            <w:tcW w:w="2407" w:type="dxa"/>
            <w:vMerge/>
          </w:tcPr>
          <w:p w14:paraId="2DBFAE3E" w14:textId="77777777" w:rsidR="00AA2E7E" w:rsidRDefault="00AA2E7E" w:rsidP="0029057E">
            <w:pPr>
              <w:ind w:firstLine="0"/>
              <w:contextualSpacing/>
              <w:jc w:val="left"/>
              <w:rPr>
                <w:sz w:val="24"/>
                <w:szCs w:val="24"/>
              </w:rPr>
            </w:pPr>
          </w:p>
        </w:tc>
        <w:tc>
          <w:tcPr>
            <w:tcW w:w="1949" w:type="dxa"/>
            <w:vMerge/>
          </w:tcPr>
          <w:p w14:paraId="2D8C3F04" w14:textId="77777777" w:rsidR="00AA2E7E" w:rsidRPr="00C12414" w:rsidRDefault="00AA2E7E" w:rsidP="0029057E">
            <w:pPr>
              <w:ind w:firstLine="0"/>
              <w:jc w:val="left"/>
              <w:rPr>
                <w:rFonts w:eastAsia="Times New Roman"/>
                <w:sz w:val="24"/>
                <w:szCs w:val="24"/>
                <w:lang w:eastAsia="ru-RU"/>
              </w:rPr>
            </w:pPr>
          </w:p>
        </w:tc>
      </w:tr>
      <w:tr w:rsidR="00AA2E7E" w:rsidRPr="00C12414" w14:paraId="1A00B3E1" w14:textId="77777777" w:rsidTr="003D3A87">
        <w:trPr>
          <w:trHeight w:val="60"/>
        </w:trPr>
        <w:tc>
          <w:tcPr>
            <w:tcW w:w="1001" w:type="dxa"/>
            <w:vMerge/>
          </w:tcPr>
          <w:p w14:paraId="7DAA22B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3027A8F" w14:textId="77777777" w:rsidR="00AA2E7E" w:rsidRDefault="00AA2E7E" w:rsidP="0029057E">
            <w:pPr>
              <w:ind w:firstLine="0"/>
              <w:jc w:val="left"/>
              <w:rPr>
                <w:rFonts w:eastAsia="Times New Roman"/>
                <w:sz w:val="24"/>
                <w:szCs w:val="24"/>
                <w:lang w:eastAsia="ru-RU"/>
              </w:rPr>
            </w:pPr>
          </w:p>
        </w:tc>
        <w:tc>
          <w:tcPr>
            <w:tcW w:w="3544" w:type="dxa"/>
          </w:tcPr>
          <w:p w14:paraId="11247CB8" w14:textId="6C2DE7C4"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FD15E3C" w14:textId="6B3F826E" w:rsidR="00AA2E7E" w:rsidRPr="00D30F2D" w:rsidRDefault="00AA2E7E" w:rsidP="00531F7E">
            <w:pPr>
              <w:ind w:firstLine="0"/>
              <w:contextualSpacing/>
              <w:jc w:val="center"/>
              <w:rPr>
                <w:sz w:val="24"/>
                <w:szCs w:val="24"/>
              </w:rPr>
            </w:pPr>
            <w:r>
              <w:rPr>
                <w:sz w:val="24"/>
                <w:szCs w:val="24"/>
              </w:rPr>
              <w:t>2045</w:t>
            </w:r>
          </w:p>
        </w:tc>
        <w:tc>
          <w:tcPr>
            <w:tcW w:w="2407" w:type="dxa"/>
            <w:vMerge/>
          </w:tcPr>
          <w:p w14:paraId="5E1907E6" w14:textId="77777777" w:rsidR="00AA2E7E" w:rsidRDefault="00AA2E7E" w:rsidP="0029057E">
            <w:pPr>
              <w:ind w:firstLine="0"/>
              <w:contextualSpacing/>
              <w:jc w:val="left"/>
              <w:rPr>
                <w:sz w:val="24"/>
                <w:szCs w:val="24"/>
              </w:rPr>
            </w:pPr>
          </w:p>
        </w:tc>
        <w:tc>
          <w:tcPr>
            <w:tcW w:w="1949" w:type="dxa"/>
            <w:vMerge/>
          </w:tcPr>
          <w:p w14:paraId="0150F62C" w14:textId="77777777" w:rsidR="00AA2E7E" w:rsidRPr="00C12414" w:rsidRDefault="00AA2E7E" w:rsidP="0029057E">
            <w:pPr>
              <w:ind w:firstLine="0"/>
              <w:jc w:val="left"/>
              <w:rPr>
                <w:rFonts w:eastAsia="Times New Roman"/>
                <w:sz w:val="24"/>
                <w:szCs w:val="24"/>
                <w:lang w:eastAsia="ru-RU"/>
              </w:rPr>
            </w:pPr>
          </w:p>
        </w:tc>
      </w:tr>
      <w:tr w:rsidR="00AA2E7E" w:rsidRPr="00C12414" w14:paraId="5A14D9E4" w14:textId="77777777" w:rsidTr="00C76118">
        <w:trPr>
          <w:trHeight w:val="418"/>
        </w:trPr>
        <w:tc>
          <w:tcPr>
            <w:tcW w:w="1001" w:type="dxa"/>
            <w:vMerge w:val="restart"/>
          </w:tcPr>
          <w:p w14:paraId="1E6DA444" w14:textId="75603BFE"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4.</w:t>
            </w:r>
          </w:p>
        </w:tc>
        <w:tc>
          <w:tcPr>
            <w:tcW w:w="2396" w:type="dxa"/>
            <w:vMerge w:val="restart"/>
          </w:tcPr>
          <w:p w14:paraId="6F438045" w14:textId="77777777" w:rsidR="00AA2E7E" w:rsidRPr="009960E4" w:rsidRDefault="00AA2E7E" w:rsidP="0029057E">
            <w:pPr>
              <w:ind w:firstLine="0"/>
              <w:jc w:val="left"/>
              <w:rPr>
                <w:rFonts w:eastAsia="Times New Roman"/>
                <w:sz w:val="24"/>
                <w:szCs w:val="24"/>
                <w:lang w:eastAsia="ru-RU"/>
              </w:rPr>
            </w:pPr>
            <w:r w:rsidRPr="00C12414">
              <w:rPr>
                <w:rFonts w:eastAsia="Times New Roman"/>
                <w:sz w:val="24"/>
                <w:szCs w:val="24"/>
              </w:rPr>
              <w:t>Водопровод</w:t>
            </w:r>
          </w:p>
        </w:tc>
        <w:tc>
          <w:tcPr>
            <w:tcW w:w="3544" w:type="dxa"/>
          </w:tcPr>
          <w:p w14:paraId="0B9CC06B"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78E8B56" w14:textId="0DEA71D8"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 xml:space="preserve">деревни Романовка, деревни Горки, деревни Бугры. </w:t>
            </w:r>
            <w:r>
              <w:rPr>
                <w:rFonts w:eastAsia="Times New Roman"/>
                <w:sz w:val="24"/>
                <w:szCs w:val="24"/>
                <w:lang w:eastAsia="ru-RU"/>
              </w:rPr>
              <w:lastRenderedPageBreak/>
              <w:t>Транспортировка питьевой воды до абонентов</w:t>
            </w:r>
          </w:p>
        </w:tc>
        <w:tc>
          <w:tcPr>
            <w:tcW w:w="2407" w:type="dxa"/>
            <w:vMerge w:val="restart"/>
          </w:tcPr>
          <w:p w14:paraId="52841A23" w14:textId="77777777" w:rsidR="00AA2E7E" w:rsidRPr="00C12414" w:rsidRDefault="00AA2E7E" w:rsidP="0029057E">
            <w:pPr>
              <w:ind w:firstLine="0"/>
              <w:jc w:val="left"/>
              <w:rPr>
                <w:rFonts w:eastAsia="Times New Roman"/>
                <w:sz w:val="24"/>
                <w:szCs w:val="24"/>
                <w:lang w:eastAsia="ru-RU"/>
              </w:rPr>
            </w:pPr>
            <w:r w:rsidRPr="00C12414">
              <w:rPr>
                <w:sz w:val="24"/>
                <w:szCs w:val="24"/>
              </w:rPr>
              <w:lastRenderedPageBreak/>
              <w:t>-</w:t>
            </w:r>
          </w:p>
        </w:tc>
        <w:tc>
          <w:tcPr>
            <w:tcW w:w="1949" w:type="dxa"/>
            <w:vMerge w:val="restart"/>
          </w:tcPr>
          <w:p w14:paraId="30EB9DE3"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E69FE95" w14:textId="77777777" w:rsidTr="00D56723">
        <w:trPr>
          <w:trHeight w:val="60"/>
        </w:trPr>
        <w:tc>
          <w:tcPr>
            <w:tcW w:w="1001" w:type="dxa"/>
            <w:vMerge/>
          </w:tcPr>
          <w:p w14:paraId="6096BE36" w14:textId="77777777" w:rsidR="00AA2E7E" w:rsidRDefault="00AA2E7E" w:rsidP="0029057E">
            <w:pPr>
              <w:ind w:firstLine="0"/>
              <w:jc w:val="center"/>
              <w:rPr>
                <w:rFonts w:eastAsia="Times New Roman"/>
                <w:sz w:val="24"/>
                <w:szCs w:val="24"/>
                <w:lang w:eastAsia="ru-RU"/>
              </w:rPr>
            </w:pPr>
          </w:p>
        </w:tc>
        <w:tc>
          <w:tcPr>
            <w:tcW w:w="2396" w:type="dxa"/>
            <w:vMerge/>
          </w:tcPr>
          <w:p w14:paraId="120C0BFD" w14:textId="77777777" w:rsidR="00AA2E7E" w:rsidRPr="00C12414" w:rsidRDefault="00AA2E7E" w:rsidP="0029057E">
            <w:pPr>
              <w:ind w:firstLine="0"/>
              <w:jc w:val="left"/>
              <w:rPr>
                <w:rFonts w:eastAsia="Times New Roman"/>
                <w:sz w:val="24"/>
                <w:szCs w:val="24"/>
              </w:rPr>
            </w:pPr>
          </w:p>
        </w:tc>
        <w:tc>
          <w:tcPr>
            <w:tcW w:w="3544" w:type="dxa"/>
          </w:tcPr>
          <w:p w14:paraId="7334B1BD" w14:textId="68E977B6"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7938EC7" w14:textId="5FA27BD9"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Водопровод</w:t>
            </w:r>
          </w:p>
        </w:tc>
        <w:tc>
          <w:tcPr>
            <w:tcW w:w="2407" w:type="dxa"/>
            <w:vMerge/>
          </w:tcPr>
          <w:p w14:paraId="02D95086" w14:textId="77777777" w:rsidR="00AA2E7E" w:rsidRPr="00C12414" w:rsidRDefault="00AA2E7E" w:rsidP="0029057E">
            <w:pPr>
              <w:ind w:firstLine="0"/>
              <w:jc w:val="left"/>
              <w:rPr>
                <w:sz w:val="24"/>
                <w:szCs w:val="24"/>
              </w:rPr>
            </w:pPr>
          </w:p>
        </w:tc>
        <w:tc>
          <w:tcPr>
            <w:tcW w:w="1949" w:type="dxa"/>
            <w:vMerge/>
          </w:tcPr>
          <w:p w14:paraId="65F2CB31" w14:textId="77777777" w:rsidR="00AA2E7E" w:rsidRPr="00C12414" w:rsidRDefault="00AA2E7E" w:rsidP="0029057E">
            <w:pPr>
              <w:ind w:firstLine="0"/>
              <w:jc w:val="left"/>
              <w:rPr>
                <w:rFonts w:eastAsia="Times New Roman"/>
                <w:sz w:val="24"/>
                <w:szCs w:val="24"/>
                <w:lang w:eastAsia="ru-RU"/>
              </w:rPr>
            </w:pPr>
          </w:p>
        </w:tc>
      </w:tr>
      <w:tr w:rsidR="00AA2E7E" w:rsidRPr="00C12414" w14:paraId="3E29DAD1" w14:textId="77777777" w:rsidTr="00D56723">
        <w:trPr>
          <w:trHeight w:val="326"/>
        </w:trPr>
        <w:tc>
          <w:tcPr>
            <w:tcW w:w="1001" w:type="dxa"/>
            <w:vMerge/>
          </w:tcPr>
          <w:p w14:paraId="132999FA" w14:textId="77777777" w:rsidR="00AA2E7E" w:rsidRDefault="00AA2E7E" w:rsidP="0029057E">
            <w:pPr>
              <w:ind w:firstLine="0"/>
              <w:jc w:val="center"/>
              <w:rPr>
                <w:rFonts w:eastAsia="Times New Roman"/>
                <w:sz w:val="24"/>
                <w:szCs w:val="24"/>
                <w:lang w:eastAsia="ru-RU"/>
              </w:rPr>
            </w:pPr>
          </w:p>
        </w:tc>
        <w:tc>
          <w:tcPr>
            <w:tcW w:w="2396" w:type="dxa"/>
            <w:vMerge/>
          </w:tcPr>
          <w:p w14:paraId="3E04D15B" w14:textId="77777777" w:rsidR="00AA2E7E" w:rsidRPr="00C12414" w:rsidRDefault="00AA2E7E" w:rsidP="0029057E">
            <w:pPr>
              <w:ind w:firstLine="0"/>
              <w:jc w:val="left"/>
              <w:rPr>
                <w:rFonts w:eastAsia="Times New Roman"/>
                <w:sz w:val="24"/>
                <w:szCs w:val="24"/>
              </w:rPr>
            </w:pPr>
          </w:p>
        </w:tc>
        <w:tc>
          <w:tcPr>
            <w:tcW w:w="3544" w:type="dxa"/>
          </w:tcPr>
          <w:p w14:paraId="59E0591D" w14:textId="777621E6" w:rsidR="00AA2E7E" w:rsidRDefault="00AA2E7E" w:rsidP="0029057E">
            <w:pPr>
              <w:ind w:firstLine="0"/>
              <w:jc w:val="left"/>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0EC78B33" w14:textId="09FF6E3E"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Подземный</w:t>
            </w:r>
          </w:p>
        </w:tc>
        <w:tc>
          <w:tcPr>
            <w:tcW w:w="2407" w:type="dxa"/>
            <w:vMerge/>
          </w:tcPr>
          <w:p w14:paraId="1833D8F4" w14:textId="77777777" w:rsidR="00AA2E7E" w:rsidRPr="00C12414" w:rsidRDefault="00AA2E7E" w:rsidP="0029057E">
            <w:pPr>
              <w:ind w:firstLine="0"/>
              <w:jc w:val="left"/>
              <w:rPr>
                <w:sz w:val="24"/>
                <w:szCs w:val="24"/>
              </w:rPr>
            </w:pPr>
          </w:p>
        </w:tc>
        <w:tc>
          <w:tcPr>
            <w:tcW w:w="1949" w:type="dxa"/>
            <w:vMerge/>
          </w:tcPr>
          <w:p w14:paraId="1816CFAD" w14:textId="77777777" w:rsidR="00AA2E7E" w:rsidRPr="00C12414" w:rsidRDefault="00AA2E7E" w:rsidP="0029057E">
            <w:pPr>
              <w:ind w:firstLine="0"/>
              <w:jc w:val="left"/>
              <w:rPr>
                <w:rFonts w:eastAsia="Times New Roman"/>
                <w:sz w:val="24"/>
                <w:szCs w:val="24"/>
                <w:lang w:eastAsia="ru-RU"/>
              </w:rPr>
            </w:pPr>
          </w:p>
        </w:tc>
      </w:tr>
      <w:tr w:rsidR="00AA2E7E" w:rsidRPr="00C12414" w14:paraId="58E6B866" w14:textId="77777777" w:rsidTr="00C76118">
        <w:trPr>
          <w:trHeight w:val="584"/>
        </w:trPr>
        <w:tc>
          <w:tcPr>
            <w:tcW w:w="1001" w:type="dxa"/>
            <w:vMerge/>
          </w:tcPr>
          <w:p w14:paraId="6CF7E42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CF8B4AF" w14:textId="77777777" w:rsidR="00AA2E7E" w:rsidRDefault="00AA2E7E" w:rsidP="0029057E">
            <w:pPr>
              <w:ind w:firstLine="0"/>
              <w:jc w:val="left"/>
              <w:rPr>
                <w:rFonts w:eastAsia="Times New Roman"/>
                <w:sz w:val="24"/>
                <w:szCs w:val="24"/>
                <w:lang w:eastAsia="ru-RU"/>
              </w:rPr>
            </w:pPr>
          </w:p>
        </w:tc>
        <w:tc>
          <w:tcPr>
            <w:tcW w:w="3544" w:type="dxa"/>
          </w:tcPr>
          <w:p w14:paraId="6C389BFA" w14:textId="54994139"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2"/>
            </w:r>
            <w:r>
              <w:rPr>
                <w:rFonts w:eastAsia="Times New Roman"/>
                <w:sz w:val="24"/>
                <w:szCs w:val="24"/>
                <w:lang w:eastAsia="ru-RU"/>
              </w:rPr>
              <w:t>, км</w:t>
            </w:r>
          </w:p>
        </w:tc>
        <w:tc>
          <w:tcPr>
            <w:tcW w:w="3263" w:type="dxa"/>
          </w:tcPr>
          <w:p w14:paraId="52C4B025" w14:textId="64D5DAD9" w:rsidR="00AA2E7E" w:rsidRPr="00985318" w:rsidRDefault="00AA2E7E" w:rsidP="00531F7E">
            <w:pPr>
              <w:ind w:firstLine="0"/>
              <w:contextualSpacing/>
              <w:jc w:val="center"/>
              <w:rPr>
                <w:rFonts w:eastAsia="Times New Roman"/>
                <w:sz w:val="24"/>
                <w:szCs w:val="24"/>
              </w:rPr>
            </w:pPr>
            <w:r>
              <w:rPr>
                <w:rFonts w:eastAsia="Times New Roman"/>
                <w:sz w:val="24"/>
                <w:szCs w:val="24"/>
                <w:lang w:eastAsia="ru-RU"/>
              </w:rPr>
              <w:t>4,4</w:t>
            </w:r>
            <w:r w:rsidR="00BC7788">
              <w:rPr>
                <w:rFonts w:eastAsia="Times New Roman"/>
                <w:sz w:val="24"/>
                <w:szCs w:val="24"/>
                <w:lang w:eastAsia="ru-RU"/>
              </w:rPr>
              <w:t>8</w:t>
            </w:r>
          </w:p>
        </w:tc>
        <w:tc>
          <w:tcPr>
            <w:tcW w:w="2407" w:type="dxa"/>
            <w:vMerge/>
          </w:tcPr>
          <w:p w14:paraId="5EA64BB0" w14:textId="77777777" w:rsidR="00AA2E7E" w:rsidRDefault="00AA2E7E" w:rsidP="0029057E">
            <w:pPr>
              <w:ind w:firstLine="0"/>
              <w:contextualSpacing/>
              <w:jc w:val="left"/>
              <w:rPr>
                <w:sz w:val="24"/>
                <w:szCs w:val="24"/>
              </w:rPr>
            </w:pPr>
          </w:p>
        </w:tc>
        <w:tc>
          <w:tcPr>
            <w:tcW w:w="1949" w:type="dxa"/>
            <w:vMerge/>
          </w:tcPr>
          <w:p w14:paraId="2CB28D62" w14:textId="77777777" w:rsidR="00AA2E7E" w:rsidRPr="00C12414" w:rsidRDefault="00AA2E7E" w:rsidP="0029057E">
            <w:pPr>
              <w:ind w:firstLine="0"/>
              <w:jc w:val="left"/>
              <w:rPr>
                <w:rFonts w:eastAsia="Times New Roman"/>
                <w:sz w:val="24"/>
                <w:szCs w:val="24"/>
                <w:lang w:eastAsia="ru-RU"/>
              </w:rPr>
            </w:pPr>
          </w:p>
        </w:tc>
      </w:tr>
      <w:tr w:rsidR="00AA2E7E" w:rsidRPr="00C12414" w14:paraId="622A7BFA" w14:textId="77777777" w:rsidTr="00D56723">
        <w:trPr>
          <w:trHeight w:val="60"/>
        </w:trPr>
        <w:tc>
          <w:tcPr>
            <w:tcW w:w="1001" w:type="dxa"/>
            <w:vMerge/>
          </w:tcPr>
          <w:p w14:paraId="263D0C0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F043740" w14:textId="77777777" w:rsidR="00AA2E7E" w:rsidRDefault="00AA2E7E" w:rsidP="0029057E">
            <w:pPr>
              <w:ind w:firstLine="0"/>
              <w:jc w:val="left"/>
              <w:rPr>
                <w:rFonts w:eastAsia="Times New Roman"/>
                <w:sz w:val="24"/>
                <w:szCs w:val="24"/>
                <w:lang w:eastAsia="ru-RU"/>
              </w:rPr>
            </w:pPr>
          </w:p>
        </w:tc>
        <w:tc>
          <w:tcPr>
            <w:tcW w:w="3544" w:type="dxa"/>
          </w:tcPr>
          <w:p w14:paraId="2FC854A3" w14:textId="50FEB1F4"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363C882" w14:textId="03C4E0B8" w:rsidR="00AA2E7E" w:rsidRPr="00D30F2D" w:rsidRDefault="00AA2E7E" w:rsidP="00531F7E">
            <w:pPr>
              <w:ind w:firstLine="0"/>
              <w:contextualSpacing/>
              <w:jc w:val="center"/>
              <w:rPr>
                <w:sz w:val="24"/>
                <w:szCs w:val="24"/>
              </w:rPr>
            </w:pPr>
            <w:r>
              <w:rPr>
                <w:sz w:val="24"/>
                <w:szCs w:val="24"/>
              </w:rPr>
              <w:t>2045</w:t>
            </w:r>
          </w:p>
        </w:tc>
        <w:tc>
          <w:tcPr>
            <w:tcW w:w="2407" w:type="dxa"/>
            <w:vMerge/>
          </w:tcPr>
          <w:p w14:paraId="160FEE28" w14:textId="77777777" w:rsidR="00AA2E7E" w:rsidRDefault="00AA2E7E" w:rsidP="0029057E">
            <w:pPr>
              <w:ind w:firstLine="0"/>
              <w:contextualSpacing/>
              <w:jc w:val="left"/>
              <w:rPr>
                <w:sz w:val="24"/>
                <w:szCs w:val="24"/>
              </w:rPr>
            </w:pPr>
          </w:p>
        </w:tc>
        <w:tc>
          <w:tcPr>
            <w:tcW w:w="1949" w:type="dxa"/>
            <w:vMerge/>
          </w:tcPr>
          <w:p w14:paraId="7C304095" w14:textId="77777777" w:rsidR="00AA2E7E" w:rsidRPr="00C12414" w:rsidRDefault="00AA2E7E" w:rsidP="0029057E">
            <w:pPr>
              <w:ind w:firstLine="0"/>
              <w:jc w:val="left"/>
              <w:rPr>
                <w:rFonts w:eastAsia="Times New Roman"/>
                <w:sz w:val="24"/>
                <w:szCs w:val="24"/>
                <w:lang w:eastAsia="ru-RU"/>
              </w:rPr>
            </w:pPr>
          </w:p>
        </w:tc>
      </w:tr>
      <w:tr w:rsidR="00AA2E7E" w:rsidRPr="00C12414" w14:paraId="4546F367" w14:textId="77777777" w:rsidTr="00953E39">
        <w:trPr>
          <w:trHeight w:val="135"/>
        </w:trPr>
        <w:tc>
          <w:tcPr>
            <w:tcW w:w="1001" w:type="dxa"/>
            <w:vMerge w:val="restart"/>
          </w:tcPr>
          <w:p w14:paraId="38AA492B" w14:textId="467A677C"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5.</w:t>
            </w:r>
          </w:p>
        </w:tc>
        <w:tc>
          <w:tcPr>
            <w:tcW w:w="2396" w:type="dxa"/>
            <w:vMerge w:val="restart"/>
          </w:tcPr>
          <w:p w14:paraId="77C5CF68" w14:textId="428C08DC" w:rsidR="00AA2E7E" w:rsidRPr="009960E4" w:rsidRDefault="00AA2E7E" w:rsidP="0029057E">
            <w:pPr>
              <w:ind w:firstLine="0"/>
              <w:jc w:val="left"/>
              <w:rPr>
                <w:rFonts w:eastAsia="Times New Roman"/>
                <w:sz w:val="24"/>
                <w:szCs w:val="24"/>
                <w:lang w:eastAsia="ru-RU"/>
              </w:rPr>
            </w:pPr>
            <w:r>
              <w:rPr>
                <w:rFonts w:eastAsia="Times New Roman"/>
                <w:sz w:val="24"/>
                <w:szCs w:val="24"/>
              </w:rPr>
              <w:t>Насосная станция</w:t>
            </w:r>
          </w:p>
        </w:tc>
        <w:tc>
          <w:tcPr>
            <w:tcW w:w="3544" w:type="dxa"/>
          </w:tcPr>
          <w:p w14:paraId="7AB2D259"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93C8D0E" w14:textId="7B26E099"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деревни Ижора. Обеспечение необходимого напора и расхода питьевой воды</w:t>
            </w:r>
          </w:p>
        </w:tc>
        <w:tc>
          <w:tcPr>
            <w:tcW w:w="2407" w:type="dxa"/>
            <w:vMerge w:val="restart"/>
          </w:tcPr>
          <w:p w14:paraId="783CB0A9" w14:textId="54924E07" w:rsidR="00AA2E7E" w:rsidRDefault="00AA2E7E" w:rsidP="0029057E">
            <w:pPr>
              <w:ind w:firstLine="0"/>
              <w:jc w:val="left"/>
              <w:rPr>
                <w:sz w:val="24"/>
                <w:szCs w:val="24"/>
              </w:rPr>
            </w:pPr>
            <w:r>
              <w:rPr>
                <w:sz w:val="24"/>
                <w:szCs w:val="24"/>
              </w:rPr>
              <w:t>Деревня Зайцево</w:t>
            </w:r>
          </w:p>
          <w:p w14:paraId="62FC1B24" w14:textId="29A69F5E" w:rsidR="00AA2E7E" w:rsidRPr="00C12414" w:rsidRDefault="00AA2E7E" w:rsidP="0029057E">
            <w:pPr>
              <w:ind w:firstLine="0"/>
              <w:jc w:val="left"/>
              <w:rPr>
                <w:rFonts w:eastAsia="Times New Roman"/>
                <w:sz w:val="24"/>
                <w:szCs w:val="24"/>
                <w:lang w:eastAsia="ru-RU"/>
              </w:rPr>
            </w:pPr>
            <w:r>
              <w:rPr>
                <w:sz w:val="24"/>
                <w:szCs w:val="24"/>
              </w:rPr>
              <w:t>09:Р1:1</w:t>
            </w:r>
          </w:p>
        </w:tc>
        <w:tc>
          <w:tcPr>
            <w:tcW w:w="1949" w:type="dxa"/>
            <w:vMerge w:val="restart"/>
          </w:tcPr>
          <w:p w14:paraId="7CAA11BC"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23775B73" w14:textId="77777777" w:rsidR="00AA2E7E" w:rsidRDefault="00AA2E7E" w:rsidP="0029057E">
            <w:pPr>
              <w:ind w:firstLine="0"/>
              <w:jc w:val="left"/>
              <w:rPr>
                <w:rFonts w:eastAsia="Times New Roman"/>
                <w:sz w:val="24"/>
                <w:szCs w:val="24"/>
                <w:lang w:eastAsia="ru-RU"/>
              </w:rPr>
            </w:pPr>
          </w:p>
          <w:p w14:paraId="34FC11E3"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AA2E7E" w:rsidRPr="00C12414" w14:paraId="76410FC5" w14:textId="77777777" w:rsidTr="00E45FD7">
        <w:trPr>
          <w:trHeight w:val="125"/>
        </w:trPr>
        <w:tc>
          <w:tcPr>
            <w:tcW w:w="1001" w:type="dxa"/>
            <w:vMerge/>
          </w:tcPr>
          <w:p w14:paraId="1D050432" w14:textId="77777777" w:rsidR="00AA2E7E" w:rsidRDefault="00AA2E7E" w:rsidP="0029057E">
            <w:pPr>
              <w:ind w:firstLine="0"/>
              <w:jc w:val="center"/>
              <w:rPr>
                <w:rFonts w:eastAsia="Times New Roman"/>
                <w:sz w:val="24"/>
                <w:szCs w:val="24"/>
                <w:lang w:eastAsia="ru-RU"/>
              </w:rPr>
            </w:pPr>
          </w:p>
        </w:tc>
        <w:tc>
          <w:tcPr>
            <w:tcW w:w="2396" w:type="dxa"/>
            <w:vMerge/>
          </w:tcPr>
          <w:p w14:paraId="647EB8D2" w14:textId="77777777" w:rsidR="00AA2E7E" w:rsidRDefault="00AA2E7E" w:rsidP="0029057E">
            <w:pPr>
              <w:ind w:firstLine="0"/>
              <w:jc w:val="left"/>
              <w:rPr>
                <w:rFonts w:eastAsia="Times New Roman"/>
                <w:sz w:val="24"/>
                <w:szCs w:val="24"/>
              </w:rPr>
            </w:pPr>
          </w:p>
        </w:tc>
        <w:tc>
          <w:tcPr>
            <w:tcW w:w="3544" w:type="dxa"/>
          </w:tcPr>
          <w:p w14:paraId="6C853524" w14:textId="2B2D596E"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D5492A6" w14:textId="05CCA75B" w:rsidR="00AA2E7E" w:rsidRPr="00C12414" w:rsidRDefault="00AA2E7E" w:rsidP="0029057E">
            <w:pPr>
              <w:ind w:firstLine="0"/>
              <w:jc w:val="left"/>
              <w:rPr>
                <w:rFonts w:eastAsia="Times New Roman"/>
                <w:sz w:val="24"/>
                <w:szCs w:val="24"/>
                <w:lang w:eastAsia="ru-RU"/>
              </w:rPr>
            </w:pPr>
            <w:r>
              <w:rPr>
                <w:rFonts w:eastAsia="Times New Roman"/>
                <w:sz w:val="24"/>
                <w:szCs w:val="24"/>
              </w:rPr>
              <w:t>Насосная станция</w:t>
            </w:r>
          </w:p>
        </w:tc>
        <w:tc>
          <w:tcPr>
            <w:tcW w:w="2407" w:type="dxa"/>
            <w:vMerge/>
          </w:tcPr>
          <w:p w14:paraId="408ACBC9" w14:textId="77777777" w:rsidR="00AA2E7E" w:rsidRDefault="00AA2E7E" w:rsidP="0029057E">
            <w:pPr>
              <w:ind w:firstLine="0"/>
              <w:jc w:val="left"/>
              <w:rPr>
                <w:sz w:val="24"/>
                <w:szCs w:val="24"/>
              </w:rPr>
            </w:pPr>
          </w:p>
        </w:tc>
        <w:tc>
          <w:tcPr>
            <w:tcW w:w="1949" w:type="dxa"/>
            <w:vMerge/>
          </w:tcPr>
          <w:p w14:paraId="27B8C3EC" w14:textId="77777777" w:rsidR="00AA2E7E" w:rsidRDefault="00AA2E7E" w:rsidP="0029057E">
            <w:pPr>
              <w:ind w:firstLine="0"/>
              <w:jc w:val="left"/>
              <w:rPr>
                <w:rFonts w:eastAsia="Times New Roman"/>
                <w:sz w:val="24"/>
                <w:szCs w:val="24"/>
                <w:lang w:eastAsia="ru-RU"/>
              </w:rPr>
            </w:pPr>
          </w:p>
        </w:tc>
      </w:tr>
      <w:tr w:rsidR="00AA2E7E" w:rsidRPr="00C12414" w14:paraId="11B8B27D" w14:textId="77777777" w:rsidTr="00953E39">
        <w:trPr>
          <w:trHeight w:val="60"/>
        </w:trPr>
        <w:tc>
          <w:tcPr>
            <w:tcW w:w="1001" w:type="dxa"/>
            <w:vMerge/>
          </w:tcPr>
          <w:p w14:paraId="4DF48A4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9690FFF" w14:textId="77777777" w:rsidR="00AA2E7E" w:rsidRDefault="00AA2E7E" w:rsidP="0029057E">
            <w:pPr>
              <w:ind w:firstLine="0"/>
              <w:jc w:val="left"/>
              <w:rPr>
                <w:rFonts w:eastAsia="Times New Roman"/>
                <w:sz w:val="24"/>
                <w:szCs w:val="24"/>
                <w:lang w:eastAsia="ru-RU"/>
              </w:rPr>
            </w:pPr>
          </w:p>
        </w:tc>
        <w:tc>
          <w:tcPr>
            <w:tcW w:w="3544" w:type="dxa"/>
          </w:tcPr>
          <w:p w14:paraId="0E977372" w14:textId="24E8149C" w:rsidR="00AA2E7E" w:rsidRDefault="00AA2E7E" w:rsidP="0029057E">
            <w:pPr>
              <w:ind w:firstLine="0"/>
              <w:jc w:val="left"/>
              <w:rPr>
                <w:rFonts w:eastAsia="Times New Roman"/>
                <w:sz w:val="24"/>
                <w:szCs w:val="24"/>
                <w:lang w:eastAsia="ru-RU"/>
              </w:rPr>
            </w:pPr>
            <w:r>
              <w:rPr>
                <w:rFonts w:eastAsia="Times New Roman"/>
                <w:sz w:val="24"/>
                <w:szCs w:val="24"/>
                <w:lang w:eastAsia="ru-RU"/>
              </w:rPr>
              <w:t>Производительность, куб. м/</w:t>
            </w:r>
            <w:proofErr w:type="spellStart"/>
            <w:r>
              <w:rPr>
                <w:rFonts w:eastAsia="Times New Roman"/>
                <w:sz w:val="24"/>
                <w:szCs w:val="24"/>
                <w:lang w:eastAsia="ru-RU"/>
              </w:rPr>
              <w:t>сут</w:t>
            </w:r>
            <w:proofErr w:type="spellEnd"/>
            <w:r>
              <w:rPr>
                <w:rFonts w:eastAsia="Times New Roman"/>
                <w:sz w:val="24"/>
                <w:szCs w:val="24"/>
                <w:lang w:eastAsia="ru-RU"/>
              </w:rPr>
              <w:t>.</w:t>
            </w:r>
          </w:p>
        </w:tc>
        <w:tc>
          <w:tcPr>
            <w:tcW w:w="3263" w:type="dxa"/>
          </w:tcPr>
          <w:p w14:paraId="63348CAB" w14:textId="131DED92" w:rsidR="00AA2E7E" w:rsidRPr="00985318" w:rsidRDefault="00AA2E7E" w:rsidP="00531F7E">
            <w:pPr>
              <w:ind w:firstLine="0"/>
              <w:contextualSpacing/>
              <w:jc w:val="center"/>
              <w:rPr>
                <w:rFonts w:eastAsia="Times New Roman"/>
                <w:sz w:val="24"/>
                <w:szCs w:val="24"/>
              </w:rPr>
            </w:pPr>
            <w:r>
              <w:rPr>
                <w:rFonts w:eastAsia="Times New Roman"/>
                <w:sz w:val="24"/>
                <w:szCs w:val="24"/>
              </w:rPr>
              <w:t>2 400</w:t>
            </w:r>
          </w:p>
        </w:tc>
        <w:tc>
          <w:tcPr>
            <w:tcW w:w="2407" w:type="dxa"/>
            <w:vMerge/>
          </w:tcPr>
          <w:p w14:paraId="7205550F" w14:textId="77777777" w:rsidR="00AA2E7E" w:rsidRDefault="00AA2E7E" w:rsidP="0029057E">
            <w:pPr>
              <w:ind w:firstLine="0"/>
              <w:contextualSpacing/>
              <w:jc w:val="left"/>
              <w:rPr>
                <w:sz w:val="24"/>
                <w:szCs w:val="24"/>
              </w:rPr>
            </w:pPr>
          </w:p>
        </w:tc>
        <w:tc>
          <w:tcPr>
            <w:tcW w:w="1949" w:type="dxa"/>
            <w:vMerge/>
          </w:tcPr>
          <w:p w14:paraId="519D1197" w14:textId="77777777" w:rsidR="00AA2E7E" w:rsidRPr="00C12414" w:rsidRDefault="00AA2E7E" w:rsidP="0029057E">
            <w:pPr>
              <w:ind w:firstLine="0"/>
              <w:jc w:val="left"/>
              <w:rPr>
                <w:rFonts w:eastAsia="Times New Roman"/>
                <w:sz w:val="24"/>
                <w:szCs w:val="24"/>
                <w:lang w:eastAsia="ru-RU"/>
              </w:rPr>
            </w:pPr>
          </w:p>
        </w:tc>
      </w:tr>
      <w:tr w:rsidR="00AA2E7E" w:rsidRPr="00C12414" w14:paraId="6E7426C1" w14:textId="77777777" w:rsidTr="00C76118">
        <w:trPr>
          <w:trHeight w:val="464"/>
        </w:trPr>
        <w:tc>
          <w:tcPr>
            <w:tcW w:w="1001" w:type="dxa"/>
            <w:vMerge/>
          </w:tcPr>
          <w:p w14:paraId="3833F12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BB7AB34" w14:textId="77777777" w:rsidR="00AA2E7E" w:rsidRDefault="00AA2E7E" w:rsidP="0029057E">
            <w:pPr>
              <w:ind w:firstLine="0"/>
              <w:jc w:val="left"/>
              <w:rPr>
                <w:rFonts w:eastAsia="Times New Roman"/>
                <w:sz w:val="24"/>
                <w:szCs w:val="24"/>
                <w:lang w:eastAsia="ru-RU"/>
              </w:rPr>
            </w:pPr>
          </w:p>
        </w:tc>
        <w:tc>
          <w:tcPr>
            <w:tcW w:w="3544" w:type="dxa"/>
          </w:tcPr>
          <w:p w14:paraId="102FC6A8" w14:textId="0C94D6E9"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3E4C991" w14:textId="2553AD75" w:rsidR="00AA2E7E" w:rsidRPr="00D30F2D" w:rsidRDefault="00AA2E7E" w:rsidP="00531F7E">
            <w:pPr>
              <w:ind w:firstLine="0"/>
              <w:contextualSpacing/>
              <w:jc w:val="center"/>
              <w:rPr>
                <w:sz w:val="24"/>
                <w:szCs w:val="24"/>
              </w:rPr>
            </w:pPr>
            <w:r>
              <w:rPr>
                <w:rFonts w:eastAsia="Times New Roman"/>
                <w:sz w:val="24"/>
                <w:szCs w:val="24"/>
              </w:rPr>
              <w:t>2045</w:t>
            </w:r>
          </w:p>
        </w:tc>
        <w:tc>
          <w:tcPr>
            <w:tcW w:w="2407" w:type="dxa"/>
            <w:vMerge/>
          </w:tcPr>
          <w:p w14:paraId="4B156B6F" w14:textId="77777777" w:rsidR="00AA2E7E" w:rsidRDefault="00AA2E7E" w:rsidP="0029057E">
            <w:pPr>
              <w:ind w:firstLine="0"/>
              <w:contextualSpacing/>
              <w:jc w:val="left"/>
              <w:rPr>
                <w:sz w:val="24"/>
                <w:szCs w:val="24"/>
              </w:rPr>
            </w:pPr>
          </w:p>
        </w:tc>
        <w:tc>
          <w:tcPr>
            <w:tcW w:w="1949" w:type="dxa"/>
            <w:vMerge/>
          </w:tcPr>
          <w:p w14:paraId="0FC75E2A" w14:textId="77777777" w:rsidR="00AA2E7E" w:rsidRPr="00C12414" w:rsidRDefault="00AA2E7E" w:rsidP="0029057E">
            <w:pPr>
              <w:ind w:firstLine="0"/>
              <w:jc w:val="left"/>
              <w:rPr>
                <w:rFonts w:eastAsia="Times New Roman"/>
                <w:sz w:val="24"/>
                <w:szCs w:val="24"/>
                <w:lang w:eastAsia="ru-RU"/>
              </w:rPr>
            </w:pPr>
          </w:p>
        </w:tc>
      </w:tr>
      <w:tr w:rsidR="00AA2E7E" w:rsidRPr="00C12414" w14:paraId="270CBB04" w14:textId="77777777" w:rsidTr="007E6186">
        <w:trPr>
          <w:trHeight w:val="418"/>
        </w:trPr>
        <w:tc>
          <w:tcPr>
            <w:tcW w:w="1001" w:type="dxa"/>
            <w:vMerge w:val="restart"/>
          </w:tcPr>
          <w:p w14:paraId="22DA3D8C" w14:textId="57A1006A"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6.</w:t>
            </w:r>
          </w:p>
        </w:tc>
        <w:tc>
          <w:tcPr>
            <w:tcW w:w="2396" w:type="dxa"/>
            <w:vMerge w:val="restart"/>
          </w:tcPr>
          <w:p w14:paraId="2977F9F4" w14:textId="1113F105" w:rsidR="00AA2E7E" w:rsidRPr="009960E4" w:rsidRDefault="00AA2E7E" w:rsidP="0029057E">
            <w:pPr>
              <w:ind w:firstLine="0"/>
              <w:jc w:val="left"/>
              <w:rPr>
                <w:rFonts w:eastAsia="Times New Roman"/>
                <w:sz w:val="24"/>
                <w:szCs w:val="24"/>
                <w:lang w:eastAsia="ru-RU"/>
              </w:rPr>
            </w:pPr>
            <w:r>
              <w:rPr>
                <w:rFonts w:eastAsia="Times New Roman"/>
                <w:sz w:val="24"/>
                <w:szCs w:val="24"/>
              </w:rPr>
              <w:t>Резервуар</w:t>
            </w:r>
          </w:p>
        </w:tc>
        <w:tc>
          <w:tcPr>
            <w:tcW w:w="3544" w:type="dxa"/>
          </w:tcPr>
          <w:p w14:paraId="7ABCD42A"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92436E2"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 xml:space="preserve">деревни Ижора. Обеспечение </w:t>
            </w:r>
            <w:r>
              <w:rPr>
                <w:rFonts w:eastAsia="Times New Roman"/>
                <w:sz w:val="24"/>
                <w:szCs w:val="24"/>
                <w:lang w:eastAsia="ru-RU"/>
              </w:rPr>
              <w:lastRenderedPageBreak/>
              <w:t>необходимого напора и расхода питьевой воды</w:t>
            </w:r>
          </w:p>
        </w:tc>
        <w:tc>
          <w:tcPr>
            <w:tcW w:w="2407" w:type="dxa"/>
            <w:vMerge w:val="restart"/>
          </w:tcPr>
          <w:p w14:paraId="3D5A5E09" w14:textId="77777777" w:rsidR="00AA2E7E" w:rsidRDefault="00AA2E7E" w:rsidP="0029057E">
            <w:pPr>
              <w:ind w:firstLine="0"/>
              <w:jc w:val="left"/>
              <w:rPr>
                <w:sz w:val="24"/>
                <w:szCs w:val="24"/>
              </w:rPr>
            </w:pPr>
            <w:r>
              <w:rPr>
                <w:sz w:val="24"/>
                <w:szCs w:val="24"/>
              </w:rPr>
              <w:lastRenderedPageBreak/>
              <w:t>Деревня Зайцево</w:t>
            </w:r>
          </w:p>
          <w:p w14:paraId="4ED64241" w14:textId="77777777" w:rsidR="00AA2E7E" w:rsidRPr="00C12414" w:rsidRDefault="00AA2E7E" w:rsidP="0029057E">
            <w:pPr>
              <w:ind w:firstLine="0"/>
              <w:jc w:val="left"/>
              <w:rPr>
                <w:rFonts w:eastAsia="Times New Roman"/>
                <w:sz w:val="24"/>
                <w:szCs w:val="24"/>
                <w:lang w:eastAsia="ru-RU"/>
              </w:rPr>
            </w:pPr>
            <w:r>
              <w:rPr>
                <w:sz w:val="24"/>
                <w:szCs w:val="24"/>
              </w:rPr>
              <w:t>09:Р1:1</w:t>
            </w:r>
          </w:p>
        </w:tc>
        <w:tc>
          <w:tcPr>
            <w:tcW w:w="1949" w:type="dxa"/>
            <w:vMerge w:val="restart"/>
          </w:tcPr>
          <w:p w14:paraId="0CB8A04B"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w:t>
            </w:r>
            <w:r>
              <w:rPr>
                <w:rFonts w:eastAsia="Times New Roman"/>
                <w:sz w:val="24"/>
                <w:szCs w:val="24"/>
                <w:lang w:eastAsia="ru-RU"/>
              </w:rPr>
              <w:lastRenderedPageBreak/>
              <w:t xml:space="preserve">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21EA0735" w14:textId="77777777" w:rsidR="00AA2E7E" w:rsidRDefault="00AA2E7E" w:rsidP="0029057E">
            <w:pPr>
              <w:ind w:firstLine="0"/>
              <w:jc w:val="left"/>
              <w:rPr>
                <w:rFonts w:eastAsia="Times New Roman"/>
                <w:sz w:val="24"/>
                <w:szCs w:val="24"/>
                <w:lang w:eastAsia="ru-RU"/>
              </w:rPr>
            </w:pPr>
          </w:p>
          <w:p w14:paraId="2A234B4E"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AA2E7E" w:rsidRPr="00C12414" w14:paraId="30A080EA" w14:textId="77777777" w:rsidTr="00E45FD7">
        <w:trPr>
          <w:trHeight w:val="106"/>
        </w:trPr>
        <w:tc>
          <w:tcPr>
            <w:tcW w:w="1001" w:type="dxa"/>
            <w:vMerge/>
          </w:tcPr>
          <w:p w14:paraId="3B82A913" w14:textId="77777777" w:rsidR="00AA2E7E" w:rsidRDefault="00AA2E7E" w:rsidP="0029057E">
            <w:pPr>
              <w:ind w:firstLine="0"/>
              <w:jc w:val="center"/>
              <w:rPr>
                <w:rFonts w:eastAsia="Times New Roman"/>
                <w:sz w:val="24"/>
                <w:szCs w:val="24"/>
                <w:lang w:eastAsia="ru-RU"/>
              </w:rPr>
            </w:pPr>
          </w:p>
        </w:tc>
        <w:tc>
          <w:tcPr>
            <w:tcW w:w="2396" w:type="dxa"/>
            <w:vMerge/>
          </w:tcPr>
          <w:p w14:paraId="1E9D0FBA" w14:textId="77777777" w:rsidR="00AA2E7E" w:rsidRDefault="00AA2E7E" w:rsidP="0029057E">
            <w:pPr>
              <w:ind w:firstLine="0"/>
              <w:jc w:val="left"/>
              <w:rPr>
                <w:rFonts w:eastAsia="Times New Roman"/>
                <w:sz w:val="24"/>
                <w:szCs w:val="24"/>
              </w:rPr>
            </w:pPr>
          </w:p>
        </w:tc>
        <w:tc>
          <w:tcPr>
            <w:tcW w:w="3544" w:type="dxa"/>
          </w:tcPr>
          <w:p w14:paraId="0A711389" w14:textId="571C890F"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F0734C1" w14:textId="6C73200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Резервуар чистой воды</w:t>
            </w:r>
          </w:p>
        </w:tc>
        <w:tc>
          <w:tcPr>
            <w:tcW w:w="2407" w:type="dxa"/>
            <w:vMerge/>
          </w:tcPr>
          <w:p w14:paraId="427F9C9E" w14:textId="77777777" w:rsidR="00AA2E7E" w:rsidRDefault="00AA2E7E" w:rsidP="0029057E">
            <w:pPr>
              <w:ind w:firstLine="0"/>
              <w:jc w:val="left"/>
              <w:rPr>
                <w:sz w:val="24"/>
                <w:szCs w:val="24"/>
              </w:rPr>
            </w:pPr>
          </w:p>
        </w:tc>
        <w:tc>
          <w:tcPr>
            <w:tcW w:w="1949" w:type="dxa"/>
            <w:vMerge/>
          </w:tcPr>
          <w:p w14:paraId="34A81E55" w14:textId="77777777" w:rsidR="00AA2E7E" w:rsidRDefault="00AA2E7E" w:rsidP="0029057E">
            <w:pPr>
              <w:ind w:firstLine="0"/>
              <w:jc w:val="left"/>
              <w:rPr>
                <w:rFonts w:eastAsia="Times New Roman"/>
                <w:sz w:val="24"/>
                <w:szCs w:val="24"/>
                <w:lang w:eastAsia="ru-RU"/>
              </w:rPr>
            </w:pPr>
          </w:p>
        </w:tc>
      </w:tr>
      <w:tr w:rsidR="00AA2E7E" w:rsidRPr="00C12414" w14:paraId="644B36D5" w14:textId="77777777" w:rsidTr="00341706">
        <w:trPr>
          <w:trHeight w:val="60"/>
        </w:trPr>
        <w:tc>
          <w:tcPr>
            <w:tcW w:w="1001" w:type="dxa"/>
            <w:vMerge/>
          </w:tcPr>
          <w:p w14:paraId="2E6F4D7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EFB8CDE" w14:textId="77777777" w:rsidR="00AA2E7E" w:rsidRDefault="00AA2E7E" w:rsidP="0029057E">
            <w:pPr>
              <w:ind w:firstLine="0"/>
              <w:jc w:val="left"/>
              <w:rPr>
                <w:rFonts w:eastAsia="Times New Roman"/>
                <w:sz w:val="24"/>
                <w:szCs w:val="24"/>
                <w:lang w:eastAsia="ru-RU"/>
              </w:rPr>
            </w:pPr>
          </w:p>
        </w:tc>
        <w:tc>
          <w:tcPr>
            <w:tcW w:w="3544" w:type="dxa"/>
          </w:tcPr>
          <w:p w14:paraId="13581B29"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Объем резервуара, куб. м</w:t>
            </w:r>
          </w:p>
        </w:tc>
        <w:tc>
          <w:tcPr>
            <w:tcW w:w="3263" w:type="dxa"/>
          </w:tcPr>
          <w:p w14:paraId="3616A6C6" w14:textId="77777777" w:rsidR="00AA2E7E" w:rsidRPr="00985318" w:rsidRDefault="00AA2E7E" w:rsidP="00242719">
            <w:pPr>
              <w:ind w:firstLine="0"/>
              <w:contextualSpacing/>
              <w:jc w:val="center"/>
              <w:rPr>
                <w:rFonts w:eastAsia="Times New Roman"/>
                <w:sz w:val="24"/>
                <w:szCs w:val="24"/>
              </w:rPr>
            </w:pPr>
            <w:r>
              <w:rPr>
                <w:rFonts w:eastAsia="Times New Roman"/>
                <w:sz w:val="24"/>
                <w:szCs w:val="24"/>
                <w:lang w:eastAsia="ru-RU"/>
              </w:rPr>
              <w:t>750</w:t>
            </w:r>
          </w:p>
        </w:tc>
        <w:tc>
          <w:tcPr>
            <w:tcW w:w="2407" w:type="dxa"/>
            <w:vMerge/>
          </w:tcPr>
          <w:p w14:paraId="1E08BA38" w14:textId="77777777" w:rsidR="00AA2E7E" w:rsidRDefault="00AA2E7E" w:rsidP="0029057E">
            <w:pPr>
              <w:ind w:firstLine="0"/>
              <w:contextualSpacing/>
              <w:jc w:val="left"/>
              <w:rPr>
                <w:sz w:val="24"/>
                <w:szCs w:val="24"/>
              </w:rPr>
            </w:pPr>
          </w:p>
        </w:tc>
        <w:tc>
          <w:tcPr>
            <w:tcW w:w="1949" w:type="dxa"/>
            <w:vMerge/>
          </w:tcPr>
          <w:p w14:paraId="4FDCCA56" w14:textId="77777777" w:rsidR="00AA2E7E" w:rsidRPr="00C12414" w:rsidRDefault="00AA2E7E" w:rsidP="0029057E">
            <w:pPr>
              <w:ind w:firstLine="0"/>
              <w:jc w:val="left"/>
              <w:rPr>
                <w:rFonts w:eastAsia="Times New Roman"/>
                <w:sz w:val="24"/>
                <w:szCs w:val="24"/>
                <w:lang w:eastAsia="ru-RU"/>
              </w:rPr>
            </w:pPr>
          </w:p>
        </w:tc>
      </w:tr>
      <w:tr w:rsidR="00AA2E7E" w:rsidRPr="00C12414" w14:paraId="1C9A55E8" w14:textId="77777777" w:rsidTr="007E6186">
        <w:trPr>
          <w:trHeight w:val="464"/>
        </w:trPr>
        <w:tc>
          <w:tcPr>
            <w:tcW w:w="1001" w:type="dxa"/>
            <w:vMerge/>
          </w:tcPr>
          <w:p w14:paraId="3483714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19E94B4" w14:textId="77777777" w:rsidR="00AA2E7E" w:rsidRDefault="00AA2E7E" w:rsidP="0029057E">
            <w:pPr>
              <w:ind w:firstLine="0"/>
              <w:jc w:val="left"/>
              <w:rPr>
                <w:rFonts w:eastAsia="Times New Roman"/>
                <w:sz w:val="24"/>
                <w:szCs w:val="24"/>
                <w:lang w:eastAsia="ru-RU"/>
              </w:rPr>
            </w:pPr>
          </w:p>
        </w:tc>
        <w:tc>
          <w:tcPr>
            <w:tcW w:w="3544" w:type="dxa"/>
          </w:tcPr>
          <w:p w14:paraId="2BBB8F4A" w14:textId="3AFB54B0"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574D1D0" w14:textId="54E2B9D3"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7DA200C9" w14:textId="77777777" w:rsidR="00AA2E7E" w:rsidRDefault="00AA2E7E" w:rsidP="0029057E">
            <w:pPr>
              <w:ind w:firstLine="0"/>
              <w:contextualSpacing/>
              <w:jc w:val="left"/>
              <w:rPr>
                <w:sz w:val="24"/>
                <w:szCs w:val="24"/>
              </w:rPr>
            </w:pPr>
          </w:p>
        </w:tc>
        <w:tc>
          <w:tcPr>
            <w:tcW w:w="1949" w:type="dxa"/>
            <w:vMerge/>
          </w:tcPr>
          <w:p w14:paraId="4B051242" w14:textId="77777777" w:rsidR="00AA2E7E" w:rsidRPr="00C12414" w:rsidRDefault="00AA2E7E" w:rsidP="0029057E">
            <w:pPr>
              <w:ind w:firstLine="0"/>
              <w:jc w:val="left"/>
              <w:rPr>
                <w:rFonts w:eastAsia="Times New Roman"/>
                <w:sz w:val="24"/>
                <w:szCs w:val="24"/>
                <w:lang w:eastAsia="ru-RU"/>
              </w:rPr>
            </w:pPr>
          </w:p>
        </w:tc>
      </w:tr>
      <w:tr w:rsidR="00AA2E7E" w:rsidRPr="00C12414" w14:paraId="34317E28" w14:textId="77777777" w:rsidTr="00C76118">
        <w:trPr>
          <w:trHeight w:val="418"/>
        </w:trPr>
        <w:tc>
          <w:tcPr>
            <w:tcW w:w="1001" w:type="dxa"/>
            <w:vMerge w:val="restart"/>
          </w:tcPr>
          <w:p w14:paraId="66904045" w14:textId="65EC30B2"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5.7.</w:t>
            </w:r>
          </w:p>
        </w:tc>
        <w:tc>
          <w:tcPr>
            <w:tcW w:w="2396" w:type="dxa"/>
            <w:vMerge w:val="restart"/>
          </w:tcPr>
          <w:p w14:paraId="46FE824A" w14:textId="77777777" w:rsidR="00AA2E7E" w:rsidRPr="009960E4" w:rsidRDefault="00AA2E7E" w:rsidP="0029057E">
            <w:pPr>
              <w:ind w:firstLine="0"/>
              <w:jc w:val="left"/>
              <w:rPr>
                <w:rFonts w:eastAsia="Times New Roman"/>
                <w:sz w:val="24"/>
                <w:szCs w:val="24"/>
                <w:lang w:eastAsia="ru-RU"/>
              </w:rPr>
            </w:pPr>
            <w:r w:rsidRPr="00C12414">
              <w:rPr>
                <w:rFonts w:eastAsia="Times New Roman"/>
                <w:sz w:val="24"/>
                <w:szCs w:val="24"/>
              </w:rPr>
              <w:t>Водопровод</w:t>
            </w:r>
          </w:p>
        </w:tc>
        <w:tc>
          <w:tcPr>
            <w:tcW w:w="3544" w:type="dxa"/>
          </w:tcPr>
          <w:p w14:paraId="2CD927F3"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1DE71AB" w14:textId="565B6C97" w:rsidR="00AA2E7E" w:rsidRPr="00F55A7D" w:rsidRDefault="00AA2E7E" w:rsidP="0029057E">
            <w:pPr>
              <w:ind w:firstLine="0"/>
              <w:jc w:val="left"/>
              <w:rPr>
                <w:rFonts w:eastAsia="Times New Roman"/>
                <w:sz w:val="24"/>
                <w:szCs w:val="24"/>
                <w:lang w:eastAsia="ru-RU"/>
              </w:rPr>
            </w:pPr>
            <w:r w:rsidRPr="006C4D3B">
              <w:rPr>
                <w:rFonts w:eastAsia="Times New Roman"/>
                <w:sz w:val="24"/>
                <w:szCs w:val="24"/>
                <w:lang w:eastAsia="ru-RU"/>
              </w:rPr>
              <w:t>Обеспечение водоснабжения деревни Ижора. Транспортировка питьевой воды до абонентов</w:t>
            </w:r>
          </w:p>
        </w:tc>
        <w:tc>
          <w:tcPr>
            <w:tcW w:w="2407" w:type="dxa"/>
            <w:vMerge w:val="restart"/>
          </w:tcPr>
          <w:p w14:paraId="6DBB5F2C" w14:textId="77777777" w:rsidR="00AA2E7E" w:rsidRPr="00C12414" w:rsidRDefault="00AA2E7E" w:rsidP="0029057E">
            <w:pPr>
              <w:ind w:firstLine="0"/>
              <w:jc w:val="left"/>
              <w:rPr>
                <w:rFonts w:eastAsia="Times New Roman"/>
                <w:sz w:val="24"/>
                <w:szCs w:val="24"/>
                <w:lang w:eastAsia="ru-RU"/>
              </w:rPr>
            </w:pPr>
            <w:r w:rsidRPr="00C12414">
              <w:rPr>
                <w:sz w:val="24"/>
                <w:szCs w:val="24"/>
              </w:rPr>
              <w:t>-</w:t>
            </w:r>
          </w:p>
        </w:tc>
        <w:tc>
          <w:tcPr>
            <w:tcW w:w="1949" w:type="dxa"/>
            <w:vMerge w:val="restart"/>
          </w:tcPr>
          <w:p w14:paraId="483F01B6"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896C95B" w14:textId="77777777" w:rsidTr="00E867C3">
        <w:trPr>
          <w:trHeight w:val="135"/>
        </w:trPr>
        <w:tc>
          <w:tcPr>
            <w:tcW w:w="1001" w:type="dxa"/>
            <w:vMerge/>
          </w:tcPr>
          <w:p w14:paraId="2AF7DC7E" w14:textId="77777777" w:rsidR="00AA2E7E" w:rsidRDefault="00AA2E7E" w:rsidP="0029057E">
            <w:pPr>
              <w:ind w:firstLine="0"/>
              <w:jc w:val="center"/>
              <w:rPr>
                <w:rFonts w:eastAsia="Times New Roman"/>
                <w:sz w:val="24"/>
                <w:szCs w:val="24"/>
                <w:lang w:eastAsia="ru-RU"/>
              </w:rPr>
            </w:pPr>
          </w:p>
        </w:tc>
        <w:tc>
          <w:tcPr>
            <w:tcW w:w="2396" w:type="dxa"/>
            <w:vMerge/>
          </w:tcPr>
          <w:p w14:paraId="01D29230" w14:textId="77777777" w:rsidR="00AA2E7E" w:rsidRPr="00C12414" w:rsidRDefault="00AA2E7E" w:rsidP="0029057E">
            <w:pPr>
              <w:ind w:firstLine="0"/>
              <w:jc w:val="left"/>
              <w:rPr>
                <w:rFonts w:eastAsia="Times New Roman"/>
                <w:sz w:val="24"/>
                <w:szCs w:val="24"/>
              </w:rPr>
            </w:pPr>
          </w:p>
        </w:tc>
        <w:tc>
          <w:tcPr>
            <w:tcW w:w="3544" w:type="dxa"/>
          </w:tcPr>
          <w:p w14:paraId="063EE8B3" w14:textId="540F08C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671C36B" w14:textId="5FCFC1CF" w:rsidR="00AA2E7E" w:rsidRPr="006C4D3B" w:rsidRDefault="00AA2E7E" w:rsidP="0029057E">
            <w:pPr>
              <w:ind w:firstLine="0"/>
              <w:jc w:val="left"/>
              <w:rPr>
                <w:rFonts w:eastAsia="Times New Roman"/>
                <w:sz w:val="24"/>
                <w:szCs w:val="24"/>
                <w:lang w:eastAsia="ru-RU"/>
              </w:rPr>
            </w:pPr>
            <w:r>
              <w:rPr>
                <w:rFonts w:eastAsia="Times New Roman"/>
                <w:sz w:val="24"/>
                <w:szCs w:val="24"/>
                <w:lang w:eastAsia="ru-RU"/>
              </w:rPr>
              <w:t>Водопровод</w:t>
            </w:r>
          </w:p>
        </w:tc>
        <w:tc>
          <w:tcPr>
            <w:tcW w:w="2407" w:type="dxa"/>
            <w:vMerge/>
          </w:tcPr>
          <w:p w14:paraId="4562A6AB" w14:textId="77777777" w:rsidR="00AA2E7E" w:rsidRPr="00C12414" w:rsidRDefault="00AA2E7E" w:rsidP="0029057E">
            <w:pPr>
              <w:ind w:firstLine="0"/>
              <w:jc w:val="left"/>
              <w:rPr>
                <w:sz w:val="24"/>
                <w:szCs w:val="24"/>
              </w:rPr>
            </w:pPr>
          </w:p>
        </w:tc>
        <w:tc>
          <w:tcPr>
            <w:tcW w:w="1949" w:type="dxa"/>
            <w:vMerge/>
          </w:tcPr>
          <w:p w14:paraId="74A0D19F" w14:textId="77777777" w:rsidR="00AA2E7E" w:rsidRPr="00C12414" w:rsidRDefault="00AA2E7E" w:rsidP="0029057E">
            <w:pPr>
              <w:ind w:firstLine="0"/>
              <w:jc w:val="left"/>
              <w:rPr>
                <w:rFonts w:eastAsia="Times New Roman"/>
                <w:sz w:val="24"/>
                <w:szCs w:val="24"/>
                <w:lang w:eastAsia="ru-RU"/>
              </w:rPr>
            </w:pPr>
          </w:p>
        </w:tc>
      </w:tr>
      <w:tr w:rsidR="00AA2E7E" w:rsidRPr="00C12414" w14:paraId="339F53CD" w14:textId="77777777" w:rsidTr="00C76118">
        <w:trPr>
          <w:trHeight w:val="418"/>
        </w:trPr>
        <w:tc>
          <w:tcPr>
            <w:tcW w:w="1001" w:type="dxa"/>
            <w:vMerge/>
          </w:tcPr>
          <w:p w14:paraId="4D1C502D" w14:textId="77777777" w:rsidR="00AA2E7E" w:rsidRDefault="00AA2E7E" w:rsidP="0029057E">
            <w:pPr>
              <w:ind w:firstLine="0"/>
              <w:jc w:val="center"/>
              <w:rPr>
                <w:rFonts w:eastAsia="Times New Roman"/>
                <w:sz w:val="24"/>
                <w:szCs w:val="24"/>
                <w:lang w:eastAsia="ru-RU"/>
              </w:rPr>
            </w:pPr>
          </w:p>
        </w:tc>
        <w:tc>
          <w:tcPr>
            <w:tcW w:w="2396" w:type="dxa"/>
            <w:vMerge/>
          </w:tcPr>
          <w:p w14:paraId="523C9B00" w14:textId="77777777" w:rsidR="00AA2E7E" w:rsidRPr="00C12414" w:rsidRDefault="00AA2E7E" w:rsidP="0029057E">
            <w:pPr>
              <w:ind w:firstLine="0"/>
              <w:jc w:val="left"/>
              <w:rPr>
                <w:rFonts w:eastAsia="Times New Roman"/>
                <w:sz w:val="24"/>
                <w:szCs w:val="24"/>
              </w:rPr>
            </w:pPr>
          </w:p>
        </w:tc>
        <w:tc>
          <w:tcPr>
            <w:tcW w:w="3544" w:type="dxa"/>
          </w:tcPr>
          <w:p w14:paraId="7A1321DE" w14:textId="404AF90B" w:rsidR="00AA2E7E" w:rsidRDefault="00AA2E7E" w:rsidP="0029057E">
            <w:pPr>
              <w:ind w:firstLine="0"/>
              <w:jc w:val="left"/>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4B073DCE" w14:textId="1740E27B" w:rsidR="00AA2E7E" w:rsidRPr="006C4D3B" w:rsidRDefault="00AA2E7E" w:rsidP="0029057E">
            <w:pPr>
              <w:ind w:firstLine="0"/>
              <w:jc w:val="left"/>
              <w:rPr>
                <w:rFonts w:eastAsia="Times New Roman"/>
                <w:sz w:val="24"/>
                <w:szCs w:val="24"/>
                <w:lang w:eastAsia="ru-RU"/>
              </w:rPr>
            </w:pPr>
            <w:r>
              <w:rPr>
                <w:rFonts w:eastAsia="Times New Roman"/>
                <w:sz w:val="24"/>
                <w:szCs w:val="24"/>
                <w:lang w:eastAsia="ru-RU"/>
              </w:rPr>
              <w:t>Подземный</w:t>
            </w:r>
          </w:p>
        </w:tc>
        <w:tc>
          <w:tcPr>
            <w:tcW w:w="2407" w:type="dxa"/>
            <w:vMerge/>
          </w:tcPr>
          <w:p w14:paraId="6FDAE0EC" w14:textId="77777777" w:rsidR="00AA2E7E" w:rsidRPr="00C12414" w:rsidRDefault="00AA2E7E" w:rsidP="0029057E">
            <w:pPr>
              <w:ind w:firstLine="0"/>
              <w:jc w:val="left"/>
              <w:rPr>
                <w:sz w:val="24"/>
                <w:szCs w:val="24"/>
              </w:rPr>
            </w:pPr>
          </w:p>
        </w:tc>
        <w:tc>
          <w:tcPr>
            <w:tcW w:w="1949" w:type="dxa"/>
            <w:vMerge/>
          </w:tcPr>
          <w:p w14:paraId="3AF3BCD0" w14:textId="77777777" w:rsidR="00AA2E7E" w:rsidRPr="00C12414" w:rsidRDefault="00AA2E7E" w:rsidP="0029057E">
            <w:pPr>
              <w:ind w:firstLine="0"/>
              <w:jc w:val="left"/>
              <w:rPr>
                <w:rFonts w:eastAsia="Times New Roman"/>
                <w:sz w:val="24"/>
                <w:szCs w:val="24"/>
                <w:lang w:eastAsia="ru-RU"/>
              </w:rPr>
            </w:pPr>
          </w:p>
        </w:tc>
      </w:tr>
      <w:tr w:rsidR="00AA2E7E" w:rsidRPr="00C12414" w14:paraId="5009D746" w14:textId="77777777" w:rsidTr="00C76118">
        <w:trPr>
          <w:trHeight w:val="584"/>
        </w:trPr>
        <w:tc>
          <w:tcPr>
            <w:tcW w:w="1001" w:type="dxa"/>
            <w:vMerge/>
          </w:tcPr>
          <w:p w14:paraId="69C1929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222287D" w14:textId="77777777" w:rsidR="00AA2E7E" w:rsidRDefault="00AA2E7E" w:rsidP="0029057E">
            <w:pPr>
              <w:ind w:firstLine="0"/>
              <w:jc w:val="left"/>
              <w:rPr>
                <w:rFonts w:eastAsia="Times New Roman"/>
                <w:sz w:val="24"/>
                <w:szCs w:val="24"/>
                <w:lang w:eastAsia="ru-RU"/>
              </w:rPr>
            </w:pPr>
          </w:p>
        </w:tc>
        <w:tc>
          <w:tcPr>
            <w:tcW w:w="3544" w:type="dxa"/>
          </w:tcPr>
          <w:p w14:paraId="337817A1" w14:textId="0800B570"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3"/>
            </w:r>
            <w:r>
              <w:rPr>
                <w:rFonts w:eastAsia="Times New Roman"/>
                <w:sz w:val="24"/>
                <w:szCs w:val="24"/>
                <w:lang w:eastAsia="ru-RU"/>
              </w:rPr>
              <w:t>, км</w:t>
            </w:r>
          </w:p>
        </w:tc>
        <w:tc>
          <w:tcPr>
            <w:tcW w:w="3263" w:type="dxa"/>
          </w:tcPr>
          <w:p w14:paraId="212F5BA0" w14:textId="4FB97E07" w:rsidR="00AA2E7E" w:rsidRPr="00985318" w:rsidRDefault="00AA2E7E" w:rsidP="00242719">
            <w:pPr>
              <w:ind w:firstLine="0"/>
              <w:contextualSpacing/>
              <w:jc w:val="center"/>
              <w:rPr>
                <w:rFonts w:eastAsia="Times New Roman"/>
                <w:sz w:val="24"/>
                <w:szCs w:val="24"/>
              </w:rPr>
            </w:pPr>
            <w:r>
              <w:rPr>
                <w:rFonts w:eastAsia="Times New Roman"/>
                <w:sz w:val="24"/>
                <w:szCs w:val="24"/>
                <w:lang w:eastAsia="ru-RU"/>
              </w:rPr>
              <w:t>1,57</w:t>
            </w:r>
          </w:p>
        </w:tc>
        <w:tc>
          <w:tcPr>
            <w:tcW w:w="2407" w:type="dxa"/>
            <w:vMerge/>
          </w:tcPr>
          <w:p w14:paraId="30DABE53" w14:textId="77777777" w:rsidR="00AA2E7E" w:rsidRDefault="00AA2E7E" w:rsidP="0029057E">
            <w:pPr>
              <w:ind w:firstLine="0"/>
              <w:contextualSpacing/>
              <w:jc w:val="left"/>
              <w:rPr>
                <w:sz w:val="24"/>
                <w:szCs w:val="24"/>
              </w:rPr>
            </w:pPr>
          </w:p>
        </w:tc>
        <w:tc>
          <w:tcPr>
            <w:tcW w:w="1949" w:type="dxa"/>
            <w:vMerge/>
          </w:tcPr>
          <w:p w14:paraId="52C44EA4" w14:textId="77777777" w:rsidR="00AA2E7E" w:rsidRPr="00C12414" w:rsidRDefault="00AA2E7E" w:rsidP="0029057E">
            <w:pPr>
              <w:ind w:firstLine="0"/>
              <w:jc w:val="left"/>
              <w:rPr>
                <w:rFonts w:eastAsia="Times New Roman"/>
                <w:sz w:val="24"/>
                <w:szCs w:val="24"/>
                <w:lang w:eastAsia="ru-RU"/>
              </w:rPr>
            </w:pPr>
          </w:p>
        </w:tc>
      </w:tr>
      <w:tr w:rsidR="00AA2E7E" w:rsidRPr="00C12414" w14:paraId="7D118B01" w14:textId="77777777" w:rsidTr="009D2718">
        <w:trPr>
          <w:trHeight w:val="60"/>
        </w:trPr>
        <w:tc>
          <w:tcPr>
            <w:tcW w:w="1001" w:type="dxa"/>
            <w:vMerge/>
          </w:tcPr>
          <w:p w14:paraId="24946F4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D7D97E9" w14:textId="77777777" w:rsidR="00AA2E7E" w:rsidRDefault="00AA2E7E" w:rsidP="0029057E">
            <w:pPr>
              <w:ind w:firstLine="0"/>
              <w:jc w:val="left"/>
              <w:rPr>
                <w:rFonts w:eastAsia="Times New Roman"/>
                <w:sz w:val="24"/>
                <w:szCs w:val="24"/>
                <w:lang w:eastAsia="ru-RU"/>
              </w:rPr>
            </w:pPr>
          </w:p>
        </w:tc>
        <w:tc>
          <w:tcPr>
            <w:tcW w:w="3544" w:type="dxa"/>
          </w:tcPr>
          <w:p w14:paraId="0639AA6D" w14:textId="0ABE93B1"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D4BD6E9" w14:textId="1B8712C4"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11809525" w14:textId="77777777" w:rsidR="00AA2E7E" w:rsidRDefault="00AA2E7E" w:rsidP="0029057E">
            <w:pPr>
              <w:ind w:firstLine="0"/>
              <w:contextualSpacing/>
              <w:jc w:val="left"/>
              <w:rPr>
                <w:sz w:val="24"/>
                <w:szCs w:val="24"/>
              </w:rPr>
            </w:pPr>
          </w:p>
        </w:tc>
        <w:tc>
          <w:tcPr>
            <w:tcW w:w="1949" w:type="dxa"/>
            <w:vMerge/>
          </w:tcPr>
          <w:p w14:paraId="0CE66085" w14:textId="77777777" w:rsidR="00AA2E7E" w:rsidRPr="00C12414" w:rsidRDefault="00AA2E7E" w:rsidP="0029057E">
            <w:pPr>
              <w:ind w:firstLine="0"/>
              <w:jc w:val="left"/>
              <w:rPr>
                <w:rFonts w:eastAsia="Times New Roman"/>
                <w:sz w:val="24"/>
                <w:szCs w:val="24"/>
                <w:lang w:eastAsia="ru-RU"/>
              </w:rPr>
            </w:pPr>
          </w:p>
        </w:tc>
      </w:tr>
      <w:tr w:rsidR="00AA2E7E" w:rsidRPr="00C12414" w14:paraId="74D069C1" w14:textId="77777777" w:rsidTr="00C76118">
        <w:trPr>
          <w:trHeight w:val="418"/>
        </w:trPr>
        <w:tc>
          <w:tcPr>
            <w:tcW w:w="1001" w:type="dxa"/>
            <w:vMerge w:val="restart"/>
          </w:tcPr>
          <w:p w14:paraId="4D4FF34E" w14:textId="100FF8B2"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5.8.</w:t>
            </w:r>
          </w:p>
        </w:tc>
        <w:tc>
          <w:tcPr>
            <w:tcW w:w="2396" w:type="dxa"/>
            <w:vMerge w:val="restart"/>
          </w:tcPr>
          <w:p w14:paraId="0F35E855" w14:textId="77777777" w:rsidR="00AA2E7E" w:rsidRPr="009960E4" w:rsidRDefault="00AA2E7E" w:rsidP="0029057E">
            <w:pPr>
              <w:ind w:firstLine="0"/>
              <w:jc w:val="left"/>
              <w:rPr>
                <w:rFonts w:eastAsia="Times New Roman"/>
                <w:sz w:val="24"/>
                <w:szCs w:val="24"/>
                <w:lang w:eastAsia="ru-RU"/>
              </w:rPr>
            </w:pPr>
            <w:r w:rsidRPr="00C12414">
              <w:rPr>
                <w:rFonts w:eastAsia="Times New Roman"/>
                <w:sz w:val="24"/>
                <w:szCs w:val="24"/>
              </w:rPr>
              <w:t>Водопровод</w:t>
            </w:r>
          </w:p>
        </w:tc>
        <w:tc>
          <w:tcPr>
            <w:tcW w:w="3544" w:type="dxa"/>
          </w:tcPr>
          <w:p w14:paraId="221EB50F"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F14D26D" w14:textId="3439D1AE"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водоснабжения</w:t>
            </w:r>
            <w:r>
              <w:rPr>
                <w:rFonts w:eastAsia="Times New Roman"/>
                <w:sz w:val="24"/>
                <w:szCs w:val="24"/>
                <w:lang w:eastAsia="ru-RU"/>
              </w:rPr>
              <w:t xml:space="preserve"> деревни Зайцево, деревни Дони и поселка при </w:t>
            </w:r>
            <w:r>
              <w:rPr>
                <w:rFonts w:eastAsia="Times New Roman"/>
                <w:sz w:val="24"/>
                <w:szCs w:val="24"/>
                <w:lang w:eastAsia="ru-RU"/>
              </w:rPr>
              <w:lastRenderedPageBreak/>
              <w:t>железнодорожной станции Верево. Транспортировка питьевой воды до абонентов</w:t>
            </w:r>
          </w:p>
        </w:tc>
        <w:tc>
          <w:tcPr>
            <w:tcW w:w="2407" w:type="dxa"/>
            <w:vMerge w:val="restart"/>
          </w:tcPr>
          <w:p w14:paraId="2CD94823" w14:textId="77777777" w:rsidR="00AA2E7E" w:rsidRPr="00C12414" w:rsidRDefault="00AA2E7E" w:rsidP="0029057E">
            <w:pPr>
              <w:ind w:firstLine="0"/>
              <w:jc w:val="left"/>
              <w:rPr>
                <w:rFonts w:eastAsia="Times New Roman"/>
                <w:sz w:val="24"/>
                <w:szCs w:val="24"/>
                <w:lang w:eastAsia="ru-RU"/>
              </w:rPr>
            </w:pPr>
            <w:r w:rsidRPr="00C12414">
              <w:rPr>
                <w:sz w:val="24"/>
                <w:szCs w:val="24"/>
              </w:rPr>
              <w:lastRenderedPageBreak/>
              <w:t>-</w:t>
            </w:r>
          </w:p>
        </w:tc>
        <w:tc>
          <w:tcPr>
            <w:tcW w:w="1949" w:type="dxa"/>
            <w:vMerge w:val="restart"/>
          </w:tcPr>
          <w:p w14:paraId="26B12475"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79884EF1" w14:textId="77777777" w:rsidTr="00485836">
        <w:trPr>
          <w:trHeight w:val="141"/>
        </w:trPr>
        <w:tc>
          <w:tcPr>
            <w:tcW w:w="1001" w:type="dxa"/>
            <w:vMerge/>
          </w:tcPr>
          <w:p w14:paraId="2635789C" w14:textId="77777777" w:rsidR="00AA2E7E" w:rsidRDefault="00AA2E7E" w:rsidP="0029057E">
            <w:pPr>
              <w:ind w:firstLine="0"/>
              <w:jc w:val="center"/>
              <w:rPr>
                <w:rFonts w:eastAsia="Times New Roman"/>
                <w:sz w:val="24"/>
                <w:szCs w:val="24"/>
                <w:lang w:eastAsia="ru-RU"/>
              </w:rPr>
            </w:pPr>
          </w:p>
        </w:tc>
        <w:tc>
          <w:tcPr>
            <w:tcW w:w="2396" w:type="dxa"/>
            <w:vMerge/>
          </w:tcPr>
          <w:p w14:paraId="6C60B61C" w14:textId="77777777" w:rsidR="00AA2E7E" w:rsidRPr="00C12414" w:rsidRDefault="00AA2E7E" w:rsidP="0029057E">
            <w:pPr>
              <w:ind w:firstLine="0"/>
              <w:jc w:val="left"/>
              <w:rPr>
                <w:rFonts w:eastAsia="Times New Roman"/>
                <w:sz w:val="24"/>
                <w:szCs w:val="24"/>
              </w:rPr>
            </w:pPr>
          </w:p>
        </w:tc>
        <w:tc>
          <w:tcPr>
            <w:tcW w:w="3544" w:type="dxa"/>
          </w:tcPr>
          <w:p w14:paraId="55374E46" w14:textId="10821303"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5C2C83E" w14:textId="69200A44"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Водопровод</w:t>
            </w:r>
          </w:p>
        </w:tc>
        <w:tc>
          <w:tcPr>
            <w:tcW w:w="2407" w:type="dxa"/>
            <w:vMerge/>
          </w:tcPr>
          <w:p w14:paraId="5C88D32E" w14:textId="77777777" w:rsidR="00AA2E7E" w:rsidRPr="00C12414" w:rsidRDefault="00AA2E7E" w:rsidP="0029057E">
            <w:pPr>
              <w:ind w:firstLine="0"/>
              <w:jc w:val="left"/>
              <w:rPr>
                <w:sz w:val="24"/>
                <w:szCs w:val="24"/>
              </w:rPr>
            </w:pPr>
          </w:p>
        </w:tc>
        <w:tc>
          <w:tcPr>
            <w:tcW w:w="1949" w:type="dxa"/>
            <w:vMerge/>
          </w:tcPr>
          <w:p w14:paraId="081A71B1" w14:textId="77777777" w:rsidR="00AA2E7E" w:rsidRPr="00C12414" w:rsidRDefault="00AA2E7E" w:rsidP="0029057E">
            <w:pPr>
              <w:ind w:firstLine="0"/>
              <w:jc w:val="left"/>
              <w:rPr>
                <w:rFonts w:eastAsia="Times New Roman"/>
                <w:sz w:val="24"/>
                <w:szCs w:val="24"/>
                <w:lang w:eastAsia="ru-RU"/>
              </w:rPr>
            </w:pPr>
          </w:p>
        </w:tc>
      </w:tr>
      <w:tr w:rsidR="00AA2E7E" w:rsidRPr="00C12414" w14:paraId="404D5C0E" w14:textId="77777777" w:rsidTr="00C76118">
        <w:trPr>
          <w:trHeight w:val="418"/>
        </w:trPr>
        <w:tc>
          <w:tcPr>
            <w:tcW w:w="1001" w:type="dxa"/>
            <w:vMerge/>
          </w:tcPr>
          <w:p w14:paraId="67291F9F" w14:textId="77777777" w:rsidR="00AA2E7E" w:rsidRDefault="00AA2E7E" w:rsidP="0029057E">
            <w:pPr>
              <w:ind w:firstLine="0"/>
              <w:jc w:val="center"/>
              <w:rPr>
                <w:rFonts w:eastAsia="Times New Roman"/>
                <w:sz w:val="24"/>
                <w:szCs w:val="24"/>
                <w:lang w:eastAsia="ru-RU"/>
              </w:rPr>
            </w:pPr>
          </w:p>
        </w:tc>
        <w:tc>
          <w:tcPr>
            <w:tcW w:w="2396" w:type="dxa"/>
            <w:vMerge/>
          </w:tcPr>
          <w:p w14:paraId="2FAF0A9A" w14:textId="77777777" w:rsidR="00AA2E7E" w:rsidRPr="00C12414" w:rsidRDefault="00AA2E7E" w:rsidP="0029057E">
            <w:pPr>
              <w:ind w:firstLine="0"/>
              <w:jc w:val="left"/>
              <w:rPr>
                <w:rFonts w:eastAsia="Times New Roman"/>
                <w:sz w:val="24"/>
                <w:szCs w:val="24"/>
              </w:rPr>
            </w:pPr>
          </w:p>
        </w:tc>
        <w:tc>
          <w:tcPr>
            <w:tcW w:w="3544" w:type="dxa"/>
          </w:tcPr>
          <w:p w14:paraId="693688BD" w14:textId="0D36CB0B" w:rsidR="00AA2E7E" w:rsidRDefault="00AA2E7E" w:rsidP="0029057E">
            <w:pPr>
              <w:ind w:firstLine="0"/>
              <w:jc w:val="left"/>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6C28AFD8" w14:textId="0A180D89"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Подземный</w:t>
            </w:r>
          </w:p>
        </w:tc>
        <w:tc>
          <w:tcPr>
            <w:tcW w:w="2407" w:type="dxa"/>
            <w:vMerge/>
          </w:tcPr>
          <w:p w14:paraId="6FEEF4F7" w14:textId="77777777" w:rsidR="00AA2E7E" w:rsidRPr="00C12414" w:rsidRDefault="00AA2E7E" w:rsidP="0029057E">
            <w:pPr>
              <w:ind w:firstLine="0"/>
              <w:jc w:val="left"/>
              <w:rPr>
                <w:sz w:val="24"/>
                <w:szCs w:val="24"/>
              </w:rPr>
            </w:pPr>
          </w:p>
        </w:tc>
        <w:tc>
          <w:tcPr>
            <w:tcW w:w="1949" w:type="dxa"/>
            <w:vMerge/>
          </w:tcPr>
          <w:p w14:paraId="3D389F8B" w14:textId="77777777" w:rsidR="00AA2E7E" w:rsidRPr="00C12414" w:rsidRDefault="00AA2E7E" w:rsidP="0029057E">
            <w:pPr>
              <w:ind w:firstLine="0"/>
              <w:jc w:val="left"/>
              <w:rPr>
                <w:rFonts w:eastAsia="Times New Roman"/>
                <w:sz w:val="24"/>
                <w:szCs w:val="24"/>
                <w:lang w:eastAsia="ru-RU"/>
              </w:rPr>
            </w:pPr>
          </w:p>
        </w:tc>
      </w:tr>
      <w:tr w:rsidR="00AA2E7E" w:rsidRPr="00C12414" w14:paraId="393FC082" w14:textId="77777777" w:rsidTr="00C76118">
        <w:trPr>
          <w:trHeight w:val="584"/>
        </w:trPr>
        <w:tc>
          <w:tcPr>
            <w:tcW w:w="1001" w:type="dxa"/>
            <w:vMerge/>
          </w:tcPr>
          <w:p w14:paraId="7A75F55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A52F27D" w14:textId="77777777" w:rsidR="00AA2E7E" w:rsidRDefault="00AA2E7E" w:rsidP="0029057E">
            <w:pPr>
              <w:ind w:firstLine="0"/>
              <w:jc w:val="left"/>
              <w:rPr>
                <w:rFonts w:eastAsia="Times New Roman"/>
                <w:sz w:val="24"/>
                <w:szCs w:val="24"/>
                <w:lang w:eastAsia="ru-RU"/>
              </w:rPr>
            </w:pPr>
          </w:p>
        </w:tc>
        <w:tc>
          <w:tcPr>
            <w:tcW w:w="3544" w:type="dxa"/>
          </w:tcPr>
          <w:p w14:paraId="7B2D6911" w14:textId="08E9252E"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4"/>
            </w:r>
            <w:r>
              <w:rPr>
                <w:rFonts w:eastAsia="Times New Roman"/>
                <w:sz w:val="24"/>
                <w:szCs w:val="24"/>
                <w:lang w:eastAsia="ru-RU"/>
              </w:rPr>
              <w:t>, км</w:t>
            </w:r>
          </w:p>
        </w:tc>
        <w:tc>
          <w:tcPr>
            <w:tcW w:w="3263" w:type="dxa"/>
          </w:tcPr>
          <w:p w14:paraId="1824B234" w14:textId="643292AB" w:rsidR="00AA2E7E" w:rsidRPr="00985318" w:rsidRDefault="00AA2E7E" w:rsidP="00242719">
            <w:pPr>
              <w:ind w:firstLine="0"/>
              <w:contextualSpacing/>
              <w:jc w:val="center"/>
              <w:rPr>
                <w:rFonts w:eastAsia="Times New Roman"/>
                <w:sz w:val="24"/>
                <w:szCs w:val="24"/>
              </w:rPr>
            </w:pPr>
            <w:r>
              <w:rPr>
                <w:rFonts w:eastAsia="Times New Roman"/>
                <w:sz w:val="24"/>
                <w:szCs w:val="24"/>
                <w:lang w:eastAsia="ru-RU"/>
              </w:rPr>
              <w:t>2,28</w:t>
            </w:r>
          </w:p>
        </w:tc>
        <w:tc>
          <w:tcPr>
            <w:tcW w:w="2407" w:type="dxa"/>
            <w:vMerge/>
          </w:tcPr>
          <w:p w14:paraId="52D546A3" w14:textId="77777777" w:rsidR="00AA2E7E" w:rsidRDefault="00AA2E7E" w:rsidP="0029057E">
            <w:pPr>
              <w:ind w:firstLine="0"/>
              <w:contextualSpacing/>
              <w:jc w:val="left"/>
              <w:rPr>
                <w:sz w:val="24"/>
                <w:szCs w:val="24"/>
              </w:rPr>
            </w:pPr>
          </w:p>
        </w:tc>
        <w:tc>
          <w:tcPr>
            <w:tcW w:w="1949" w:type="dxa"/>
            <w:vMerge/>
          </w:tcPr>
          <w:p w14:paraId="5B03BB92" w14:textId="77777777" w:rsidR="00AA2E7E" w:rsidRPr="00C12414" w:rsidRDefault="00AA2E7E" w:rsidP="0029057E">
            <w:pPr>
              <w:ind w:firstLine="0"/>
              <w:jc w:val="left"/>
              <w:rPr>
                <w:rFonts w:eastAsia="Times New Roman"/>
                <w:sz w:val="24"/>
                <w:szCs w:val="24"/>
                <w:lang w:eastAsia="ru-RU"/>
              </w:rPr>
            </w:pPr>
          </w:p>
        </w:tc>
      </w:tr>
      <w:tr w:rsidR="00AA2E7E" w:rsidRPr="00C12414" w14:paraId="37938AA4" w14:textId="77777777" w:rsidTr="00485836">
        <w:trPr>
          <w:trHeight w:val="60"/>
        </w:trPr>
        <w:tc>
          <w:tcPr>
            <w:tcW w:w="1001" w:type="dxa"/>
            <w:vMerge/>
          </w:tcPr>
          <w:p w14:paraId="5DC9075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42BF685" w14:textId="77777777" w:rsidR="00AA2E7E" w:rsidRDefault="00AA2E7E" w:rsidP="0029057E">
            <w:pPr>
              <w:ind w:firstLine="0"/>
              <w:jc w:val="left"/>
              <w:rPr>
                <w:rFonts w:eastAsia="Times New Roman"/>
                <w:sz w:val="24"/>
                <w:szCs w:val="24"/>
                <w:lang w:eastAsia="ru-RU"/>
              </w:rPr>
            </w:pPr>
          </w:p>
        </w:tc>
        <w:tc>
          <w:tcPr>
            <w:tcW w:w="3544" w:type="dxa"/>
          </w:tcPr>
          <w:p w14:paraId="259CF23B" w14:textId="361F2246"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10597D4" w14:textId="42E1EBE9"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1E9E640E" w14:textId="77777777" w:rsidR="00AA2E7E" w:rsidRDefault="00AA2E7E" w:rsidP="0029057E">
            <w:pPr>
              <w:ind w:firstLine="0"/>
              <w:contextualSpacing/>
              <w:jc w:val="left"/>
              <w:rPr>
                <w:sz w:val="24"/>
                <w:szCs w:val="24"/>
              </w:rPr>
            </w:pPr>
          </w:p>
        </w:tc>
        <w:tc>
          <w:tcPr>
            <w:tcW w:w="1949" w:type="dxa"/>
            <w:vMerge/>
          </w:tcPr>
          <w:p w14:paraId="3D711DDD" w14:textId="77777777" w:rsidR="00AA2E7E" w:rsidRPr="00C12414" w:rsidRDefault="00AA2E7E" w:rsidP="0029057E">
            <w:pPr>
              <w:ind w:firstLine="0"/>
              <w:jc w:val="left"/>
              <w:rPr>
                <w:rFonts w:eastAsia="Times New Roman"/>
                <w:sz w:val="24"/>
                <w:szCs w:val="24"/>
                <w:lang w:eastAsia="ru-RU"/>
              </w:rPr>
            </w:pPr>
          </w:p>
        </w:tc>
      </w:tr>
      <w:tr w:rsidR="00AA2E7E" w:rsidRPr="00C12414" w14:paraId="76B913FC" w14:textId="77777777" w:rsidTr="007E6186">
        <w:trPr>
          <w:trHeight w:val="418"/>
        </w:trPr>
        <w:tc>
          <w:tcPr>
            <w:tcW w:w="1001" w:type="dxa"/>
            <w:vMerge w:val="restart"/>
          </w:tcPr>
          <w:p w14:paraId="2B994421" w14:textId="70EEFACB"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9.</w:t>
            </w:r>
          </w:p>
        </w:tc>
        <w:tc>
          <w:tcPr>
            <w:tcW w:w="2396" w:type="dxa"/>
            <w:vMerge w:val="restart"/>
          </w:tcPr>
          <w:p w14:paraId="31D7733E" w14:textId="77777777" w:rsidR="00AA2E7E" w:rsidRPr="00B64389" w:rsidRDefault="00AA2E7E" w:rsidP="0029057E">
            <w:pPr>
              <w:ind w:firstLine="0"/>
              <w:jc w:val="left"/>
              <w:rPr>
                <w:rFonts w:eastAsia="Times New Roman"/>
                <w:sz w:val="24"/>
                <w:szCs w:val="24"/>
                <w:lang w:val="en-US" w:eastAsia="ru-RU"/>
              </w:rPr>
            </w:pPr>
            <w:r w:rsidRPr="00C12414">
              <w:rPr>
                <w:rFonts w:eastAsia="Times New Roman"/>
                <w:sz w:val="24"/>
                <w:szCs w:val="24"/>
              </w:rPr>
              <w:t>Водопровод</w:t>
            </w:r>
          </w:p>
        </w:tc>
        <w:tc>
          <w:tcPr>
            <w:tcW w:w="3544" w:type="dxa"/>
          </w:tcPr>
          <w:p w14:paraId="316CCF6A"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65DF0B2" w14:textId="77777777" w:rsidR="00AA2E7E" w:rsidRPr="00F55A7D" w:rsidRDefault="00AA2E7E" w:rsidP="0029057E">
            <w:pPr>
              <w:ind w:firstLine="0"/>
              <w:jc w:val="left"/>
              <w:rPr>
                <w:rFonts w:eastAsia="Times New Roman"/>
                <w:sz w:val="24"/>
                <w:szCs w:val="24"/>
                <w:lang w:eastAsia="ru-RU"/>
              </w:rPr>
            </w:pPr>
            <w:r w:rsidRPr="007020CF">
              <w:rPr>
                <w:rFonts w:eastAsia="Times New Roman"/>
                <w:sz w:val="24"/>
                <w:szCs w:val="24"/>
                <w:lang w:eastAsia="ru-RU"/>
              </w:rPr>
              <w:t xml:space="preserve">Обеспечение водоснабжения деревни Малое Верево и деревни </w:t>
            </w:r>
            <w:proofErr w:type="spellStart"/>
            <w:r w:rsidRPr="007020CF">
              <w:rPr>
                <w:rFonts w:eastAsia="Times New Roman"/>
                <w:sz w:val="24"/>
                <w:szCs w:val="24"/>
                <w:lang w:eastAsia="ru-RU"/>
              </w:rPr>
              <w:t>Вайялово</w:t>
            </w:r>
            <w:proofErr w:type="spellEnd"/>
            <w:r w:rsidRPr="007020CF">
              <w:rPr>
                <w:rFonts w:eastAsia="Times New Roman"/>
                <w:sz w:val="24"/>
                <w:szCs w:val="24"/>
                <w:lang w:eastAsia="ru-RU"/>
              </w:rPr>
              <w:t>. Транспортировка питьевой воды до абонентов</w:t>
            </w:r>
          </w:p>
        </w:tc>
        <w:tc>
          <w:tcPr>
            <w:tcW w:w="2407" w:type="dxa"/>
            <w:vMerge w:val="restart"/>
          </w:tcPr>
          <w:p w14:paraId="4CE7B8AD" w14:textId="77777777" w:rsidR="00AA2E7E" w:rsidRPr="00C12414" w:rsidRDefault="00AA2E7E" w:rsidP="0029057E">
            <w:pPr>
              <w:ind w:firstLine="0"/>
              <w:jc w:val="left"/>
              <w:rPr>
                <w:rFonts w:eastAsia="Times New Roman"/>
                <w:sz w:val="24"/>
                <w:szCs w:val="24"/>
                <w:lang w:eastAsia="ru-RU"/>
              </w:rPr>
            </w:pPr>
            <w:r w:rsidRPr="00C12414">
              <w:rPr>
                <w:sz w:val="24"/>
                <w:szCs w:val="24"/>
              </w:rPr>
              <w:t>-</w:t>
            </w:r>
          </w:p>
        </w:tc>
        <w:tc>
          <w:tcPr>
            <w:tcW w:w="1949" w:type="dxa"/>
            <w:vMerge w:val="restart"/>
          </w:tcPr>
          <w:p w14:paraId="70A4A0C8"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0F5FF6AB" w14:textId="77777777" w:rsidTr="007E6186">
        <w:trPr>
          <w:trHeight w:val="60"/>
        </w:trPr>
        <w:tc>
          <w:tcPr>
            <w:tcW w:w="1001" w:type="dxa"/>
            <w:vMerge/>
          </w:tcPr>
          <w:p w14:paraId="3540AA27" w14:textId="77777777" w:rsidR="00AA2E7E" w:rsidRDefault="00AA2E7E" w:rsidP="0029057E">
            <w:pPr>
              <w:ind w:firstLine="0"/>
              <w:jc w:val="center"/>
              <w:rPr>
                <w:rFonts w:eastAsia="Times New Roman"/>
                <w:sz w:val="24"/>
                <w:szCs w:val="24"/>
                <w:lang w:eastAsia="ru-RU"/>
              </w:rPr>
            </w:pPr>
          </w:p>
        </w:tc>
        <w:tc>
          <w:tcPr>
            <w:tcW w:w="2396" w:type="dxa"/>
            <w:vMerge/>
          </w:tcPr>
          <w:p w14:paraId="0CCC5A89" w14:textId="77777777" w:rsidR="00AA2E7E" w:rsidRPr="00C12414" w:rsidRDefault="00AA2E7E" w:rsidP="0029057E">
            <w:pPr>
              <w:ind w:firstLine="0"/>
              <w:jc w:val="left"/>
              <w:rPr>
                <w:rFonts w:eastAsia="Times New Roman"/>
                <w:sz w:val="24"/>
                <w:szCs w:val="24"/>
              </w:rPr>
            </w:pPr>
          </w:p>
        </w:tc>
        <w:tc>
          <w:tcPr>
            <w:tcW w:w="3544" w:type="dxa"/>
          </w:tcPr>
          <w:p w14:paraId="16B9EE5F" w14:textId="77777777" w:rsidR="00AA2E7E" w:rsidRPr="003D3A87"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5FA799E" w14:textId="77777777" w:rsidR="00AA2E7E" w:rsidRPr="007020CF" w:rsidRDefault="00AA2E7E" w:rsidP="0029057E">
            <w:pPr>
              <w:ind w:firstLine="0"/>
              <w:jc w:val="left"/>
              <w:rPr>
                <w:rFonts w:eastAsia="Times New Roman"/>
                <w:sz w:val="24"/>
                <w:szCs w:val="24"/>
                <w:lang w:eastAsia="ru-RU"/>
              </w:rPr>
            </w:pPr>
            <w:r>
              <w:rPr>
                <w:rFonts w:eastAsia="Times New Roman"/>
                <w:sz w:val="24"/>
                <w:szCs w:val="24"/>
                <w:lang w:eastAsia="ru-RU"/>
              </w:rPr>
              <w:t>Водопровод</w:t>
            </w:r>
          </w:p>
        </w:tc>
        <w:tc>
          <w:tcPr>
            <w:tcW w:w="2407" w:type="dxa"/>
            <w:vMerge/>
          </w:tcPr>
          <w:p w14:paraId="25188AB3" w14:textId="77777777" w:rsidR="00AA2E7E" w:rsidRPr="00C12414" w:rsidRDefault="00AA2E7E" w:rsidP="0029057E">
            <w:pPr>
              <w:ind w:firstLine="0"/>
              <w:jc w:val="left"/>
              <w:rPr>
                <w:sz w:val="24"/>
                <w:szCs w:val="24"/>
              </w:rPr>
            </w:pPr>
          </w:p>
        </w:tc>
        <w:tc>
          <w:tcPr>
            <w:tcW w:w="1949" w:type="dxa"/>
            <w:vMerge/>
          </w:tcPr>
          <w:p w14:paraId="398DC8DF" w14:textId="77777777" w:rsidR="00AA2E7E" w:rsidRPr="00C12414" w:rsidRDefault="00AA2E7E" w:rsidP="0029057E">
            <w:pPr>
              <w:ind w:firstLine="0"/>
              <w:jc w:val="left"/>
              <w:rPr>
                <w:rFonts w:eastAsia="Times New Roman"/>
                <w:sz w:val="24"/>
                <w:szCs w:val="24"/>
                <w:lang w:eastAsia="ru-RU"/>
              </w:rPr>
            </w:pPr>
          </w:p>
        </w:tc>
      </w:tr>
      <w:tr w:rsidR="00AA2E7E" w:rsidRPr="00C12414" w14:paraId="76EB5E36" w14:textId="77777777" w:rsidTr="007E6186">
        <w:trPr>
          <w:trHeight w:val="60"/>
        </w:trPr>
        <w:tc>
          <w:tcPr>
            <w:tcW w:w="1001" w:type="dxa"/>
            <w:vMerge/>
          </w:tcPr>
          <w:p w14:paraId="6F86C7EC" w14:textId="77777777" w:rsidR="00AA2E7E" w:rsidRDefault="00AA2E7E" w:rsidP="0029057E">
            <w:pPr>
              <w:ind w:firstLine="0"/>
              <w:jc w:val="center"/>
              <w:rPr>
                <w:rFonts w:eastAsia="Times New Roman"/>
                <w:sz w:val="24"/>
                <w:szCs w:val="24"/>
                <w:lang w:eastAsia="ru-RU"/>
              </w:rPr>
            </w:pPr>
          </w:p>
        </w:tc>
        <w:tc>
          <w:tcPr>
            <w:tcW w:w="2396" w:type="dxa"/>
            <w:vMerge/>
          </w:tcPr>
          <w:p w14:paraId="20B0A5B8" w14:textId="77777777" w:rsidR="00AA2E7E" w:rsidRPr="00C12414" w:rsidRDefault="00AA2E7E" w:rsidP="0029057E">
            <w:pPr>
              <w:ind w:firstLine="0"/>
              <w:jc w:val="left"/>
              <w:rPr>
                <w:rFonts w:eastAsia="Times New Roman"/>
                <w:sz w:val="24"/>
                <w:szCs w:val="24"/>
              </w:rPr>
            </w:pPr>
          </w:p>
        </w:tc>
        <w:tc>
          <w:tcPr>
            <w:tcW w:w="3544" w:type="dxa"/>
          </w:tcPr>
          <w:p w14:paraId="33D2366C" w14:textId="77777777" w:rsidR="00AA2E7E" w:rsidRDefault="00AA2E7E" w:rsidP="0029057E">
            <w:pPr>
              <w:ind w:firstLine="0"/>
              <w:jc w:val="left"/>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227E9804"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Подземный</w:t>
            </w:r>
          </w:p>
        </w:tc>
        <w:tc>
          <w:tcPr>
            <w:tcW w:w="2407" w:type="dxa"/>
            <w:vMerge/>
          </w:tcPr>
          <w:p w14:paraId="6D9A8F91" w14:textId="77777777" w:rsidR="00AA2E7E" w:rsidRPr="00C12414" w:rsidRDefault="00AA2E7E" w:rsidP="0029057E">
            <w:pPr>
              <w:ind w:firstLine="0"/>
              <w:jc w:val="left"/>
              <w:rPr>
                <w:sz w:val="24"/>
                <w:szCs w:val="24"/>
              </w:rPr>
            </w:pPr>
          </w:p>
        </w:tc>
        <w:tc>
          <w:tcPr>
            <w:tcW w:w="1949" w:type="dxa"/>
            <w:vMerge/>
          </w:tcPr>
          <w:p w14:paraId="5D829DC4" w14:textId="77777777" w:rsidR="00AA2E7E" w:rsidRPr="00C12414" w:rsidRDefault="00AA2E7E" w:rsidP="0029057E">
            <w:pPr>
              <w:ind w:firstLine="0"/>
              <w:jc w:val="left"/>
              <w:rPr>
                <w:rFonts w:eastAsia="Times New Roman"/>
                <w:sz w:val="24"/>
                <w:szCs w:val="24"/>
                <w:lang w:eastAsia="ru-RU"/>
              </w:rPr>
            </w:pPr>
          </w:p>
        </w:tc>
      </w:tr>
      <w:tr w:rsidR="00AA2E7E" w:rsidRPr="00C12414" w14:paraId="4CF07E35" w14:textId="77777777" w:rsidTr="007E6186">
        <w:trPr>
          <w:trHeight w:val="60"/>
        </w:trPr>
        <w:tc>
          <w:tcPr>
            <w:tcW w:w="1001" w:type="dxa"/>
            <w:vMerge/>
          </w:tcPr>
          <w:p w14:paraId="3E8A410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8EE0D8C" w14:textId="77777777" w:rsidR="00AA2E7E" w:rsidRDefault="00AA2E7E" w:rsidP="0029057E">
            <w:pPr>
              <w:ind w:firstLine="0"/>
              <w:jc w:val="left"/>
              <w:rPr>
                <w:rFonts w:eastAsia="Times New Roman"/>
                <w:sz w:val="24"/>
                <w:szCs w:val="24"/>
                <w:lang w:eastAsia="ru-RU"/>
              </w:rPr>
            </w:pPr>
          </w:p>
        </w:tc>
        <w:tc>
          <w:tcPr>
            <w:tcW w:w="3544" w:type="dxa"/>
          </w:tcPr>
          <w:p w14:paraId="3F8AA9CC"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5"/>
            </w:r>
            <w:r>
              <w:rPr>
                <w:rFonts w:eastAsia="Times New Roman"/>
                <w:sz w:val="24"/>
                <w:szCs w:val="24"/>
                <w:lang w:eastAsia="ru-RU"/>
              </w:rPr>
              <w:t>, км</w:t>
            </w:r>
          </w:p>
        </w:tc>
        <w:tc>
          <w:tcPr>
            <w:tcW w:w="3263" w:type="dxa"/>
          </w:tcPr>
          <w:p w14:paraId="45A0CD34" w14:textId="55350014" w:rsidR="00AA2E7E" w:rsidRPr="00985318" w:rsidRDefault="00AA2E7E" w:rsidP="00242719">
            <w:pPr>
              <w:ind w:firstLine="0"/>
              <w:contextualSpacing/>
              <w:jc w:val="center"/>
              <w:rPr>
                <w:rFonts w:eastAsia="Times New Roman"/>
                <w:sz w:val="24"/>
                <w:szCs w:val="24"/>
              </w:rPr>
            </w:pPr>
            <w:r>
              <w:rPr>
                <w:rFonts w:eastAsia="Times New Roman"/>
                <w:sz w:val="24"/>
                <w:szCs w:val="24"/>
              </w:rPr>
              <w:t>1,60</w:t>
            </w:r>
          </w:p>
        </w:tc>
        <w:tc>
          <w:tcPr>
            <w:tcW w:w="2407" w:type="dxa"/>
            <w:vMerge/>
          </w:tcPr>
          <w:p w14:paraId="44ED126A" w14:textId="77777777" w:rsidR="00AA2E7E" w:rsidRDefault="00AA2E7E" w:rsidP="0029057E">
            <w:pPr>
              <w:ind w:firstLine="0"/>
              <w:contextualSpacing/>
              <w:jc w:val="left"/>
              <w:rPr>
                <w:sz w:val="24"/>
                <w:szCs w:val="24"/>
              </w:rPr>
            </w:pPr>
          </w:p>
        </w:tc>
        <w:tc>
          <w:tcPr>
            <w:tcW w:w="1949" w:type="dxa"/>
            <w:vMerge/>
          </w:tcPr>
          <w:p w14:paraId="55E85422" w14:textId="77777777" w:rsidR="00AA2E7E" w:rsidRPr="00C12414" w:rsidRDefault="00AA2E7E" w:rsidP="0029057E">
            <w:pPr>
              <w:ind w:firstLine="0"/>
              <w:jc w:val="left"/>
              <w:rPr>
                <w:rFonts w:eastAsia="Times New Roman"/>
                <w:sz w:val="24"/>
                <w:szCs w:val="24"/>
                <w:lang w:eastAsia="ru-RU"/>
              </w:rPr>
            </w:pPr>
          </w:p>
        </w:tc>
      </w:tr>
      <w:tr w:rsidR="00AA2E7E" w:rsidRPr="00C12414" w14:paraId="174B4E37" w14:textId="77777777" w:rsidTr="007E6186">
        <w:trPr>
          <w:trHeight w:val="60"/>
        </w:trPr>
        <w:tc>
          <w:tcPr>
            <w:tcW w:w="1001" w:type="dxa"/>
            <w:vMerge/>
          </w:tcPr>
          <w:p w14:paraId="412699A3"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0E0C8A7" w14:textId="77777777" w:rsidR="00AA2E7E" w:rsidRDefault="00AA2E7E" w:rsidP="0029057E">
            <w:pPr>
              <w:ind w:firstLine="0"/>
              <w:jc w:val="left"/>
              <w:rPr>
                <w:rFonts w:eastAsia="Times New Roman"/>
                <w:sz w:val="24"/>
                <w:szCs w:val="24"/>
                <w:lang w:eastAsia="ru-RU"/>
              </w:rPr>
            </w:pPr>
          </w:p>
        </w:tc>
        <w:tc>
          <w:tcPr>
            <w:tcW w:w="3544" w:type="dxa"/>
          </w:tcPr>
          <w:p w14:paraId="4A7E5841"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C0C882F" w14:textId="77777777" w:rsidR="00AA2E7E" w:rsidRPr="00D30F2D" w:rsidRDefault="00AA2E7E" w:rsidP="00242719">
            <w:pPr>
              <w:ind w:firstLine="0"/>
              <w:contextualSpacing/>
              <w:jc w:val="center"/>
              <w:rPr>
                <w:sz w:val="24"/>
                <w:szCs w:val="24"/>
              </w:rPr>
            </w:pPr>
            <w:r>
              <w:rPr>
                <w:sz w:val="24"/>
                <w:szCs w:val="24"/>
              </w:rPr>
              <w:t>2045</w:t>
            </w:r>
          </w:p>
        </w:tc>
        <w:tc>
          <w:tcPr>
            <w:tcW w:w="2407" w:type="dxa"/>
            <w:vMerge/>
          </w:tcPr>
          <w:p w14:paraId="37D15ED2" w14:textId="77777777" w:rsidR="00AA2E7E" w:rsidRDefault="00AA2E7E" w:rsidP="0029057E">
            <w:pPr>
              <w:ind w:firstLine="0"/>
              <w:contextualSpacing/>
              <w:jc w:val="left"/>
              <w:rPr>
                <w:sz w:val="24"/>
                <w:szCs w:val="24"/>
              </w:rPr>
            </w:pPr>
          </w:p>
        </w:tc>
        <w:tc>
          <w:tcPr>
            <w:tcW w:w="1949" w:type="dxa"/>
            <w:vMerge/>
          </w:tcPr>
          <w:p w14:paraId="762F7FEB" w14:textId="77777777" w:rsidR="00AA2E7E" w:rsidRPr="00C12414" w:rsidRDefault="00AA2E7E" w:rsidP="0029057E">
            <w:pPr>
              <w:ind w:firstLine="0"/>
              <w:jc w:val="left"/>
              <w:rPr>
                <w:rFonts w:eastAsia="Times New Roman"/>
                <w:sz w:val="24"/>
                <w:szCs w:val="24"/>
                <w:lang w:eastAsia="ru-RU"/>
              </w:rPr>
            </w:pPr>
          </w:p>
        </w:tc>
      </w:tr>
      <w:tr w:rsidR="00AA2E7E" w:rsidRPr="00C12414" w14:paraId="0244CDA1" w14:textId="77777777" w:rsidTr="0077165C">
        <w:trPr>
          <w:trHeight w:val="46"/>
        </w:trPr>
        <w:tc>
          <w:tcPr>
            <w:tcW w:w="1001" w:type="dxa"/>
            <w:shd w:val="clear" w:color="auto" w:fill="auto"/>
          </w:tcPr>
          <w:p w14:paraId="03AB56DF" w14:textId="3B5DDE20"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p>
        </w:tc>
        <w:tc>
          <w:tcPr>
            <w:tcW w:w="13559" w:type="dxa"/>
            <w:gridSpan w:val="5"/>
          </w:tcPr>
          <w:p w14:paraId="5F305A03" w14:textId="4D1FADB9"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Вид объектов: объекты </w:t>
            </w:r>
            <w:r w:rsidR="00C230E1">
              <w:rPr>
                <w:rFonts w:eastAsia="Times New Roman"/>
                <w:sz w:val="24"/>
                <w:szCs w:val="24"/>
                <w:lang w:eastAsia="ru-RU"/>
              </w:rPr>
              <w:t>в области водоотведения</w:t>
            </w:r>
          </w:p>
          <w:p w14:paraId="5CFA1D59" w14:textId="0546C140"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Назначение объектов: обеспечение очистки</w:t>
            </w:r>
            <w:r>
              <w:rPr>
                <w:rFonts w:eastAsia="Times New Roman"/>
                <w:sz w:val="24"/>
                <w:szCs w:val="24"/>
                <w:lang w:eastAsia="ru-RU"/>
              </w:rPr>
              <w:t xml:space="preserve"> и транспортировки</w:t>
            </w:r>
            <w:r w:rsidRPr="00C12414">
              <w:rPr>
                <w:rFonts w:eastAsia="Times New Roman"/>
                <w:sz w:val="24"/>
                <w:szCs w:val="24"/>
                <w:lang w:eastAsia="ru-RU"/>
              </w:rPr>
              <w:t xml:space="preserve"> хозяйственно-бытовых сточных вод в </w:t>
            </w:r>
            <w:proofErr w:type="spellStart"/>
            <w:r>
              <w:rPr>
                <w:rFonts w:eastAsia="Times New Roman"/>
                <w:sz w:val="24"/>
                <w:szCs w:val="24"/>
                <w:lang w:eastAsia="ru-RU"/>
              </w:rPr>
              <w:t>Веревском</w:t>
            </w:r>
            <w:proofErr w:type="spellEnd"/>
            <w:r>
              <w:rPr>
                <w:rFonts w:eastAsia="Times New Roman"/>
                <w:sz w:val="24"/>
                <w:szCs w:val="24"/>
                <w:lang w:eastAsia="ru-RU"/>
              </w:rPr>
              <w:t xml:space="preserve"> сельском поселении</w:t>
            </w:r>
          </w:p>
        </w:tc>
      </w:tr>
      <w:tr w:rsidR="00AA2E7E" w:rsidRPr="00C12414" w14:paraId="2B0CE27F" w14:textId="77777777" w:rsidTr="00C76118">
        <w:trPr>
          <w:trHeight w:val="418"/>
        </w:trPr>
        <w:tc>
          <w:tcPr>
            <w:tcW w:w="1001" w:type="dxa"/>
            <w:vMerge w:val="restart"/>
          </w:tcPr>
          <w:p w14:paraId="14005395" w14:textId="60E7EA7C"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r>
              <w:rPr>
                <w:rFonts w:eastAsia="Times New Roman"/>
                <w:sz w:val="24"/>
                <w:szCs w:val="24"/>
                <w:lang w:eastAsia="ru-RU"/>
              </w:rPr>
              <w:t>1.</w:t>
            </w:r>
          </w:p>
        </w:tc>
        <w:tc>
          <w:tcPr>
            <w:tcW w:w="2396" w:type="dxa"/>
            <w:vMerge w:val="restart"/>
          </w:tcPr>
          <w:p w14:paraId="6B9340A9" w14:textId="4F5D1EEE" w:rsidR="00AA2E7E" w:rsidRPr="009960E4" w:rsidRDefault="00AA2E7E" w:rsidP="0029057E">
            <w:pPr>
              <w:ind w:firstLine="0"/>
              <w:jc w:val="left"/>
              <w:rPr>
                <w:rFonts w:eastAsia="Times New Roman"/>
                <w:sz w:val="24"/>
                <w:szCs w:val="24"/>
                <w:lang w:eastAsia="ru-RU"/>
              </w:rPr>
            </w:pPr>
            <w:r>
              <w:rPr>
                <w:rFonts w:eastAsia="Times New Roman"/>
                <w:sz w:val="24"/>
                <w:szCs w:val="24"/>
              </w:rPr>
              <w:t>Очистные сооружения (КОС)</w:t>
            </w:r>
          </w:p>
        </w:tc>
        <w:tc>
          <w:tcPr>
            <w:tcW w:w="3544" w:type="dxa"/>
          </w:tcPr>
          <w:p w14:paraId="0B2482D1"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2BB434D" w14:textId="5424D11D"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очистки хозяйственно-бытовых сточных вод </w:t>
            </w:r>
            <w:r>
              <w:rPr>
                <w:rFonts w:eastAsia="Times New Roman"/>
                <w:sz w:val="24"/>
                <w:szCs w:val="24"/>
                <w:lang w:eastAsia="ru-RU"/>
              </w:rPr>
              <w:t>деревни Малое Верево</w:t>
            </w:r>
          </w:p>
        </w:tc>
        <w:tc>
          <w:tcPr>
            <w:tcW w:w="2407" w:type="dxa"/>
            <w:vMerge w:val="restart"/>
          </w:tcPr>
          <w:p w14:paraId="06973B5E" w14:textId="3121FFBE" w:rsidR="00AA2E7E" w:rsidRDefault="00AA2E7E" w:rsidP="0029057E">
            <w:pPr>
              <w:ind w:firstLine="0"/>
              <w:jc w:val="left"/>
              <w:rPr>
                <w:sz w:val="24"/>
                <w:szCs w:val="24"/>
              </w:rPr>
            </w:pPr>
            <w:r>
              <w:rPr>
                <w:sz w:val="24"/>
                <w:szCs w:val="24"/>
              </w:rPr>
              <w:t>Деревня Малое Верево</w:t>
            </w:r>
          </w:p>
          <w:p w14:paraId="35119D5E" w14:textId="002E2D94"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И1:1</w:t>
            </w:r>
          </w:p>
        </w:tc>
        <w:tc>
          <w:tcPr>
            <w:tcW w:w="1949" w:type="dxa"/>
            <w:vMerge w:val="restart"/>
          </w:tcPr>
          <w:p w14:paraId="722C48D8"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Санитарно-защитная зона </w:t>
            </w:r>
            <w:r>
              <w:rPr>
                <w:rFonts w:eastAsia="Times New Roman"/>
                <w:sz w:val="24"/>
                <w:szCs w:val="24"/>
                <w:lang w:eastAsia="ru-RU"/>
              </w:rPr>
              <w:t>300 </w:t>
            </w:r>
            <w:r w:rsidRPr="00C12414">
              <w:rPr>
                <w:rFonts w:eastAsia="Times New Roman"/>
                <w:sz w:val="24"/>
                <w:szCs w:val="24"/>
                <w:lang w:eastAsia="ru-RU"/>
              </w:rPr>
              <w:t xml:space="preserve">м </w:t>
            </w:r>
          </w:p>
          <w:p w14:paraId="27F36C73" w14:textId="77777777" w:rsidR="00AA2E7E" w:rsidRDefault="00AA2E7E" w:rsidP="0029057E">
            <w:pPr>
              <w:ind w:firstLine="0"/>
              <w:jc w:val="left"/>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w:t>
            </w:r>
            <w:r w:rsidRPr="00C12414">
              <w:rPr>
                <w:rFonts w:eastAsia="Times New Roman"/>
                <w:sz w:val="24"/>
                <w:szCs w:val="24"/>
                <w:lang w:eastAsia="ru-RU"/>
              </w:rPr>
              <w:lastRenderedPageBreak/>
              <w:t>о санитарного врача РФ от 28 февраля 2022 года № 7)</w:t>
            </w:r>
            <w:r>
              <w:rPr>
                <w:rFonts w:eastAsia="Times New Roman"/>
                <w:sz w:val="24"/>
                <w:szCs w:val="24"/>
                <w:lang w:eastAsia="ru-RU"/>
              </w:rPr>
              <w:t>.</w:t>
            </w:r>
          </w:p>
          <w:p w14:paraId="62C141F9" w14:textId="4094337F"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AA2E7E" w:rsidRPr="00C12414" w14:paraId="14BA0D9A" w14:textId="77777777" w:rsidTr="00C76118">
        <w:trPr>
          <w:trHeight w:val="584"/>
        </w:trPr>
        <w:tc>
          <w:tcPr>
            <w:tcW w:w="1001" w:type="dxa"/>
            <w:vMerge/>
          </w:tcPr>
          <w:p w14:paraId="2859F15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D8C49DC" w14:textId="77777777" w:rsidR="00AA2E7E" w:rsidRDefault="00AA2E7E" w:rsidP="0029057E">
            <w:pPr>
              <w:ind w:firstLine="0"/>
              <w:jc w:val="left"/>
              <w:rPr>
                <w:rFonts w:eastAsia="Times New Roman"/>
                <w:sz w:val="24"/>
                <w:szCs w:val="24"/>
                <w:lang w:eastAsia="ru-RU"/>
              </w:rPr>
            </w:pPr>
          </w:p>
        </w:tc>
        <w:tc>
          <w:tcPr>
            <w:tcW w:w="3544" w:type="dxa"/>
          </w:tcPr>
          <w:p w14:paraId="29FA39B1" w14:textId="4E951E00"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F83FAB0" w14:textId="0E7B2578" w:rsidR="00AA2E7E" w:rsidRPr="00985318" w:rsidRDefault="00AA2E7E" w:rsidP="0029057E">
            <w:pPr>
              <w:ind w:firstLine="0"/>
              <w:contextualSpacing/>
              <w:jc w:val="left"/>
              <w:rPr>
                <w:rFonts w:eastAsia="Times New Roman"/>
                <w:sz w:val="24"/>
                <w:szCs w:val="24"/>
              </w:rPr>
            </w:pPr>
            <w:r>
              <w:rPr>
                <w:rFonts w:eastAsia="Times New Roman"/>
                <w:sz w:val="24"/>
                <w:szCs w:val="24"/>
                <w:lang w:eastAsia="ru-RU"/>
              </w:rPr>
              <w:t>Канализационные очистные с</w:t>
            </w:r>
            <w:r w:rsidRPr="00016F27">
              <w:rPr>
                <w:rFonts w:eastAsia="Times New Roman"/>
                <w:sz w:val="24"/>
                <w:szCs w:val="24"/>
                <w:lang w:eastAsia="ru-RU"/>
              </w:rPr>
              <w:t xml:space="preserve">ооружения для механической и биологической очистки с </w:t>
            </w:r>
            <w:r w:rsidRPr="00016F27">
              <w:rPr>
                <w:rFonts w:eastAsia="Times New Roman"/>
                <w:sz w:val="24"/>
                <w:szCs w:val="24"/>
                <w:lang w:eastAsia="ru-RU"/>
              </w:rPr>
              <w:lastRenderedPageBreak/>
              <w:t>термомеханической обработкой осадка в закрытых помещениях</w:t>
            </w:r>
          </w:p>
        </w:tc>
        <w:tc>
          <w:tcPr>
            <w:tcW w:w="2407" w:type="dxa"/>
            <w:vMerge/>
          </w:tcPr>
          <w:p w14:paraId="05352568" w14:textId="77777777" w:rsidR="00AA2E7E" w:rsidRDefault="00AA2E7E" w:rsidP="0029057E">
            <w:pPr>
              <w:ind w:firstLine="0"/>
              <w:contextualSpacing/>
              <w:jc w:val="left"/>
              <w:rPr>
                <w:sz w:val="24"/>
                <w:szCs w:val="24"/>
              </w:rPr>
            </w:pPr>
          </w:p>
        </w:tc>
        <w:tc>
          <w:tcPr>
            <w:tcW w:w="1949" w:type="dxa"/>
            <w:vMerge/>
          </w:tcPr>
          <w:p w14:paraId="62E8B6CF" w14:textId="77777777" w:rsidR="00AA2E7E" w:rsidRPr="00C12414" w:rsidRDefault="00AA2E7E" w:rsidP="0029057E">
            <w:pPr>
              <w:ind w:firstLine="0"/>
              <w:jc w:val="left"/>
              <w:rPr>
                <w:rFonts w:eastAsia="Times New Roman"/>
                <w:sz w:val="24"/>
                <w:szCs w:val="24"/>
                <w:lang w:eastAsia="ru-RU"/>
              </w:rPr>
            </w:pPr>
          </w:p>
        </w:tc>
      </w:tr>
      <w:tr w:rsidR="00AA2E7E" w:rsidRPr="00C12414" w14:paraId="5DD04D3B" w14:textId="77777777" w:rsidTr="00896FC2">
        <w:trPr>
          <w:trHeight w:val="146"/>
        </w:trPr>
        <w:tc>
          <w:tcPr>
            <w:tcW w:w="1001" w:type="dxa"/>
            <w:vMerge/>
          </w:tcPr>
          <w:p w14:paraId="40A87DB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AEC0591" w14:textId="77777777" w:rsidR="00AA2E7E" w:rsidRDefault="00AA2E7E" w:rsidP="0029057E">
            <w:pPr>
              <w:ind w:firstLine="0"/>
              <w:jc w:val="left"/>
              <w:rPr>
                <w:rFonts w:eastAsia="Times New Roman"/>
                <w:sz w:val="24"/>
                <w:szCs w:val="24"/>
                <w:lang w:eastAsia="ru-RU"/>
              </w:rPr>
            </w:pPr>
          </w:p>
        </w:tc>
        <w:tc>
          <w:tcPr>
            <w:tcW w:w="3544" w:type="dxa"/>
          </w:tcPr>
          <w:p w14:paraId="6B9E399B" w14:textId="5DACBC3C" w:rsidR="00AA2E7E" w:rsidRDefault="00AA2E7E" w:rsidP="0029057E">
            <w:pPr>
              <w:ind w:firstLine="0"/>
              <w:jc w:val="left"/>
              <w:rPr>
                <w:rFonts w:eastAsia="Times New Roman"/>
                <w:sz w:val="24"/>
                <w:szCs w:val="24"/>
                <w:lang w:eastAsia="ru-RU"/>
              </w:rPr>
            </w:pPr>
            <w:r>
              <w:rPr>
                <w:rFonts w:eastAsia="Times New Roman"/>
                <w:sz w:val="24"/>
                <w:szCs w:val="24"/>
                <w:lang w:eastAsia="ru-RU"/>
              </w:rPr>
              <w:t>Производительность, куб. м/</w:t>
            </w:r>
            <w:proofErr w:type="spellStart"/>
            <w:r>
              <w:rPr>
                <w:rFonts w:eastAsia="Times New Roman"/>
                <w:sz w:val="24"/>
                <w:szCs w:val="24"/>
                <w:lang w:eastAsia="ru-RU"/>
              </w:rPr>
              <w:t>сут</w:t>
            </w:r>
            <w:proofErr w:type="spellEnd"/>
            <w:r>
              <w:rPr>
                <w:rFonts w:eastAsia="Times New Roman"/>
                <w:sz w:val="24"/>
                <w:szCs w:val="24"/>
                <w:lang w:eastAsia="ru-RU"/>
              </w:rPr>
              <w:t>.</w:t>
            </w:r>
          </w:p>
        </w:tc>
        <w:tc>
          <w:tcPr>
            <w:tcW w:w="3263" w:type="dxa"/>
          </w:tcPr>
          <w:p w14:paraId="3014D669" w14:textId="2B09F062" w:rsidR="00AA2E7E" w:rsidRPr="007B0FBD" w:rsidRDefault="00AA2E7E" w:rsidP="00242719">
            <w:pPr>
              <w:ind w:firstLine="0"/>
              <w:contextualSpacing/>
              <w:jc w:val="center"/>
              <w:rPr>
                <w:rFonts w:eastAsia="Times New Roman"/>
                <w:sz w:val="24"/>
                <w:szCs w:val="24"/>
              </w:rPr>
            </w:pPr>
            <w:r>
              <w:rPr>
                <w:rFonts w:eastAsia="Times New Roman"/>
                <w:sz w:val="24"/>
                <w:szCs w:val="24"/>
              </w:rPr>
              <w:t>20 000</w:t>
            </w:r>
          </w:p>
        </w:tc>
        <w:tc>
          <w:tcPr>
            <w:tcW w:w="2407" w:type="dxa"/>
            <w:vMerge/>
          </w:tcPr>
          <w:p w14:paraId="2A725196" w14:textId="77777777" w:rsidR="00AA2E7E" w:rsidRDefault="00AA2E7E" w:rsidP="0029057E">
            <w:pPr>
              <w:ind w:firstLine="0"/>
              <w:contextualSpacing/>
              <w:jc w:val="left"/>
              <w:rPr>
                <w:sz w:val="24"/>
                <w:szCs w:val="24"/>
              </w:rPr>
            </w:pPr>
          </w:p>
        </w:tc>
        <w:tc>
          <w:tcPr>
            <w:tcW w:w="1949" w:type="dxa"/>
            <w:vMerge/>
          </w:tcPr>
          <w:p w14:paraId="7EB0C05B" w14:textId="77777777" w:rsidR="00AA2E7E" w:rsidRPr="00C12414" w:rsidRDefault="00AA2E7E" w:rsidP="0029057E">
            <w:pPr>
              <w:ind w:firstLine="0"/>
              <w:jc w:val="left"/>
              <w:rPr>
                <w:rFonts w:eastAsia="Times New Roman"/>
                <w:sz w:val="24"/>
                <w:szCs w:val="24"/>
                <w:lang w:eastAsia="ru-RU"/>
              </w:rPr>
            </w:pPr>
          </w:p>
        </w:tc>
      </w:tr>
      <w:tr w:rsidR="00AA2E7E" w:rsidRPr="00C12414" w14:paraId="29E91F70" w14:textId="77777777" w:rsidTr="00C76118">
        <w:trPr>
          <w:trHeight w:val="464"/>
        </w:trPr>
        <w:tc>
          <w:tcPr>
            <w:tcW w:w="1001" w:type="dxa"/>
            <w:vMerge/>
          </w:tcPr>
          <w:p w14:paraId="5D3A2C8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BCB17EE" w14:textId="77777777" w:rsidR="00AA2E7E" w:rsidRDefault="00AA2E7E" w:rsidP="0029057E">
            <w:pPr>
              <w:ind w:firstLine="0"/>
              <w:jc w:val="left"/>
              <w:rPr>
                <w:rFonts w:eastAsia="Times New Roman"/>
                <w:sz w:val="24"/>
                <w:szCs w:val="24"/>
                <w:lang w:eastAsia="ru-RU"/>
              </w:rPr>
            </w:pPr>
          </w:p>
        </w:tc>
        <w:tc>
          <w:tcPr>
            <w:tcW w:w="3544" w:type="dxa"/>
          </w:tcPr>
          <w:p w14:paraId="5961B39E" w14:textId="2BF4BBC4"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348A0B" w14:textId="66D42A70" w:rsidR="00AA2E7E"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tcPr>
          <w:p w14:paraId="3EA09313" w14:textId="77777777" w:rsidR="00AA2E7E" w:rsidRDefault="00AA2E7E" w:rsidP="0029057E">
            <w:pPr>
              <w:ind w:firstLine="0"/>
              <w:contextualSpacing/>
              <w:jc w:val="left"/>
              <w:rPr>
                <w:sz w:val="24"/>
                <w:szCs w:val="24"/>
              </w:rPr>
            </w:pPr>
          </w:p>
        </w:tc>
        <w:tc>
          <w:tcPr>
            <w:tcW w:w="1949" w:type="dxa"/>
            <w:vMerge/>
          </w:tcPr>
          <w:p w14:paraId="313719E4" w14:textId="77777777" w:rsidR="00AA2E7E" w:rsidRPr="00C12414" w:rsidRDefault="00AA2E7E" w:rsidP="0029057E">
            <w:pPr>
              <w:ind w:firstLine="0"/>
              <w:jc w:val="left"/>
              <w:rPr>
                <w:rFonts w:eastAsia="Times New Roman"/>
                <w:sz w:val="24"/>
                <w:szCs w:val="24"/>
                <w:lang w:eastAsia="ru-RU"/>
              </w:rPr>
            </w:pPr>
          </w:p>
        </w:tc>
      </w:tr>
      <w:tr w:rsidR="00AA2E7E" w:rsidRPr="00C12414" w14:paraId="01257722" w14:textId="77777777" w:rsidTr="00C76118">
        <w:trPr>
          <w:trHeight w:val="418"/>
        </w:trPr>
        <w:tc>
          <w:tcPr>
            <w:tcW w:w="1001" w:type="dxa"/>
            <w:vMerge w:val="restart"/>
          </w:tcPr>
          <w:p w14:paraId="7ADF6ADE" w14:textId="79294B16"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r>
              <w:rPr>
                <w:rFonts w:eastAsia="Times New Roman"/>
                <w:sz w:val="24"/>
                <w:szCs w:val="24"/>
                <w:lang w:eastAsia="ru-RU"/>
              </w:rPr>
              <w:t>2.</w:t>
            </w:r>
          </w:p>
        </w:tc>
        <w:tc>
          <w:tcPr>
            <w:tcW w:w="2396" w:type="dxa"/>
            <w:vMerge w:val="restart"/>
          </w:tcPr>
          <w:p w14:paraId="6813AFC5" w14:textId="7B5354E7" w:rsidR="00AA2E7E" w:rsidRPr="009960E4" w:rsidRDefault="00AA2E7E" w:rsidP="0029057E">
            <w:pPr>
              <w:ind w:firstLine="0"/>
              <w:jc w:val="left"/>
              <w:rPr>
                <w:rFonts w:eastAsia="Times New Roman"/>
                <w:sz w:val="24"/>
                <w:szCs w:val="24"/>
                <w:lang w:eastAsia="ru-RU"/>
              </w:rPr>
            </w:pPr>
            <w:r>
              <w:rPr>
                <w:rFonts w:eastAsia="Times New Roman"/>
                <w:sz w:val="24"/>
                <w:szCs w:val="24"/>
              </w:rPr>
              <w:t>Канализационная насосная станция (КНС)</w:t>
            </w:r>
          </w:p>
        </w:tc>
        <w:tc>
          <w:tcPr>
            <w:tcW w:w="3544" w:type="dxa"/>
          </w:tcPr>
          <w:p w14:paraId="564B12C6"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91C1996" w14:textId="6C3A44AA"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w:t>
            </w:r>
            <w:r>
              <w:rPr>
                <w:rFonts w:eastAsia="Times New Roman"/>
                <w:sz w:val="24"/>
                <w:szCs w:val="24"/>
                <w:lang w:eastAsia="ru-RU"/>
              </w:rPr>
              <w:t>транспортировки</w:t>
            </w:r>
            <w:r w:rsidRPr="00C12414">
              <w:rPr>
                <w:rFonts w:eastAsia="Times New Roman"/>
                <w:sz w:val="24"/>
                <w:szCs w:val="24"/>
                <w:lang w:eastAsia="ru-RU"/>
              </w:rPr>
              <w:t xml:space="preserve"> хозяйственно-бытовых сточных вод </w:t>
            </w:r>
            <w:r>
              <w:rPr>
                <w:rFonts w:eastAsia="Times New Roman"/>
                <w:sz w:val="24"/>
                <w:szCs w:val="24"/>
                <w:lang w:eastAsia="ru-RU"/>
              </w:rPr>
              <w:t>деревни Малое Верево по напорному канализационному коллектору в Гатчинские очистные сооружения</w:t>
            </w:r>
          </w:p>
        </w:tc>
        <w:tc>
          <w:tcPr>
            <w:tcW w:w="2407" w:type="dxa"/>
            <w:vMerge w:val="restart"/>
          </w:tcPr>
          <w:p w14:paraId="0745C880" w14:textId="102E16A6" w:rsidR="00AA2E7E" w:rsidRDefault="00AA2E7E" w:rsidP="0029057E">
            <w:pPr>
              <w:ind w:firstLine="0"/>
              <w:jc w:val="left"/>
              <w:rPr>
                <w:sz w:val="24"/>
                <w:szCs w:val="24"/>
              </w:rPr>
            </w:pPr>
            <w:r>
              <w:rPr>
                <w:sz w:val="24"/>
                <w:szCs w:val="24"/>
              </w:rPr>
              <w:t>Деревня Малое Верево</w:t>
            </w:r>
          </w:p>
          <w:p w14:paraId="660E594B" w14:textId="005CE83B" w:rsidR="00AA2E7E" w:rsidRPr="00C12414" w:rsidRDefault="00AA2E7E" w:rsidP="0029057E">
            <w:pPr>
              <w:ind w:firstLine="0"/>
              <w:jc w:val="left"/>
              <w:rPr>
                <w:rFonts w:eastAsia="Times New Roman"/>
                <w:sz w:val="24"/>
                <w:szCs w:val="24"/>
                <w:lang w:eastAsia="ru-RU"/>
              </w:rPr>
            </w:pPr>
            <w:r>
              <w:rPr>
                <w:sz w:val="24"/>
                <w:szCs w:val="24"/>
              </w:rPr>
              <w:t>14</w:t>
            </w:r>
            <w:r w:rsidRPr="00C12414">
              <w:rPr>
                <w:sz w:val="24"/>
                <w:szCs w:val="24"/>
              </w:rPr>
              <w:t>:</w:t>
            </w:r>
            <w:r>
              <w:rPr>
                <w:sz w:val="24"/>
                <w:szCs w:val="24"/>
              </w:rPr>
              <w:t>И1:1</w:t>
            </w:r>
          </w:p>
        </w:tc>
        <w:tc>
          <w:tcPr>
            <w:tcW w:w="1949" w:type="dxa"/>
            <w:vMerge w:val="restart"/>
          </w:tcPr>
          <w:p w14:paraId="2E8085A4"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Санитарно-защитная зона </w:t>
            </w:r>
            <w:r>
              <w:rPr>
                <w:rFonts w:eastAsia="Times New Roman"/>
                <w:sz w:val="24"/>
                <w:szCs w:val="24"/>
                <w:lang w:eastAsia="ru-RU"/>
              </w:rPr>
              <w:t>20</w:t>
            </w:r>
            <w:r w:rsidRPr="00C12414">
              <w:rPr>
                <w:rFonts w:eastAsia="Times New Roman"/>
                <w:sz w:val="24"/>
                <w:szCs w:val="24"/>
                <w:lang w:eastAsia="ru-RU"/>
              </w:rPr>
              <w:t xml:space="preserve"> м </w:t>
            </w:r>
          </w:p>
          <w:p w14:paraId="1393B9A0" w14:textId="77777777" w:rsidR="00AA2E7E" w:rsidRDefault="00AA2E7E" w:rsidP="0029057E">
            <w:pPr>
              <w:ind w:firstLine="0"/>
              <w:jc w:val="left"/>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2203A6DF" w14:textId="2544E8D2"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AA2E7E" w:rsidRPr="00C12414" w14:paraId="7693CB7A" w14:textId="77777777" w:rsidTr="00C76118">
        <w:trPr>
          <w:trHeight w:val="418"/>
        </w:trPr>
        <w:tc>
          <w:tcPr>
            <w:tcW w:w="1001" w:type="dxa"/>
            <w:vMerge/>
          </w:tcPr>
          <w:p w14:paraId="0A0EE403" w14:textId="77777777" w:rsidR="00AA2E7E" w:rsidRDefault="00AA2E7E" w:rsidP="0029057E">
            <w:pPr>
              <w:ind w:firstLine="0"/>
              <w:jc w:val="center"/>
              <w:rPr>
                <w:rFonts w:eastAsia="Times New Roman"/>
                <w:sz w:val="24"/>
                <w:szCs w:val="24"/>
                <w:lang w:eastAsia="ru-RU"/>
              </w:rPr>
            </w:pPr>
          </w:p>
        </w:tc>
        <w:tc>
          <w:tcPr>
            <w:tcW w:w="2396" w:type="dxa"/>
            <w:vMerge/>
          </w:tcPr>
          <w:p w14:paraId="784E0D98" w14:textId="77777777" w:rsidR="00AA2E7E" w:rsidRDefault="00AA2E7E" w:rsidP="0029057E">
            <w:pPr>
              <w:ind w:firstLine="0"/>
              <w:jc w:val="left"/>
              <w:rPr>
                <w:rFonts w:eastAsia="Times New Roman"/>
                <w:sz w:val="24"/>
                <w:szCs w:val="24"/>
              </w:rPr>
            </w:pPr>
          </w:p>
        </w:tc>
        <w:tc>
          <w:tcPr>
            <w:tcW w:w="3544" w:type="dxa"/>
          </w:tcPr>
          <w:p w14:paraId="656C7D7F" w14:textId="7AEB22ED"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E1765F4" w14:textId="17B71B71" w:rsidR="00AA2E7E" w:rsidRPr="00C12414" w:rsidRDefault="00AA2E7E" w:rsidP="0029057E">
            <w:pPr>
              <w:ind w:firstLine="0"/>
              <w:jc w:val="left"/>
              <w:rPr>
                <w:rFonts w:eastAsia="Times New Roman"/>
                <w:sz w:val="24"/>
                <w:szCs w:val="24"/>
                <w:lang w:eastAsia="ru-RU"/>
              </w:rPr>
            </w:pPr>
            <w:r>
              <w:rPr>
                <w:rFonts w:eastAsia="Times New Roman"/>
                <w:sz w:val="24"/>
                <w:szCs w:val="24"/>
              </w:rPr>
              <w:t>Канализационная насосная станция</w:t>
            </w:r>
          </w:p>
        </w:tc>
        <w:tc>
          <w:tcPr>
            <w:tcW w:w="2407" w:type="dxa"/>
            <w:vMerge/>
          </w:tcPr>
          <w:p w14:paraId="32AEFBF0" w14:textId="77777777" w:rsidR="00AA2E7E" w:rsidRDefault="00AA2E7E" w:rsidP="0029057E">
            <w:pPr>
              <w:ind w:firstLine="0"/>
              <w:jc w:val="left"/>
              <w:rPr>
                <w:sz w:val="24"/>
                <w:szCs w:val="24"/>
              </w:rPr>
            </w:pPr>
          </w:p>
        </w:tc>
        <w:tc>
          <w:tcPr>
            <w:tcW w:w="1949" w:type="dxa"/>
            <w:vMerge/>
          </w:tcPr>
          <w:p w14:paraId="7E03E5CC" w14:textId="77777777" w:rsidR="00AA2E7E" w:rsidRPr="00C12414" w:rsidRDefault="00AA2E7E" w:rsidP="0029057E">
            <w:pPr>
              <w:ind w:firstLine="0"/>
              <w:jc w:val="left"/>
              <w:rPr>
                <w:rFonts w:eastAsia="Times New Roman"/>
                <w:sz w:val="24"/>
                <w:szCs w:val="24"/>
                <w:lang w:eastAsia="ru-RU"/>
              </w:rPr>
            </w:pPr>
          </w:p>
        </w:tc>
      </w:tr>
      <w:tr w:rsidR="00AA2E7E" w:rsidRPr="00C12414" w14:paraId="056FA68A" w14:textId="77777777" w:rsidTr="00896FC2">
        <w:trPr>
          <w:trHeight w:val="60"/>
        </w:trPr>
        <w:tc>
          <w:tcPr>
            <w:tcW w:w="1001" w:type="dxa"/>
            <w:vMerge/>
          </w:tcPr>
          <w:p w14:paraId="7E1AA0D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E99E758" w14:textId="77777777" w:rsidR="00AA2E7E" w:rsidRDefault="00AA2E7E" w:rsidP="0029057E">
            <w:pPr>
              <w:ind w:firstLine="0"/>
              <w:jc w:val="left"/>
              <w:rPr>
                <w:rFonts w:eastAsia="Times New Roman"/>
                <w:sz w:val="24"/>
                <w:szCs w:val="24"/>
                <w:lang w:eastAsia="ru-RU"/>
              </w:rPr>
            </w:pPr>
          </w:p>
        </w:tc>
        <w:tc>
          <w:tcPr>
            <w:tcW w:w="3544" w:type="dxa"/>
          </w:tcPr>
          <w:p w14:paraId="514D097D" w14:textId="21BAD9C5" w:rsidR="00AA2E7E" w:rsidRDefault="00AA2E7E" w:rsidP="0029057E">
            <w:pPr>
              <w:ind w:firstLine="0"/>
              <w:jc w:val="left"/>
              <w:rPr>
                <w:rFonts w:eastAsia="Times New Roman"/>
                <w:sz w:val="24"/>
                <w:szCs w:val="24"/>
                <w:lang w:eastAsia="ru-RU"/>
              </w:rPr>
            </w:pPr>
            <w:r>
              <w:rPr>
                <w:rFonts w:eastAsia="Times New Roman"/>
                <w:sz w:val="24"/>
                <w:szCs w:val="24"/>
                <w:lang w:eastAsia="ru-RU"/>
              </w:rPr>
              <w:t>Производительность, куб. м/</w:t>
            </w:r>
            <w:proofErr w:type="spellStart"/>
            <w:r>
              <w:rPr>
                <w:rFonts w:eastAsia="Times New Roman"/>
                <w:sz w:val="24"/>
                <w:szCs w:val="24"/>
                <w:lang w:eastAsia="ru-RU"/>
              </w:rPr>
              <w:t>сут</w:t>
            </w:r>
            <w:proofErr w:type="spellEnd"/>
            <w:r>
              <w:rPr>
                <w:rFonts w:eastAsia="Times New Roman"/>
                <w:sz w:val="24"/>
                <w:szCs w:val="24"/>
                <w:lang w:eastAsia="ru-RU"/>
              </w:rPr>
              <w:t>.</w:t>
            </w:r>
          </w:p>
        </w:tc>
        <w:tc>
          <w:tcPr>
            <w:tcW w:w="3263" w:type="dxa"/>
          </w:tcPr>
          <w:p w14:paraId="1371D72E" w14:textId="216C55EC" w:rsidR="00AA2E7E" w:rsidRPr="007B0FBD" w:rsidRDefault="00AA2E7E" w:rsidP="00242719">
            <w:pPr>
              <w:ind w:firstLine="0"/>
              <w:contextualSpacing/>
              <w:jc w:val="center"/>
              <w:rPr>
                <w:rFonts w:eastAsia="Times New Roman"/>
                <w:sz w:val="24"/>
                <w:szCs w:val="24"/>
              </w:rPr>
            </w:pPr>
            <w:r>
              <w:rPr>
                <w:rFonts w:eastAsia="Times New Roman"/>
                <w:sz w:val="24"/>
                <w:szCs w:val="24"/>
              </w:rPr>
              <w:t>5 000</w:t>
            </w:r>
          </w:p>
        </w:tc>
        <w:tc>
          <w:tcPr>
            <w:tcW w:w="2407" w:type="dxa"/>
            <w:vMerge/>
          </w:tcPr>
          <w:p w14:paraId="1158C03A" w14:textId="77777777" w:rsidR="00AA2E7E" w:rsidRDefault="00AA2E7E" w:rsidP="0029057E">
            <w:pPr>
              <w:ind w:firstLine="0"/>
              <w:contextualSpacing/>
              <w:jc w:val="left"/>
              <w:rPr>
                <w:sz w:val="24"/>
                <w:szCs w:val="24"/>
              </w:rPr>
            </w:pPr>
          </w:p>
        </w:tc>
        <w:tc>
          <w:tcPr>
            <w:tcW w:w="1949" w:type="dxa"/>
            <w:vMerge/>
          </w:tcPr>
          <w:p w14:paraId="14D3339C" w14:textId="77777777" w:rsidR="00AA2E7E" w:rsidRPr="00C12414" w:rsidRDefault="00AA2E7E" w:rsidP="0029057E">
            <w:pPr>
              <w:ind w:firstLine="0"/>
              <w:jc w:val="left"/>
              <w:rPr>
                <w:rFonts w:eastAsia="Times New Roman"/>
                <w:sz w:val="24"/>
                <w:szCs w:val="24"/>
                <w:lang w:eastAsia="ru-RU"/>
              </w:rPr>
            </w:pPr>
          </w:p>
        </w:tc>
      </w:tr>
      <w:tr w:rsidR="00AA2E7E" w:rsidRPr="00C12414" w14:paraId="4C86FC37" w14:textId="77777777" w:rsidTr="00C76118">
        <w:trPr>
          <w:trHeight w:val="464"/>
        </w:trPr>
        <w:tc>
          <w:tcPr>
            <w:tcW w:w="1001" w:type="dxa"/>
            <w:vMerge/>
          </w:tcPr>
          <w:p w14:paraId="7602B667"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11C715F" w14:textId="77777777" w:rsidR="00AA2E7E" w:rsidRDefault="00AA2E7E" w:rsidP="0029057E">
            <w:pPr>
              <w:ind w:firstLine="0"/>
              <w:jc w:val="left"/>
              <w:rPr>
                <w:rFonts w:eastAsia="Times New Roman"/>
                <w:sz w:val="24"/>
                <w:szCs w:val="24"/>
                <w:lang w:eastAsia="ru-RU"/>
              </w:rPr>
            </w:pPr>
          </w:p>
        </w:tc>
        <w:tc>
          <w:tcPr>
            <w:tcW w:w="3544" w:type="dxa"/>
          </w:tcPr>
          <w:p w14:paraId="1B362F58" w14:textId="1D431F09"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8C2F0AE" w14:textId="30DDB778" w:rsidR="00AA2E7E"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tcPr>
          <w:p w14:paraId="3997EF0B" w14:textId="77777777" w:rsidR="00AA2E7E" w:rsidRDefault="00AA2E7E" w:rsidP="0029057E">
            <w:pPr>
              <w:ind w:firstLine="0"/>
              <w:contextualSpacing/>
              <w:jc w:val="left"/>
              <w:rPr>
                <w:sz w:val="24"/>
                <w:szCs w:val="24"/>
              </w:rPr>
            </w:pPr>
          </w:p>
        </w:tc>
        <w:tc>
          <w:tcPr>
            <w:tcW w:w="1949" w:type="dxa"/>
            <w:vMerge/>
          </w:tcPr>
          <w:p w14:paraId="14BA5CCE" w14:textId="77777777" w:rsidR="00AA2E7E" w:rsidRPr="00C12414" w:rsidRDefault="00AA2E7E" w:rsidP="0029057E">
            <w:pPr>
              <w:ind w:firstLine="0"/>
              <w:jc w:val="left"/>
              <w:rPr>
                <w:rFonts w:eastAsia="Times New Roman"/>
                <w:sz w:val="24"/>
                <w:szCs w:val="24"/>
                <w:lang w:eastAsia="ru-RU"/>
              </w:rPr>
            </w:pPr>
          </w:p>
        </w:tc>
      </w:tr>
      <w:tr w:rsidR="00AA2E7E" w:rsidRPr="00C12414" w14:paraId="532D690A" w14:textId="77777777" w:rsidTr="00C76118">
        <w:trPr>
          <w:trHeight w:val="418"/>
        </w:trPr>
        <w:tc>
          <w:tcPr>
            <w:tcW w:w="1001" w:type="dxa"/>
            <w:vMerge w:val="restart"/>
          </w:tcPr>
          <w:p w14:paraId="7F35EE30" w14:textId="5B77DA31"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6.3.</w:t>
            </w:r>
          </w:p>
        </w:tc>
        <w:tc>
          <w:tcPr>
            <w:tcW w:w="2396" w:type="dxa"/>
            <w:vMerge w:val="restart"/>
          </w:tcPr>
          <w:p w14:paraId="52FFB161" w14:textId="75CBEA99" w:rsidR="00AA2E7E" w:rsidRPr="009960E4" w:rsidRDefault="00AA2E7E" w:rsidP="0029057E">
            <w:pPr>
              <w:ind w:firstLine="0"/>
              <w:jc w:val="left"/>
              <w:rPr>
                <w:rFonts w:eastAsia="Times New Roman"/>
                <w:sz w:val="24"/>
                <w:szCs w:val="24"/>
                <w:lang w:eastAsia="ru-RU"/>
              </w:rPr>
            </w:pPr>
            <w:r>
              <w:rPr>
                <w:rFonts w:eastAsia="Times New Roman"/>
                <w:sz w:val="24"/>
                <w:szCs w:val="24"/>
              </w:rPr>
              <w:t>Канализация самотечная</w:t>
            </w:r>
          </w:p>
        </w:tc>
        <w:tc>
          <w:tcPr>
            <w:tcW w:w="3544" w:type="dxa"/>
          </w:tcPr>
          <w:p w14:paraId="3644BF83"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673E64D" w14:textId="368922E0"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транспортировки </w:t>
            </w:r>
            <w:r w:rsidRPr="00C12414">
              <w:rPr>
                <w:rFonts w:eastAsia="Times New Roman"/>
                <w:sz w:val="24"/>
                <w:szCs w:val="24"/>
                <w:lang w:eastAsia="ru-RU"/>
              </w:rPr>
              <w:lastRenderedPageBreak/>
              <w:t>хозяйственно-бытовых сточных вод</w:t>
            </w:r>
            <w:r>
              <w:rPr>
                <w:rFonts w:eastAsia="Times New Roman"/>
                <w:sz w:val="24"/>
                <w:szCs w:val="24"/>
                <w:lang w:eastAsia="ru-RU"/>
              </w:rPr>
              <w:t xml:space="preserve"> в деревни Малое Верево</w:t>
            </w:r>
            <w:r w:rsidRPr="00C12414">
              <w:rPr>
                <w:rFonts w:eastAsia="Times New Roman"/>
                <w:sz w:val="24"/>
                <w:szCs w:val="24"/>
                <w:lang w:eastAsia="ru-RU"/>
              </w:rPr>
              <w:t xml:space="preserve"> </w:t>
            </w:r>
            <w:r>
              <w:rPr>
                <w:rFonts w:eastAsia="Times New Roman"/>
                <w:sz w:val="24"/>
                <w:szCs w:val="24"/>
                <w:lang w:eastAsia="ru-RU"/>
              </w:rPr>
              <w:t>и деревни Ижора до планируемых к размещению канализационных очистных сооружений</w:t>
            </w:r>
          </w:p>
        </w:tc>
        <w:tc>
          <w:tcPr>
            <w:tcW w:w="2407" w:type="dxa"/>
            <w:vMerge w:val="restart"/>
          </w:tcPr>
          <w:p w14:paraId="2756C60E" w14:textId="77777777" w:rsidR="00AA2E7E" w:rsidRPr="00C12414" w:rsidRDefault="00AA2E7E" w:rsidP="0029057E">
            <w:pPr>
              <w:ind w:firstLine="0"/>
              <w:jc w:val="left"/>
              <w:rPr>
                <w:rFonts w:eastAsia="Times New Roman"/>
                <w:sz w:val="24"/>
                <w:szCs w:val="24"/>
                <w:lang w:eastAsia="ru-RU"/>
              </w:rPr>
            </w:pPr>
            <w:r w:rsidRPr="00C12414">
              <w:rPr>
                <w:sz w:val="24"/>
                <w:szCs w:val="24"/>
              </w:rPr>
              <w:lastRenderedPageBreak/>
              <w:t>-</w:t>
            </w:r>
          </w:p>
        </w:tc>
        <w:tc>
          <w:tcPr>
            <w:tcW w:w="1949" w:type="dxa"/>
            <w:vMerge w:val="restart"/>
          </w:tcPr>
          <w:p w14:paraId="46F8D5C3"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4EC2BA78" w14:textId="77777777" w:rsidTr="003053AF">
        <w:trPr>
          <w:trHeight w:val="98"/>
        </w:trPr>
        <w:tc>
          <w:tcPr>
            <w:tcW w:w="1001" w:type="dxa"/>
            <w:vMerge/>
          </w:tcPr>
          <w:p w14:paraId="3BAEA6E4" w14:textId="77777777" w:rsidR="00AA2E7E" w:rsidRDefault="00AA2E7E" w:rsidP="0029057E">
            <w:pPr>
              <w:ind w:firstLine="0"/>
              <w:jc w:val="center"/>
              <w:rPr>
                <w:rFonts w:eastAsia="Times New Roman"/>
                <w:sz w:val="24"/>
                <w:szCs w:val="24"/>
                <w:lang w:eastAsia="ru-RU"/>
              </w:rPr>
            </w:pPr>
          </w:p>
        </w:tc>
        <w:tc>
          <w:tcPr>
            <w:tcW w:w="2396" w:type="dxa"/>
            <w:vMerge/>
          </w:tcPr>
          <w:p w14:paraId="36454688" w14:textId="77777777" w:rsidR="00AA2E7E" w:rsidRPr="00C12414" w:rsidRDefault="00AA2E7E" w:rsidP="0029057E">
            <w:pPr>
              <w:ind w:firstLine="0"/>
              <w:jc w:val="left"/>
              <w:rPr>
                <w:rFonts w:eastAsia="Times New Roman"/>
                <w:sz w:val="24"/>
                <w:szCs w:val="24"/>
              </w:rPr>
            </w:pPr>
          </w:p>
        </w:tc>
        <w:tc>
          <w:tcPr>
            <w:tcW w:w="3544" w:type="dxa"/>
          </w:tcPr>
          <w:p w14:paraId="1AAF90BF" w14:textId="55AA1129" w:rsidR="00AA2E7E" w:rsidRPr="003053AF"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C50B1D9" w14:textId="7C0CF266"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rPr>
              <w:t>Сети хозяйственно-бытовой канализации</w:t>
            </w:r>
            <w:r>
              <w:rPr>
                <w:rFonts w:eastAsia="Times New Roman"/>
                <w:sz w:val="24"/>
                <w:szCs w:val="24"/>
              </w:rPr>
              <w:t xml:space="preserve"> (деревня Малое Верево, деревня Ижора)</w:t>
            </w:r>
          </w:p>
        </w:tc>
        <w:tc>
          <w:tcPr>
            <w:tcW w:w="2407" w:type="dxa"/>
            <w:vMerge/>
          </w:tcPr>
          <w:p w14:paraId="1EC3B018" w14:textId="77777777" w:rsidR="00AA2E7E" w:rsidRPr="00C12414" w:rsidRDefault="00AA2E7E" w:rsidP="0029057E">
            <w:pPr>
              <w:ind w:firstLine="0"/>
              <w:jc w:val="left"/>
              <w:rPr>
                <w:sz w:val="24"/>
                <w:szCs w:val="24"/>
              </w:rPr>
            </w:pPr>
          </w:p>
        </w:tc>
        <w:tc>
          <w:tcPr>
            <w:tcW w:w="1949" w:type="dxa"/>
            <w:vMerge/>
          </w:tcPr>
          <w:p w14:paraId="54474F86" w14:textId="77777777" w:rsidR="00AA2E7E" w:rsidRPr="00C12414" w:rsidRDefault="00AA2E7E" w:rsidP="0029057E">
            <w:pPr>
              <w:ind w:firstLine="0"/>
              <w:jc w:val="left"/>
              <w:rPr>
                <w:rFonts w:eastAsia="Times New Roman"/>
                <w:sz w:val="24"/>
                <w:szCs w:val="24"/>
                <w:lang w:eastAsia="ru-RU"/>
              </w:rPr>
            </w:pPr>
          </w:p>
        </w:tc>
      </w:tr>
      <w:tr w:rsidR="00AA2E7E" w:rsidRPr="00C12414" w14:paraId="432C4CFD" w14:textId="77777777" w:rsidTr="003053AF">
        <w:trPr>
          <w:trHeight w:val="98"/>
        </w:trPr>
        <w:tc>
          <w:tcPr>
            <w:tcW w:w="1001" w:type="dxa"/>
            <w:vMerge/>
          </w:tcPr>
          <w:p w14:paraId="70DD287F" w14:textId="77777777" w:rsidR="00AA2E7E" w:rsidRDefault="00AA2E7E" w:rsidP="0029057E">
            <w:pPr>
              <w:ind w:firstLine="0"/>
              <w:jc w:val="center"/>
              <w:rPr>
                <w:rFonts w:eastAsia="Times New Roman"/>
                <w:sz w:val="24"/>
                <w:szCs w:val="24"/>
                <w:lang w:eastAsia="ru-RU"/>
              </w:rPr>
            </w:pPr>
          </w:p>
        </w:tc>
        <w:tc>
          <w:tcPr>
            <w:tcW w:w="2396" w:type="dxa"/>
            <w:vMerge/>
          </w:tcPr>
          <w:p w14:paraId="6F678030" w14:textId="77777777" w:rsidR="00AA2E7E" w:rsidRPr="00C12414" w:rsidRDefault="00AA2E7E" w:rsidP="0029057E">
            <w:pPr>
              <w:ind w:firstLine="0"/>
              <w:jc w:val="left"/>
              <w:rPr>
                <w:rFonts w:eastAsia="Times New Roman"/>
                <w:sz w:val="24"/>
                <w:szCs w:val="24"/>
              </w:rPr>
            </w:pPr>
          </w:p>
        </w:tc>
        <w:tc>
          <w:tcPr>
            <w:tcW w:w="3544" w:type="dxa"/>
          </w:tcPr>
          <w:p w14:paraId="70ADB72F" w14:textId="6EFA871F" w:rsidR="00AA2E7E" w:rsidRDefault="00AA2E7E" w:rsidP="0029057E">
            <w:pPr>
              <w:ind w:firstLine="0"/>
              <w:jc w:val="left"/>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535968C1" w14:textId="14FAEBA1" w:rsidR="00AA2E7E" w:rsidRPr="00C12414" w:rsidRDefault="00AA2E7E" w:rsidP="0029057E">
            <w:pPr>
              <w:ind w:firstLine="0"/>
              <w:jc w:val="left"/>
              <w:rPr>
                <w:rFonts w:eastAsia="Times New Roman"/>
                <w:sz w:val="24"/>
                <w:szCs w:val="24"/>
              </w:rPr>
            </w:pPr>
            <w:r>
              <w:rPr>
                <w:rFonts w:eastAsia="Times New Roman"/>
                <w:sz w:val="24"/>
                <w:szCs w:val="24"/>
              </w:rPr>
              <w:t>Подземный</w:t>
            </w:r>
          </w:p>
        </w:tc>
        <w:tc>
          <w:tcPr>
            <w:tcW w:w="2407" w:type="dxa"/>
            <w:vMerge/>
          </w:tcPr>
          <w:p w14:paraId="2814967F" w14:textId="77777777" w:rsidR="00AA2E7E" w:rsidRPr="00C12414" w:rsidRDefault="00AA2E7E" w:rsidP="0029057E">
            <w:pPr>
              <w:ind w:firstLine="0"/>
              <w:jc w:val="left"/>
              <w:rPr>
                <w:sz w:val="24"/>
                <w:szCs w:val="24"/>
              </w:rPr>
            </w:pPr>
          </w:p>
        </w:tc>
        <w:tc>
          <w:tcPr>
            <w:tcW w:w="1949" w:type="dxa"/>
            <w:vMerge/>
          </w:tcPr>
          <w:p w14:paraId="38DE4C92" w14:textId="77777777" w:rsidR="00AA2E7E" w:rsidRPr="00C12414" w:rsidRDefault="00AA2E7E" w:rsidP="0029057E">
            <w:pPr>
              <w:ind w:firstLine="0"/>
              <w:jc w:val="left"/>
              <w:rPr>
                <w:rFonts w:eastAsia="Times New Roman"/>
                <w:sz w:val="24"/>
                <w:szCs w:val="24"/>
                <w:lang w:eastAsia="ru-RU"/>
              </w:rPr>
            </w:pPr>
          </w:p>
        </w:tc>
      </w:tr>
      <w:tr w:rsidR="00AA2E7E" w:rsidRPr="00C12414" w14:paraId="45AB7199" w14:textId="77777777" w:rsidTr="00BA287C">
        <w:trPr>
          <w:trHeight w:val="60"/>
        </w:trPr>
        <w:tc>
          <w:tcPr>
            <w:tcW w:w="1001" w:type="dxa"/>
            <w:vMerge/>
          </w:tcPr>
          <w:p w14:paraId="10237E4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CAF1A04" w14:textId="77777777" w:rsidR="00AA2E7E" w:rsidRDefault="00AA2E7E" w:rsidP="0029057E">
            <w:pPr>
              <w:ind w:firstLine="0"/>
              <w:jc w:val="left"/>
              <w:rPr>
                <w:rFonts w:eastAsia="Times New Roman"/>
                <w:sz w:val="24"/>
                <w:szCs w:val="24"/>
                <w:lang w:eastAsia="ru-RU"/>
              </w:rPr>
            </w:pPr>
          </w:p>
        </w:tc>
        <w:tc>
          <w:tcPr>
            <w:tcW w:w="3544" w:type="dxa"/>
          </w:tcPr>
          <w:p w14:paraId="2485F135" w14:textId="69E9D348"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6"/>
            </w:r>
            <w:r>
              <w:rPr>
                <w:rFonts w:eastAsia="Times New Roman"/>
                <w:sz w:val="24"/>
                <w:szCs w:val="24"/>
                <w:lang w:eastAsia="ru-RU"/>
              </w:rPr>
              <w:t>, км</w:t>
            </w:r>
          </w:p>
        </w:tc>
        <w:tc>
          <w:tcPr>
            <w:tcW w:w="3263" w:type="dxa"/>
          </w:tcPr>
          <w:p w14:paraId="41834B5B" w14:textId="71318F1D" w:rsidR="00AA2E7E" w:rsidRPr="00985318" w:rsidRDefault="00BC7788" w:rsidP="00242719">
            <w:pPr>
              <w:ind w:firstLine="0"/>
              <w:contextualSpacing/>
              <w:jc w:val="center"/>
              <w:rPr>
                <w:rFonts w:eastAsia="Times New Roman"/>
                <w:sz w:val="24"/>
                <w:szCs w:val="24"/>
              </w:rPr>
            </w:pPr>
            <w:r>
              <w:rPr>
                <w:rFonts w:eastAsia="Times New Roman"/>
                <w:sz w:val="24"/>
                <w:szCs w:val="24"/>
                <w:lang w:eastAsia="ru-RU"/>
              </w:rPr>
              <w:t>6,78</w:t>
            </w:r>
          </w:p>
        </w:tc>
        <w:tc>
          <w:tcPr>
            <w:tcW w:w="2407" w:type="dxa"/>
            <w:vMerge/>
          </w:tcPr>
          <w:p w14:paraId="64EEB860" w14:textId="77777777" w:rsidR="00AA2E7E" w:rsidRDefault="00AA2E7E" w:rsidP="0029057E">
            <w:pPr>
              <w:ind w:firstLine="0"/>
              <w:contextualSpacing/>
              <w:jc w:val="left"/>
              <w:rPr>
                <w:sz w:val="24"/>
                <w:szCs w:val="24"/>
              </w:rPr>
            </w:pPr>
          </w:p>
        </w:tc>
        <w:tc>
          <w:tcPr>
            <w:tcW w:w="1949" w:type="dxa"/>
            <w:vMerge/>
          </w:tcPr>
          <w:p w14:paraId="35241E4E" w14:textId="77777777" w:rsidR="00AA2E7E" w:rsidRPr="00C12414" w:rsidRDefault="00AA2E7E" w:rsidP="0029057E">
            <w:pPr>
              <w:ind w:firstLine="0"/>
              <w:jc w:val="left"/>
              <w:rPr>
                <w:rFonts w:eastAsia="Times New Roman"/>
                <w:sz w:val="24"/>
                <w:szCs w:val="24"/>
                <w:lang w:eastAsia="ru-RU"/>
              </w:rPr>
            </w:pPr>
          </w:p>
        </w:tc>
      </w:tr>
      <w:tr w:rsidR="00AA2E7E" w:rsidRPr="00C12414" w14:paraId="32D4ED6B" w14:textId="77777777" w:rsidTr="00BA287C">
        <w:trPr>
          <w:trHeight w:val="84"/>
        </w:trPr>
        <w:tc>
          <w:tcPr>
            <w:tcW w:w="1001" w:type="dxa"/>
            <w:vMerge/>
          </w:tcPr>
          <w:p w14:paraId="5D31DD9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D0DB521" w14:textId="77777777" w:rsidR="00AA2E7E" w:rsidRDefault="00AA2E7E" w:rsidP="0029057E">
            <w:pPr>
              <w:ind w:firstLine="0"/>
              <w:jc w:val="left"/>
              <w:rPr>
                <w:rFonts w:eastAsia="Times New Roman"/>
                <w:sz w:val="24"/>
                <w:szCs w:val="24"/>
                <w:lang w:eastAsia="ru-RU"/>
              </w:rPr>
            </w:pPr>
          </w:p>
        </w:tc>
        <w:tc>
          <w:tcPr>
            <w:tcW w:w="3544" w:type="dxa"/>
          </w:tcPr>
          <w:p w14:paraId="71EA8854" w14:textId="7B59325C"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D7CFA72" w14:textId="6F0CAE6B"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4EA0D209" w14:textId="77777777" w:rsidR="00AA2E7E" w:rsidRDefault="00AA2E7E" w:rsidP="0029057E">
            <w:pPr>
              <w:ind w:firstLine="0"/>
              <w:contextualSpacing/>
              <w:jc w:val="left"/>
              <w:rPr>
                <w:sz w:val="24"/>
                <w:szCs w:val="24"/>
              </w:rPr>
            </w:pPr>
          </w:p>
        </w:tc>
        <w:tc>
          <w:tcPr>
            <w:tcW w:w="1949" w:type="dxa"/>
            <w:vMerge/>
          </w:tcPr>
          <w:p w14:paraId="0AA68F52" w14:textId="77777777" w:rsidR="00AA2E7E" w:rsidRPr="00C12414" w:rsidRDefault="00AA2E7E" w:rsidP="0029057E">
            <w:pPr>
              <w:ind w:firstLine="0"/>
              <w:jc w:val="left"/>
              <w:rPr>
                <w:rFonts w:eastAsia="Times New Roman"/>
                <w:sz w:val="24"/>
                <w:szCs w:val="24"/>
                <w:lang w:eastAsia="ru-RU"/>
              </w:rPr>
            </w:pPr>
          </w:p>
        </w:tc>
      </w:tr>
      <w:tr w:rsidR="00AA2E7E" w:rsidRPr="00C12414" w14:paraId="7678C04E" w14:textId="77777777" w:rsidTr="00C76118">
        <w:trPr>
          <w:trHeight w:val="418"/>
        </w:trPr>
        <w:tc>
          <w:tcPr>
            <w:tcW w:w="1001" w:type="dxa"/>
            <w:vMerge w:val="restart"/>
          </w:tcPr>
          <w:p w14:paraId="365146D0" w14:textId="20E844A6"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6.4.</w:t>
            </w:r>
          </w:p>
        </w:tc>
        <w:tc>
          <w:tcPr>
            <w:tcW w:w="2396" w:type="dxa"/>
            <w:vMerge w:val="restart"/>
          </w:tcPr>
          <w:p w14:paraId="67167A71" w14:textId="720436BA" w:rsidR="00AA2E7E" w:rsidRPr="009960E4" w:rsidRDefault="00AA2E7E" w:rsidP="0029057E">
            <w:pPr>
              <w:ind w:firstLine="0"/>
              <w:jc w:val="left"/>
              <w:rPr>
                <w:rFonts w:eastAsia="Times New Roman"/>
                <w:sz w:val="24"/>
                <w:szCs w:val="24"/>
                <w:lang w:eastAsia="ru-RU"/>
              </w:rPr>
            </w:pPr>
            <w:r>
              <w:rPr>
                <w:rFonts w:eastAsia="Times New Roman"/>
                <w:sz w:val="24"/>
                <w:szCs w:val="24"/>
              </w:rPr>
              <w:t>Канализация напорная</w:t>
            </w:r>
          </w:p>
        </w:tc>
        <w:tc>
          <w:tcPr>
            <w:tcW w:w="3544" w:type="dxa"/>
          </w:tcPr>
          <w:p w14:paraId="64643BEE"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45C1577" w14:textId="2E638511"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Малое Верево и деревни Ижора</w:t>
            </w:r>
            <w:r w:rsidRPr="00C12414">
              <w:rPr>
                <w:rFonts w:eastAsia="Times New Roman"/>
                <w:sz w:val="24"/>
                <w:szCs w:val="24"/>
                <w:lang w:eastAsia="ru-RU"/>
              </w:rPr>
              <w:t xml:space="preserve"> </w:t>
            </w:r>
            <w:r>
              <w:rPr>
                <w:rFonts w:eastAsia="Times New Roman"/>
                <w:sz w:val="24"/>
                <w:szCs w:val="24"/>
                <w:lang w:eastAsia="ru-RU"/>
              </w:rPr>
              <w:t>до Гатчинских очистных сооружений.</w:t>
            </w:r>
          </w:p>
        </w:tc>
        <w:tc>
          <w:tcPr>
            <w:tcW w:w="2407" w:type="dxa"/>
            <w:vMerge w:val="restart"/>
          </w:tcPr>
          <w:p w14:paraId="0BB067AD" w14:textId="77777777" w:rsidR="00AA2E7E" w:rsidRPr="00C12414" w:rsidRDefault="00AA2E7E" w:rsidP="0029057E">
            <w:pPr>
              <w:ind w:firstLine="0"/>
              <w:jc w:val="left"/>
              <w:rPr>
                <w:rFonts w:eastAsia="Times New Roman"/>
                <w:sz w:val="24"/>
                <w:szCs w:val="24"/>
                <w:lang w:eastAsia="ru-RU"/>
              </w:rPr>
            </w:pPr>
            <w:r w:rsidRPr="00C12414">
              <w:rPr>
                <w:sz w:val="24"/>
                <w:szCs w:val="24"/>
              </w:rPr>
              <w:t>-</w:t>
            </w:r>
          </w:p>
        </w:tc>
        <w:tc>
          <w:tcPr>
            <w:tcW w:w="1949" w:type="dxa"/>
            <w:vMerge w:val="restart"/>
          </w:tcPr>
          <w:p w14:paraId="09860BA0"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567819AB" w14:textId="77777777" w:rsidTr="00C76118">
        <w:trPr>
          <w:trHeight w:val="418"/>
        </w:trPr>
        <w:tc>
          <w:tcPr>
            <w:tcW w:w="1001" w:type="dxa"/>
            <w:vMerge/>
          </w:tcPr>
          <w:p w14:paraId="65654530" w14:textId="77777777" w:rsidR="00AA2E7E" w:rsidRDefault="00AA2E7E" w:rsidP="0029057E">
            <w:pPr>
              <w:ind w:firstLine="0"/>
              <w:jc w:val="center"/>
              <w:rPr>
                <w:rFonts w:eastAsia="Times New Roman"/>
                <w:sz w:val="24"/>
                <w:szCs w:val="24"/>
                <w:lang w:eastAsia="ru-RU"/>
              </w:rPr>
            </w:pPr>
          </w:p>
        </w:tc>
        <w:tc>
          <w:tcPr>
            <w:tcW w:w="2396" w:type="dxa"/>
            <w:vMerge/>
          </w:tcPr>
          <w:p w14:paraId="791C214B" w14:textId="77777777" w:rsidR="00AA2E7E" w:rsidRPr="00C12414" w:rsidRDefault="00AA2E7E" w:rsidP="0029057E">
            <w:pPr>
              <w:ind w:firstLine="0"/>
              <w:jc w:val="left"/>
              <w:rPr>
                <w:rFonts w:eastAsia="Times New Roman"/>
                <w:sz w:val="24"/>
                <w:szCs w:val="24"/>
              </w:rPr>
            </w:pPr>
          </w:p>
        </w:tc>
        <w:tc>
          <w:tcPr>
            <w:tcW w:w="3544" w:type="dxa"/>
          </w:tcPr>
          <w:p w14:paraId="473638CD" w14:textId="3C1D7F14"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62DE260" w14:textId="3F1AB7BC"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rPr>
              <w:t xml:space="preserve">Сети </w:t>
            </w:r>
            <w:r>
              <w:rPr>
                <w:rFonts w:eastAsia="Times New Roman"/>
                <w:sz w:val="24"/>
                <w:szCs w:val="24"/>
              </w:rPr>
              <w:t xml:space="preserve">напорной </w:t>
            </w:r>
            <w:r w:rsidRPr="00C12414">
              <w:rPr>
                <w:rFonts w:eastAsia="Times New Roman"/>
                <w:sz w:val="24"/>
                <w:szCs w:val="24"/>
              </w:rPr>
              <w:t>хозяйственно-бытовой канализации</w:t>
            </w:r>
            <w:r>
              <w:rPr>
                <w:rFonts w:eastAsia="Times New Roman"/>
                <w:sz w:val="24"/>
                <w:szCs w:val="24"/>
              </w:rPr>
              <w:t xml:space="preserve"> (на участке от планируемой к строительству канализационной насосной до Гатчинских очистных сооружений)</w:t>
            </w:r>
          </w:p>
        </w:tc>
        <w:tc>
          <w:tcPr>
            <w:tcW w:w="2407" w:type="dxa"/>
            <w:vMerge/>
          </w:tcPr>
          <w:p w14:paraId="29521E72" w14:textId="77777777" w:rsidR="00AA2E7E" w:rsidRPr="00C12414" w:rsidRDefault="00AA2E7E" w:rsidP="0029057E">
            <w:pPr>
              <w:ind w:firstLine="0"/>
              <w:jc w:val="left"/>
              <w:rPr>
                <w:sz w:val="24"/>
                <w:szCs w:val="24"/>
              </w:rPr>
            </w:pPr>
          </w:p>
        </w:tc>
        <w:tc>
          <w:tcPr>
            <w:tcW w:w="1949" w:type="dxa"/>
            <w:vMerge/>
          </w:tcPr>
          <w:p w14:paraId="4E66BD47" w14:textId="77777777" w:rsidR="00AA2E7E" w:rsidRPr="00C12414" w:rsidRDefault="00AA2E7E" w:rsidP="0029057E">
            <w:pPr>
              <w:ind w:firstLine="0"/>
              <w:jc w:val="left"/>
              <w:rPr>
                <w:rFonts w:eastAsia="Times New Roman"/>
                <w:sz w:val="24"/>
                <w:szCs w:val="24"/>
                <w:lang w:eastAsia="ru-RU"/>
              </w:rPr>
            </w:pPr>
          </w:p>
        </w:tc>
      </w:tr>
      <w:tr w:rsidR="00AA2E7E" w:rsidRPr="00C12414" w14:paraId="241E5178" w14:textId="77777777" w:rsidTr="00C76118">
        <w:trPr>
          <w:trHeight w:val="418"/>
        </w:trPr>
        <w:tc>
          <w:tcPr>
            <w:tcW w:w="1001" w:type="dxa"/>
            <w:vMerge/>
          </w:tcPr>
          <w:p w14:paraId="0F1F7B00" w14:textId="77777777" w:rsidR="00AA2E7E" w:rsidRDefault="00AA2E7E" w:rsidP="0029057E">
            <w:pPr>
              <w:ind w:firstLine="0"/>
              <w:jc w:val="center"/>
              <w:rPr>
                <w:rFonts w:eastAsia="Times New Roman"/>
                <w:sz w:val="24"/>
                <w:szCs w:val="24"/>
                <w:lang w:eastAsia="ru-RU"/>
              </w:rPr>
            </w:pPr>
          </w:p>
        </w:tc>
        <w:tc>
          <w:tcPr>
            <w:tcW w:w="2396" w:type="dxa"/>
            <w:vMerge/>
          </w:tcPr>
          <w:p w14:paraId="45BE7548" w14:textId="77777777" w:rsidR="00AA2E7E" w:rsidRPr="00C12414" w:rsidRDefault="00AA2E7E" w:rsidP="0029057E">
            <w:pPr>
              <w:ind w:firstLine="0"/>
              <w:jc w:val="left"/>
              <w:rPr>
                <w:rFonts w:eastAsia="Times New Roman"/>
                <w:sz w:val="24"/>
                <w:szCs w:val="24"/>
              </w:rPr>
            </w:pPr>
          </w:p>
        </w:tc>
        <w:tc>
          <w:tcPr>
            <w:tcW w:w="3544" w:type="dxa"/>
          </w:tcPr>
          <w:p w14:paraId="36A63388" w14:textId="52A0E374" w:rsidR="00AA2E7E" w:rsidRDefault="00AA2E7E" w:rsidP="0029057E">
            <w:pPr>
              <w:ind w:firstLine="0"/>
              <w:jc w:val="left"/>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2113C339" w14:textId="7701570B" w:rsidR="00AA2E7E" w:rsidRPr="00C12414" w:rsidRDefault="00AA2E7E" w:rsidP="0029057E">
            <w:pPr>
              <w:ind w:firstLine="0"/>
              <w:jc w:val="left"/>
              <w:rPr>
                <w:rFonts w:eastAsia="Times New Roman"/>
                <w:sz w:val="24"/>
                <w:szCs w:val="24"/>
                <w:lang w:eastAsia="ru-RU"/>
              </w:rPr>
            </w:pPr>
            <w:r>
              <w:rPr>
                <w:rFonts w:eastAsia="Times New Roman"/>
                <w:sz w:val="24"/>
                <w:szCs w:val="24"/>
              </w:rPr>
              <w:t>Подземный</w:t>
            </w:r>
          </w:p>
        </w:tc>
        <w:tc>
          <w:tcPr>
            <w:tcW w:w="2407" w:type="dxa"/>
            <w:vMerge/>
          </w:tcPr>
          <w:p w14:paraId="0E351AE1" w14:textId="77777777" w:rsidR="00AA2E7E" w:rsidRPr="00C12414" w:rsidRDefault="00AA2E7E" w:rsidP="0029057E">
            <w:pPr>
              <w:ind w:firstLine="0"/>
              <w:jc w:val="left"/>
              <w:rPr>
                <w:sz w:val="24"/>
                <w:szCs w:val="24"/>
              </w:rPr>
            </w:pPr>
          </w:p>
        </w:tc>
        <w:tc>
          <w:tcPr>
            <w:tcW w:w="1949" w:type="dxa"/>
            <w:vMerge/>
          </w:tcPr>
          <w:p w14:paraId="2654F3EB" w14:textId="77777777" w:rsidR="00AA2E7E" w:rsidRPr="00C12414" w:rsidRDefault="00AA2E7E" w:rsidP="0029057E">
            <w:pPr>
              <w:ind w:firstLine="0"/>
              <w:jc w:val="left"/>
              <w:rPr>
                <w:rFonts w:eastAsia="Times New Roman"/>
                <w:sz w:val="24"/>
                <w:szCs w:val="24"/>
                <w:lang w:eastAsia="ru-RU"/>
              </w:rPr>
            </w:pPr>
          </w:p>
        </w:tc>
      </w:tr>
      <w:tr w:rsidR="00AA2E7E" w:rsidRPr="00C12414" w14:paraId="2BA0858A" w14:textId="77777777" w:rsidTr="00C76118">
        <w:trPr>
          <w:trHeight w:val="584"/>
        </w:trPr>
        <w:tc>
          <w:tcPr>
            <w:tcW w:w="1001" w:type="dxa"/>
            <w:vMerge/>
          </w:tcPr>
          <w:p w14:paraId="11765F9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53E8D1C" w14:textId="77777777" w:rsidR="00AA2E7E" w:rsidRDefault="00AA2E7E" w:rsidP="0029057E">
            <w:pPr>
              <w:ind w:firstLine="0"/>
              <w:jc w:val="left"/>
              <w:rPr>
                <w:rFonts w:eastAsia="Times New Roman"/>
                <w:sz w:val="24"/>
                <w:szCs w:val="24"/>
                <w:lang w:eastAsia="ru-RU"/>
              </w:rPr>
            </w:pPr>
          </w:p>
        </w:tc>
        <w:tc>
          <w:tcPr>
            <w:tcW w:w="3544" w:type="dxa"/>
          </w:tcPr>
          <w:p w14:paraId="4BB82FCE" w14:textId="4A23D188"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7"/>
            </w:r>
            <w:r>
              <w:rPr>
                <w:rFonts w:eastAsia="Times New Roman"/>
                <w:sz w:val="24"/>
                <w:szCs w:val="24"/>
                <w:lang w:eastAsia="ru-RU"/>
              </w:rPr>
              <w:t>, км</w:t>
            </w:r>
          </w:p>
        </w:tc>
        <w:tc>
          <w:tcPr>
            <w:tcW w:w="3263" w:type="dxa"/>
          </w:tcPr>
          <w:p w14:paraId="740EDA5C" w14:textId="2B390107" w:rsidR="00AA2E7E" w:rsidRPr="00985318" w:rsidRDefault="00AA2E7E" w:rsidP="00242719">
            <w:pPr>
              <w:ind w:firstLine="0"/>
              <w:contextualSpacing/>
              <w:jc w:val="center"/>
              <w:rPr>
                <w:rFonts w:eastAsia="Times New Roman"/>
                <w:sz w:val="24"/>
                <w:szCs w:val="24"/>
              </w:rPr>
            </w:pPr>
            <w:r>
              <w:rPr>
                <w:rFonts w:eastAsia="Times New Roman"/>
                <w:sz w:val="24"/>
                <w:szCs w:val="24"/>
                <w:lang w:eastAsia="ru-RU"/>
              </w:rPr>
              <w:t>0,1</w:t>
            </w:r>
            <w:r w:rsidR="00BC7788">
              <w:rPr>
                <w:rFonts w:eastAsia="Times New Roman"/>
                <w:sz w:val="24"/>
                <w:szCs w:val="24"/>
                <w:lang w:eastAsia="ru-RU"/>
              </w:rPr>
              <w:t>6</w:t>
            </w:r>
          </w:p>
        </w:tc>
        <w:tc>
          <w:tcPr>
            <w:tcW w:w="2407" w:type="dxa"/>
            <w:vMerge/>
          </w:tcPr>
          <w:p w14:paraId="78DBE42B" w14:textId="77777777" w:rsidR="00AA2E7E" w:rsidRDefault="00AA2E7E" w:rsidP="0029057E">
            <w:pPr>
              <w:ind w:firstLine="0"/>
              <w:contextualSpacing/>
              <w:jc w:val="left"/>
              <w:rPr>
                <w:sz w:val="24"/>
                <w:szCs w:val="24"/>
              </w:rPr>
            </w:pPr>
          </w:p>
        </w:tc>
        <w:tc>
          <w:tcPr>
            <w:tcW w:w="1949" w:type="dxa"/>
            <w:vMerge/>
          </w:tcPr>
          <w:p w14:paraId="26CD436D" w14:textId="77777777" w:rsidR="00AA2E7E" w:rsidRPr="00C12414" w:rsidRDefault="00AA2E7E" w:rsidP="0029057E">
            <w:pPr>
              <w:ind w:firstLine="0"/>
              <w:jc w:val="left"/>
              <w:rPr>
                <w:rFonts w:eastAsia="Times New Roman"/>
                <w:sz w:val="24"/>
                <w:szCs w:val="24"/>
                <w:lang w:eastAsia="ru-RU"/>
              </w:rPr>
            </w:pPr>
          </w:p>
        </w:tc>
      </w:tr>
      <w:tr w:rsidR="00AA2E7E" w:rsidRPr="00C12414" w14:paraId="1CE789F3" w14:textId="77777777" w:rsidTr="00BA287C">
        <w:trPr>
          <w:trHeight w:val="70"/>
        </w:trPr>
        <w:tc>
          <w:tcPr>
            <w:tcW w:w="1001" w:type="dxa"/>
            <w:vMerge/>
          </w:tcPr>
          <w:p w14:paraId="482FC9E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C61D41F" w14:textId="77777777" w:rsidR="00AA2E7E" w:rsidRDefault="00AA2E7E" w:rsidP="0029057E">
            <w:pPr>
              <w:ind w:firstLine="0"/>
              <w:jc w:val="left"/>
              <w:rPr>
                <w:rFonts w:eastAsia="Times New Roman"/>
                <w:sz w:val="24"/>
                <w:szCs w:val="24"/>
                <w:lang w:eastAsia="ru-RU"/>
              </w:rPr>
            </w:pPr>
          </w:p>
        </w:tc>
        <w:tc>
          <w:tcPr>
            <w:tcW w:w="3544" w:type="dxa"/>
          </w:tcPr>
          <w:p w14:paraId="0013995C" w14:textId="7070814A"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AEF07B6" w14:textId="1993C6C9"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0F0787D2" w14:textId="77777777" w:rsidR="00AA2E7E" w:rsidRDefault="00AA2E7E" w:rsidP="0029057E">
            <w:pPr>
              <w:ind w:firstLine="0"/>
              <w:contextualSpacing/>
              <w:jc w:val="left"/>
              <w:rPr>
                <w:sz w:val="24"/>
                <w:szCs w:val="24"/>
              </w:rPr>
            </w:pPr>
          </w:p>
        </w:tc>
        <w:tc>
          <w:tcPr>
            <w:tcW w:w="1949" w:type="dxa"/>
            <w:vMerge/>
          </w:tcPr>
          <w:p w14:paraId="2EF234FD" w14:textId="77777777" w:rsidR="00AA2E7E" w:rsidRPr="00C12414" w:rsidRDefault="00AA2E7E" w:rsidP="0029057E">
            <w:pPr>
              <w:ind w:firstLine="0"/>
              <w:jc w:val="left"/>
              <w:rPr>
                <w:rFonts w:eastAsia="Times New Roman"/>
                <w:sz w:val="24"/>
                <w:szCs w:val="24"/>
                <w:lang w:eastAsia="ru-RU"/>
              </w:rPr>
            </w:pPr>
          </w:p>
        </w:tc>
      </w:tr>
      <w:tr w:rsidR="00AA2E7E" w:rsidRPr="00C12414" w14:paraId="569E8BA6" w14:textId="77777777" w:rsidTr="007E6186">
        <w:trPr>
          <w:trHeight w:val="418"/>
        </w:trPr>
        <w:tc>
          <w:tcPr>
            <w:tcW w:w="1001" w:type="dxa"/>
            <w:vMerge w:val="restart"/>
          </w:tcPr>
          <w:p w14:paraId="0076E61F" w14:textId="144E1128"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6.5.</w:t>
            </w:r>
          </w:p>
        </w:tc>
        <w:tc>
          <w:tcPr>
            <w:tcW w:w="2396" w:type="dxa"/>
            <w:vMerge w:val="restart"/>
          </w:tcPr>
          <w:p w14:paraId="6C66E995" w14:textId="77777777" w:rsidR="00AA2E7E" w:rsidRPr="009960E4" w:rsidRDefault="00AA2E7E" w:rsidP="0029057E">
            <w:pPr>
              <w:ind w:firstLine="0"/>
              <w:jc w:val="left"/>
              <w:rPr>
                <w:rFonts w:eastAsia="Times New Roman"/>
                <w:sz w:val="24"/>
                <w:szCs w:val="24"/>
                <w:lang w:eastAsia="ru-RU"/>
              </w:rPr>
            </w:pPr>
            <w:r>
              <w:rPr>
                <w:rFonts w:eastAsia="Times New Roman"/>
                <w:sz w:val="24"/>
                <w:szCs w:val="24"/>
              </w:rPr>
              <w:t>Канализация напорная</w:t>
            </w:r>
          </w:p>
        </w:tc>
        <w:tc>
          <w:tcPr>
            <w:tcW w:w="3544" w:type="dxa"/>
          </w:tcPr>
          <w:p w14:paraId="431BED6B"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17003A8" w14:textId="77777777"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Малое Верево и деревни Ижора</w:t>
            </w:r>
            <w:r w:rsidRPr="00C12414">
              <w:rPr>
                <w:rFonts w:eastAsia="Times New Roman"/>
                <w:sz w:val="24"/>
                <w:szCs w:val="24"/>
                <w:lang w:eastAsia="ru-RU"/>
              </w:rPr>
              <w:t xml:space="preserve"> </w:t>
            </w:r>
            <w:r>
              <w:rPr>
                <w:rFonts w:eastAsia="Times New Roman"/>
                <w:sz w:val="24"/>
                <w:szCs w:val="24"/>
                <w:lang w:eastAsia="ru-RU"/>
              </w:rPr>
              <w:t>до Гатчинских очистных сооружений.</w:t>
            </w:r>
          </w:p>
        </w:tc>
        <w:tc>
          <w:tcPr>
            <w:tcW w:w="2407" w:type="dxa"/>
            <w:vMerge w:val="restart"/>
          </w:tcPr>
          <w:p w14:paraId="6148F914" w14:textId="77777777" w:rsidR="00AA2E7E" w:rsidRPr="00C12414" w:rsidRDefault="00AA2E7E" w:rsidP="0029057E">
            <w:pPr>
              <w:ind w:firstLine="0"/>
              <w:jc w:val="left"/>
              <w:rPr>
                <w:rFonts w:eastAsia="Times New Roman"/>
                <w:sz w:val="24"/>
                <w:szCs w:val="24"/>
                <w:lang w:eastAsia="ru-RU"/>
              </w:rPr>
            </w:pPr>
            <w:r w:rsidRPr="00C12414">
              <w:rPr>
                <w:sz w:val="24"/>
                <w:szCs w:val="24"/>
              </w:rPr>
              <w:t>-</w:t>
            </w:r>
          </w:p>
        </w:tc>
        <w:tc>
          <w:tcPr>
            <w:tcW w:w="1949" w:type="dxa"/>
            <w:vMerge w:val="restart"/>
          </w:tcPr>
          <w:p w14:paraId="4788652F"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8D22523" w14:textId="77777777" w:rsidTr="007E6186">
        <w:trPr>
          <w:trHeight w:val="418"/>
        </w:trPr>
        <w:tc>
          <w:tcPr>
            <w:tcW w:w="1001" w:type="dxa"/>
            <w:vMerge/>
          </w:tcPr>
          <w:p w14:paraId="1B603566" w14:textId="77777777" w:rsidR="00AA2E7E" w:rsidRDefault="00AA2E7E" w:rsidP="0029057E">
            <w:pPr>
              <w:ind w:firstLine="0"/>
              <w:jc w:val="center"/>
              <w:rPr>
                <w:rFonts w:eastAsia="Times New Roman"/>
                <w:sz w:val="24"/>
                <w:szCs w:val="24"/>
                <w:lang w:eastAsia="ru-RU"/>
              </w:rPr>
            </w:pPr>
          </w:p>
        </w:tc>
        <w:tc>
          <w:tcPr>
            <w:tcW w:w="2396" w:type="dxa"/>
            <w:vMerge/>
          </w:tcPr>
          <w:p w14:paraId="54ED5894" w14:textId="77777777" w:rsidR="00AA2E7E" w:rsidRPr="00C12414" w:rsidRDefault="00AA2E7E" w:rsidP="0029057E">
            <w:pPr>
              <w:ind w:firstLine="0"/>
              <w:jc w:val="left"/>
              <w:rPr>
                <w:rFonts w:eastAsia="Times New Roman"/>
                <w:sz w:val="24"/>
                <w:szCs w:val="24"/>
              </w:rPr>
            </w:pPr>
          </w:p>
        </w:tc>
        <w:tc>
          <w:tcPr>
            <w:tcW w:w="3544" w:type="dxa"/>
          </w:tcPr>
          <w:p w14:paraId="306C0D65"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C4A972F"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rPr>
              <w:t xml:space="preserve">Сети </w:t>
            </w:r>
            <w:r>
              <w:rPr>
                <w:rFonts w:eastAsia="Times New Roman"/>
                <w:sz w:val="24"/>
                <w:szCs w:val="24"/>
              </w:rPr>
              <w:t xml:space="preserve">напорной </w:t>
            </w:r>
            <w:r w:rsidRPr="00C12414">
              <w:rPr>
                <w:rFonts w:eastAsia="Times New Roman"/>
                <w:sz w:val="24"/>
                <w:szCs w:val="24"/>
              </w:rPr>
              <w:t>хозяйственно-бытовой канализации</w:t>
            </w:r>
            <w:r>
              <w:rPr>
                <w:rFonts w:eastAsia="Times New Roman"/>
                <w:sz w:val="24"/>
                <w:szCs w:val="24"/>
              </w:rPr>
              <w:t xml:space="preserve"> (на участке от планируемой к строительству канализационной насосной до Гатчинских очистных сооружений)</w:t>
            </w:r>
          </w:p>
        </w:tc>
        <w:tc>
          <w:tcPr>
            <w:tcW w:w="2407" w:type="dxa"/>
            <w:vMerge/>
          </w:tcPr>
          <w:p w14:paraId="1496C875" w14:textId="77777777" w:rsidR="00AA2E7E" w:rsidRPr="00C12414" w:rsidRDefault="00AA2E7E" w:rsidP="0029057E">
            <w:pPr>
              <w:ind w:firstLine="0"/>
              <w:jc w:val="left"/>
              <w:rPr>
                <w:sz w:val="24"/>
                <w:szCs w:val="24"/>
              </w:rPr>
            </w:pPr>
          </w:p>
        </w:tc>
        <w:tc>
          <w:tcPr>
            <w:tcW w:w="1949" w:type="dxa"/>
            <w:vMerge/>
          </w:tcPr>
          <w:p w14:paraId="7794F6EF" w14:textId="77777777" w:rsidR="00AA2E7E" w:rsidRPr="00C12414" w:rsidRDefault="00AA2E7E" w:rsidP="0029057E">
            <w:pPr>
              <w:ind w:firstLine="0"/>
              <w:jc w:val="left"/>
              <w:rPr>
                <w:rFonts w:eastAsia="Times New Roman"/>
                <w:sz w:val="24"/>
                <w:szCs w:val="24"/>
                <w:lang w:eastAsia="ru-RU"/>
              </w:rPr>
            </w:pPr>
          </w:p>
        </w:tc>
      </w:tr>
      <w:tr w:rsidR="00AA2E7E" w:rsidRPr="00C12414" w14:paraId="7C7D188F" w14:textId="77777777" w:rsidTr="007E6186">
        <w:trPr>
          <w:trHeight w:val="418"/>
        </w:trPr>
        <w:tc>
          <w:tcPr>
            <w:tcW w:w="1001" w:type="dxa"/>
            <w:vMerge/>
          </w:tcPr>
          <w:p w14:paraId="20E7825D" w14:textId="77777777" w:rsidR="00AA2E7E" w:rsidRDefault="00AA2E7E" w:rsidP="0029057E">
            <w:pPr>
              <w:ind w:firstLine="0"/>
              <w:jc w:val="center"/>
              <w:rPr>
                <w:rFonts w:eastAsia="Times New Roman"/>
                <w:sz w:val="24"/>
                <w:szCs w:val="24"/>
                <w:lang w:eastAsia="ru-RU"/>
              </w:rPr>
            </w:pPr>
          </w:p>
        </w:tc>
        <w:tc>
          <w:tcPr>
            <w:tcW w:w="2396" w:type="dxa"/>
            <w:vMerge/>
          </w:tcPr>
          <w:p w14:paraId="6C80EAAC" w14:textId="77777777" w:rsidR="00AA2E7E" w:rsidRPr="00C12414" w:rsidRDefault="00AA2E7E" w:rsidP="0029057E">
            <w:pPr>
              <w:ind w:firstLine="0"/>
              <w:jc w:val="left"/>
              <w:rPr>
                <w:rFonts w:eastAsia="Times New Roman"/>
                <w:sz w:val="24"/>
                <w:szCs w:val="24"/>
              </w:rPr>
            </w:pPr>
          </w:p>
        </w:tc>
        <w:tc>
          <w:tcPr>
            <w:tcW w:w="3544" w:type="dxa"/>
          </w:tcPr>
          <w:p w14:paraId="28B7ADDD" w14:textId="77777777" w:rsidR="00AA2E7E" w:rsidRDefault="00AA2E7E" w:rsidP="0029057E">
            <w:pPr>
              <w:ind w:firstLine="0"/>
              <w:jc w:val="left"/>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2995C7FC"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rPr>
              <w:t>Подземный</w:t>
            </w:r>
          </w:p>
        </w:tc>
        <w:tc>
          <w:tcPr>
            <w:tcW w:w="2407" w:type="dxa"/>
            <w:vMerge/>
          </w:tcPr>
          <w:p w14:paraId="7225DA12" w14:textId="77777777" w:rsidR="00AA2E7E" w:rsidRPr="00C12414" w:rsidRDefault="00AA2E7E" w:rsidP="0029057E">
            <w:pPr>
              <w:ind w:firstLine="0"/>
              <w:jc w:val="left"/>
              <w:rPr>
                <w:sz w:val="24"/>
                <w:szCs w:val="24"/>
              </w:rPr>
            </w:pPr>
          </w:p>
        </w:tc>
        <w:tc>
          <w:tcPr>
            <w:tcW w:w="1949" w:type="dxa"/>
            <w:vMerge/>
          </w:tcPr>
          <w:p w14:paraId="312BE857" w14:textId="77777777" w:rsidR="00AA2E7E" w:rsidRPr="00C12414" w:rsidRDefault="00AA2E7E" w:rsidP="0029057E">
            <w:pPr>
              <w:ind w:firstLine="0"/>
              <w:jc w:val="left"/>
              <w:rPr>
                <w:rFonts w:eastAsia="Times New Roman"/>
                <w:sz w:val="24"/>
                <w:szCs w:val="24"/>
                <w:lang w:eastAsia="ru-RU"/>
              </w:rPr>
            </w:pPr>
          </w:p>
        </w:tc>
      </w:tr>
      <w:tr w:rsidR="00AA2E7E" w:rsidRPr="00C12414" w14:paraId="4741A2D7" w14:textId="77777777" w:rsidTr="007E6186">
        <w:trPr>
          <w:trHeight w:val="584"/>
        </w:trPr>
        <w:tc>
          <w:tcPr>
            <w:tcW w:w="1001" w:type="dxa"/>
            <w:vMerge/>
          </w:tcPr>
          <w:p w14:paraId="662426A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3EC9716" w14:textId="77777777" w:rsidR="00AA2E7E" w:rsidRDefault="00AA2E7E" w:rsidP="0029057E">
            <w:pPr>
              <w:ind w:firstLine="0"/>
              <w:jc w:val="left"/>
              <w:rPr>
                <w:rFonts w:eastAsia="Times New Roman"/>
                <w:sz w:val="24"/>
                <w:szCs w:val="24"/>
                <w:lang w:eastAsia="ru-RU"/>
              </w:rPr>
            </w:pPr>
          </w:p>
        </w:tc>
        <w:tc>
          <w:tcPr>
            <w:tcW w:w="3544" w:type="dxa"/>
          </w:tcPr>
          <w:p w14:paraId="766CF178"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8"/>
            </w:r>
            <w:r>
              <w:rPr>
                <w:rFonts w:eastAsia="Times New Roman"/>
                <w:sz w:val="24"/>
                <w:szCs w:val="24"/>
                <w:lang w:eastAsia="ru-RU"/>
              </w:rPr>
              <w:t>, км</w:t>
            </w:r>
          </w:p>
        </w:tc>
        <w:tc>
          <w:tcPr>
            <w:tcW w:w="3263" w:type="dxa"/>
          </w:tcPr>
          <w:p w14:paraId="4C787790" w14:textId="60F84CCD" w:rsidR="00AA2E7E" w:rsidRPr="00985318" w:rsidRDefault="00BC7788" w:rsidP="00242719">
            <w:pPr>
              <w:ind w:firstLine="0"/>
              <w:contextualSpacing/>
              <w:jc w:val="center"/>
              <w:rPr>
                <w:rFonts w:eastAsia="Times New Roman"/>
                <w:sz w:val="24"/>
                <w:szCs w:val="24"/>
              </w:rPr>
            </w:pPr>
            <w:r>
              <w:rPr>
                <w:rFonts w:eastAsia="Times New Roman"/>
                <w:sz w:val="24"/>
                <w:szCs w:val="24"/>
                <w:lang w:eastAsia="ru-RU"/>
              </w:rPr>
              <w:t>2,01</w:t>
            </w:r>
          </w:p>
        </w:tc>
        <w:tc>
          <w:tcPr>
            <w:tcW w:w="2407" w:type="dxa"/>
            <w:vMerge/>
          </w:tcPr>
          <w:p w14:paraId="448FA99A" w14:textId="77777777" w:rsidR="00AA2E7E" w:rsidRDefault="00AA2E7E" w:rsidP="0029057E">
            <w:pPr>
              <w:ind w:firstLine="0"/>
              <w:contextualSpacing/>
              <w:jc w:val="left"/>
              <w:rPr>
                <w:sz w:val="24"/>
                <w:szCs w:val="24"/>
              </w:rPr>
            </w:pPr>
          </w:p>
        </w:tc>
        <w:tc>
          <w:tcPr>
            <w:tcW w:w="1949" w:type="dxa"/>
            <w:vMerge/>
          </w:tcPr>
          <w:p w14:paraId="566A4E10" w14:textId="77777777" w:rsidR="00AA2E7E" w:rsidRPr="00C12414" w:rsidRDefault="00AA2E7E" w:rsidP="0029057E">
            <w:pPr>
              <w:ind w:firstLine="0"/>
              <w:jc w:val="left"/>
              <w:rPr>
                <w:rFonts w:eastAsia="Times New Roman"/>
                <w:sz w:val="24"/>
                <w:szCs w:val="24"/>
                <w:lang w:eastAsia="ru-RU"/>
              </w:rPr>
            </w:pPr>
          </w:p>
        </w:tc>
      </w:tr>
      <w:tr w:rsidR="00AA2E7E" w:rsidRPr="00C12414" w14:paraId="1CCC9F51" w14:textId="77777777" w:rsidTr="007E6186">
        <w:trPr>
          <w:trHeight w:val="70"/>
        </w:trPr>
        <w:tc>
          <w:tcPr>
            <w:tcW w:w="1001" w:type="dxa"/>
            <w:vMerge/>
          </w:tcPr>
          <w:p w14:paraId="3C10E294"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ED124C0" w14:textId="77777777" w:rsidR="00AA2E7E" w:rsidRDefault="00AA2E7E" w:rsidP="0029057E">
            <w:pPr>
              <w:ind w:firstLine="0"/>
              <w:jc w:val="left"/>
              <w:rPr>
                <w:rFonts w:eastAsia="Times New Roman"/>
                <w:sz w:val="24"/>
                <w:szCs w:val="24"/>
                <w:lang w:eastAsia="ru-RU"/>
              </w:rPr>
            </w:pPr>
          </w:p>
        </w:tc>
        <w:tc>
          <w:tcPr>
            <w:tcW w:w="3544" w:type="dxa"/>
          </w:tcPr>
          <w:p w14:paraId="687BC38C"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F09BDFA" w14:textId="77777777"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63CA2424" w14:textId="77777777" w:rsidR="00AA2E7E" w:rsidRDefault="00AA2E7E" w:rsidP="0029057E">
            <w:pPr>
              <w:ind w:firstLine="0"/>
              <w:contextualSpacing/>
              <w:jc w:val="left"/>
              <w:rPr>
                <w:sz w:val="24"/>
                <w:szCs w:val="24"/>
              </w:rPr>
            </w:pPr>
          </w:p>
        </w:tc>
        <w:tc>
          <w:tcPr>
            <w:tcW w:w="1949" w:type="dxa"/>
            <w:vMerge/>
          </w:tcPr>
          <w:p w14:paraId="5CD970E3" w14:textId="77777777" w:rsidR="00AA2E7E" w:rsidRPr="00C12414" w:rsidRDefault="00AA2E7E" w:rsidP="0029057E">
            <w:pPr>
              <w:ind w:firstLine="0"/>
              <w:jc w:val="left"/>
              <w:rPr>
                <w:rFonts w:eastAsia="Times New Roman"/>
                <w:sz w:val="24"/>
                <w:szCs w:val="24"/>
                <w:lang w:eastAsia="ru-RU"/>
              </w:rPr>
            </w:pPr>
          </w:p>
        </w:tc>
      </w:tr>
      <w:tr w:rsidR="00AA2E7E" w:rsidRPr="00C12414" w14:paraId="593BB4AB" w14:textId="77777777" w:rsidTr="00C76118">
        <w:trPr>
          <w:trHeight w:val="418"/>
        </w:trPr>
        <w:tc>
          <w:tcPr>
            <w:tcW w:w="1001" w:type="dxa"/>
            <w:vMerge w:val="restart"/>
          </w:tcPr>
          <w:p w14:paraId="5EFE5777" w14:textId="3C05C8FB"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r>
              <w:rPr>
                <w:rFonts w:eastAsia="Times New Roman"/>
                <w:sz w:val="24"/>
                <w:szCs w:val="24"/>
                <w:lang w:eastAsia="ru-RU"/>
              </w:rPr>
              <w:t>6.</w:t>
            </w:r>
          </w:p>
        </w:tc>
        <w:tc>
          <w:tcPr>
            <w:tcW w:w="2396" w:type="dxa"/>
            <w:vMerge w:val="restart"/>
          </w:tcPr>
          <w:p w14:paraId="5E6E5130" w14:textId="524B31A0" w:rsidR="00AA2E7E" w:rsidRPr="003702D4" w:rsidRDefault="00AA2E7E" w:rsidP="0029057E">
            <w:pPr>
              <w:ind w:firstLine="0"/>
              <w:jc w:val="left"/>
              <w:rPr>
                <w:rFonts w:eastAsia="Times New Roman"/>
                <w:sz w:val="24"/>
                <w:szCs w:val="24"/>
                <w:lang w:eastAsia="ru-RU"/>
              </w:rPr>
            </w:pPr>
            <w:r>
              <w:rPr>
                <w:rFonts w:eastAsia="Times New Roman"/>
                <w:sz w:val="24"/>
                <w:szCs w:val="24"/>
              </w:rPr>
              <w:t>Очистные сооружения (КОС)</w:t>
            </w:r>
          </w:p>
        </w:tc>
        <w:tc>
          <w:tcPr>
            <w:tcW w:w="3544" w:type="dxa"/>
          </w:tcPr>
          <w:p w14:paraId="492D79ED"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0AB4A9E" w14:textId="2397E755"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Обеспечение очистки хозяйственно-бытовых сточных вод </w:t>
            </w:r>
            <w:r>
              <w:rPr>
                <w:rFonts w:eastAsia="Times New Roman"/>
                <w:sz w:val="24"/>
                <w:szCs w:val="24"/>
                <w:lang w:eastAsia="ru-RU"/>
              </w:rPr>
              <w:t>деревни Горки</w:t>
            </w:r>
          </w:p>
        </w:tc>
        <w:tc>
          <w:tcPr>
            <w:tcW w:w="2407" w:type="dxa"/>
            <w:vMerge w:val="restart"/>
          </w:tcPr>
          <w:p w14:paraId="765A8136" w14:textId="48F76B2B" w:rsidR="00AA2E7E" w:rsidRPr="00C12414" w:rsidRDefault="00AA2E7E" w:rsidP="0029057E">
            <w:pPr>
              <w:ind w:firstLine="0"/>
              <w:jc w:val="left"/>
              <w:rPr>
                <w:rFonts w:eastAsia="Times New Roman"/>
                <w:sz w:val="24"/>
                <w:szCs w:val="24"/>
                <w:lang w:eastAsia="ru-RU"/>
              </w:rPr>
            </w:pPr>
            <w:r>
              <w:rPr>
                <w:sz w:val="24"/>
                <w:szCs w:val="24"/>
              </w:rPr>
              <w:t>00</w:t>
            </w:r>
            <w:r w:rsidRPr="00C12414">
              <w:rPr>
                <w:sz w:val="24"/>
                <w:szCs w:val="24"/>
              </w:rPr>
              <w:t>:</w:t>
            </w:r>
            <w:r>
              <w:rPr>
                <w:sz w:val="24"/>
                <w:szCs w:val="24"/>
              </w:rPr>
              <w:t>И1</w:t>
            </w:r>
          </w:p>
        </w:tc>
        <w:tc>
          <w:tcPr>
            <w:tcW w:w="1949" w:type="dxa"/>
            <w:vMerge w:val="restart"/>
          </w:tcPr>
          <w:p w14:paraId="3BF9EAF7"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Санитарно-защитная зона </w:t>
            </w:r>
            <w:r>
              <w:rPr>
                <w:rFonts w:eastAsia="Times New Roman"/>
                <w:sz w:val="24"/>
                <w:szCs w:val="24"/>
                <w:lang w:eastAsia="ru-RU"/>
              </w:rPr>
              <w:t>150 </w:t>
            </w:r>
            <w:r w:rsidRPr="00C12414">
              <w:rPr>
                <w:rFonts w:eastAsia="Times New Roman"/>
                <w:sz w:val="24"/>
                <w:szCs w:val="24"/>
                <w:lang w:eastAsia="ru-RU"/>
              </w:rPr>
              <w:t xml:space="preserve">м </w:t>
            </w:r>
          </w:p>
          <w:p w14:paraId="7DB7E483" w14:textId="77777777" w:rsidR="00AA2E7E" w:rsidRDefault="00AA2E7E" w:rsidP="0029057E">
            <w:pPr>
              <w:ind w:firstLine="0"/>
              <w:jc w:val="left"/>
              <w:rPr>
                <w:rFonts w:eastAsia="Times New Roman"/>
                <w:sz w:val="24"/>
                <w:szCs w:val="24"/>
                <w:lang w:eastAsia="ru-RU"/>
              </w:rPr>
            </w:pPr>
            <w:r w:rsidRPr="00C12414">
              <w:rPr>
                <w:rFonts w:eastAsia="Times New Roman"/>
                <w:sz w:val="24"/>
                <w:szCs w:val="24"/>
                <w:lang w:eastAsia="ru-RU"/>
              </w:rPr>
              <w:t xml:space="preserve">(в соответствии с постановлением Главного </w:t>
            </w:r>
            <w:r w:rsidRPr="00C12414">
              <w:rPr>
                <w:rFonts w:eastAsia="Times New Roman"/>
                <w:sz w:val="24"/>
                <w:szCs w:val="24"/>
                <w:lang w:eastAsia="ru-RU"/>
              </w:rPr>
              <w:lastRenderedPageBreak/>
              <w:t>государственного санитарного врача РФ от 28 февраля 2022 года № 7)</w:t>
            </w:r>
            <w:r>
              <w:rPr>
                <w:rFonts w:eastAsia="Times New Roman"/>
                <w:sz w:val="24"/>
                <w:szCs w:val="24"/>
                <w:lang w:eastAsia="ru-RU"/>
              </w:rPr>
              <w:t>.</w:t>
            </w:r>
          </w:p>
          <w:p w14:paraId="6F1D7C70" w14:textId="12C66D2E" w:rsidR="00AA2E7E" w:rsidRPr="007B0FBD" w:rsidRDefault="00AA2E7E" w:rsidP="0029057E">
            <w:pPr>
              <w:ind w:firstLine="0"/>
              <w:jc w:val="left"/>
              <w:rPr>
                <w:rFonts w:eastAsia="Times New Roman"/>
                <w:i/>
                <w:iCs/>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sidRPr="00FB4B8A">
              <w:rPr>
                <w:rFonts w:eastAsia="Times New Roman"/>
                <w:sz w:val="24"/>
                <w:szCs w:val="24"/>
                <w:lang w:eastAsia="ru-RU"/>
              </w:rPr>
              <w:t>V</w:t>
            </w:r>
            <w:r w:rsidRPr="00355500">
              <w:rPr>
                <w:rFonts w:eastAsia="Times New Roman"/>
                <w:sz w:val="24"/>
                <w:szCs w:val="24"/>
                <w:lang w:eastAsia="ru-RU"/>
              </w:rPr>
              <w:t xml:space="preserve"> СанПиН 2.2.1/2.1.1.1200-03</w:t>
            </w:r>
          </w:p>
        </w:tc>
      </w:tr>
      <w:tr w:rsidR="00AA2E7E" w:rsidRPr="00C12414" w14:paraId="7F4B4B53" w14:textId="77777777" w:rsidTr="00C76118">
        <w:trPr>
          <w:trHeight w:val="584"/>
        </w:trPr>
        <w:tc>
          <w:tcPr>
            <w:tcW w:w="1001" w:type="dxa"/>
            <w:vMerge/>
          </w:tcPr>
          <w:p w14:paraId="628EF82F"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1D40AC7" w14:textId="77777777" w:rsidR="00AA2E7E" w:rsidRDefault="00AA2E7E" w:rsidP="0029057E">
            <w:pPr>
              <w:ind w:firstLine="0"/>
              <w:jc w:val="left"/>
              <w:rPr>
                <w:rFonts w:eastAsia="Times New Roman"/>
                <w:sz w:val="24"/>
                <w:szCs w:val="24"/>
                <w:lang w:eastAsia="ru-RU"/>
              </w:rPr>
            </w:pPr>
          </w:p>
        </w:tc>
        <w:tc>
          <w:tcPr>
            <w:tcW w:w="3544" w:type="dxa"/>
          </w:tcPr>
          <w:p w14:paraId="5EAE36C1" w14:textId="77777777" w:rsidR="00AA2E7E" w:rsidRDefault="00AA2E7E" w:rsidP="0029057E">
            <w:pPr>
              <w:ind w:firstLine="0"/>
              <w:jc w:val="left"/>
              <w:rPr>
                <w:rFonts w:eastAsia="Times New Roman"/>
                <w:sz w:val="24"/>
                <w:szCs w:val="24"/>
                <w:lang w:eastAsia="ru-RU"/>
              </w:rPr>
            </w:pPr>
            <w:r>
              <w:rPr>
                <w:rFonts w:eastAsia="Times New Roman"/>
                <w:sz w:val="24"/>
                <w:szCs w:val="24"/>
                <w:lang w:eastAsia="ru-RU"/>
              </w:rPr>
              <w:t>Описание объекта</w:t>
            </w:r>
          </w:p>
        </w:tc>
        <w:tc>
          <w:tcPr>
            <w:tcW w:w="3263" w:type="dxa"/>
          </w:tcPr>
          <w:p w14:paraId="5C77685F" w14:textId="3F06D7C7" w:rsidR="00AA2E7E" w:rsidRPr="00985318" w:rsidRDefault="00AA2E7E" w:rsidP="0029057E">
            <w:pPr>
              <w:ind w:firstLine="0"/>
              <w:contextualSpacing/>
              <w:jc w:val="left"/>
              <w:rPr>
                <w:rFonts w:eastAsia="Times New Roman"/>
                <w:sz w:val="24"/>
                <w:szCs w:val="24"/>
              </w:rPr>
            </w:pPr>
            <w:r>
              <w:rPr>
                <w:rFonts w:eastAsia="Times New Roman"/>
                <w:sz w:val="24"/>
                <w:szCs w:val="24"/>
                <w:lang w:eastAsia="ru-RU"/>
              </w:rPr>
              <w:t>Канализационные очистные с</w:t>
            </w:r>
            <w:r w:rsidRPr="00016F27">
              <w:rPr>
                <w:rFonts w:eastAsia="Times New Roman"/>
                <w:sz w:val="24"/>
                <w:szCs w:val="24"/>
                <w:lang w:eastAsia="ru-RU"/>
              </w:rPr>
              <w:t xml:space="preserve">ооружения для механической и биологической очистки с </w:t>
            </w:r>
            <w:r w:rsidRPr="00016F27">
              <w:rPr>
                <w:rFonts w:eastAsia="Times New Roman"/>
                <w:sz w:val="24"/>
                <w:szCs w:val="24"/>
                <w:lang w:eastAsia="ru-RU"/>
              </w:rPr>
              <w:lastRenderedPageBreak/>
              <w:t>термомеханической обработкой осадка в закрытых помещениях</w:t>
            </w:r>
          </w:p>
        </w:tc>
        <w:tc>
          <w:tcPr>
            <w:tcW w:w="2407" w:type="dxa"/>
            <w:vMerge/>
          </w:tcPr>
          <w:p w14:paraId="6BEBF1AE" w14:textId="77777777" w:rsidR="00AA2E7E" w:rsidRDefault="00AA2E7E" w:rsidP="0029057E">
            <w:pPr>
              <w:ind w:firstLine="0"/>
              <w:contextualSpacing/>
              <w:jc w:val="left"/>
              <w:rPr>
                <w:sz w:val="24"/>
                <w:szCs w:val="24"/>
              </w:rPr>
            </w:pPr>
          </w:p>
        </w:tc>
        <w:tc>
          <w:tcPr>
            <w:tcW w:w="1949" w:type="dxa"/>
            <w:vMerge/>
          </w:tcPr>
          <w:p w14:paraId="55A39300" w14:textId="77777777" w:rsidR="00AA2E7E" w:rsidRPr="00C12414" w:rsidRDefault="00AA2E7E" w:rsidP="0029057E">
            <w:pPr>
              <w:ind w:firstLine="0"/>
              <w:jc w:val="left"/>
              <w:rPr>
                <w:rFonts w:eastAsia="Times New Roman"/>
                <w:sz w:val="24"/>
                <w:szCs w:val="24"/>
                <w:lang w:eastAsia="ru-RU"/>
              </w:rPr>
            </w:pPr>
          </w:p>
        </w:tc>
      </w:tr>
      <w:tr w:rsidR="00AA2E7E" w:rsidRPr="00C12414" w14:paraId="6A4738D9" w14:textId="77777777" w:rsidTr="00B623F0">
        <w:trPr>
          <w:trHeight w:val="60"/>
        </w:trPr>
        <w:tc>
          <w:tcPr>
            <w:tcW w:w="1001" w:type="dxa"/>
            <w:vMerge/>
          </w:tcPr>
          <w:p w14:paraId="0695B7A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8B41987" w14:textId="77777777" w:rsidR="00AA2E7E" w:rsidRDefault="00AA2E7E" w:rsidP="0029057E">
            <w:pPr>
              <w:ind w:firstLine="0"/>
              <w:jc w:val="left"/>
              <w:rPr>
                <w:rFonts w:eastAsia="Times New Roman"/>
                <w:sz w:val="24"/>
                <w:szCs w:val="24"/>
                <w:lang w:eastAsia="ru-RU"/>
              </w:rPr>
            </w:pPr>
          </w:p>
        </w:tc>
        <w:tc>
          <w:tcPr>
            <w:tcW w:w="3544" w:type="dxa"/>
          </w:tcPr>
          <w:p w14:paraId="704413ED" w14:textId="05751DFA" w:rsidR="00AA2E7E" w:rsidRDefault="00AA2E7E" w:rsidP="0029057E">
            <w:pPr>
              <w:ind w:firstLine="0"/>
              <w:jc w:val="left"/>
              <w:rPr>
                <w:rFonts w:eastAsia="Times New Roman"/>
                <w:sz w:val="24"/>
                <w:szCs w:val="24"/>
                <w:lang w:eastAsia="ru-RU"/>
              </w:rPr>
            </w:pPr>
            <w:r>
              <w:rPr>
                <w:rFonts w:eastAsia="Times New Roman"/>
                <w:sz w:val="24"/>
                <w:szCs w:val="24"/>
                <w:lang w:eastAsia="ru-RU"/>
              </w:rPr>
              <w:t>Производительность, куб. м/</w:t>
            </w:r>
            <w:proofErr w:type="spellStart"/>
            <w:r>
              <w:rPr>
                <w:rFonts w:eastAsia="Times New Roman"/>
                <w:sz w:val="24"/>
                <w:szCs w:val="24"/>
                <w:lang w:eastAsia="ru-RU"/>
              </w:rPr>
              <w:t>сут</w:t>
            </w:r>
            <w:proofErr w:type="spellEnd"/>
            <w:r>
              <w:rPr>
                <w:rFonts w:eastAsia="Times New Roman"/>
                <w:sz w:val="24"/>
                <w:szCs w:val="24"/>
                <w:lang w:eastAsia="ru-RU"/>
              </w:rPr>
              <w:t>.</w:t>
            </w:r>
          </w:p>
        </w:tc>
        <w:tc>
          <w:tcPr>
            <w:tcW w:w="3263" w:type="dxa"/>
          </w:tcPr>
          <w:p w14:paraId="7EBD5AAA" w14:textId="5699BA14" w:rsidR="00AA2E7E" w:rsidRPr="007B0FBD" w:rsidRDefault="00AA2E7E" w:rsidP="00242719">
            <w:pPr>
              <w:ind w:firstLine="0"/>
              <w:contextualSpacing/>
              <w:jc w:val="center"/>
              <w:rPr>
                <w:rFonts w:eastAsia="Times New Roman"/>
                <w:sz w:val="24"/>
                <w:szCs w:val="24"/>
              </w:rPr>
            </w:pPr>
            <w:r>
              <w:rPr>
                <w:rFonts w:eastAsia="Times New Roman"/>
                <w:sz w:val="24"/>
                <w:szCs w:val="24"/>
              </w:rPr>
              <w:t>1 200</w:t>
            </w:r>
          </w:p>
        </w:tc>
        <w:tc>
          <w:tcPr>
            <w:tcW w:w="2407" w:type="dxa"/>
            <w:vMerge/>
          </w:tcPr>
          <w:p w14:paraId="414C176E" w14:textId="77777777" w:rsidR="00AA2E7E" w:rsidRDefault="00AA2E7E" w:rsidP="0029057E">
            <w:pPr>
              <w:ind w:firstLine="0"/>
              <w:contextualSpacing/>
              <w:jc w:val="left"/>
              <w:rPr>
                <w:sz w:val="24"/>
                <w:szCs w:val="24"/>
              </w:rPr>
            </w:pPr>
          </w:p>
        </w:tc>
        <w:tc>
          <w:tcPr>
            <w:tcW w:w="1949" w:type="dxa"/>
            <w:vMerge/>
          </w:tcPr>
          <w:p w14:paraId="1F2BB18D" w14:textId="77777777" w:rsidR="00AA2E7E" w:rsidRPr="00C12414" w:rsidRDefault="00AA2E7E" w:rsidP="0029057E">
            <w:pPr>
              <w:ind w:firstLine="0"/>
              <w:jc w:val="left"/>
              <w:rPr>
                <w:rFonts w:eastAsia="Times New Roman"/>
                <w:sz w:val="24"/>
                <w:szCs w:val="24"/>
                <w:lang w:eastAsia="ru-RU"/>
              </w:rPr>
            </w:pPr>
          </w:p>
        </w:tc>
      </w:tr>
      <w:tr w:rsidR="00AA2E7E" w:rsidRPr="00C12414" w14:paraId="0296533B" w14:textId="77777777" w:rsidTr="00C76118">
        <w:trPr>
          <w:trHeight w:val="464"/>
        </w:trPr>
        <w:tc>
          <w:tcPr>
            <w:tcW w:w="1001" w:type="dxa"/>
            <w:vMerge/>
          </w:tcPr>
          <w:p w14:paraId="2C207E7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59F781C" w14:textId="77777777" w:rsidR="00AA2E7E" w:rsidRDefault="00AA2E7E" w:rsidP="0029057E">
            <w:pPr>
              <w:ind w:firstLine="0"/>
              <w:jc w:val="left"/>
              <w:rPr>
                <w:rFonts w:eastAsia="Times New Roman"/>
                <w:sz w:val="24"/>
                <w:szCs w:val="24"/>
                <w:lang w:eastAsia="ru-RU"/>
              </w:rPr>
            </w:pPr>
          </w:p>
        </w:tc>
        <w:tc>
          <w:tcPr>
            <w:tcW w:w="3544" w:type="dxa"/>
          </w:tcPr>
          <w:p w14:paraId="01CFB9D2" w14:textId="2754B7D9" w:rsidR="00AA2E7E" w:rsidRPr="0077685B" w:rsidRDefault="00AA2E7E" w:rsidP="0029057E">
            <w:pPr>
              <w:ind w:firstLine="0"/>
              <w:jc w:val="left"/>
              <w:rPr>
                <w:rFonts w:eastAsia="Times New Roman"/>
                <w:sz w:val="24"/>
                <w:szCs w:val="24"/>
                <w:lang w:val="en-US" w:eastAsia="ru-RU"/>
              </w:rPr>
            </w:pPr>
            <w:r>
              <w:rPr>
                <w:rFonts w:eastAsia="Times New Roman"/>
                <w:sz w:val="24"/>
                <w:szCs w:val="24"/>
                <w:lang w:eastAsia="ru-RU"/>
              </w:rPr>
              <w:t>Срок реализации, год</w:t>
            </w:r>
          </w:p>
        </w:tc>
        <w:tc>
          <w:tcPr>
            <w:tcW w:w="3263" w:type="dxa"/>
          </w:tcPr>
          <w:p w14:paraId="19185348" w14:textId="781DD2A0" w:rsidR="00AA2E7E"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tcPr>
          <w:p w14:paraId="553FA828" w14:textId="77777777" w:rsidR="00AA2E7E" w:rsidRDefault="00AA2E7E" w:rsidP="0029057E">
            <w:pPr>
              <w:ind w:firstLine="0"/>
              <w:contextualSpacing/>
              <w:jc w:val="left"/>
              <w:rPr>
                <w:sz w:val="24"/>
                <w:szCs w:val="24"/>
              </w:rPr>
            </w:pPr>
          </w:p>
        </w:tc>
        <w:tc>
          <w:tcPr>
            <w:tcW w:w="1949" w:type="dxa"/>
            <w:vMerge/>
          </w:tcPr>
          <w:p w14:paraId="0622DD74" w14:textId="77777777" w:rsidR="00AA2E7E" w:rsidRPr="00C12414" w:rsidRDefault="00AA2E7E" w:rsidP="0029057E">
            <w:pPr>
              <w:ind w:firstLine="0"/>
              <w:jc w:val="left"/>
              <w:rPr>
                <w:rFonts w:eastAsia="Times New Roman"/>
                <w:sz w:val="24"/>
                <w:szCs w:val="24"/>
                <w:lang w:eastAsia="ru-RU"/>
              </w:rPr>
            </w:pPr>
          </w:p>
        </w:tc>
      </w:tr>
      <w:tr w:rsidR="00AA2E7E" w:rsidRPr="00C12414" w14:paraId="7ED5114E" w14:textId="77777777" w:rsidTr="00C76118">
        <w:trPr>
          <w:trHeight w:val="418"/>
        </w:trPr>
        <w:tc>
          <w:tcPr>
            <w:tcW w:w="1001" w:type="dxa"/>
            <w:vMerge w:val="restart"/>
          </w:tcPr>
          <w:p w14:paraId="0FBE5527" w14:textId="1398C4E3"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6.7.</w:t>
            </w:r>
          </w:p>
        </w:tc>
        <w:tc>
          <w:tcPr>
            <w:tcW w:w="2396" w:type="dxa"/>
            <w:vMerge w:val="restart"/>
          </w:tcPr>
          <w:p w14:paraId="13D56335" w14:textId="3ED100CA" w:rsidR="00AA2E7E" w:rsidRPr="009960E4" w:rsidRDefault="00AA2E7E" w:rsidP="0029057E">
            <w:pPr>
              <w:ind w:firstLine="0"/>
              <w:jc w:val="left"/>
              <w:rPr>
                <w:rFonts w:eastAsia="Times New Roman"/>
                <w:sz w:val="24"/>
                <w:szCs w:val="24"/>
                <w:lang w:eastAsia="ru-RU"/>
              </w:rPr>
            </w:pPr>
            <w:r>
              <w:rPr>
                <w:rFonts w:eastAsia="Times New Roman"/>
                <w:sz w:val="24"/>
                <w:szCs w:val="24"/>
              </w:rPr>
              <w:t>Канализация напорная</w:t>
            </w:r>
          </w:p>
        </w:tc>
        <w:tc>
          <w:tcPr>
            <w:tcW w:w="3544" w:type="dxa"/>
          </w:tcPr>
          <w:p w14:paraId="7C4B97E8"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B0F8D33" w14:textId="06BDEB68" w:rsidR="00AA2E7E" w:rsidRPr="00F55A7D" w:rsidRDefault="00AA2E7E" w:rsidP="0029057E">
            <w:pPr>
              <w:ind w:firstLine="0"/>
              <w:jc w:val="left"/>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горки до планируемых к строительству канализационных очистных сооружений</w:t>
            </w:r>
          </w:p>
        </w:tc>
        <w:tc>
          <w:tcPr>
            <w:tcW w:w="2407" w:type="dxa"/>
            <w:vMerge w:val="restart"/>
          </w:tcPr>
          <w:p w14:paraId="1EA8C95A" w14:textId="77777777" w:rsidR="00AA2E7E" w:rsidRPr="00C12414" w:rsidRDefault="00AA2E7E" w:rsidP="0029057E">
            <w:pPr>
              <w:ind w:firstLine="0"/>
              <w:jc w:val="left"/>
              <w:rPr>
                <w:rFonts w:eastAsia="Times New Roman"/>
                <w:sz w:val="24"/>
                <w:szCs w:val="24"/>
                <w:lang w:eastAsia="ru-RU"/>
              </w:rPr>
            </w:pPr>
            <w:r w:rsidRPr="00C12414">
              <w:rPr>
                <w:sz w:val="24"/>
                <w:szCs w:val="24"/>
              </w:rPr>
              <w:t>-</w:t>
            </w:r>
          </w:p>
        </w:tc>
        <w:tc>
          <w:tcPr>
            <w:tcW w:w="1949" w:type="dxa"/>
            <w:vMerge w:val="restart"/>
          </w:tcPr>
          <w:p w14:paraId="4C4143DB" w14:textId="77777777"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t>Не устанавливается</w:t>
            </w:r>
          </w:p>
        </w:tc>
      </w:tr>
      <w:tr w:rsidR="00AA2E7E" w:rsidRPr="00C12414" w14:paraId="2D982787" w14:textId="77777777" w:rsidTr="00C76118">
        <w:trPr>
          <w:trHeight w:val="418"/>
        </w:trPr>
        <w:tc>
          <w:tcPr>
            <w:tcW w:w="1001" w:type="dxa"/>
            <w:vMerge/>
          </w:tcPr>
          <w:p w14:paraId="2CEF0EE5" w14:textId="77777777" w:rsidR="00AA2E7E" w:rsidRDefault="00AA2E7E" w:rsidP="0029057E">
            <w:pPr>
              <w:ind w:firstLine="0"/>
              <w:jc w:val="center"/>
              <w:rPr>
                <w:rFonts w:eastAsia="Times New Roman"/>
                <w:sz w:val="24"/>
                <w:szCs w:val="24"/>
                <w:lang w:eastAsia="ru-RU"/>
              </w:rPr>
            </w:pPr>
          </w:p>
        </w:tc>
        <w:tc>
          <w:tcPr>
            <w:tcW w:w="2396" w:type="dxa"/>
            <w:vMerge/>
          </w:tcPr>
          <w:p w14:paraId="6A1B241B" w14:textId="77777777" w:rsidR="00AA2E7E" w:rsidRPr="00C12414" w:rsidRDefault="00AA2E7E" w:rsidP="0029057E">
            <w:pPr>
              <w:ind w:firstLine="0"/>
              <w:jc w:val="left"/>
              <w:rPr>
                <w:rFonts w:eastAsia="Times New Roman"/>
                <w:sz w:val="24"/>
                <w:szCs w:val="24"/>
              </w:rPr>
            </w:pPr>
          </w:p>
        </w:tc>
        <w:tc>
          <w:tcPr>
            <w:tcW w:w="3544" w:type="dxa"/>
          </w:tcPr>
          <w:p w14:paraId="2E451380" w14:textId="59B3FF6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B09DA5C" w14:textId="60FF9F56"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rPr>
              <w:t xml:space="preserve">Сети </w:t>
            </w:r>
            <w:r>
              <w:rPr>
                <w:rFonts w:eastAsia="Times New Roman"/>
                <w:sz w:val="24"/>
                <w:szCs w:val="24"/>
              </w:rPr>
              <w:t xml:space="preserve">напорной </w:t>
            </w:r>
            <w:r w:rsidRPr="00C12414">
              <w:rPr>
                <w:rFonts w:eastAsia="Times New Roman"/>
                <w:sz w:val="24"/>
                <w:szCs w:val="24"/>
              </w:rPr>
              <w:t>хозяйственно-бытовой канализации</w:t>
            </w:r>
            <w:r>
              <w:rPr>
                <w:rFonts w:eastAsia="Times New Roman"/>
                <w:sz w:val="24"/>
                <w:szCs w:val="24"/>
              </w:rPr>
              <w:t xml:space="preserve"> (деревня Горки)</w:t>
            </w:r>
          </w:p>
        </w:tc>
        <w:tc>
          <w:tcPr>
            <w:tcW w:w="2407" w:type="dxa"/>
            <w:vMerge/>
          </w:tcPr>
          <w:p w14:paraId="340AD27D" w14:textId="77777777" w:rsidR="00AA2E7E" w:rsidRPr="00C12414" w:rsidRDefault="00AA2E7E" w:rsidP="0029057E">
            <w:pPr>
              <w:ind w:firstLine="0"/>
              <w:jc w:val="left"/>
              <w:rPr>
                <w:sz w:val="24"/>
                <w:szCs w:val="24"/>
              </w:rPr>
            </w:pPr>
          </w:p>
        </w:tc>
        <w:tc>
          <w:tcPr>
            <w:tcW w:w="1949" w:type="dxa"/>
            <w:vMerge/>
          </w:tcPr>
          <w:p w14:paraId="1E39E1CD" w14:textId="77777777" w:rsidR="00AA2E7E" w:rsidRPr="00C12414" w:rsidRDefault="00AA2E7E" w:rsidP="0029057E">
            <w:pPr>
              <w:ind w:firstLine="0"/>
              <w:jc w:val="left"/>
              <w:rPr>
                <w:rFonts w:eastAsia="Times New Roman"/>
                <w:sz w:val="24"/>
                <w:szCs w:val="24"/>
                <w:lang w:eastAsia="ru-RU"/>
              </w:rPr>
            </w:pPr>
          </w:p>
        </w:tc>
      </w:tr>
      <w:tr w:rsidR="00AA2E7E" w:rsidRPr="00C12414" w14:paraId="5A51892B" w14:textId="77777777" w:rsidTr="00C76118">
        <w:trPr>
          <w:trHeight w:val="418"/>
        </w:trPr>
        <w:tc>
          <w:tcPr>
            <w:tcW w:w="1001" w:type="dxa"/>
            <w:vMerge/>
          </w:tcPr>
          <w:p w14:paraId="5E6790BF" w14:textId="77777777" w:rsidR="00AA2E7E" w:rsidRDefault="00AA2E7E" w:rsidP="0029057E">
            <w:pPr>
              <w:ind w:firstLine="0"/>
              <w:jc w:val="center"/>
              <w:rPr>
                <w:rFonts w:eastAsia="Times New Roman"/>
                <w:sz w:val="24"/>
                <w:szCs w:val="24"/>
                <w:lang w:eastAsia="ru-RU"/>
              </w:rPr>
            </w:pPr>
          </w:p>
        </w:tc>
        <w:tc>
          <w:tcPr>
            <w:tcW w:w="2396" w:type="dxa"/>
            <w:vMerge/>
          </w:tcPr>
          <w:p w14:paraId="4628C8DA" w14:textId="77777777" w:rsidR="00AA2E7E" w:rsidRPr="00C12414" w:rsidRDefault="00AA2E7E" w:rsidP="0029057E">
            <w:pPr>
              <w:ind w:firstLine="0"/>
              <w:jc w:val="left"/>
              <w:rPr>
                <w:rFonts w:eastAsia="Times New Roman"/>
                <w:sz w:val="24"/>
                <w:szCs w:val="24"/>
              </w:rPr>
            </w:pPr>
          </w:p>
        </w:tc>
        <w:tc>
          <w:tcPr>
            <w:tcW w:w="3544" w:type="dxa"/>
          </w:tcPr>
          <w:p w14:paraId="25AE2864" w14:textId="69590CD2" w:rsidR="00AA2E7E" w:rsidRDefault="00AA2E7E" w:rsidP="0029057E">
            <w:pPr>
              <w:ind w:firstLine="0"/>
              <w:jc w:val="left"/>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25504BF6" w14:textId="7E5EABCA" w:rsidR="00AA2E7E" w:rsidRPr="00C12414" w:rsidRDefault="00AA2E7E" w:rsidP="0029057E">
            <w:pPr>
              <w:ind w:firstLine="0"/>
              <w:jc w:val="left"/>
              <w:rPr>
                <w:rFonts w:eastAsia="Times New Roman"/>
                <w:sz w:val="24"/>
                <w:szCs w:val="24"/>
                <w:lang w:eastAsia="ru-RU"/>
              </w:rPr>
            </w:pPr>
            <w:r>
              <w:rPr>
                <w:rFonts w:eastAsia="Times New Roman"/>
                <w:sz w:val="24"/>
                <w:szCs w:val="24"/>
              </w:rPr>
              <w:t>Подземный</w:t>
            </w:r>
          </w:p>
        </w:tc>
        <w:tc>
          <w:tcPr>
            <w:tcW w:w="2407" w:type="dxa"/>
            <w:vMerge/>
          </w:tcPr>
          <w:p w14:paraId="147EE8B9" w14:textId="77777777" w:rsidR="00AA2E7E" w:rsidRPr="00C12414" w:rsidRDefault="00AA2E7E" w:rsidP="0029057E">
            <w:pPr>
              <w:ind w:firstLine="0"/>
              <w:jc w:val="left"/>
              <w:rPr>
                <w:sz w:val="24"/>
                <w:szCs w:val="24"/>
              </w:rPr>
            </w:pPr>
          </w:p>
        </w:tc>
        <w:tc>
          <w:tcPr>
            <w:tcW w:w="1949" w:type="dxa"/>
            <w:vMerge/>
          </w:tcPr>
          <w:p w14:paraId="63B2B834" w14:textId="77777777" w:rsidR="00AA2E7E" w:rsidRPr="00C12414" w:rsidRDefault="00AA2E7E" w:rsidP="0029057E">
            <w:pPr>
              <w:ind w:firstLine="0"/>
              <w:jc w:val="left"/>
              <w:rPr>
                <w:rFonts w:eastAsia="Times New Roman"/>
                <w:sz w:val="24"/>
                <w:szCs w:val="24"/>
                <w:lang w:eastAsia="ru-RU"/>
              </w:rPr>
            </w:pPr>
          </w:p>
        </w:tc>
      </w:tr>
      <w:tr w:rsidR="00AA2E7E" w:rsidRPr="00C12414" w14:paraId="27BC8861" w14:textId="77777777" w:rsidTr="00C76118">
        <w:trPr>
          <w:trHeight w:val="584"/>
        </w:trPr>
        <w:tc>
          <w:tcPr>
            <w:tcW w:w="1001" w:type="dxa"/>
            <w:vMerge/>
          </w:tcPr>
          <w:p w14:paraId="4F05DAF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EAF0D47" w14:textId="77777777" w:rsidR="00AA2E7E" w:rsidRDefault="00AA2E7E" w:rsidP="0029057E">
            <w:pPr>
              <w:ind w:firstLine="0"/>
              <w:jc w:val="left"/>
              <w:rPr>
                <w:rFonts w:eastAsia="Times New Roman"/>
                <w:sz w:val="24"/>
                <w:szCs w:val="24"/>
                <w:lang w:eastAsia="ru-RU"/>
              </w:rPr>
            </w:pPr>
          </w:p>
        </w:tc>
        <w:tc>
          <w:tcPr>
            <w:tcW w:w="3544" w:type="dxa"/>
          </w:tcPr>
          <w:p w14:paraId="0C9D2FD1" w14:textId="6B99D8A5" w:rsidR="00AA2E7E" w:rsidRDefault="00AA2E7E" w:rsidP="0029057E">
            <w:pPr>
              <w:ind w:firstLine="0"/>
              <w:jc w:val="left"/>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9"/>
            </w:r>
            <w:r>
              <w:rPr>
                <w:rFonts w:eastAsia="Times New Roman"/>
                <w:sz w:val="24"/>
                <w:szCs w:val="24"/>
                <w:lang w:eastAsia="ru-RU"/>
              </w:rPr>
              <w:t>, км</w:t>
            </w:r>
          </w:p>
        </w:tc>
        <w:tc>
          <w:tcPr>
            <w:tcW w:w="3263" w:type="dxa"/>
          </w:tcPr>
          <w:p w14:paraId="0540224C" w14:textId="0FEF54EE" w:rsidR="00AA2E7E" w:rsidRPr="00985318" w:rsidRDefault="00AA2E7E" w:rsidP="00242719">
            <w:pPr>
              <w:ind w:firstLine="0"/>
              <w:contextualSpacing/>
              <w:jc w:val="center"/>
              <w:rPr>
                <w:rFonts w:eastAsia="Times New Roman"/>
                <w:sz w:val="24"/>
                <w:szCs w:val="24"/>
              </w:rPr>
            </w:pPr>
            <w:r>
              <w:rPr>
                <w:rFonts w:eastAsia="Times New Roman"/>
                <w:sz w:val="24"/>
                <w:szCs w:val="24"/>
                <w:lang w:eastAsia="ru-RU"/>
              </w:rPr>
              <w:t>5,01</w:t>
            </w:r>
          </w:p>
        </w:tc>
        <w:tc>
          <w:tcPr>
            <w:tcW w:w="2407" w:type="dxa"/>
            <w:vMerge/>
          </w:tcPr>
          <w:p w14:paraId="08706806" w14:textId="77777777" w:rsidR="00AA2E7E" w:rsidRDefault="00AA2E7E" w:rsidP="0029057E">
            <w:pPr>
              <w:ind w:firstLine="0"/>
              <w:contextualSpacing/>
              <w:jc w:val="left"/>
              <w:rPr>
                <w:sz w:val="24"/>
                <w:szCs w:val="24"/>
              </w:rPr>
            </w:pPr>
          </w:p>
        </w:tc>
        <w:tc>
          <w:tcPr>
            <w:tcW w:w="1949" w:type="dxa"/>
            <w:vMerge/>
          </w:tcPr>
          <w:p w14:paraId="5B535A50" w14:textId="77777777" w:rsidR="00AA2E7E" w:rsidRPr="00C12414" w:rsidRDefault="00AA2E7E" w:rsidP="0029057E">
            <w:pPr>
              <w:ind w:firstLine="0"/>
              <w:jc w:val="left"/>
              <w:rPr>
                <w:rFonts w:eastAsia="Times New Roman"/>
                <w:sz w:val="24"/>
                <w:szCs w:val="24"/>
                <w:lang w:eastAsia="ru-RU"/>
              </w:rPr>
            </w:pPr>
          </w:p>
        </w:tc>
      </w:tr>
      <w:tr w:rsidR="00AA2E7E" w:rsidRPr="00C12414" w14:paraId="2FBBD6C4" w14:textId="77777777" w:rsidTr="00F71E6A">
        <w:trPr>
          <w:trHeight w:val="60"/>
        </w:trPr>
        <w:tc>
          <w:tcPr>
            <w:tcW w:w="1001" w:type="dxa"/>
            <w:vMerge/>
          </w:tcPr>
          <w:p w14:paraId="06C8B88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D5AB002" w14:textId="77777777" w:rsidR="00AA2E7E" w:rsidRDefault="00AA2E7E" w:rsidP="0029057E">
            <w:pPr>
              <w:ind w:firstLine="0"/>
              <w:jc w:val="left"/>
              <w:rPr>
                <w:rFonts w:eastAsia="Times New Roman"/>
                <w:sz w:val="24"/>
                <w:szCs w:val="24"/>
                <w:lang w:eastAsia="ru-RU"/>
              </w:rPr>
            </w:pPr>
          </w:p>
        </w:tc>
        <w:tc>
          <w:tcPr>
            <w:tcW w:w="3544" w:type="dxa"/>
          </w:tcPr>
          <w:p w14:paraId="7B1F2EB0" w14:textId="125320B4"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64F20B4" w14:textId="00AFD38B" w:rsidR="00AA2E7E" w:rsidRPr="00D30F2D" w:rsidRDefault="00AA2E7E" w:rsidP="00242719">
            <w:pPr>
              <w:ind w:firstLine="0"/>
              <w:contextualSpacing/>
              <w:jc w:val="center"/>
              <w:rPr>
                <w:sz w:val="24"/>
                <w:szCs w:val="24"/>
              </w:rPr>
            </w:pPr>
            <w:r>
              <w:rPr>
                <w:rFonts w:eastAsia="Times New Roman"/>
                <w:sz w:val="24"/>
                <w:szCs w:val="24"/>
              </w:rPr>
              <w:t>2045</w:t>
            </w:r>
          </w:p>
        </w:tc>
        <w:tc>
          <w:tcPr>
            <w:tcW w:w="2407" w:type="dxa"/>
            <w:vMerge/>
          </w:tcPr>
          <w:p w14:paraId="54A68284" w14:textId="77777777" w:rsidR="00AA2E7E" w:rsidRDefault="00AA2E7E" w:rsidP="0029057E">
            <w:pPr>
              <w:ind w:firstLine="0"/>
              <w:contextualSpacing/>
              <w:jc w:val="left"/>
              <w:rPr>
                <w:sz w:val="24"/>
                <w:szCs w:val="24"/>
              </w:rPr>
            </w:pPr>
          </w:p>
        </w:tc>
        <w:tc>
          <w:tcPr>
            <w:tcW w:w="1949" w:type="dxa"/>
            <w:vMerge/>
          </w:tcPr>
          <w:p w14:paraId="12E9D5CD" w14:textId="77777777" w:rsidR="00AA2E7E" w:rsidRPr="00C12414" w:rsidRDefault="00AA2E7E" w:rsidP="0029057E">
            <w:pPr>
              <w:ind w:firstLine="0"/>
              <w:jc w:val="left"/>
              <w:rPr>
                <w:rFonts w:eastAsia="Times New Roman"/>
                <w:sz w:val="24"/>
                <w:szCs w:val="24"/>
                <w:lang w:eastAsia="ru-RU"/>
              </w:rPr>
            </w:pPr>
          </w:p>
        </w:tc>
      </w:tr>
      <w:tr w:rsidR="00AA2E7E" w:rsidRPr="00C12414" w14:paraId="28701AAB" w14:textId="77777777" w:rsidTr="00147AB5">
        <w:trPr>
          <w:trHeight w:val="46"/>
        </w:trPr>
        <w:tc>
          <w:tcPr>
            <w:tcW w:w="1001" w:type="dxa"/>
            <w:shd w:val="clear" w:color="auto" w:fill="auto"/>
          </w:tcPr>
          <w:p w14:paraId="6B30EC66" w14:textId="6C02ACAA"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p>
        </w:tc>
        <w:tc>
          <w:tcPr>
            <w:tcW w:w="13559" w:type="dxa"/>
            <w:gridSpan w:val="5"/>
          </w:tcPr>
          <w:p w14:paraId="44C23A10" w14:textId="35576F51" w:rsidR="00AA2E7E" w:rsidRDefault="00AA2E7E" w:rsidP="0029057E">
            <w:pPr>
              <w:ind w:firstLine="0"/>
              <w:jc w:val="left"/>
              <w:rPr>
                <w:rFonts w:eastAsia="Times New Roman"/>
                <w:sz w:val="24"/>
                <w:szCs w:val="24"/>
                <w:lang w:eastAsia="ru-RU"/>
              </w:rPr>
            </w:pPr>
            <w:r w:rsidRPr="00C12414">
              <w:rPr>
                <w:rFonts w:eastAsia="Times New Roman"/>
                <w:sz w:val="24"/>
                <w:szCs w:val="24"/>
                <w:lang w:eastAsia="ru-RU"/>
              </w:rPr>
              <w:t>Вид объектов: объекты</w:t>
            </w:r>
            <w:r w:rsidR="00C230E1">
              <w:rPr>
                <w:rFonts w:eastAsia="Times New Roman"/>
                <w:sz w:val="24"/>
                <w:szCs w:val="24"/>
                <w:lang w:eastAsia="ru-RU"/>
              </w:rPr>
              <w:t xml:space="preserve"> в области</w:t>
            </w:r>
            <w:r w:rsidRPr="00C12414">
              <w:rPr>
                <w:rFonts w:eastAsia="Times New Roman"/>
                <w:sz w:val="24"/>
                <w:szCs w:val="24"/>
                <w:lang w:eastAsia="ru-RU"/>
              </w:rPr>
              <w:t xml:space="preserve"> </w:t>
            </w:r>
            <w:r>
              <w:rPr>
                <w:rFonts w:eastAsia="Times New Roman"/>
                <w:sz w:val="24"/>
                <w:szCs w:val="24"/>
                <w:lang w:eastAsia="ru-RU"/>
              </w:rPr>
              <w:t>теплоснабжения</w:t>
            </w:r>
            <w:r w:rsidR="00C230E1">
              <w:rPr>
                <w:rFonts w:eastAsia="Times New Roman"/>
                <w:sz w:val="24"/>
                <w:szCs w:val="24"/>
                <w:lang w:eastAsia="ru-RU"/>
              </w:rPr>
              <w:t xml:space="preserve"> населения</w:t>
            </w:r>
          </w:p>
          <w:p w14:paraId="017CB673" w14:textId="2330C642" w:rsidR="00AA2E7E" w:rsidRPr="00C12414" w:rsidRDefault="00AA2E7E" w:rsidP="0029057E">
            <w:pPr>
              <w:ind w:firstLine="0"/>
              <w:jc w:val="left"/>
              <w:rPr>
                <w:rFonts w:eastAsia="Times New Roman"/>
                <w:sz w:val="24"/>
                <w:szCs w:val="24"/>
                <w:lang w:eastAsia="ru-RU"/>
              </w:rPr>
            </w:pPr>
            <w:r w:rsidRPr="00C12414">
              <w:rPr>
                <w:rFonts w:eastAsia="Times New Roman"/>
                <w:sz w:val="24"/>
                <w:szCs w:val="24"/>
                <w:lang w:eastAsia="ru-RU"/>
              </w:rPr>
              <w:lastRenderedPageBreak/>
              <w:t xml:space="preserve">Назначение объектов: обеспечение </w:t>
            </w:r>
            <w:r>
              <w:rPr>
                <w:rFonts w:eastAsia="Times New Roman"/>
                <w:sz w:val="24"/>
                <w:szCs w:val="24"/>
                <w:lang w:eastAsia="ru-RU"/>
              </w:rPr>
              <w:t xml:space="preserve">централизованного теплоснабжения существующей и планируемой жилой застройки </w:t>
            </w:r>
            <w:r w:rsidRPr="00C12414">
              <w:rPr>
                <w:rFonts w:eastAsia="Times New Roman"/>
                <w:sz w:val="24"/>
                <w:szCs w:val="24"/>
                <w:lang w:eastAsia="ru-RU"/>
              </w:rPr>
              <w:t xml:space="preserve">в </w:t>
            </w:r>
            <w:proofErr w:type="spellStart"/>
            <w:r>
              <w:rPr>
                <w:rFonts w:eastAsia="Times New Roman"/>
                <w:sz w:val="24"/>
                <w:szCs w:val="24"/>
                <w:lang w:eastAsia="ru-RU"/>
              </w:rPr>
              <w:t>Веревском</w:t>
            </w:r>
            <w:proofErr w:type="spellEnd"/>
            <w:r>
              <w:rPr>
                <w:rFonts w:eastAsia="Times New Roman"/>
                <w:sz w:val="24"/>
                <w:szCs w:val="24"/>
                <w:lang w:eastAsia="ru-RU"/>
              </w:rPr>
              <w:t xml:space="preserve"> сельском поселении</w:t>
            </w:r>
          </w:p>
        </w:tc>
      </w:tr>
      <w:tr w:rsidR="00AA2E7E" w:rsidRPr="00C12414" w14:paraId="3DE0B05A" w14:textId="77777777" w:rsidTr="00C76118">
        <w:trPr>
          <w:trHeight w:val="418"/>
        </w:trPr>
        <w:tc>
          <w:tcPr>
            <w:tcW w:w="1001" w:type="dxa"/>
            <w:vMerge w:val="restart"/>
          </w:tcPr>
          <w:p w14:paraId="60B04BCE" w14:textId="2B6AD888"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lastRenderedPageBreak/>
              <w:t>7</w:t>
            </w:r>
            <w:r w:rsidRPr="00C12414">
              <w:rPr>
                <w:rFonts w:eastAsia="Times New Roman"/>
                <w:sz w:val="24"/>
                <w:szCs w:val="24"/>
                <w:lang w:eastAsia="ru-RU"/>
              </w:rPr>
              <w:t>.</w:t>
            </w:r>
            <w:r>
              <w:rPr>
                <w:rFonts w:eastAsia="Times New Roman"/>
                <w:sz w:val="24"/>
                <w:szCs w:val="24"/>
                <w:lang w:eastAsia="ru-RU"/>
              </w:rPr>
              <w:t>1.</w:t>
            </w:r>
          </w:p>
        </w:tc>
        <w:tc>
          <w:tcPr>
            <w:tcW w:w="2396" w:type="dxa"/>
            <w:vMerge w:val="restart"/>
          </w:tcPr>
          <w:p w14:paraId="6658FA38" w14:textId="3C0E9D48" w:rsidR="00AA2E7E" w:rsidRPr="009960E4" w:rsidRDefault="00AA2E7E" w:rsidP="0029057E">
            <w:pPr>
              <w:ind w:firstLine="0"/>
              <w:jc w:val="left"/>
              <w:rPr>
                <w:rFonts w:eastAsia="Times New Roman"/>
                <w:sz w:val="24"/>
                <w:szCs w:val="24"/>
                <w:lang w:eastAsia="ru-RU"/>
              </w:rPr>
            </w:pPr>
            <w:r>
              <w:rPr>
                <w:rFonts w:eastAsia="Times New Roman"/>
                <w:sz w:val="24"/>
                <w:szCs w:val="24"/>
              </w:rPr>
              <w:t>Источник тепловой энергии</w:t>
            </w:r>
          </w:p>
        </w:tc>
        <w:tc>
          <w:tcPr>
            <w:tcW w:w="3544" w:type="dxa"/>
          </w:tcPr>
          <w:p w14:paraId="7E84351E"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0F6CCFD" w14:textId="7101B5CB" w:rsidR="00AA2E7E" w:rsidRPr="00F55A7D" w:rsidRDefault="00AA2E7E" w:rsidP="0029057E">
            <w:pPr>
              <w:ind w:firstLine="0"/>
              <w:jc w:val="left"/>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30107754" w14:textId="7A29D920" w:rsidR="00AA2E7E" w:rsidRDefault="00AA2E7E" w:rsidP="0029057E">
            <w:pPr>
              <w:ind w:firstLine="0"/>
              <w:jc w:val="left"/>
              <w:rPr>
                <w:sz w:val="24"/>
                <w:szCs w:val="24"/>
              </w:rPr>
            </w:pPr>
            <w:r>
              <w:rPr>
                <w:sz w:val="24"/>
                <w:szCs w:val="24"/>
              </w:rPr>
              <w:t>Деревня Малое Верево</w:t>
            </w:r>
          </w:p>
          <w:p w14:paraId="0722E0F4" w14:textId="532791C8" w:rsidR="00AA2E7E" w:rsidRPr="00C12414" w:rsidRDefault="00AA2E7E" w:rsidP="0029057E">
            <w:pPr>
              <w:ind w:firstLine="0"/>
              <w:jc w:val="left"/>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32A3D397"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51F91901"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58AE9D98" w14:textId="5C410A56" w:rsidR="00AA2E7E" w:rsidRPr="007B0FBD" w:rsidRDefault="00AA2E7E" w:rsidP="0029057E">
            <w:pPr>
              <w:ind w:firstLine="0"/>
              <w:jc w:val="left"/>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AA2E7E" w:rsidRPr="00C12414" w14:paraId="581E568B" w14:textId="77777777" w:rsidTr="00CB6B59">
        <w:trPr>
          <w:trHeight w:val="253"/>
        </w:trPr>
        <w:tc>
          <w:tcPr>
            <w:tcW w:w="1001" w:type="dxa"/>
            <w:vMerge/>
          </w:tcPr>
          <w:p w14:paraId="6FDA4841"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2412E478" w14:textId="77777777" w:rsidR="00AA2E7E" w:rsidRDefault="00AA2E7E" w:rsidP="0029057E">
            <w:pPr>
              <w:ind w:firstLine="0"/>
              <w:jc w:val="left"/>
              <w:rPr>
                <w:rFonts w:eastAsia="Times New Roman"/>
                <w:sz w:val="24"/>
                <w:szCs w:val="24"/>
                <w:lang w:eastAsia="ru-RU"/>
              </w:rPr>
            </w:pPr>
          </w:p>
        </w:tc>
        <w:tc>
          <w:tcPr>
            <w:tcW w:w="3544" w:type="dxa"/>
          </w:tcPr>
          <w:p w14:paraId="03D39701" w14:textId="6B98FA0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754B8CF" w14:textId="35E25AC6" w:rsidR="00AA2E7E" w:rsidRPr="00985318" w:rsidRDefault="00AA2E7E" w:rsidP="0029057E">
            <w:pPr>
              <w:ind w:firstLine="0"/>
              <w:contextualSpacing/>
              <w:jc w:val="left"/>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3842C6ED" w14:textId="77777777" w:rsidR="00AA2E7E" w:rsidRDefault="00AA2E7E" w:rsidP="0029057E">
            <w:pPr>
              <w:ind w:firstLine="0"/>
              <w:contextualSpacing/>
              <w:jc w:val="left"/>
              <w:rPr>
                <w:sz w:val="24"/>
                <w:szCs w:val="24"/>
              </w:rPr>
            </w:pPr>
          </w:p>
        </w:tc>
        <w:tc>
          <w:tcPr>
            <w:tcW w:w="1949" w:type="dxa"/>
            <w:vMerge/>
          </w:tcPr>
          <w:p w14:paraId="74D630E2" w14:textId="77777777" w:rsidR="00AA2E7E" w:rsidRPr="00C12414" w:rsidRDefault="00AA2E7E" w:rsidP="0029057E">
            <w:pPr>
              <w:ind w:firstLine="0"/>
              <w:jc w:val="left"/>
              <w:rPr>
                <w:rFonts w:eastAsia="Times New Roman"/>
                <w:sz w:val="24"/>
                <w:szCs w:val="24"/>
                <w:lang w:eastAsia="ru-RU"/>
              </w:rPr>
            </w:pPr>
          </w:p>
        </w:tc>
      </w:tr>
      <w:tr w:rsidR="00AA2E7E" w:rsidRPr="00C12414" w14:paraId="5C4EE782" w14:textId="77777777" w:rsidTr="00CB6B59">
        <w:trPr>
          <w:trHeight w:val="253"/>
        </w:trPr>
        <w:tc>
          <w:tcPr>
            <w:tcW w:w="1001" w:type="dxa"/>
            <w:vMerge/>
          </w:tcPr>
          <w:p w14:paraId="7FA1B330"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964430D" w14:textId="77777777" w:rsidR="00AA2E7E" w:rsidRDefault="00AA2E7E" w:rsidP="0029057E">
            <w:pPr>
              <w:ind w:firstLine="0"/>
              <w:jc w:val="left"/>
              <w:rPr>
                <w:rFonts w:eastAsia="Times New Roman"/>
                <w:sz w:val="24"/>
                <w:szCs w:val="24"/>
                <w:lang w:eastAsia="ru-RU"/>
              </w:rPr>
            </w:pPr>
          </w:p>
        </w:tc>
        <w:tc>
          <w:tcPr>
            <w:tcW w:w="3544" w:type="dxa"/>
          </w:tcPr>
          <w:p w14:paraId="166D4B6D" w14:textId="26F45708" w:rsidR="00AA2E7E" w:rsidRDefault="00AA2E7E" w:rsidP="0029057E">
            <w:pPr>
              <w:ind w:firstLine="0"/>
              <w:jc w:val="left"/>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79F35841" w14:textId="4C4CBCF5" w:rsidR="00AA2E7E" w:rsidRPr="00117FEA" w:rsidRDefault="00AA2E7E" w:rsidP="0029057E">
            <w:pPr>
              <w:ind w:firstLine="0"/>
              <w:contextualSpacing/>
              <w:jc w:val="left"/>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078DB6A5" w14:textId="77777777" w:rsidR="00AA2E7E" w:rsidRDefault="00AA2E7E" w:rsidP="0029057E">
            <w:pPr>
              <w:ind w:firstLine="0"/>
              <w:contextualSpacing/>
              <w:jc w:val="left"/>
              <w:rPr>
                <w:sz w:val="24"/>
                <w:szCs w:val="24"/>
              </w:rPr>
            </w:pPr>
          </w:p>
        </w:tc>
        <w:tc>
          <w:tcPr>
            <w:tcW w:w="1949" w:type="dxa"/>
            <w:vMerge/>
          </w:tcPr>
          <w:p w14:paraId="62A48353" w14:textId="77777777" w:rsidR="00AA2E7E" w:rsidRPr="00C12414" w:rsidRDefault="00AA2E7E" w:rsidP="0029057E">
            <w:pPr>
              <w:ind w:firstLine="0"/>
              <w:jc w:val="left"/>
              <w:rPr>
                <w:rFonts w:eastAsia="Times New Roman"/>
                <w:sz w:val="24"/>
                <w:szCs w:val="24"/>
                <w:lang w:eastAsia="ru-RU"/>
              </w:rPr>
            </w:pPr>
          </w:p>
        </w:tc>
      </w:tr>
      <w:tr w:rsidR="00AA2E7E" w:rsidRPr="00C12414" w14:paraId="4408AF03" w14:textId="77777777" w:rsidTr="00CB6B59">
        <w:trPr>
          <w:trHeight w:val="253"/>
        </w:trPr>
        <w:tc>
          <w:tcPr>
            <w:tcW w:w="1001" w:type="dxa"/>
            <w:vMerge/>
          </w:tcPr>
          <w:p w14:paraId="1B395DF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2D6CAEA" w14:textId="77777777" w:rsidR="00AA2E7E" w:rsidRDefault="00AA2E7E" w:rsidP="0029057E">
            <w:pPr>
              <w:ind w:firstLine="0"/>
              <w:jc w:val="left"/>
              <w:rPr>
                <w:rFonts w:eastAsia="Times New Roman"/>
                <w:sz w:val="24"/>
                <w:szCs w:val="24"/>
                <w:lang w:eastAsia="ru-RU"/>
              </w:rPr>
            </w:pPr>
          </w:p>
        </w:tc>
        <w:tc>
          <w:tcPr>
            <w:tcW w:w="3544" w:type="dxa"/>
          </w:tcPr>
          <w:p w14:paraId="053321FE" w14:textId="7BA448F8" w:rsidR="00AA2E7E" w:rsidRPr="004F7E88" w:rsidRDefault="00AA2E7E" w:rsidP="0029057E">
            <w:pPr>
              <w:ind w:firstLine="0"/>
              <w:jc w:val="left"/>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15ABBC7C" w14:textId="68904C26" w:rsidR="00AA2E7E" w:rsidRPr="00117FEA" w:rsidRDefault="00AA2E7E" w:rsidP="00242719">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786A95C9" w14:textId="77777777" w:rsidR="00AA2E7E" w:rsidRDefault="00AA2E7E" w:rsidP="0029057E">
            <w:pPr>
              <w:ind w:firstLine="0"/>
              <w:contextualSpacing/>
              <w:jc w:val="left"/>
              <w:rPr>
                <w:sz w:val="24"/>
                <w:szCs w:val="24"/>
              </w:rPr>
            </w:pPr>
          </w:p>
        </w:tc>
        <w:tc>
          <w:tcPr>
            <w:tcW w:w="1949" w:type="dxa"/>
            <w:vMerge/>
          </w:tcPr>
          <w:p w14:paraId="2C012C2E" w14:textId="77777777" w:rsidR="00AA2E7E" w:rsidRPr="00C12414" w:rsidRDefault="00AA2E7E" w:rsidP="0029057E">
            <w:pPr>
              <w:ind w:firstLine="0"/>
              <w:jc w:val="left"/>
              <w:rPr>
                <w:rFonts w:eastAsia="Times New Roman"/>
                <w:sz w:val="24"/>
                <w:szCs w:val="24"/>
                <w:lang w:eastAsia="ru-RU"/>
              </w:rPr>
            </w:pPr>
          </w:p>
        </w:tc>
      </w:tr>
      <w:tr w:rsidR="00AA2E7E" w:rsidRPr="00C12414" w14:paraId="4F67B980" w14:textId="77777777" w:rsidTr="00C76118">
        <w:trPr>
          <w:trHeight w:val="464"/>
        </w:trPr>
        <w:tc>
          <w:tcPr>
            <w:tcW w:w="1001" w:type="dxa"/>
            <w:vMerge/>
          </w:tcPr>
          <w:p w14:paraId="1EEB09D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9E5FDF6" w14:textId="77777777" w:rsidR="00AA2E7E" w:rsidRDefault="00AA2E7E" w:rsidP="0029057E">
            <w:pPr>
              <w:ind w:firstLine="0"/>
              <w:jc w:val="left"/>
              <w:rPr>
                <w:rFonts w:eastAsia="Times New Roman"/>
                <w:sz w:val="24"/>
                <w:szCs w:val="24"/>
                <w:lang w:eastAsia="ru-RU"/>
              </w:rPr>
            </w:pPr>
          </w:p>
        </w:tc>
        <w:tc>
          <w:tcPr>
            <w:tcW w:w="3544" w:type="dxa"/>
          </w:tcPr>
          <w:p w14:paraId="474C9352" w14:textId="5FF2108C"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FBC792B" w14:textId="391A234E" w:rsidR="00AA2E7E" w:rsidRPr="007B0FBD"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vMerge/>
          </w:tcPr>
          <w:p w14:paraId="5C81524B" w14:textId="77777777" w:rsidR="00AA2E7E" w:rsidRDefault="00AA2E7E" w:rsidP="0029057E">
            <w:pPr>
              <w:ind w:firstLine="0"/>
              <w:contextualSpacing/>
              <w:jc w:val="left"/>
              <w:rPr>
                <w:sz w:val="24"/>
                <w:szCs w:val="24"/>
              </w:rPr>
            </w:pPr>
          </w:p>
        </w:tc>
        <w:tc>
          <w:tcPr>
            <w:tcW w:w="1949" w:type="dxa"/>
            <w:vMerge/>
          </w:tcPr>
          <w:p w14:paraId="683EE1C2" w14:textId="77777777" w:rsidR="00AA2E7E" w:rsidRPr="00C12414" w:rsidRDefault="00AA2E7E" w:rsidP="0029057E">
            <w:pPr>
              <w:ind w:firstLine="0"/>
              <w:jc w:val="left"/>
              <w:rPr>
                <w:rFonts w:eastAsia="Times New Roman"/>
                <w:sz w:val="24"/>
                <w:szCs w:val="24"/>
                <w:lang w:eastAsia="ru-RU"/>
              </w:rPr>
            </w:pPr>
          </w:p>
        </w:tc>
      </w:tr>
      <w:tr w:rsidR="00AA2E7E" w:rsidRPr="00C12414" w14:paraId="6D6E0642" w14:textId="77777777" w:rsidTr="00C76118">
        <w:trPr>
          <w:trHeight w:val="418"/>
        </w:trPr>
        <w:tc>
          <w:tcPr>
            <w:tcW w:w="1001" w:type="dxa"/>
            <w:vMerge w:val="restart"/>
          </w:tcPr>
          <w:p w14:paraId="107A0005" w14:textId="3D79A91B"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2.</w:t>
            </w:r>
          </w:p>
        </w:tc>
        <w:tc>
          <w:tcPr>
            <w:tcW w:w="2396" w:type="dxa"/>
            <w:vMerge w:val="restart"/>
          </w:tcPr>
          <w:p w14:paraId="335F8188" w14:textId="44186760" w:rsidR="00AA2E7E" w:rsidRPr="009960E4" w:rsidRDefault="00AA2E7E" w:rsidP="0029057E">
            <w:pPr>
              <w:ind w:firstLine="0"/>
              <w:jc w:val="left"/>
              <w:rPr>
                <w:rFonts w:eastAsia="Times New Roman"/>
                <w:sz w:val="24"/>
                <w:szCs w:val="24"/>
                <w:lang w:eastAsia="ru-RU"/>
              </w:rPr>
            </w:pPr>
            <w:r>
              <w:rPr>
                <w:rFonts w:eastAsia="Times New Roman"/>
                <w:sz w:val="24"/>
                <w:szCs w:val="24"/>
              </w:rPr>
              <w:t>Источник тепловой энергии</w:t>
            </w:r>
          </w:p>
        </w:tc>
        <w:tc>
          <w:tcPr>
            <w:tcW w:w="3544" w:type="dxa"/>
          </w:tcPr>
          <w:p w14:paraId="71F8FD58"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81C08FC" w14:textId="2AF194B8" w:rsidR="00AA2E7E" w:rsidRPr="00F55A7D" w:rsidRDefault="00AA2E7E" w:rsidP="0029057E">
            <w:pPr>
              <w:ind w:firstLine="0"/>
              <w:jc w:val="left"/>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0CDBBDD6" w14:textId="77777777" w:rsidR="00AA2E7E" w:rsidRDefault="00AA2E7E" w:rsidP="0029057E">
            <w:pPr>
              <w:ind w:firstLine="0"/>
              <w:jc w:val="left"/>
              <w:rPr>
                <w:sz w:val="24"/>
                <w:szCs w:val="24"/>
              </w:rPr>
            </w:pPr>
            <w:r>
              <w:rPr>
                <w:sz w:val="24"/>
                <w:szCs w:val="24"/>
              </w:rPr>
              <w:t>Деревня Малое Верево</w:t>
            </w:r>
          </w:p>
          <w:p w14:paraId="66919AAA" w14:textId="4968D2B2" w:rsidR="00AA2E7E" w:rsidRPr="00C12414" w:rsidRDefault="00AA2E7E" w:rsidP="0029057E">
            <w:pPr>
              <w:ind w:firstLine="0"/>
              <w:jc w:val="left"/>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7AE753FB"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178DB76D"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 xml:space="preserve">(в соответствии с постановлением Главного государственного санитарного врача РФ от 28 </w:t>
            </w:r>
            <w:r w:rsidRPr="009171A6">
              <w:rPr>
                <w:rFonts w:eastAsia="Times New Roman"/>
                <w:sz w:val="24"/>
                <w:szCs w:val="24"/>
                <w:lang w:eastAsia="ru-RU"/>
              </w:rPr>
              <w:lastRenderedPageBreak/>
              <w:t>февраля 2022 года № 7).</w:t>
            </w:r>
          </w:p>
          <w:p w14:paraId="32C29229" w14:textId="77777777" w:rsidR="00AA2E7E" w:rsidRPr="007B0FBD" w:rsidRDefault="00AA2E7E" w:rsidP="0029057E">
            <w:pPr>
              <w:ind w:firstLine="0"/>
              <w:jc w:val="left"/>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AA2E7E" w:rsidRPr="00C12414" w14:paraId="5E09E145" w14:textId="77777777" w:rsidTr="00CB6B59">
        <w:trPr>
          <w:trHeight w:val="59"/>
        </w:trPr>
        <w:tc>
          <w:tcPr>
            <w:tcW w:w="1001" w:type="dxa"/>
            <w:vMerge/>
          </w:tcPr>
          <w:p w14:paraId="30F30A3D"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6DC8E2A" w14:textId="77777777" w:rsidR="00AA2E7E" w:rsidRDefault="00AA2E7E" w:rsidP="0029057E">
            <w:pPr>
              <w:ind w:firstLine="0"/>
              <w:jc w:val="left"/>
              <w:rPr>
                <w:rFonts w:eastAsia="Times New Roman"/>
                <w:sz w:val="24"/>
                <w:szCs w:val="24"/>
                <w:lang w:eastAsia="ru-RU"/>
              </w:rPr>
            </w:pPr>
          </w:p>
        </w:tc>
        <w:tc>
          <w:tcPr>
            <w:tcW w:w="3544" w:type="dxa"/>
          </w:tcPr>
          <w:p w14:paraId="0646D075" w14:textId="2AE139D3"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B7BAE5" w14:textId="77777777" w:rsidR="00AA2E7E" w:rsidRPr="00985318" w:rsidRDefault="00AA2E7E" w:rsidP="0029057E">
            <w:pPr>
              <w:ind w:firstLine="0"/>
              <w:contextualSpacing/>
              <w:jc w:val="left"/>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5489CB57" w14:textId="77777777" w:rsidR="00AA2E7E" w:rsidRDefault="00AA2E7E" w:rsidP="0029057E">
            <w:pPr>
              <w:ind w:firstLine="0"/>
              <w:contextualSpacing/>
              <w:jc w:val="left"/>
              <w:rPr>
                <w:sz w:val="24"/>
                <w:szCs w:val="24"/>
              </w:rPr>
            </w:pPr>
          </w:p>
        </w:tc>
        <w:tc>
          <w:tcPr>
            <w:tcW w:w="1949" w:type="dxa"/>
            <w:vMerge/>
          </w:tcPr>
          <w:p w14:paraId="454AB4E0" w14:textId="77777777" w:rsidR="00AA2E7E" w:rsidRPr="00C12414" w:rsidRDefault="00AA2E7E" w:rsidP="0029057E">
            <w:pPr>
              <w:ind w:firstLine="0"/>
              <w:jc w:val="left"/>
              <w:rPr>
                <w:rFonts w:eastAsia="Times New Roman"/>
                <w:sz w:val="24"/>
                <w:szCs w:val="24"/>
                <w:lang w:eastAsia="ru-RU"/>
              </w:rPr>
            </w:pPr>
          </w:p>
        </w:tc>
      </w:tr>
      <w:tr w:rsidR="00AA2E7E" w:rsidRPr="00C12414" w14:paraId="0CE0E5C3" w14:textId="77777777" w:rsidTr="00CB6B59">
        <w:trPr>
          <w:trHeight w:val="59"/>
        </w:trPr>
        <w:tc>
          <w:tcPr>
            <w:tcW w:w="1001" w:type="dxa"/>
            <w:vMerge/>
          </w:tcPr>
          <w:p w14:paraId="5944AA25"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A402359" w14:textId="77777777" w:rsidR="00AA2E7E" w:rsidRDefault="00AA2E7E" w:rsidP="0029057E">
            <w:pPr>
              <w:ind w:firstLine="0"/>
              <w:jc w:val="left"/>
              <w:rPr>
                <w:rFonts w:eastAsia="Times New Roman"/>
                <w:sz w:val="24"/>
                <w:szCs w:val="24"/>
                <w:lang w:eastAsia="ru-RU"/>
              </w:rPr>
            </w:pPr>
          </w:p>
        </w:tc>
        <w:tc>
          <w:tcPr>
            <w:tcW w:w="3544" w:type="dxa"/>
          </w:tcPr>
          <w:p w14:paraId="4998DDA8" w14:textId="25BBC046" w:rsidR="00AA2E7E" w:rsidRDefault="00AA2E7E" w:rsidP="0029057E">
            <w:pPr>
              <w:ind w:firstLine="0"/>
              <w:jc w:val="left"/>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087C4516" w14:textId="2ECC0F2E" w:rsidR="00AA2E7E" w:rsidRPr="00117FEA" w:rsidRDefault="00AA2E7E" w:rsidP="0029057E">
            <w:pPr>
              <w:ind w:firstLine="0"/>
              <w:contextualSpacing/>
              <w:jc w:val="left"/>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2273024F" w14:textId="77777777" w:rsidR="00AA2E7E" w:rsidRDefault="00AA2E7E" w:rsidP="0029057E">
            <w:pPr>
              <w:ind w:firstLine="0"/>
              <w:contextualSpacing/>
              <w:jc w:val="left"/>
              <w:rPr>
                <w:sz w:val="24"/>
                <w:szCs w:val="24"/>
              </w:rPr>
            </w:pPr>
          </w:p>
        </w:tc>
        <w:tc>
          <w:tcPr>
            <w:tcW w:w="1949" w:type="dxa"/>
            <w:vMerge/>
          </w:tcPr>
          <w:p w14:paraId="312C55B6" w14:textId="77777777" w:rsidR="00AA2E7E" w:rsidRPr="00C12414" w:rsidRDefault="00AA2E7E" w:rsidP="0029057E">
            <w:pPr>
              <w:ind w:firstLine="0"/>
              <w:jc w:val="left"/>
              <w:rPr>
                <w:rFonts w:eastAsia="Times New Roman"/>
                <w:sz w:val="24"/>
                <w:szCs w:val="24"/>
                <w:lang w:eastAsia="ru-RU"/>
              </w:rPr>
            </w:pPr>
          </w:p>
        </w:tc>
      </w:tr>
      <w:tr w:rsidR="00AA2E7E" w:rsidRPr="00C12414" w14:paraId="0CC406AA" w14:textId="77777777" w:rsidTr="00CB6B59">
        <w:trPr>
          <w:trHeight w:val="59"/>
        </w:trPr>
        <w:tc>
          <w:tcPr>
            <w:tcW w:w="1001" w:type="dxa"/>
            <w:vMerge/>
          </w:tcPr>
          <w:p w14:paraId="1FF6A96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54CE3DF8" w14:textId="77777777" w:rsidR="00AA2E7E" w:rsidRDefault="00AA2E7E" w:rsidP="0029057E">
            <w:pPr>
              <w:ind w:firstLine="0"/>
              <w:jc w:val="left"/>
              <w:rPr>
                <w:rFonts w:eastAsia="Times New Roman"/>
                <w:sz w:val="24"/>
                <w:szCs w:val="24"/>
                <w:lang w:eastAsia="ru-RU"/>
              </w:rPr>
            </w:pPr>
          </w:p>
        </w:tc>
        <w:tc>
          <w:tcPr>
            <w:tcW w:w="3544" w:type="dxa"/>
          </w:tcPr>
          <w:p w14:paraId="072C339B" w14:textId="6F2B691C" w:rsidR="00AA2E7E" w:rsidRDefault="00AA2E7E" w:rsidP="0029057E">
            <w:pPr>
              <w:ind w:firstLine="0"/>
              <w:jc w:val="left"/>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45C472FC" w14:textId="6F6C55CC" w:rsidR="00AA2E7E" w:rsidRPr="00117FEA" w:rsidRDefault="00AA2E7E" w:rsidP="00242719">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1C7C17CC" w14:textId="77777777" w:rsidR="00AA2E7E" w:rsidRDefault="00AA2E7E" w:rsidP="0029057E">
            <w:pPr>
              <w:ind w:firstLine="0"/>
              <w:contextualSpacing/>
              <w:jc w:val="left"/>
              <w:rPr>
                <w:sz w:val="24"/>
                <w:szCs w:val="24"/>
              </w:rPr>
            </w:pPr>
          </w:p>
        </w:tc>
        <w:tc>
          <w:tcPr>
            <w:tcW w:w="1949" w:type="dxa"/>
            <w:vMerge/>
          </w:tcPr>
          <w:p w14:paraId="5FA9B650" w14:textId="77777777" w:rsidR="00AA2E7E" w:rsidRPr="00C12414" w:rsidRDefault="00AA2E7E" w:rsidP="0029057E">
            <w:pPr>
              <w:ind w:firstLine="0"/>
              <w:jc w:val="left"/>
              <w:rPr>
                <w:rFonts w:eastAsia="Times New Roman"/>
                <w:sz w:val="24"/>
                <w:szCs w:val="24"/>
                <w:lang w:eastAsia="ru-RU"/>
              </w:rPr>
            </w:pPr>
          </w:p>
        </w:tc>
      </w:tr>
      <w:tr w:rsidR="00AA2E7E" w:rsidRPr="00C12414" w14:paraId="2BF1F063" w14:textId="77777777" w:rsidTr="00C76118">
        <w:trPr>
          <w:trHeight w:val="464"/>
        </w:trPr>
        <w:tc>
          <w:tcPr>
            <w:tcW w:w="1001" w:type="dxa"/>
            <w:vMerge/>
          </w:tcPr>
          <w:p w14:paraId="3C14037C"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66D689B5" w14:textId="77777777" w:rsidR="00AA2E7E" w:rsidRDefault="00AA2E7E" w:rsidP="0029057E">
            <w:pPr>
              <w:ind w:firstLine="0"/>
              <w:jc w:val="left"/>
              <w:rPr>
                <w:rFonts w:eastAsia="Times New Roman"/>
                <w:sz w:val="24"/>
                <w:szCs w:val="24"/>
                <w:lang w:eastAsia="ru-RU"/>
              </w:rPr>
            </w:pPr>
          </w:p>
        </w:tc>
        <w:tc>
          <w:tcPr>
            <w:tcW w:w="3544" w:type="dxa"/>
          </w:tcPr>
          <w:p w14:paraId="4F6DC08A" w14:textId="3DF20E5D"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0805B87" w14:textId="37ED9C3B" w:rsidR="00AA2E7E" w:rsidRPr="007B0FBD"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vMerge/>
          </w:tcPr>
          <w:p w14:paraId="17442B61" w14:textId="77777777" w:rsidR="00AA2E7E" w:rsidRDefault="00AA2E7E" w:rsidP="0029057E">
            <w:pPr>
              <w:ind w:firstLine="0"/>
              <w:contextualSpacing/>
              <w:jc w:val="left"/>
              <w:rPr>
                <w:sz w:val="24"/>
                <w:szCs w:val="24"/>
              </w:rPr>
            </w:pPr>
          </w:p>
        </w:tc>
        <w:tc>
          <w:tcPr>
            <w:tcW w:w="1949" w:type="dxa"/>
            <w:vMerge/>
          </w:tcPr>
          <w:p w14:paraId="2D40D9D8" w14:textId="77777777" w:rsidR="00AA2E7E" w:rsidRPr="00C12414" w:rsidRDefault="00AA2E7E" w:rsidP="0029057E">
            <w:pPr>
              <w:ind w:firstLine="0"/>
              <w:jc w:val="left"/>
              <w:rPr>
                <w:rFonts w:eastAsia="Times New Roman"/>
                <w:sz w:val="24"/>
                <w:szCs w:val="24"/>
                <w:lang w:eastAsia="ru-RU"/>
              </w:rPr>
            </w:pPr>
          </w:p>
        </w:tc>
      </w:tr>
      <w:tr w:rsidR="00AA2E7E" w:rsidRPr="00C12414" w14:paraId="3CCE1050" w14:textId="77777777" w:rsidTr="00C76118">
        <w:trPr>
          <w:trHeight w:val="418"/>
        </w:trPr>
        <w:tc>
          <w:tcPr>
            <w:tcW w:w="1001" w:type="dxa"/>
            <w:vMerge w:val="restart"/>
          </w:tcPr>
          <w:p w14:paraId="0035BBCD" w14:textId="265C2638"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3.</w:t>
            </w:r>
          </w:p>
        </w:tc>
        <w:tc>
          <w:tcPr>
            <w:tcW w:w="2396" w:type="dxa"/>
            <w:vMerge w:val="restart"/>
          </w:tcPr>
          <w:p w14:paraId="28725BC6" w14:textId="6241E064" w:rsidR="00AA2E7E" w:rsidRPr="009960E4" w:rsidRDefault="00AA2E7E" w:rsidP="0029057E">
            <w:pPr>
              <w:ind w:firstLine="0"/>
              <w:jc w:val="left"/>
              <w:rPr>
                <w:rFonts w:eastAsia="Times New Roman"/>
                <w:sz w:val="24"/>
                <w:szCs w:val="24"/>
                <w:lang w:eastAsia="ru-RU"/>
              </w:rPr>
            </w:pPr>
            <w:r>
              <w:rPr>
                <w:rFonts w:eastAsia="Times New Roman"/>
                <w:sz w:val="24"/>
                <w:szCs w:val="24"/>
              </w:rPr>
              <w:t>Источник тепловой энергии</w:t>
            </w:r>
          </w:p>
        </w:tc>
        <w:tc>
          <w:tcPr>
            <w:tcW w:w="3544" w:type="dxa"/>
          </w:tcPr>
          <w:p w14:paraId="46378C87"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C16F7D9" w14:textId="77777777" w:rsidR="00AA2E7E" w:rsidRPr="00F55A7D" w:rsidRDefault="00AA2E7E" w:rsidP="0029057E">
            <w:pPr>
              <w:ind w:firstLine="0"/>
              <w:jc w:val="left"/>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799A1E7D" w14:textId="77777777" w:rsidR="00AA2E7E" w:rsidRDefault="00AA2E7E" w:rsidP="0029057E">
            <w:pPr>
              <w:ind w:firstLine="0"/>
              <w:jc w:val="left"/>
              <w:rPr>
                <w:sz w:val="24"/>
                <w:szCs w:val="24"/>
              </w:rPr>
            </w:pPr>
            <w:r>
              <w:rPr>
                <w:sz w:val="24"/>
                <w:szCs w:val="24"/>
              </w:rPr>
              <w:t>Деревня Малое Верево</w:t>
            </w:r>
          </w:p>
          <w:p w14:paraId="782F33BE" w14:textId="650E8046" w:rsidR="00AA2E7E" w:rsidRPr="00C12414" w:rsidRDefault="00AA2E7E" w:rsidP="0029057E">
            <w:pPr>
              <w:ind w:firstLine="0"/>
              <w:jc w:val="left"/>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45E10027"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63CFA305"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2FADE244" w14:textId="77777777" w:rsidR="00AA2E7E" w:rsidRPr="007B0FBD" w:rsidRDefault="00AA2E7E" w:rsidP="0029057E">
            <w:pPr>
              <w:ind w:firstLine="0"/>
              <w:jc w:val="left"/>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AA2E7E" w:rsidRPr="00C12414" w14:paraId="58B050FA" w14:textId="77777777" w:rsidTr="00CB6B59">
        <w:trPr>
          <w:trHeight w:val="59"/>
        </w:trPr>
        <w:tc>
          <w:tcPr>
            <w:tcW w:w="1001" w:type="dxa"/>
            <w:vMerge/>
          </w:tcPr>
          <w:p w14:paraId="48549D16"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11B2E87" w14:textId="77777777" w:rsidR="00AA2E7E" w:rsidRDefault="00AA2E7E" w:rsidP="0029057E">
            <w:pPr>
              <w:ind w:firstLine="0"/>
              <w:jc w:val="left"/>
              <w:rPr>
                <w:rFonts w:eastAsia="Times New Roman"/>
                <w:sz w:val="24"/>
                <w:szCs w:val="24"/>
                <w:lang w:eastAsia="ru-RU"/>
              </w:rPr>
            </w:pPr>
          </w:p>
        </w:tc>
        <w:tc>
          <w:tcPr>
            <w:tcW w:w="3544" w:type="dxa"/>
          </w:tcPr>
          <w:p w14:paraId="3AD4F392" w14:textId="4DBEDC48"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690EBB4" w14:textId="77777777" w:rsidR="00AA2E7E" w:rsidRPr="00985318" w:rsidRDefault="00AA2E7E" w:rsidP="0029057E">
            <w:pPr>
              <w:ind w:firstLine="0"/>
              <w:contextualSpacing/>
              <w:jc w:val="left"/>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50AF0CB1" w14:textId="77777777" w:rsidR="00AA2E7E" w:rsidRDefault="00AA2E7E" w:rsidP="0029057E">
            <w:pPr>
              <w:ind w:firstLine="0"/>
              <w:contextualSpacing/>
              <w:jc w:val="left"/>
              <w:rPr>
                <w:sz w:val="24"/>
                <w:szCs w:val="24"/>
              </w:rPr>
            </w:pPr>
          </w:p>
        </w:tc>
        <w:tc>
          <w:tcPr>
            <w:tcW w:w="1949" w:type="dxa"/>
            <w:vMerge/>
          </w:tcPr>
          <w:p w14:paraId="6686B3E5" w14:textId="77777777" w:rsidR="00AA2E7E" w:rsidRPr="00C12414" w:rsidRDefault="00AA2E7E" w:rsidP="0029057E">
            <w:pPr>
              <w:ind w:firstLine="0"/>
              <w:jc w:val="left"/>
              <w:rPr>
                <w:rFonts w:eastAsia="Times New Roman"/>
                <w:sz w:val="24"/>
                <w:szCs w:val="24"/>
                <w:lang w:eastAsia="ru-RU"/>
              </w:rPr>
            </w:pPr>
          </w:p>
        </w:tc>
      </w:tr>
      <w:tr w:rsidR="00AA2E7E" w:rsidRPr="00C12414" w14:paraId="5CC35D0F" w14:textId="77777777" w:rsidTr="00CB6B59">
        <w:trPr>
          <w:trHeight w:val="59"/>
        </w:trPr>
        <w:tc>
          <w:tcPr>
            <w:tcW w:w="1001" w:type="dxa"/>
            <w:vMerge/>
          </w:tcPr>
          <w:p w14:paraId="1EF4FE3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7CA4559" w14:textId="77777777" w:rsidR="00AA2E7E" w:rsidRDefault="00AA2E7E" w:rsidP="0029057E">
            <w:pPr>
              <w:ind w:firstLine="0"/>
              <w:jc w:val="left"/>
              <w:rPr>
                <w:rFonts w:eastAsia="Times New Roman"/>
                <w:sz w:val="24"/>
                <w:szCs w:val="24"/>
                <w:lang w:eastAsia="ru-RU"/>
              </w:rPr>
            </w:pPr>
          </w:p>
        </w:tc>
        <w:tc>
          <w:tcPr>
            <w:tcW w:w="3544" w:type="dxa"/>
          </w:tcPr>
          <w:p w14:paraId="65D34358" w14:textId="63386936" w:rsidR="00AA2E7E" w:rsidRDefault="00AA2E7E" w:rsidP="0029057E">
            <w:pPr>
              <w:ind w:firstLine="0"/>
              <w:jc w:val="left"/>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74CB62E7" w14:textId="06291DBA" w:rsidR="00AA2E7E" w:rsidRPr="00117FEA" w:rsidRDefault="00AA2E7E" w:rsidP="0029057E">
            <w:pPr>
              <w:ind w:firstLine="0"/>
              <w:contextualSpacing/>
              <w:jc w:val="left"/>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399E3340" w14:textId="77777777" w:rsidR="00AA2E7E" w:rsidRDefault="00AA2E7E" w:rsidP="0029057E">
            <w:pPr>
              <w:ind w:firstLine="0"/>
              <w:contextualSpacing/>
              <w:jc w:val="left"/>
              <w:rPr>
                <w:sz w:val="24"/>
                <w:szCs w:val="24"/>
              </w:rPr>
            </w:pPr>
          </w:p>
        </w:tc>
        <w:tc>
          <w:tcPr>
            <w:tcW w:w="1949" w:type="dxa"/>
            <w:vMerge/>
          </w:tcPr>
          <w:p w14:paraId="0520F77E" w14:textId="77777777" w:rsidR="00AA2E7E" w:rsidRPr="00C12414" w:rsidRDefault="00AA2E7E" w:rsidP="0029057E">
            <w:pPr>
              <w:ind w:firstLine="0"/>
              <w:jc w:val="left"/>
              <w:rPr>
                <w:rFonts w:eastAsia="Times New Roman"/>
                <w:sz w:val="24"/>
                <w:szCs w:val="24"/>
                <w:lang w:eastAsia="ru-RU"/>
              </w:rPr>
            </w:pPr>
          </w:p>
        </w:tc>
      </w:tr>
      <w:tr w:rsidR="00AA2E7E" w:rsidRPr="00C12414" w14:paraId="76B82995" w14:textId="77777777" w:rsidTr="00CB6B59">
        <w:trPr>
          <w:trHeight w:val="59"/>
        </w:trPr>
        <w:tc>
          <w:tcPr>
            <w:tcW w:w="1001" w:type="dxa"/>
            <w:vMerge/>
          </w:tcPr>
          <w:p w14:paraId="7EEF544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E814B36" w14:textId="77777777" w:rsidR="00AA2E7E" w:rsidRDefault="00AA2E7E" w:rsidP="0029057E">
            <w:pPr>
              <w:ind w:firstLine="0"/>
              <w:jc w:val="left"/>
              <w:rPr>
                <w:rFonts w:eastAsia="Times New Roman"/>
                <w:sz w:val="24"/>
                <w:szCs w:val="24"/>
                <w:lang w:eastAsia="ru-RU"/>
              </w:rPr>
            </w:pPr>
          </w:p>
        </w:tc>
        <w:tc>
          <w:tcPr>
            <w:tcW w:w="3544" w:type="dxa"/>
          </w:tcPr>
          <w:p w14:paraId="012F369B" w14:textId="3E230D76" w:rsidR="00AA2E7E" w:rsidRPr="004F7E88" w:rsidRDefault="00AA2E7E" w:rsidP="0029057E">
            <w:pPr>
              <w:ind w:firstLine="0"/>
              <w:jc w:val="left"/>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0B4E7F93" w14:textId="61C84860" w:rsidR="00AA2E7E" w:rsidRDefault="00AA2E7E" w:rsidP="00242719">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5D80E4C5" w14:textId="77777777" w:rsidR="00AA2E7E" w:rsidRDefault="00AA2E7E" w:rsidP="0029057E">
            <w:pPr>
              <w:ind w:firstLine="0"/>
              <w:contextualSpacing/>
              <w:jc w:val="left"/>
              <w:rPr>
                <w:sz w:val="24"/>
                <w:szCs w:val="24"/>
              </w:rPr>
            </w:pPr>
          </w:p>
        </w:tc>
        <w:tc>
          <w:tcPr>
            <w:tcW w:w="1949" w:type="dxa"/>
            <w:vMerge/>
          </w:tcPr>
          <w:p w14:paraId="34D55204" w14:textId="77777777" w:rsidR="00AA2E7E" w:rsidRPr="00C12414" w:rsidRDefault="00AA2E7E" w:rsidP="0029057E">
            <w:pPr>
              <w:ind w:firstLine="0"/>
              <w:jc w:val="left"/>
              <w:rPr>
                <w:rFonts w:eastAsia="Times New Roman"/>
                <w:sz w:val="24"/>
                <w:szCs w:val="24"/>
                <w:lang w:eastAsia="ru-RU"/>
              </w:rPr>
            </w:pPr>
          </w:p>
        </w:tc>
      </w:tr>
      <w:tr w:rsidR="00AA2E7E" w:rsidRPr="00C12414" w14:paraId="74ACB83E" w14:textId="77777777" w:rsidTr="00C76118">
        <w:trPr>
          <w:trHeight w:val="464"/>
        </w:trPr>
        <w:tc>
          <w:tcPr>
            <w:tcW w:w="1001" w:type="dxa"/>
            <w:vMerge/>
          </w:tcPr>
          <w:p w14:paraId="7F1F592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0AC91FF" w14:textId="77777777" w:rsidR="00AA2E7E" w:rsidRDefault="00AA2E7E" w:rsidP="0029057E">
            <w:pPr>
              <w:ind w:firstLine="0"/>
              <w:jc w:val="left"/>
              <w:rPr>
                <w:rFonts w:eastAsia="Times New Roman"/>
                <w:sz w:val="24"/>
                <w:szCs w:val="24"/>
                <w:lang w:eastAsia="ru-RU"/>
              </w:rPr>
            </w:pPr>
          </w:p>
        </w:tc>
        <w:tc>
          <w:tcPr>
            <w:tcW w:w="3544" w:type="dxa"/>
          </w:tcPr>
          <w:p w14:paraId="2769D9A7" w14:textId="1112F6C0"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2CF9271" w14:textId="1501E233" w:rsidR="00AA2E7E" w:rsidRPr="007B0FBD"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vMerge/>
          </w:tcPr>
          <w:p w14:paraId="1031CA6D" w14:textId="77777777" w:rsidR="00AA2E7E" w:rsidRDefault="00AA2E7E" w:rsidP="0029057E">
            <w:pPr>
              <w:ind w:firstLine="0"/>
              <w:contextualSpacing/>
              <w:jc w:val="left"/>
              <w:rPr>
                <w:sz w:val="24"/>
                <w:szCs w:val="24"/>
              </w:rPr>
            </w:pPr>
          </w:p>
        </w:tc>
        <w:tc>
          <w:tcPr>
            <w:tcW w:w="1949" w:type="dxa"/>
            <w:vMerge/>
          </w:tcPr>
          <w:p w14:paraId="612F751D" w14:textId="77777777" w:rsidR="00AA2E7E" w:rsidRPr="00C12414" w:rsidRDefault="00AA2E7E" w:rsidP="0029057E">
            <w:pPr>
              <w:ind w:firstLine="0"/>
              <w:jc w:val="left"/>
              <w:rPr>
                <w:rFonts w:eastAsia="Times New Roman"/>
                <w:sz w:val="24"/>
                <w:szCs w:val="24"/>
                <w:lang w:eastAsia="ru-RU"/>
              </w:rPr>
            </w:pPr>
          </w:p>
        </w:tc>
      </w:tr>
      <w:tr w:rsidR="00AA2E7E" w:rsidRPr="00C12414" w14:paraId="6B4AC9EB" w14:textId="77777777" w:rsidTr="00C76118">
        <w:trPr>
          <w:trHeight w:val="418"/>
        </w:trPr>
        <w:tc>
          <w:tcPr>
            <w:tcW w:w="1001" w:type="dxa"/>
            <w:vMerge w:val="restart"/>
          </w:tcPr>
          <w:p w14:paraId="7E640037" w14:textId="38B1DAE5"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4.</w:t>
            </w:r>
          </w:p>
        </w:tc>
        <w:tc>
          <w:tcPr>
            <w:tcW w:w="2396" w:type="dxa"/>
            <w:vMerge w:val="restart"/>
          </w:tcPr>
          <w:p w14:paraId="5D693531" w14:textId="78EFB82E" w:rsidR="00AA2E7E" w:rsidRPr="009960E4" w:rsidRDefault="00AA2E7E" w:rsidP="0029057E">
            <w:pPr>
              <w:ind w:firstLine="0"/>
              <w:jc w:val="left"/>
              <w:rPr>
                <w:rFonts w:eastAsia="Times New Roman"/>
                <w:sz w:val="24"/>
                <w:szCs w:val="24"/>
                <w:lang w:eastAsia="ru-RU"/>
              </w:rPr>
            </w:pPr>
            <w:r>
              <w:rPr>
                <w:rFonts w:eastAsia="Times New Roman"/>
                <w:sz w:val="24"/>
                <w:szCs w:val="24"/>
              </w:rPr>
              <w:t>Источник тепловой энергии</w:t>
            </w:r>
          </w:p>
        </w:tc>
        <w:tc>
          <w:tcPr>
            <w:tcW w:w="3544" w:type="dxa"/>
          </w:tcPr>
          <w:p w14:paraId="282A7258"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F714FC4" w14:textId="77777777" w:rsidR="00AA2E7E" w:rsidRPr="00F55A7D" w:rsidRDefault="00AA2E7E" w:rsidP="0029057E">
            <w:pPr>
              <w:ind w:firstLine="0"/>
              <w:jc w:val="left"/>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w:t>
            </w:r>
            <w:r w:rsidRPr="00BB12EB">
              <w:rPr>
                <w:rFonts w:eastAsia="Times New Roman"/>
                <w:sz w:val="24"/>
                <w:szCs w:val="24"/>
                <w:lang w:eastAsia="ru-RU"/>
              </w:rPr>
              <w:lastRenderedPageBreak/>
              <w:t xml:space="preserve">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2B8DCEF4" w14:textId="77777777" w:rsidR="00AA2E7E" w:rsidRDefault="00AA2E7E" w:rsidP="0029057E">
            <w:pPr>
              <w:ind w:firstLine="0"/>
              <w:jc w:val="left"/>
              <w:rPr>
                <w:sz w:val="24"/>
                <w:szCs w:val="24"/>
              </w:rPr>
            </w:pPr>
            <w:r>
              <w:rPr>
                <w:sz w:val="24"/>
                <w:szCs w:val="24"/>
              </w:rPr>
              <w:lastRenderedPageBreak/>
              <w:t>Деревня Малое Верево</w:t>
            </w:r>
          </w:p>
          <w:p w14:paraId="390DFC14" w14:textId="2890A3B6" w:rsidR="00AA2E7E" w:rsidRPr="00C12414" w:rsidRDefault="00AA2E7E" w:rsidP="0029057E">
            <w:pPr>
              <w:ind w:firstLine="0"/>
              <w:jc w:val="left"/>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688C5811"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6B1B64FB"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lastRenderedPageBreak/>
              <w:t>(в соответствии с постановлением Главного государственного санитарного врача РФ от 28 февраля 2022 года № 7).</w:t>
            </w:r>
          </w:p>
          <w:p w14:paraId="14FDE51A" w14:textId="77777777" w:rsidR="00AA2E7E" w:rsidRPr="007B0FBD" w:rsidRDefault="00AA2E7E" w:rsidP="0029057E">
            <w:pPr>
              <w:ind w:firstLine="0"/>
              <w:jc w:val="left"/>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AA2E7E" w:rsidRPr="00C12414" w14:paraId="0E2F1795" w14:textId="77777777" w:rsidTr="00CB6B59">
        <w:trPr>
          <w:trHeight w:val="59"/>
        </w:trPr>
        <w:tc>
          <w:tcPr>
            <w:tcW w:w="1001" w:type="dxa"/>
            <w:vMerge/>
          </w:tcPr>
          <w:p w14:paraId="2F31346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DB45353" w14:textId="77777777" w:rsidR="00AA2E7E" w:rsidRDefault="00AA2E7E" w:rsidP="0029057E">
            <w:pPr>
              <w:ind w:firstLine="0"/>
              <w:jc w:val="left"/>
              <w:rPr>
                <w:rFonts w:eastAsia="Times New Roman"/>
                <w:sz w:val="24"/>
                <w:szCs w:val="24"/>
                <w:lang w:eastAsia="ru-RU"/>
              </w:rPr>
            </w:pPr>
          </w:p>
        </w:tc>
        <w:tc>
          <w:tcPr>
            <w:tcW w:w="3544" w:type="dxa"/>
          </w:tcPr>
          <w:p w14:paraId="59ED4CF3" w14:textId="543B7ED0"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FADF026" w14:textId="77777777" w:rsidR="00AA2E7E" w:rsidRPr="00985318" w:rsidRDefault="00AA2E7E" w:rsidP="0029057E">
            <w:pPr>
              <w:ind w:firstLine="0"/>
              <w:contextualSpacing/>
              <w:jc w:val="left"/>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4EE2D4E5" w14:textId="77777777" w:rsidR="00AA2E7E" w:rsidRDefault="00AA2E7E" w:rsidP="0029057E">
            <w:pPr>
              <w:ind w:firstLine="0"/>
              <w:contextualSpacing/>
              <w:jc w:val="left"/>
              <w:rPr>
                <w:sz w:val="24"/>
                <w:szCs w:val="24"/>
              </w:rPr>
            </w:pPr>
          </w:p>
        </w:tc>
        <w:tc>
          <w:tcPr>
            <w:tcW w:w="1949" w:type="dxa"/>
            <w:vMerge/>
          </w:tcPr>
          <w:p w14:paraId="6F0E2F07" w14:textId="77777777" w:rsidR="00AA2E7E" w:rsidRPr="00C12414" w:rsidRDefault="00AA2E7E" w:rsidP="0029057E">
            <w:pPr>
              <w:ind w:firstLine="0"/>
              <w:jc w:val="left"/>
              <w:rPr>
                <w:rFonts w:eastAsia="Times New Roman"/>
                <w:sz w:val="24"/>
                <w:szCs w:val="24"/>
                <w:lang w:eastAsia="ru-RU"/>
              </w:rPr>
            </w:pPr>
          </w:p>
        </w:tc>
      </w:tr>
      <w:tr w:rsidR="00AA2E7E" w:rsidRPr="00C12414" w14:paraId="3DFDBABE" w14:textId="77777777" w:rsidTr="00CB6B59">
        <w:trPr>
          <w:trHeight w:val="59"/>
        </w:trPr>
        <w:tc>
          <w:tcPr>
            <w:tcW w:w="1001" w:type="dxa"/>
            <w:vMerge/>
          </w:tcPr>
          <w:p w14:paraId="3B2885BA"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C9EF2A9" w14:textId="77777777" w:rsidR="00AA2E7E" w:rsidRDefault="00AA2E7E" w:rsidP="0029057E">
            <w:pPr>
              <w:ind w:firstLine="0"/>
              <w:jc w:val="left"/>
              <w:rPr>
                <w:rFonts w:eastAsia="Times New Roman"/>
                <w:sz w:val="24"/>
                <w:szCs w:val="24"/>
                <w:lang w:eastAsia="ru-RU"/>
              </w:rPr>
            </w:pPr>
          </w:p>
        </w:tc>
        <w:tc>
          <w:tcPr>
            <w:tcW w:w="3544" w:type="dxa"/>
          </w:tcPr>
          <w:p w14:paraId="18CFF8D1" w14:textId="2E21D498" w:rsidR="00AA2E7E" w:rsidRDefault="00AA2E7E" w:rsidP="0029057E">
            <w:pPr>
              <w:ind w:firstLine="0"/>
              <w:jc w:val="left"/>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7D891EF9" w14:textId="62E59638" w:rsidR="00AA2E7E" w:rsidRPr="00117FEA" w:rsidRDefault="00AA2E7E" w:rsidP="0029057E">
            <w:pPr>
              <w:ind w:firstLine="0"/>
              <w:contextualSpacing/>
              <w:jc w:val="left"/>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10762761" w14:textId="77777777" w:rsidR="00AA2E7E" w:rsidRDefault="00AA2E7E" w:rsidP="0029057E">
            <w:pPr>
              <w:ind w:firstLine="0"/>
              <w:contextualSpacing/>
              <w:jc w:val="left"/>
              <w:rPr>
                <w:sz w:val="24"/>
                <w:szCs w:val="24"/>
              </w:rPr>
            </w:pPr>
          </w:p>
        </w:tc>
        <w:tc>
          <w:tcPr>
            <w:tcW w:w="1949" w:type="dxa"/>
            <w:vMerge/>
          </w:tcPr>
          <w:p w14:paraId="1FD15D87" w14:textId="77777777" w:rsidR="00AA2E7E" w:rsidRPr="00C12414" w:rsidRDefault="00AA2E7E" w:rsidP="0029057E">
            <w:pPr>
              <w:ind w:firstLine="0"/>
              <w:jc w:val="left"/>
              <w:rPr>
                <w:rFonts w:eastAsia="Times New Roman"/>
                <w:sz w:val="24"/>
                <w:szCs w:val="24"/>
                <w:lang w:eastAsia="ru-RU"/>
              </w:rPr>
            </w:pPr>
          </w:p>
        </w:tc>
      </w:tr>
      <w:tr w:rsidR="00AA2E7E" w:rsidRPr="00C12414" w14:paraId="678A9CB4" w14:textId="77777777" w:rsidTr="00CB6B59">
        <w:trPr>
          <w:trHeight w:val="59"/>
        </w:trPr>
        <w:tc>
          <w:tcPr>
            <w:tcW w:w="1001" w:type="dxa"/>
            <w:vMerge/>
          </w:tcPr>
          <w:p w14:paraId="6684520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D4B005F" w14:textId="77777777" w:rsidR="00AA2E7E" w:rsidRDefault="00AA2E7E" w:rsidP="0029057E">
            <w:pPr>
              <w:ind w:firstLine="0"/>
              <w:jc w:val="left"/>
              <w:rPr>
                <w:rFonts w:eastAsia="Times New Roman"/>
                <w:sz w:val="24"/>
                <w:szCs w:val="24"/>
                <w:lang w:eastAsia="ru-RU"/>
              </w:rPr>
            </w:pPr>
          </w:p>
        </w:tc>
        <w:tc>
          <w:tcPr>
            <w:tcW w:w="3544" w:type="dxa"/>
          </w:tcPr>
          <w:p w14:paraId="415A410F" w14:textId="2D3F378E" w:rsidR="00AA2E7E" w:rsidRDefault="00AA2E7E" w:rsidP="0029057E">
            <w:pPr>
              <w:ind w:firstLine="0"/>
              <w:jc w:val="left"/>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3E7EC2BA" w14:textId="6D43171A" w:rsidR="00AA2E7E" w:rsidRPr="00117FEA" w:rsidRDefault="00AA2E7E" w:rsidP="00242719">
            <w:pPr>
              <w:ind w:firstLine="0"/>
              <w:contextualSpacing/>
              <w:jc w:val="center"/>
              <w:rPr>
                <w:rFonts w:eastAsia="Times New Roman"/>
                <w:sz w:val="24"/>
                <w:szCs w:val="24"/>
                <w:lang w:eastAsia="ru-RU"/>
              </w:rPr>
            </w:pPr>
            <w:r>
              <w:rPr>
                <w:rFonts w:eastAsia="Times New Roman"/>
                <w:sz w:val="24"/>
                <w:szCs w:val="24"/>
              </w:rPr>
              <w:t>25</w:t>
            </w:r>
          </w:p>
        </w:tc>
        <w:tc>
          <w:tcPr>
            <w:tcW w:w="2407" w:type="dxa"/>
            <w:vMerge/>
          </w:tcPr>
          <w:p w14:paraId="20013117" w14:textId="77777777" w:rsidR="00AA2E7E" w:rsidRDefault="00AA2E7E" w:rsidP="0029057E">
            <w:pPr>
              <w:ind w:firstLine="0"/>
              <w:contextualSpacing/>
              <w:jc w:val="left"/>
              <w:rPr>
                <w:sz w:val="24"/>
                <w:szCs w:val="24"/>
              </w:rPr>
            </w:pPr>
          </w:p>
        </w:tc>
        <w:tc>
          <w:tcPr>
            <w:tcW w:w="1949" w:type="dxa"/>
            <w:vMerge/>
          </w:tcPr>
          <w:p w14:paraId="68C4F8D3" w14:textId="77777777" w:rsidR="00AA2E7E" w:rsidRPr="00C12414" w:rsidRDefault="00AA2E7E" w:rsidP="0029057E">
            <w:pPr>
              <w:ind w:firstLine="0"/>
              <w:jc w:val="left"/>
              <w:rPr>
                <w:rFonts w:eastAsia="Times New Roman"/>
                <w:sz w:val="24"/>
                <w:szCs w:val="24"/>
                <w:lang w:eastAsia="ru-RU"/>
              </w:rPr>
            </w:pPr>
          </w:p>
        </w:tc>
      </w:tr>
      <w:tr w:rsidR="00AA2E7E" w:rsidRPr="00C12414" w14:paraId="074FD4E1" w14:textId="77777777" w:rsidTr="00C76118">
        <w:trPr>
          <w:trHeight w:val="464"/>
        </w:trPr>
        <w:tc>
          <w:tcPr>
            <w:tcW w:w="1001" w:type="dxa"/>
            <w:vMerge/>
          </w:tcPr>
          <w:p w14:paraId="3FA8624E"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39D02680" w14:textId="77777777" w:rsidR="00AA2E7E" w:rsidRDefault="00AA2E7E" w:rsidP="0029057E">
            <w:pPr>
              <w:ind w:firstLine="0"/>
              <w:jc w:val="left"/>
              <w:rPr>
                <w:rFonts w:eastAsia="Times New Roman"/>
                <w:sz w:val="24"/>
                <w:szCs w:val="24"/>
                <w:lang w:eastAsia="ru-RU"/>
              </w:rPr>
            </w:pPr>
          </w:p>
        </w:tc>
        <w:tc>
          <w:tcPr>
            <w:tcW w:w="3544" w:type="dxa"/>
          </w:tcPr>
          <w:p w14:paraId="0161C004" w14:textId="3DD50EE7"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E0FFFD2" w14:textId="4D744265" w:rsidR="00AA2E7E" w:rsidRPr="007B0FBD"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vMerge/>
          </w:tcPr>
          <w:p w14:paraId="66D5CEC4" w14:textId="77777777" w:rsidR="00AA2E7E" w:rsidRDefault="00AA2E7E" w:rsidP="0029057E">
            <w:pPr>
              <w:ind w:firstLine="0"/>
              <w:contextualSpacing/>
              <w:jc w:val="left"/>
              <w:rPr>
                <w:sz w:val="24"/>
                <w:szCs w:val="24"/>
              </w:rPr>
            </w:pPr>
          </w:p>
        </w:tc>
        <w:tc>
          <w:tcPr>
            <w:tcW w:w="1949" w:type="dxa"/>
            <w:vMerge/>
          </w:tcPr>
          <w:p w14:paraId="336A1261" w14:textId="77777777" w:rsidR="00AA2E7E" w:rsidRPr="00C12414" w:rsidRDefault="00AA2E7E" w:rsidP="0029057E">
            <w:pPr>
              <w:ind w:firstLine="0"/>
              <w:jc w:val="left"/>
              <w:rPr>
                <w:rFonts w:eastAsia="Times New Roman"/>
                <w:sz w:val="24"/>
                <w:szCs w:val="24"/>
                <w:lang w:eastAsia="ru-RU"/>
              </w:rPr>
            </w:pPr>
          </w:p>
        </w:tc>
      </w:tr>
      <w:tr w:rsidR="00AA2E7E" w:rsidRPr="00C12414" w14:paraId="4BE98C79" w14:textId="77777777" w:rsidTr="00C76118">
        <w:trPr>
          <w:trHeight w:val="418"/>
        </w:trPr>
        <w:tc>
          <w:tcPr>
            <w:tcW w:w="1001" w:type="dxa"/>
            <w:vMerge w:val="restart"/>
          </w:tcPr>
          <w:p w14:paraId="4BD537A8" w14:textId="6BE9F0E9" w:rsidR="00AA2E7E" w:rsidRPr="00C12414" w:rsidRDefault="00AA2E7E" w:rsidP="0029057E">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5.</w:t>
            </w:r>
          </w:p>
        </w:tc>
        <w:tc>
          <w:tcPr>
            <w:tcW w:w="2396" w:type="dxa"/>
            <w:vMerge w:val="restart"/>
          </w:tcPr>
          <w:p w14:paraId="4DC50DC9" w14:textId="7042A948" w:rsidR="00AA2E7E" w:rsidRPr="009960E4" w:rsidRDefault="00AA2E7E" w:rsidP="0029057E">
            <w:pPr>
              <w:ind w:firstLine="0"/>
              <w:jc w:val="left"/>
              <w:rPr>
                <w:rFonts w:eastAsia="Times New Roman"/>
                <w:sz w:val="24"/>
                <w:szCs w:val="24"/>
                <w:lang w:eastAsia="ru-RU"/>
              </w:rPr>
            </w:pPr>
            <w:r>
              <w:rPr>
                <w:rFonts w:eastAsia="Times New Roman"/>
                <w:sz w:val="24"/>
                <w:szCs w:val="24"/>
              </w:rPr>
              <w:t>Источник тепловой энергии</w:t>
            </w:r>
          </w:p>
        </w:tc>
        <w:tc>
          <w:tcPr>
            <w:tcW w:w="3544" w:type="dxa"/>
          </w:tcPr>
          <w:p w14:paraId="1BAEA520" w14:textId="77777777" w:rsidR="00AA2E7E" w:rsidRPr="00C12414" w:rsidRDefault="00AA2E7E" w:rsidP="0029057E">
            <w:pPr>
              <w:ind w:firstLine="0"/>
              <w:jc w:val="left"/>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6016C95" w14:textId="0E99B4E0" w:rsidR="00AA2E7E" w:rsidRPr="00F55A7D" w:rsidRDefault="00AA2E7E" w:rsidP="0029057E">
            <w:pPr>
              <w:ind w:firstLine="0"/>
              <w:jc w:val="left"/>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Ижора</w:t>
            </w:r>
          </w:p>
        </w:tc>
        <w:tc>
          <w:tcPr>
            <w:tcW w:w="2407" w:type="dxa"/>
            <w:vMerge w:val="restart"/>
          </w:tcPr>
          <w:p w14:paraId="66724968" w14:textId="48C88765" w:rsidR="00AA2E7E" w:rsidRDefault="00AA2E7E" w:rsidP="0029057E">
            <w:pPr>
              <w:ind w:firstLine="0"/>
              <w:jc w:val="left"/>
              <w:rPr>
                <w:sz w:val="24"/>
                <w:szCs w:val="24"/>
              </w:rPr>
            </w:pPr>
            <w:r>
              <w:rPr>
                <w:sz w:val="24"/>
                <w:szCs w:val="24"/>
              </w:rPr>
              <w:t>Деревня Ижора</w:t>
            </w:r>
          </w:p>
          <w:p w14:paraId="4FAF4D32" w14:textId="7A493B3B" w:rsidR="00AA2E7E" w:rsidRPr="00C12414" w:rsidRDefault="00AA2E7E" w:rsidP="0029057E">
            <w:pPr>
              <w:ind w:firstLine="0"/>
              <w:jc w:val="left"/>
              <w:rPr>
                <w:rFonts w:eastAsia="Times New Roman"/>
                <w:sz w:val="24"/>
                <w:szCs w:val="24"/>
                <w:lang w:eastAsia="ru-RU"/>
              </w:rPr>
            </w:pPr>
            <w:r>
              <w:rPr>
                <w:sz w:val="24"/>
                <w:szCs w:val="24"/>
              </w:rPr>
              <w:t>11</w:t>
            </w:r>
            <w:r>
              <w:rPr>
                <w:sz w:val="24"/>
                <w:szCs w:val="24"/>
                <w:lang w:val="en-US"/>
              </w:rPr>
              <w:t>:</w:t>
            </w:r>
            <w:r>
              <w:rPr>
                <w:sz w:val="24"/>
                <w:szCs w:val="24"/>
              </w:rPr>
              <w:t>О3</w:t>
            </w:r>
            <w:r w:rsidRPr="009171A6">
              <w:rPr>
                <w:sz w:val="24"/>
                <w:szCs w:val="24"/>
                <w:lang w:val="en-US"/>
              </w:rPr>
              <w:t>:</w:t>
            </w:r>
            <w:r>
              <w:rPr>
                <w:sz w:val="24"/>
                <w:szCs w:val="24"/>
              </w:rPr>
              <w:t>1</w:t>
            </w:r>
          </w:p>
        </w:tc>
        <w:tc>
          <w:tcPr>
            <w:tcW w:w="1949" w:type="dxa"/>
            <w:vMerge w:val="restart"/>
          </w:tcPr>
          <w:p w14:paraId="1331526E"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66340293" w14:textId="77777777" w:rsidR="00AA2E7E" w:rsidRPr="009171A6" w:rsidRDefault="00AA2E7E" w:rsidP="0029057E">
            <w:pPr>
              <w:ind w:firstLine="0"/>
              <w:jc w:val="left"/>
              <w:rPr>
                <w:rFonts w:eastAsia="Times New Roman"/>
                <w:sz w:val="24"/>
                <w:szCs w:val="24"/>
                <w:lang w:eastAsia="ru-RU"/>
              </w:rPr>
            </w:pPr>
            <w:r w:rsidRPr="009171A6">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7453BF94" w14:textId="77777777" w:rsidR="00AA2E7E" w:rsidRPr="007B0FBD" w:rsidRDefault="00AA2E7E" w:rsidP="0029057E">
            <w:pPr>
              <w:ind w:firstLine="0"/>
              <w:jc w:val="left"/>
              <w:rPr>
                <w:rFonts w:eastAsia="Times New Roman"/>
                <w:i/>
                <w:iCs/>
                <w:sz w:val="24"/>
                <w:szCs w:val="24"/>
                <w:lang w:eastAsia="ru-RU"/>
              </w:rPr>
            </w:pPr>
            <w:r w:rsidRPr="009171A6">
              <w:rPr>
                <w:rFonts w:eastAsia="Times New Roman"/>
                <w:sz w:val="24"/>
                <w:szCs w:val="24"/>
                <w:lang w:eastAsia="ru-RU"/>
              </w:rPr>
              <w:t xml:space="preserve">Режим использования территории в соответствии с разделом V </w:t>
            </w:r>
            <w:r w:rsidRPr="009171A6">
              <w:rPr>
                <w:rFonts w:eastAsia="Times New Roman"/>
                <w:sz w:val="24"/>
                <w:szCs w:val="24"/>
                <w:lang w:eastAsia="ru-RU"/>
              </w:rPr>
              <w:lastRenderedPageBreak/>
              <w:t>СанПиН 2.2.1/2.1.1.1200-03</w:t>
            </w:r>
          </w:p>
        </w:tc>
      </w:tr>
      <w:tr w:rsidR="00AA2E7E" w:rsidRPr="00C12414" w14:paraId="3F3DD285" w14:textId="77777777" w:rsidTr="00CB6B59">
        <w:trPr>
          <w:trHeight w:val="59"/>
        </w:trPr>
        <w:tc>
          <w:tcPr>
            <w:tcW w:w="1001" w:type="dxa"/>
            <w:vMerge/>
          </w:tcPr>
          <w:p w14:paraId="59BED399"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08C88607" w14:textId="77777777" w:rsidR="00AA2E7E" w:rsidRDefault="00AA2E7E" w:rsidP="0029057E">
            <w:pPr>
              <w:ind w:firstLine="0"/>
              <w:jc w:val="left"/>
              <w:rPr>
                <w:rFonts w:eastAsia="Times New Roman"/>
                <w:sz w:val="24"/>
                <w:szCs w:val="24"/>
                <w:lang w:eastAsia="ru-RU"/>
              </w:rPr>
            </w:pPr>
          </w:p>
        </w:tc>
        <w:tc>
          <w:tcPr>
            <w:tcW w:w="3544" w:type="dxa"/>
          </w:tcPr>
          <w:p w14:paraId="0FCA6E2C" w14:textId="6930AB51" w:rsidR="00AA2E7E" w:rsidRDefault="00AA2E7E" w:rsidP="0029057E">
            <w:pPr>
              <w:ind w:firstLine="0"/>
              <w:jc w:val="left"/>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3F1473A" w14:textId="77777777" w:rsidR="00AA2E7E" w:rsidRPr="00985318" w:rsidRDefault="00AA2E7E" w:rsidP="0029057E">
            <w:pPr>
              <w:ind w:firstLine="0"/>
              <w:contextualSpacing/>
              <w:jc w:val="left"/>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3A467395" w14:textId="77777777" w:rsidR="00AA2E7E" w:rsidRDefault="00AA2E7E" w:rsidP="0029057E">
            <w:pPr>
              <w:ind w:firstLine="0"/>
              <w:contextualSpacing/>
              <w:jc w:val="left"/>
              <w:rPr>
                <w:sz w:val="24"/>
                <w:szCs w:val="24"/>
              </w:rPr>
            </w:pPr>
          </w:p>
        </w:tc>
        <w:tc>
          <w:tcPr>
            <w:tcW w:w="1949" w:type="dxa"/>
            <w:vMerge/>
          </w:tcPr>
          <w:p w14:paraId="3BCCEA1B" w14:textId="77777777" w:rsidR="00AA2E7E" w:rsidRPr="00C12414" w:rsidRDefault="00AA2E7E" w:rsidP="0029057E">
            <w:pPr>
              <w:ind w:firstLine="0"/>
              <w:jc w:val="left"/>
              <w:rPr>
                <w:rFonts w:eastAsia="Times New Roman"/>
                <w:sz w:val="24"/>
                <w:szCs w:val="24"/>
                <w:lang w:eastAsia="ru-RU"/>
              </w:rPr>
            </w:pPr>
          </w:p>
        </w:tc>
      </w:tr>
      <w:tr w:rsidR="00AA2E7E" w:rsidRPr="00C12414" w14:paraId="16ED063C" w14:textId="77777777" w:rsidTr="00CB6B59">
        <w:trPr>
          <w:trHeight w:val="59"/>
        </w:trPr>
        <w:tc>
          <w:tcPr>
            <w:tcW w:w="1001" w:type="dxa"/>
            <w:vMerge/>
          </w:tcPr>
          <w:p w14:paraId="31C639D8"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1CA5D39C" w14:textId="77777777" w:rsidR="00AA2E7E" w:rsidRDefault="00AA2E7E" w:rsidP="0029057E">
            <w:pPr>
              <w:ind w:firstLine="0"/>
              <w:jc w:val="left"/>
              <w:rPr>
                <w:rFonts w:eastAsia="Times New Roman"/>
                <w:sz w:val="24"/>
                <w:szCs w:val="24"/>
                <w:lang w:eastAsia="ru-RU"/>
              </w:rPr>
            </w:pPr>
          </w:p>
        </w:tc>
        <w:tc>
          <w:tcPr>
            <w:tcW w:w="3544" w:type="dxa"/>
          </w:tcPr>
          <w:p w14:paraId="20B3CDBB" w14:textId="23AFE328" w:rsidR="00AA2E7E" w:rsidRDefault="00AA2E7E" w:rsidP="0029057E">
            <w:pPr>
              <w:ind w:firstLine="0"/>
              <w:jc w:val="left"/>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2CE85268" w14:textId="2DAA35E5" w:rsidR="00AA2E7E" w:rsidRPr="00117FEA" w:rsidRDefault="00AA2E7E" w:rsidP="0029057E">
            <w:pPr>
              <w:ind w:firstLine="0"/>
              <w:contextualSpacing/>
              <w:jc w:val="left"/>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67AE2098" w14:textId="77777777" w:rsidR="00AA2E7E" w:rsidRDefault="00AA2E7E" w:rsidP="0029057E">
            <w:pPr>
              <w:ind w:firstLine="0"/>
              <w:contextualSpacing/>
              <w:jc w:val="left"/>
              <w:rPr>
                <w:sz w:val="24"/>
                <w:szCs w:val="24"/>
              </w:rPr>
            </w:pPr>
          </w:p>
        </w:tc>
        <w:tc>
          <w:tcPr>
            <w:tcW w:w="1949" w:type="dxa"/>
            <w:vMerge/>
          </w:tcPr>
          <w:p w14:paraId="1E2545A1" w14:textId="77777777" w:rsidR="00AA2E7E" w:rsidRPr="00C12414" w:rsidRDefault="00AA2E7E" w:rsidP="0029057E">
            <w:pPr>
              <w:ind w:firstLine="0"/>
              <w:jc w:val="left"/>
              <w:rPr>
                <w:rFonts w:eastAsia="Times New Roman"/>
                <w:sz w:val="24"/>
                <w:szCs w:val="24"/>
                <w:lang w:eastAsia="ru-RU"/>
              </w:rPr>
            </w:pPr>
          </w:p>
        </w:tc>
      </w:tr>
      <w:tr w:rsidR="00AA2E7E" w:rsidRPr="00C12414" w14:paraId="5806CE2A" w14:textId="77777777" w:rsidTr="00CB6B59">
        <w:trPr>
          <w:trHeight w:val="59"/>
        </w:trPr>
        <w:tc>
          <w:tcPr>
            <w:tcW w:w="1001" w:type="dxa"/>
            <w:vMerge/>
          </w:tcPr>
          <w:p w14:paraId="0FB7189B"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7E3799DE" w14:textId="77777777" w:rsidR="00AA2E7E" w:rsidRDefault="00AA2E7E" w:rsidP="0029057E">
            <w:pPr>
              <w:ind w:firstLine="0"/>
              <w:jc w:val="left"/>
              <w:rPr>
                <w:rFonts w:eastAsia="Times New Roman"/>
                <w:sz w:val="24"/>
                <w:szCs w:val="24"/>
                <w:lang w:eastAsia="ru-RU"/>
              </w:rPr>
            </w:pPr>
          </w:p>
        </w:tc>
        <w:tc>
          <w:tcPr>
            <w:tcW w:w="3544" w:type="dxa"/>
          </w:tcPr>
          <w:p w14:paraId="3616D641" w14:textId="28E3F7C2" w:rsidR="00AA2E7E" w:rsidRDefault="00AA2E7E" w:rsidP="0029057E">
            <w:pPr>
              <w:ind w:firstLine="0"/>
              <w:jc w:val="left"/>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25265827" w14:textId="4CA48320" w:rsidR="00AA2E7E" w:rsidRPr="00117FEA" w:rsidRDefault="00AA2E7E" w:rsidP="00242719">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4B109028" w14:textId="77777777" w:rsidR="00AA2E7E" w:rsidRDefault="00AA2E7E" w:rsidP="0029057E">
            <w:pPr>
              <w:ind w:firstLine="0"/>
              <w:contextualSpacing/>
              <w:jc w:val="left"/>
              <w:rPr>
                <w:sz w:val="24"/>
                <w:szCs w:val="24"/>
              </w:rPr>
            </w:pPr>
          </w:p>
        </w:tc>
        <w:tc>
          <w:tcPr>
            <w:tcW w:w="1949" w:type="dxa"/>
            <w:vMerge/>
          </w:tcPr>
          <w:p w14:paraId="55772D04" w14:textId="77777777" w:rsidR="00AA2E7E" w:rsidRPr="00C12414" w:rsidRDefault="00AA2E7E" w:rsidP="0029057E">
            <w:pPr>
              <w:ind w:firstLine="0"/>
              <w:jc w:val="left"/>
              <w:rPr>
                <w:rFonts w:eastAsia="Times New Roman"/>
                <w:sz w:val="24"/>
                <w:szCs w:val="24"/>
                <w:lang w:eastAsia="ru-RU"/>
              </w:rPr>
            </w:pPr>
          </w:p>
        </w:tc>
      </w:tr>
      <w:tr w:rsidR="00AA2E7E" w:rsidRPr="00C12414" w14:paraId="61AE6401" w14:textId="77777777" w:rsidTr="00C76118">
        <w:trPr>
          <w:trHeight w:val="464"/>
        </w:trPr>
        <w:tc>
          <w:tcPr>
            <w:tcW w:w="1001" w:type="dxa"/>
            <w:vMerge/>
          </w:tcPr>
          <w:p w14:paraId="41C20172" w14:textId="77777777" w:rsidR="00AA2E7E" w:rsidRPr="00C12414" w:rsidRDefault="00AA2E7E" w:rsidP="0029057E">
            <w:pPr>
              <w:ind w:firstLine="0"/>
              <w:jc w:val="center"/>
              <w:rPr>
                <w:rFonts w:eastAsia="Times New Roman"/>
                <w:sz w:val="24"/>
                <w:szCs w:val="24"/>
                <w:lang w:eastAsia="ru-RU"/>
              </w:rPr>
            </w:pPr>
          </w:p>
        </w:tc>
        <w:tc>
          <w:tcPr>
            <w:tcW w:w="2396" w:type="dxa"/>
            <w:vMerge/>
          </w:tcPr>
          <w:p w14:paraId="4ABE570B" w14:textId="77777777" w:rsidR="00AA2E7E" w:rsidRDefault="00AA2E7E" w:rsidP="0029057E">
            <w:pPr>
              <w:ind w:firstLine="0"/>
              <w:jc w:val="left"/>
              <w:rPr>
                <w:rFonts w:eastAsia="Times New Roman"/>
                <w:sz w:val="24"/>
                <w:szCs w:val="24"/>
                <w:lang w:eastAsia="ru-RU"/>
              </w:rPr>
            </w:pPr>
          </w:p>
        </w:tc>
        <w:tc>
          <w:tcPr>
            <w:tcW w:w="3544" w:type="dxa"/>
          </w:tcPr>
          <w:p w14:paraId="031E18AB" w14:textId="67789F35" w:rsidR="00AA2E7E" w:rsidRDefault="00AA2E7E" w:rsidP="0029057E">
            <w:pPr>
              <w:ind w:firstLine="0"/>
              <w:jc w:val="left"/>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4A4F92A" w14:textId="78F6C56A" w:rsidR="00AA2E7E" w:rsidRPr="007B0FBD" w:rsidRDefault="00AA2E7E" w:rsidP="00242719">
            <w:pPr>
              <w:ind w:firstLine="0"/>
              <w:contextualSpacing/>
              <w:jc w:val="center"/>
              <w:rPr>
                <w:rFonts w:eastAsia="Times New Roman"/>
                <w:sz w:val="24"/>
                <w:szCs w:val="24"/>
              </w:rPr>
            </w:pPr>
            <w:r>
              <w:rPr>
                <w:rFonts w:eastAsia="Times New Roman"/>
                <w:sz w:val="24"/>
                <w:szCs w:val="24"/>
              </w:rPr>
              <w:t>2045</w:t>
            </w:r>
          </w:p>
        </w:tc>
        <w:tc>
          <w:tcPr>
            <w:tcW w:w="2407" w:type="dxa"/>
            <w:vMerge/>
          </w:tcPr>
          <w:p w14:paraId="37F79E12" w14:textId="77777777" w:rsidR="00AA2E7E" w:rsidRDefault="00AA2E7E" w:rsidP="0029057E">
            <w:pPr>
              <w:ind w:firstLine="0"/>
              <w:contextualSpacing/>
              <w:jc w:val="left"/>
              <w:rPr>
                <w:sz w:val="24"/>
                <w:szCs w:val="24"/>
              </w:rPr>
            </w:pPr>
          </w:p>
        </w:tc>
        <w:tc>
          <w:tcPr>
            <w:tcW w:w="1949" w:type="dxa"/>
            <w:vMerge/>
          </w:tcPr>
          <w:p w14:paraId="3177F2E7" w14:textId="77777777" w:rsidR="00AA2E7E" w:rsidRPr="00C12414" w:rsidRDefault="00AA2E7E" w:rsidP="0029057E">
            <w:pPr>
              <w:ind w:firstLine="0"/>
              <w:jc w:val="left"/>
              <w:rPr>
                <w:rFonts w:eastAsia="Times New Roman"/>
                <w:sz w:val="24"/>
                <w:szCs w:val="24"/>
                <w:lang w:eastAsia="ru-RU"/>
              </w:rPr>
            </w:pPr>
          </w:p>
        </w:tc>
      </w:tr>
    </w:tbl>
    <w:p w14:paraId="65425D59" w14:textId="6DC8A757" w:rsidR="00CA424C" w:rsidRDefault="00CA424C" w:rsidP="0029057E">
      <w:pPr>
        <w:ind w:firstLine="0"/>
        <w:jc w:val="left"/>
        <w:rPr>
          <w:sz w:val="28"/>
        </w:rPr>
      </w:pPr>
      <w:r>
        <w:rPr>
          <w:sz w:val="28"/>
        </w:rPr>
        <w:br w:type="page"/>
      </w:r>
    </w:p>
    <w:bookmarkEnd w:id="0"/>
    <w:p w14:paraId="77528BE8" w14:textId="77777777" w:rsidR="00417AC9" w:rsidRDefault="00417AC9" w:rsidP="00326D8C">
      <w:pPr>
        <w:ind w:firstLine="0"/>
        <w:rPr>
          <w:sz w:val="28"/>
        </w:rPr>
      </w:pPr>
    </w:p>
    <w:p w14:paraId="466C4C89" w14:textId="77777777" w:rsidR="008975E0" w:rsidRPr="00206F7D" w:rsidRDefault="00687DE3" w:rsidP="00326D8C">
      <w:pPr>
        <w:ind w:firstLine="0"/>
        <w:jc w:val="center"/>
      </w:pPr>
      <w:r w:rsidRPr="00206F7D">
        <w:rPr>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bl>
      <w:tblPr>
        <w:tblW w:w="5000" w:type="pct"/>
        <w:tblLayout w:type="fixed"/>
        <w:tblLook w:val="0000" w:firstRow="0" w:lastRow="0" w:firstColumn="0" w:lastColumn="0" w:noHBand="0" w:noVBand="0"/>
      </w:tblPr>
      <w:tblGrid>
        <w:gridCol w:w="1555"/>
        <w:gridCol w:w="3119"/>
        <w:gridCol w:w="2833"/>
        <w:gridCol w:w="2979"/>
        <w:gridCol w:w="4074"/>
      </w:tblGrid>
      <w:tr w:rsidR="00556AB4" w:rsidRPr="00C12414" w14:paraId="6B229FAA" w14:textId="77777777" w:rsidTr="002B1942">
        <w:trPr>
          <w:trHeight w:val="1173"/>
        </w:trPr>
        <w:tc>
          <w:tcPr>
            <w:tcW w:w="534" w:type="pct"/>
            <w:vMerge w:val="restart"/>
            <w:tcBorders>
              <w:top w:val="single" w:sz="4" w:space="0" w:color="000000"/>
              <w:left w:val="single" w:sz="4" w:space="0" w:color="000000"/>
              <w:right w:val="single" w:sz="4" w:space="0" w:color="000000"/>
            </w:tcBorders>
            <w:vAlign w:val="center"/>
          </w:tcPr>
          <w:p w14:paraId="5C278E5A" w14:textId="214341B8" w:rsidR="00556AB4" w:rsidRPr="00C12414" w:rsidRDefault="00556AB4" w:rsidP="00326D8C">
            <w:pPr>
              <w:widowControl w:val="0"/>
              <w:ind w:firstLine="0"/>
              <w:jc w:val="center"/>
              <w:rPr>
                <w:sz w:val="24"/>
                <w:szCs w:val="24"/>
              </w:rPr>
            </w:pPr>
            <w:r w:rsidRPr="00C12414">
              <w:rPr>
                <w:sz w:val="24"/>
                <w:szCs w:val="24"/>
              </w:rPr>
              <w:t>Обозначение функциональной зоны</w:t>
            </w:r>
          </w:p>
        </w:tc>
        <w:tc>
          <w:tcPr>
            <w:tcW w:w="1071" w:type="pct"/>
            <w:vMerge w:val="restart"/>
            <w:tcBorders>
              <w:top w:val="single" w:sz="4" w:space="0" w:color="000000"/>
              <w:left w:val="single" w:sz="4" w:space="0" w:color="000000"/>
              <w:right w:val="single" w:sz="4" w:space="0" w:color="000000"/>
            </w:tcBorders>
            <w:vAlign w:val="center"/>
          </w:tcPr>
          <w:p w14:paraId="748D0A6E" w14:textId="77777777" w:rsidR="00556AB4" w:rsidRPr="00C12414" w:rsidRDefault="00556AB4" w:rsidP="00326D8C">
            <w:pPr>
              <w:widowControl w:val="0"/>
              <w:ind w:firstLine="0"/>
              <w:jc w:val="center"/>
              <w:rPr>
                <w:sz w:val="24"/>
                <w:szCs w:val="24"/>
              </w:rPr>
            </w:pPr>
            <w:r w:rsidRPr="00C12414">
              <w:rPr>
                <w:sz w:val="24"/>
                <w:szCs w:val="24"/>
              </w:rPr>
              <w:t>Наименование</w:t>
            </w:r>
          </w:p>
          <w:p w14:paraId="61D601D7" w14:textId="7A73F1E8" w:rsidR="00556AB4" w:rsidRPr="00C12414" w:rsidRDefault="00556AB4" w:rsidP="00326D8C">
            <w:pPr>
              <w:widowControl w:val="0"/>
              <w:ind w:firstLine="0"/>
              <w:jc w:val="center"/>
              <w:rPr>
                <w:sz w:val="24"/>
                <w:szCs w:val="24"/>
              </w:rPr>
            </w:pPr>
            <w:r w:rsidRPr="00C12414">
              <w:rPr>
                <w:sz w:val="24"/>
                <w:szCs w:val="24"/>
              </w:rPr>
              <w:t>функциональной зоны</w:t>
            </w:r>
          </w:p>
        </w:tc>
        <w:tc>
          <w:tcPr>
            <w:tcW w:w="1996" w:type="pct"/>
            <w:gridSpan w:val="2"/>
            <w:tcBorders>
              <w:top w:val="single" w:sz="4" w:space="0" w:color="000000"/>
              <w:left w:val="single" w:sz="4" w:space="0" w:color="000000"/>
              <w:bottom w:val="single" w:sz="4" w:space="0" w:color="000000"/>
              <w:right w:val="single" w:sz="4" w:space="0" w:color="000000"/>
            </w:tcBorders>
            <w:vAlign w:val="center"/>
          </w:tcPr>
          <w:p w14:paraId="12E179EF" w14:textId="77777777" w:rsidR="00556AB4" w:rsidRPr="00C12414" w:rsidRDefault="00556AB4" w:rsidP="00326D8C">
            <w:pPr>
              <w:widowControl w:val="0"/>
              <w:ind w:firstLine="0"/>
              <w:jc w:val="center"/>
              <w:rPr>
                <w:sz w:val="24"/>
                <w:szCs w:val="24"/>
              </w:rPr>
            </w:pPr>
            <w:r w:rsidRPr="00C12414">
              <w:rPr>
                <w:sz w:val="24"/>
                <w:szCs w:val="24"/>
              </w:rPr>
              <w:t>Параметры функциональной</w:t>
            </w:r>
          </w:p>
          <w:p w14:paraId="226BFFE3" w14:textId="6F0F70D5" w:rsidR="00556AB4" w:rsidRPr="00C12414" w:rsidRDefault="00556AB4" w:rsidP="00326D8C">
            <w:pPr>
              <w:widowControl w:val="0"/>
              <w:ind w:firstLine="0"/>
              <w:jc w:val="center"/>
              <w:rPr>
                <w:sz w:val="24"/>
                <w:szCs w:val="24"/>
              </w:rPr>
            </w:pPr>
            <w:r w:rsidRPr="00C12414">
              <w:rPr>
                <w:sz w:val="24"/>
                <w:szCs w:val="24"/>
              </w:rPr>
              <w:t>зон</w:t>
            </w:r>
          </w:p>
        </w:tc>
        <w:tc>
          <w:tcPr>
            <w:tcW w:w="1399" w:type="pct"/>
            <w:vMerge w:val="restart"/>
            <w:tcBorders>
              <w:top w:val="single" w:sz="4" w:space="0" w:color="000000"/>
              <w:left w:val="single" w:sz="4" w:space="0" w:color="000000"/>
              <w:right w:val="single" w:sz="4" w:space="0" w:color="000000"/>
            </w:tcBorders>
            <w:vAlign w:val="center"/>
          </w:tcPr>
          <w:p w14:paraId="3A97C30D" w14:textId="7B846D8F" w:rsidR="00556AB4" w:rsidRPr="00C12414" w:rsidRDefault="00556AB4" w:rsidP="00326D8C">
            <w:pPr>
              <w:widowControl w:val="0"/>
              <w:ind w:firstLine="0"/>
              <w:jc w:val="center"/>
              <w:rPr>
                <w:sz w:val="24"/>
                <w:szCs w:val="24"/>
              </w:rPr>
            </w:pPr>
            <w:r w:rsidRPr="00C12414">
              <w:rPr>
                <w:sz w:val="24"/>
                <w:szCs w:val="24"/>
              </w:rPr>
              <w:t>Сведения о планируемых к размещению в границах функциональной зоны объектах федерального значения, объектах регионального значения, объектах местного значения</w:t>
            </w:r>
          </w:p>
        </w:tc>
      </w:tr>
      <w:tr w:rsidR="00556AB4" w:rsidRPr="00C12414" w14:paraId="6AABD2C7" w14:textId="77777777" w:rsidTr="00556AB4">
        <w:trPr>
          <w:trHeight w:val="1173"/>
        </w:trPr>
        <w:tc>
          <w:tcPr>
            <w:tcW w:w="534" w:type="pct"/>
            <w:vMerge/>
            <w:tcBorders>
              <w:left w:val="single" w:sz="4" w:space="0" w:color="000000"/>
              <w:right w:val="single" w:sz="4" w:space="0" w:color="000000"/>
            </w:tcBorders>
            <w:vAlign w:val="center"/>
          </w:tcPr>
          <w:p w14:paraId="4A00DB15" w14:textId="77777777" w:rsidR="00556AB4" w:rsidRPr="00C12414" w:rsidRDefault="00556AB4" w:rsidP="00326D8C">
            <w:pPr>
              <w:widowControl w:val="0"/>
              <w:ind w:firstLine="0"/>
              <w:jc w:val="center"/>
              <w:rPr>
                <w:sz w:val="24"/>
                <w:szCs w:val="24"/>
              </w:rPr>
            </w:pPr>
          </w:p>
        </w:tc>
        <w:tc>
          <w:tcPr>
            <w:tcW w:w="1071" w:type="pct"/>
            <w:vMerge/>
            <w:tcBorders>
              <w:left w:val="single" w:sz="4" w:space="0" w:color="000000"/>
              <w:right w:val="single" w:sz="4" w:space="0" w:color="000000"/>
            </w:tcBorders>
            <w:vAlign w:val="center"/>
          </w:tcPr>
          <w:p w14:paraId="1DE18840" w14:textId="77777777" w:rsidR="00556AB4" w:rsidRPr="00C12414" w:rsidRDefault="00556AB4" w:rsidP="00326D8C">
            <w:pPr>
              <w:widowControl w:val="0"/>
              <w:ind w:firstLine="0"/>
              <w:jc w:val="center"/>
              <w:rPr>
                <w:sz w:val="24"/>
                <w:szCs w:val="24"/>
              </w:rPr>
            </w:pPr>
          </w:p>
        </w:tc>
        <w:tc>
          <w:tcPr>
            <w:tcW w:w="973" w:type="pct"/>
            <w:tcBorders>
              <w:top w:val="single" w:sz="4" w:space="0" w:color="000000"/>
              <w:left w:val="single" w:sz="4" w:space="0" w:color="000000"/>
              <w:right w:val="single" w:sz="4" w:space="0" w:color="000000"/>
            </w:tcBorders>
            <w:vAlign w:val="center"/>
          </w:tcPr>
          <w:p w14:paraId="7034CDFF" w14:textId="2AB013A6" w:rsidR="00556AB4" w:rsidRPr="00C12414" w:rsidRDefault="00556AB4" w:rsidP="00326D8C">
            <w:pPr>
              <w:widowControl w:val="0"/>
              <w:ind w:firstLine="0"/>
              <w:jc w:val="center"/>
              <w:rPr>
                <w:sz w:val="24"/>
                <w:szCs w:val="24"/>
              </w:rPr>
            </w:pPr>
            <w:r>
              <w:rPr>
                <w:sz w:val="24"/>
                <w:szCs w:val="24"/>
              </w:rPr>
              <w:t>Наименование параметра</w:t>
            </w:r>
          </w:p>
        </w:tc>
        <w:tc>
          <w:tcPr>
            <w:tcW w:w="1023" w:type="pct"/>
            <w:tcBorders>
              <w:top w:val="single" w:sz="4" w:space="0" w:color="000000"/>
              <w:left w:val="single" w:sz="4" w:space="0" w:color="000000"/>
              <w:right w:val="single" w:sz="4" w:space="0" w:color="000000"/>
            </w:tcBorders>
            <w:vAlign w:val="center"/>
          </w:tcPr>
          <w:p w14:paraId="34CFAC2B" w14:textId="32826DAE" w:rsidR="00556AB4" w:rsidRPr="00C12414" w:rsidRDefault="00556AB4" w:rsidP="00326D8C">
            <w:pPr>
              <w:widowControl w:val="0"/>
              <w:ind w:firstLine="0"/>
              <w:jc w:val="center"/>
              <w:rPr>
                <w:sz w:val="24"/>
                <w:szCs w:val="24"/>
              </w:rPr>
            </w:pPr>
            <w:r>
              <w:rPr>
                <w:sz w:val="24"/>
                <w:szCs w:val="24"/>
              </w:rPr>
              <w:t>Значение</w:t>
            </w:r>
          </w:p>
        </w:tc>
        <w:tc>
          <w:tcPr>
            <w:tcW w:w="1399" w:type="pct"/>
            <w:vMerge/>
            <w:tcBorders>
              <w:left w:val="single" w:sz="4" w:space="0" w:color="000000"/>
              <w:right w:val="single" w:sz="4" w:space="0" w:color="000000"/>
            </w:tcBorders>
            <w:vAlign w:val="center"/>
          </w:tcPr>
          <w:p w14:paraId="1E0CC344" w14:textId="77777777" w:rsidR="00556AB4" w:rsidRPr="00C12414" w:rsidRDefault="00556AB4" w:rsidP="00326D8C">
            <w:pPr>
              <w:widowControl w:val="0"/>
              <w:ind w:firstLine="0"/>
              <w:jc w:val="center"/>
              <w:rPr>
                <w:sz w:val="24"/>
                <w:szCs w:val="24"/>
              </w:rPr>
            </w:pPr>
          </w:p>
        </w:tc>
      </w:tr>
    </w:tbl>
    <w:p w14:paraId="2A5423B6" w14:textId="77777777" w:rsidR="008975E0" w:rsidRPr="00C12414" w:rsidRDefault="008975E0" w:rsidP="00326D8C">
      <w:pPr>
        <w:ind w:firstLine="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118"/>
        <w:gridCol w:w="2835"/>
        <w:gridCol w:w="2977"/>
        <w:gridCol w:w="4075"/>
      </w:tblGrid>
      <w:tr w:rsidR="00556AB4" w:rsidRPr="00C12414" w14:paraId="6A817BCB" w14:textId="77777777" w:rsidTr="001E0E4C">
        <w:trPr>
          <w:trHeight w:val="23"/>
          <w:tblHeader/>
        </w:trPr>
        <w:tc>
          <w:tcPr>
            <w:tcW w:w="1555" w:type="dxa"/>
          </w:tcPr>
          <w:p w14:paraId="78EAC6C5" w14:textId="116AB50F" w:rsidR="00556AB4" w:rsidRPr="00C12414" w:rsidRDefault="00556AB4" w:rsidP="009C44E1">
            <w:pPr>
              <w:widowControl w:val="0"/>
              <w:ind w:firstLine="0"/>
              <w:jc w:val="center"/>
              <w:rPr>
                <w:sz w:val="24"/>
                <w:szCs w:val="24"/>
              </w:rPr>
            </w:pPr>
            <w:r w:rsidRPr="00C12414">
              <w:rPr>
                <w:sz w:val="24"/>
                <w:szCs w:val="24"/>
              </w:rPr>
              <w:t>1</w:t>
            </w:r>
          </w:p>
        </w:tc>
        <w:tc>
          <w:tcPr>
            <w:tcW w:w="3118" w:type="dxa"/>
          </w:tcPr>
          <w:p w14:paraId="61D8629C" w14:textId="77777777" w:rsidR="00556AB4" w:rsidRPr="00C12414" w:rsidRDefault="00556AB4" w:rsidP="009C44E1">
            <w:pPr>
              <w:widowControl w:val="0"/>
              <w:ind w:firstLine="0"/>
              <w:jc w:val="center"/>
              <w:rPr>
                <w:sz w:val="24"/>
                <w:szCs w:val="24"/>
              </w:rPr>
            </w:pPr>
            <w:r w:rsidRPr="00C12414">
              <w:rPr>
                <w:sz w:val="24"/>
                <w:szCs w:val="24"/>
              </w:rPr>
              <w:t>2</w:t>
            </w:r>
          </w:p>
        </w:tc>
        <w:tc>
          <w:tcPr>
            <w:tcW w:w="2835" w:type="dxa"/>
          </w:tcPr>
          <w:p w14:paraId="454BDC01" w14:textId="4E240D74" w:rsidR="00556AB4" w:rsidRPr="00C12414" w:rsidRDefault="00556AB4" w:rsidP="009C44E1">
            <w:pPr>
              <w:widowControl w:val="0"/>
              <w:ind w:firstLine="0"/>
              <w:jc w:val="center"/>
              <w:rPr>
                <w:sz w:val="24"/>
                <w:szCs w:val="24"/>
              </w:rPr>
            </w:pPr>
            <w:r w:rsidRPr="00C12414">
              <w:rPr>
                <w:sz w:val="24"/>
                <w:szCs w:val="24"/>
              </w:rPr>
              <w:t>3</w:t>
            </w:r>
          </w:p>
        </w:tc>
        <w:tc>
          <w:tcPr>
            <w:tcW w:w="2977" w:type="dxa"/>
          </w:tcPr>
          <w:p w14:paraId="5E0717A6" w14:textId="6A6A6FAB" w:rsidR="00556AB4" w:rsidRPr="00C12414" w:rsidRDefault="00556AB4" w:rsidP="009C44E1">
            <w:pPr>
              <w:widowControl w:val="0"/>
              <w:ind w:firstLine="0"/>
              <w:jc w:val="center"/>
              <w:rPr>
                <w:sz w:val="24"/>
                <w:szCs w:val="24"/>
              </w:rPr>
            </w:pPr>
            <w:r>
              <w:rPr>
                <w:sz w:val="24"/>
                <w:szCs w:val="24"/>
              </w:rPr>
              <w:t>4</w:t>
            </w:r>
          </w:p>
        </w:tc>
        <w:tc>
          <w:tcPr>
            <w:tcW w:w="4075" w:type="dxa"/>
          </w:tcPr>
          <w:p w14:paraId="0A43EA55" w14:textId="225217C6" w:rsidR="00556AB4" w:rsidRPr="00C12414" w:rsidRDefault="00556AB4" w:rsidP="009C44E1">
            <w:pPr>
              <w:widowControl w:val="0"/>
              <w:ind w:firstLine="0"/>
              <w:jc w:val="center"/>
              <w:rPr>
                <w:sz w:val="24"/>
                <w:szCs w:val="24"/>
              </w:rPr>
            </w:pPr>
            <w:r>
              <w:rPr>
                <w:sz w:val="24"/>
                <w:szCs w:val="24"/>
              </w:rPr>
              <w:t>5</w:t>
            </w:r>
          </w:p>
        </w:tc>
      </w:tr>
      <w:tr w:rsidR="001340AB" w:rsidRPr="00C12414" w14:paraId="6671A38B" w14:textId="77777777" w:rsidTr="001E0E4C">
        <w:trPr>
          <w:trHeight w:val="23"/>
        </w:trPr>
        <w:tc>
          <w:tcPr>
            <w:tcW w:w="14560" w:type="dxa"/>
            <w:gridSpan w:val="5"/>
          </w:tcPr>
          <w:p w14:paraId="04770E70" w14:textId="51232AB9" w:rsidR="001340AB" w:rsidRPr="00C12414" w:rsidRDefault="001340AB" w:rsidP="001E0E4C">
            <w:pPr>
              <w:widowControl w:val="0"/>
              <w:ind w:firstLine="0"/>
              <w:jc w:val="left"/>
              <w:rPr>
                <w:sz w:val="24"/>
                <w:szCs w:val="24"/>
              </w:rPr>
            </w:pPr>
            <w:r w:rsidRPr="00C12414">
              <w:rPr>
                <w:sz w:val="24"/>
                <w:szCs w:val="24"/>
              </w:rPr>
              <w:t xml:space="preserve">Деревня </w:t>
            </w:r>
            <w:r>
              <w:rPr>
                <w:sz w:val="24"/>
                <w:szCs w:val="24"/>
              </w:rPr>
              <w:t>Большое Верево</w:t>
            </w:r>
          </w:p>
        </w:tc>
      </w:tr>
      <w:tr w:rsidR="001340AB" w:rsidRPr="00C12414" w14:paraId="6D0F487B" w14:textId="77777777" w:rsidTr="001E0E4C">
        <w:trPr>
          <w:trHeight w:val="23"/>
        </w:trPr>
        <w:tc>
          <w:tcPr>
            <w:tcW w:w="14560" w:type="dxa"/>
            <w:gridSpan w:val="5"/>
          </w:tcPr>
          <w:p w14:paraId="309C08ED" w14:textId="7FCE986F" w:rsidR="001340AB" w:rsidRPr="00C12414" w:rsidRDefault="001340AB" w:rsidP="001E0E4C">
            <w:pPr>
              <w:widowControl w:val="0"/>
              <w:ind w:firstLine="0"/>
              <w:jc w:val="left"/>
              <w:rPr>
                <w:sz w:val="24"/>
                <w:szCs w:val="24"/>
              </w:rPr>
            </w:pPr>
            <w:r w:rsidRPr="00C12414">
              <w:rPr>
                <w:sz w:val="24"/>
                <w:szCs w:val="24"/>
              </w:rPr>
              <w:t>Жилые зоны</w:t>
            </w:r>
          </w:p>
        </w:tc>
      </w:tr>
      <w:tr w:rsidR="00556AB4" w:rsidRPr="00C12414" w14:paraId="4CD50865" w14:textId="77777777" w:rsidTr="001E0E4C">
        <w:trPr>
          <w:trHeight w:val="837"/>
        </w:trPr>
        <w:tc>
          <w:tcPr>
            <w:tcW w:w="1555" w:type="dxa"/>
            <w:vMerge w:val="restart"/>
          </w:tcPr>
          <w:p w14:paraId="01D26DF2" w14:textId="0066D61C" w:rsidR="00556AB4" w:rsidRPr="00C12414" w:rsidRDefault="00556AB4" w:rsidP="001E0E4C">
            <w:pPr>
              <w:widowControl w:val="0"/>
              <w:ind w:firstLine="0"/>
              <w:jc w:val="left"/>
              <w:rPr>
                <w:sz w:val="24"/>
                <w:szCs w:val="24"/>
              </w:rPr>
            </w:pPr>
            <w:r>
              <w:rPr>
                <w:sz w:val="24"/>
                <w:szCs w:val="24"/>
              </w:rPr>
              <w:t>0</w:t>
            </w:r>
            <w:r w:rsidRPr="00C12414">
              <w:rPr>
                <w:sz w:val="24"/>
                <w:szCs w:val="24"/>
              </w:rPr>
              <w:t>1:Ж</w:t>
            </w:r>
            <w:r>
              <w:rPr>
                <w:sz w:val="24"/>
                <w:szCs w:val="24"/>
              </w:rPr>
              <w:t>1:1</w:t>
            </w:r>
          </w:p>
          <w:p w14:paraId="664F720D" w14:textId="77777777" w:rsidR="00556AB4" w:rsidRPr="00C12414" w:rsidRDefault="00556AB4" w:rsidP="001E0E4C">
            <w:pPr>
              <w:widowControl w:val="0"/>
              <w:ind w:firstLine="0"/>
              <w:jc w:val="left"/>
              <w:rPr>
                <w:sz w:val="24"/>
                <w:szCs w:val="24"/>
              </w:rPr>
            </w:pPr>
          </w:p>
        </w:tc>
        <w:tc>
          <w:tcPr>
            <w:tcW w:w="3118" w:type="dxa"/>
            <w:vMerge w:val="restart"/>
          </w:tcPr>
          <w:p w14:paraId="10D740E8" w14:textId="1C243AF9" w:rsidR="00556AB4" w:rsidRPr="00C12414" w:rsidRDefault="00556AB4" w:rsidP="001E0E4C">
            <w:pPr>
              <w:widowControl w:val="0"/>
              <w:ind w:firstLine="0"/>
              <w:jc w:val="left"/>
              <w:rPr>
                <w:sz w:val="24"/>
                <w:szCs w:val="24"/>
              </w:rPr>
            </w:pPr>
            <w:r w:rsidRPr="00C12414">
              <w:rPr>
                <w:sz w:val="24"/>
                <w:szCs w:val="24"/>
              </w:rPr>
              <w:t>Зон</w:t>
            </w:r>
            <w:r>
              <w:rPr>
                <w:sz w:val="24"/>
                <w:szCs w:val="24"/>
              </w:rPr>
              <w:t>а</w:t>
            </w:r>
            <w:r w:rsidRPr="00C12414">
              <w:rPr>
                <w:sz w:val="24"/>
                <w:szCs w:val="24"/>
              </w:rPr>
              <w:t xml:space="preserve"> застройки индивидуальными жилыми домами</w:t>
            </w:r>
          </w:p>
        </w:tc>
        <w:tc>
          <w:tcPr>
            <w:tcW w:w="2835" w:type="dxa"/>
          </w:tcPr>
          <w:p w14:paraId="2CE1B224" w14:textId="2D5F9DDC" w:rsidR="00556AB4" w:rsidRPr="00C12414" w:rsidRDefault="00556AB4" w:rsidP="001E0E4C">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758EF94F" w14:textId="49D94DCE" w:rsidR="00556AB4" w:rsidRPr="00C12414" w:rsidRDefault="00556AB4" w:rsidP="001E0E4C">
            <w:pPr>
              <w:widowControl w:val="0"/>
              <w:ind w:firstLine="0"/>
              <w:jc w:val="center"/>
              <w:rPr>
                <w:sz w:val="24"/>
                <w:szCs w:val="24"/>
              </w:rPr>
            </w:pPr>
            <w:r>
              <w:rPr>
                <w:sz w:val="24"/>
                <w:szCs w:val="24"/>
              </w:rPr>
              <w:t>3</w:t>
            </w:r>
          </w:p>
        </w:tc>
        <w:tc>
          <w:tcPr>
            <w:tcW w:w="4075" w:type="dxa"/>
            <w:vMerge w:val="restart"/>
          </w:tcPr>
          <w:p w14:paraId="697BC8D8" w14:textId="4A62BBA1" w:rsidR="00556AB4" w:rsidRPr="00C12414" w:rsidRDefault="00556AB4" w:rsidP="001E0E4C">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sidR="008D3903">
              <w:rPr>
                <w:sz w:val="24"/>
                <w:szCs w:val="24"/>
              </w:rPr>
              <w:t xml:space="preserve">муниципального района </w:t>
            </w:r>
            <w:r w:rsidRPr="00C12414">
              <w:rPr>
                <w:sz w:val="24"/>
                <w:szCs w:val="24"/>
              </w:rPr>
              <w:t>не предусмотрено.</w:t>
            </w:r>
          </w:p>
        </w:tc>
      </w:tr>
      <w:tr w:rsidR="001E0E4C" w:rsidRPr="00C12414" w14:paraId="328C8E5F" w14:textId="77777777" w:rsidTr="001E0E4C">
        <w:trPr>
          <w:trHeight w:val="837"/>
        </w:trPr>
        <w:tc>
          <w:tcPr>
            <w:tcW w:w="1555" w:type="dxa"/>
            <w:vMerge/>
          </w:tcPr>
          <w:p w14:paraId="66BCB72E" w14:textId="77777777" w:rsidR="001E0E4C" w:rsidRDefault="001E0E4C" w:rsidP="001E0E4C">
            <w:pPr>
              <w:widowControl w:val="0"/>
              <w:ind w:firstLine="0"/>
              <w:jc w:val="left"/>
              <w:rPr>
                <w:sz w:val="24"/>
                <w:szCs w:val="24"/>
              </w:rPr>
            </w:pPr>
          </w:p>
        </w:tc>
        <w:tc>
          <w:tcPr>
            <w:tcW w:w="3118" w:type="dxa"/>
            <w:vMerge/>
          </w:tcPr>
          <w:p w14:paraId="70CC5CD7" w14:textId="77777777" w:rsidR="001E0E4C" w:rsidRPr="00C12414" w:rsidRDefault="001E0E4C" w:rsidP="001E0E4C">
            <w:pPr>
              <w:widowControl w:val="0"/>
              <w:ind w:firstLine="0"/>
              <w:jc w:val="left"/>
              <w:rPr>
                <w:sz w:val="24"/>
                <w:szCs w:val="24"/>
              </w:rPr>
            </w:pPr>
          </w:p>
        </w:tc>
        <w:tc>
          <w:tcPr>
            <w:tcW w:w="2835" w:type="dxa"/>
          </w:tcPr>
          <w:p w14:paraId="6B128AFB" w14:textId="0830CADE" w:rsidR="001E0E4C" w:rsidRPr="00C12414" w:rsidRDefault="001E0E4C" w:rsidP="001E0E4C">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416AA829" w14:textId="52E34EE2" w:rsidR="001E0E4C" w:rsidRDefault="001E0E4C" w:rsidP="001E0E4C">
            <w:pPr>
              <w:widowControl w:val="0"/>
              <w:ind w:firstLine="0"/>
              <w:jc w:val="center"/>
              <w:rPr>
                <w:sz w:val="24"/>
                <w:szCs w:val="24"/>
              </w:rPr>
            </w:pPr>
            <w:r>
              <w:rPr>
                <w:sz w:val="24"/>
                <w:szCs w:val="24"/>
              </w:rPr>
              <w:t>31 540</w:t>
            </w:r>
          </w:p>
        </w:tc>
        <w:tc>
          <w:tcPr>
            <w:tcW w:w="4075" w:type="dxa"/>
            <w:vMerge/>
          </w:tcPr>
          <w:p w14:paraId="33C1F2CE" w14:textId="77777777" w:rsidR="001E0E4C" w:rsidRPr="00C12414" w:rsidRDefault="001E0E4C" w:rsidP="001E0E4C">
            <w:pPr>
              <w:widowControl w:val="0"/>
              <w:ind w:firstLine="0"/>
              <w:jc w:val="left"/>
              <w:rPr>
                <w:sz w:val="24"/>
                <w:szCs w:val="24"/>
              </w:rPr>
            </w:pPr>
          </w:p>
        </w:tc>
      </w:tr>
      <w:tr w:rsidR="001E0E4C" w:rsidRPr="00C12414" w14:paraId="5CE6AE5F" w14:textId="77777777" w:rsidTr="001E0E4C">
        <w:trPr>
          <w:trHeight w:val="531"/>
        </w:trPr>
        <w:tc>
          <w:tcPr>
            <w:tcW w:w="1555" w:type="dxa"/>
            <w:vMerge/>
          </w:tcPr>
          <w:p w14:paraId="7C06DE65" w14:textId="77777777" w:rsidR="001E0E4C" w:rsidRDefault="001E0E4C" w:rsidP="001E0E4C">
            <w:pPr>
              <w:widowControl w:val="0"/>
              <w:ind w:firstLine="0"/>
              <w:jc w:val="left"/>
              <w:rPr>
                <w:sz w:val="24"/>
                <w:szCs w:val="24"/>
              </w:rPr>
            </w:pPr>
          </w:p>
        </w:tc>
        <w:tc>
          <w:tcPr>
            <w:tcW w:w="3118" w:type="dxa"/>
            <w:vMerge/>
          </w:tcPr>
          <w:p w14:paraId="2E8EB3D7" w14:textId="77777777" w:rsidR="001E0E4C" w:rsidRPr="00C12414" w:rsidRDefault="001E0E4C" w:rsidP="001E0E4C">
            <w:pPr>
              <w:widowControl w:val="0"/>
              <w:ind w:firstLine="0"/>
              <w:jc w:val="left"/>
              <w:rPr>
                <w:sz w:val="24"/>
                <w:szCs w:val="24"/>
              </w:rPr>
            </w:pPr>
          </w:p>
        </w:tc>
        <w:tc>
          <w:tcPr>
            <w:tcW w:w="2835" w:type="dxa"/>
          </w:tcPr>
          <w:p w14:paraId="33960F5B" w14:textId="7361564B" w:rsidR="001E0E4C" w:rsidRPr="00C12414" w:rsidRDefault="001E0E4C" w:rsidP="001E0E4C">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1ED7DE24" w14:textId="48D45576" w:rsidR="001E0E4C" w:rsidRDefault="001E0E4C" w:rsidP="001E0E4C">
            <w:pPr>
              <w:widowControl w:val="0"/>
              <w:ind w:firstLine="0"/>
              <w:jc w:val="center"/>
              <w:rPr>
                <w:sz w:val="24"/>
                <w:szCs w:val="24"/>
              </w:rPr>
            </w:pPr>
            <w:r>
              <w:rPr>
                <w:sz w:val="24"/>
                <w:szCs w:val="24"/>
              </w:rPr>
              <w:t>0,2</w:t>
            </w:r>
          </w:p>
        </w:tc>
        <w:tc>
          <w:tcPr>
            <w:tcW w:w="4075" w:type="dxa"/>
            <w:vMerge/>
          </w:tcPr>
          <w:p w14:paraId="5A71DAE0" w14:textId="77777777" w:rsidR="001E0E4C" w:rsidRPr="00C12414" w:rsidRDefault="001E0E4C" w:rsidP="001E0E4C">
            <w:pPr>
              <w:widowControl w:val="0"/>
              <w:ind w:firstLine="0"/>
              <w:jc w:val="left"/>
              <w:rPr>
                <w:sz w:val="24"/>
                <w:szCs w:val="24"/>
              </w:rPr>
            </w:pPr>
          </w:p>
        </w:tc>
      </w:tr>
      <w:tr w:rsidR="001E0E4C" w:rsidRPr="00C12414" w14:paraId="64217DD4" w14:textId="77777777" w:rsidTr="001E0E4C">
        <w:trPr>
          <w:trHeight w:val="23"/>
        </w:trPr>
        <w:tc>
          <w:tcPr>
            <w:tcW w:w="14560" w:type="dxa"/>
            <w:gridSpan w:val="5"/>
          </w:tcPr>
          <w:p w14:paraId="542D2CEE" w14:textId="08FF5559" w:rsidR="001E0E4C" w:rsidRPr="00C12414" w:rsidRDefault="001E0E4C" w:rsidP="001E0E4C">
            <w:pPr>
              <w:widowControl w:val="0"/>
              <w:ind w:firstLine="0"/>
              <w:jc w:val="left"/>
              <w:rPr>
                <w:sz w:val="24"/>
                <w:szCs w:val="24"/>
              </w:rPr>
            </w:pPr>
            <w:r w:rsidRPr="00C12414">
              <w:rPr>
                <w:sz w:val="24"/>
                <w:szCs w:val="24"/>
              </w:rPr>
              <w:t>Общественно-деловые зоны</w:t>
            </w:r>
          </w:p>
        </w:tc>
      </w:tr>
      <w:tr w:rsidR="001E0E4C" w:rsidRPr="00C12414" w14:paraId="055249EB" w14:textId="77777777" w:rsidTr="001E0E4C">
        <w:trPr>
          <w:trHeight w:val="562"/>
        </w:trPr>
        <w:tc>
          <w:tcPr>
            <w:tcW w:w="1555" w:type="dxa"/>
            <w:vMerge w:val="restart"/>
          </w:tcPr>
          <w:p w14:paraId="7534E907" w14:textId="77777777" w:rsidR="001E0E4C" w:rsidRPr="00C12414" w:rsidRDefault="001E0E4C" w:rsidP="001E0E4C">
            <w:pPr>
              <w:widowControl w:val="0"/>
              <w:ind w:firstLine="0"/>
              <w:jc w:val="left"/>
              <w:rPr>
                <w:sz w:val="24"/>
                <w:szCs w:val="24"/>
              </w:rPr>
            </w:pPr>
            <w:r>
              <w:rPr>
                <w:sz w:val="24"/>
                <w:szCs w:val="24"/>
              </w:rPr>
              <w:t>0</w:t>
            </w:r>
            <w:r w:rsidRPr="00C12414">
              <w:rPr>
                <w:sz w:val="24"/>
                <w:szCs w:val="24"/>
              </w:rPr>
              <w:t>1:</w:t>
            </w:r>
            <w:r>
              <w:rPr>
                <w:sz w:val="24"/>
                <w:szCs w:val="24"/>
              </w:rPr>
              <w:t>О1:1</w:t>
            </w:r>
          </w:p>
          <w:p w14:paraId="1A80F96C" w14:textId="599CF376" w:rsidR="001E0E4C" w:rsidRPr="00C12414" w:rsidRDefault="001E0E4C" w:rsidP="001E0E4C">
            <w:pPr>
              <w:widowControl w:val="0"/>
              <w:ind w:firstLine="0"/>
              <w:jc w:val="left"/>
              <w:rPr>
                <w:sz w:val="24"/>
                <w:szCs w:val="24"/>
              </w:rPr>
            </w:pPr>
          </w:p>
        </w:tc>
        <w:tc>
          <w:tcPr>
            <w:tcW w:w="3118" w:type="dxa"/>
            <w:vMerge w:val="restart"/>
          </w:tcPr>
          <w:p w14:paraId="60ED6C50" w14:textId="51DBFF5A" w:rsidR="001E0E4C" w:rsidRPr="00C12414" w:rsidRDefault="001E0E4C" w:rsidP="001E0E4C">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0F612F3A" w14:textId="6F32B3CB" w:rsidR="001E0E4C" w:rsidRPr="00C12414" w:rsidRDefault="001E0E4C" w:rsidP="001E0E4C">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67B1128D" w14:textId="07285CC6" w:rsidR="001E0E4C" w:rsidRPr="00C12414" w:rsidRDefault="001E0E4C" w:rsidP="001E0E4C">
            <w:pPr>
              <w:widowControl w:val="0"/>
              <w:ind w:firstLine="0"/>
              <w:jc w:val="center"/>
              <w:rPr>
                <w:sz w:val="24"/>
                <w:szCs w:val="24"/>
              </w:rPr>
            </w:pPr>
            <w:r>
              <w:rPr>
                <w:sz w:val="24"/>
                <w:szCs w:val="24"/>
              </w:rPr>
              <w:t>4</w:t>
            </w:r>
          </w:p>
        </w:tc>
        <w:tc>
          <w:tcPr>
            <w:tcW w:w="4075" w:type="dxa"/>
            <w:vMerge w:val="restart"/>
          </w:tcPr>
          <w:p w14:paraId="1E5D88B5" w14:textId="4E62CF55" w:rsidR="001E0E4C" w:rsidRPr="003C6E3A" w:rsidRDefault="001E0E4C" w:rsidP="001E0E4C">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1E0E4C" w:rsidRPr="00C12414" w14:paraId="040E8CFC" w14:textId="77777777" w:rsidTr="001E0E4C">
        <w:trPr>
          <w:trHeight w:val="562"/>
        </w:trPr>
        <w:tc>
          <w:tcPr>
            <w:tcW w:w="1555" w:type="dxa"/>
            <w:vMerge/>
          </w:tcPr>
          <w:p w14:paraId="3FDD4950" w14:textId="77777777" w:rsidR="001E0E4C" w:rsidRDefault="001E0E4C" w:rsidP="001E0E4C">
            <w:pPr>
              <w:widowControl w:val="0"/>
              <w:ind w:firstLine="0"/>
              <w:jc w:val="left"/>
              <w:rPr>
                <w:sz w:val="24"/>
                <w:szCs w:val="24"/>
              </w:rPr>
            </w:pPr>
          </w:p>
        </w:tc>
        <w:tc>
          <w:tcPr>
            <w:tcW w:w="3118" w:type="dxa"/>
            <w:vMerge/>
          </w:tcPr>
          <w:p w14:paraId="275264BF" w14:textId="77777777" w:rsidR="001E0E4C" w:rsidRPr="004A395B" w:rsidRDefault="001E0E4C" w:rsidP="001E0E4C">
            <w:pPr>
              <w:widowControl w:val="0"/>
              <w:ind w:firstLine="0"/>
              <w:jc w:val="left"/>
              <w:rPr>
                <w:sz w:val="24"/>
                <w:szCs w:val="24"/>
              </w:rPr>
            </w:pPr>
          </w:p>
        </w:tc>
        <w:tc>
          <w:tcPr>
            <w:tcW w:w="2835" w:type="dxa"/>
          </w:tcPr>
          <w:p w14:paraId="1EEFAF55" w14:textId="0C0D4E57" w:rsidR="001E0E4C" w:rsidRPr="00C12414" w:rsidRDefault="001E0E4C" w:rsidP="001E0E4C">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C260F57" w14:textId="0609962F" w:rsidR="001E0E4C" w:rsidRDefault="001E0E4C" w:rsidP="001E0E4C">
            <w:pPr>
              <w:widowControl w:val="0"/>
              <w:ind w:firstLine="0"/>
              <w:jc w:val="center"/>
              <w:rPr>
                <w:sz w:val="24"/>
                <w:szCs w:val="24"/>
              </w:rPr>
            </w:pPr>
            <w:r>
              <w:rPr>
                <w:sz w:val="24"/>
                <w:szCs w:val="24"/>
              </w:rPr>
              <w:t>1,0</w:t>
            </w:r>
          </w:p>
        </w:tc>
        <w:tc>
          <w:tcPr>
            <w:tcW w:w="4075" w:type="dxa"/>
            <w:vMerge/>
          </w:tcPr>
          <w:p w14:paraId="0B27770B" w14:textId="77777777" w:rsidR="001E0E4C" w:rsidRPr="00C12414" w:rsidRDefault="001E0E4C" w:rsidP="001E0E4C">
            <w:pPr>
              <w:widowControl w:val="0"/>
              <w:ind w:firstLine="0"/>
              <w:jc w:val="left"/>
              <w:rPr>
                <w:sz w:val="24"/>
                <w:szCs w:val="24"/>
              </w:rPr>
            </w:pPr>
          </w:p>
        </w:tc>
      </w:tr>
      <w:tr w:rsidR="001E0E4C" w:rsidRPr="00C12414" w14:paraId="408E0DD9" w14:textId="77777777" w:rsidTr="001E0E4C">
        <w:trPr>
          <w:trHeight w:val="23"/>
        </w:trPr>
        <w:tc>
          <w:tcPr>
            <w:tcW w:w="14560" w:type="dxa"/>
            <w:gridSpan w:val="5"/>
          </w:tcPr>
          <w:p w14:paraId="7B7B3430" w14:textId="0F2187FD" w:rsidR="001E0E4C" w:rsidRPr="00C12414" w:rsidRDefault="001E0E4C" w:rsidP="001E0E4C">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1E0E4C" w:rsidRPr="00C12414" w14:paraId="37A2C9C1" w14:textId="77777777" w:rsidTr="001E0E4C">
        <w:trPr>
          <w:trHeight w:val="23"/>
        </w:trPr>
        <w:tc>
          <w:tcPr>
            <w:tcW w:w="1555" w:type="dxa"/>
          </w:tcPr>
          <w:p w14:paraId="377DC77E" w14:textId="50DDF6A5" w:rsidR="001E0E4C" w:rsidRPr="00C12414" w:rsidRDefault="001E0E4C" w:rsidP="001E0E4C">
            <w:pPr>
              <w:widowControl w:val="0"/>
              <w:ind w:firstLine="0"/>
              <w:jc w:val="left"/>
              <w:rPr>
                <w:sz w:val="24"/>
                <w:szCs w:val="24"/>
              </w:rPr>
            </w:pPr>
            <w:r>
              <w:rPr>
                <w:sz w:val="24"/>
                <w:szCs w:val="24"/>
              </w:rPr>
              <w:t>01:Т1:1</w:t>
            </w:r>
          </w:p>
        </w:tc>
        <w:tc>
          <w:tcPr>
            <w:tcW w:w="3118" w:type="dxa"/>
          </w:tcPr>
          <w:p w14:paraId="6F5AF6CD" w14:textId="5FE462C0" w:rsidR="001E0E4C" w:rsidRPr="00C12414" w:rsidRDefault="001E0E4C" w:rsidP="001E0E4C">
            <w:pPr>
              <w:widowControl w:val="0"/>
              <w:ind w:firstLine="0"/>
              <w:jc w:val="left"/>
              <w:rPr>
                <w:sz w:val="24"/>
                <w:szCs w:val="24"/>
              </w:rPr>
            </w:pPr>
            <w:r w:rsidRPr="001F46EF">
              <w:rPr>
                <w:sz w:val="24"/>
                <w:szCs w:val="24"/>
              </w:rPr>
              <w:t>Зона транспортной инфраструктуры</w:t>
            </w:r>
          </w:p>
        </w:tc>
        <w:tc>
          <w:tcPr>
            <w:tcW w:w="2835" w:type="dxa"/>
          </w:tcPr>
          <w:p w14:paraId="0FBB01FF" w14:textId="37CD3711" w:rsidR="001E0E4C" w:rsidRPr="00C12414" w:rsidRDefault="001E0E4C" w:rsidP="001E0E4C">
            <w:pPr>
              <w:widowControl w:val="0"/>
              <w:ind w:firstLine="0"/>
              <w:jc w:val="left"/>
              <w:rPr>
                <w:sz w:val="24"/>
                <w:szCs w:val="24"/>
              </w:rPr>
            </w:pPr>
            <w:r w:rsidRPr="00C12414">
              <w:rPr>
                <w:sz w:val="24"/>
                <w:szCs w:val="24"/>
              </w:rPr>
              <w:t xml:space="preserve">Максимальная этажность зданий, строений, </w:t>
            </w:r>
            <w:r w:rsidRPr="00C12414">
              <w:rPr>
                <w:sz w:val="24"/>
                <w:szCs w:val="24"/>
              </w:rPr>
              <w:lastRenderedPageBreak/>
              <w:t>сооружений</w:t>
            </w:r>
          </w:p>
        </w:tc>
        <w:tc>
          <w:tcPr>
            <w:tcW w:w="2977" w:type="dxa"/>
          </w:tcPr>
          <w:p w14:paraId="3E998CD2" w14:textId="327BCC4E" w:rsidR="001E0E4C" w:rsidRPr="00C12414" w:rsidRDefault="001E0E4C" w:rsidP="001E0E4C">
            <w:pPr>
              <w:widowControl w:val="0"/>
              <w:ind w:firstLine="0"/>
              <w:jc w:val="left"/>
              <w:rPr>
                <w:sz w:val="24"/>
                <w:szCs w:val="24"/>
              </w:rPr>
            </w:pPr>
            <w:r>
              <w:rPr>
                <w:sz w:val="24"/>
                <w:szCs w:val="24"/>
              </w:rPr>
              <w:lastRenderedPageBreak/>
              <w:t>3</w:t>
            </w:r>
          </w:p>
        </w:tc>
        <w:tc>
          <w:tcPr>
            <w:tcW w:w="4075" w:type="dxa"/>
          </w:tcPr>
          <w:p w14:paraId="1448604B" w14:textId="58FF1F5B" w:rsidR="001E0E4C" w:rsidRPr="003C6E3A" w:rsidRDefault="001E0E4C" w:rsidP="001E0E4C">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w:t>
            </w:r>
            <w:r>
              <w:rPr>
                <w:sz w:val="24"/>
                <w:szCs w:val="24"/>
              </w:rPr>
              <w:lastRenderedPageBreak/>
              <w:t>муниципального района</w:t>
            </w:r>
            <w:r w:rsidRPr="00C12414">
              <w:rPr>
                <w:sz w:val="24"/>
                <w:szCs w:val="24"/>
              </w:rPr>
              <w:t xml:space="preserve"> не предусмотрено</w:t>
            </w:r>
          </w:p>
        </w:tc>
      </w:tr>
      <w:tr w:rsidR="001E0E4C" w:rsidRPr="00C12414" w14:paraId="3A60F8E6" w14:textId="77777777" w:rsidTr="001E0E4C">
        <w:trPr>
          <w:trHeight w:val="23"/>
        </w:trPr>
        <w:tc>
          <w:tcPr>
            <w:tcW w:w="14560" w:type="dxa"/>
            <w:gridSpan w:val="5"/>
          </w:tcPr>
          <w:p w14:paraId="50287017" w14:textId="23BC3027" w:rsidR="001E0E4C" w:rsidRPr="00C12414" w:rsidRDefault="001E0E4C" w:rsidP="001E0E4C">
            <w:pPr>
              <w:widowControl w:val="0"/>
              <w:ind w:firstLine="0"/>
              <w:jc w:val="left"/>
              <w:rPr>
                <w:sz w:val="24"/>
                <w:szCs w:val="24"/>
              </w:rPr>
            </w:pPr>
            <w:r w:rsidRPr="00C12414">
              <w:rPr>
                <w:sz w:val="24"/>
                <w:szCs w:val="24"/>
              </w:rPr>
              <w:lastRenderedPageBreak/>
              <w:t xml:space="preserve">Деревня </w:t>
            </w:r>
            <w:r>
              <w:rPr>
                <w:sz w:val="24"/>
                <w:szCs w:val="24"/>
              </w:rPr>
              <w:t>Бугры</w:t>
            </w:r>
          </w:p>
        </w:tc>
      </w:tr>
      <w:tr w:rsidR="001E0E4C" w:rsidRPr="00C12414" w14:paraId="29EC93D0" w14:textId="77777777" w:rsidTr="001E0E4C">
        <w:trPr>
          <w:trHeight w:val="23"/>
        </w:trPr>
        <w:tc>
          <w:tcPr>
            <w:tcW w:w="14560" w:type="dxa"/>
            <w:gridSpan w:val="5"/>
          </w:tcPr>
          <w:p w14:paraId="3FAEA494" w14:textId="03AF4CD6" w:rsidR="001E0E4C" w:rsidRPr="00C12414" w:rsidRDefault="001E0E4C" w:rsidP="001E0E4C">
            <w:pPr>
              <w:widowControl w:val="0"/>
              <w:ind w:firstLine="0"/>
              <w:jc w:val="left"/>
              <w:rPr>
                <w:sz w:val="24"/>
                <w:szCs w:val="24"/>
              </w:rPr>
            </w:pPr>
            <w:r w:rsidRPr="00C12414">
              <w:rPr>
                <w:sz w:val="24"/>
                <w:szCs w:val="24"/>
              </w:rPr>
              <w:t>Жилые зоны</w:t>
            </w:r>
          </w:p>
        </w:tc>
      </w:tr>
      <w:tr w:rsidR="001E0E4C" w:rsidRPr="00C12414" w14:paraId="74DE4A83" w14:textId="77777777" w:rsidTr="001E0E4C">
        <w:trPr>
          <w:trHeight w:val="530"/>
        </w:trPr>
        <w:tc>
          <w:tcPr>
            <w:tcW w:w="1555" w:type="dxa"/>
            <w:vMerge w:val="restart"/>
          </w:tcPr>
          <w:p w14:paraId="62DC4063" w14:textId="77205D7C" w:rsidR="001E0E4C" w:rsidRDefault="001E0E4C" w:rsidP="001E0E4C">
            <w:pPr>
              <w:widowControl w:val="0"/>
              <w:ind w:firstLine="0"/>
              <w:jc w:val="left"/>
              <w:rPr>
                <w:sz w:val="24"/>
                <w:szCs w:val="24"/>
              </w:rPr>
            </w:pPr>
            <w:r>
              <w:rPr>
                <w:sz w:val="24"/>
                <w:szCs w:val="24"/>
              </w:rPr>
              <w:t>02:Ж1:1</w:t>
            </w:r>
          </w:p>
        </w:tc>
        <w:tc>
          <w:tcPr>
            <w:tcW w:w="3118" w:type="dxa"/>
            <w:vMerge w:val="restart"/>
          </w:tcPr>
          <w:p w14:paraId="369F0D54" w14:textId="53C924D0" w:rsidR="001E0E4C" w:rsidRPr="001F46EF" w:rsidRDefault="001E0E4C" w:rsidP="001E0E4C">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8E692DA" w14:textId="77777777" w:rsidR="001E0E4C" w:rsidRDefault="001E0E4C" w:rsidP="001E0E4C">
            <w:pPr>
              <w:widowControl w:val="0"/>
              <w:ind w:firstLine="0"/>
              <w:jc w:val="left"/>
              <w:rPr>
                <w:sz w:val="24"/>
                <w:szCs w:val="24"/>
              </w:rPr>
            </w:pPr>
            <w:r w:rsidRPr="001F46EF">
              <w:rPr>
                <w:sz w:val="24"/>
                <w:szCs w:val="24"/>
              </w:rPr>
              <w:t>Максимальная этажность зданий, строений, сооружений</w:t>
            </w:r>
          </w:p>
          <w:p w14:paraId="0ECF108F" w14:textId="012F6742" w:rsidR="001E0E4C" w:rsidRPr="00C12414" w:rsidRDefault="001E0E4C" w:rsidP="001E0E4C">
            <w:pPr>
              <w:widowControl w:val="0"/>
              <w:ind w:firstLine="0"/>
              <w:jc w:val="left"/>
              <w:rPr>
                <w:sz w:val="24"/>
                <w:szCs w:val="24"/>
              </w:rPr>
            </w:pPr>
          </w:p>
        </w:tc>
        <w:tc>
          <w:tcPr>
            <w:tcW w:w="2977" w:type="dxa"/>
          </w:tcPr>
          <w:p w14:paraId="02A9F42F" w14:textId="12991004" w:rsidR="001E0E4C" w:rsidRPr="00C12414" w:rsidRDefault="001E0E4C" w:rsidP="001E0E4C">
            <w:pPr>
              <w:widowControl w:val="0"/>
              <w:ind w:firstLine="0"/>
              <w:jc w:val="center"/>
              <w:rPr>
                <w:sz w:val="24"/>
                <w:szCs w:val="24"/>
              </w:rPr>
            </w:pPr>
            <w:r>
              <w:rPr>
                <w:sz w:val="24"/>
                <w:szCs w:val="24"/>
              </w:rPr>
              <w:t>3</w:t>
            </w:r>
          </w:p>
        </w:tc>
        <w:tc>
          <w:tcPr>
            <w:tcW w:w="4075" w:type="dxa"/>
            <w:vMerge w:val="restart"/>
          </w:tcPr>
          <w:p w14:paraId="38BAE48A" w14:textId="187EF163" w:rsidR="001E0E4C" w:rsidRPr="003C6E3A" w:rsidRDefault="001E0E4C" w:rsidP="001E0E4C">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1E0E4C" w:rsidRPr="00C12414" w14:paraId="64E4F50B" w14:textId="77777777" w:rsidTr="001E0E4C">
        <w:trPr>
          <w:trHeight w:val="530"/>
        </w:trPr>
        <w:tc>
          <w:tcPr>
            <w:tcW w:w="1555" w:type="dxa"/>
            <w:vMerge/>
          </w:tcPr>
          <w:p w14:paraId="75A209EE" w14:textId="77777777" w:rsidR="001E0E4C" w:rsidRDefault="001E0E4C" w:rsidP="001E0E4C">
            <w:pPr>
              <w:widowControl w:val="0"/>
              <w:ind w:firstLine="0"/>
              <w:jc w:val="left"/>
              <w:rPr>
                <w:sz w:val="24"/>
                <w:szCs w:val="24"/>
              </w:rPr>
            </w:pPr>
          </w:p>
        </w:tc>
        <w:tc>
          <w:tcPr>
            <w:tcW w:w="3118" w:type="dxa"/>
            <w:vMerge/>
          </w:tcPr>
          <w:p w14:paraId="6463F3A2" w14:textId="77777777" w:rsidR="001E0E4C" w:rsidRPr="001F46EF" w:rsidRDefault="001E0E4C" w:rsidP="001E0E4C">
            <w:pPr>
              <w:widowControl w:val="0"/>
              <w:ind w:firstLine="0"/>
              <w:jc w:val="left"/>
              <w:rPr>
                <w:sz w:val="24"/>
                <w:szCs w:val="24"/>
              </w:rPr>
            </w:pPr>
          </w:p>
        </w:tc>
        <w:tc>
          <w:tcPr>
            <w:tcW w:w="2835" w:type="dxa"/>
          </w:tcPr>
          <w:p w14:paraId="69867793" w14:textId="1D22E834" w:rsidR="001E0E4C" w:rsidRPr="001F46EF" w:rsidRDefault="001E0E4C" w:rsidP="001E0E4C">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66A6278E" w14:textId="5F32CDDC" w:rsidR="001E0E4C" w:rsidRDefault="001E0E4C" w:rsidP="001E0E4C">
            <w:pPr>
              <w:widowControl w:val="0"/>
              <w:ind w:firstLine="0"/>
              <w:jc w:val="center"/>
              <w:rPr>
                <w:sz w:val="24"/>
                <w:szCs w:val="24"/>
              </w:rPr>
            </w:pPr>
            <w:r>
              <w:rPr>
                <w:sz w:val="24"/>
                <w:szCs w:val="24"/>
              </w:rPr>
              <w:t>32 240</w:t>
            </w:r>
          </w:p>
        </w:tc>
        <w:tc>
          <w:tcPr>
            <w:tcW w:w="4075" w:type="dxa"/>
            <w:vMerge/>
          </w:tcPr>
          <w:p w14:paraId="0F4854AC" w14:textId="77777777" w:rsidR="001E0E4C" w:rsidRPr="00C12414" w:rsidRDefault="001E0E4C" w:rsidP="001E0E4C">
            <w:pPr>
              <w:widowControl w:val="0"/>
              <w:ind w:firstLine="0"/>
              <w:jc w:val="left"/>
              <w:rPr>
                <w:sz w:val="24"/>
                <w:szCs w:val="24"/>
              </w:rPr>
            </w:pPr>
          </w:p>
        </w:tc>
      </w:tr>
      <w:tr w:rsidR="001E0E4C" w:rsidRPr="00C12414" w14:paraId="56702775" w14:textId="77777777" w:rsidTr="001E0E4C">
        <w:trPr>
          <w:trHeight w:val="838"/>
        </w:trPr>
        <w:tc>
          <w:tcPr>
            <w:tcW w:w="1555" w:type="dxa"/>
            <w:vMerge/>
          </w:tcPr>
          <w:p w14:paraId="6090F93E" w14:textId="77777777" w:rsidR="001E0E4C" w:rsidRDefault="001E0E4C" w:rsidP="001E0E4C">
            <w:pPr>
              <w:widowControl w:val="0"/>
              <w:ind w:firstLine="0"/>
              <w:jc w:val="left"/>
              <w:rPr>
                <w:sz w:val="24"/>
                <w:szCs w:val="24"/>
              </w:rPr>
            </w:pPr>
          </w:p>
        </w:tc>
        <w:tc>
          <w:tcPr>
            <w:tcW w:w="3118" w:type="dxa"/>
            <w:vMerge/>
          </w:tcPr>
          <w:p w14:paraId="34B69851" w14:textId="77777777" w:rsidR="001E0E4C" w:rsidRPr="001F46EF" w:rsidRDefault="001E0E4C" w:rsidP="001E0E4C">
            <w:pPr>
              <w:widowControl w:val="0"/>
              <w:ind w:firstLine="0"/>
              <w:jc w:val="left"/>
              <w:rPr>
                <w:sz w:val="24"/>
                <w:szCs w:val="24"/>
              </w:rPr>
            </w:pPr>
          </w:p>
        </w:tc>
        <w:tc>
          <w:tcPr>
            <w:tcW w:w="2835" w:type="dxa"/>
          </w:tcPr>
          <w:p w14:paraId="5BFE1844" w14:textId="0C16E01E" w:rsidR="001E0E4C" w:rsidRPr="001F46EF" w:rsidRDefault="001E0E4C" w:rsidP="001E0E4C">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DF5D56D" w14:textId="5761F5B6" w:rsidR="001E0E4C" w:rsidRDefault="001E0E4C" w:rsidP="001E0E4C">
            <w:pPr>
              <w:widowControl w:val="0"/>
              <w:ind w:firstLine="0"/>
              <w:jc w:val="center"/>
              <w:rPr>
                <w:sz w:val="24"/>
                <w:szCs w:val="24"/>
              </w:rPr>
            </w:pPr>
            <w:r>
              <w:rPr>
                <w:sz w:val="24"/>
                <w:szCs w:val="24"/>
              </w:rPr>
              <w:t>0,2</w:t>
            </w:r>
          </w:p>
        </w:tc>
        <w:tc>
          <w:tcPr>
            <w:tcW w:w="4075" w:type="dxa"/>
            <w:vMerge/>
          </w:tcPr>
          <w:p w14:paraId="1B097F95" w14:textId="77777777" w:rsidR="001E0E4C" w:rsidRPr="00C12414" w:rsidRDefault="001E0E4C" w:rsidP="001E0E4C">
            <w:pPr>
              <w:widowControl w:val="0"/>
              <w:jc w:val="left"/>
              <w:rPr>
                <w:sz w:val="24"/>
                <w:szCs w:val="24"/>
              </w:rPr>
            </w:pPr>
          </w:p>
        </w:tc>
      </w:tr>
      <w:tr w:rsidR="001E0E4C" w:rsidRPr="00C12414" w14:paraId="5D373D30" w14:textId="77777777" w:rsidTr="009E0142">
        <w:trPr>
          <w:trHeight w:val="449"/>
        </w:trPr>
        <w:tc>
          <w:tcPr>
            <w:tcW w:w="1555" w:type="dxa"/>
            <w:vMerge w:val="restart"/>
          </w:tcPr>
          <w:p w14:paraId="75D507CB" w14:textId="3EDD8141" w:rsidR="001E0E4C" w:rsidRDefault="001E0E4C" w:rsidP="001E0E4C">
            <w:pPr>
              <w:widowControl w:val="0"/>
              <w:ind w:firstLine="0"/>
              <w:jc w:val="left"/>
              <w:rPr>
                <w:sz w:val="24"/>
                <w:szCs w:val="24"/>
              </w:rPr>
            </w:pPr>
            <w:r>
              <w:rPr>
                <w:sz w:val="24"/>
                <w:szCs w:val="24"/>
              </w:rPr>
              <w:t>02:Ж3:1</w:t>
            </w:r>
          </w:p>
        </w:tc>
        <w:tc>
          <w:tcPr>
            <w:tcW w:w="3118" w:type="dxa"/>
            <w:vMerge w:val="restart"/>
          </w:tcPr>
          <w:p w14:paraId="0898F96D" w14:textId="56BCBEDD" w:rsidR="001E0E4C" w:rsidRPr="001F46EF" w:rsidRDefault="001E0E4C" w:rsidP="001E0E4C">
            <w:pPr>
              <w:widowControl w:val="0"/>
              <w:ind w:firstLine="0"/>
              <w:jc w:val="left"/>
              <w:rPr>
                <w:sz w:val="24"/>
                <w:szCs w:val="24"/>
              </w:rPr>
            </w:pPr>
            <w:r w:rsidRPr="001F46EF">
              <w:rPr>
                <w:sz w:val="24"/>
                <w:szCs w:val="24"/>
              </w:rPr>
              <w:t>Зона застройки малоэтажными жилыми домами (до 4 этажей, включая мансардный)</w:t>
            </w:r>
          </w:p>
        </w:tc>
        <w:tc>
          <w:tcPr>
            <w:tcW w:w="2835" w:type="dxa"/>
          </w:tcPr>
          <w:p w14:paraId="6FA575AE" w14:textId="754E89C8" w:rsidR="001E0E4C" w:rsidRPr="00C12414" w:rsidRDefault="001E0E4C" w:rsidP="001E0E4C">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7B5035D1" w14:textId="15977F9C" w:rsidR="001E0E4C" w:rsidRPr="00C12414" w:rsidRDefault="001E0E4C" w:rsidP="001E0E4C">
            <w:pPr>
              <w:widowControl w:val="0"/>
              <w:ind w:firstLine="0"/>
              <w:jc w:val="center"/>
              <w:rPr>
                <w:sz w:val="24"/>
                <w:szCs w:val="24"/>
              </w:rPr>
            </w:pPr>
            <w:r>
              <w:rPr>
                <w:sz w:val="24"/>
                <w:szCs w:val="24"/>
              </w:rPr>
              <w:t>4</w:t>
            </w:r>
          </w:p>
        </w:tc>
        <w:tc>
          <w:tcPr>
            <w:tcW w:w="4075" w:type="dxa"/>
            <w:vMerge w:val="restart"/>
          </w:tcPr>
          <w:p w14:paraId="39A07F0F" w14:textId="20091BDF" w:rsidR="001E0E4C" w:rsidRPr="003C6E3A" w:rsidRDefault="001E0E4C" w:rsidP="001E0E4C">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1E0E4C" w:rsidRPr="00C12414" w14:paraId="4FE9F767" w14:textId="77777777" w:rsidTr="001E0E4C">
        <w:trPr>
          <w:trHeight w:val="1108"/>
        </w:trPr>
        <w:tc>
          <w:tcPr>
            <w:tcW w:w="1555" w:type="dxa"/>
            <w:vMerge/>
          </w:tcPr>
          <w:p w14:paraId="1C3917BC" w14:textId="77777777" w:rsidR="001E0E4C" w:rsidRDefault="001E0E4C" w:rsidP="001E0E4C">
            <w:pPr>
              <w:widowControl w:val="0"/>
              <w:ind w:firstLine="0"/>
              <w:jc w:val="left"/>
              <w:rPr>
                <w:sz w:val="24"/>
                <w:szCs w:val="24"/>
              </w:rPr>
            </w:pPr>
          </w:p>
        </w:tc>
        <w:tc>
          <w:tcPr>
            <w:tcW w:w="3118" w:type="dxa"/>
            <w:vMerge/>
          </w:tcPr>
          <w:p w14:paraId="555041E4" w14:textId="77777777" w:rsidR="001E0E4C" w:rsidRPr="001F46EF" w:rsidRDefault="001E0E4C" w:rsidP="001E0E4C">
            <w:pPr>
              <w:widowControl w:val="0"/>
              <w:ind w:firstLine="0"/>
              <w:jc w:val="left"/>
              <w:rPr>
                <w:sz w:val="24"/>
                <w:szCs w:val="24"/>
              </w:rPr>
            </w:pPr>
          </w:p>
        </w:tc>
        <w:tc>
          <w:tcPr>
            <w:tcW w:w="2835" w:type="dxa"/>
          </w:tcPr>
          <w:p w14:paraId="02FCA352" w14:textId="0131D2E2" w:rsidR="001E0E4C" w:rsidRPr="001F46EF" w:rsidRDefault="001E0E4C" w:rsidP="001E0E4C">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31122BF3" w14:textId="6F73CE63" w:rsidR="001E0E4C" w:rsidRDefault="001E0E4C" w:rsidP="001E0E4C">
            <w:pPr>
              <w:widowControl w:val="0"/>
              <w:ind w:firstLine="0"/>
              <w:jc w:val="center"/>
              <w:rPr>
                <w:sz w:val="24"/>
                <w:szCs w:val="24"/>
              </w:rPr>
            </w:pPr>
            <w:r>
              <w:rPr>
                <w:sz w:val="24"/>
                <w:szCs w:val="24"/>
              </w:rPr>
              <w:t>1 532</w:t>
            </w:r>
          </w:p>
        </w:tc>
        <w:tc>
          <w:tcPr>
            <w:tcW w:w="4075" w:type="dxa"/>
            <w:vMerge/>
          </w:tcPr>
          <w:p w14:paraId="212CD4BC" w14:textId="77777777" w:rsidR="001E0E4C" w:rsidRPr="00C12414" w:rsidRDefault="001E0E4C" w:rsidP="001E0E4C">
            <w:pPr>
              <w:widowControl w:val="0"/>
              <w:ind w:firstLine="0"/>
              <w:jc w:val="left"/>
              <w:rPr>
                <w:sz w:val="24"/>
                <w:szCs w:val="24"/>
              </w:rPr>
            </w:pPr>
          </w:p>
        </w:tc>
      </w:tr>
      <w:tr w:rsidR="001E0E4C" w:rsidRPr="00C12414" w14:paraId="06650031" w14:textId="77777777" w:rsidTr="001E0E4C">
        <w:trPr>
          <w:trHeight w:val="542"/>
        </w:trPr>
        <w:tc>
          <w:tcPr>
            <w:tcW w:w="1555" w:type="dxa"/>
            <w:vMerge/>
          </w:tcPr>
          <w:p w14:paraId="38CB8B19" w14:textId="77777777" w:rsidR="001E0E4C" w:rsidRDefault="001E0E4C" w:rsidP="001E0E4C">
            <w:pPr>
              <w:widowControl w:val="0"/>
              <w:ind w:firstLine="0"/>
              <w:jc w:val="left"/>
              <w:rPr>
                <w:sz w:val="24"/>
                <w:szCs w:val="24"/>
              </w:rPr>
            </w:pPr>
          </w:p>
        </w:tc>
        <w:tc>
          <w:tcPr>
            <w:tcW w:w="3118" w:type="dxa"/>
            <w:vMerge/>
          </w:tcPr>
          <w:p w14:paraId="73A41F09" w14:textId="77777777" w:rsidR="001E0E4C" w:rsidRPr="001F46EF" w:rsidRDefault="001E0E4C" w:rsidP="001E0E4C">
            <w:pPr>
              <w:widowControl w:val="0"/>
              <w:ind w:firstLine="0"/>
              <w:jc w:val="left"/>
              <w:rPr>
                <w:sz w:val="24"/>
                <w:szCs w:val="24"/>
              </w:rPr>
            </w:pPr>
          </w:p>
        </w:tc>
        <w:tc>
          <w:tcPr>
            <w:tcW w:w="2835" w:type="dxa"/>
          </w:tcPr>
          <w:p w14:paraId="7A479E1E" w14:textId="6D0AE252" w:rsidR="001E0E4C" w:rsidRPr="001F46EF" w:rsidRDefault="001E0E4C" w:rsidP="001E0E4C">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889DCDC" w14:textId="44AD61D9" w:rsidR="001E0E4C" w:rsidRDefault="001E0E4C" w:rsidP="001E0E4C">
            <w:pPr>
              <w:widowControl w:val="0"/>
              <w:ind w:firstLine="0"/>
              <w:jc w:val="center"/>
              <w:rPr>
                <w:sz w:val="24"/>
                <w:szCs w:val="24"/>
              </w:rPr>
            </w:pPr>
            <w:r>
              <w:rPr>
                <w:sz w:val="24"/>
                <w:szCs w:val="24"/>
              </w:rPr>
              <w:t>0,</w:t>
            </w:r>
            <w:r w:rsidR="00B64A32">
              <w:rPr>
                <w:sz w:val="24"/>
                <w:szCs w:val="24"/>
              </w:rPr>
              <w:t>4</w:t>
            </w:r>
          </w:p>
        </w:tc>
        <w:tc>
          <w:tcPr>
            <w:tcW w:w="4075" w:type="dxa"/>
            <w:vMerge/>
          </w:tcPr>
          <w:p w14:paraId="4BEAB66B" w14:textId="77777777" w:rsidR="001E0E4C" w:rsidRPr="00C12414" w:rsidRDefault="001E0E4C" w:rsidP="001E0E4C">
            <w:pPr>
              <w:widowControl w:val="0"/>
              <w:ind w:firstLine="0"/>
              <w:jc w:val="left"/>
              <w:rPr>
                <w:sz w:val="24"/>
                <w:szCs w:val="24"/>
              </w:rPr>
            </w:pPr>
          </w:p>
        </w:tc>
      </w:tr>
      <w:tr w:rsidR="001E0E4C" w:rsidRPr="00C12414" w14:paraId="60B7FC71" w14:textId="77777777" w:rsidTr="001E0E4C">
        <w:trPr>
          <w:trHeight w:val="23"/>
        </w:trPr>
        <w:tc>
          <w:tcPr>
            <w:tcW w:w="14560" w:type="dxa"/>
            <w:gridSpan w:val="5"/>
          </w:tcPr>
          <w:p w14:paraId="0CA994A4" w14:textId="4F2D9321" w:rsidR="001E0E4C" w:rsidRPr="00C12414" w:rsidRDefault="001E0E4C" w:rsidP="001E0E4C">
            <w:pPr>
              <w:widowControl w:val="0"/>
              <w:ind w:firstLine="0"/>
              <w:jc w:val="left"/>
              <w:rPr>
                <w:sz w:val="24"/>
                <w:szCs w:val="24"/>
              </w:rPr>
            </w:pPr>
            <w:r w:rsidRPr="00C12414">
              <w:rPr>
                <w:sz w:val="24"/>
                <w:szCs w:val="24"/>
              </w:rPr>
              <w:t>Общественно-деловые зоны</w:t>
            </w:r>
          </w:p>
        </w:tc>
      </w:tr>
      <w:tr w:rsidR="00B64A32" w:rsidRPr="00C12414" w14:paraId="20373F7B" w14:textId="77777777" w:rsidTr="001E0E4C">
        <w:trPr>
          <w:trHeight w:val="23"/>
        </w:trPr>
        <w:tc>
          <w:tcPr>
            <w:tcW w:w="1555" w:type="dxa"/>
            <w:vMerge w:val="restart"/>
          </w:tcPr>
          <w:p w14:paraId="090CEE13" w14:textId="366D943F" w:rsidR="00B64A32" w:rsidRDefault="00B64A32" w:rsidP="001E0E4C">
            <w:pPr>
              <w:widowControl w:val="0"/>
              <w:ind w:firstLine="0"/>
              <w:jc w:val="left"/>
              <w:rPr>
                <w:sz w:val="24"/>
                <w:szCs w:val="24"/>
              </w:rPr>
            </w:pPr>
            <w:r>
              <w:rPr>
                <w:sz w:val="24"/>
                <w:szCs w:val="24"/>
              </w:rPr>
              <w:t>02:О1:1</w:t>
            </w:r>
          </w:p>
        </w:tc>
        <w:tc>
          <w:tcPr>
            <w:tcW w:w="3118" w:type="dxa"/>
            <w:vMerge w:val="restart"/>
          </w:tcPr>
          <w:p w14:paraId="50160E24" w14:textId="5C41C06C" w:rsidR="00B64A32" w:rsidRPr="001F46EF" w:rsidRDefault="00B64A32" w:rsidP="001E0E4C">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7929609A" w14:textId="213BFCE2" w:rsidR="00B64A32" w:rsidRPr="00C12414" w:rsidRDefault="00B64A32" w:rsidP="001E0E4C">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3B7C4D23" w14:textId="156139C1" w:rsidR="00B64A32" w:rsidRPr="00C12414" w:rsidRDefault="00B64A32" w:rsidP="00B64A32">
            <w:pPr>
              <w:widowControl w:val="0"/>
              <w:ind w:firstLine="0"/>
              <w:jc w:val="center"/>
              <w:rPr>
                <w:sz w:val="24"/>
                <w:szCs w:val="24"/>
              </w:rPr>
            </w:pPr>
            <w:r>
              <w:rPr>
                <w:sz w:val="24"/>
                <w:szCs w:val="24"/>
              </w:rPr>
              <w:t>4</w:t>
            </w:r>
          </w:p>
        </w:tc>
        <w:tc>
          <w:tcPr>
            <w:tcW w:w="4075" w:type="dxa"/>
            <w:vMerge w:val="restart"/>
          </w:tcPr>
          <w:p w14:paraId="436BF8DE" w14:textId="108D83E1" w:rsidR="00B64A32" w:rsidRPr="003C6E3A" w:rsidRDefault="00B64A32" w:rsidP="001E0E4C">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B64A32" w:rsidRPr="00C12414" w14:paraId="0469E92C" w14:textId="77777777" w:rsidTr="001E0E4C">
        <w:trPr>
          <w:trHeight w:val="23"/>
        </w:trPr>
        <w:tc>
          <w:tcPr>
            <w:tcW w:w="1555" w:type="dxa"/>
            <w:vMerge/>
          </w:tcPr>
          <w:p w14:paraId="5306A276" w14:textId="77777777" w:rsidR="00B64A32" w:rsidRDefault="00B64A32" w:rsidP="00B64A32">
            <w:pPr>
              <w:widowControl w:val="0"/>
              <w:ind w:firstLine="0"/>
              <w:jc w:val="left"/>
              <w:rPr>
                <w:sz w:val="24"/>
                <w:szCs w:val="24"/>
              </w:rPr>
            </w:pPr>
          </w:p>
        </w:tc>
        <w:tc>
          <w:tcPr>
            <w:tcW w:w="3118" w:type="dxa"/>
            <w:vMerge/>
          </w:tcPr>
          <w:p w14:paraId="40936BFF" w14:textId="77777777" w:rsidR="00B64A32" w:rsidRPr="004A395B" w:rsidRDefault="00B64A32" w:rsidP="00B64A32">
            <w:pPr>
              <w:widowControl w:val="0"/>
              <w:ind w:firstLine="0"/>
              <w:jc w:val="left"/>
              <w:rPr>
                <w:sz w:val="24"/>
                <w:szCs w:val="24"/>
              </w:rPr>
            </w:pPr>
          </w:p>
        </w:tc>
        <w:tc>
          <w:tcPr>
            <w:tcW w:w="2835" w:type="dxa"/>
          </w:tcPr>
          <w:p w14:paraId="72A2FB63" w14:textId="3D7DAEBF" w:rsidR="00B64A32" w:rsidRPr="00C12414" w:rsidRDefault="00B64A32" w:rsidP="00B64A3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192F86D" w14:textId="08F08CAD" w:rsidR="00B64A32" w:rsidRDefault="00B64A32" w:rsidP="00B64A32">
            <w:pPr>
              <w:widowControl w:val="0"/>
              <w:ind w:firstLine="0"/>
              <w:jc w:val="center"/>
              <w:rPr>
                <w:sz w:val="24"/>
                <w:szCs w:val="24"/>
              </w:rPr>
            </w:pPr>
            <w:r>
              <w:rPr>
                <w:sz w:val="24"/>
                <w:szCs w:val="24"/>
              </w:rPr>
              <w:t>1,0</w:t>
            </w:r>
          </w:p>
        </w:tc>
        <w:tc>
          <w:tcPr>
            <w:tcW w:w="4075" w:type="dxa"/>
            <w:vMerge/>
          </w:tcPr>
          <w:p w14:paraId="2E516A5B" w14:textId="77777777" w:rsidR="00B64A32" w:rsidRPr="00C12414" w:rsidRDefault="00B64A32" w:rsidP="00B64A32">
            <w:pPr>
              <w:widowControl w:val="0"/>
              <w:ind w:firstLine="0"/>
              <w:jc w:val="left"/>
              <w:rPr>
                <w:sz w:val="24"/>
                <w:szCs w:val="24"/>
              </w:rPr>
            </w:pPr>
          </w:p>
        </w:tc>
      </w:tr>
      <w:tr w:rsidR="00B64A32" w:rsidRPr="00C12414" w14:paraId="4F43EA2C" w14:textId="77777777" w:rsidTr="001E0E4C">
        <w:trPr>
          <w:trHeight w:val="23"/>
        </w:trPr>
        <w:tc>
          <w:tcPr>
            <w:tcW w:w="14560" w:type="dxa"/>
            <w:gridSpan w:val="5"/>
          </w:tcPr>
          <w:p w14:paraId="43D14B56" w14:textId="2AA803D8" w:rsidR="00B64A32" w:rsidRPr="00C12414" w:rsidRDefault="00B64A32" w:rsidP="00B64A32">
            <w:pPr>
              <w:widowControl w:val="0"/>
              <w:ind w:firstLine="0"/>
              <w:jc w:val="left"/>
              <w:rPr>
                <w:sz w:val="24"/>
                <w:szCs w:val="24"/>
              </w:rPr>
            </w:pPr>
            <w:r w:rsidRPr="00C12414">
              <w:rPr>
                <w:sz w:val="24"/>
                <w:szCs w:val="24"/>
              </w:rPr>
              <w:t>Зоны рекреационного назначения</w:t>
            </w:r>
          </w:p>
        </w:tc>
      </w:tr>
      <w:tr w:rsidR="00B64A32" w:rsidRPr="00C12414" w14:paraId="25F441D1" w14:textId="77777777" w:rsidTr="001E0E4C">
        <w:trPr>
          <w:trHeight w:val="23"/>
        </w:trPr>
        <w:tc>
          <w:tcPr>
            <w:tcW w:w="1555" w:type="dxa"/>
            <w:vMerge w:val="restart"/>
          </w:tcPr>
          <w:p w14:paraId="3DF180CD" w14:textId="5143A68B" w:rsidR="00B64A32" w:rsidRDefault="00B64A32" w:rsidP="00B64A32">
            <w:pPr>
              <w:widowControl w:val="0"/>
              <w:ind w:firstLine="0"/>
              <w:jc w:val="left"/>
              <w:rPr>
                <w:sz w:val="24"/>
                <w:szCs w:val="24"/>
              </w:rPr>
            </w:pPr>
            <w:r>
              <w:rPr>
                <w:sz w:val="24"/>
                <w:szCs w:val="24"/>
              </w:rPr>
              <w:lastRenderedPageBreak/>
              <w:t>02:Р1:1</w:t>
            </w:r>
          </w:p>
        </w:tc>
        <w:tc>
          <w:tcPr>
            <w:tcW w:w="3118" w:type="dxa"/>
            <w:vMerge w:val="restart"/>
          </w:tcPr>
          <w:p w14:paraId="74E70A84" w14:textId="16BED0B7" w:rsidR="00B64A32" w:rsidRPr="001F46EF" w:rsidRDefault="00B64A32" w:rsidP="00B64A32">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E8B662F" w14:textId="49403BBB" w:rsidR="00B64A32" w:rsidRPr="00C12414" w:rsidRDefault="00B64A32" w:rsidP="00B64A32">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3DA92E45" w14:textId="40405345" w:rsidR="00B64A32" w:rsidRPr="00C12414" w:rsidRDefault="00B64A32" w:rsidP="00B64A32">
            <w:pPr>
              <w:widowControl w:val="0"/>
              <w:ind w:firstLine="0"/>
              <w:jc w:val="center"/>
              <w:rPr>
                <w:sz w:val="24"/>
                <w:szCs w:val="24"/>
              </w:rPr>
            </w:pPr>
            <w:r>
              <w:rPr>
                <w:sz w:val="24"/>
                <w:szCs w:val="24"/>
              </w:rPr>
              <w:t>1</w:t>
            </w:r>
          </w:p>
        </w:tc>
        <w:tc>
          <w:tcPr>
            <w:tcW w:w="4075" w:type="dxa"/>
            <w:vMerge w:val="restart"/>
          </w:tcPr>
          <w:p w14:paraId="24DBF936" w14:textId="03E8AEFB" w:rsidR="00B64A32" w:rsidRPr="003C6E3A" w:rsidRDefault="00B64A32" w:rsidP="00B64A3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64A32" w:rsidRPr="00C12414" w14:paraId="743CF80E" w14:textId="77777777" w:rsidTr="001E0E4C">
        <w:trPr>
          <w:trHeight w:val="23"/>
        </w:trPr>
        <w:tc>
          <w:tcPr>
            <w:tcW w:w="1555" w:type="dxa"/>
            <w:vMerge/>
          </w:tcPr>
          <w:p w14:paraId="735F12D2" w14:textId="77777777" w:rsidR="00B64A32" w:rsidRDefault="00B64A32" w:rsidP="00B64A32">
            <w:pPr>
              <w:widowControl w:val="0"/>
              <w:ind w:firstLine="0"/>
              <w:jc w:val="left"/>
              <w:rPr>
                <w:sz w:val="24"/>
                <w:szCs w:val="24"/>
              </w:rPr>
            </w:pPr>
          </w:p>
        </w:tc>
        <w:tc>
          <w:tcPr>
            <w:tcW w:w="3118" w:type="dxa"/>
            <w:vMerge/>
          </w:tcPr>
          <w:p w14:paraId="2161FEE6" w14:textId="77777777" w:rsidR="00B64A32" w:rsidRPr="001F46EF" w:rsidRDefault="00B64A32" w:rsidP="00B64A32">
            <w:pPr>
              <w:widowControl w:val="0"/>
              <w:ind w:firstLine="0"/>
              <w:jc w:val="left"/>
              <w:rPr>
                <w:sz w:val="24"/>
                <w:szCs w:val="24"/>
              </w:rPr>
            </w:pPr>
          </w:p>
        </w:tc>
        <w:tc>
          <w:tcPr>
            <w:tcW w:w="2835" w:type="dxa"/>
          </w:tcPr>
          <w:p w14:paraId="477C73BA" w14:textId="77C15E3A" w:rsidR="00B64A32" w:rsidRPr="00C12414" w:rsidRDefault="00B64A32" w:rsidP="00B64A3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C708CED" w14:textId="074162A8" w:rsidR="00B64A32" w:rsidRDefault="00B64A32" w:rsidP="00B64A32">
            <w:pPr>
              <w:widowControl w:val="0"/>
              <w:ind w:firstLine="0"/>
              <w:jc w:val="center"/>
              <w:rPr>
                <w:sz w:val="24"/>
                <w:szCs w:val="24"/>
              </w:rPr>
            </w:pPr>
            <w:r>
              <w:rPr>
                <w:sz w:val="24"/>
                <w:szCs w:val="24"/>
              </w:rPr>
              <w:t>0,1</w:t>
            </w:r>
          </w:p>
        </w:tc>
        <w:tc>
          <w:tcPr>
            <w:tcW w:w="4075" w:type="dxa"/>
            <w:vMerge/>
          </w:tcPr>
          <w:p w14:paraId="54DB1838" w14:textId="77777777" w:rsidR="00B64A32" w:rsidRPr="00C12414" w:rsidRDefault="00B64A32" w:rsidP="00B64A32">
            <w:pPr>
              <w:widowControl w:val="0"/>
              <w:ind w:firstLine="0"/>
              <w:jc w:val="left"/>
              <w:rPr>
                <w:sz w:val="24"/>
                <w:szCs w:val="24"/>
              </w:rPr>
            </w:pPr>
          </w:p>
        </w:tc>
      </w:tr>
      <w:tr w:rsidR="00B64A32" w:rsidRPr="00C12414" w14:paraId="2BC012CB" w14:textId="77777777" w:rsidTr="001E0E4C">
        <w:trPr>
          <w:trHeight w:val="23"/>
        </w:trPr>
        <w:tc>
          <w:tcPr>
            <w:tcW w:w="14560" w:type="dxa"/>
            <w:gridSpan w:val="5"/>
          </w:tcPr>
          <w:p w14:paraId="71D8F872" w14:textId="1E60D12E" w:rsidR="00B64A32" w:rsidRPr="00C12414" w:rsidRDefault="00B64A32" w:rsidP="00B64A32">
            <w:pPr>
              <w:widowControl w:val="0"/>
              <w:ind w:firstLine="0"/>
              <w:jc w:val="left"/>
              <w:rPr>
                <w:sz w:val="24"/>
                <w:szCs w:val="24"/>
              </w:rPr>
            </w:pPr>
            <w:r w:rsidRPr="00C12414">
              <w:rPr>
                <w:sz w:val="24"/>
                <w:szCs w:val="24"/>
              </w:rPr>
              <w:t xml:space="preserve">Деревня </w:t>
            </w:r>
            <w:r>
              <w:rPr>
                <w:sz w:val="24"/>
                <w:szCs w:val="24"/>
              </w:rPr>
              <w:t>Вайя</w:t>
            </w:r>
          </w:p>
        </w:tc>
      </w:tr>
      <w:tr w:rsidR="00B64A32" w:rsidRPr="00C12414" w14:paraId="79D2CEF0" w14:textId="77777777" w:rsidTr="001E0E4C">
        <w:trPr>
          <w:trHeight w:val="23"/>
        </w:trPr>
        <w:tc>
          <w:tcPr>
            <w:tcW w:w="14560" w:type="dxa"/>
            <w:gridSpan w:val="5"/>
          </w:tcPr>
          <w:p w14:paraId="029DC673" w14:textId="1DB72CBD" w:rsidR="00B64A32" w:rsidRPr="00C12414" w:rsidRDefault="00B64A32" w:rsidP="00B64A32">
            <w:pPr>
              <w:widowControl w:val="0"/>
              <w:ind w:firstLine="0"/>
              <w:jc w:val="left"/>
              <w:rPr>
                <w:sz w:val="24"/>
                <w:szCs w:val="24"/>
              </w:rPr>
            </w:pPr>
            <w:r w:rsidRPr="00C12414">
              <w:rPr>
                <w:sz w:val="24"/>
                <w:szCs w:val="24"/>
              </w:rPr>
              <w:t>Жилые зоны</w:t>
            </w:r>
          </w:p>
        </w:tc>
      </w:tr>
      <w:tr w:rsidR="001F4429" w:rsidRPr="00C12414" w14:paraId="49D4E942" w14:textId="77777777" w:rsidTr="001E0E4C">
        <w:trPr>
          <w:trHeight w:val="259"/>
        </w:trPr>
        <w:tc>
          <w:tcPr>
            <w:tcW w:w="1555" w:type="dxa"/>
            <w:vMerge w:val="restart"/>
          </w:tcPr>
          <w:p w14:paraId="425B5C60" w14:textId="5084AAEB" w:rsidR="001F4429" w:rsidRDefault="001F4429" w:rsidP="00B64A32">
            <w:pPr>
              <w:widowControl w:val="0"/>
              <w:ind w:firstLine="0"/>
              <w:jc w:val="left"/>
              <w:rPr>
                <w:sz w:val="24"/>
                <w:szCs w:val="24"/>
              </w:rPr>
            </w:pPr>
            <w:r>
              <w:rPr>
                <w:sz w:val="24"/>
                <w:szCs w:val="24"/>
              </w:rPr>
              <w:t>03:Ж1:1</w:t>
            </w:r>
          </w:p>
        </w:tc>
        <w:tc>
          <w:tcPr>
            <w:tcW w:w="3118" w:type="dxa"/>
            <w:vMerge w:val="restart"/>
          </w:tcPr>
          <w:p w14:paraId="45F39AB4" w14:textId="77777777" w:rsidR="001F4429" w:rsidRPr="001F46EF" w:rsidRDefault="001F4429" w:rsidP="00B64A3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D82BE56" w14:textId="225B37B3" w:rsidR="001F4429" w:rsidRPr="00C12414" w:rsidRDefault="001F4429" w:rsidP="00B64A3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7FEEC736" w14:textId="19E17C4D" w:rsidR="001F4429" w:rsidRPr="00C12414" w:rsidRDefault="001F4429" w:rsidP="001F4429">
            <w:pPr>
              <w:widowControl w:val="0"/>
              <w:ind w:firstLine="0"/>
              <w:jc w:val="center"/>
              <w:rPr>
                <w:sz w:val="24"/>
                <w:szCs w:val="24"/>
              </w:rPr>
            </w:pPr>
            <w:r>
              <w:rPr>
                <w:sz w:val="24"/>
                <w:szCs w:val="24"/>
              </w:rPr>
              <w:t>3</w:t>
            </w:r>
          </w:p>
        </w:tc>
        <w:tc>
          <w:tcPr>
            <w:tcW w:w="4075" w:type="dxa"/>
            <w:vMerge w:val="restart"/>
          </w:tcPr>
          <w:p w14:paraId="0BCCC602" w14:textId="06A50620" w:rsidR="001F4429" w:rsidRPr="003C6E3A" w:rsidRDefault="001F4429" w:rsidP="00B64A32">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1F4429" w:rsidRPr="00C12414" w14:paraId="579423A0" w14:textId="77777777" w:rsidTr="001E0E4C">
        <w:trPr>
          <w:trHeight w:val="259"/>
        </w:trPr>
        <w:tc>
          <w:tcPr>
            <w:tcW w:w="1555" w:type="dxa"/>
            <w:vMerge/>
          </w:tcPr>
          <w:p w14:paraId="79478117" w14:textId="77777777" w:rsidR="001F4429" w:rsidRDefault="001F4429" w:rsidP="00B64A32">
            <w:pPr>
              <w:widowControl w:val="0"/>
              <w:ind w:firstLine="0"/>
              <w:jc w:val="left"/>
              <w:rPr>
                <w:sz w:val="24"/>
                <w:szCs w:val="24"/>
              </w:rPr>
            </w:pPr>
          </w:p>
        </w:tc>
        <w:tc>
          <w:tcPr>
            <w:tcW w:w="3118" w:type="dxa"/>
            <w:vMerge/>
          </w:tcPr>
          <w:p w14:paraId="47304CB6" w14:textId="77777777" w:rsidR="001F4429" w:rsidRPr="001F46EF" w:rsidRDefault="001F4429" w:rsidP="00B64A32">
            <w:pPr>
              <w:widowControl w:val="0"/>
              <w:ind w:firstLine="0"/>
              <w:jc w:val="left"/>
              <w:rPr>
                <w:sz w:val="24"/>
                <w:szCs w:val="24"/>
              </w:rPr>
            </w:pPr>
          </w:p>
        </w:tc>
        <w:tc>
          <w:tcPr>
            <w:tcW w:w="2835" w:type="dxa"/>
          </w:tcPr>
          <w:p w14:paraId="22FBB79D" w14:textId="37865112" w:rsidR="001F4429" w:rsidRPr="001F46EF" w:rsidRDefault="001F4429" w:rsidP="00B64A32">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DBFBF2E" w14:textId="36E0F63B" w:rsidR="001F4429" w:rsidRDefault="001F4429" w:rsidP="001F4429">
            <w:pPr>
              <w:widowControl w:val="0"/>
              <w:ind w:firstLine="0"/>
              <w:jc w:val="center"/>
              <w:rPr>
                <w:sz w:val="24"/>
                <w:szCs w:val="24"/>
              </w:rPr>
            </w:pPr>
            <w:r>
              <w:rPr>
                <w:sz w:val="24"/>
                <w:szCs w:val="24"/>
              </w:rPr>
              <w:t>23 818</w:t>
            </w:r>
          </w:p>
        </w:tc>
        <w:tc>
          <w:tcPr>
            <w:tcW w:w="4075" w:type="dxa"/>
            <w:vMerge/>
          </w:tcPr>
          <w:p w14:paraId="30160394" w14:textId="77777777" w:rsidR="001F4429" w:rsidRPr="00C12414" w:rsidRDefault="001F4429" w:rsidP="00B64A32">
            <w:pPr>
              <w:widowControl w:val="0"/>
              <w:ind w:firstLine="0"/>
              <w:jc w:val="left"/>
              <w:rPr>
                <w:sz w:val="24"/>
                <w:szCs w:val="24"/>
              </w:rPr>
            </w:pPr>
          </w:p>
        </w:tc>
      </w:tr>
      <w:tr w:rsidR="001F4429" w:rsidRPr="00C12414" w14:paraId="75D4D1B2" w14:textId="77777777" w:rsidTr="009E0142">
        <w:trPr>
          <w:trHeight w:val="605"/>
        </w:trPr>
        <w:tc>
          <w:tcPr>
            <w:tcW w:w="1555" w:type="dxa"/>
            <w:vMerge/>
          </w:tcPr>
          <w:p w14:paraId="0608161F" w14:textId="77777777" w:rsidR="001F4429" w:rsidRDefault="001F4429" w:rsidP="00B64A32">
            <w:pPr>
              <w:widowControl w:val="0"/>
              <w:ind w:firstLine="0"/>
              <w:jc w:val="left"/>
              <w:rPr>
                <w:sz w:val="24"/>
                <w:szCs w:val="24"/>
              </w:rPr>
            </w:pPr>
          </w:p>
        </w:tc>
        <w:tc>
          <w:tcPr>
            <w:tcW w:w="3118" w:type="dxa"/>
            <w:vMerge/>
          </w:tcPr>
          <w:p w14:paraId="7F456725" w14:textId="77777777" w:rsidR="001F4429" w:rsidRPr="001F46EF" w:rsidRDefault="001F4429" w:rsidP="00B64A32">
            <w:pPr>
              <w:widowControl w:val="0"/>
              <w:ind w:firstLine="0"/>
              <w:jc w:val="left"/>
              <w:rPr>
                <w:sz w:val="24"/>
                <w:szCs w:val="24"/>
              </w:rPr>
            </w:pPr>
          </w:p>
        </w:tc>
        <w:tc>
          <w:tcPr>
            <w:tcW w:w="2835" w:type="dxa"/>
          </w:tcPr>
          <w:p w14:paraId="2492E603" w14:textId="06A05C99" w:rsidR="001F4429" w:rsidRPr="001F46EF" w:rsidRDefault="001F4429" w:rsidP="00B64A3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28EC666" w14:textId="510D02A4" w:rsidR="001F4429" w:rsidRDefault="001F4429" w:rsidP="001F4429">
            <w:pPr>
              <w:widowControl w:val="0"/>
              <w:ind w:firstLine="0"/>
              <w:jc w:val="center"/>
              <w:rPr>
                <w:sz w:val="24"/>
                <w:szCs w:val="24"/>
              </w:rPr>
            </w:pPr>
            <w:r>
              <w:rPr>
                <w:sz w:val="24"/>
                <w:szCs w:val="24"/>
              </w:rPr>
              <w:t>0,2</w:t>
            </w:r>
          </w:p>
        </w:tc>
        <w:tc>
          <w:tcPr>
            <w:tcW w:w="4075" w:type="dxa"/>
            <w:vMerge/>
          </w:tcPr>
          <w:p w14:paraId="2A5E1192" w14:textId="77777777" w:rsidR="001F4429" w:rsidRPr="00C12414" w:rsidRDefault="001F4429" w:rsidP="00B64A32">
            <w:pPr>
              <w:widowControl w:val="0"/>
              <w:ind w:firstLine="0"/>
              <w:jc w:val="left"/>
              <w:rPr>
                <w:sz w:val="24"/>
                <w:szCs w:val="24"/>
              </w:rPr>
            </w:pPr>
          </w:p>
        </w:tc>
      </w:tr>
      <w:tr w:rsidR="00B64A32" w:rsidRPr="00C12414" w14:paraId="569716E1" w14:textId="77777777" w:rsidTr="001E0E4C">
        <w:trPr>
          <w:trHeight w:val="886"/>
        </w:trPr>
        <w:tc>
          <w:tcPr>
            <w:tcW w:w="1555" w:type="dxa"/>
            <w:vMerge w:val="restart"/>
          </w:tcPr>
          <w:p w14:paraId="5A113478" w14:textId="56AE4FB8" w:rsidR="00B64A32" w:rsidRDefault="00B64A32" w:rsidP="00B64A32">
            <w:pPr>
              <w:widowControl w:val="0"/>
              <w:ind w:firstLine="0"/>
              <w:jc w:val="left"/>
              <w:rPr>
                <w:sz w:val="24"/>
                <w:szCs w:val="24"/>
              </w:rPr>
            </w:pPr>
            <w:r>
              <w:rPr>
                <w:sz w:val="24"/>
                <w:szCs w:val="24"/>
              </w:rPr>
              <w:t>03:Ж1:2</w:t>
            </w:r>
          </w:p>
        </w:tc>
        <w:tc>
          <w:tcPr>
            <w:tcW w:w="3118" w:type="dxa"/>
            <w:vMerge w:val="restart"/>
          </w:tcPr>
          <w:p w14:paraId="6116CCB0" w14:textId="77777777" w:rsidR="00B64A32" w:rsidRPr="001F46EF" w:rsidRDefault="00B64A32" w:rsidP="00B64A3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2B767C2" w14:textId="45786A4E" w:rsidR="00B64A32" w:rsidRPr="00C12414" w:rsidRDefault="00B64A32" w:rsidP="00B64A3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7E9E0EF" w14:textId="114D87DA" w:rsidR="00B64A32" w:rsidRPr="00C12414" w:rsidRDefault="00B64A32" w:rsidP="001F4429">
            <w:pPr>
              <w:widowControl w:val="0"/>
              <w:ind w:firstLine="0"/>
              <w:jc w:val="center"/>
              <w:rPr>
                <w:sz w:val="24"/>
                <w:szCs w:val="24"/>
              </w:rPr>
            </w:pPr>
            <w:r>
              <w:rPr>
                <w:sz w:val="24"/>
                <w:szCs w:val="24"/>
              </w:rPr>
              <w:t>3</w:t>
            </w:r>
          </w:p>
        </w:tc>
        <w:tc>
          <w:tcPr>
            <w:tcW w:w="4075" w:type="dxa"/>
            <w:vMerge w:val="restart"/>
          </w:tcPr>
          <w:p w14:paraId="111465EE" w14:textId="0218A600" w:rsidR="00B64A32" w:rsidRPr="003C6E3A" w:rsidRDefault="00B64A32" w:rsidP="00B64A32">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1F4429" w:rsidRPr="00C12414" w14:paraId="58B50A6A" w14:textId="77777777" w:rsidTr="001E0E4C">
        <w:trPr>
          <w:trHeight w:val="886"/>
        </w:trPr>
        <w:tc>
          <w:tcPr>
            <w:tcW w:w="1555" w:type="dxa"/>
            <w:vMerge/>
          </w:tcPr>
          <w:p w14:paraId="03245956" w14:textId="77777777" w:rsidR="001F4429" w:rsidRDefault="001F4429" w:rsidP="001F4429">
            <w:pPr>
              <w:widowControl w:val="0"/>
              <w:ind w:firstLine="0"/>
              <w:jc w:val="left"/>
              <w:rPr>
                <w:sz w:val="24"/>
                <w:szCs w:val="24"/>
              </w:rPr>
            </w:pPr>
          </w:p>
        </w:tc>
        <w:tc>
          <w:tcPr>
            <w:tcW w:w="3118" w:type="dxa"/>
            <w:vMerge/>
          </w:tcPr>
          <w:p w14:paraId="2483F755" w14:textId="77777777" w:rsidR="001F4429" w:rsidRPr="001F46EF" w:rsidRDefault="001F4429" w:rsidP="001F4429">
            <w:pPr>
              <w:widowControl w:val="0"/>
              <w:ind w:firstLine="0"/>
              <w:jc w:val="left"/>
              <w:rPr>
                <w:sz w:val="24"/>
                <w:szCs w:val="24"/>
              </w:rPr>
            </w:pPr>
          </w:p>
        </w:tc>
        <w:tc>
          <w:tcPr>
            <w:tcW w:w="2835" w:type="dxa"/>
          </w:tcPr>
          <w:p w14:paraId="75B44F78" w14:textId="1CA604B7" w:rsidR="001F4429" w:rsidRPr="001F46EF" w:rsidRDefault="001F4429" w:rsidP="001F4429">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159AC67" w14:textId="280F9B4D" w:rsidR="001F4429" w:rsidRDefault="001F4429" w:rsidP="001F4429">
            <w:pPr>
              <w:widowControl w:val="0"/>
              <w:ind w:firstLine="0"/>
              <w:jc w:val="center"/>
              <w:rPr>
                <w:sz w:val="24"/>
                <w:szCs w:val="24"/>
              </w:rPr>
            </w:pPr>
            <w:r>
              <w:rPr>
                <w:sz w:val="24"/>
                <w:szCs w:val="24"/>
              </w:rPr>
              <w:t>2 640</w:t>
            </w:r>
          </w:p>
        </w:tc>
        <w:tc>
          <w:tcPr>
            <w:tcW w:w="4075" w:type="dxa"/>
            <w:vMerge/>
          </w:tcPr>
          <w:p w14:paraId="08379E00" w14:textId="77777777" w:rsidR="001F4429" w:rsidRPr="00C12414" w:rsidRDefault="001F4429" w:rsidP="001F4429">
            <w:pPr>
              <w:widowControl w:val="0"/>
              <w:ind w:firstLine="0"/>
              <w:jc w:val="left"/>
              <w:rPr>
                <w:sz w:val="24"/>
                <w:szCs w:val="24"/>
              </w:rPr>
            </w:pPr>
          </w:p>
        </w:tc>
      </w:tr>
      <w:tr w:rsidR="001F4429" w:rsidRPr="00C12414" w14:paraId="5B898BAB" w14:textId="77777777" w:rsidTr="001E0E4C">
        <w:trPr>
          <w:trHeight w:val="763"/>
        </w:trPr>
        <w:tc>
          <w:tcPr>
            <w:tcW w:w="1555" w:type="dxa"/>
            <w:vMerge/>
          </w:tcPr>
          <w:p w14:paraId="51920A4C" w14:textId="77777777" w:rsidR="001F4429" w:rsidRDefault="001F4429" w:rsidP="001F4429">
            <w:pPr>
              <w:widowControl w:val="0"/>
              <w:ind w:firstLine="0"/>
              <w:jc w:val="left"/>
              <w:rPr>
                <w:sz w:val="24"/>
                <w:szCs w:val="24"/>
              </w:rPr>
            </w:pPr>
          </w:p>
        </w:tc>
        <w:tc>
          <w:tcPr>
            <w:tcW w:w="3118" w:type="dxa"/>
            <w:vMerge/>
          </w:tcPr>
          <w:p w14:paraId="6AA1F121" w14:textId="77777777" w:rsidR="001F4429" w:rsidRPr="001F46EF" w:rsidRDefault="001F4429" w:rsidP="001F4429">
            <w:pPr>
              <w:widowControl w:val="0"/>
              <w:ind w:firstLine="0"/>
              <w:jc w:val="left"/>
              <w:rPr>
                <w:sz w:val="24"/>
                <w:szCs w:val="24"/>
              </w:rPr>
            </w:pPr>
          </w:p>
        </w:tc>
        <w:tc>
          <w:tcPr>
            <w:tcW w:w="2835" w:type="dxa"/>
          </w:tcPr>
          <w:p w14:paraId="61AC71ED" w14:textId="5CBB388E" w:rsidR="001F4429" w:rsidRPr="001F46EF" w:rsidRDefault="001F4429" w:rsidP="001F4429">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F9B835D" w14:textId="1575832B" w:rsidR="001F4429" w:rsidRDefault="001F4429" w:rsidP="001F4429">
            <w:pPr>
              <w:widowControl w:val="0"/>
              <w:ind w:firstLine="0"/>
              <w:jc w:val="center"/>
              <w:rPr>
                <w:sz w:val="24"/>
                <w:szCs w:val="24"/>
              </w:rPr>
            </w:pPr>
            <w:r>
              <w:rPr>
                <w:sz w:val="24"/>
                <w:szCs w:val="24"/>
              </w:rPr>
              <w:t>0,2</w:t>
            </w:r>
          </w:p>
        </w:tc>
        <w:tc>
          <w:tcPr>
            <w:tcW w:w="4075" w:type="dxa"/>
            <w:vMerge/>
          </w:tcPr>
          <w:p w14:paraId="7C0B60B2" w14:textId="77777777" w:rsidR="001F4429" w:rsidRPr="00C12414" w:rsidRDefault="001F4429" w:rsidP="001F4429">
            <w:pPr>
              <w:widowControl w:val="0"/>
              <w:ind w:firstLine="0"/>
              <w:jc w:val="left"/>
              <w:rPr>
                <w:sz w:val="24"/>
                <w:szCs w:val="24"/>
              </w:rPr>
            </w:pPr>
          </w:p>
        </w:tc>
      </w:tr>
      <w:tr w:rsidR="001F4429" w:rsidRPr="00C12414" w14:paraId="4842F1D6" w14:textId="77777777" w:rsidTr="001E0E4C">
        <w:trPr>
          <w:trHeight w:val="899"/>
        </w:trPr>
        <w:tc>
          <w:tcPr>
            <w:tcW w:w="1555" w:type="dxa"/>
            <w:vMerge w:val="restart"/>
          </w:tcPr>
          <w:p w14:paraId="7E9172FB" w14:textId="04629856" w:rsidR="001F4429" w:rsidRDefault="001F4429" w:rsidP="001F4429">
            <w:pPr>
              <w:widowControl w:val="0"/>
              <w:ind w:firstLine="0"/>
              <w:jc w:val="left"/>
              <w:rPr>
                <w:sz w:val="24"/>
                <w:szCs w:val="24"/>
              </w:rPr>
            </w:pPr>
            <w:r>
              <w:rPr>
                <w:sz w:val="24"/>
                <w:szCs w:val="24"/>
              </w:rPr>
              <w:t>03:Ж1:3</w:t>
            </w:r>
          </w:p>
        </w:tc>
        <w:tc>
          <w:tcPr>
            <w:tcW w:w="3118" w:type="dxa"/>
            <w:vMerge w:val="restart"/>
          </w:tcPr>
          <w:p w14:paraId="2CF50D15" w14:textId="1A4AABF5" w:rsidR="001F4429" w:rsidRPr="001F46EF" w:rsidRDefault="001F4429" w:rsidP="001F4429">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003A8E2" w14:textId="5A2740E1" w:rsidR="001F4429" w:rsidRPr="00C12414" w:rsidRDefault="001F4429" w:rsidP="001F4429">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73B82875" w14:textId="72923843" w:rsidR="001F4429" w:rsidRPr="00C12414" w:rsidRDefault="001F4429" w:rsidP="001F4429">
            <w:pPr>
              <w:widowControl w:val="0"/>
              <w:ind w:firstLine="0"/>
              <w:jc w:val="center"/>
              <w:rPr>
                <w:sz w:val="24"/>
                <w:szCs w:val="24"/>
              </w:rPr>
            </w:pPr>
            <w:r>
              <w:rPr>
                <w:sz w:val="24"/>
                <w:szCs w:val="24"/>
              </w:rPr>
              <w:t>3</w:t>
            </w:r>
          </w:p>
        </w:tc>
        <w:tc>
          <w:tcPr>
            <w:tcW w:w="4075" w:type="dxa"/>
            <w:vMerge w:val="restart"/>
          </w:tcPr>
          <w:p w14:paraId="3772C02B" w14:textId="31B4D9EA" w:rsidR="001F4429" w:rsidRPr="003C6E3A" w:rsidRDefault="001F4429" w:rsidP="001F4429">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w:t>
            </w:r>
            <w:r w:rsidRPr="00C12414">
              <w:rPr>
                <w:sz w:val="24"/>
                <w:szCs w:val="24"/>
              </w:rPr>
              <w:lastRenderedPageBreak/>
              <w:t>предусмотрено</w:t>
            </w:r>
          </w:p>
        </w:tc>
      </w:tr>
      <w:tr w:rsidR="001F4429" w:rsidRPr="00C12414" w14:paraId="04D049B9" w14:textId="77777777" w:rsidTr="001E0E4C">
        <w:trPr>
          <w:trHeight w:val="899"/>
        </w:trPr>
        <w:tc>
          <w:tcPr>
            <w:tcW w:w="1555" w:type="dxa"/>
            <w:vMerge/>
          </w:tcPr>
          <w:p w14:paraId="291F07F9" w14:textId="77777777" w:rsidR="001F4429" w:rsidRDefault="001F4429" w:rsidP="001F4429">
            <w:pPr>
              <w:widowControl w:val="0"/>
              <w:ind w:firstLine="0"/>
              <w:jc w:val="left"/>
              <w:rPr>
                <w:sz w:val="24"/>
                <w:szCs w:val="24"/>
              </w:rPr>
            </w:pPr>
          </w:p>
        </w:tc>
        <w:tc>
          <w:tcPr>
            <w:tcW w:w="3118" w:type="dxa"/>
            <w:vMerge/>
          </w:tcPr>
          <w:p w14:paraId="2681966D" w14:textId="77777777" w:rsidR="001F4429" w:rsidRPr="001F46EF" w:rsidRDefault="001F4429" w:rsidP="001F4429">
            <w:pPr>
              <w:widowControl w:val="0"/>
              <w:ind w:firstLine="0"/>
              <w:jc w:val="left"/>
              <w:rPr>
                <w:sz w:val="24"/>
                <w:szCs w:val="24"/>
              </w:rPr>
            </w:pPr>
          </w:p>
        </w:tc>
        <w:tc>
          <w:tcPr>
            <w:tcW w:w="2835" w:type="dxa"/>
          </w:tcPr>
          <w:p w14:paraId="5474AB90" w14:textId="31D21812" w:rsidR="001F4429" w:rsidRPr="001F46EF" w:rsidRDefault="001F4429" w:rsidP="001F4429">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1AE69698" w14:textId="63F23F35" w:rsidR="001F4429" w:rsidRDefault="001F4429" w:rsidP="001F4429">
            <w:pPr>
              <w:widowControl w:val="0"/>
              <w:ind w:firstLine="0"/>
              <w:jc w:val="center"/>
              <w:rPr>
                <w:sz w:val="24"/>
                <w:szCs w:val="24"/>
              </w:rPr>
            </w:pPr>
            <w:r>
              <w:rPr>
                <w:sz w:val="24"/>
                <w:szCs w:val="24"/>
              </w:rPr>
              <w:t>16 725</w:t>
            </w:r>
          </w:p>
        </w:tc>
        <w:tc>
          <w:tcPr>
            <w:tcW w:w="4075" w:type="dxa"/>
            <w:vMerge/>
          </w:tcPr>
          <w:p w14:paraId="1B2C128C" w14:textId="77777777" w:rsidR="001F4429" w:rsidRPr="00C12414" w:rsidRDefault="001F4429" w:rsidP="001F4429">
            <w:pPr>
              <w:widowControl w:val="0"/>
              <w:ind w:firstLine="0"/>
              <w:jc w:val="left"/>
              <w:rPr>
                <w:sz w:val="24"/>
                <w:szCs w:val="24"/>
              </w:rPr>
            </w:pPr>
          </w:p>
        </w:tc>
      </w:tr>
      <w:tr w:rsidR="001F4429" w:rsidRPr="00C12414" w14:paraId="33A517CA" w14:textId="77777777" w:rsidTr="001E0E4C">
        <w:trPr>
          <w:trHeight w:val="751"/>
        </w:trPr>
        <w:tc>
          <w:tcPr>
            <w:tcW w:w="1555" w:type="dxa"/>
            <w:vMerge/>
          </w:tcPr>
          <w:p w14:paraId="5C63F313" w14:textId="77777777" w:rsidR="001F4429" w:rsidRDefault="001F4429" w:rsidP="001F4429">
            <w:pPr>
              <w:widowControl w:val="0"/>
              <w:ind w:firstLine="0"/>
              <w:jc w:val="left"/>
              <w:rPr>
                <w:sz w:val="24"/>
                <w:szCs w:val="24"/>
              </w:rPr>
            </w:pPr>
          </w:p>
        </w:tc>
        <w:tc>
          <w:tcPr>
            <w:tcW w:w="3118" w:type="dxa"/>
            <w:vMerge/>
          </w:tcPr>
          <w:p w14:paraId="0170FCBE" w14:textId="77777777" w:rsidR="001F4429" w:rsidRPr="001F46EF" w:rsidRDefault="001F4429" w:rsidP="001F4429">
            <w:pPr>
              <w:widowControl w:val="0"/>
              <w:ind w:firstLine="0"/>
              <w:jc w:val="left"/>
              <w:rPr>
                <w:sz w:val="24"/>
                <w:szCs w:val="24"/>
              </w:rPr>
            </w:pPr>
          </w:p>
        </w:tc>
        <w:tc>
          <w:tcPr>
            <w:tcW w:w="2835" w:type="dxa"/>
          </w:tcPr>
          <w:p w14:paraId="669CBA85" w14:textId="1FF0D617" w:rsidR="001F4429" w:rsidRPr="001F46EF" w:rsidRDefault="001F4429" w:rsidP="001F4429">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5AC74AF" w14:textId="7551FDC1" w:rsidR="001F4429" w:rsidRDefault="001F4429" w:rsidP="001F4429">
            <w:pPr>
              <w:widowControl w:val="0"/>
              <w:ind w:firstLine="0"/>
              <w:jc w:val="center"/>
              <w:rPr>
                <w:sz w:val="24"/>
                <w:szCs w:val="24"/>
              </w:rPr>
            </w:pPr>
            <w:r>
              <w:rPr>
                <w:sz w:val="24"/>
                <w:szCs w:val="24"/>
              </w:rPr>
              <w:t>0,2</w:t>
            </w:r>
          </w:p>
        </w:tc>
        <w:tc>
          <w:tcPr>
            <w:tcW w:w="4075" w:type="dxa"/>
            <w:vMerge/>
          </w:tcPr>
          <w:p w14:paraId="64051FE2" w14:textId="77777777" w:rsidR="001F4429" w:rsidRPr="00C12414" w:rsidRDefault="001F4429" w:rsidP="001F4429">
            <w:pPr>
              <w:widowControl w:val="0"/>
              <w:ind w:firstLine="0"/>
              <w:jc w:val="left"/>
              <w:rPr>
                <w:sz w:val="24"/>
                <w:szCs w:val="24"/>
              </w:rPr>
            </w:pPr>
          </w:p>
        </w:tc>
      </w:tr>
      <w:tr w:rsidR="001F4429" w:rsidRPr="00C12414" w14:paraId="684BCE5D" w14:textId="77777777" w:rsidTr="001E0E4C">
        <w:trPr>
          <w:trHeight w:val="23"/>
        </w:trPr>
        <w:tc>
          <w:tcPr>
            <w:tcW w:w="14560" w:type="dxa"/>
            <w:gridSpan w:val="5"/>
          </w:tcPr>
          <w:p w14:paraId="1F21A1E0" w14:textId="7AF4FB46" w:rsidR="001F4429" w:rsidRPr="00C12414" w:rsidRDefault="001F4429" w:rsidP="001F4429">
            <w:pPr>
              <w:widowControl w:val="0"/>
              <w:ind w:firstLine="0"/>
              <w:jc w:val="left"/>
              <w:rPr>
                <w:sz w:val="24"/>
                <w:szCs w:val="24"/>
              </w:rPr>
            </w:pPr>
            <w:r w:rsidRPr="00C12414">
              <w:rPr>
                <w:sz w:val="24"/>
                <w:szCs w:val="24"/>
              </w:rPr>
              <w:t>Общественно-деловые зоны</w:t>
            </w:r>
          </w:p>
        </w:tc>
      </w:tr>
      <w:tr w:rsidR="001F4429" w:rsidRPr="00C12414" w14:paraId="64BF0912" w14:textId="77777777" w:rsidTr="001E0E4C">
        <w:trPr>
          <w:trHeight w:val="23"/>
        </w:trPr>
        <w:tc>
          <w:tcPr>
            <w:tcW w:w="1555" w:type="dxa"/>
            <w:vMerge w:val="restart"/>
          </w:tcPr>
          <w:p w14:paraId="3F38A445" w14:textId="77777777" w:rsidR="001F4429" w:rsidRDefault="001F4429" w:rsidP="001F4429">
            <w:pPr>
              <w:widowControl w:val="0"/>
              <w:ind w:firstLine="0"/>
              <w:jc w:val="left"/>
              <w:rPr>
                <w:sz w:val="24"/>
                <w:szCs w:val="24"/>
              </w:rPr>
            </w:pPr>
            <w:r>
              <w:rPr>
                <w:sz w:val="24"/>
                <w:szCs w:val="24"/>
              </w:rPr>
              <w:t>03:О1:1</w:t>
            </w:r>
          </w:p>
        </w:tc>
        <w:tc>
          <w:tcPr>
            <w:tcW w:w="3118" w:type="dxa"/>
            <w:vMerge w:val="restart"/>
          </w:tcPr>
          <w:p w14:paraId="7B02C6C6" w14:textId="77777777" w:rsidR="001F4429" w:rsidRPr="001F46EF" w:rsidRDefault="001F4429" w:rsidP="001F4429">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3490A6B9" w14:textId="093D7E98" w:rsidR="001F4429" w:rsidRPr="00C12414" w:rsidRDefault="001F4429" w:rsidP="001F4429">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323AA6E8" w14:textId="172E4112" w:rsidR="001F4429" w:rsidRPr="00C12414" w:rsidRDefault="001F4429" w:rsidP="001F4429">
            <w:pPr>
              <w:widowControl w:val="0"/>
              <w:ind w:firstLine="0"/>
              <w:jc w:val="center"/>
              <w:rPr>
                <w:sz w:val="24"/>
                <w:szCs w:val="24"/>
              </w:rPr>
            </w:pPr>
            <w:r>
              <w:rPr>
                <w:sz w:val="24"/>
                <w:szCs w:val="24"/>
              </w:rPr>
              <w:t>4</w:t>
            </w:r>
          </w:p>
        </w:tc>
        <w:tc>
          <w:tcPr>
            <w:tcW w:w="4075" w:type="dxa"/>
            <w:vMerge w:val="restart"/>
          </w:tcPr>
          <w:p w14:paraId="2C58C660" w14:textId="05E15CE1" w:rsidR="001F4429" w:rsidRPr="003C6E3A" w:rsidRDefault="001F4429" w:rsidP="001F4429">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1F4429" w:rsidRPr="00C12414" w14:paraId="1AE73B2F" w14:textId="77777777" w:rsidTr="001E0E4C">
        <w:trPr>
          <w:trHeight w:val="23"/>
        </w:trPr>
        <w:tc>
          <w:tcPr>
            <w:tcW w:w="1555" w:type="dxa"/>
            <w:vMerge/>
          </w:tcPr>
          <w:p w14:paraId="05C4B07D" w14:textId="77777777" w:rsidR="001F4429" w:rsidRDefault="001F4429" w:rsidP="001F4429">
            <w:pPr>
              <w:widowControl w:val="0"/>
              <w:ind w:firstLine="0"/>
              <w:jc w:val="left"/>
              <w:rPr>
                <w:sz w:val="24"/>
                <w:szCs w:val="24"/>
              </w:rPr>
            </w:pPr>
          </w:p>
        </w:tc>
        <w:tc>
          <w:tcPr>
            <w:tcW w:w="3118" w:type="dxa"/>
            <w:vMerge/>
          </w:tcPr>
          <w:p w14:paraId="65B35837" w14:textId="77777777" w:rsidR="001F4429" w:rsidRPr="004A395B" w:rsidRDefault="001F4429" w:rsidP="001F4429">
            <w:pPr>
              <w:widowControl w:val="0"/>
              <w:ind w:firstLine="0"/>
              <w:jc w:val="left"/>
              <w:rPr>
                <w:sz w:val="24"/>
                <w:szCs w:val="24"/>
              </w:rPr>
            </w:pPr>
          </w:p>
        </w:tc>
        <w:tc>
          <w:tcPr>
            <w:tcW w:w="2835" w:type="dxa"/>
          </w:tcPr>
          <w:p w14:paraId="2C4C27A6" w14:textId="23C994A3" w:rsidR="001F4429" w:rsidRPr="00C12414" w:rsidRDefault="001F4429" w:rsidP="001F4429">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099D3D7" w14:textId="54D8DDCB" w:rsidR="001F4429" w:rsidRDefault="001F4429" w:rsidP="001F4429">
            <w:pPr>
              <w:widowControl w:val="0"/>
              <w:ind w:firstLine="0"/>
              <w:jc w:val="center"/>
              <w:rPr>
                <w:sz w:val="24"/>
                <w:szCs w:val="24"/>
              </w:rPr>
            </w:pPr>
            <w:r>
              <w:rPr>
                <w:sz w:val="24"/>
                <w:szCs w:val="24"/>
              </w:rPr>
              <w:t>1,0</w:t>
            </w:r>
          </w:p>
        </w:tc>
        <w:tc>
          <w:tcPr>
            <w:tcW w:w="4075" w:type="dxa"/>
            <w:vMerge/>
          </w:tcPr>
          <w:p w14:paraId="28608BFD" w14:textId="77777777" w:rsidR="001F4429" w:rsidRPr="00C12414" w:rsidRDefault="001F4429" w:rsidP="001F4429">
            <w:pPr>
              <w:widowControl w:val="0"/>
              <w:ind w:firstLine="0"/>
              <w:jc w:val="left"/>
              <w:rPr>
                <w:sz w:val="24"/>
                <w:szCs w:val="24"/>
              </w:rPr>
            </w:pPr>
          </w:p>
        </w:tc>
      </w:tr>
      <w:tr w:rsidR="001F4429" w:rsidRPr="00C12414" w14:paraId="1A7F78A7" w14:textId="77777777" w:rsidTr="001E0E4C">
        <w:trPr>
          <w:trHeight w:val="23"/>
        </w:trPr>
        <w:tc>
          <w:tcPr>
            <w:tcW w:w="14560" w:type="dxa"/>
            <w:gridSpan w:val="5"/>
          </w:tcPr>
          <w:p w14:paraId="0FCBDA39" w14:textId="0F21E408" w:rsidR="001F4429" w:rsidRPr="00C12414" w:rsidRDefault="001F4429" w:rsidP="001F4429">
            <w:pPr>
              <w:widowControl w:val="0"/>
              <w:ind w:firstLine="0"/>
              <w:jc w:val="left"/>
              <w:rPr>
                <w:sz w:val="24"/>
                <w:szCs w:val="24"/>
              </w:rPr>
            </w:pPr>
            <w:r w:rsidRPr="00C12414">
              <w:rPr>
                <w:sz w:val="24"/>
                <w:szCs w:val="24"/>
              </w:rPr>
              <w:t>Зоны рекреационного назначения</w:t>
            </w:r>
          </w:p>
        </w:tc>
      </w:tr>
      <w:tr w:rsidR="00BF0FAF" w:rsidRPr="00C12414" w14:paraId="7F76D306" w14:textId="77777777" w:rsidTr="001E0E4C">
        <w:trPr>
          <w:trHeight w:val="23"/>
        </w:trPr>
        <w:tc>
          <w:tcPr>
            <w:tcW w:w="1555" w:type="dxa"/>
            <w:vMerge w:val="restart"/>
          </w:tcPr>
          <w:p w14:paraId="27445E22" w14:textId="77777777" w:rsidR="00BF0FAF" w:rsidRDefault="00BF0FAF" w:rsidP="001F4429">
            <w:pPr>
              <w:widowControl w:val="0"/>
              <w:ind w:firstLine="0"/>
              <w:jc w:val="left"/>
              <w:rPr>
                <w:sz w:val="24"/>
                <w:szCs w:val="24"/>
              </w:rPr>
            </w:pPr>
            <w:r>
              <w:rPr>
                <w:sz w:val="24"/>
                <w:szCs w:val="24"/>
              </w:rPr>
              <w:t>03:Р1:1</w:t>
            </w:r>
          </w:p>
        </w:tc>
        <w:tc>
          <w:tcPr>
            <w:tcW w:w="3118" w:type="dxa"/>
            <w:vMerge w:val="restart"/>
          </w:tcPr>
          <w:p w14:paraId="04DC126D" w14:textId="77777777" w:rsidR="00BF0FAF" w:rsidRPr="001F46EF" w:rsidRDefault="00BF0FAF" w:rsidP="001F4429">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09BB8B6F" w14:textId="27D32018" w:rsidR="00BF0FAF" w:rsidRPr="00C12414" w:rsidRDefault="00BF0FAF" w:rsidP="001F4429">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4FAA3A4E" w14:textId="6982F2DC" w:rsidR="00BF0FAF" w:rsidRPr="00C12414" w:rsidRDefault="00BF0FAF" w:rsidP="00BF0FAF">
            <w:pPr>
              <w:widowControl w:val="0"/>
              <w:ind w:firstLine="0"/>
              <w:jc w:val="center"/>
              <w:rPr>
                <w:sz w:val="24"/>
                <w:szCs w:val="24"/>
              </w:rPr>
            </w:pPr>
            <w:r>
              <w:rPr>
                <w:sz w:val="24"/>
                <w:szCs w:val="24"/>
              </w:rPr>
              <w:t>1</w:t>
            </w:r>
          </w:p>
        </w:tc>
        <w:tc>
          <w:tcPr>
            <w:tcW w:w="4075" w:type="dxa"/>
            <w:vMerge w:val="restart"/>
          </w:tcPr>
          <w:p w14:paraId="1A711672" w14:textId="332AA3F9" w:rsidR="00BF0FAF" w:rsidRPr="003C6E3A" w:rsidRDefault="00BF0FAF" w:rsidP="001F4429">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F0FAF" w:rsidRPr="00C12414" w14:paraId="30A0F5BA" w14:textId="77777777" w:rsidTr="001E0E4C">
        <w:trPr>
          <w:trHeight w:val="23"/>
        </w:trPr>
        <w:tc>
          <w:tcPr>
            <w:tcW w:w="1555" w:type="dxa"/>
            <w:vMerge/>
          </w:tcPr>
          <w:p w14:paraId="58D5CD1D" w14:textId="77777777" w:rsidR="00BF0FAF" w:rsidRDefault="00BF0FAF" w:rsidP="00BF0FAF">
            <w:pPr>
              <w:widowControl w:val="0"/>
              <w:ind w:firstLine="0"/>
              <w:jc w:val="left"/>
              <w:rPr>
                <w:sz w:val="24"/>
                <w:szCs w:val="24"/>
              </w:rPr>
            </w:pPr>
          </w:p>
        </w:tc>
        <w:tc>
          <w:tcPr>
            <w:tcW w:w="3118" w:type="dxa"/>
            <w:vMerge/>
          </w:tcPr>
          <w:p w14:paraId="1D2AC274" w14:textId="77777777" w:rsidR="00BF0FAF" w:rsidRPr="001F46EF" w:rsidRDefault="00BF0FAF" w:rsidP="00BF0FAF">
            <w:pPr>
              <w:widowControl w:val="0"/>
              <w:ind w:firstLine="0"/>
              <w:jc w:val="left"/>
              <w:rPr>
                <w:sz w:val="24"/>
                <w:szCs w:val="24"/>
              </w:rPr>
            </w:pPr>
          </w:p>
        </w:tc>
        <w:tc>
          <w:tcPr>
            <w:tcW w:w="2835" w:type="dxa"/>
          </w:tcPr>
          <w:p w14:paraId="0C72ABB8" w14:textId="399EED71" w:rsidR="00BF0FAF" w:rsidRPr="00C12414" w:rsidRDefault="00BF0FAF" w:rsidP="00BF0FAF">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6326193" w14:textId="2107D108" w:rsidR="00BF0FAF" w:rsidRDefault="00BF0FAF" w:rsidP="00BF0FAF">
            <w:pPr>
              <w:widowControl w:val="0"/>
              <w:ind w:firstLine="0"/>
              <w:jc w:val="center"/>
              <w:rPr>
                <w:sz w:val="24"/>
                <w:szCs w:val="24"/>
              </w:rPr>
            </w:pPr>
            <w:r>
              <w:rPr>
                <w:sz w:val="24"/>
                <w:szCs w:val="24"/>
              </w:rPr>
              <w:t>0,1</w:t>
            </w:r>
          </w:p>
        </w:tc>
        <w:tc>
          <w:tcPr>
            <w:tcW w:w="4075" w:type="dxa"/>
            <w:vMerge/>
          </w:tcPr>
          <w:p w14:paraId="75D612ED" w14:textId="77777777" w:rsidR="00BF0FAF" w:rsidRPr="00C12414" w:rsidRDefault="00BF0FAF" w:rsidP="00BF0FAF">
            <w:pPr>
              <w:widowControl w:val="0"/>
              <w:ind w:firstLine="0"/>
              <w:jc w:val="left"/>
              <w:rPr>
                <w:sz w:val="24"/>
                <w:szCs w:val="24"/>
              </w:rPr>
            </w:pPr>
          </w:p>
        </w:tc>
      </w:tr>
      <w:tr w:rsidR="00BF0FAF" w:rsidRPr="00C12414" w14:paraId="7B9E84EE" w14:textId="77777777" w:rsidTr="001E0E4C">
        <w:trPr>
          <w:trHeight w:val="23"/>
        </w:trPr>
        <w:tc>
          <w:tcPr>
            <w:tcW w:w="1555" w:type="dxa"/>
            <w:vMerge w:val="restart"/>
          </w:tcPr>
          <w:p w14:paraId="0C8A958D" w14:textId="77777777" w:rsidR="00BF0FAF" w:rsidRDefault="00BF0FAF" w:rsidP="00BF0FAF">
            <w:pPr>
              <w:widowControl w:val="0"/>
              <w:ind w:firstLine="0"/>
              <w:jc w:val="left"/>
              <w:rPr>
                <w:sz w:val="24"/>
                <w:szCs w:val="24"/>
              </w:rPr>
            </w:pPr>
            <w:r>
              <w:rPr>
                <w:sz w:val="24"/>
                <w:szCs w:val="24"/>
              </w:rPr>
              <w:t>03:Р1:2</w:t>
            </w:r>
          </w:p>
        </w:tc>
        <w:tc>
          <w:tcPr>
            <w:tcW w:w="3118" w:type="dxa"/>
            <w:vMerge w:val="restart"/>
          </w:tcPr>
          <w:p w14:paraId="3B980C2D" w14:textId="77777777" w:rsidR="00BF0FAF" w:rsidRPr="001F46EF" w:rsidRDefault="00BF0FAF" w:rsidP="00BF0FAF">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317FEE7" w14:textId="0E6A215D" w:rsidR="00BF0FAF" w:rsidRPr="00C12414" w:rsidRDefault="00BF0FAF" w:rsidP="00BF0FAF">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1A182ED0" w14:textId="5FABE053" w:rsidR="00BF0FAF" w:rsidRPr="00C12414" w:rsidRDefault="00BF0FAF" w:rsidP="00BF0FAF">
            <w:pPr>
              <w:widowControl w:val="0"/>
              <w:ind w:firstLine="0"/>
              <w:jc w:val="center"/>
              <w:rPr>
                <w:sz w:val="24"/>
                <w:szCs w:val="24"/>
              </w:rPr>
            </w:pPr>
            <w:r>
              <w:rPr>
                <w:sz w:val="24"/>
                <w:szCs w:val="24"/>
              </w:rPr>
              <w:t>1</w:t>
            </w:r>
          </w:p>
        </w:tc>
        <w:tc>
          <w:tcPr>
            <w:tcW w:w="4075" w:type="dxa"/>
            <w:vMerge w:val="restart"/>
          </w:tcPr>
          <w:p w14:paraId="6BFA47B9" w14:textId="528721FD" w:rsidR="00BF0FAF" w:rsidRPr="003C6E3A" w:rsidRDefault="00BF0FAF" w:rsidP="00BF0FAF">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F0FAF" w:rsidRPr="00C12414" w14:paraId="34C7F46C" w14:textId="77777777" w:rsidTr="001E0E4C">
        <w:trPr>
          <w:trHeight w:val="23"/>
        </w:trPr>
        <w:tc>
          <w:tcPr>
            <w:tcW w:w="1555" w:type="dxa"/>
            <w:vMerge/>
          </w:tcPr>
          <w:p w14:paraId="26FD0E03" w14:textId="77777777" w:rsidR="00BF0FAF" w:rsidRDefault="00BF0FAF" w:rsidP="00BF0FAF">
            <w:pPr>
              <w:widowControl w:val="0"/>
              <w:ind w:firstLine="0"/>
              <w:jc w:val="left"/>
              <w:rPr>
                <w:sz w:val="24"/>
                <w:szCs w:val="24"/>
              </w:rPr>
            </w:pPr>
          </w:p>
        </w:tc>
        <w:tc>
          <w:tcPr>
            <w:tcW w:w="3118" w:type="dxa"/>
            <w:vMerge/>
          </w:tcPr>
          <w:p w14:paraId="550F4E19" w14:textId="77777777" w:rsidR="00BF0FAF" w:rsidRPr="001F46EF" w:rsidRDefault="00BF0FAF" w:rsidP="00BF0FAF">
            <w:pPr>
              <w:widowControl w:val="0"/>
              <w:ind w:firstLine="0"/>
              <w:jc w:val="left"/>
              <w:rPr>
                <w:sz w:val="24"/>
                <w:szCs w:val="24"/>
              </w:rPr>
            </w:pPr>
          </w:p>
        </w:tc>
        <w:tc>
          <w:tcPr>
            <w:tcW w:w="2835" w:type="dxa"/>
          </w:tcPr>
          <w:p w14:paraId="4733FA16" w14:textId="2B5874D6" w:rsidR="00BF0FAF" w:rsidRPr="00C12414" w:rsidRDefault="00BF0FAF" w:rsidP="00BF0FAF">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00DF223" w14:textId="7B86F547" w:rsidR="00BF0FAF" w:rsidRDefault="00BF0FAF" w:rsidP="00BF0FAF">
            <w:pPr>
              <w:widowControl w:val="0"/>
              <w:ind w:firstLine="0"/>
              <w:jc w:val="center"/>
              <w:rPr>
                <w:sz w:val="24"/>
                <w:szCs w:val="24"/>
              </w:rPr>
            </w:pPr>
            <w:r>
              <w:rPr>
                <w:sz w:val="24"/>
                <w:szCs w:val="24"/>
              </w:rPr>
              <w:t>0,1</w:t>
            </w:r>
          </w:p>
        </w:tc>
        <w:tc>
          <w:tcPr>
            <w:tcW w:w="4075" w:type="dxa"/>
            <w:vMerge/>
          </w:tcPr>
          <w:p w14:paraId="220F01E2" w14:textId="77777777" w:rsidR="00BF0FAF" w:rsidRPr="00C12414" w:rsidRDefault="00BF0FAF" w:rsidP="00BF0FAF">
            <w:pPr>
              <w:widowControl w:val="0"/>
              <w:ind w:firstLine="0"/>
              <w:jc w:val="left"/>
              <w:rPr>
                <w:sz w:val="24"/>
                <w:szCs w:val="24"/>
              </w:rPr>
            </w:pPr>
          </w:p>
        </w:tc>
      </w:tr>
      <w:tr w:rsidR="00BF0FAF" w:rsidRPr="00C12414" w14:paraId="424451F2" w14:textId="77777777" w:rsidTr="001E0E4C">
        <w:trPr>
          <w:trHeight w:val="23"/>
        </w:trPr>
        <w:tc>
          <w:tcPr>
            <w:tcW w:w="14560" w:type="dxa"/>
            <w:gridSpan w:val="5"/>
          </w:tcPr>
          <w:p w14:paraId="076ED73F" w14:textId="2CC8AEE4" w:rsidR="00BF0FAF" w:rsidRPr="00C12414" w:rsidRDefault="00BF0FAF" w:rsidP="00BF0FAF">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BF0FAF" w:rsidRPr="00C12414" w14:paraId="47B70D41" w14:textId="77777777" w:rsidTr="001E0E4C">
        <w:trPr>
          <w:trHeight w:val="23"/>
        </w:trPr>
        <w:tc>
          <w:tcPr>
            <w:tcW w:w="1555" w:type="dxa"/>
          </w:tcPr>
          <w:p w14:paraId="420C0667" w14:textId="1BE9B96F" w:rsidR="00BF0FAF" w:rsidRDefault="00BF0FAF" w:rsidP="00BF0FAF">
            <w:pPr>
              <w:widowControl w:val="0"/>
              <w:ind w:firstLine="0"/>
              <w:jc w:val="left"/>
              <w:rPr>
                <w:sz w:val="24"/>
                <w:szCs w:val="24"/>
              </w:rPr>
            </w:pPr>
            <w:r>
              <w:rPr>
                <w:sz w:val="24"/>
                <w:szCs w:val="24"/>
              </w:rPr>
              <w:t>03:</w:t>
            </w:r>
            <w:r w:rsidR="003C6E3A">
              <w:rPr>
                <w:sz w:val="24"/>
                <w:szCs w:val="24"/>
              </w:rPr>
              <w:t>Т</w:t>
            </w:r>
            <w:r>
              <w:rPr>
                <w:sz w:val="24"/>
                <w:szCs w:val="24"/>
              </w:rPr>
              <w:t>1:1</w:t>
            </w:r>
          </w:p>
        </w:tc>
        <w:tc>
          <w:tcPr>
            <w:tcW w:w="3118" w:type="dxa"/>
          </w:tcPr>
          <w:p w14:paraId="625E7648" w14:textId="1D715694" w:rsidR="00BF0FAF" w:rsidRPr="001F46EF" w:rsidRDefault="003C6E3A" w:rsidP="00BF0FAF">
            <w:pPr>
              <w:widowControl w:val="0"/>
              <w:ind w:firstLine="0"/>
              <w:jc w:val="left"/>
              <w:rPr>
                <w:sz w:val="24"/>
                <w:szCs w:val="24"/>
              </w:rPr>
            </w:pPr>
            <w:r>
              <w:rPr>
                <w:sz w:val="24"/>
                <w:szCs w:val="24"/>
              </w:rPr>
              <w:t>Зона транспортной инфраструктуры</w:t>
            </w:r>
          </w:p>
        </w:tc>
        <w:tc>
          <w:tcPr>
            <w:tcW w:w="2835" w:type="dxa"/>
          </w:tcPr>
          <w:p w14:paraId="5CEC9254" w14:textId="1C0419AB" w:rsidR="00BF0FAF" w:rsidRPr="00C12414" w:rsidRDefault="00BF0FAF" w:rsidP="00BF0FAF">
            <w:pPr>
              <w:widowControl w:val="0"/>
              <w:ind w:firstLine="0"/>
              <w:jc w:val="left"/>
              <w:rPr>
                <w:sz w:val="24"/>
                <w:szCs w:val="24"/>
              </w:rPr>
            </w:pPr>
            <w:r w:rsidRPr="009C147B">
              <w:rPr>
                <w:sz w:val="24"/>
                <w:szCs w:val="24"/>
              </w:rPr>
              <w:t>Максимальная этажность зданий, строений, сооружений</w:t>
            </w:r>
          </w:p>
        </w:tc>
        <w:tc>
          <w:tcPr>
            <w:tcW w:w="2977" w:type="dxa"/>
          </w:tcPr>
          <w:p w14:paraId="2B9E0AC0" w14:textId="645963E0" w:rsidR="00BF0FAF" w:rsidRPr="00C12414" w:rsidRDefault="00BF0FAF" w:rsidP="00C95D94">
            <w:pPr>
              <w:widowControl w:val="0"/>
              <w:ind w:firstLine="0"/>
              <w:jc w:val="center"/>
              <w:rPr>
                <w:sz w:val="24"/>
                <w:szCs w:val="24"/>
              </w:rPr>
            </w:pPr>
            <w:r>
              <w:rPr>
                <w:sz w:val="24"/>
                <w:szCs w:val="24"/>
              </w:rPr>
              <w:t>1</w:t>
            </w:r>
          </w:p>
        </w:tc>
        <w:tc>
          <w:tcPr>
            <w:tcW w:w="4075" w:type="dxa"/>
          </w:tcPr>
          <w:p w14:paraId="7AB6891D" w14:textId="676572CD" w:rsidR="00BF0FAF" w:rsidRPr="00C12414" w:rsidRDefault="00BF0FAF" w:rsidP="00BF0FAF">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3C6E3A" w:rsidRPr="00C12414" w14:paraId="556343B9" w14:textId="77777777" w:rsidTr="007A521A">
        <w:trPr>
          <w:trHeight w:val="23"/>
        </w:trPr>
        <w:tc>
          <w:tcPr>
            <w:tcW w:w="14560" w:type="dxa"/>
            <w:gridSpan w:val="5"/>
          </w:tcPr>
          <w:p w14:paraId="328FE57A" w14:textId="77777777" w:rsidR="003C6E3A" w:rsidRPr="00C12414" w:rsidRDefault="003C6E3A" w:rsidP="007A521A">
            <w:pPr>
              <w:widowControl w:val="0"/>
              <w:ind w:firstLine="0"/>
              <w:jc w:val="left"/>
              <w:rPr>
                <w:sz w:val="24"/>
                <w:szCs w:val="24"/>
              </w:rPr>
            </w:pPr>
            <w:r w:rsidRPr="00C12414">
              <w:rPr>
                <w:sz w:val="24"/>
                <w:szCs w:val="24"/>
              </w:rPr>
              <w:t>Зоны с</w:t>
            </w:r>
            <w:r>
              <w:rPr>
                <w:sz w:val="24"/>
                <w:szCs w:val="24"/>
              </w:rPr>
              <w:t>ельскохозяйственного назначения</w:t>
            </w:r>
          </w:p>
        </w:tc>
      </w:tr>
      <w:tr w:rsidR="003C6E3A" w:rsidRPr="00C12414" w14:paraId="7B07AD78" w14:textId="77777777" w:rsidTr="007A521A">
        <w:trPr>
          <w:trHeight w:val="23"/>
        </w:trPr>
        <w:tc>
          <w:tcPr>
            <w:tcW w:w="1555" w:type="dxa"/>
          </w:tcPr>
          <w:p w14:paraId="2C145042" w14:textId="77777777" w:rsidR="003C6E3A" w:rsidRDefault="003C6E3A" w:rsidP="007A521A">
            <w:pPr>
              <w:widowControl w:val="0"/>
              <w:ind w:firstLine="0"/>
              <w:jc w:val="left"/>
              <w:rPr>
                <w:sz w:val="24"/>
                <w:szCs w:val="24"/>
              </w:rPr>
            </w:pPr>
            <w:r>
              <w:rPr>
                <w:sz w:val="24"/>
                <w:szCs w:val="24"/>
              </w:rPr>
              <w:t>00:СХ1</w:t>
            </w:r>
          </w:p>
        </w:tc>
        <w:tc>
          <w:tcPr>
            <w:tcW w:w="3118" w:type="dxa"/>
          </w:tcPr>
          <w:p w14:paraId="2257BBC3" w14:textId="77777777" w:rsidR="003C6E3A" w:rsidRPr="001F46EF" w:rsidRDefault="003C6E3A" w:rsidP="007A521A">
            <w:pPr>
              <w:widowControl w:val="0"/>
              <w:ind w:firstLine="0"/>
              <w:jc w:val="left"/>
              <w:rPr>
                <w:sz w:val="24"/>
                <w:szCs w:val="24"/>
              </w:rPr>
            </w:pPr>
            <w:r>
              <w:rPr>
                <w:sz w:val="24"/>
                <w:szCs w:val="24"/>
              </w:rPr>
              <w:t xml:space="preserve">Зона сельскохозяйственных </w:t>
            </w:r>
            <w:r>
              <w:rPr>
                <w:sz w:val="24"/>
                <w:szCs w:val="24"/>
              </w:rPr>
              <w:lastRenderedPageBreak/>
              <w:t>угодий</w:t>
            </w:r>
          </w:p>
        </w:tc>
        <w:tc>
          <w:tcPr>
            <w:tcW w:w="2835" w:type="dxa"/>
          </w:tcPr>
          <w:p w14:paraId="1ACADBC5" w14:textId="77777777" w:rsidR="003C6E3A" w:rsidRPr="00C12414" w:rsidRDefault="003C6E3A" w:rsidP="007A521A">
            <w:pPr>
              <w:widowControl w:val="0"/>
              <w:ind w:firstLine="0"/>
              <w:jc w:val="left"/>
              <w:rPr>
                <w:sz w:val="24"/>
                <w:szCs w:val="24"/>
              </w:rPr>
            </w:pPr>
            <w:r w:rsidRPr="003A4398">
              <w:rPr>
                <w:sz w:val="24"/>
                <w:szCs w:val="24"/>
              </w:rPr>
              <w:lastRenderedPageBreak/>
              <w:t xml:space="preserve">Максимальная этажность </w:t>
            </w:r>
            <w:r w:rsidRPr="003A4398">
              <w:rPr>
                <w:sz w:val="24"/>
                <w:szCs w:val="24"/>
              </w:rPr>
              <w:lastRenderedPageBreak/>
              <w:t>зданий, строений, сооружений</w:t>
            </w:r>
          </w:p>
        </w:tc>
        <w:tc>
          <w:tcPr>
            <w:tcW w:w="2977" w:type="dxa"/>
          </w:tcPr>
          <w:p w14:paraId="735DC352" w14:textId="77777777" w:rsidR="003C6E3A" w:rsidRPr="003A4398" w:rsidRDefault="003C6E3A" w:rsidP="007A521A">
            <w:pPr>
              <w:widowControl w:val="0"/>
              <w:ind w:firstLine="0"/>
              <w:jc w:val="center"/>
              <w:rPr>
                <w:sz w:val="24"/>
                <w:szCs w:val="24"/>
              </w:rPr>
            </w:pPr>
            <w:r>
              <w:rPr>
                <w:sz w:val="24"/>
                <w:szCs w:val="24"/>
              </w:rPr>
              <w:lastRenderedPageBreak/>
              <w:t>0</w:t>
            </w:r>
          </w:p>
        </w:tc>
        <w:tc>
          <w:tcPr>
            <w:tcW w:w="4075" w:type="dxa"/>
          </w:tcPr>
          <w:p w14:paraId="6F1B07D0" w14:textId="77777777" w:rsidR="003C6E3A" w:rsidRPr="00C12414" w:rsidRDefault="003C6E3A" w:rsidP="007A521A">
            <w:pPr>
              <w:widowControl w:val="0"/>
              <w:ind w:firstLine="0"/>
              <w:jc w:val="left"/>
              <w:rPr>
                <w:sz w:val="24"/>
                <w:szCs w:val="24"/>
              </w:rPr>
            </w:pPr>
            <w:r w:rsidRPr="00C12414">
              <w:rPr>
                <w:sz w:val="24"/>
                <w:szCs w:val="24"/>
              </w:rPr>
              <w:t xml:space="preserve">Размещение объектов федерального, </w:t>
            </w:r>
            <w:r w:rsidRPr="00C12414">
              <w:rPr>
                <w:sz w:val="24"/>
                <w:szCs w:val="24"/>
              </w:rPr>
              <w:lastRenderedPageBreak/>
              <w:t xml:space="preserve">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F0FAF" w:rsidRPr="00C12414" w14:paraId="33F6E5DB" w14:textId="77777777" w:rsidTr="001E0E4C">
        <w:trPr>
          <w:trHeight w:val="23"/>
        </w:trPr>
        <w:tc>
          <w:tcPr>
            <w:tcW w:w="14560" w:type="dxa"/>
            <w:gridSpan w:val="5"/>
          </w:tcPr>
          <w:p w14:paraId="147DAA31" w14:textId="690F402A" w:rsidR="00BF0FAF" w:rsidRPr="00C12414" w:rsidRDefault="00BF0FAF" w:rsidP="00BF0FAF">
            <w:pPr>
              <w:widowControl w:val="0"/>
              <w:ind w:firstLine="0"/>
              <w:jc w:val="left"/>
              <w:rPr>
                <w:sz w:val="24"/>
                <w:szCs w:val="24"/>
              </w:rPr>
            </w:pPr>
            <w:r w:rsidRPr="00C12414">
              <w:rPr>
                <w:sz w:val="24"/>
                <w:szCs w:val="24"/>
              </w:rPr>
              <w:lastRenderedPageBreak/>
              <w:t xml:space="preserve">Деревня </w:t>
            </w:r>
            <w:proofErr w:type="spellStart"/>
            <w:r>
              <w:rPr>
                <w:sz w:val="24"/>
                <w:szCs w:val="24"/>
              </w:rPr>
              <w:t>Вайялово</w:t>
            </w:r>
            <w:proofErr w:type="spellEnd"/>
          </w:p>
        </w:tc>
      </w:tr>
      <w:tr w:rsidR="00BF0FAF" w:rsidRPr="00C12414" w14:paraId="2D59D0C2" w14:textId="77777777" w:rsidTr="001E0E4C">
        <w:trPr>
          <w:trHeight w:val="23"/>
        </w:trPr>
        <w:tc>
          <w:tcPr>
            <w:tcW w:w="14560" w:type="dxa"/>
            <w:gridSpan w:val="5"/>
          </w:tcPr>
          <w:p w14:paraId="21DCC40C" w14:textId="49AAAB82" w:rsidR="00BF0FAF" w:rsidRPr="00C12414" w:rsidRDefault="00BF0FAF" w:rsidP="00BF0FAF">
            <w:pPr>
              <w:widowControl w:val="0"/>
              <w:ind w:firstLine="0"/>
              <w:jc w:val="left"/>
              <w:rPr>
                <w:sz w:val="24"/>
                <w:szCs w:val="24"/>
              </w:rPr>
            </w:pPr>
            <w:r w:rsidRPr="00C12414">
              <w:rPr>
                <w:sz w:val="24"/>
                <w:szCs w:val="24"/>
              </w:rPr>
              <w:t>Жилые зоны</w:t>
            </w:r>
          </w:p>
        </w:tc>
      </w:tr>
      <w:tr w:rsidR="00BF0FAF" w:rsidRPr="00C12414" w14:paraId="29C4740A" w14:textId="77777777" w:rsidTr="001E0E4C">
        <w:trPr>
          <w:trHeight w:val="862"/>
        </w:trPr>
        <w:tc>
          <w:tcPr>
            <w:tcW w:w="1555" w:type="dxa"/>
            <w:vMerge w:val="restart"/>
          </w:tcPr>
          <w:p w14:paraId="7DE3851F" w14:textId="48AD465B" w:rsidR="00BF0FAF" w:rsidRDefault="00BF0FAF" w:rsidP="00BF0FAF">
            <w:pPr>
              <w:widowControl w:val="0"/>
              <w:ind w:firstLine="0"/>
              <w:jc w:val="left"/>
              <w:rPr>
                <w:sz w:val="24"/>
                <w:szCs w:val="24"/>
              </w:rPr>
            </w:pPr>
            <w:r>
              <w:rPr>
                <w:sz w:val="24"/>
                <w:szCs w:val="24"/>
              </w:rPr>
              <w:t>04:Ж1:1</w:t>
            </w:r>
          </w:p>
        </w:tc>
        <w:tc>
          <w:tcPr>
            <w:tcW w:w="3118" w:type="dxa"/>
            <w:vMerge w:val="restart"/>
          </w:tcPr>
          <w:p w14:paraId="1C76EF33" w14:textId="77777777" w:rsidR="00BF0FAF" w:rsidRPr="001F46EF" w:rsidRDefault="00BF0FAF" w:rsidP="00BF0FAF">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9C33199" w14:textId="4B10AED3" w:rsidR="00BF0FAF" w:rsidRPr="00C12414" w:rsidRDefault="00BF0FAF" w:rsidP="00BF0FAF">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60B19A93" w14:textId="674B33D7" w:rsidR="00BF0FAF" w:rsidRPr="00C12414" w:rsidRDefault="00BF0FAF" w:rsidP="00C95D94">
            <w:pPr>
              <w:widowControl w:val="0"/>
              <w:ind w:firstLine="0"/>
              <w:jc w:val="center"/>
              <w:rPr>
                <w:sz w:val="24"/>
                <w:szCs w:val="24"/>
              </w:rPr>
            </w:pPr>
            <w:r>
              <w:rPr>
                <w:sz w:val="24"/>
                <w:szCs w:val="24"/>
              </w:rPr>
              <w:t>3</w:t>
            </w:r>
          </w:p>
        </w:tc>
        <w:tc>
          <w:tcPr>
            <w:tcW w:w="4075" w:type="dxa"/>
            <w:vMerge w:val="restart"/>
          </w:tcPr>
          <w:p w14:paraId="70528BA7" w14:textId="39F20EAB" w:rsidR="00BF0FAF" w:rsidRPr="00C12414" w:rsidRDefault="00BF0FAF" w:rsidP="00BF0FAF">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C95D94" w:rsidRPr="00C12414" w14:paraId="6F25E4C2" w14:textId="77777777" w:rsidTr="001E0E4C">
        <w:trPr>
          <w:trHeight w:val="862"/>
        </w:trPr>
        <w:tc>
          <w:tcPr>
            <w:tcW w:w="1555" w:type="dxa"/>
            <w:vMerge/>
          </w:tcPr>
          <w:p w14:paraId="75434B8F" w14:textId="77777777" w:rsidR="00C95D94" w:rsidRDefault="00C95D94" w:rsidP="00C95D94">
            <w:pPr>
              <w:widowControl w:val="0"/>
              <w:ind w:firstLine="0"/>
              <w:jc w:val="left"/>
              <w:rPr>
                <w:sz w:val="24"/>
                <w:szCs w:val="24"/>
              </w:rPr>
            </w:pPr>
          </w:p>
        </w:tc>
        <w:tc>
          <w:tcPr>
            <w:tcW w:w="3118" w:type="dxa"/>
            <w:vMerge/>
          </w:tcPr>
          <w:p w14:paraId="31B6B0F9" w14:textId="77777777" w:rsidR="00C95D94" w:rsidRPr="001F46EF" w:rsidRDefault="00C95D94" w:rsidP="00C95D94">
            <w:pPr>
              <w:widowControl w:val="0"/>
              <w:ind w:firstLine="0"/>
              <w:jc w:val="left"/>
              <w:rPr>
                <w:sz w:val="24"/>
                <w:szCs w:val="24"/>
              </w:rPr>
            </w:pPr>
          </w:p>
        </w:tc>
        <w:tc>
          <w:tcPr>
            <w:tcW w:w="2835" w:type="dxa"/>
          </w:tcPr>
          <w:p w14:paraId="48B01C65" w14:textId="5DEF4644" w:rsidR="00C95D94" w:rsidRPr="001F46EF" w:rsidRDefault="00C95D94" w:rsidP="00C95D94">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73E23A9" w14:textId="3F67813C" w:rsidR="00C95D94" w:rsidRDefault="00C95D94" w:rsidP="00C95D94">
            <w:pPr>
              <w:widowControl w:val="0"/>
              <w:ind w:firstLine="0"/>
              <w:jc w:val="center"/>
              <w:rPr>
                <w:sz w:val="24"/>
                <w:szCs w:val="24"/>
              </w:rPr>
            </w:pPr>
            <w:r>
              <w:rPr>
                <w:sz w:val="24"/>
                <w:szCs w:val="24"/>
              </w:rPr>
              <w:t>8 720</w:t>
            </w:r>
          </w:p>
        </w:tc>
        <w:tc>
          <w:tcPr>
            <w:tcW w:w="4075" w:type="dxa"/>
            <w:vMerge/>
          </w:tcPr>
          <w:p w14:paraId="15EAE37D" w14:textId="77777777" w:rsidR="00C95D94" w:rsidRPr="00C12414" w:rsidRDefault="00C95D94" w:rsidP="00C95D94">
            <w:pPr>
              <w:widowControl w:val="0"/>
              <w:ind w:firstLine="0"/>
              <w:jc w:val="left"/>
              <w:rPr>
                <w:sz w:val="24"/>
                <w:szCs w:val="24"/>
              </w:rPr>
            </w:pPr>
          </w:p>
        </w:tc>
      </w:tr>
      <w:tr w:rsidR="00C95D94" w:rsidRPr="00C12414" w14:paraId="0BDE3F82" w14:textId="77777777" w:rsidTr="001E0E4C">
        <w:trPr>
          <w:trHeight w:val="788"/>
        </w:trPr>
        <w:tc>
          <w:tcPr>
            <w:tcW w:w="1555" w:type="dxa"/>
            <w:vMerge/>
          </w:tcPr>
          <w:p w14:paraId="36240CF8" w14:textId="77777777" w:rsidR="00C95D94" w:rsidRDefault="00C95D94" w:rsidP="00C95D94">
            <w:pPr>
              <w:widowControl w:val="0"/>
              <w:ind w:firstLine="0"/>
              <w:jc w:val="left"/>
              <w:rPr>
                <w:sz w:val="24"/>
                <w:szCs w:val="24"/>
              </w:rPr>
            </w:pPr>
          </w:p>
        </w:tc>
        <w:tc>
          <w:tcPr>
            <w:tcW w:w="3118" w:type="dxa"/>
            <w:vMerge/>
          </w:tcPr>
          <w:p w14:paraId="201255BF" w14:textId="77777777" w:rsidR="00C95D94" w:rsidRPr="001F46EF" w:rsidRDefault="00C95D94" w:rsidP="00C95D94">
            <w:pPr>
              <w:widowControl w:val="0"/>
              <w:ind w:firstLine="0"/>
              <w:jc w:val="left"/>
              <w:rPr>
                <w:sz w:val="24"/>
                <w:szCs w:val="24"/>
              </w:rPr>
            </w:pPr>
          </w:p>
        </w:tc>
        <w:tc>
          <w:tcPr>
            <w:tcW w:w="2835" w:type="dxa"/>
          </w:tcPr>
          <w:p w14:paraId="7A703715" w14:textId="39733A98" w:rsidR="00C95D94" w:rsidRPr="001F46EF" w:rsidRDefault="00C95D94" w:rsidP="00C95D94">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DFE1165" w14:textId="149BB2E9" w:rsidR="00C95D94" w:rsidRPr="00C12414" w:rsidRDefault="00C95D94" w:rsidP="00C95D94">
            <w:pPr>
              <w:widowControl w:val="0"/>
              <w:ind w:firstLine="0"/>
              <w:jc w:val="center"/>
              <w:rPr>
                <w:sz w:val="24"/>
                <w:szCs w:val="24"/>
              </w:rPr>
            </w:pPr>
            <w:r>
              <w:rPr>
                <w:sz w:val="24"/>
                <w:szCs w:val="24"/>
              </w:rPr>
              <w:t>0,1</w:t>
            </w:r>
          </w:p>
        </w:tc>
        <w:tc>
          <w:tcPr>
            <w:tcW w:w="4075" w:type="dxa"/>
            <w:vMerge/>
          </w:tcPr>
          <w:p w14:paraId="56EE37C4" w14:textId="77777777" w:rsidR="00C95D94" w:rsidRPr="00C12414" w:rsidRDefault="00C95D94" w:rsidP="00C95D94">
            <w:pPr>
              <w:widowControl w:val="0"/>
              <w:ind w:firstLine="0"/>
              <w:jc w:val="left"/>
              <w:rPr>
                <w:sz w:val="24"/>
                <w:szCs w:val="24"/>
              </w:rPr>
            </w:pPr>
          </w:p>
        </w:tc>
      </w:tr>
      <w:tr w:rsidR="00C95D94" w:rsidRPr="00C12414" w14:paraId="2EBF2BF6" w14:textId="77777777" w:rsidTr="00C95D94">
        <w:trPr>
          <w:trHeight w:val="699"/>
        </w:trPr>
        <w:tc>
          <w:tcPr>
            <w:tcW w:w="1555" w:type="dxa"/>
            <w:vMerge w:val="restart"/>
          </w:tcPr>
          <w:p w14:paraId="70A46C89" w14:textId="1BD02A1F" w:rsidR="00C95D94" w:rsidRDefault="00C95D94" w:rsidP="00C95D94">
            <w:pPr>
              <w:widowControl w:val="0"/>
              <w:ind w:firstLine="0"/>
              <w:jc w:val="left"/>
              <w:rPr>
                <w:sz w:val="24"/>
                <w:szCs w:val="24"/>
              </w:rPr>
            </w:pPr>
            <w:r>
              <w:rPr>
                <w:sz w:val="24"/>
                <w:szCs w:val="24"/>
              </w:rPr>
              <w:t>04:Ж1:2</w:t>
            </w:r>
          </w:p>
        </w:tc>
        <w:tc>
          <w:tcPr>
            <w:tcW w:w="3118" w:type="dxa"/>
            <w:vMerge w:val="restart"/>
          </w:tcPr>
          <w:p w14:paraId="6EE4B9DB" w14:textId="77777777" w:rsidR="00C95D94" w:rsidRPr="001F46EF" w:rsidRDefault="00C95D94" w:rsidP="00C95D94">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7BAEA96" w14:textId="74188883" w:rsidR="00C95D94" w:rsidRPr="00C12414" w:rsidRDefault="00C95D94" w:rsidP="00C95D94">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15C45242" w14:textId="3F172C8A" w:rsidR="00C95D94" w:rsidRPr="00C12414" w:rsidRDefault="00C95D94" w:rsidP="00C95D94">
            <w:pPr>
              <w:widowControl w:val="0"/>
              <w:ind w:firstLine="0"/>
              <w:jc w:val="center"/>
              <w:rPr>
                <w:sz w:val="24"/>
                <w:szCs w:val="24"/>
              </w:rPr>
            </w:pPr>
            <w:r>
              <w:rPr>
                <w:sz w:val="24"/>
                <w:szCs w:val="24"/>
              </w:rPr>
              <w:t>3</w:t>
            </w:r>
          </w:p>
        </w:tc>
        <w:tc>
          <w:tcPr>
            <w:tcW w:w="4075" w:type="dxa"/>
            <w:vMerge w:val="restart"/>
          </w:tcPr>
          <w:p w14:paraId="72B70A65" w14:textId="062FD7BB" w:rsidR="00C95D94" w:rsidRDefault="00C95D94" w:rsidP="00C95D94">
            <w:pPr>
              <w:widowControl w:val="0"/>
              <w:ind w:firstLine="0"/>
              <w:jc w:val="left"/>
              <w:rPr>
                <w:sz w:val="24"/>
                <w:szCs w:val="24"/>
              </w:rPr>
            </w:pPr>
            <w:r w:rsidRPr="00C12414">
              <w:rPr>
                <w:sz w:val="24"/>
                <w:szCs w:val="24"/>
              </w:rPr>
              <w:t>Размещение объектов федерального</w:t>
            </w:r>
            <w:r>
              <w:rPr>
                <w:sz w:val="24"/>
                <w:szCs w:val="24"/>
              </w:rPr>
              <w:t xml:space="preserve"> и </w:t>
            </w:r>
            <w:r w:rsidRPr="00C12414">
              <w:rPr>
                <w:sz w:val="24"/>
                <w:szCs w:val="24"/>
              </w:rPr>
              <w:t xml:space="preserve">регионального </w:t>
            </w:r>
            <w:r>
              <w:rPr>
                <w:sz w:val="24"/>
                <w:szCs w:val="24"/>
              </w:rPr>
              <w:t xml:space="preserve">значения </w:t>
            </w:r>
            <w:r w:rsidRPr="00C12414">
              <w:rPr>
                <w:sz w:val="24"/>
                <w:szCs w:val="24"/>
              </w:rPr>
              <w:t>не предусмотрено.</w:t>
            </w:r>
          </w:p>
          <w:p w14:paraId="7316BCB9" w14:textId="77777777" w:rsidR="00C95D94" w:rsidRDefault="00C95D94" w:rsidP="00C95D94">
            <w:pPr>
              <w:widowControl w:val="0"/>
              <w:ind w:firstLine="0"/>
              <w:jc w:val="left"/>
              <w:rPr>
                <w:sz w:val="24"/>
                <w:szCs w:val="24"/>
              </w:rPr>
            </w:pPr>
          </w:p>
          <w:p w14:paraId="3FABA252" w14:textId="5D3781EE" w:rsidR="00C95D94" w:rsidRDefault="00C95D94" w:rsidP="00C95D94">
            <w:pPr>
              <w:widowControl w:val="0"/>
              <w:ind w:firstLine="0"/>
              <w:jc w:val="left"/>
              <w:rPr>
                <w:sz w:val="24"/>
                <w:szCs w:val="24"/>
              </w:rPr>
            </w:pPr>
            <w:r>
              <w:rPr>
                <w:sz w:val="24"/>
                <w:szCs w:val="24"/>
              </w:rPr>
              <w:t>Объекты местного значения муниципального района:</w:t>
            </w:r>
          </w:p>
          <w:p w14:paraId="19BCD1AA" w14:textId="122D0807" w:rsidR="00C95D94" w:rsidRDefault="00C95D94" w:rsidP="00C95D94">
            <w:pPr>
              <w:pStyle w:val="afffffffffffff2"/>
              <w:widowControl w:val="0"/>
              <w:numPr>
                <w:ilvl w:val="0"/>
                <w:numId w:val="99"/>
              </w:numPr>
              <w:jc w:val="left"/>
              <w:rPr>
                <w:sz w:val="24"/>
                <w:szCs w:val="24"/>
              </w:rPr>
            </w:pPr>
            <w:r>
              <w:rPr>
                <w:sz w:val="24"/>
                <w:szCs w:val="24"/>
              </w:rPr>
              <w:t>Общеобразовательная организация на 325 мест.</w:t>
            </w:r>
          </w:p>
          <w:p w14:paraId="38C66937" w14:textId="554C2A1B" w:rsidR="00C95D94" w:rsidRPr="008D3903" w:rsidRDefault="00C95D94" w:rsidP="00C95D94">
            <w:pPr>
              <w:pStyle w:val="afffffffffffff2"/>
              <w:widowControl w:val="0"/>
              <w:numPr>
                <w:ilvl w:val="0"/>
                <w:numId w:val="99"/>
              </w:numPr>
              <w:jc w:val="left"/>
              <w:rPr>
                <w:sz w:val="24"/>
                <w:szCs w:val="24"/>
              </w:rPr>
            </w:pPr>
            <w:r>
              <w:rPr>
                <w:sz w:val="24"/>
                <w:szCs w:val="24"/>
              </w:rPr>
              <w:t>Дошкольная образовательная организация на 150 мест</w:t>
            </w:r>
          </w:p>
        </w:tc>
      </w:tr>
      <w:tr w:rsidR="00C95D94" w:rsidRPr="00C12414" w14:paraId="2595ECBD" w14:textId="77777777" w:rsidTr="00C95D94">
        <w:trPr>
          <w:trHeight w:val="699"/>
        </w:trPr>
        <w:tc>
          <w:tcPr>
            <w:tcW w:w="1555" w:type="dxa"/>
            <w:vMerge/>
          </w:tcPr>
          <w:p w14:paraId="117BC4C8" w14:textId="77777777" w:rsidR="00C95D94" w:rsidRDefault="00C95D94" w:rsidP="00C95D94">
            <w:pPr>
              <w:widowControl w:val="0"/>
              <w:ind w:firstLine="0"/>
              <w:jc w:val="left"/>
              <w:rPr>
                <w:sz w:val="24"/>
                <w:szCs w:val="24"/>
              </w:rPr>
            </w:pPr>
          </w:p>
        </w:tc>
        <w:tc>
          <w:tcPr>
            <w:tcW w:w="3118" w:type="dxa"/>
            <w:vMerge/>
          </w:tcPr>
          <w:p w14:paraId="5438E91F" w14:textId="77777777" w:rsidR="00C95D94" w:rsidRPr="001F46EF" w:rsidRDefault="00C95D94" w:rsidP="00C95D94">
            <w:pPr>
              <w:widowControl w:val="0"/>
              <w:ind w:firstLine="0"/>
              <w:jc w:val="left"/>
              <w:rPr>
                <w:sz w:val="24"/>
                <w:szCs w:val="24"/>
              </w:rPr>
            </w:pPr>
          </w:p>
        </w:tc>
        <w:tc>
          <w:tcPr>
            <w:tcW w:w="2835" w:type="dxa"/>
          </w:tcPr>
          <w:p w14:paraId="26543A82" w14:textId="7C71B377" w:rsidR="00C95D94" w:rsidRPr="001F46EF" w:rsidRDefault="00C95D94" w:rsidP="00C95D94">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08554474" w14:textId="30FEE49A" w:rsidR="00C95D94" w:rsidRDefault="00C95D94" w:rsidP="00C95D94">
            <w:pPr>
              <w:widowControl w:val="0"/>
              <w:ind w:firstLine="0"/>
              <w:jc w:val="center"/>
              <w:rPr>
                <w:sz w:val="24"/>
                <w:szCs w:val="24"/>
              </w:rPr>
            </w:pPr>
            <w:r>
              <w:rPr>
                <w:sz w:val="24"/>
                <w:szCs w:val="24"/>
              </w:rPr>
              <w:t>8 290</w:t>
            </w:r>
          </w:p>
        </w:tc>
        <w:tc>
          <w:tcPr>
            <w:tcW w:w="4075" w:type="dxa"/>
            <w:vMerge/>
          </w:tcPr>
          <w:p w14:paraId="4A2FC499" w14:textId="77777777" w:rsidR="00C95D94" w:rsidRPr="00C12414" w:rsidRDefault="00C95D94" w:rsidP="00C95D94">
            <w:pPr>
              <w:widowControl w:val="0"/>
              <w:ind w:firstLine="0"/>
              <w:jc w:val="left"/>
              <w:rPr>
                <w:sz w:val="24"/>
                <w:szCs w:val="24"/>
              </w:rPr>
            </w:pPr>
          </w:p>
        </w:tc>
      </w:tr>
      <w:tr w:rsidR="00C95D94" w:rsidRPr="00C12414" w14:paraId="0F348D16" w14:textId="77777777" w:rsidTr="001E0E4C">
        <w:trPr>
          <w:trHeight w:val="77"/>
        </w:trPr>
        <w:tc>
          <w:tcPr>
            <w:tcW w:w="1555" w:type="dxa"/>
            <w:vMerge/>
          </w:tcPr>
          <w:p w14:paraId="2016DE67" w14:textId="77777777" w:rsidR="00C95D94" w:rsidRDefault="00C95D94" w:rsidP="00C95D94">
            <w:pPr>
              <w:widowControl w:val="0"/>
              <w:ind w:firstLine="0"/>
              <w:jc w:val="left"/>
              <w:rPr>
                <w:sz w:val="24"/>
                <w:szCs w:val="24"/>
              </w:rPr>
            </w:pPr>
          </w:p>
        </w:tc>
        <w:tc>
          <w:tcPr>
            <w:tcW w:w="3118" w:type="dxa"/>
            <w:vMerge/>
          </w:tcPr>
          <w:p w14:paraId="285EC9CB" w14:textId="77777777" w:rsidR="00C95D94" w:rsidRPr="001F46EF" w:rsidRDefault="00C95D94" w:rsidP="00C95D94">
            <w:pPr>
              <w:widowControl w:val="0"/>
              <w:ind w:firstLine="0"/>
              <w:jc w:val="left"/>
              <w:rPr>
                <w:sz w:val="24"/>
                <w:szCs w:val="24"/>
              </w:rPr>
            </w:pPr>
          </w:p>
        </w:tc>
        <w:tc>
          <w:tcPr>
            <w:tcW w:w="2835" w:type="dxa"/>
          </w:tcPr>
          <w:p w14:paraId="5770494F" w14:textId="4C2DF708" w:rsidR="00C95D94" w:rsidRPr="00C95D94" w:rsidRDefault="00C95D94" w:rsidP="00C95D94">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9B9505E" w14:textId="79E81351" w:rsidR="00C95D94" w:rsidRPr="00C12414" w:rsidRDefault="00C95D94" w:rsidP="00C95D94">
            <w:pPr>
              <w:widowControl w:val="0"/>
              <w:ind w:firstLine="0"/>
              <w:jc w:val="center"/>
              <w:rPr>
                <w:sz w:val="24"/>
                <w:szCs w:val="24"/>
              </w:rPr>
            </w:pPr>
            <w:r>
              <w:rPr>
                <w:sz w:val="24"/>
                <w:szCs w:val="24"/>
              </w:rPr>
              <w:t>0,2</w:t>
            </w:r>
          </w:p>
        </w:tc>
        <w:tc>
          <w:tcPr>
            <w:tcW w:w="4075" w:type="dxa"/>
            <w:vMerge/>
          </w:tcPr>
          <w:p w14:paraId="254CD282" w14:textId="77777777" w:rsidR="00C95D94" w:rsidRPr="00C12414" w:rsidRDefault="00C95D94" w:rsidP="00C95D94">
            <w:pPr>
              <w:widowControl w:val="0"/>
              <w:ind w:firstLine="0"/>
              <w:jc w:val="left"/>
              <w:rPr>
                <w:sz w:val="24"/>
                <w:szCs w:val="24"/>
              </w:rPr>
            </w:pPr>
          </w:p>
        </w:tc>
      </w:tr>
      <w:tr w:rsidR="00C95D94" w:rsidRPr="00C12414" w14:paraId="7EF359F5" w14:textId="77777777" w:rsidTr="001E0E4C">
        <w:trPr>
          <w:trHeight w:val="357"/>
        </w:trPr>
        <w:tc>
          <w:tcPr>
            <w:tcW w:w="1555" w:type="dxa"/>
            <w:vMerge w:val="restart"/>
          </w:tcPr>
          <w:p w14:paraId="47A0AE0F" w14:textId="2AED14E5" w:rsidR="00C95D94" w:rsidRDefault="00C95D94" w:rsidP="00C95D94">
            <w:pPr>
              <w:widowControl w:val="0"/>
              <w:ind w:firstLine="0"/>
              <w:jc w:val="left"/>
              <w:rPr>
                <w:sz w:val="24"/>
                <w:szCs w:val="24"/>
              </w:rPr>
            </w:pPr>
            <w:r>
              <w:rPr>
                <w:sz w:val="24"/>
                <w:szCs w:val="24"/>
              </w:rPr>
              <w:t>04:Ж4:1</w:t>
            </w:r>
          </w:p>
        </w:tc>
        <w:tc>
          <w:tcPr>
            <w:tcW w:w="3118" w:type="dxa"/>
            <w:vMerge w:val="restart"/>
          </w:tcPr>
          <w:p w14:paraId="7A4255F4" w14:textId="178FF7DF" w:rsidR="00C95D94" w:rsidRPr="001F46EF" w:rsidRDefault="00C95D94" w:rsidP="00C95D94">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tcPr>
          <w:p w14:paraId="5DE8700B" w14:textId="470515BD" w:rsidR="00C95D94" w:rsidRPr="00C12414" w:rsidRDefault="00C95D94" w:rsidP="00C95D94">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1EFD661" w14:textId="697A2229" w:rsidR="00C95D94" w:rsidRPr="00C12414" w:rsidRDefault="00C95D94" w:rsidP="00C44504">
            <w:pPr>
              <w:widowControl w:val="0"/>
              <w:ind w:firstLine="0"/>
              <w:jc w:val="center"/>
              <w:rPr>
                <w:sz w:val="24"/>
                <w:szCs w:val="24"/>
              </w:rPr>
            </w:pPr>
            <w:r>
              <w:rPr>
                <w:sz w:val="24"/>
                <w:szCs w:val="24"/>
              </w:rPr>
              <w:t>8</w:t>
            </w:r>
          </w:p>
        </w:tc>
        <w:tc>
          <w:tcPr>
            <w:tcW w:w="4075" w:type="dxa"/>
            <w:vMerge w:val="restart"/>
          </w:tcPr>
          <w:p w14:paraId="391F4052" w14:textId="04F3E2E7" w:rsidR="00C95D94" w:rsidRPr="008D3903" w:rsidRDefault="00C95D94" w:rsidP="00C95D94">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CF0EEF" w:rsidRPr="00C12414" w14:paraId="6C638704" w14:textId="77777777" w:rsidTr="001E0E4C">
        <w:trPr>
          <w:trHeight w:val="357"/>
        </w:trPr>
        <w:tc>
          <w:tcPr>
            <w:tcW w:w="1555" w:type="dxa"/>
            <w:vMerge/>
          </w:tcPr>
          <w:p w14:paraId="167594B9" w14:textId="77777777" w:rsidR="00CF0EEF" w:rsidRDefault="00CF0EEF" w:rsidP="00CF0EEF">
            <w:pPr>
              <w:widowControl w:val="0"/>
              <w:ind w:firstLine="0"/>
              <w:jc w:val="left"/>
              <w:rPr>
                <w:sz w:val="24"/>
                <w:szCs w:val="24"/>
              </w:rPr>
            </w:pPr>
          </w:p>
        </w:tc>
        <w:tc>
          <w:tcPr>
            <w:tcW w:w="3118" w:type="dxa"/>
            <w:vMerge/>
          </w:tcPr>
          <w:p w14:paraId="37D7346E" w14:textId="77777777" w:rsidR="00CF0EEF" w:rsidRPr="00D266C0" w:rsidRDefault="00CF0EEF" w:rsidP="00CF0EEF">
            <w:pPr>
              <w:widowControl w:val="0"/>
              <w:ind w:firstLine="0"/>
              <w:jc w:val="left"/>
              <w:rPr>
                <w:sz w:val="24"/>
                <w:szCs w:val="24"/>
              </w:rPr>
            </w:pPr>
          </w:p>
        </w:tc>
        <w:tc>
          <w:tcPr>
            <w:tcW w:w="2835" w:type="dxa"/>
          </w:tcPr>
          <w:p w14:paraId="560334C7" w14:textId="5559956A" w:rsidR="00CF0EEF" w:rsidRPr="001F46EF" w:rsidRDefault="00CF0EEF" w:rsidP="00CF0EEF">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540CA7CF" w14:textId="68C5E7E9" w:rsidR="00CF0EEF" w:rsidRDefault="00CF0EEF" w:rsidP="00C44504">
            <w:pPr>
              <w:widowControl w:val="0"/>
              <w:ind w:firstLine="0"/>
              <w:jc w:val="center"/>
              <w:rPr>
                <w:sz w:val="24"/>
                <w:szCs w:val="24"/>
              </w:rPr>
            </w:pPr>
            <w:r>
              <w:rPr>
                <w:sz w:val="24"/>
                <w:szCs w:val="24"/>
              </w:rPr>
              <w:t>7 096</w:t>
            </w:r>
          </w:p>
        </w:tc>
        <w:tc>
          <w:tcPr>
            <w:tcW w:w="4075" w:type="dxa"/>
            <w:vMerge/>
          </w:tcPr>
          <w:p w14:paraId="048E9129" w14:textId="77777777" w:rsidR="00CF0EEF" w:rsidRPr="00C12414" w:rsidRDefault="00CF0EEF" w:rsidP="00CF0EEF">
            <w:pPr>
              <w:widowControl w:val="0"/>
              <w:ind w:firstLine="0"/>
              <w:jc w:val="left"/>
              <w:rPr>
                <w:sz w:val="24"/>
                <w:szCs w:val="24"/>
              </w:rPr>
            </w:pPr>
          </w:p>
        </w:tc>
      </w:tr>
      <w:tr w:rsidR="00CF0EEF" w:rsidRPr="00C12414" w14:paraId="17D307A5" w14:textId="77777777" w:rsidTr="00924597">
        <w:trPr>
          <w:trHeight w:val="638"/>
        </w:trPr>
        <w:tc>
          <w:tcPr>
            <w:tcW w:w="1555" w:type="dxa"/>
            <w:vMerge/>
          </w:tcPr>
          <w:p w14:paraId="74E5C9B7" w14:textId="77777777" w:rsidR="00CF0EEF" w:rsidRDefault="00CF0EEF" w:rsidP="00CF0EEF">
            <w:pPr>
              <w:widowControl w:val="0"/>
              <w:ind w:firstLine="0"/>
              <w:jc w:val="left"/>
              <w:rPr>
                <w:sz w:val="24"/>
                <w:szCs w:val="24"/>
              </w:rPr>
            </w:pPr>
          </w:p>
        </w:tc>
        <w:tc>
          <w:tcPr>
            <w:tcW w:w="3118" w:type="dxa"/>
            <w:vMerge/>
          </w:tcPr>
          <w:p w14:paraId="2E78609A" w14:textId="77777777" w:rsidR="00CF0EEF" w:rsidRPr="00D266C0" w:rsidRDefault="00CF0EEF" w:rsidP="00CF0EEF">
            <w:pPr>
              <w:widowControl w:val="0"/>
              <w:ind w:firstLine="0"/>
              <w:jc w:val="left"/>
              <w:rPr>
                <w:sz w:val="24"/>
                <w:szCs w:val="24"/>
              </w:rPr>
            </w:pPr>
          </w:p>
        </w:tc>
        <w:tc>
          <w:tcPr>
            <w:tcW w:w="2835" w:type="dxa"/>
          </w:tcPr>
          <w:p w14:paraId="5B1EB5CE" w14:textId="4A069548" w:rsidR="00CF0EEF" w:rsidRPr="001F46EF" w:rsidRDefault="00CF0EEF" w:rsidP="00CF0EEF">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4319313" w14:textId="084808F7" w:rsidR="00CF0EEF" w:rsidRDefault="00CF0EEF" w:rsidP="00C44504">
            <w:pPr>
              <w:widowControl w:val="0"/>
              <w:ind w:firstLine="0"/>
              <w:jc w:val="center"/>
              <w:rPr>
                <w:sz w:val="24"/>
                <w:szCs w:val="24"/>
              </w:rPr>
            </w:pPr>
            <w:r>
              <w:rPr>
                <w:sz w:val="24"/>
                <w:szCs w:val="24"/>
              </w:rPr>
              <w:t>0,4</w:t>
            </w:r>
          </w:p>
        </w:tc>
        <w:tc>
          <w:tcPr>
            <w:tcW w:w="4075" w:type="dxa"/>
            <w:vMerge/>
          </w:tcPr>
          <w:p w14:paraId="3CE427AE" w14:textId="77777777" w:rsidR="00CF0EEF" w:rsidRPr="00C12414" w:rsidRDefault="00CF0EEF" w:rsidP="00CF0EEF">
            <w:pPr>
              <w:widowControl w:val="0"/>
              <w:ind w:firstLine="0"/>
              <w:jc w:val="left"/>
              <w:rPr>
                <w:sz w:val="24"/>
                <w:szCs w:val="24"/>
              </w:rPr>
            </w:pPr>
          </w:p>
        </w:tc>
      </w:tr>
      <w:tr w:rsidR="00CF0EEF" w:rsidRPr="00C12414" w14:paraId="071F2A30" w14:textId="77777777" w:rsidTr="001E0E4C">
        <w:trPr>
          <w:trHeight w:val="23"/>
        </w:trPr>
        <w:tc>
          <w:tcPr>
            <w:tcW w:w="14560" w:type="dxa"/>
            <w:gridSpan w:val="5"/>
          </w:tcPr>
          <w:p w14:paraId="48D3F9B3" w14:textId="68FFEBA7" w:rsidR="00CF0EEF" w:rsidRPr="00C12414" w:rsidRDefault="00CF0EEF" w:rsidP="00CF0EEF">
            <w:pPr>
              <w:widowControl w:val="0"/>
              <w:ind w:firstLine="0"/>
              <w:jc w:val="left"/>
              <w:rPr>
                <w:sz w:val="24"/>
                <w:szCs w:val="24"/>
              </w:rPr>
            </w:pPr>
            <w:r w:rsidRPr="00C12414">
              <w:rPr>
                <w:sz w:val="24"/>
                <w:szCs w:val="24"/>
              </w:rPr>
              <w:t>Общественно-деловые зоны</w:t>
            </w:r>
          </w:p>
        </w:tc>
      </w:tr>
      <w:tr w:rsidR="00B22F07" w:rsidRPr="00C12414" w14:paraId="19485A25" w14:textId="77777777" w:rsidTr="001E0E4C">
        <w:trPr>
          <w:trHeight w:val="23"/>
        </w:trPr>
        <w:tc>
          <w:tcPr>
            <w:tcW w:w="1555" w:type="dxa"/>
            <w:vMerge w:val="restart"/>
          </w:tcPr>
          <w:p w14:paraId="51A224F7" w14:textId="13BD7116" w:rsidR="00B22F07" w:rsidRDefault="00B22F07" w:rsidP="00CF0EEF">
            <w:pPr>
              <w:widowControl w:val="0"/>
              <w:ind w:firstLine="0"/>
              <w:jc w:val="left"/>
              <w:rPr>
                <w:sz w:val="24"/>
                <w:szCs w:val="24"/>
              </w:rPr>
            </w:pPr>
            <w:r>
              <w:rPr>
                <w:sz w:val="24"/>
                <w:szCs w:val="24"/>
              </w:rPr>
              <w:t>04:О1:1</w:t>
            </w:r>
          </w:p>
        </w:tc>
        <w:tc>
          <w:tcPr>
            <w:tcW w:w="3118" w:type="dxa"/>
            <w:vMerge w:val="restart"/>
          </w:tcPr>
          <w:p w14:paraId="5470F40B" w14:textId="77777777" w:rsidR="00B22F07" w:rsidRPr="001F46EF" w:rsidRDefault="00B22F07" w:rsidP="00CF0EEF">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0C4F1B72" w14:textId="40C0A03B" w:rsidR="00B22F07" w:rsidRPr="00C12414" w:rsidRDefault="00B22F07" w:rsidP="00CF0EEF">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46898B8" w14:textId="38CFD073" w:rsidR="00B22F07" w:rsidRPr="00C12414" w:rsidRDefault="00B22F07" w:rsidP="00B22F07">
            <w:pPr>
              <w:widowControl w:val="0"/>
              <w:ind w:firstLine="0"/>
              <w:jc w:val="center"/>
              <w:rPr>
                <w:sz w:val="24"/>
                <w:szCs w:val="24"/>
              </w:rPr>
            </w:pPr>
            <w:r>
              <w:rPr>
                <w:sz w:val="24"/>
                <w:szCs w:val="24"/>
              </w:rPr>
              <w:t>4</w:t>
            </w:r>
          </w:p>
        </w:tc>
        <w:tc>
          <w:tcPr>
            <w:tcW w:w="4075" w:type="dxa"/>
            <w:vMerge w:val="restart"/>
          </w:tcPr>
          <w:p w14:paraId="51DCA8E6" w14:textId="49726AEC" w:rsidR="00B22F07" w:rsidRPr="00C12414" w:rsidRDefault="00B22F07" w:rsidP="00CF0EEF">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B22F07" w:rsidRPr="00C12414" w14:paraId="1CC2FFDC" w14:textId="77777777" w:rsidTr="001E0E4C">
        <w:trPr>
          <w:trHeight w:val="23"/>
        </w:trPr>
        <w:tc>
          <w:tcPr>
            <w:tcW w:w="1555" w:type="dxa"/>
            <w:vMerge/>
          </w:tcPr>
          <w:p w14:paraId="1571C151" w14:textId="77777777" w:rsidR="00B22F07" w:rsidRDefault="00B22F07" w:rsidP="00B22F07">
            <w:pPr>
              <w:widowControl w:val="0"/>
              <w:ind w:firstLine="0"/>
              <w:jc w:val="left"/>
              <w:rPr>
                <w:sz w:val="24"/>
                <w:szCs w:val="24"/>
              </w:rPr>
            </w:pPr>
          </w:p>
        </w:tc>
        <w:tc>
          <w:tcPr>
            <w:tcW w:w="3118" w:type="dxa"/>
            <w:vMerge/>
          </w:tcPr>
          <w:p w14:paraId="48120D74" w14:textId="77777777" w:rsidR="00B22F07" w:rsidRPr="004A395B" w:rsidRDefault="00B22F07" w:rsidP="00B22F07">
            <w:pPr>
              <w:widowControl w:val="0"/>
              <w:ind w:firstLine="0"/>
              <w:jc w:val="left"/>
              <w:rPr>
                <w:sz w:val="24"/>
                <w:szCs w:val="24"/>
              </w:rPr>
            </w:pPr>
          </w:p>
        </w:tc>
        <w:tc>
          <w:tcPr>
            <w:tcW w:w="2835" w:type="dxa"/>
          </w:tcPr>
          <w:p w14:paraId="779AEA7D" w14:textId="2656CD24" w:rsidR="00B22F07" w:rsidRPr="00C12414" w:rsidRDefault="00B22F07" w:rsidP="00B22F07">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D22A4F7" w14:textId="2F29E057" w:rsidR="00B22F07" w:rsidRDefault="00B22F07" w:rsidP="00B22F07">
            <w:pPr>
              <w:widowControl w:val="0"/>
              <w:ind w:firstLine="0"/>
              <w:jc w:val="center"/>
              <w:rPr>
                <w:sz w:val="24"/>
                <w:szCs w:val="24"/>
              </w:rPr>
            </w:pPr>
            <w:r>
              <w:rPr>
                <w:sz w:val="24"/>
                <w:szCs w:val="24"/>
              </w:rPr>
              <w:t>1,0</w:t>
            </w:r>
          </w:p>
        </w:tc>
        <w:tc>
          <w:tcPr>
            <w:tcW w:w="4075" w:type="dxa"/>
            <w:vMerge/>
          </w:tcPr>
          <w:p w14:paraId="051F4C69" w14:textId="77777777" w:rsidR="00B22F07" w:rsidRPr="00C12414" w:rsidRDefault="00B22F07" w:rsidP="00B22F07">
            <w:pPr>
              <w:widowControl w:val="0"/>
              <w:ind w:firstLine="0"/>
              <w:jc w:val="left"/>
              <w:rPr>
                <w:sz w:val="24"/>
                <w:szCs w:val="24"/>
              </w:rPr>
            </w:pPr>
          </w:p>
        </w:tc>
      </w:tr>
      <w:tr w:rsidR="00B22F07" w:rsidRPr="00C12414" w14:paraId="0D796E62" w14:textId="77777777" w:rsidTr="001E0E4C">
        <w:trPr>
          <w:trHeight w:val="23"/>
        </w:trPr>
        <w:tc>
          <w:tcPr>
            <w:tcW w:w="14560" w:type="dxa"/>
            <w:gridSpan w:val="5"/>
          </w:tcPr>
          <w:p w14:paraId="2D96CE69" w14:textId="3BB7825E" w:rsidR="00B22F07" w:rsidRPr="00C12414" w:rsidRDefault="00B22F07" w:rsidP="00B22F07">
            <w:pPr>
              <w:widowControl w:val="0"/>
              <w:ind w:firstLine="0"/>
              <w:jc w:val="left"/>
              <w:rPr>
                <w:sz w:val="24"/>
                <w:szCs w:val="24"/>
              </w:rPr>
            </w:pPr>
            <w:r w:rsidRPr="00C12414">
              <w:rPr>
                <w:sz w:val="24"/>
                <w:szCs w:val="24"/>
              </w:rPr>
              <w:t>Зоны рекреационного назначения</w:t>
            </w:r>
          </w:p>
        </w:tc>
      </w:tr>
      <w:tr w:rsidR="00816158" w:rsidRPr="00C12414" w14:paraId="514CBB2A" w14:textId="77777777" w:rsidTr="001E0E4C">
        <w:trPr>
          <w:trHeight w:val="23"/>
        </w:trPr>
        <w:tc>
          <w:tcPr>
            <w:tcW w:w="1555" w:type="dxa"/>
            <w:vMerge w:val="restart"/>
          </w:tcPr>
          <w:p w14:paraId="068C7016" w14:textId="780FDC98" w:rsidR="00816158" w:rsidRDefault="00816158" w:rsidP="00B22F07">
            <w:pPr>
              <w:widowControl w:val="0"/>
              <w:ind w:firstLine="0"/>
              <w:jc w:val="left"/>
              <w:rPr>
                <w:sz w:val="24"/>
                <w:szCs w:val="24"/>
              </w:rPr>
            </w:pPr>
            <w:r>
              <w:rPr>
                <w:sz w:val="24"/>
                <w:szCs w:val="24"/>
              </w:rPr>
              <w:t>04:Р1:1</w:t>
            </w:r>
          </w:p>
        </w:tc>
        <w:tc>
          <w:tcPr>
            <w:tcW w:w="3118" w:type="dxa"/>
            <w:vMerge w:val="restart"/>
          </w:tcPr>
          <w:p w14:paraId="54B49E3C" w14:textId="77777777" w:rsidR="00816158" w:rsidRPr="001F46EF" w:rsidRDefault="00816158" w:rsidP="00B22F07">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30273E03" w14:textId="6E258FBC" w:rsidR="00816158" w:rsidRPr="00C12414" w:rsidRDefault="00816158" w:rsidP="00B22F07">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321AE28" w14:textId="320811CA" w:rsidR="00816158" w:rsidRPr="00C12414" w:rsidRDefault="00816158" w:rsidP="00AF612B">
            <w:pPr>
              <w:widowControl w:val="0"/>
              <w:ind w:firstLine="0"/>
              <w:jc w:val="center"/>
              <w:rPr>
                <w:sz w:val="24"/>
                <w:szCs w:val="24"/>
              </w:rPr>
            </w:pPr>
            <w:r>
              <w:rPr>
                <w:sz w:val="24"/>
                <w:szCs w:val="24"/>
              </w:rPr>
              <w:t>1</w:t>
            </w:r>
          </w:p>
        </w:tc>
        <w:tc>
          <w:tcPr>
            <w:tcW w:w="4075" w:type="dxa"/>
            <w:vMerge w:val="restart"/>
          </w:tcPr>
          <w:p w14:paraId="29342A6F" w14:textId="00D4BAE9" w:rsidR="00816158" w:rsidRPr="003C6E3A" w:rsidRDefault="00816158" w:rsidP="00B22F07">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816158" w:rsidRPr="00C12414" w14:paraId="01A997A9" w14:textId="77777777" w:rsidTr="001E0E4C">
        <w:trPr>
          <w:trHeight w:val="23"/>
        </w:trPr>
        <w:tc>
          <w:tcPr>
            <w:tcW w:w="1555" w:type="dxa"/>
            <w:vMerge/>
          </w:tcPr>
          <w:p w14:paraId="340A767B" w14:textId="77777777" w:rsidR="00816158" w:rsidRDefault="00816158" w:rsidP="00816158">
            <w:pPr>
              <w:widowControl w:val="0"/>
              <w:ind w:firstLine="0"/>
              <w:jc w:val="left"/>
              <w:rPr>
                <w:sz w:val="24"/>
                <w:szCs w:val="24"/>
              </w:rPr>
            </w:pPr>
          </w:p>
        </w:tc>
        <w:tc>
          <w:tcPr>
            <w:tcW w:w="3118" w:type="dxa"/>
            <w:vMerge/>
          </w:tcPr>
          <w:p w14:paraId="10702434" w14:textId="77777777" w:rsidR="00816158" w:rsidRPr="001F46EF" w:rsidRDefault="00816158" w:rsidP="00816158">
            <w:pPr>
              <w:widowControl w:val="0"/>
              <w:ind w:firstLine="0"/>
              <w:jc w:val="left"/>
              <w:rPr>
                <w:sz w:val="24"/>
                <w:szCs w:val="24"/>
              </w:rPr>
            </w:pPr>
          </w:p>
        </w:tc>
        <w:tc>
          <w:tcPr>
            <w:tcW w:w="2835" w:type="dxa"/>
          </w:tcPr>
          <w:p w14:paraId="3929985D" w14:textId="392C99CF" w:rsidR="00816158" w:rsidRPr="00C12414" w:rsidRDefault="00816158" w:rsidP="00816158">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BC6E77A" w14:textId="70901B6B" w:rsidR="00816158" w:rsidRDefault="00816158" w:rsidP="00AF612B">
            <w:pPr>
              <w:widowControl w:val="0"/>
              <w:ind w:firstLine="0"/>
              <w:jc w:val="center"/>
              <w:rPr>
                <w:sz w:val="24"/>
                <w:szCs w:val="24"/>
              </w:rPr>
            </w:pPr>
            <w:r>
              <w:rPr>
                <w:sz w:val="24"/>
                <w:szCs w:val="24"/>
              </w:rPr>
              <w:t>0,1</w:t>
            </w:r>
          </w:p>
        </w:tc>
        <w:tc>
          <w:tcPr>
            <w:tcW w:w="4075" w:type="dxa"/>
            <w:vMerge/>
          </w:tcPr>
          <w:p w14:paraId="68AAF5EE" w14:textId="77777777" w:rsidR="00816158" w:rsidRPr="00C12414" w:rsidRDefault="00816158" w:rsidP="00816158">
            <w:pPr>
              <w:widowControl w:val="0"/>
              <w:ind w:firstLine="0"/>
              <w:jc w:val="left"/>
              <w:rPr>
                <w:sz w:val="24"/>
                <w:szCs w:val="24"/>
              </w:rPr>
            </w:pPr>
          </w:p>
        </w:tc>
      </w:tr>
      <w:tr w:rsidR="00816158" w:rsidRPr="00C12414" w14:paraId="1BFFA68A" w14:textId="77777777" w:rsidTr="001E0E4C">
        <w:trPr>
          <w:trHeight w:val="23"/>
        </w:trPr>
        <w:tc>
          <w:tcPr>
            <w:tcW w:w="14560" w:type="dxa"/>
            <w:gridSpan w:val="5"/>
          </w:tcPr>
          <w:p w14:paraId="3EA0057F" w14:textId="3E22DB92" w:rsidR="00816158" w:rsidRPr="00C12414" w:rsidRDefault="00816158" w:rsidP="00816158">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816158" w:rsidRPr="00C12414" w14:paraId="3E20E772" w14:textId="77777777" w:rsidTr="001E0E4C">
        <w:trPr>
          <w:trHeight w:val="23"/>
        </w:trPr>
        <w:tc>
          <w:tcPr>
            <w:tcW w:w="1555" w:type="dxa"/>
          </w:tcPr>
          <w:p w14:paraId="39A4C7F6" w14:textId="4855AD5E" w:rsidR="00816158" w:rsidRPr="00C12414" w:rsidRDefault="00816158" w:rsidP="00816158">
            <w:pPr>
              <w:widowControl w:val="0"/>
              <w:ind w:firstLine="0"/>
              <w:jc w:val="left"/>
              <w:rPr>
                <w:sz w:val="24"/>
                <w:szCs w:val="24"/>
              </w:rPr>
            </w:pPr>
            <w:r>
              <w:rPr>
                <w:sz w:val="24"/>
                <w:szCs w:val="24"/>
              </w:rPr>
              <w:t>04:Т1:1</w:t>
            </w:r>
          </w:p>
        </w:tc>
        <w:tc>
          <w:tcPr>
            <w:tcW w:w="3118" w:type="dxa"/>
          </w:tcPr>
          <w:p w14:paraId="0197FB51" w14:textId="77777777" w:rsidR="00816158" w:rsidRPr="00C12414" w:rsidRDefault="00816158" w:rsidP="00816158">
            <w:pPr>
              <w:widowControl w:val="0"/>
              <w:ind w:firstLine="0"/>
              <w:jc w:val="left"/>
              <w:rPr>
                <w:sz w:val="24"/>
                <w:szCs w:val="24"/>
              </w:rPr>
            </w:pPr>
            <w:r w:rsidRPr="001F46EF">
              <w:rPr>
                <w:sz w:val="24"/>
                <w:szCs w:val="24"/>
              </w:rPr>
              <w:t>Зона транспортной инфраструктуры</w:t>
            </w:r>
          </w:p>
        </w:tc>
        <w:tc>
          <w:tcPr>
            <w:tcW w:w="2835" w:type="dxa"/>
          </w:tcPr>
          <w:p w14:paraId="3E9108D3" w14:textId="670247B1" w:rsidR="00816158" w:rsidRPr="00C12414" w:rsidRDefault="00816158" w:rsidP="00816158">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3B9CA48" w14:textId="5D853135" w:rsidR="00816158" w:rsidRPr="00C12414" w:rsidRDefault="00816158" w:rsidP="005F3CC6">
            <w:pPr>
              <w:widowControl w:val="0"/>
              <w:ind w:firstLine="0"/>
              <w:jc w:val="center"/>
              <w:rPr>
                <w:sz w:val="24"/>
                <w:szCs w:val="24"/>
              </w:rPr>
            </w:pPr>
            <w:r>
              <w:rPr>
                <w:sz w:val="24"/>
                <w:szCs w:val="24"/>
              </w:rPr>
              <w:t>3</w:t>
            </w:r>
          </w:p>
        </w:tc>
        <w:tc>
          <w:tcPr>
            <w:tcW w:w="4075" w:type="dxa"/>
          </w:tcPr>
          <w:p w14:paraId="5D0C5B8C" w14:textId="141EADBC" w:rsidR="00816158" w:rsidRPr="00C12414" w:rsidRDefault="00816158" w:rsidP="00816158">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816158" w:rsidRPr="00C12414" w14:paraId="25BA88B2" w14:textId="77777777" w:rsidTr="001E0E4C">
        <w:trPr>
          <w:trHeight w:val="23"/>
        </w:trPr>
        <w:tc>
          <w:tcPr>
            <w:tcW w:w="14560" w:type="dxa"/>
            <w:gridSpan w:val="5"/>
          </w:tcPr>
          <w:p w14:paraId="603D2B7F" w14:textId="0991DB84" w:rsidR="00816158" w:rsidRPr="00C12414" w:rsidRDefault="00816158" w:rsidP="00816158">
            <w:pPr>
              <w:widowControl w:val="0"/>
              <w:ind w:firstLine="0"/>
              <w:jc w:val="left"/>
              <w:rPr>
                <w:sz w:val="24"/>
                <w:szCs w:val="24"/>
              </w:rPr>
            </w:pPr>
            <w:r w:rsidRPr="00C12414">
              <w:rPr>
                <w:sz w:val="24"/>
                <w:szCs w:val="24"/>
              </w:rPr>
              <w:t>Зоны специального назначения</w:t>
            </w:r>
          </w:p>
        </w:tc>
      </w:tr>
      <w:tr w:rsidR="00816158" w:rsidRPr="00C12414" w14:paraId="20287132" w14:textId="77777777" w:rsidTr="001E0E4C">
        <w:trPr>
          <w:trHeight w:val="23"/>
        </w:trPr>
        <w:tc>
          <w:tcPr>
            <w:tcW w:w="1555" w:type="dxa"/>
          </w:tcPr>
          <w:p w14:paraId="08BA016A" w14:textId="4738CA9A" w:rsidR="00816158" w:rsidRDefault="00816158" w:rsidP="00816158">
            <w:pPr>
              <w:widowControl w:val="0"/>
              <w:ind w:firstLine="0"/>
              <w:jc w:val="left"/>
              <w:rPr>
                <w:sz w:val="24"/>
                <w:szCs w:val="24"/>
              </w:rPr>
            </w:pPr>
            <w:r>
              <w:rPr>
                <w:sz w:val="24"/>
                <w:szCs w:val="24"/>
              </w:rPr>
              <w:t>04:С2:1</w:t>
            </w:r>
          </w:p>
        </w:tc>
        <w:tc>
          <w:tcPr>
            <w:tcW w:w="3118" w:type="dxa"/>
          </w:tcPr>
          <w:p w14:paraId="62D4EF89" w14:textId="1D42CFBC" w:rsidR="00816158" w:rsidRPr="001F46EF" w:rsidRDefault="00816158" w:rsidP="00816158">
            <w:pPr>
              <w:widowControl w:val="0"/>
              <w:ind w:firstLine="0"/>
              <w:jc w:val="left"/>
              <w:rPr>
                <w:sz w:val="24"/>
                <w:szCs w:val="24"/>
              </w:rPr>
            </w:pPr>
            <w:r w:rsidRPr="0092331E">
              <w:rPr>
                <w:sz w:val="24"/>
                <w:szCs w:val="24"/>
              </w:rPr>
              <w:t>Зона режимных территорий</w:t>
            </w:r>
          </w:p>
        </w:tc>
        <w:tc>
          <w:tcPr>
            <w:tcW w:w="2835" w:type="dxa"/>
          </w:tcPr>
          <w:p w14:paraId="1DF6452C" w14:textId="7F25C7F6" w:rsidR="00816158" w:rsidRPr="00C12414" w:rsidRDefault="00816158" w:rsidP="00816158">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31DDEE9D" w14:textId="0C264B5A" w:rsidR="00816158" w:rsidRPr="00C12414" w:rsidRDefault="00816158" w:rsidP="005F3CC6">
            <w:pPr>
              <w:widowControl w:val="0"/>
              <w:ind w:firstLine="0"/>
              <w:jc w:val="center"/>
              <w:rPr>
                <w:sz w:val="24"/>
                <w:szCs w:val="24"/>
              </w:rPr>
            </w:pPr>
            <w:r>
              <w:rPr>
                <w:sz w:val="24"/>
                <w:szCs w:val="24"/>
              </w:rPr>
              <w:t>9</w:t>
            </w:r>
          </w:p>
        </w:tc>
        <w:tc>
          <w:tcPr>
            <w:tcW w:w="4075" w:type="dxa"/>
          </w:tcPr>
          <w:p w14:paraId="0BC859C4" w14:textId="29931B8D" w:rsidR="00816158" w:rsidRPr="00C12414" w:rsidRDefault="00816158" w:rsidP="00816158">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816158" w:rsidRPr="00C12414" w14:paraId="35118226" w14:textId="77777777" w:rsidTr="001E0E4C">
        <w:trPr>
          <w:trHeight w:val="23"/>
        </w:trPr>
        <w:tc>
          <w:tcPr>
            <w:tcW w:w="14560" w:type="dxa"/>
            <w:gridSpan w:val="5"/>
          </w:tcPr>
          <w:p w14:paraId="343374B8" w14:textId="2A17CAAA" w:rsidR="00816158" w:rsidRPr="00C12414" w:rsidRDefault="00816158" w:rsidP="00816158">
            <w:pPr>
              <w:widowControl w:val="0"/>
              <w:ind w:firstLine="0"/>
              <w:jc w:val="left"/>
              <w:rPr>
                <w:sz w:val="24"/>
                <w:szCs w:val="24"/>
              </w:rPr>
            </w:pPr>
            <w:r>
              <w:rPr>
                <w:sz w:val="24"/>
                <w:szCs w:val="24"/>
              </w:rPr>
              <w:t>Поселок при железнодорожной станции Верево</w:t>
            </w:r>
          </w:p>
        </w:tc>
      </w:tr>
      <w:tr w:rsidR="00816158" w:rsidRPr="00C12414" w14:paraId="44A51A7D" w14:textId="77777777" w:rsidTr="001E0E4C">
        <w:trPr>
          <w:trHeight w:val="23"/>
        </w:trPr>
        <w:tc>
          <w:tcPr>
            <w:tcW w:w="14560" w:type="dxa"/>
            <w:gridSpan w:val="5"/>
          </w:tcPr>
          <w:p w14:paraId="7BBAB455" w14:textId="767A3691" w:rsidR="00816158" w:rsidRPr="00C12414" w:rsidRDefault="00816158" w:rsidP="00816158">
            <w:pPr>
              <w:widowControl w:val="0"/>
              <w:ind w:firstLine="0"/>
              <w:jc w:val="left"/>
              <w:rPr>
                <w:sz w:val="24"/>
                <w:szCs w:val="24"/>
              </w:rPr>
            </w:pPr>
            <w:r w:rsidRPr="00C12414">
              <w:rPr>
                <w:sz w:val="24"/>
                <w:szCs w:val="24"/>
              </w:rPr>
              <w:t>Жилые зоны</w:t>
            </w:r>
          </w:p>
        </w:tc>
      </w:tr>
      <w:tr w:rsidR="00816158" w:rsidRPr="00C12414" w14:paraId="40187D18" w14:textId="77777777" w:rsidTr="001E0E4C">
        <w:trPr>
          <w:trHeight w:val="542"/>
        </w:trPr>
        <w:tc>
          <w:tcPr>
            <w:tcW w:w="1555" w:type="dxa"/>
            <w:vMerge w:val="restart"/>
          </w:tcPr>
          <w:p w14:paraId="56F57C7A" w14:textId="09B92393" w:rsidR="00816158" w:rsidRDefault="00816158" w:rsidP="00816158">
            <w:pPr>
              <w:widowControl w:val="0"/>
              <w:ind w:firstLine="0"/>
              <w:jc w:val="left"/>
              <w:rPr>
                <w:sz w:val="24"/>
                <w:szCs w:val="24"/>
              </w:rPr>
            </w:pPr>
            <w:r>
              <w:rPr>
                <w:sz w:val="24"/>
                <w:szCs w:val="24"/>
              </w:rPr>
              <w:t>05:Ж1:1</w:t>
            </w:r>
          </w:p>
        </w:tc>
        <w:tc>
          <w:tcPr>
            <w:tcW w:w="3118" w:type="dxa"/>
            <w:vMerge w:val="restart"/>
          </w:tcPr>
          <w:p w14:paraId="22B540E5" w14:textId="77777777" w:rsidR="00816158" w:rsidRPr="001F46EF" w:rsidRDefault="00816158" w:rsidP="00816158">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E874C3D" w14:textId="4062290B" w:rsidR="00816158" w:rsidRPr="00C12414" w:rsidRDefault="00816158" w:rsidP="00816158">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6ED7C49" w14:textId="6E023276" w:rsidR="00816158" w:rsidRPr="00C12414" w:rsidRDefault="00816158" w:rsidP="005F3CC6">
            <w:pPr>
              <w:widowControl w:val="0"/>
              <w:ind w:firstLine="0"/>
              <w:jc w:val="center"/>
              <w:rPr>
                <w:sz w:val="24"/>
                <w:szCs w:val="24"/>
              </w:rPr>
            </w:pPr>
            <w:r>
              <w:rPr>
                <w:sz w:val="24"/>
                <w:szCs w:val="24"/>
              </w:rPr>
              <w:t>3</w:t>
            </w:r>
          </w:p>
        </w:tc>
        <w:tc>
          <w:tcPr>
            <w:tcW w:w="4075" w:type="dxa"/>
            <w:vMerge w:val="restart"/>
          </w:tcPr>
          <w:p w14:paraId="478478BB" w14:textId="354DF572" w:rsidR="00816158" w:rsidRPr="00C12414" w:rsidRDefault="00816158" w:rsidP="00816158">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AF612B" w:rsidRPr="00C12414" w14:paraId="730164FC" w14:textId="77777777" w:rsidTr="001E0E4C">
        <w:trPr>
          <w:trHeight w:val="542"/>
        </w:trPr>
        <w:tc>
          <w:tcPr>
            <w:tcW w:w="1555" w:type="dxa"/>
            <w:vMerge/>
          </w:tcPr>
          <w:p w14:paraId="7B1017A3" w14:textId="77777777" w:rsidR="00AF612B" w:rsidRDefault="00AF612B" w:rsidP="00AF612B">
            <w:pPr>
              <w:widowControl w:val="0"/>
              <w:ind w:firstLine="0"/>
              <w:jc w:val="left"/>
              <w:rPr>
                <w:sz w:val="24"/>
                <w:szCs w:val="24"/>
              </w:rPr>
            </w:pPr>
          </w:p>
        </w:tc>
        <w:tc>
          <w:tcPr>
            <w:tcW w:w="3118" w:type="dxa"/>
            <w:vMerge/>
          </w:tcPr>
          <w:p w14:paraId="3367B517" w14:textId="77777777" w:rsidR="00AF612B" w:rsidRPr="001F46EF" w:rsidRDefault="00AF612B" w:rsidP="00AF612B">
            <w:pPr>
              <w:widowControl w:val="0"/>
              <w:ind w:firstLine="0"/>
              <w:jc w:val="left"/>
              <w:rPr>
                <w:sz w:val="24"/>
                <w:szCs w:val="24"/>
              </w:rPr>
            </w:pPr>
          </w:p>
        </w:tc>
        <w:tc>
          <w:tcPr>
            <w:tcW w:w="2835" w:type="dxa"/>
          </w:tcPr>
          <w:p w14:paraId="2C9AF25F" w14:textId="1E08DCD6" w:rsidR="00AF612B" w:rsidRPr="001F46EF" w:rsidRDefault="00AF612B" w:rsidP="00AF612B">
            <w:pPr>
              <w:widowControl w:val="0"/>
              <w:ind w:firstLine="0"/>
              <w:jc w:val="left"/>
              <w:rPr>
                <w:sz w:val="24"/>
                <w:szCs w:val="24"/>
              </w:rPr>
            </w:pPr>
            <w:r>
              <w:rPr>
                <w:sz w:val="24"/>
                <w:szCs w:val="24"/>
              </w:rPr>
              <w:t xml:space="preserve">Максимальная общая площадь </w:t>
            </w:r>
            <w:r>
              <w:rPr>
                <w:sz w:val="24"/>
                <w:szCs w:val="24"/>
              </w:rPr>
              <w:lastRenderedPageBreak/>
              <w:t>индивидуальных жилых домов, кв. м</w:t>
            </w:r>
          </w:p>
        </w:tc>
        <w:tc>
          <w:tcPr>
            <w:tcW w:w="2977" w:type="dxa"/>
          </w:tcPr>
          <w:p w14:paraId="4F50F722" w14:textId="550CCC1E" w:rsidR="00AF612B" w:rsidRDefault="00AF612B" w:rsidP="005F3CC6">
            <w:pPr>
              <w:widowControl w:val="0"/>
              <w:ind w:firstLine="0"/>
              <w:jc w:val="center"/>
              <w:rPr>
                <w:sz w:val="24"/>
                <w:szCs w:val="24"/>
              </w:rPr>
            </w:pPr>
            <w:r>
              <w:rPr>
                <w:sz w:val="24"/>
                <w:szCs w:val="24"/>
              </w:rPr>
              <w:lastRenderedPageBreak/>
              <w:t>4 969</w:t>
            </w:r>
          </w:p>
        </w:tc>
        <w:tc>
          <w:tcPr>
            <w:tcW w:w="4075" w:type="dxa"/>
            <w:vMerge/>
          </w:tcPr>
          <w:p w14:paraId="7025BE46" w14:textId="77777777" w:rsidR="00AF612B" w:rsidRPr="00C12414" w:rsidRDefault="00AF612B" w:rsidP="00AF612B">
            <w:pPr>
              <w:widowControl w:val="0"/>
              <w:ind w:firstLine="0"/>
              <w:jc w:val="left"/>
              <w:rPr>
                <w:sz w:val="24"/>
                <w:szCs w:val="24"/>
              </w:rPr>
            </w:pPr>
          </w:p>
        </w:tc>
      </w:tr>
      <w:tr w:rsidR="00AF612B" w:rsidRPr="00C12414" w14:paraId="6B75C629" w14:textId="77777777" w:rsidTr="005F3CC6">
        <w:trPr>
          <w:trHeight w:val="646"/>
        </w:trPr>
        <w:tc>
          <w:tcPr>
            <w:tcW w:w="1555" w:type="dxa"/>
            <w:vMerge/>
          </w:tcPr>
          <w:p w14:paraId="592F9356" w14:textId="77777777" w:rsidR="00AF612B" w:rsidRDefault="00AF612B" w:rsidP="00AF612B">
            <w:pPr>
              <w:widowControl w:val="0"/>
              <w:ind w:firstLine="0"/>
              <w:jc w:val="left"/>
              <w:rPr>
                <w:sz w:val="24"/>
                <w:szCs w:val="24"/>
              </w:rPr>
            </w:pPr>
          </w:p>
        </w:tc>
        <w:tc>
          <w:tcPr>
            <w:tcW w:w="3118" w:type="dxa"/>
            <w:vMerge/>
          </w:tcPr>
          <w:p w14:paraId="11343910" w14:textId="77777777" w:rsidR="00AF612B" w:rsidRPr="001F46EF" w:rsidRDefault="00AF612B" w:rsidP="00AF612B">
            <w:pPr>
              <w:widowControl w:val="0"/>
              <w:ind w:firstLine="0"/>
              <w:jc w:val="left"/>
              <w:rPr>
                <w:sz w:val="24"/>
                <w:szCs w:val="24"/>
              </w:rPr>
            </w:pPr>
          </w:p>
        </w:tc>
        <w:tc>
          <w:tcPr>
            <w:tcW w:w="2835" w:type="dxa"/>
          </w:tcPr>
          <w:p w14:paraId="1B7DE718" w14:textId="0DA862E8" w:rsidR="00AF612B" w:rsidRPr="001F46EF" w:rsidRDefault="00AF612B" w:rsidP="00AF612B">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81733BF" w14:textId="0FE71415" w:rsidR="00AF612B" w:rsidRDefault="00AF612B" w:rsidP="005F3CC6">
            <w:pPr>
              <w:widowControl w:val="0"/>
              <w:ind w:firstLine="0"/>
              <w:jc w:val="center"/>
              <w:rPr>
                <w:sz w:val="24"/>
                <w:szCs w:val="24"/>
              </w:rPr>
            </w:pPr>
            <w:r>
              <w:rPr>
                <w:sz w:val="24"/>
                <w:szCs w:val="24"/>
              </w:rPr>
              <w:t>0,2</w:t>
            </w:r>
          </w:p>
        </w:tc>
        <w:tc>
          <w:tcPr>
            <w:tcW w:w="4075" w:type="dxa"/>
            <w:vMerge/>
          </w:tcPr>
          <w:p w14:paraId="3D2910C9" w14:textId="77777777" w:rsidR="00AF612B" w:rsidRPr="00C12414" w:rsidRDefault="00AF612B" w:rsidP="00AF612B">
            <w:pPr>
              <w:widowControl w:val="0"/>
              <w:ind w:firstLine="0"/>
              <w:jc w:val="left"/>
              <w:rPr>
                <w:sz w:val="24"/>
                <w:szCs w:val="24"/>
              </w:rPr>
            </w:pPr>
          </w:p>
        </w:tc>
      </w:tr>
      <w:tr w:rsidR="00AF612B" w:rsidRPr="00C12414" w14:paraId="2AE7984A" w14:textId="77777777" w:rsidTr="001E0E4C">
        <w:trPr>
          <w:trHeight w:val="23"/>
        </w:trPr>
        <w:tc>
          <w:tcPr>
            <w:tcW w:w="14560" w:type="dxa"/>
            <w:gridSpan w:val="5"/>
          </w:tcPr>
          <w:p w14:paraId="07C85167" w14:textId="5FC5B53D" w:rsidR="00AF612B" w:rsidRPr="00C12414" w:rsidRDefault="00AF612B" w:rsidP="00AF612B">
            <w:pPr>
              <w:widowControl w:val="0"/>
              <w:ind w:firstLine="0"/>
              <w:jc w:val="left"/>
              <w:rPr>
                <w:sz w:val="24"/>
                <w:szCs w:val="24"/>
              </w:rPr>
            </w:pPr>
            <w:r w:rsidRPr="00C12414">
              <w:rPr>
                <w:sz w:val="24"/>
                <w:szCs w:val="24"/>
              </w:rPr>
              <w:t>Общественно-деловые зоны</w:t>
            </w:r>
          </w:p>
        </w:tc>
      </w:tr>
      <w:tr w:rsidR="005F3CC6" w:rsidRPr="00C12414" w14:paraId="42CB9D88" w14:textId="77777777" w:rsidTr="001E0E4C">
        <w:trPr>
          <w:trHeight w:val="23"/>
        </w:trPr>
        <w:tc>
          <w:tcPr>
            <w:tcW w:w="1555" w:type="dxa"/>
            <w:vMerge w:val="restart"/>
          </w:tcPr>
          <w:p w14:paraId="11CA0762" w14:textId="4AB24D94" w:rsidR="005F3CC6" w:rsidRDefault="005F3CC6" w:rsidP="00AF612B">
            <w:pPr>
              <w:widowControl w:val="0"/>
              <w:ind w:firstLine="0"/>
              <w:jc w:val="left"/>
              <w:rPr>
                <w:sz w:val="24"/>
                <w:szCs w:val="24"/>
              </w:rPr>
            </w:pPr>
            <w:r>
              <w:rPr>
                <w:sz w:val="24"/>
                <w:szCs w:val="24"/>
              </w:rPr>
              <w:t>05:О1:1</w:t>
            </w:r>
          </w:p>
        </w:tc>
        <w:tc>
          <w:tcPr>
            <w:tcW w:w="3118" w:type="dxa"/>
            <w:vMerge w:val="restart"/>
          </w:tcPr>
          <w:p w14:paraId="0E89EC6F" w14:textId="77777777" w:rsidR="005F3CC6" w:rsidRPr="001F46EF" w:rsidRDefault="005F3CC6" w:rsidP="00AF612B">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5C4009C8" w14:textId="1C3AA9E1" w:rsidR="005F3CC6" w:rsidRPr="00C12414" w:rsidRDefault="005F3CC6" w:rsidP="00AF612B">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1093D1C7" w14:textId="1193EEDD" w:rsidR="005F3CC6" w:rsidRPr="00C12414" w:rsidRDefault="005F3CC6" w:rsidP="005F3CC6">
            <w:pPr>
              <w:widowControl w:val="0"/>
              <w:ind w:firstLine="0"/>
              <w:jc w:val="center"/>
              <w:rPr>
                <w:sz w:val="24"/>
                <w:szCs w:val="24"/>
              </w:rPr>
            </w:pPr>
            <w:r>
              <w:rPr>
                <w:sz w:val="24"/>
                <w:szCs w:val="24"/>
              </w:rPr>
              <w:t>4</w:t>
            </w:r>
          </w:p>
        </w:tc>
        <w:tc>
          <w:tcPr>
            <w:tcW w:w="4075" w:type="dxa"/>
            <w:vMerge w:val="restart"/>
          </w:tcPr>
          <w:p w14:paraId="1FC424FC" w14:textId="201B2AC3" w:rsidR="005F3CC6" w:rsidRPr="00C12414" w:rsidRDefault="005F3CC6" w:rsidP="00AF612B">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5F3CC6" w:rsidRPr="00C12414" w14:paraId="52AD208C" w14:textId="77777777" w:rsidTr="001E0E4C">
        <w:trPr>
          <w:trHeight w:val="23"/>
        </w:trPr>
        <w:tc>
          <w:tcPr>
            <w:tcW w:w="1555" w:type="dxa"/>
            <w:vMerge/>
          </w:tcPr>
          <w:p w14:paraId="0AEEC28E" w14:textId="77777777" w:rsidR="005F3CC6" w:rsidRDefault="005F3CC6" w:rsidP="005F3CC6">
            <w:pPr>
              <w:widowControl w:val="0"/>
              <w:ind w:firstLine="0"/>
              <w:jc w:val="left"/>
              <w:rPr>
                <w:sz w:val="24"/>
                <w:szCs w:val="24"/>
              </w:rPr>
            </w:pPr>
          </w:p>
        </w:tc>
        <w:tc>
          <w:tcPr>
            <w:tcW w:w="3118" w:type="dxa"/>
            <w:vMerge/>
          </w:tcPr>
          <w:p w14:paraId="04AA7CB5" w14:textId="77777777" w:rsidR="005F3CC6" w:rsidRPr="004A395B" w:rsidRDefault="005F3CC6" w:rsidP="005F3CC6">
            <w:pPr>
              <w:widowControl w:val="0"/>
              <w:ind w:firstLine="0"/>
              <w:jc w:val="left"/>
              <w:rPr>
                <w:sz w:val="24"/>
                <w:szCs w:val="24"/>
              </w:rPr>
            </w:pPr>
          </w:p>
        </w:tc>
        <w:tc>
          <w:tcPr>
            <w:tcW w:w="2835" w:type="dxa"/>
          </w:tcPr>
          <w:p w14:paraId="1B7EEB4C" w14:textId="0C183158" w:rsidR="005F3CC6" w:rsidRPr="00C12414" w:rsidRDefault="005F3CC6" w:rsidP="005F3CC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F157748" w14:textId="3BF32CA4" w:rsidR="005F3CC6" w:rsidRDefault="005F3CC6" w:rsidP="005F3CC6">
            <w:pPr>
              <w:widowControl w:val="0"/>
              <w:ind w:firstLine="0"/>
              <w:jc w:val="center"/>
              <w:rPr>
                <w:sz w:val="24"/>
                <w:szCs w:val="24"/>
              </w:rPr>
            </w:pPr>
            <w:r>
              <w:rPr>
                <w:sz w:val="24"/>
                <w:szCs w:val="24"/>
              </w:rPr>
              <w:t>1,0</w:t>
            </w:r>
          </w:p>
        </w:tc>
        <w:tc>
          <w:tcPr>
            <w:tcW w:w="4075" w:type="dxa"/>
            <w:vMerge/>
          </w:tcPr>
          <w:p w14:paraId="258DF999" w14:textId="77777777" w:rsidR="005F3CC6" w:rsidRPr="00C12414" w:rsidRDefault="005F3CC6" w:rsidP="005F3CC6">
            <w:pPr>
              <w:widowControl w:val="0"/>
              <w:ind w:firstLine="0"/>
              <w:jc w:val="left"/>
              <w:rPr>
                <w:sz w:val="24"/>
                <w:szCs w:val="24"/>
              </w:rPr>
            </w:pPr>
          </w:p>
        </w:tc>
      </w:tr>
      <w:tr w:rsidR="005F3CC6" w:rsidRPr="00C12414" w14:paraId="3E11FB43" w14:textId="77777777" w:rsidTr="001E0E4C">
        <w:trPr>
          <w:trHeight w:val="23"/>
        </w:trPr>
        <w:tc>
          <w:tcPr>
            <w:tcW w:w="14560" w:type="dxa"/>
            <w:gridSpan w:val="5"/>
          </w:tcPr>
          <w:p w14:paraId="09A946E8" w14:textId="11E37ADD" w:rsidR="005F3CC6" w:rsidRPr="00C12414" w:rsidRDefault="005F3CC6" w:rsidP="005F3CC6">
            <w:pPr>
              <w:widowControl w:val="0"/>
              <w:ind w:firstLine="0"/>
              <w:jc w:val="left"/>
              <w:rPr>
                <w:sz w:val="24"/>
                <w:szCs w:val="24"/>
              </w:rPr>
            </w:pPr>
            <w:r>
              <w:rPr>
                <w:sz w:val="24"/>
                <w:szCs w:val="24"/>
              </w:rPr>
              <w:t>Поселок Володарский Водопровод</w:t>
            </w:r>
          </w:p>
        </w:tc>
      </w:tr>
      <w:tr w:rsidR="005F3CC6" w:rsidRPr="00C12414" w14:paraId="3EC0855A" w14:textId="77777777" w:rsidTr="001E0E4C">
        <w:trPr>
          <w:trHeight w:val="23"/>
        </w:trPr>
        <w:tc>
          <w:tcPr>
            <w:tcW w:w="14560" w:type="dxa"/>
            <w:gridSpan w:val="5"/>
          </w:tcPr>
          <w:p w14:paraId="2478862F" w14:textId="4CD4C6BE" w:rsidR="005F3CC6" w:rsidRPr="00C12414" w:rsidRDefault="005F3CC6" w:rsidP="005F3CC6">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5F3CC6" w:rsidRPr="00C12414" w14:paraId="76496170" w14:textId="77777777" w:rsidTr="001E0E4C">
        <w:trPr>
          <w:trHeight w:val="23"/>
        </w:trPr>
        <w:tc>
          <w:tcPr>
            <w:tcW w:w="1555" w:type="dxa"/>
          </w:tcPr>
          <w:p w14:paraId="7AC8A416" w14:textId="0EC12200" w:rsidR="005F3CC6" w:rsidRPr="00C12414" w:rsidRDefault="005F3CC6" w:rsidP="005F3CC6">
            <w:pPr>
              <w:widowControl w:val="0"/>
              <w:ind w:firstLine="0"/>
              <w:jc w:val="left"/>
              <w:rPr>
                <w:sz w:val="24"/>
                <w:szCs w:val="24"/>
              </w:rPr>
            </w:pPr>
            <w:r>
              <w:rPr>
                <w:sz w:val="24"/>
                <w:szCs w:val="24"/>
              </w:rPr>
              <w:t>06:И1:1</w:t>
            </w:r>
          </w:p>
        </w:tc>
        <w:tc>
          <w:tcPr>
            <w:tcW w:w="3118" w:type="dxa"/>
          </w:tcPr>
          <w:p w14:paraId="7E4BCA63" w14:textId="5DF2C042" w:rsidR="005F3CC6" w:rsidRPr="00C12414" w:rsidRDefault="005F3CC6" w:rsidP="005F3CC6">
            <w:pPr>
              <w:widowControl w:val="0"/>
              <w:ind w:firstLine="0"/>
              <w:jc w:val="left"/>
              <w:rPr>
                <w:sz w:val="24"/>
                <w:szCs w:val="24"/>
              </w:rPr>
            </w:pPr>
            <w:r w:rsidRPr="009C147B">
              <w:rPr>
                <w:sz w:val="24"/>
                <w:szCs w:val="24"/>
              </w:rPr>
              <w:t>Зона инженерной инфраструктуры</w:t>
            </w:r>
          </w:p>
        </w:tc>
        <w:tc>
          <w:tcPr>
            <w:tcW w:w="2835" w:type="dxa"/>
          </w:tcPr>
          <w:p w14:paraId="3CA03578" w14:textId="3B19BA5B" w:rsidR="005F3CC6" w:rsidRPr="00C12414" w:rsidRDefault="005F3CC6" w:rsidP="005F3CC6">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7401B48" w14:textId="642AAC94" w:rsidR="005F3CC6" w:rsidRPr="00C12414" w:rsidRDefault="005F3CC6" w:rsidP="00864B12">
            <w:pPr>
              <w:widowControl w:val="0"/>
              <w:ind w:firstLine="0"/>
              <w:jc w:val="center"/>
              <w:rPr>
                <w:sz w:val="24"/>
                <w:szCs w:val="24"/>
              </w:rPr>
            </w:pPr>
            <w:r>
              <w:rPr>
                <w:sz w:val="24"/>
                <w:szCs w:val="24"/>
              </w:rPr>
              <w:t>3</w:t>
            </w:r>
          </w:p>
        </w:tc>
        <w:tc>
          <w:tcPr>
            <w:tcW w:w="4075" w:type="dxa"/>
          </w:tcPr>
          <w:p w14:paraId="69302005" w14:textId="528B397E" w:rsidR="005F3CC6" w:rsidRPr="00C12414" w:rsidRDefault="005F3CC6" w:rsidP="005F3CC6">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5F3CC6" w:rsidRPr="00C12414" w14:paraId="0B50C7F4" w14:textId="77777777" w:rsidTr="001E0E4C">
        <w:trPr>
          <w:trHeight w:val="23"/>
        </w:trPr>
        <w:tc>
          <w:tcPr>
            <w:tcW w:w="14560" w:type="dxa"/>
            <w:gridSpan w:val="5"/>
          </w:tcPr>
          <w:p w14:paraId="0AD793E1" w14:textId="41635E2A" w:rsidR="005F3CC6" w:rsidRPr="00C12414" w:rsidRDefault="005F3CC6" w:rsidP="005F3CC6">
            <w:pPr>
              <w:widowControl w:val="0"/>
              <w:ind w:firstLine="0"/>
              <w:jc w:val="left"/>
              <w:rPr>
                <w:sz w:val="24"/>
                <w:szCs w:val="24"/>
              </w:rPr>
            </w:pPr>
            <w:r>
              <w:rPr>
                <w:sz w:val="24"/>
                <w:szCs w:val="24"/>
              </w:rPr>
              <w:t>Деревня Горки</w:t>
            </w:r>
          </w:p>
        </w:tc>
      </w:tr>
      <w:tr w:rsidR="005F3CC6" w:rsidRPr="00C12414" w14:paraId="49D68A09" w14:textId="77777777" w:rsidTr="001E0E4C">
        <w:trPr>
          <w:trHeight w:val="23"/>
        </w:trPr>
        <w:tc>
          <w:tcPr>
            <w:tcW w:w="14560" w:type="dxa"/>
            <w:gridSpan w:val="5"/>
          </w:tcPr>
          <w:p w14:paraId="35138B5F" w14:textId="1F9A1C7D" w:rsidR="005F3CC6" w:rsidRPr="00C12414" w:rsidRDefault="005F3CC6" w:rsidP="005F3CC6">
            <w:pPr>
              <w:widowControl w:val="0"/>
              <w:ind w:firstLine="0"/>
              <w:jc w:val="left"/>
              <w:rPr>
                <w:sz w:val="24"/>
                <w:szCs w:val="24"/>
              </w:rPr>
            </w:pPr>
            <w:r w:rsidRPr="00C12414">
              <w:rPr>
                <w:sz w:val="24"/>
                <w:szCs w:val="24"/>
              </w:rPr>
              <w:t>Жилые зоны</w:t>
            </w:r>
          </w:p>
        </w:tc>
      </w:tr>
      <w:tr w:rsidR="005F3CC6" w:rsidRPr="00C12414" w14:paraId="520A0869" w14:textId="77777777" w:rsidTr="001E0E4C">
        <w:trPr>
          <w:trHeight w:val="960"/>
        </w:trPr>
        <w:tc>
          <w:tcPr>
            <w:tcW w:w="1555" w:type="dxa"/>
            <w:vMerge w:val="restart"/>
          </w:tcPr>
          <w:p w14:paraId="4F8AD4AC" w14:textId="7C7AFE37" w:rsidR="005F3CC6" w:rsidRDefault="005F3CC6" w:rsidP="005F3CC6">
            <w:pPr>
              <w:widowControl w:val="0"/>
              <w:ind w:firstLine="0"/>
              <w:jc w:val="left"/>
              <w:rPr>
                <w:sz w:val="24"/>
                <w:szCs w:val="24"/>
              </w:rPr>
            </w:pPr>
            <w:r>
              <w:rPr>
                <w:sz w:val="24"/>
                <w:szCs w:val="24"/>
              </w:rPr>
              <w:t>07:Ж1:1</w:t>
            </w:r>
          </w:p>
        </w:tc>
        <w:tc>
          <w:tcPr>
            <w:tcW w:w="3118" w:type="dxa"/>
            <w:vMerge w:val="restart"/>
          </w:tcPr>
          <w:p w14:paraId="1C0DA407" w14:textId="77777777" w:rsidR="005F3CC6" w:rsidRPr="001F46EF" w:rsidRDefault="005F3CC6" w:rsidP="005F3CC6">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25A5657" w14:textId="72AA5FDD" w:rsidR="005F3CC6" w:rsidRPr="00C12414" w:rsidRDefault="005F3CC6" w:rsidP="005F3CC6">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3826072A" w14:textId="420DDD04" w:rsidR="005F3CC6" w:rsidRPr="00C12414" w:rsidRDefault="005F3CC6" w:rsidP="00864B12">
            <w:pPr>
              <w:widowControl w:val="0"/>
              <w:ind w:firstLine="0"/>
              <w:jc w:val="center"/>
              <w:rPr>
                <w:sz w:val="24"/>
                <w:szCs w:val="24"/>
              </w:rPr>
            </w:pPr>
            <w:r>
              <w:rPr>
                <w:sz w:val="24"/>
                <w:szCs w:val="24"/>
              </w:rPr>
              <w:t>3</w:t>
            </w:r>
          </w:p>
        </w:tc>
        <w:tc>
          <w:tcPr>
            <w:tcW w:w="4075" w:type="dxa"/>
            <w:vMerge w:val="restart"/>
          </w:tcPr>
          <w:p w14:paraId="6EAF317A" w14:textId="2B431C7A" w:rsidR="005F3CC6" w:rsidRPr="00C12414" w:rsidRDefault="005F3CC6" w:rsidP="005F3CC6">
            <w:pPr>
              <w:widowControl w:val="0"/>
              <w:ind w:firstLine="0"/>
              <w:jc w:val="left"/>
              <w:rPr>
                <w:sz w:val="24"/>
                <w:szCs w:val="24"/>
              </w:rPr>
            </w:pPr>
            <w:r w:rsidRPr="00C12414">
              <w:rPr>
                <w:sz w:val="24"/>
                <w:szCs w:val="24"/>
              </w:rPr>
              <w:t>Размещение объектов федерального, регионального и местного значения</w:t>
            </w:r>
            <w:r>
              <w:rPr>
                <w:sz w:val="24"/>
                <w:szCs w:val="24"/>
              </w:rPr>
              <w:t xml:space="preserve"> муниципального района</w:t>
            </w:r>
            <w:r w:rsidRPr="00C12414">
              <w:rPr>
                <w:sz w:val="24"/>
                <w:szCs w:val="24"/>
              </w:rPr>
              <w:t xml:space="preserve"> не предусмотрено</w:t>
            </w:r>
          </w:p>
        </w:tc>
      </w:tr>
      <w:tr w:rsidR="00864B12" w:rsidRPr="00C12414" w14:paraId="51EB2309" w14:textId="77777777" w:rsidTr="001E0E4C">
        <w:trPr>
          <w:trHeight w:val="960"/>
        </w:trPr>
        <w:tc>
          <w:tcPr>
            <w:tcW w:w="1555" w:type="dxa"/>
            <w:vMerge/>
          </w:tcPr>
          <w:p w14:paraId="07E27C0D" w14:textId="77777777" w:rsidR="00864B12" w:rsidRDefault="00864B12" w:rsidP="00864B12">
            <w:pPr>
              <w:widowControl w:val="0"/>
              <w:ind w:firstLine="0"/>
              <w:jc w:val="left"/>
              <w:rPr>
                <w:sz w:val="24"/>
                <w:szCs w:val="24"/>
              </w:rPr>
            </w:pPr>
          </w:p>
        </w:tc>
        <w:tc>
          <w:tcPr>
            <w:tcW w:w="3118" w:type="dxa"/>
            <w:vMerge/>
          </w:tcPr>
          <w:p w14:paraId="16BDB86C" w14:textId="77777777" w:rsidR="00864B12" w:rsidRPr="001F46EF" w:rsidRDefault="00864B12" w:rsidP="00864B12">
            <w:pPr>
              <w:widowControl w:val="0"/>
              <w:ind w:firstLine="0"/>
              <w:jc w:val="left"/>
              <w:rPr>
                <w:sz w:val="24"/>
                <w:szCs w:val="24"/>
              </w:rPr>
            </w:pPr>
          </w:p>
        </w:tc>
        <w:tc>
          <w:tcPr>
            <w:tcW w:w="2835" w:type="dxa"/>
          </w:tcPr>
          <w:p w14:paraId="0758B578" w14:textId="46651254" w:rsidR="00864B12" w:rsidRPr="001F46EF" w:rsidRDefault="00864B12" w:rsidP="00864B12">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713672D7" w14:textId="2E7CF928" w:rsidR="00864B12" w:rsidRDefault="00864B12" w:rsidP="00864B12">
            <w:pPr>
              <w:widowControl w:val="0"/>
              <w:ind w:firstLine="0"/>
              <w:jc w:val="center"/>
              <w:rPr>
                <w:sz w:val="24"/>
                <w:szCs w:val="24"/>
              </w:rPr>
            </w:pPr>
            <w:r>
              <w:rPr>
                <w:sz w:val="24"/>
                <w:szCs w:val="24"/>
              </w:rPr>
              <w:t>32 240</w:t>
            </w:r>
          </w:p>
        </w:tc>
        <w:tc>
          <w:tcPr>
            <w:tcW w:w="4075" w:type="dxa"/>
            <w:vMerge/>
          </w:tcPr>
          <w:p w14:paraId="50E08F6D" w14:textId="77777777" w:rsidR="00864B12" w:rsidRPr="00C12414" w:rsidRDefault="00864B12" w:rsidP="00864B12">
            <w:pPr>
              <w:widowControl w:val="0"/>
              <w:ind w:firstLine="0"/>
              <w:jc w:val="left"/>
              <w:rPr>
                <w:sz w:val="24"/>
                <w:szCs w:val="24"/>
              </w:rPr>
            </w:pPr>
          </w:p>
        </w:tc>
      </w:tr>
      <w:tr w:rsidR="00864B12" w:rsidRPr="00C12414" w14:paraId="77482FAF" w14:textId="77777777" w:rsidTr="001E0E4C">
        <w:trPr>
          <w:trHeight w:val="684"/>
        </w:trPr>
        <w:tc>
          <w:tcPr>
            <w:tcW w:w="1555" w:type="dxa"/>
            <w:vMerge/>
          </w:tcPr>
          <w:p w14:paraId="05C9C628" w14:textId="77777777" w:rsidR="00864B12" w:rsidRDefault="00864B12" w:rsidP="00864B12">
            <w:pPr>
              <w:widowControl w:val="0"/>
              <w:ind w:firstLine="0"/>
              <w:jc w:val="left"/>
              <w:rPr>
                <w:sz w:val="24"/>
                <w:szCs w:val="24"/>
              </w:rPr>
            </w:pPr>
          </w:p>
        </w:tc>
        <w:tc>
          <w:tcPr>
            <w:tcW w:w="3118" w:type="dxa"/>
            <w:vMerge/>
          </w:tcPr>
          <w:p w14:paraId="28C39718" w14:textId="77777777" w:rsidR="00864B12" w:rsidRPr="001F46EF" w:rsidRDefault="00864B12" w:rsidP="00864B12">
            <w:pPr>
              <w:widowControl w:val="0"/>
              <w:ind w:firstLine="0"/>
              <w:jc w:val="left"/>
              <w:rPr>
                <w:sz w:val="24"/>
                <w:szCs w:val="24"/>
              </w:rPr>
            </w:pPr>
          </w:p>
        </w:tc>
        <w:tc>
          <w:tcPr>
            <w:tcW w:w="2835" w:type="dxa"/>
          </w:tcPr>
          <w:p w14:paraId="72883948" w14:textId="5FEACA01" w:rsidR="00864B12" w:rsidRPr="001F46EF" w:rsidRDefault="00864B12" w:rsidP="00864B1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F0A7D98" w14:textId="4D54729C" w:rsidR="00864B12" w:rsidRDefault="00864B12" w:rsidP="00864B12">
            <w:pPr>
              <w:widowControl w:val="0"/>
              <w:ind w:firstLine="0"/>
              <w:jc w:val="center"/>
              <w:rPr>
                <w:sz w:val="24"/>
                <w:szCs w:val="24"/>
              </w:rPr>
            </w:pPr>
            <w:r>
              <w:rPr>
                <w:sz w:val="24"/>
                <w:szCs w:val="24"/>
              </w:rPr>
              <w:t>0,2</w:t>
            </w:r>
          </w:p>
        </w:tc>
        <w:tc>
          <w:tcPr>
            <w:tcW w:w="4075" w:type="dxa"/>
            <w:vMerge/>
          </w:tcPr>
          <w:p w14:paraId="0081312D" w14:textId="77777777" w:rsidR="00864B12" w:rsidRPr="00C12414" w:rsidRDefault="00864B12" w:rsidP="00864B12">
            <w:pPr>
              <w:widowControl w:val="0"/>
              <w:ind w:firstLine="0"/>
              <w:jc w:val="left"/>
              <w:rPr>
                <w:sz w:val="24"/>
                <w:szCs w:val="24"/>
              </w:rPr>
            </w:pPr>
          </w:p>
        </w:tc>
      </w:tr>
      <w:tr w:rsidR="00864B12" w:rsidRPr="00C12414" w14:paraId="2970E292" w14:textId="77777777" w:rsidTr="001E0E4C">
        <w:trPr>
          <w:trHeight w:val="844"/>
        </w:trPr>
        <w:tc>
          <w:tcPr>
            <w:tcW w:w="1555" w:type="dxa"/>
            <w:vMerge w:val="restart"/>
          </w:tcPr>
          <w:p w14:paraId="1D411E73" w14:textId="1CFD6C40" w:rsidR="00864B12" w:rsidRDefault="00864B12" w:rsidP="00864B12">
            <w:pPr>
              <w:widowControl w:val="0"/>
              <w:ind w:firstLine="0"/>
              <w:jc w:val="left"/>
              <w:rPr>
                <w:sz w:val="24"/>
                <w:szCs w:val="24"/>
              </w:rPr>
            </w:pPr>
            <w:r>
              <w:rPr>
                <w:sz w:val="24"/>
                <w:szCs w:val="24"/>
              </w:rPr>
              <w:t>07:Ж1:2</w:t>
            </w:r>
          </w:p>
        </w:tc>
        <w:tc>
          <w:tcPr>
            <w:tcW w:w="3118" w:type="dxa"/>
            <w:vMerge w:val="restart"/>
          </w:tcPr>
          <w:p w14:paraId="6639E2D0" w14:textId="77777777" w:rsidR="00864B12" w:rsidRPr="001F46EF" w:rsidRDefault="00864B12" w:rsidP="00864B1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5BF38E0" w14:textId="5FED6149" w:rsidR="00864B12" w:rsidRPr="00C12414" w:rsidRDefault="00864B12" w:rsidP="00864B1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2955EE98" w14:textId="7B194229" w:rsidR="00864B12" w:rsidRPr="00C12414" w:rsidRDefault="00864B12" w:rsidP="00864B12">
            <w:pPr>
              <w:widowControl w:val="0"/>
              <w:ind w:firstLine="0"/>
              <w:jc w:val="center"/>
              <w:rPr>
                <w:sz w:val="24"/>
                <w:szCs w:val="24"/>
              </w:rPr>
            </w:pPr>
            <w:r>
              <w:rPr>
                <w:sz w:val="24"/>
                <w:szCs w:val="24"/>
              </w:rPr>
              <w:t>3</w:t>
            </w:r>
          </w:p>
        </w:tc>
        <w:tc>
          <w:tcPr>
            <w:tcW w:w="4075" w:type="dxa"/>
            <w:vMerge w:val="restart"/>
          </w:tcPr>
          <w:p w14:paraId="23F5D81F" w14:textId="265DDF47" w:rsidR="00864B12" w:rsidRPr="003C6E3A" w:rsidRDefault="00864B12" w:rsidP="00864B1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864B12" w:rsidRPr="00C12414" w14:paraId="64F7AEB4" w14:textId="77777777" w:rsidTr="001E0E4C">
        <w:trPr>
          <w:trHeight w:val="844"/>
        </w:trPr>
        <w:tc>
          <w:tcPr>
            <w:tcW w:w="1555" w:type="dxa"/>
            <w:vMerge/>
          </w:tcPr>
          <w:p w14:paraId="76E88AE8" w14:textId="77777777" w:rsidR="00864B12" w:rsidRDefault="00864B12" w:rsidP="00864B12">
            <w:pPr>
              <w:widowControl w:val="0"/>
              <w:ind w:firstLine="0"/>
              <w:jc w:val="left"/>
              <w:rPr>
                <w:sz w:val="24"/>
                <w:szCs w:val="24"/>
              </w:rPr>
            </w:pPr>
          </w:p>
        </w:tc>
        <w:tc>
          <w:tcPr>
            <w:tcW w:w="3118" w:type="dxa"/>
            <w:vMerge/>
          </w:tcPr>
          <w:p w14:paraId="5225EFEC" w14:textId="77777777" w:rsidR="00864B12" w:rsidRPr="001F46EF" w:rsidRDefault="00864B12" w:rsidP="00864B12">
            <w:pPr>
              <w:widowControl w:val="0"/>
              <w:ind w:firstLine="0"/>
              <w:jc w:val="left"/>
              <w:rPr>
                <w:sz w:val="24"/>
                <w:szCs w:val="24"/>
              </w:rPr>
            </w:pPr>
          </w:p>
        </w:tc>
        <w:tc>
          <w:tcPr>
            <w:tcW w:w="2835" w:type="dxa"/>
          </w:tcPr>
          <w:p w14:paraId="14722480" w14:textId="798A2D71" w:rsidR="00864B12" w:rsidRPr="001F46EF" w:rsidRDefault="00864B12" w:rsidP="00864B12">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79EF0E53" w14:textId="44FE3DFE" w:rsidR="00864B12" w:rsidRDefault="00864B12" w:rsidP="00864B12">
            <w:pPr>
              <w:widowControl w:val="0"/>
              <w:ind w:firstLine="0"/>
              <w:jc w:val="center"/>
              <w:rPr>
                <w:sz w:val="24"/>
                <w:szCs w:val="24"/>
              </w:rPr>
            </w:pPr>
            <w:r>
              <w:rPr>
                <w:sz w:val="24"/>
                <w:szCs w:val="24"/>
              </w:rPr>
              <w:t>157 092</w:t>
            </w:r>
          </w:p>
        </w:tc>
        <w:tc>
          <w:tcPr>
            <w:tcW w:w="4075" w:type="dxa"/>
            <w:vMerge/>
          </w:tcPr>
          <w:p w14:paraId="63057F76" w14:textId="77777777" w:rsidR="00864B12" w:rsidRPr="00C12414" w:rsidRDefault="00864B12" w:rsidP="00864B12">
            <w:pPr>
              <w:widowControl w:val="0"/>
              <w:ind w:firstLine="0"/>
              <w:jc w:val="left"/>
              <w:rPr>
                <w:sz w:val="24"/>
                <w:szCs w:val="24"/>
              </w:rPr>
            </w:pPr>
          </w:p>
        </w:tc>
      </w:tr>
      <w:tr w:rsidR="00864B12" w:rsidRPr="00C12414" w14:paraId="76294DA5" w14:textId="77777777" w:rsidTr="001E0E4C">
        <w:trPr>
          <w:trHeight w:val="739"/>
        </w:trPr>
        <w:tc>
          <w:tcPr>
            <w:tcW w:w="1555" w:type="dxa"/>
            <w:vMerge/>
          </w:tcPr>
          <w:p w14:paraId="4932251A" w14:textId="77777777" w:rsidR="00864B12" w:rsidRDefault="00864B12" w:rsidP="00864B12">
            <w:pPr>
              <w:widowControl w:val="0"/>
              <w:ind w:firstLine="0"/>
              <w:jc w:val="left"/>
              <w:rPr>
                <w:sz w:val="24"/>
                <w:szCs w:val="24"/>
              </w:rPr>
            </w:pPr>
          </w:p>
        </w:tc>
        <w:tc>
          <w:tcPr>
            <w:tcW w:w="3118" w:type="dxa"/>
            <w:vMerge/>
          </w:tcPr>
          <w:p w14:paraId="23C62738" w14:textId="77777777" w:rsidR="00864B12" w:rsidRPr="001F46EF" w:rsidRDefault="00864B12" w:rsidP="00864B12">
            <w:pPr>
              <w:widowControl w:val="0"/>
              <w:ind w:firstLine="0"/>
              <w:jc w:val="left"/>
              <w:rPr>
                <w:sz w:val="24"/>
                <w:szCs w:val="24"/>
              </w:rPr>
            </w:pPr>
          </w:p>
        </w:tc>
        <w:tc>
          <w:tcPr>
            <w:tcW w:w="2835" w:type="dxa"/>
          </w:tcPr>
          <w:p w14:paraId="03DB61D8" w14:textId="15B7B853" w:rsidR="00864B12" w:rsidRPr="00864B12" w:rsidRDefault="00864B12" w:rsidP="00864B1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12454E6C" w14:textId="442705F8" w:rsidR="00864B12" w:rsidRPr="00C12414" w:rsidRDefault="00864B12" w:rsidP="00864B12">
            <w:pPr>
              <w:widowControl w:val="0"/>
              <w:ind w:firstLine="0"/>
              <w:jc w:val="center"/>
              <w:rPr>
                <w:sz w:val="24"/>
                <w:szCs w:val="24"/>
              </w:rPr>
            </w:pPr>
            <w:r>
              <w:rPr>
                <w:sz w:val="24"/>
                <w:szCs w:val="24"/>
              </w:rPr>
              <w:t>0,2</w:t>
            </w:r>
          </w:p>
        </w:tc>
        <w:tc>
          <w:tcPr>
            <w:tcW w:w="4075" w:type="dxa"/>
            <w:vMerge/>
          </w:tcPr>
          <w:p w14:paraId="07DE4C7F" w14:textId="77777777" w:rsidR="00864B12" w:rsidRPr="00C12414" w:rsidRDefault="00864B12" w:rsidP="00864B12">
            <w:pPr>
              <w:widowControl w:val="0"/>
              <w:ind w:firstLine="0"/>
              <w:jc w:val="left"/>
              <w:rPr>
                <w:sz w:val="24"/>
                <w:szCs w:val="24"/>
              </w:rPr>
            </w:pPr>
          </w:p>
        </w:tc>
      </w:tr>
      <w:tr w:rsidR="00864B12" w:rsidRPr="00C12414" w14:paraId="6F10A700" w14:textId="77777777" w:rsidTr="001E0E4C">
        <w:trPr>
          <w:trHeight w:val="77"/>
        </w:trPr>
        <w:tc>
          <w:tcPr>
            <w:tcW w:w="1555" w:type="dxa"/>
            <w:vMerge w:val="restart"/>
          </w:tcPr>
          <w:p w14:paraId="4930272C" w14:textId="744E65AB" w:rsidR="00864B12" w:rsidRDefault="00864B12" w:rsidP="00864B12">
            <w:pPr>
              <w:widowControl w:val="0"/>
              <w:ind w:firstLine="0"/>
              <w:jc w:val="left"/>
              <w:rPr>
                <w:sz w:val="24"/>
                <w:szCs w:val="24"/>
              </w:rPr>
            </w:pPr>
            <w:r>
              <w:rPr>
                <w:sz w:val="24"/>
                <w:szCs w:val="24"/>
              </w:rPr>
              <w:t>07:Ж1:3</w:t>
            </w:r>
          </w:p>
        </w:tc>
        <w:tc>
          <w:tcPr>
            <w:tcW w:w="3118" w:type="dxa"/>
            <w:vMerge w:val="restart"/>
          </w:tcPr>
          <w:p w14:paraId="575B922F" w14:textId="77777777" w:rsidR="00864B12" w:rsidRPr="001F46EF" w:rsidRDefault="00864B12" w:rsidP="00864B1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F03EEB0" w14:textId="27E3BED6" w:rsidR="00864B12" w:rsidRPr="00C12414" w:rsidRDefault="00864B12" w:rsidP="00864B1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351AAE65" w14:textId="0AC88DA3" w:rsidR="00864B12" w:rsidRPr="00C12414" w:rsidRDefault="00864B12" w:rsidP="00864B12">
            <w:pPr>
              <w:widowControl w:val="0"/>
              <w:ind w:firstLine="0"/>
              <w:jc w:val="center"/>
              <w:rPr>
                <w:sz w:val="24"/>
                <w:szCs w:val="24"/>
              </w:rPr>
            </w:pPr>
            <w:r>
              <w:rPr>
                <w:sz w:val="24"/>
                <w:szCs w:val="24"/>
              </w:rPr>
              <w:t>3</w:t>
            </w:r>
          </w:p>
        </w:tc>
        <w:tc>
          <w:tcPr>
            <w:tcW w:w="4075" w:type="dxa"/>
            <w:vMerge w:val="restart"/>
          </w:tcPr>
          <w:p w14:paraId="7DCD1217" w14:textId="28A09B75" w:rsidR="00864B12" w:rsidRDefault="00864B12" w:rsidP="00864B12">
            <w:pPr>
              <w:widowControl w:val="0"/>
              <w:ind w:firstLine="0"/>
              <w:jc w:val="left"/>
              <w:rPr>
                <w:sz w:val="24"/>
                <w:szCs w:val="24"/>
              </w:rPr>
            </w:pPr>
            <w:r w:rsidRPr="00C12414">
              <w:rPr>
                <w:sz w:val="24"/>
                <w:szCs w:val="24"/>
              </w:rPr>
              <w:t>Размещение объектов федерального</w:t>
            </w:r>
            <w:r>
              <w:rPr>
                <w:sz w:val="24"/>
                <w:szCs w:val="24"/>
              </w:rPr>
              <w:t xml:space="preserve"> и регионального значения</w:t>
            </w:r>
            <w:r w:rsidRPr="00C12414">
              <w:rPr>
                <w:sz w:val="24"/>
                <w:szCs w:val="24"/>
              </w:rPr>
              <w:t xml:space="preserve"> не предусмотрено.</w:t>
            </w:r>
          </w:p>
          <w:p w14:paraId="0650C8AC" w14:textId="77777777" w:rsidR="00864B12" w:rsidRDefault="00864B12" w:rsidP="00864B12">
            <w:pPr>
              <w:widowControl w:val="0"/>
              <w:ind w:firstLine="0"/>
              <w:jc w:val="left"/>
              <w:rPr>
                <w:sz w:val="24"/>
                <w:szCs w:val="24"/>
              </w:rPr>
            </w:pPr>
          </w:p>
          <w:p w14:paraId="7CAADC61" w14:textId="77777777" w:rsidR="00864B12" w:rsidRDefault="00864B12" w:rsidP="00864B12">
            <w:pPr>
              <w:widowControl w:val="0"/>
              <w:ind w:firstLine="0"/>
              <w:jc w:val="left"/>
              <w:rPr>
                <w:sz w:val="24"/>
                <w:szCs w:val="24"/>
              </w:rPr>
            </w:pPr>
            <w:r>
              <w:rPr>
                <w:sz w:val="24"/>
                <w:szCs w:val="24"/>
              </w:rPr>
              <w:t>Объекты местного значения муниципального района:</w:t>
            </w:r>
          </w:p>
          <w:p w14:paraId="41D564E2" w14:textId="747FFC77" w:rsidR="00864B12" w:rsidRDefault="00864B12" w:rsidP="00864B12">
            <w:pPr>
              <w:pStyle w:val="afffffffffffff2"/>
              <w:widowControl w:val="0"/>
              <w:numPr>
                <w:ilvl w:val="0"/>
                <w:numId w:val="100"/>
              </w:numPr>
              <w:jc w:val="left"/>
              <w:rPr>
                <w:sz w:val="24"/>
                <w:szCs w:val="24"/>
              </w:rPr>
            </w:pPr>
            <w:r>
              <w:rPr>
                <w:sz w:val="24"/>
                <w:szCs w:val="24"/>
              </w:rPr>
              <w:t>Общеобразовательная организация на 975 мест.</w:t>
            </w:r>
          </w:p>
          <w:p w14:paraId="04E8B912" w14:textId="513E1297" w:rsidR="00864B12" w:rsidRPr="008D3903" w:rsidRDefault="00864B12" w:rsidP="00864B12">
            <w:pPr>
              <w:pStyle w:val="afffffffffffff2"/>
              <w:widowControl w:val="0"/>
              <w:numPr>
                <w:ilvl w:val="0"/>
                <w:numId w:val="100"/>
              </w:numPr>
              <w:jc w:val="left"/>
              <w:rPr>
                <w:sz w:val="24"/>
                <w:szCs w:val="24"/>
              </w:rPr>
            </w:pPr>
            <w:r>
              <w:rPr>
                <w:sz w:val="24"/>
                <w:szCs w:val="24"/>
              </w:rPr>
              <w:t>Дошкольная образовательная организация на 350 мест</w:t>
            </w:r>
          </w:p>
        </w:tc>
      </w:tr>
      <w:tr w:rsidR="00864B12" w:rsidRPr="00C12414" w14:paraId="0F91C441" w14:textId="77777777" w:rsidTr="001E0E4C">
        <w:trPr>
          <w:trHeight w:val="77"/>
        </w:trPr>
        <w:tc>
          <w:tcPr>
            <w:tcW w:w="1555" w:type="dxa"/>
            <w:vMerge/>
          </w:tcPr>
          <w:p w14:paraId="3C75D411" w14:textId="77777777" w:rsidR="00864B12" w:rsidRDefault="00864B12" w:rsidP="00864B12">
            <w:pPr>
              <w:widowControl w:val="0"/>
              <w:ind w:firstLine="0"/>
              <w:jc w:val="left"/>
              <w:rPr>
                <w:sz w:val="24"/>
                <w:szCs w:val="24"/>
              </w:rPr>
            </w:pPr>
          </w:p>
        </w:tc>
        <w:tc>
          <w:tcPr>
            <w:tcW w:w="3118" w:type="dxa"/>
            <w:vMerge/>
          </w:tcPr>
          <w:p w14:paraId="0F555869" w14:textId="77777777" w:rsidR="00864B12" w:rsidRPr="001F46EF" w:rsidRDefault="00864B12" w:rsidP="00864B12">
            <w:pPr>
              <w:widowControl w:val="0"/>
              <w:ind w:firstLine="0"/>
              <w:jc w:val="left"/>
              <w:rPr>
                <w:sz w:val="24"/>
                <w:szCs w:val="24"/>
              </w:rPr>
            </w:pPr>
          </w:p>
        </w:tc>
        <w:tc>
          <w:tcPr>
            <w:tcW w:w="2835" w:type="dxa"/>
          </w:tcPr>
          <w:p w14:paraId="582D6B84" w14:textId="10E59BA6" w:rsidR="00864B12" w:rsidRPr="001F46EF" w:rsidRDefault="00864B12" w:rsidP="00864B12">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618289B5" w14:textId="5390E208" w:rsidR="00864B12" w:rsidRDefault="00864B12" w:rsidP="00864B12">
            <w:pPr>
              <w:widowControl w:val="0"/>
              <w:ind w:firstLine="0"/>
              <w:jc w:val="center"/>
              <w:rPr>
                <w:sz w:val="24"/>
                <w:szCs w:val="24"/>
              </w:rPr>
            </w:pPr>
            <w:r>
              <w:rPr>
                <w:sz w:val="24"/>
                <w:szCs w:val="24"/>
              </w:rPr>
              <w:t>9 054</w:t>
            </w:r>
          </w:p>
        </w:tc>
        <w:tc>
          <w:tcPr>
            <w:tcW w:w="4075" w:type="dxa"/>
            <w:vMerge/>
          </w:tcPr>
          <w:p w14:paraId="67E9CE07" w14:textId="77777777" w:rsidR="00864B12" w:rsidRPr="00C12414" w:rsidRDefault="00864B12" w:rsidP="00864B12">
            <w:pPr>
              <w:widowControl w:val="0"/>
              <w:ind w:firstLine="0"/>
              <w:jc w:val="left"/>
              <w:rPr>
                <w:sz w:val="24"/>
                <w:szCs w:val="24"/>
              </w:rPr>
            </w:pPr>
          </w:p>
        </w:tc>
      </w:tr>
      <w:tr w:rsidR="00864B12" w:rsidRPr="00C12414" w14:paraId="210484F8" w14:textId="77777777" w:rsidTr="009E0142">
        <w:trPr>
          <w:trHeight w:val="615"/>
        </w:trPr>
        <w:tc>
          <w:tcPr>
            <w:tcW w:w="1555" w:type="dxa"/>
            <w:vMerge/>
          </w:tcPr>
          <w:p w14:paraId="2FEFA6FC" w14:textId="77777777" w:rsidR="00864B12" w:rsidRDefault="00864B12" w:rsidP="00864B12">
            <w:pPr>
              <w:widowControl w:val="0"/>
              <w:ind w:firstLine="0"/>
              <w:jc w:val="left"/>
              <w:rPr>
                <w:sz w:val="24"/>
                <w:szCs w:val="24"/>
              </w:rPr>
            </w:pPr>
          </w:p>
        </w:tc>
        <w:tc>
          <w:tcPr>
            <w:tcW w:w="3118" w:type="dxa"/>
            <w:vMerge/>
          </w:tcPr>
          <w:p w14:paraId="17E5EE89" w14:textId="77777777" w:rsidR="00864B12" w:rsidRPr="001F46EF" w:rsidRDefault="00864B12" w:rsidP="00864B12">
            <w:pPr>
              <w:widowControl w:val="0"/>
              <w:ind w:firstLine="0"/>
              <w:jc w:val="left"/>
              <w:rPr>
                <w:sz w:val="24"/>
                <w:szCs w:val="24"/>
              </w:rPr>
            </w:pPr>
          </w:p>
        </w:tc>
        <w:tc>
          <w:tcPr>
            <w:tcW w:w="2835" w:type="dxa"/>
          </w:tcPr>
          <w:p w14:paraId="6AFCC134" w14:textId="7A6BA37D" w:rsidR="00864B12" w:rsidRPr="00864B12" w:rsidRDefault="00864B12" w:rsidP="00864B1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D8CD402" w14:textId="0E6BE521" w:rsidR="00864B12" w:rsidRPr="00C12414" w:rsidRDefault="00864B12" w:rsidP="00864B12">
            <w:pPr>
              <w:widowControl w:val="0"/>
              <w:ind w:firstLine="0"/>
              <w:jc w:val="center"/>
              <w:rPr>
                <w:sz w:val="24"/>
                <w:szCs w:val="24"/>
              </w:rPr>
            </w:pPr>
            <w:r>
              <w:rPr>
                <w:sz w:val="24"/>
                <w:szCs w:val="24"/>
              </w:rPr>
              <w:t>0,2</w:t>
            </w:r>
          </w:p>
        </w:tc>
        <w:tc>
          <w:tcPr>
            <w:tcW w:w="4075" w:type="dxa"/>
            <w:vMerge/>
          </w:tcPr>
          <w:p w14:paraId="1EAE5521" w14:textId="77777777" w:rsidR="00864B12" w:rsidRPr="00C12414" w:rsidRDefault="00864B12" w:rsidP="00864B12">
            <w:pPr>
              <w:widowControl w:val="0"/>
              <w:ind w:firstLine="0"/>
              <w:jc w:val="left"/>
              <w:rPr>
                <w:sz w:val="24"/>
                <w:szCs w:val="24"/>
              </w:rPr>
            </w:pPr>
          </w:p>
        </w:tc>
      </w:tr>
      <w:tr w:rsidR="00864B12" w:rsidRPr="00C12414" w14:paraId="032D0FC3" w14:textId="77777777" w:rsidTr="001E0E4C">
        <w:trPr>
          <w:trHeight w:val="23"/>
        </w:trPr>
        <w:tc>
          <w:tcPr>
            <w:tcW w:w="14560" w:type="dxa"/>
            <w:gridSpan w:val="5"/>
          </w:tcPr>
          <w:p w14:paraId="7054E048" w14:textId="5BA11DA0" w:rsidR="00864B12" w:rsidRPr="00C12414" w:rsidRDefault="00864B12" w:rsidP="00864B12">
            <w:pPr>
              <w:widowControl w:val="0"/>
              <w:ind w:firstLine="0"/>
              <w:jc w:val="left"/>
              <w:rPr>
                <w:sz w:val="24"/>
                <w:szCs w:val="24"/>
              </w:rPr>
            </w:pPr>
            <w:r w:rsidRPr="00C12414">
              <w:rPr>
                <w:sz w:val="24"/>
                <w:szCs w:val="24"/>
              </w:rPr>
              <w:t>Зоны рекреационного назначения</w:t>
            </w:r>
          </w:p>
        </w:tc>
      </w:tr>
      <w:tr w:rsidR="00864B12" w:rsidRPr="00C12414" w14:paraId="3961DD3D" w14:textId="77777777" w:rsidTr="001E0E4C">
        <w:trPr>
          <w:trHeight w:val="23"/>
        </w:trPr>
        <w:tc>
          <w:tcPr>
            <w:tcW w:w="1555" w:type="dxa"/>
            <w:vMerge w:val="restart"/>
          </w:tcPr>
          <w:p w14:paraId="72C26B00" w14:textId="5D5253E9" w:rsidR="00864B12" w:rsidRDefault="00864B12" w:rsidP="00864B12">
            <w:pPr>
              <w:widowControl w:val="0"/>
              <w:ind w:firstLine="0"/>
              <w:jc w:val="left"/>
              <w:rPr>
                <w:sz w:val="24"/>
                <w:szCs w:val="24"/>
              </w:rPr>
            </w:pPr>
            <w:r>
              <w:rPr>
                <w:sz w:val="24"/>
                <w:szCs w:val="24"/>
              </w:rPr>
              <w:t>07:Р1:1</w:t>
            </w:r>
          </w:p>
        </w:tc>
        <w:tc>
          <w:tcPr>
            <w:tcW w:w="3118" w:type="dxa"/>
            <w:vMerge w:val="restart"/>
          </w:tcPr>
          <w:p w14:paraId="278FE3ED" w14:textId="77777777" w:rsidR="00864B12" w:rsidRPr="001F46EF" w:rsidRDefault="00864B12" w:rsidP="00864B12">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627CE7E" w14:textId="5ADF32F9" w:rsidR="00864B12" w:rsidRPr="00C12414" w:rsidRDefault="00864B12" w:rsidP="00864B12">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7DBA0FAE" w14:textId="3FB36588" w:rsidR="00864B12" w:rsidRPr="00C12414" w:rsidRDefault="00864B12" w:rsidP="00864B12">
            <w:pPr>
              <w:widowControl w:val="0"/>
              <w:ind w:firstLine="0"/>
              <w:jc w:val="center"/>
              <w:rPr>
                <w:sz w:val="24"/>
                <w:szCs w:val="24"/>
              </w:rPr>
            </w:pPr>
            <w:r>
              <w:rPr>
                <w:sz w:val="24"/>
                <w:szCs w:val="24"/>
              </w:rPr>
              <w:t>1</w:t>
            </w:r>
          </w:p>
        </w:tc>
        <w:tc>
          <w:tcPr>
            <w:tcW w:w="4075" w:type="dxa"/>
            <w:vMerge w:val="restart"/>
          </w:tcPr>
          <w:p w14:paraId="597D5CE7" w14:textId="506B3A49" w:rsidR="00864B12" w:rsidRPr="003C6E3A" w:rsidRDefault="00864B12" w:rsidP="00864B1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864B12" w:rsidRPr="00C12414" w14:paraId="75A71624" w14:textId="77777777" w:rsidTr="001E0E4C">
        <w:trPr>
          <w:trHeight w:val="23"/>
        </w:trPr>
        <w:tc>
          <w:tcPr>
            <w:tcW w:w="1555" w:type="dxa"/>
            <w:vMerge/>
          </w:tcPr>
          <w:p w14:paraId="2EDD70AF" w14:textId="77777777" w:rsidR="00864B12" w:rsidRDefault="00864B12" w:rsidP="00864B12">
            <w:pPr>
              <w:widowControl w:val="0"/>
              <w:ind w:firstLine="0"/>
              <w:jc w:val="left"/>
              <w:rPr>
                <w:sz w:val="24"/>
                <w:szCs w:val="24"/>
              </w:rPr>
            </w:pPr>
          </w:p>
        </w:tc>
        <w:tc>
          <w:tcPr>
            <w:tcW w:w="3118" w:type="dxa"/>
            <w:vMerge/>
          </w:tcPr>
          <w:p w14:paraId="0038B149" w14:textId="77777777" w:rsidR="00864B12" w:rsidRPr="001F46EF" w:rsidRDefault="00864B12" w:rsidP="00864B12">
            <w:pPr>
              <w:widowControl w:val="0"/>
              <w:ind w:firstLine="0"/>
              <w:jc w:val="left"/>
              <w:rPr>
                <w:sz w:val="24"/>
                <w:szCs w:val="24"/>
              </w:rPr>
            </w:pPr>
          </w:p>
        </w:tc>
        <w:tc>
          <w:tcPr>
            <w:tcW w:w="2835" w:type="dxa"/>
          </w:tcPr>
          <w:p w14:paraId="19F5EA7B" w14:textId="7B8D9718" w:rsidR="00864B12" w:rsidRPr="00C12414" w:rsidRDefault="00864B12" w:rsidP="00864B1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A312391" w14:textId="01EA611E" w:rsidR="00864B12" w:rsidRDefault="00864B12" w:rsidP="00864B12">
            <w:pPr>
              <w:widowControl w:val="0"/>
              <w:ind w:firstLine="0"/>
              <w:jc w:val="center"/>
              <w:rPr>
                <w:sz w:val="24"/>
                <w:szCs w:val="24"/>
              </w:rPr>
            </w:pPr>
            <w:r>
              <w:rPr>
                <w:sz w:val="24"/>
                <w:szCs w:val="24"/>
              </w:rPr>
              <w:t>0,1</w:t>
            </w:r>
          </w:p>
        </w:tc>
        <w:tc>
          <w:tcPr>
            <w:tcW w:w="4075" w:type="dxa"/>
            <w:vMerge/>
          </w:tcPr>
          <w:p w14:paraId="1A2E19F9" w14:textId="77777777" w:rsidR="00864B12" w:rsidRPr="00C12414" w:rsidRDefault="00864B12" w:rsidP="00864B12">
            <w:pPr>
              <w:widowControl w:val="0"/>
              <w:ind w:firstLine="0"/>
              <w:jc w:val="left"/>
              <w:rPr>
                <w:sz w:val="24"/>
                <w:szCs w:val="24"/>
              </w:rPr>
            </w:pPr>
          </w:p>
        </w:tc>
      </w:tr>
      <w:tr w:rsidR="00864B12" w:rsidRPr="00C12414" w14:paraId="07F6E176" w14:textId="77777777" w:rsidTr="001E0E4C">
        <w:trPr>
          <w:trHeight w:val="23"/>
        </w:trPr>
        <w:tc>
          <w:tcPr>
            <w:tcW w:w="1555" w:type="dxa"/>
            <w:vMerge w:val="restart"/>
          </w:tcPr>
          <w:p w14:paraId="771136F0" w14:textId="369E85CE" w:rsidR="00864B12" w:rsidRDefault="00864B12" w:rsidP="00864B12">
            <w:pPr>
              <w:widowControl w:val="0"/>
              <w:ind w:firstLine="0"/>
              <w:jc w:val="left"/>
              <w:rPr>
                <w:sz w:val="24"/>
                <w:szCs w:val="24"/>
              </w:rPr>
            </w:pPr>
            <w:r>
              <w:rPr>
                <w:sz w:val="24"/>
                <w:szCs w:val="24"/>
              </w:rPr>
              <w:t>07:Р1:2</w:t>
            </w:r>
          </w:p>
        </w:tc>
        <w:tc>
          <w:tcPr>
            <w:tcW w:w="3118" w:type="dxa"/>
            <w:vMerge w:val="restart"/>
          </w:tcPr>
          <w:p w14:paraId="6A757F6F" w14:textId="77777777" w:rsidR="00864B12" w:rsidRPr="001F46EF" w:rsidRDefault="00864B12" w:rsidP="00864B12">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38A6B50B" w14:textId="2FBD4FB9" w:rsidR="00864B12" w:rsidRPr="00C12414" w:rsidRDefault="00864B12" w:rsidP="00864B12">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BB391F7" w14:textId="0CA8339E" w:rsidR="00864B12" w:rsidRPr="00C12414" w:rsidRDefault="00864B12" w:rsidP="00864B12">
            <w:pPr>
              <w:widowControl w:val="0"/>
              <w:ind w:firstLine="0"/>
              <w:jc w:val="center"/>
              <w:rPr>
                <w:sz w:val="24"/>
                <w:szCs w:val="24"/>
              </w:rPr>
            </w:pPr>
            <w:r>
              <w:rPr>
                <w:sz w:val="24"/>
                <w:szCs w:val="24"/>
              </w:rPr>
              <w:t>1</w:t>
            </w:r>
          </w:p>
        </w:tc>
        <w:tc>
          <w:tcPr>
            <w:tcW w:w="4075" w:type="dxa"/>
            <w:vMerge w:val="restart"/>
          </w:tcPr>
          <w:p w14:paraId="641EAD9A" w14:textId="4E8328FD" w:rsidR="00864B12" w:rsidRPr="003C6E3A" w:rsidRDefault="00864B12" w:rsidP="00864B1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864B12" w:rsidRPr="00C12414" w14:paraId="76506CC9" w14:textId="77777777" w:rsidTr="001E0E4C">
        <w:trPr>
          <w:trHeight w:val="23"/>
        </w:trPr>
        <w:tc>
          <w:tcPr>
            <w:tcW w:w="1555" w:type="dxa"/>
            <w:vMerge/>
          </w:tcPr>
          <w:p w14:paraId="3515BF0B" w14:textId="77777777" w:rsidR="00864B12" w:rsidRDefault="00864B12" w:rsidP="00864B12">
            <w:pPr>
              <w:widowControl w:val="0"/>
              <w:ind w:firstLine="0"/>
              <w:jc w:val="left"/>
              <w:rPr>
                <w:sz w:val="24"/>
                <w:szCs w:val="24"/>
              </w:rPr>
            </w:pPr>
          </w:p>
        </w:tc>
        <w:tc>
          <w:tcPr>
            <w:tcW w:w="3118" w:type="dxa"/>
            <w:vMerge/>
          </w:tcPr>
          <w:p w14:paraId="1E4EE456" w14:textId="77777777" w:rsidR="00864B12" w:rsidRPr="001F46EF" w:rsidRDefault="00864B12" w:rsidP="00864B12">
            <w:pPr>
              <w:widowControl w:val="0"/>
              <w:ind w:firstLine="0"/>
              <w:jc w:val="left"/>
              <w:rPr>
                <w:sz w:val="24"/>
                <w:szCs w:val="24"/>
              </w:rPr>
            </w:pPr>
          </w:p>
        </w:tc>
        <w:tc>
          <w:tcPr>
            <w:tcW w:w="2835" w:type="dxa"/>
          </w:tcPr>
          <w:p w14:paraId="539A7AD4" w14:textId="4148C8C8" w:rsidR="00864B12" w:rsidRPr="00C12414" w:rsidRDefault="00864B12" w:rsidP="00864B1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866EAB5" w14:textId="2C89FD90" w:rsidR="00864B12" w:rsidRDefault="00864B12" w:rsidP="00864B12">
            <w:pPr>
              <w:widowControl w:val="0"/>
              <w:ind w:firstLine="0"/>
              <w:jc w:val="center"/>
              <w:rPr>
                <w:sz w:val="24"/>
                <w:szCs w:val="24"/>
              </w:rPr>
            </w:pPr>
            <w:r>
              <w:rPr>
                <w:sz w:val="24"/>
                <w:szCs w:val="24"/>
              </w:rPr>
              <w:t>0,1</w:t>
            </w:r>
          </w:p>
        </w:tc>
        <w:tc>
          <w:tcPr>
            <w:tcW w:w="4075" w:type="dxa"/>
            <w:vMerge/>
          </w:tcPr>
          <w:p w14:paraId="4F471DD6" w14:textId="77777777" w:rsidR="00864B12" w:rsidRPr="00C12414" w:rsidRDefault="00864B12" w:rsidP="00864B12">
            <w:pPr>
              <w:widowControl w:val="0"/>
              <w:ind w:firstLine="0"/>
              <w:jc w:val="left"/>
              <w:rPr>
                <w:sz w:val="24"/>
                <w:szCs w:val="24"/>
              </w:rPr>
            </w:pPr>
          </w:p>
        </w:tc>
      </w:tr>
      <w:tr w:rsidR="00864B12" w:rsidRPr="00C12414" w14:paraId="54B3E1D5" w14:textId="77777777" w:rsidTr="001E0E4C">
        <w:trPr>
          <w:trHeight w:val="23"/>
        </w:trPr>
        <w:tc>
          <w:tcPr>
            <w:tcW w:w="1555" w:type="dxa"/>
            <w:vMerge w:val="restart"/>
          </w:tcPr>
          <w:p w14:paraId="2B5270FE" w14:textId="2F169588" w:rsidR="00864B12" w:rsidRDefault="00864B12" w:rsidP="00864B12">
            <w:pPr>
              <w:widowControl w:val="0"/>
              <w:ind w:firstLine="0"/>
              <w:jc w:val="left"/>
              <w:rPr>
                <w:sz w:val="24"/>
                <w:szCs w:val="24"/>
              </w:rPr>
            </w:pPr>
            <w:r>
              <w:rPr>
                <w:sz w:val="24"/>
                <w:szCs w:val="24"/>
              </w:rPr>
              <w:t>07:Р2:1</w:t>
            </w:r>
          </w:p>
        </w:tc>
        <w:tc>
          <w:tcPr>
            <w:tcW w:w="3118" w:type="dxa"/>
            <w:vMerge w:val="restart"/>
          </w:tcPr>
          <w:p w14:paraId="14C5988B" w14:textId="44BCA0CE" w:rsidR="00864B12" w:rsidRPr="001F46EF" w:rsidRDefault="00864B12" w:rsidP="00864B12">
            <w:pPr>
              <w:widowControl w:val="0"/>
              <w:ind w:firstLine="0"/>
              <w:jc w:val="left"/>
              <w:rPr>
                <w:sz w:val="24"/>
                <w:szCs w:val="24"/>
              </w:rPr>
            </w:pPr>
            <w:r>
              <w:rPr>
                <w:sz w:val="24"/>
                <w:szCs w:val="24"/>
              </w:rPr>
              <w:t>Зона отдыха</w:t>
            </w:r>
          </w:p>
        </w:tc>
        <w:tc>
          <w:tcPr>
            <w:tcW w:w="2835" w:type="dxa"/>
          </w:tcPr>
          <w:p w14:paraId="7B79BEEB" w14:textId="2CBEE7F5" w:rsidR="00864B12" w:rsidRPr="00C12414" w:rsidRDefault="00864B12" w:rsidP="00864B12">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4C3E8F1C" w14:textId="32D55DB9" w:rsidR="00864B12" w:rsidRPr="00E63E3C" w:rsidRDefault="00864B12" w:rsidP="00864B12">
            <w:pPr>
              <w:widowControl w:val="0"/>
              <w:ind w:firstLine="0"/>
              <w:jc w:val="center"/>
              <w:rPr>
                <w:sz w:val="24"/>
                <w:szCs w:val="24"/>
              </w:rPr>
            </w:pPr>
            <w:r>
              <w:rPr>
                <w:sz w:val="24"/>
                <w:szCs w:val="24"/>
              </w:rPr>
              <w:t>3</w:t>
            </w:r>
          </w:p>
        </w:tc>
        <w:tc>
          <w:tcPr>
            <w:tcW w:w="4075" w:type="dxa"/>
            <w:vMerge w:val="restart"/>
          </w:tcPr>
          <w:p w14:paraId="61CB70D1" w14:textId="05BF3B8D" w:rsidR="00864B12" w:rsidRPr="00645028" w:rsidRDefault="00864B12" w:rsidP="00864B1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864B12" w:rsidRPr="00C12414" w14:paraId="0C609C40" w14:textId="77777777" w:rsidTr="001E0E4C">
        <w:trPr>
          <w:trHeight w:val="23"/>
        </w:trPr>
        <w:tc>
          <w:tcPr>
            <w:tcW w:w="1555" w:type="dxa"/>
            <w:vMerge/>
          </w:tcPr>
          <w:p w14:paraId="72A41978" w14:textId="77777777" w:rsidR="00864B12" w:rsidRDefault="00864B12" w:rsidP="00864B12">
            <w:pPr>
              <w:widowControl w:val="0"/>
              <w:ind w:firstLine="0"/>
              <w:jc w:val="left"/>
              <w:rPr>
                <w:sz w:val="24"/>
                <w:szCs w:val="24"/>
              </w:rPr>
            </w:pPr>
          </w:p>
        </w:tc>
        <w:tc>
          <w:tcPr>
            <w:tcW w:w="3118" w:type="dxa"/>
            <w:vMerge/>
          </w:tcPr>
          <w:p w14:paraId="1C71FE71" w14:textId="77777777" w:rsidR="00864B12" w:rsidRDefault="00864B12" w:rsidP="00864B12">
            <w:pPr>
              <w:widowControl w:val="0"/>
              <w:ind w:firstLine="0"/>
              <w:jc w:val="left"/>
              <w:rPr>
                <w:sz w:val="24"/>
                <w:szCs w:val="24"/>
              </w:rPr>
            </w:pPr>
          </w:p>
        </w:tc>
        <w:tc>
          <w:tcPr>
            <w:tcW w:w="2835" w:type="dxa"/>
          </w:tcPr>
          <w:p w14:paraId="5C3AF39D" w14:textId="16A6980C" w:rsidR="00864B12" w:rsidRPr="00C12414" w:rsidRDefault="00864B12" w:rsidP="00864B1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lastRenderedPageBreak/>
              <w:t>коэффициент застройки</w:t>
            </w:r>
            <w:r>
              <w:rPr>
                <w:sz w:val="24"/>
                <w:szCs w:val="24"/>
              </w:rPr>
              <w:t xml:space="preserve"> ф</w:t>
            </w:r>
            <w:r w:rsidRPr="001E0E4C">
              <w:rPr>
                <w:sz w:val="24"/>
                <w:szCs w:val="24"/>
              </w:rPr>
              <w:t>ункциональной зоны</w:t>
            </w:r>
          </w:p>
        </w:tc>
        <w:tc>
          <w:tcPr>
            <w:tcW w:w="2977" w:type="dxa"/>
          </w:tcPr>
          <w:p w14:paraId="5CA0C193" w14:textId="1023CD7E" w:rsidR="00864B12" w:rsidRDefault="00864B12" w:rsidP="00864B12">
            <w:pPr>
              <w:widowControl w:val="0"/>
              <w:ind w:firstLine="0"/>
              <w:jc w:val="center"/>
              <w:rPr>
                <w:sz w:val="24"/>
                <w:szCs w:val="24"/>
              </w:rPr>
            </w:pPr>
            <w:r>
              <w:rPr>
                <w:sz w:val="24"/>
                <w:szCs w:val="24"/>
              </w:rPr>
              <w:lastRenderedPageBreak/>
              <w:t>0,2</w:t>
            </w:r>
          </w:p>
        </w:tc>
        <w:tc>
          <w:tcPr>
            <w:tcW w:w="4075" w:type="dxa"/>
            <w:vMerge/>
          </w:tcPr>
          <w:p w14:paraId="1E2F01B1" w14:textId="77777777" w:rsidR="00864B12" w:rsidRPr="00C12414" w:rsidRDefault="00864B12" w:rsidP="00864B12">
            <w:pPr>
              <w:widowControl w:val="0"/>
              <w:ind w:firstLine="0"/>
              <w:jc w:val="left"/>
              <w:rPr>
                <w:sz w:val="24"/>
                <w:szCs w:val="24"/>
              </w:rPr>
            </w:pPr>
          </w:p>
        </w:tc>
      </w:tr>
      <w:tr w:rsidR="00864B12" w:rsidRPr="00C12414" w14:paraId="10A90F5E" w14:textId="77777777" w:rsidTr="001E0E4C">
        <w:trPr>
          <w:trHeight w:val="23"/>
        </w:trPr>
        <w:tc>
          <w:tcPr>
            <w:tcW w:w="14560" w:type="dxa"/>
            <w:gridSpan w:val="5"/>
          </w:tcPr>
          <w:p w14:paraId="0748D892" w14:textId="170501F0" w:rsidR="00864B12" w:rsidRPr="00C12414" w:rsidRDefault="00864B12" w:rsidP="00864B12">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864B12" w:rsidRPr="00C12414" w14:paraId="1E19DACA" w14:textId="77777777" w:rsidTr="001E0E4C">
        <w:trPr>
          <w:trHeight w:val="23"/>
        </w:trPr>
        <w:tc>
          <w:tcPr>
            <w:tcW w:w="1555" w:type="dxa"/>
          </w:tcPr>
          <w:p w14:paraId="16EE8959" w14:textId="6E9B74EF" w:rsidR="00864B12" w:rsidRDefault="00864B12" w:rsidP="00864B12">
            <w:pPr>
              <w:widowControl w:val="0"/>
              <w:ind w:firstLine="0"/>
              <w:jc w:val="left"/>
              <w:rPr>
                <w:sz w:val="24"/>
                <w:szCs w:val="24"/>
              </w:rPr>
            </w:pPr>
            <w:r>
              <w:rPr>
                <w:sz w:val="24"/>
                <w:szCs w:val="24"/>
              </w:rPr>
              <w:t>07:Т1:1</w:t>
            </w:r>
          </w:p>
        </w:tc>
        <w:tc>
          <w:tcPr>
            <w:tcW w:w="3118" w:type="dxa"/>
          </w:tcPr>
          <w:p w14:paraId="5817C7D7" w14:textId="26FE7E56" w:rsidR="00864B12" w:rsidRPr="001F46EF" w:rsidRDefault="00864B12" w:rsidP="00864B12">
            <w:pPr>
              <w:widowControl w:val="0"/>
              <w:ind w:firstLine="0"/>
              <w:jc w:val="left"/>
              <w:rPr>
                <w:sz w:val="24"/>
                <w:szCs w:val="24"/>
              </w:rPr>
            </w:pPr>
            <w:r w:rsidRPr="00E63E3C">
              <w:rPr>
                <w:sz w:val="24"/>
                <w:szCs w:val="24"/>
              </w:rPr>
              <w:t>Зона транспортной инфраструктуры</w:t>
            </w:r>
          </w:p>
        </w:tc>
        <w:tc>
          <w:tcPr>
            <w:tcW w:w="2835" w:type="dxa"/>
          </w:tcPr>
          <w:p w14:paraId="235A58E7" w14:textId="224B754F" w:rsidR="00864B12" w:rsidRPr="00C12414" w:rsidRDefault="00864B12" w:rsidP="00864B12">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430AC300" w14:textId="43E01FB5" w:rsidR="00864B12" w:rsidRPr="00E63E3C" w:rsidRDefault="00864B12" w:rsidP="009C44E1">
            <w:pPr>
              <w:widowControl w:val="0"/>
              <w:ind w:firstLine="0"/>
              <w:jc w:val="center"/>
              <w:rPr>
                <w:sz w:val="24"/>
                <w:szCs w:val="24"/>
              </w:rPr>
            </w:pPr>
            <w:r>
              <w:rPr>
                <w:sz w:val="24"/>
                <w:szCs w:val="24"/>
              </w:rPr>
              <w:t>1</w:t>
            </w:r>
          </w:p>
        </w:tc>
        <w:tc>
          <w:tcPr>
            <w:tcW w:w="4075" w:type="dxa"/>
          </w:tcPr>
          <w:p w14:paraId="5C114891" w14:textId="17F0AF9B" w:rsidR="00864B12" w:rsidRPr="00C12414" w:rsidRDefault="00864B12" w:rsidP="00864B1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864B12" w:rsidRPr="00C12414" w14:paraId="2B885DA5" w14:textId="77777777" w:rsidTr="001E0E4C">
        <w:trPr>
          <w:trHeight w:val="23"/>
        </w:trPr>
        <w:tc>
          <w:tcPr>
            <w:tcW w:w="14560" w:type="dxa"/>
            <w:gridSpan w:val="5"/>
          </w:tcPr>
          <w:p w14:paraId="1754CEA5" w14:textId="0EE7B2CA" w:rsidR="00864B12" w:rsidRPr="00C12414" w:rsidRDefault="00864B12" w:rsidP="00864B12">
            <w:pPr>
              <w:widowControl w:val="0"/>
              <w:ind w:firstLine="0"/>
              <w:jc w:val="left"/>
              <w:rPr>
                <w:sz w:val="24"/>
                <w:szCs w:val="24"/>
              </w:rPr>
            </w:pPr>
            <w:r>
              <w:rPr>
                <w:sz w:val="24"/>
                <w:szCs w:val="24"/>
              </w:rPr>
              <w:t>Деревня Дони</w:t>
            </w:r>
          </w:p>
        </w:tc>
      </w:tr>
      <w:tr w:rsidR="00864B12" w:rsidRPr="00C12414" w14:paraId="45B1409E" w14:textId="77777777" w:rsidTr="001E0E4C">
        <w:trPr>
          <w:trHeight w:val="23"/>
        </w:trPr>
        <w:tc>
          <w:tcPr>
            <w:tcW w:w="14560" w:type="dxa"/>
            <w:gridSpan w:val="5"/>
          </w:tcPr>
          <w:p w14:paraId="297D4448" w14:textId="6DDCE1D6" w:rsidR="00864B12" w:rsidRPr="00C12414" w:rsidRDefault="00864B12" w:rsidP="00864B12">
            <w:pPr>
              <w:widowControl w:val="0"/>
              <w:ind w:firstLine="0"/>
              <w:jc w:val="left"/>
              <w:rPr>
                <w:sz w:val="24"/>
                <w:szCs w:val="24"/>
              </w:rPr>
            </w:pPr>
            <w:r w:rsidRPr="00C12414">
              <w:rPr>
                <w:sz w:val="24"/>
                <w:szCs w:val="24"/>
              </w:rPr>
              <w:t>Жилые зоны</w:t>
            </w:r>
          </w:p>
        </w:tc>
      </w:tr>
      <w:tr w:rsidR="00864B12" w:rsidRPr="00C12414" w14:paraId="35BD91B9" w14:textId="77777777" w:rsidTr="001E0E4C">
        <w:trPr>
          <w:trHeight w:val="899"/>
        </w:trPr>
        <w:tc>
          <w:tcPr>
            <w:tcW w:w="1555" w:type="dxa"/>
            <w:vMerge w:val="restart"/>
          </w:tcPr>
          <w:p w14:paraId="4B5694CA" w14:textId="53C6DAED" w:rsidR="00864B12" w:rsidRDefault="00864B12" w:rsidP="00864B12">
            <w:pPr>
              <w:widowControl w:val="0"/>
              <w:ind w:firstLine="0"/>
              <w:jc w:val="left"/>
              <w:rPr>
                <w:sz w:val="24"/>
                <w:szCs w:val="24"/>
              </w:rPr>
            </w:pPr>
            <w:r>
              <w:rPr>
                <w:sz w:val="24"/>
                <w:szCs w:val="24"/>
              </w:rPr>
              <w:t>08:Ж1:1</w:t>
            </w:r>
          </w:p>
        </w:tc>
        <w:tc>
          <w:tcPr>
            <w:tcW w:w="3118" w:type="dxa"/>
            <w:vMerge w:val="restart"/>
          </w:tcPr>
          <w:p w14:paraId="5396EE4F" w14:textId="77777777" w:rsidR="00864B12" w:rsidRPr="001F46EF" w:rsidRDefault="00864B12" w:rsidP="00864B1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041403D" w14:textId="7EF4A894" w:rsidR="00864B12" w:rsidRPr="00C12414" w:rsidRDefault="00864B12" w:rsidP="00864B1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73431B5B" w14:textId="2FB8A27B" w:rsidR="00864B12" w:rsidRPr="00C12414" w:rsidRDefault="00864B12" w:rsidP="009C44E1">
            <w:pPr>
              <w:widowControl w:val="0"/>
              <w:ind w:firstLine="0"/>
              <w:jc w:val="center"/>
              <w:rPr>
                <w:sz w:val="24"/>
                <w:szCs w:val="24"/>
              </w:rPr>
            </w:pPr>
            <w:r>
              <w:rPr>
                <w:sz w:val="24"/>
                <w:szCs w:val="24"/>
              </w:rPr>
              <w:t>3</w:t>
            </w:r>
          </w:p>
        </w:tc>
        <w:tc>
          <w:tcPr>
            <w:tcW w:w="4075" w:type="dxa"/>
            <w:vMerge w:val="restart"/>
          </w:tcPr>
          <w:p w14:paraId="424A4172" w14:textId="7AA02BB7" w:rsidR="00864B12" w:rsidRPr="00C12414" w:rsidRDefault="00864B12" w:rsidP="00864B1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1A5859" w:rsidRPr="00C12414" w14:paraId="3D0D12B7" w14:textId="77777777" w:rsidTr="001E0E4C">
        <w:trPr>
          <w:trHeight w:val="899"/>
        </w:trPr>
        <w:tc>
          <w:tcPr>
            <w:tcW w:w="1555" w:type="dxa"/>
            <w:vMerge/>
          </w:tcPr>
          <w:p w14:paraId="220CEDF7" w14:textId="77777777" w:rsidR="001A5859" w:rsidRDefault="001A5859" w:rsidP="001A5859">
            <w:pPr>
              <w:widowControl w:val="0"/>
              <w:ind w:firstLine="0"/>
              <w:jc w:val="left"/>
              <w:rPr>
                <w:sz w:val="24"/>
                <w:szCs w:val="24"/>
              </w:rPr>
            </w:pPr>
          </w:p>
        </w:tc>
        <w:tc>
          <w:tcPr>
            <w:tcW w:w="3118" w:type="dxa"/>
            <w:vMerge/>
          </w:tcPr>
          <w:p w14:paraId="6511D5AD" w14:textId="77777777" w:rsidR="001A5859" w:rsidRPr="001F46EF" w:rsidRDefault="001A5859" w:rsidP="001A5859">
            <w:pPr>
              <w:widowControl w:val="0"/>
              <w:ind w:firstLine="0"/>
              <w:jc w:val="left"/>
              <w:rPr>
                <w:sz w:val="24"/>
                <w:szCs w:val="24"/>
              </w:rPr>
            </w:pPr>
          </w:p>
        </w:tc>
        <w:tc>
          <w:tcPr>
            <w:tcW w:w="2835" w:type="dxa"/>
          </w:tcPr>
          <w:p w14:paraId="783F34FC" w14:textId="1BC941F1" w:rsidR="001A5859" w:rsidRPr="001F46EF" w:rsidRDefault="001A5859" w:rsidP="001A5859">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BE095B1" w14:textId="12F38482" w:rsidR="001A5859" w:rsidRDefault="001A5859" w:rsidP="009C44E1">
            <w:pPr>
              <w:widowControl w:val="0"/>
              <w:ind w:firstLine="0"/>
              <w:jc w:val="center"/>
              <w:rPr>
                <w:sz w:val="24"/>
                <w:szCs w:val="24"/>
              </w:rPr>
            </w:pPr>
            <w:r>
              <w:rPr>
                <w:sz w:val="24"/>
                <w:szCs w:val="24"/>
              </w:rPr>
              <w:t>2 160</w:t>
            </w:r>
          </w:p>
        </w:tc>
        <w:tc>
          <w:tcPr>
            <w:tcW w:w="4075" w:type="dxa"/>
            <w:vMerge/>
          </w:tcPr>
          <w:p w14:paraId="61DB81BD" w14:textId="77777777" w:rsidR="001A5859" w:rsidRPr="00C12414" w:rsidRDefault="001A5859" w:rsidP="001A5859">
            <w:pPr>
              <w:widowControl w:val="0"/>
              <w:ind w:firstLine="0"/>
              <w:jc w:val="left"/>
              <w:rPr>
                <w:sz w:val="24"/>
                <w:szCs w:val="24"/>
              </w:rPr>
            </w:pPr>
          </w:p>
        </w:tc>
      </w:tr>
      <w:tr w:rsidR="001A5859" w:rsidRPr="00C12414" w14:paraId="4871DDAF" w14:textId="77777777" w:rsidTr="001E0E4C">
        <w:trPr>
          <w:trHeight w:val="121"/>
        </w:trPr>
        <w:tc>
          <w:tcPr>
            <w:tcW w:w="1555" w:type="dxa"/>
            <w:vMerge/>
          </w:tcPr>
          <w:p w14:paraId="3F31A4FB" w14:textId="77777777" w:rsidR="001A5859" w:rsidRDefault="001A5859" w:rsidP="001A5859">
            <w:pPr>
              <w:widowControl w:val="0"/>
              <w:ind w:firstLine="0"/>
              <w:jc w:val="left"/>
              <w:rPr>
                <w:sz w:val="24"/>
                <w:szCs w:val="24"/>
              </w:rPr>
            </w:pPr>
          </w:p>
        </w:tc>
        <w:tc>
          <w:tcPr>
            <w:tcW w:w="3118" w:type="dxa"/>
            <w:vMerge/>
          </w:tcPr>
          <w:p w14:paraId="6E931057" w14:textId="77777777" w:rsidR="001A5859" w:rsidRPr="001F46EF" w:rsidRDefault="001A5859" w:rsidP="001A5859">
            <w:pPr>
              <w:widowControl w:val="0"/>
              <w:ind w:firstLine="0"/>
              <w:jc w:val="left"/>
              <w:rPr>
                <w:sz w:val="24"/>
                <w:szCs w:val="24"/>
              </w:rPr>
            </w:pPr>
          </w:p>
        </w:tc>
        <w:tc>
          <w:tcPr>
            <w:tcW w:w="2835" w:type="dxa"/>
          </w:tcPr>
          <w:p w14:paraId="1AE6CDAC" w14:textId="79405E8C" w:rsidR="001A5859" w:rsidRPr="001F46EF" w:rsidRDefault="001A5859" w:rsidP="001A5859">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36D00E6" w14:textId="35781A8B" w:rsidR="001A5859" w:rsidRDefault="001A5859" w:rsidP="009C44E1">
            <w:pPr>
              <w:widowControl w:val="0"/>
              <w:ind w:firstLine="0"/>
              <w:jc w:val="center"/>
              <w:rPr>
                <w:sz w:val="24"/>
                <w:szCs w:val="24"/>
              </w:rPr>
            </w:pPr>
            <w:r>
              <w:rPr>
                <w:sz w:val="24"/>
                <w:szCs w:val="24"/>
              </w:rPr>
              <w:t>0,2</w:t>
            </w:r>
          </w:p>
        </w:tc>
        <w:tc>
          <w:tcPr>
            <w:tcW w:w="4075" w:type="dxa"/>
            <w:vMerge/>
          </w:tcPr>
          <w:p w14:paraId="27C840FC" w14:textId="77777777" w:rsidR="001A5859" w:rsidRPr="00C12414" w:rsidRDefault="001A5859" w:rsidP="001A5859">
            <w:pPr>
              <w:widowControl w:val="0"/>
              <w:ind w:firstLine="0"/>
              <w:jc w:val="left"/>
              <w:rPr>
                <w:sz w:val="24"/>
                <w:szCs w:val="24"/>
              </w:rPr>
            </w:pPr>
          </w:p>
        </w:tc>
      </w:tr>
      <w:tr w:rsidR="001A5859" w:rsidRPr="00C12414" w14:paraId="62E54BE7" w14:textId="77777777" w:rsidTr="001E0E4C">
        <w:trPr>
          <w:trHeight w:val="23"/>
        </w:trPr>
        <w:tc>
          <w:tcPr>
            <w:tcW w:w="14560" w:type="dxa"/>
            <w:gridSpan w:val="5"/>
          </w:tcPr>
          <w:p w14:paraId="3EBFE5F2" w14:textId="707D5509" w:rsidR="001A5859" w:rsidRPr="00C12414" w:rsidRDefault="001A5859" w:rsidP="001A5859">
            <w:pPr>
              <w:widowControl w:val="0"/>
              <w:ind w:firstLine="0"/>
              <w:jc w:val="left"/>
              <w:rPr>
                <w:sz w:val="24"/>
                <w:szCs w:val="24"/>
              </w:rPr>
            </w:pPr>
            <w:r w:rsidRPr="00C12414">
              <w:rPr>
                <w:sz w:val="24"/>
                <w:szCs w:val="24"/>
              </w:rPr>
              <w:t>Общественно-деловые зоны</w:t>
            </w:r>
          </w:p>
        </w:tc>
      </w:tr>
      <w:tr w:rsidR="001A5859" w:rsidRPr="00C12414" w14:paraId="1A816AFB" w14:textId="77777777" w:rsidTr="001E0E4C">
        <w:trPr>
          <w:trHeight w:val="23"/>
        </w:trPr>
        <w:tc>
          <w:tcPr>
            <w:tcW w:w="1555" w:type="dxa"/>
            <w:vMerge w:val="restart"/>
          </w:tcPr>
          <w:p w14:paraId="119DD8B4" w14:textId="65D7E74E" w:rsidR="001A5859" w:rsidRDefault="001A5859" w:rsidP="001A5859">
            <w:pPr>
              <w:widowControl w:val="0"/>
              <w:ind w:firstLine="0"/>
              <w:jc w:val="left"/>
              <w:rPr>
                <w:sz w:val="24"/>
                <w:szCs w:val="24"/>
              </w:rPr>
            </w:pPr>
            <w:r>
              <w:rPr>
                <w:sz w:val="24"/>
                <w:szCs w:val="24"/>
              </w:rPr>
              <w:t>08:О1:1</w:t>
            </w:r>
          </w:p>
        </w:tc>
        <w:tc>
          <w:tcPr>
            <w:tcW w:w="3118" w:type="dxa"/>
            <w:vMerge w:val="restart"/>
          </w:tcPr>
          <w:p w14:paraId="6F8F2790" w14:textId="77777777" w:rsidR="001A5859" w:rsidRPr="001F46EF" w:rsidRDefault="001A5859" w:rsidP="001A5859">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1EDA5AA" w14:textId="3BB10224" w:rsidR="001A5859" w:rsidRPr="00C12414" w:rsidRDefault="001A5859" w:rsidP="001A5859">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4324E997" w14:textId="17D0F2BB" w:rsidR="001A5859" w:rsidRPr="00C12414" w:rsidRDefault="001A5859" w:rsidP="001A5859">
            <w:pPr>
              <w:widowControl w:val="0"/>
              <w:ind w:firstLine="0"/>
              <w:jc w:val="center"/>
              <w:rPr>
                <w:sz w:val="24"/>
                <w:szCs w:val="24"/>
              </w:rPr>
            </w:pPr>
            <w:r>
              <w:rPr>
                <w:sz w:val="24"/>
                <w:szCs w:val="24"/>
              </w:rPr>
              <w:t>4</w:t>
            </w:r>
          </w:p>
        </w:tc>
        <w:tc>
          <w:tcPr>
            <w:tcW w:w="4075" w:type="dxa"/>
            <w:vMerge w:val="restart"/>
          </w:tcPr>
          <w:p w14:paraId="74F94964" w14:textId="7A896C4B" w:rsidR="001A5859" w:rsidRPr="00C12414" w:rsidRDefault="001A5859" w:rsidP="001A5859">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1A5859" w:rsidRPr="00C12414" w14:paraId="09F0D77C" w14:textId="77777777" w:rsidTr="001E0E4C">
        <w:trPr>
          <w:trHeight w:val="23"/>
        </w:trPr>
        <w:tc>
          <w:tcPr>
            <w:tcW w:w="1555" w:type="dxa"/>
            <w:vMerge/>
          </w:tcPr>
          <w:p w14:paraId="1C206DAB" w14:textId="77777777" w:rsidR="001A5859" w:rsidRDefault="001A5859" w:rsidP="001A5859">
            <w:pPr>
              <w:widowControl w:val="0"/>
              <w:ind w:firstLine="0"/>
              <w:jc w:val="left"/>
              <w:rPr>
                <w:sz w:val="24"/>
                <w:szCs w:val="24"/>
              </w:rPr>
            </w:pPr>
          </w:p>
        </w:tc>
        <w:tc>
          <w:tcPr>
            <w:tcW w:w="3118" w:type="dxa"/>
            <w:vMerge/>
          </w:tcPr>
          <w:p w14:paraId="231C0BD8" w14:textId="77777777" w:rsidR="001A5859" w:rsidRPr="004A395B" w:rsidRDefault="001A5859" w:rsidP="001A5859">
            <w:pPr>
              <w:widowControl w:val="0"/>
              <w:ind w:firstLine="0"/>
              <w:jc w:val="left"/>
              <w:rPr>
                <w:sz w:val="24"/>
                <w:szCs w:val="24"/>
              </w:rPr>
            </w:pPr>
          </w:p>
        </w:tc>
        <w:tc>
          <w:tcPr>
            <w:tcW w:w="2835" w:type="dxa"/>
          </w:tcPr>
          <w:p w14:paraId="05FF2554" w14:textId="4481AC60" w:rsidR="001A5859" w:rsidRPr="00C12414" w:rsidRDefault="001A5859" w:rsidP="001A5859">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847C269" w14:textId="7B426333" w:rsidR="001A5859" w:rsidRDefault="001A5859" w:rsidP="001A5859">
            <w:pPr>
              <w:widowControl w:val="0"/>
              <w:ind w:firstLine="0"/>
              <w:jc w:val="center"/>
              <w:rPr>
                <w:sz w:val="24"/>
                <w:szCs w:val="24"/>
              </w:rPr>
            </w:pPr>
            <w:r>
              <w:rPr>
                <w:sz w:val="24"/>
                <w:szCs w:val="24"/>
              </w:rPr>
              <w:t>1,0</w:t>
            </w:r>
          </w:p>
        </w:tc>
        <w:tc>
          <w:tcPr>
            <w:tcW w:w="4075" w:type="dxa"/>
            <w:vMerge/>
          </w:tcPr>
          <w:p w14:paraId="63FA0724" w14:textId="77777777" w:rsidR="001A5859" w:rsidRPr="00C12414" w:rsidRDefault="001A5859" w:rsidP="001A5859">
            <w:pPr>
              <w:widowControl w:val="0"/>
              <w:ind w:firstLine="0"/>
              <w:jc w:val="left"/>
              <w:rPr>
                <w:sz w:val="24"/>
                <w:szCs w:val="24"/>
              </w:rPr>
            </w:pPr>
          </w:p>
        </w:tc>
      </w:tr>
      <w:tr w:rsidR="001A5859" w:rsidRPr="00C12414" w14:paraId="280DF444" w14:textId="77777777" w:rsidTr="001E0E4C">
        <w:trPr>
          <w:trHeight w:val="23"/>
        </w:trPr>
        <w:tc>
          <w:tcPr>
            <w:tcW w:w="1555" w:type="dxa"/>
            <w:vMerge w:val="restart"/>
          </w:tcPr>
          <w:p w14:paraId="60C1A977" w14:textId="28F848F9" w:rsidR="001A5859" w:rsidRDefault="001A5859" w:rsidP="001A5859">
            <w:pPr>
              <w:widowControl w:val="0"/>
              <w:ind w:firstLine="0"/>
              <w:jc w:val="left"/>
              <w:rPr>
                <w:sz w:val="24"/>
                <w:szCs w:val="24"/>
              </w:rPr>
            </w:pPr>
            <w:r>
              <w:rPr>
                <w:sz w:val="24"/>
                <w:szCs w:val="24"/>
              </w:rPr>
              <w:t>08:О1:2</w:t>
            </w:r>
          </w:p>
        </w:tc>
        <w:tc>
          <w:tcPr>
            <w:tcW w:w="3118" w:type="dxa"/>
            <w:vMerge w:val="restart"/>
          </w:tcPr>
          <w:p w14:paraId="008F34E4" w14:textId="77777777" w:rsidR="001A5859" w:rsidRPr="001F46EF" w:rsidRDefault="001A5859" w:rsidP="001A5859">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10ECCF92" w14:textId="126F3568" w:rsidR="001A5859" w:rsidRPr="00C12414" w:rsidRDefault="001A5859" w:rsidP="001A5859">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C152B18" w14:textId="4F608204" w:rsidR="001A5859" w:rsidRPr="00C12414" w:rsidRDefault="001A5859" w:rsidP="001A5859">
            <w:pPr>
              <w:widowControl w:val="0"/>
              <w:ind w:firstLine="0"/>
              <w:jc w:val="center"/>
              <w:rPr>
                <w:sz w:val="24"/>
                <w:szCs w:val="24"/>
              </w:rPr>
            </w:pPr>
            <w:r>
              <w:rPr>
                <w:sz w:val="24"/>
                <w:szCs w:val="24"/>
              </w:rPr>
              <w:t>9</w:t>
            </w:r>
          </w:p>
        </w:tc>
        <w:tc>
          <w:tcPr>
            <w:tcW w:w="4075" w:type="dxa"/>
            <w:vMerge w:val="restart"/>
          </w:tcPr>
          <w:p w14:paraId="1D26B243" w14:textId="4DD3BBA6" w:rsidR="001A5859" w:rsidRDefault="001A5859" w:rsidP="001A5859">
            <w:pPr>
              <w:widowControl w:val="0"/>
              <w:ind w:firstLine="0"/>
              <w:jc w:val="left"/>
              <w:rPr>
                <w:sz w:val="24"/>
                <w:szCs w:val="24"/>
              </w:rPr>
            </w:pPr>
            <w:r w:rsidRPr="00FA60F3">
              <w:rPr>
                <w:sz w:val="24"/>
                <w:szCs w:val="24"/>
              </w:rPr>
              <w:t>Размещение объектов федерального</w:t>
            </w:r>
            <w:r>
              <w:rPr>
                <w:sz w:val="24"/>
                <w:szCs w:val="24"/>
              </w:rPr>
              <w:t xml:space="preserve"> </w:t>
            </w:r>
            <w:r w:rsidRPr="00FA60F3">
              <w:rPr>
                <w:sz w:val="24"/>
                <w:szCs w:val="24"/>
              </w:rPr>
              <w:t xml:space="preserve">и местного значения </w:t>
            </w:r>
            <w:r>
              <w:rPr>
                <w:sz w:val="24"/>
                <w:szCs w:val="24"/>
              </w:rPr>
              <w:t xml:space="preserve">муниципального района </w:t>
            </w:r>
            <w:r w:rsidRPr="00FA60F3">
              <w:rPr>
                <w:sz w:val="24"/>
                <w:szCs w:val="24"/>
              </w:rPr>
              <w:t>не предусмотрено.</w:t>
            </w:r>
          </w:p>
          <w:p w14:paraId="70916557" w14:textId="77777777" w:rsidR="001A5859" w:rsidRDefault="001A5859" w:rsidP="001A5859">
            <w:pPr>
              <w:widowControl w:val="0"/>
              <w:ind w:firstLine="0"/>
              <w:jc w:val="left"/>
              <w:rPr>
                <w:sz w:val="24"/>
                <w:szCs w:val="24"/>
              </w:rPr>
            </w:pPr>
          </w:p>
          <w:p w14:paraId="14E9B2DE" w14:textId="77777777" w:rsidR="001A5859" w:rsidRDefault="001A5859" w:rsidP="001A5859">
            <w:pPr>
              <w:widowControl w:val="0"/>
              <w:ind w:firstLine="0"/>
              <w:jc w:val="left"/>
              <w:rPr>
                <w:sz w:val="24"/>
                <w:szCs w:val="24"/>
              </w:rPr>
            </w:pPr>
            <w:r>
              <w:rPr>
                <w:sz w:val="24"/>
                <w:szCs w:val="24"/>
              </w:rPr>
              <w:t>Объекты регионального значения:</w:t>
            </w:r>
          </w:p>
          <w:p w14:paraId="67E3C51E" w14:textId="428CFB74" w:rsidR="001A5859" w:rsidRPr="004D6138" w:rsidRDefault="001A5859" w:rsidP="001A5859">
            <w:pPr>
              <w:pStyle w:val="afffffffffffff2"/>
              <w:widowControl w:val="0"/>
              <w:numPr>
                <w:ilvl w:val="0"/>
                <w:numId w:val="117"/>
              </w:numPr>
              <w:jc w:val="left"/>
              <w:rPr>
                <w:sz w:val="24"/>
                <w:szCs w:val="24"/>
              </w:rPr>
            </w:pPr>
            <w:r w:rsidRPr="004D6138">
              <w:rPr>
                <w:sz w:val="24"/>
                <w:szCs w:val="24"/>
              </w:rPr>
              <w:t xml:space="preserve">Туристско-рекреационная </w:t>
            </w:r>
            <w:r w:rsidRPr="004D6138">
              <w:rPr>
                <w:sz w:val="24"/>
                <w:szCs w:val="24"/>
              </w:rPr>
              <w:lastRenderedPageBreak/>
              <w:t>зона «Ленинградская битва» (кластерного типа, участок 4 «Мирным гражданам Советского Союза»)</w:t>
            </w:r>
          </w:p>
        </w:tc>
      </w:tr>
      <w:tr w:rsidR="001A5859" w:rsidRPr="00C12414" w14:paraId="1BE31DDA" w14:textId="77777777" w:rsidTr="001E0E4C">
        <w:trPr>
          <w:trHeight w:val="23"/>
        </w:trPr>
        <w:tc>
          <w:tcPr>
            <w:tcW w:w="1555" w:type="dxa"/>
            <w:vMerge/>
          </w:tcPr>
          <w:p w14:paraId="7FC6EC4B" w14:textId="77777777" w:rsidR="001A5859" w:rsidRDefault="001A5859" w:rsidP="001A5859">
            <w:pPr>
              <w:widowControl w:val="0"/>
              <w:ind w:firstLine="0"/>
              <w:jc w:val="left"/>
              <w:rPr>
                <w:sz w:val="24"/>
                <w:szCs w:val="24"/>
              </w:rPr>
            </w:pPr>
          </w:p>
        </w:tc>
        <w:tc>
          <w:tcPr>
            <w:tcW w:w="3118" w:type="dxa"/>
            <w:vMerge/>
          </w:tcPr>
          <w:p w14:paraId="0D64084A" w14:textId="77777777" w:rsidR="001A5859" w:rsidRPr="004A395B" w:rsidRDefault="001A5859" w:rsidP="001A5859">
            <w:pPr>
              <w:widowControl w:val="0"/>
              <w:ind w:firstLine="0"/>
              <w:jc w:val="left"/>
              <w:rPr>
                <w:sz w:val="24"/>
                <w:szCs w:val="24"/>
              </w:rPr>
            </w:pPr>
          </w:p>
        </w:tc>
        <w:tc>
          <w:tcPr>
            <w:tcW w:w="2835" w:type="dxa"/>
          </w:tcPr>
          <w:p w14:paraId="519EA8EB" w14:textId="649CF65C" w:rsidR="001A5859" w:rsidRPr="00C12414" w:rsidRDefault="001A5859" w:rsidP="001A5859">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EC31563" w14:textId="74A42479" w:rsidR="001A5859" w:rsidRDefault="001A5859" w:rsidP="001A5859">
            <w:pPr>
              <w:widowControl w:val="0"/>
              <w:ind w:firstLine="0"/>
              <w:jc w:val="center"/>
              <w:rPr>
                <w:sz w:val="24"/>
                <w:szCs w:val="24"/>
              </w:rPr>
            </w:pPr>
            <w:r>
              <w:rPr>
                <w:sz w:val="24"/>
                <w:szCs w:val="24"/>
              </w:rPr>
              <w:t>1,0</w:t>
            </w:r>
          </w:p>
        </w:tc>
        <w:tc>
          <w:tcPr>
            <w:tcW w:w="4075" w:type="dxa"/>
            <w:vMerge/>
          </w:tcPr>
          <w:p w14:paraId="2D1864E3" w14:textId="77777777" w:rsidR="001A5859" w:rsidRPr="00FA60F3" w:rsidRDefault="001A5859" w:rsidP="001A5859">
            <w:pPr>
              <w:widowControl w:val="0"/>
              <w:ind w:firstLine="0"/>
              <w:jc w:val="left"/>
              <w:rPr>
                <w:sz w:val="24"/>
                <w:szCs w:val="24"/>
              </w:rPr>
            </w:pPr>
          </w:p>
        </w:tc>
      </w:tr>
      <w:tr w:rsidR="001A5859" w:rsidRPr="00C12414" w14:paraId="6A8115D2" w14:textId="77777777" w:rsidTr="001E0E4C">
        <w:trPr>
          <w:trHeight w:val="23"/>
        </w:trPr>
        <w:tc>
          <w:tcPr>
            <w:tcW w:w="14560" w:type="dxa"/>
            <w:gridSpan w:val="5"/>
          </w:tcPr>
          <w:p w14:paraId="66767C07" w14:textId="2322FEFA" w:rsidR="001A5859" w:rsidRPr="00C12414" w:rsidRDefault="001A5859" w:rsidP="001A5859">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1A5859" w:rsidRPr="00C12414" w14:paraId="6AD6C442" w14:textId="77777777" w:rsidTr="001E0E4C">
        <w:trPr>
          <w:trHeight w:val="23"/>
        </w:trPr>
        <w:tc>
          <w:tcPr>
            <w:tcW w:w="1555" w:type="dxa"/>
          </w:tcPr>
          <w:p w14:paraId="752F0E19" w14:textId="01887CD1" w:rsidR="001A5859" w:rsidRDefault="001A5859" w:rsidP="001A5859">
            <w:pPr>
              <w:widowControl w:val="0"/>
              <w:ind w:firstLine="0"/>
              <w:jc w:val="left"/>
              <w:rPr>
                <w:sz w:val="24"/>
                <w:szCs w:val="24"/>
              </w:rPr>
            </w:pPr>
            <w:r>
              <w:rPr>
                <w:sz w:val="24"/>
                <w:szCs w:val="24"/>
              </w:rPr>
              <w:t>08:Т1:1</w:t>
            </w:r>
          </w:p>
        </w:tc>
        <w:tc>
          <w:tcPr>
            <w:tcW w:w="3118" w:type="dxa"/>
          </w:tcPr>
          <w:p w14:paraId="293CDC1B" w14:textId="77777777" w:rsidR="001A5859" w:rsidRPr="001F46EF" w:rsidRDefault="001A5859" w:rsidP="001A5859">
            <w:pPr>
              <w:widowControl w:val="0"/>
              <w:ind w:firstLine="0"/>
              <w:jc w:val="left"/>
              <w:rPr>
                <w:sz w:val="24"/>
                <w:szCs w:val="24"/>
              </w:rPr>
            </w:pPr>
            <w:r w:rsidRPr="00E63E3C">
              <w:rPr>
                <w:sz w:val="24"/>
                <w:szCs w:val="24"/>
              </w:rPr>
              <w:t>Зона транспортной инфраструктуры</w:t>
            </w:r>
          </w:p>
        </w:tc>
        <w:tc>
          <w:tcPr>
            <w:tcW w:w="2835" w:type="dxa"/>
          </w:tcPr>
          <w:p w14:paraId="1ED4B793" w14:textId="75FEA91C" w:rsidR="001A5859" w:rsidRPr="00C12414" w:rsidRDefault="001A5859" w:rsidP="001A5859">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6683991B" w14:textId="45AA87CA" w:rsidR="001A5859" w:rsidRPr="00E63E3C" w:rsidRDefault="001A5859" w:rsidP="009C44E1">
            <w:pPr>
              <w:widowControl w:val="0"/>
              <w:ind w:firstLine="0"/>
              <w:jc w:val="center"/>
              <w:rPr>
                <w:sz w:val="24"/>
                <w:szCs w:val="24"/>
              </w:rPr>
            </w:pPr>
            <w:r>
              <w:rPr>
                <w:sz w:val="24"/>
                <w:szCs w:val="24"/>
              </w:rPr>
              <w:t>1</w:t>
            </w:r>
          </w:p>
        </w:tc>
        <w:tc>
          <w:tcPr>
            <w:tcW w:w="4075" w:type="dxa"/>
          </w:tcPr>
          <w:p w14:paraId="61934BFB" w14:textId="633411A1" w:rsidR="001A5859" w:rsidRPr="00C12414" w:rsidRDefault="001A5859" w:rsidP="001A5859">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1A5859" w:rsidRPr="00C12414" w14:paraId="4D2EB4FA" w14:textId="77777777" w:rsidTr="001E0E4C">
        <w:trPr>
          <w:trHeight w:val="23"/>
        </w:trPr>
        <w:tc>
          <w:tcPr>
            <w:tcW w:w="14560" w:type="dxa"/>
            <w:gridSpan w:val="5"/>
          </w:tcPr>
          <w:p w14:paraId="53004A49" w14:textId="619589EE" w:rsidR="001A5859" w:rsidRPr="00C12414" w:rsidRDefault="001A5859" w:rsidP="001A5859">
            <w:pPr>
              <w:widowControl w:val="0"/>
              <w:ind w:firstLine="0"/>
              <w:jc w:val="left"/>
              <w:rPr>
                <w:sz w:val="24"/>
                <w:szCs w:val="24"/>
              </w:rPr>
            </w:pPr>
            <w:r>
              <w:rPr>
                <w:sz w:val="24"/>
                <w:szCs w:val="24"/>
              </w:rPr>
              <w:t>Деревня Зайцево</w:t>
            </w:r>
          </w:p>
        </w:tc>
      </w:tr>
      <w:tr w:rsidR="001A5859" w:rsidRPr="00C12414" w14:paraId="52FF5E89" w14:textId="77777777" w:rsidTr="001E0E4C">
        <w:trPr>
          <w:trHeight w:val="23"/>
        </w:trPr>
        <w:tc>
          <w:tcPr>
            <w:tcW w:w="14560" w:type="dxa"/>
            <w:gridSpan w:val="5"/>
          </w:tcPr>
          <w:p w14:paraId="13E1A839" w14:textId="6FB4C8E7" w:rsidR="001A5859" w:rsidRPr="00C12414" w:rsidRDefault="001A5859" w:rsidP="001A5859">
            <w:pPr>
              <w:widowControl w:val="0"/>
              <w:ind w:firstLine="0"/>
              <w:jc w:val="left"/>
              <w:rPr>
                <w:sz w:val="24"/>
                <w:szCs w:val="24"/>
              </w:rPr>
            </w:pPr>
            <w:r w:rsidRPr="00C12414">
              <w:rPr>
                <w:sz w:val="24"/>
                <w:szCs w:val="24"/>
              </w:rPr>
              <w:t>Жилые зоны</w:t>
            </w:r>
          </w:p>
        </w:tc>
      </w:tr>
      <w:tr w:rsidR="001A5859" w:rsidRPr="00C12414" w14:paraId="4B367929" w14:textId="77777777" w:rsidTr="001E0E4C">
        <w:trPr>
          <w:trHeight w:val="23"/>
        </w:trPr>
        <w:tc>
          <w:tcPr>
            <w:tcW w:w="1555" w:type="dxa"/>
            <w:vMerge w:val="restart"/>
          </w:tcPr>
          <w:p w14:paraId="6D386DDA" w14:textId="4E5ECAA9" w:rsidR="001A5859" w:rsidRDefault="001A5859" w:rsidP="001A5859">
            <w:pPr>
              <w:widowControl w:val="0"/>
              <w:ind w:firstLine="0"/>
              <w:jc w:val="left"/>
              <w:rPr>
                <w:sz w:val="24"/>
                <w:szCs w:val="24"/>
              </w:rPr>
            </w:pPr>
            <w:r>
              <w:rPr>
                <w:sz w:val="24"/>
                <w:szCs w:val="24"/>
              </w:rPr>
              <w:t>09:Ж1:1</w:t>
            </w:r>
          </w:p>
        </w:tc>
        <w:tc>
          <w:tcPr>
            <w:tcW w:w="3118" w:type="dxa"/>
            <w:vMerge w:val="restart"/>
          </w:tcPr>
          <w:p w14:paraId="28DB25FA" w14:textId="77777777" w:rsidR="001A5859" w:rsidRPr="001F46EF" w:rsidRDefault="001A5859" w:rsidP="001A5859">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7A4CC34E" w14:textId="56442ED4" w:rsidR="001A5859" w:rsidRPr="00C12414" w:rsidRDefault="001A5859" w:rsidP="001A5859">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2F21B999" w14:textId="716FC507" w:rsidR="001A5859" w:rsidRPr="00FA60F3" w:rsidRDefault="001A5859" w:rsidP="005B7A47">
            <w:pPr>
              <w:widowControl w:val="0"/>
              <w:ind w:firstLine="0"/>
              <w:jc w:val="center"/>
              <w:rPr>
                <w:sz w:val="24"/>
                <w:szCs w:val="24"/>
              </w:rPr>
            </w:pPr>
            <w:r>
              <w:rPr>
                <w:sz w:val="24"/>
                <w:szCs w:val="24"/>
              </w:rPr>
              <w:t>3</w:t>
            </w:r>
          </w:p>
        </w:tc>
        <w:tc>
          <w:tcPr>
            <w:tcW w:w="4075" w:type="dxa"/>
            <w:vMerge w:val="restart"/>
          </w:tcPr>
          <w:p w14:paraId="6DED7F38" w14:textId="1E4D9B98" w:rsidR="001A5859" w:rsidRPr="00FA60F3" w:rsidRDefault="001A5859" w:rsidP="001A5859">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5B7A47" w:rsidRPr="00C12414" w14:paraId="05C6895B" w14:textId="77777777" w:rsidTr="001E0E4C">
        <w:trPr>
          <w:trHeight w:val="23"/>
        </w:trPr>
        <w:tc>
          <w:tcPr>
            <w:tcW w:w="1555" w:type="dxa"/>
            <w:vMerge/>
          </w:tcPr>
          <w:p w14:paraId="5409F292" w14:textId="77777777" w:rsidR="005B7A47" w:rsidRDefault="005B7A47" w:rsidP="005B7A47">
            <w:pPr>
              <w:widowControl w:val="0"/>
              <w:ind w:firstLine="0"/>
              <w:jc w:val="left"/>
              <w:rPr>
                <w:sz w:val="24"/>
                <w:szCs w:val="24"/>
              </w:rPr>
            </w:pPr>
          </w:p>
        </w:tc>
        <w:tc>
          <w:tcPr>
            <w:tcW w:w="3118" w:type="dxa"/>
            <w:vMerge/>
          </w:tcPr>
          <w:p w14:paraId="1CABAA0D" w14:textId="77777777" w:rsidR="005B7A47" w:rsidRPr="001F46EF" w:rsidRDefault="005B7A47" w:rsidP="005B7A47">
            <w:pPr>
              <w:widowControl w:val="0"/>
              <w:ind w:firstLine="0"/>
              <w:jc w:val="left"/>
              <w:rPr>
                <w:sz w:val="24"/>
                <w:szCs w:val="24"/>
              </w:rPr>
            </w:pPr>
          </w:p>
        </w:tc>
        <w:tc>
          <w:tcPr>
            <w:tcW w:w="2835" w:type="dxa"/>
          </w:tcPr>
          <w:p w14:paraId="00A7747E" w14:textId="7DED3EEB" w:rsidR="005B7A47" w:rsidRPr="001F46EF" w:rsidRDefault="005B7A47" w:rsidP="005B7A47">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332CA8FE" w14:textId="1193C13F" w:rsidR="005B7A47" w:rsidRDefault="005B7A47" w:rsidP="005B7A47">
            <w:pPr>
              <w:widowControl w:val="0"/>
              <w:ind w:firstLine="0"/>
              <w:jc w:val="center"/>
              <w:rPr>
                <w:sz w:val="24"/>
                <w:szCs w:val="24"/>
              </w:rPr>
            </w:pPr>
            <w:r>
              <w:rPr>
                <w:sz w:val="24"/>
                <w:szCs w:val="24"/>
              </w:rPr>
              <w:t>9 601</w:t>
            </w:r>
          </w:p>
        </w:tc>
        <w:tc>
          <w:tcPr>
            <w:tcW w:w="4075" w:type="dxa"/>
            <w:vMerge/>
          </w:tcPr>
          <w:p w14:paraId="535BD9FC" w14:textId="77777777" w:rsidR="005B7A47" w:rsidRPr="00C12414" w:rsidRDefault="005B7A47" w:rsidP="005B7A47">
            <w:pPr>
              <w:widowControl w:val="0"/>
              <w:ind w:firstLine="0"/>
              <w:jc w:val="left"/>
              <w:rPr>
                <w:sz w:val="24"/>
                <w:szCs w:val="24"/>
              </w:rPr>
            </w:pPr>
          </w:p>
        </w:tc>
      </w:tr>
      <w:tr w:rsidR="005B7A47" w:rsidRPr="00C12414" w14:paraId="0BF3CBF0" w14:textId="77777777" w:rsidTr="001E0E4C">
        <w:trPr>
          <w:trHeight w:val="23"/>
        </w:trPr>
        <w:tc>
          <w:tcPr>
            <w:tcW w:w="1555" w:type="dxa"/>
            <w:vMerge/>
          </w:tcPr>
          <w:p w14:paraId="0A250D90" w14:textId="77777777" w:rsidR="005B7A47" w:rsidRDefault="005B7A47" w:rsidP="005B7A47">
            <w:pPr>
              <w:widowControl w:val="0"/>
              <w:ind w:firstLine="0"/>
              <w:jc w:val="left"/>
              <w:rPr>
                <w:sz w:val="24"/>
                <w:szCs w:val="24"/>
              </w:rPr>
            </w:pPr>
          </w:p>
        </w:tc>
        <w:tc>
          <w:tcPr>
            <w:tcW w:w="3118" w:type="dxa"/>
            <w:vMerge/>
          </w:tcPr>
          <w:p w14:paraId="4A860176" w14:textId="77777777" w:rsidR="005B7A47" w:rsidRPr="001F46EF" w:rsidRDefault="005B7A47" w:rsidP="005B7A47">
            <w:pPr>
              <w:widowControl w:val="0"/>
              <w:ind w:firstLine="0"/>
              <w:jc w:val="left"/>
              <w:rPr>
                <w:sz w:val="24"/>
                <w:szCs w:val="24"/>
              </w:rPr>
            </w:pPr>
          </w:p>
        </w:tc>
        <w:tc>
          <w:tcPr>
            <w:tcW w:w="2835" w:type="dxa"/>
          </w:tcPr>
          <w:p w14:paraId="11F2F5E5" w14:textId="110ACFA7" w:rsidR="005B7A47" w:rsidRPr="001F46EF" w:rsidRDefault="005B7A47" w:rsidP="005B7A47">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0D0067E" w14:textId="0DE03798" w:rsidR="005B7A47" w:rsidRDefault="005B7A47" w:rsidP="005B7A47">
            <w:pPr>
              <w:widowControl w:val="0"/>
              <w:ind w:firstLine="0"/>
              <w:jc w:val="center"/>
              <w:rPr>
                <w:sz w:val="24"/>
                <w:szCs w:val="24"/>
              </w:rPr>
            </w:pPr>
            <w:r>
              <w:rPr>
                <w:sz w:val="24"/>
                <w:szCs w:val="24"/>
              </w:rPr>
              <w:t>0,2</w:t>
            </w:r>
          </w:p>
        </w:tc>
        <w:tc>
          <w:tcPr>
            <w:tcW w:w="4075" w:type="dxa"/>
            <w:vMerge/>
          </w:tcPr>
          <w:p w14:paraId="3795E15F" w14:textId="77777777" w:rsidR="005B7A47" w:rsidRPr="00FA60F3" w:rsidRDefault="005B7A47" w:rsidP="005B7A47">
            <w:pPr>
              <w:widowControl w:val="0"/>
              <w:ind w:firstLine="0"/>
              <w:jc w:val="left"/>
              <w:rPr>
                <w:sz w:val="24"/>
                <w:szCs w:val="24"/>
              </w:rPr>
            </w:pPr>
          </w:p>
        </w:tc>
      </w:tr>
      <w:tr w:rsidR="005B7A47" w:rsidRPr="00C12414" w14:paraId="0142DBC4" w14:textId="77777777" w:rsidTr="001E0E4C">
        <w:trPr>
          <w:trHeight w:val="276"/>
        </w:trPr>
        <w:tc>
          <w:tcPr>
            <w:tcW w:w="1555" w:type="dxa"/>
            <w:vMerge w:val="restart"/>
            <w:noWrap/>
          </w:tcPr>
          <w:p w14:paraId="56C936F4" w14:textId="767C1F8E" w:rsidR="005B7A47" w:rsidRDefault="005B7A47" w:rsidP="005B7A47">
            <w:pPr>
              <w:widowControl w:val="0"/>
              <w:ind w:firstLine="0"/>
              <w:jc w:val="left"/>
              <w:rPr>
                <w:sz w:val="24"/>
                <w:szCs w:val="24"/>
              </w:rPr>
            </w:pPr>
            <w:r>
              <w:rPr>
                <w:sz w:val="24"/>
                <w:szCs w:val="24"/>
              </w:rPr>
              <w:t>09:Ж1:2</w:t>
            </w:r>
          </w:p>
        </w:tc>
        <w:tc>
          <w:tcPr>
            <w:tcW w:w="3118" w:type="dxa"/>
            <w:vMerge w:val="restart"/>
          </w:tcPr>
          <w:p w14:paraId="004E0257" w14:textId="77777777" w:rsidR="005B7A47" w:rsidRPr="001F46EF" w:rsidRDefault="005B7A47" w:rsidP="005B7A47">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BBC72F6" w14:textId="3E464F9F" w:rsidR="005B7A47" w:rsidRPr="00C12414" w:rsidRDefault="005B7A47" w:rsidP="005B7A47">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35900314" w14:textId="2A695F41" w:rsidR="005B7A47" w:rsidRPr="00C12414" w:rsidRDefault="005B7A47" w:rsidP="005B7A47">
            <w:pPr>
              <w:widowControl w:val="0"/>
              <w:ind w:firstLine="0"/>
              <w:jc w:val="center"/>
              <w:rPr>
                <w:sz w:val="24"/>
                <w:szCs w:val="24"/>
              </w:rPr>
            </w:pPr>
            <w:r>
              <w:rPr>
                <w:sz w:val="24"/>
                <w:szCs w:val="24"/>
              </w:rPr>
              <w:t>3</w:t>
            </w:r>
          </w:p>
        </w:tc>
        <w:tc>
          <w:tcPr>
            <w:tcW w:w="4075" w:type="dxa"/>
            <w:vMerge w:val="restart"/>
          </w:tcPr>
          <w:p w14:paraId="1793196B" w14:textId="4589CA0C" w:rsidR="005B7A47" w:rsidRPr="00B473BC" w:rsidRDefault="005B7A47" w:rsidP="005B7A47">
            <w:pPr>
              <w:widowControl w:val="0"/>
              <w:ind w:firstLine="0"/>
              <w:jc w:val="left"/>
              <w:rPr>
                <w:sz w:val="24"/>
                <w:szCs w:val="24"/>
              </w:rPr>
            </w:pPr>
            <w:r w:rsidRPr="00B473BC">
              <w:rPr>
                <w:sz w:val="24"/>
                <w:szCs w:val="24"/>
              </w:rPr>
              <w:t>Размещение объектов федерального, регионального и местного значения муниципального района не предусмотрено</w:t>
            </w:r>
          </w:p>
        </w:tc>
      </w:tr>
      <w:tr w:rsidR="005B7A47" w:rsidRPr="00C12414" w14:paraId="16093337" w14:textId="77777777" w:rsidTr="001E0E4C">
        <w:trPr>
          <w:trHeight w:val="276"/>
        </w:trPr>
        <w:tc>
          <w:tcPr>
            <w:tcW w:w="1555" w:type="dxa"/>
            <w:vMerge/>
            <w:noWrap/>
          </w:tcPr>
          <w:p w14:paraId="3A16468F" w14:textId="77777777" w:rsidR="005B7A47" w:rsidRDefault="005B7A47" w:rsidP="005B7A47">
            <w:pPr>
              <w:widowControl w:val="0"/>
              <w:ind w:firstLine="0"/>
              <w:jc w:val="left"/>
              <w:rPr>
                <w:sz w:val="24"/>
                <w:szCs w:val="24"/>
              </w:rPr>
            </w:pPr>
          </w:p>
        </w:tc>
        <w:tc>
          <w:tcPr>
            <w:tcW w:w="3118" w:type="dxa"/>
            <w:vMerge/>
          </w:tcPr>
          <w:p w14:paraId="039DB172" w14:textId="77777777" w:rsidR="005B7A47" w:rsidRPr="001F46EF" w:rsidRDefault="005B7A47" w:rsidP="005B7A47">
            <w:pPr>
              <w:widowControl w:val="0"/>
              <w:ind w:firstLine="0"/>
              <w:jc w:val="left"/>
              <w:rPr>
                <w:sz w:val="24"/>
                <w:szCs w:val="24"/>
              </w:rPr>
            </w:pPr>
          </w:p>
        </w:tc>
        <w:tc>
          <w:tcPr>
            <w:tcW w:w="2835" w:type="dxa"/>
          </w:tcPr>
          <w:p w14:paraId="53AD1F8E" w14:textId="4F45AACA" w:rsidR="005B7A47" w:rsidRPr="001F46EF" w:rsidRDefault="005B7A47" w:rsidP="005B7A47">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33A06CD1" w14:textId="0ECC3B86" w:rsidR="005B7A47" w:rsidRDefault="005B7A47" w:rsidP="005B7A47">
            <w:pPr>
              <w:widowControl w:val="0"/>
              <w:ind w:firstLine="0"/>
              <w:jc w:val="center"/>
              <w:rPr>
                <w:sz w:val="24"/>
                <w:szCs w:val="24"/>
              </w:rPr>
            </w:pPr>
            <w:r>
              <w:rPr>
                <w:sz w:val="24"/>
                <w:szCs w:val="24"/>
              </w:rPr>
              <w:t>41 962</w:t>
            </w:r>
          </w:p>
        </w:tc>
        <w:tc>
          <w:tcPr>
            <w:tcW w:w="4075" w:type="dxa"/>
            <w:vMerge/>
          </w:tcPr>
          <w:p w14:paraId="2C7B6CC9" w14:textId="77777777" w:rsidR="005B7A47" w:rsidRPr="00B473BC" w:rsidRDefault="005B7A47" w:rsidP="005B7A47">
            <w:pPr>
              <w:widowControl w:val="0"/>
              <w:ind w:firstLine="0"/>
              <w:jc w:val="left"/>
              <w:rPr>
                <w:sz w:val="24"/>
                <w:szCs w:val="24"/>
              </w:rPr>
            </w:pPr>
          </w:p>
        </w:tc>
      </w:tr>
      <w:tr w:rsidR="005B7A47" w:rsidRPr="00C12414" w14:paraId="5C575FE5" w14:textId="77777777" w:rsidTr="001E0E4C">
        <w:trPr>
          <w:trHeight w:val="272"/>
        </w:trPr>
        <w:tc>
          <w:tcPr>
            <w:tcW w:w="1555" w:type="dxa"/>
            <w:vMerge/>
          </w:tcPr>
          <w:p w14:paraId="2F271481" w14:textId="77777777" w:rsidR="005B7A47" w:rsidRDefault="005B7A47" w:rsidP="005B7A47">
            <w:pPr>
              <w:widowControl w:val="0"/>
              <w:ind w:firstLine="0"/>
              <w:jc w:val="left"/>
              <w:rPr>
                <w:sz w:val="24"/>
                <w:szCs w:val="24"/>
              </w:rPr>
            </w:pPr>
          </w:p>
        </w:tc>
        <w:tc>
          <w:tcPr>
            <w:tcW w:w="3118" w:type="dxa"/>
            <w:vMerge/>
          </w:tcPr>
          <w:p w14:paraId="094A776D" w14:textId="77777777" w:rsidR="005B7A47" w:rsidRPr="001F46EF" w:rsidRDefault="005B7A47" w:rsidP="005B7A47">
            <w:pPr>
              <w:widowControl w:val="0"/>
              <w:ind w:firstLine="0"/>
              <w:jc w:val="left"/>
              <w:rPr>
                <w:sz w:val="24"/>
                <w:szCs w:val="24"/>
              </w:rPr>
            </w:pPr>
          </w:p>
        </w:tc>
        <w:tc>
          <w:tcPr>
            <w:tcW w:w="2835" w:type="dxa"/>
          </w:tcPr>
          <w:p w14:paraId="08D44CEB" w14:textId="2D3CB936" w:rsidR="005B7A47" w:rsidRPr="001F46EF" w:rsidRDefault="005B7A47" w:rsidP="005B7A47">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53978F50" w14:textId="0D9A2436" w:rsidR="005B7A47" w:rsidRDefault="005B7A47" w:rsidP="005B7A47">
            <w:pPr>
              <w:widowControl w:val="0"/>
              <w:ind w:firstLine="0"/>
              <w:jc w:val="center"/>
              <w:rPr>
                <w:sz w:val="24"/>
                <w:szCs w:val="24"/>
              </w:rPr>
            </w:pPr>
            <w:r>
              <w:rPr>
                <w:sz w:val="24"/>
                <w:szCs w:val="24"/>
              </w:rPr>
              <w:t>0,2</w:t>
            </w:r>
          </w:p>
        </w:tc>
        <w:tc>
          <w:tcPr>
            <w:tcW w:w="4075" w:type="dxa"/>
            <w:vMerge/>
          </w:tcPr>
          <w:p w14:paraId="7861D5E3" w14:textId="77777777" w:rsidR="005B7A47" w:rsidRPr="00C12414" w:rsidRDefault="005B7A47" w:rsidP="005B7A47">
            <w:pPr>
              <w:widowControl w:val="0"/>
              <w:ind w:firstLine="0"/>
              <w:jc w:val="left"/>
              <w:rPr>
                <w:sz w:val="24"/>
                <w:szCs w:val="24"/>
              </w:rPr>
            </w:pPr>
          </w:p>
        </w:tc>
      </w:tr>
      <w:tr w:rsidR="005B7A47" w:rsidRPr="00C12414" w14:paraId="1BFC4B47" w14:textId="77777777" w:rsidTr="001E0E4C">
        <w:trPr>
          <w:trHeight w:val="23"/>
        </w:trPr>
        <w:tc>
          <w:tcPr>
            <w:tcW w:w="14560" w:type="dxa"/>
            <w:gridSpan w:val="5"/>
          </w:tcPr>
          <w:p w14:paraId="3C9E324B" w14:textId="77777777" w:rsidR="005B7A47" w:rsidRPr="00C12414" w:rsidRDefault="005B7A47" w:rsidP="005B7A47">
            <w:pPr>
              <w:widowControl w:val="0"/>
              <w:ind w:firstLine="0"/>
              <w:jc w:val="left"/>
              <w:rPr>
                <w:sz w:val="24"/>
                <w:szCs w:val="24"/>
              </w:rPr>
            </w:pPr>
            <w:r w:rsidRPr="00C12414">
              <w:rPr>
                <w:sz w:val="24"/>
                <w:szCs w:val="24"/>
              </w:rPr>
              <w:t>Общественно-деловые зоны</w:t>
            </w:r>
          </w:p>
        </w:tc>
      </w:tr>
      <w:tr w:rsidR="00BC4600" w:rsidRPr="00C12414" w14:paraId="1F5BEF51" w14:textId="77777777" w:rsidTr="001E0E4C">
        <w:trPr>
          <w:trHeight w:val="23"/>
        </w:trPr>
        <w:tc>
          <w:tcPr>
            <w:tcW w:w="1555" w:type="dxa"/>
            <w:vMerge w:val="restart"/>
          </w:tcPr>
          <w:p w14:paraId="6F0B2BC0" w14:textId="1AE5B412" w:rsidR="00BC4600" w:rsidRDefault="00BC4600" w:rsidP="005B7A47">
            <w:pPr>
              <w:widowControl w:val="0"/>
              <w:ind w:firstLine="0"/>
              <w:jc w:val="left"/>
              <w:rPr>
                <w:sz w:val="24"/>
                <w:szCs w:val="24"/>
              </w:rPr>
            </w:pPr>
            <w:r>
              <w:rPr>
                <w:sz w:val="24"/>
                <w:szCs w:val="24"/>
              </w:rPr>
              <w:t>09:О1:</w:t>
            </w:r>
            <w:r w:rsidR="00C03498">
              <w:rPr>
                <w:sz w:val="24"/>
                <w:szCs w:val="24"/>
              </w:rPr>
              <w:t>1</w:t>
            </w:r>
          </w:p>
        </w:tc>
        <w:tc>
          <w:tcPr>
            <w:tcW w:w="3118" w:type="dxa"/>
            <w:vMerge w:val="restart"/>
          </w:tcPr>
          <w:p w14:paraId="1A9A57C4" w14:textId="77777777" w:rsidR="00BC4600" w:rsidRPr="001F46EF" w:rsidRDefault="00BC4600" w:rsidP="005B7A47">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2E25CD26" w14:textId="77777777" w:rsidR="00BC4600" w:rsidRPr="00C12414" w:rsidRDefault="00BC4600" w:rsidP="005B7A47">
            <w:pPr>
              <w:widowControl w:val="0"/>
              <w:ind w:firstLine="0"/>
              <w:jc w:val="left"/>
              <w:rPr>
                <w:sz w:val="24"/>
                <w:szCs w:val="24"/>
              </w:rPr>
            </w:pPr>
            <w:r w:rsidRPr="00C12414">
              <w:rPr>
                <w:sz w:val="24"/>
                <w:szCs w:val="24"/>
              </w:rPr>
              <w:t xml:space="preserve">Максимальная этажность зданий, строений, </w:t>
            </w:r>
            <w:r w:rsidRPr="00C12414">
              <w:rPr>
                <w:sz w:val="24"/>
                <w:szCs w:val="24"/>
              </w:rPr>
              <w:lastRenderedPageBreak/>
              <w:t>сооружений</w:t>
            </w:r>
          </w:p>
        </w:tc>
        <w:tc>
          <w:tcPr>
            <w:tcW w:w="2977" w:type="dxa"/>
          </w:tcPr>
          <w:p w14:paraId="7B3C0790" w14:textId="77777777" w:rsidR="00BC4600" w:rsidRPr="00C12414" w:rsidRDefault="00BC4600" w:rsidP="00BC4600">
            <w:pPr>
              <w:widowControl w:val="0"/>
              <w:ind w:firstLine="0"/>
              <w:jc w:val="center"/>
              <w:rPr>
                <w:sz w:val="24"/>
                <w:szCs w:val="24"/>
              </w:rPr>
            </w:pPr>
            <w:r>
              <w:rPr>
                <w:sz w:val="24"/>
                <w:szCs w:val="24"/>
              </w:rPr>
              <w:lastRenderedPageBreak/>
              <w:t>9</w:t>
            </w:r>
          </w:p>
        </w:tc>
        <w:tc>
          <w:tcPr>
            <w:tcW w:w="4075" w:type="dxa"/>
            <w:vMerge w:val="restart"/>
          </w:tcPr>
          <w:p w14:paraId="3219B5B0" w14:textId="517A2A19" w:rsidR="00BC4600" w:rsidRPr="000B68E4" w:rsidRDefault="00BC4600" w:rsidP="005B7A47">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lastRenderedPageBreak/>
              <w:t xml:space="preserve">муниципального района </w:t>
            </w:r>
            <w:r w:rsidRPr="00C12414">
              <w:rPr>
                <w:sz w:val="24"/>
                <w:szCs w:val="24"/>
              </w:rPr>
              <w:t>не предусмотрено</w:t>
            </w:r>
          </w:p>
        </w:tc>
      </w:tr>
      <w:tr w:rsidR="00BC4600" w:rsidRPr="00C12414" w14:paraId="31D783E5" w14:textId="77777777" w:rsidTr="001E0E4C">
        <w:trPr>
          <w:trHeight w:val="23"/>
        </w:trPr>
        <w:tc>
          <w:tcPr>
            <w:tcW w:w="1555" w:type="dxa"/>
            <w:vMerge/>
          </w:tcPr>
          <w:p w14:paraId="4D3BC334" w14:textId="77777777" w:rsidR="00BC4600" w:rsidRDefault="00BC4600" w:rsidP="00BC4600">
            <w:pPr>
              <w:widowControl w:val="0"/>
              <w:ind w:firstLine="0"/>
              <w:jc w:val="left"/>
              <w:rPr>
                <w:sz w:val="24"/>
                <w:szCs w:val="24"/>
              </w:rPr>
            </w:pPr>
          </w:p>
        </w:tc>
        <w:tc>
          <w:tcPr>
            <w:tcW w:w="3118" w:type="dxa"/>
            <w:vMerge/>
          </w:tcPr>
          <w:p w14:paraId="08BC8972" w14:textId="77777777" w:rsidR="00BC4600" w:rsidRPr="004A395B" w:rsidRDefault="00BC4600" w:rsidP="00BC4600">
            <w:pPr>
              <w:widowControl w:val="0"/>
              <w:ind w:firstLine="0"/>
              <w:jc w:val="left"/>
              <w:rPr>
                <w:sz w:val="24"/>
                <w:szCs w:val="24"/>
              </w:rPr>
            </w:pPr>
          </w:p>
        </w:tc>
        <w:tc>
          <w:tcPr>
            <w:tcW w:w="2835" w:type="dxa"/>
          </w:tcPr>
          <w:p w14:paraId="43F18EF0" w14:textId="27BA9AB0" w:rsidR="00BC4600" w:rsidRPr="00C12414" w:rsidRDefault="00BC4600" w:rsidP="00BC4600">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50573B1" w14:textId="0594DB1F" w:rsidR="00BC4600" w:rsidRDefault="00BC4600" w:rsidP="00BC4600">
            <w:pPr>
              <w:widowControl w:val="0"/>
              <w:ind w:firstLine="0"/>
              <w:jc w:val="center"/>
              <w:rPr>
                <w:sz w:val="24"/>
                <w:szCs w:val="24"/>
              </w:rPr>
            </w:pPr>
            <w:r>
              <w:rPr>
                <w:sz w:val="24"/>
                <w:szCs w:val="24"/>
              </w:rPr>
              <w:t>1,0</w:t>
            </w:r>
          </w:p>
        </w:tc>
        <w:tc>
          <w:tcPr>
            <w:tcW w:w="4075" w:type="dxa"/>
            <w:vMerge/>
          </w:tcPr>
          <w:p w14:paraId="5D34135B" w14:textId="77777777" w:rsidR="00BC4600" w:rsidRPr="00C12414" w:rsidRDefault="00BC4600" w:rsidP="00BC4600">
            <w:pPr>
              <w:widowControl w:val="0"/>
              <w:ind w:firstLine="0"/>
              <w:jc w:val="left"/>
              <w:rPr>
                <w:sz w:val="24"/>
                <w:szCs w:val="24"/>
              </w:rPr>
            </w:pPr>
          </w:p>
        </w:tc>
      </w:tr>
      <w:tr w:rsidR="00BC4600" w:rsidRPr="00C12414" w14:paraId="3ACBB911" w14:textId="77777777" w:rsidTr="001E0E4C">
        <w:trPr>
          <w:trHeight w:val="23"/>
        </w:trPr>
        <w:tc>
          <w:tcPr>
            <w:tcW w:w="14560" w:type="dxa"/>
            <w:gridSpan w:val="5"/>
          </w:tcPr>
          <w:p w14:paraId="79FB5A7F" w14:textId="70D2E95C" w:rsidR="00BC4600" w:rsidRPr="00C12414" w:rsidRDefault="00BC4600" w:rsidP="00BC4600">
            <w:pPr>
              <w:widowControl w:val="0"/>
              <w:ind w:firstLine="0"/>
              <w:jc w:val="left"/>
              <w:rPr>
                <w:sz w:val="24"/>
                <w:szCs w:val="24"/>
              </w:rPr>
            </w:pPr>
            <w:r w:rsidRPr="00C12414">
              <w:rPr>
                <w:sz w:val="24"/>
                <w:szCs w:val="24"/>
              </w:rPr>
              <w:t>Зоны рекреационного назначения</w:t>
            </w:r>
          </w:p>
        </w:tc>
      </w:tr>
      <w:tr w:rsidR="00BC4600" w:rsidRPr="00C12414" w14:paraId="4B5D108A" w14:textId="77777777" w:rsidTr="001E0E4C">
        <w:trPr>
          <w:trHeight w:val="23"/>
        </w:trPr>
        <w:tc>
          <w:tcPr>
            <w:tcW w:w="1555" w:type="dxa"/>
            <w:vMerge w:val="restart"/>
          </w:tcPr>
          <w:p w14:paraId="34878FA0" w14:textId="74D1C7C1" w:rsidR="00BC4600" w:rsidRDefault="00BC4600" w:rsidP="00BC4600">
            <w:pPr>
              <w:widowControl w:val="0"/>
              <w:ind w:firstLine="0"/>
              <w:jc w:val="left"/>
              <w:rPr>
                <w:sz w:val="24"/>
                <w:szCs w:val="24"/>
              </w:rPr>
            </w:pPr>
            <w:r>
              <w:rPr>
                <w:sz w:val="24"/>
                <w:szCs w:val="24"/>
              </w:rPr>
              <w:t>09:Р1:1</w:t>
            </w:r>
          </w:p>
        </w:tc>
        <w:tc>
          <w:tcPr>
            <w:tcW w:w="3118" w:type="dxa"/>
            <w:vMerge w:val="restart"/>
          </w:tcPr>
          <w:p w14:paraId="4F9DCDC8" w14:textId="77777777" w:rsidR="00BC4600" w:rsidRPr="001F46EF" w:rsidRDefault="00BC4600" w:rsidP="00BC4600">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73EC57A1" w14:textId="2FFFA902" w:rsidR="00BC4600" w:rsidRPr="00C12414" w:rsidRDefault="00BC4600" w:rsidP="00BC4600">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574DD1E1" w14:textId="7E038784" w:rsidR="00BC4600" w:rsidRPr="00C12414" w:rsidRDefault="00BC4600" w:rsidP="00C8569A">
            <w:pPr>
              <w:widowControl w:val="0"/>
              <w:ind w:firstLine="0"/>
              <w:jc w:val="center"/>
              <w:rPr>
                <w:sz w:val="24"/>
                <w:szCs w:val="24"/>
              </w:rPr>
            </w:pPr>
            <w:r>
              <w:rPr>
                <w:sz w:val="24"/>
                <w:szCs w:val="24"/>
              </w:rPr>
              <w:t>3</w:t>
            </w:r>
          </w:p>
        </w:tc>
        <w:tc>
          <w:tcPr>
            <w:tcW w:w="4075" w:type="dxa"/>
            <w:vMerge w:val="restart"/>
          </w:tcPr>
          <w:p w14:paraId="4CEAC3DB" w14:textId="014E8FB7" w:rsidR="00BC4600" w:rsidRDefault="00BC4600" w:rsidP="00BC4600">
            <w:pPr>
              <w:widowControl w:val="0"/>
              <w:ind w:firstLine="0"/>
              <w:jc w:val="left"/>
              <w:rPr>
                <w:sz w:val="24"/>
                <w:szCs w:val="24"/>
              </w:rPr>
            </w:pPr>
            <w:r w:rsidRPr="00C12414">
              <w:rPr>
                <w:sz w:val="24"/>
                <w:szCs w:val="24"/>
              </w:rPr>
              <w:t xml:space="preserve">Размещение объектов федерального, и местного значения </w:t>
            </w:r>
            <w:r>
              <w:rPr>
                <w:sz w:val="24"/>
                <w:szCs w:val="24"/>
              </w:rPr>
              <w:t xml:space="preserve">муниципального района </w:t>
            </w:r>
            <w:r w:rsidRPr="00C12414">
              <w:rPr>
                <w:sz w:val="24"/>
                <w:szCs w:val="24"/>
              </w:rPr>
              <w:t>не предусмотрено.</w:t>
            </w:r>
          </w:p>
          <w:p w14:paraId="2AE9B825" w14:textId="77777777" w:rsidR="00BC4600" w:rsidRDefault="00BC4600" w:rsidP="00BC4600">
            <w:pPr>
              <w:widowControl w:val="0"/>
              <w:ind w:firstLine="0"/>
              <w:jc w:val="left"/>
              <w:rPr>
                <w:sz w:val="24"/>
                <w:szCs w:val="24"/>
              </w:rPr>
            </w:pPr>
          </w:p>
          <w:p w14:paraId="3082B753" w14:textId="00EE9C6F" w:rsidR="00BC4600" w:rsidRDefault="00BC4600" w:rsidP="00BC4600">
            <w:pPr>
              <w:widowControl w:val="0"/>
              <w:ind w:firstLine="0"/>
              <w:jc w:val="left"/>
              <w:rPr>
                <w:sz w:val="24"/>
                <w:szCs w:val="24"/>
              </w:rPr>
            </w:pPr>
            <w:r>
              <w:rPr>
                <w:sz w:val="24"/>
                <w:szCs w:val="24"/>
              </w:rPr>
              <w:t>Объекты регионального значения:</w:t>
            </w:r>
          </w:p>
          <w:p w14:paraId="16977480" w14:textId="5FE4A512" w:rsidR="00BC4600" w:rsidRPr="005334F1" w:rsidRDefault="00BC4600" w:rsidP="00BC4600">
            <w:pPr>
              <w:pStyle w:val="afffffffffffff2"/>
              <w:widowControl w:val="0"/>
              <w:numPr>
                <w:ilvl w:val="0"/>
                <w:numId w:val="110"/>
              </w:numPr>
              <w:jc w:val="left"/>
              <w:rPr>
                <w:sz w:val="24"/>
                <w:szCs w:val="24"/>
              </w:rPr>
            </w:pPr>
            <w:r w:rsidRPr="004142D9">
              <w:rPr>
                <w:sz w:val="24"/>
                <w:szCs w:val="24"/>
              </w:rPr>
              <w:t xml:space="preserve">Туристско-рекреационная зона </w:t>
            </w:r>
            <w:r>
              <w:rPr>
                <w:sz w:val="24"/>
                <w:szCs w:val="24"/>
              </w:rPr>
              <w:t>«</w:t>
            </w:r>
            <w:r w:rsidRPr="004142D9">
              <w:rPr>
                <w:sz w:val="24"/>
                <w:szCs w:val="24"/>
              </w:rPr>
              <w:t>Ленинградская битва</w:t>
            </w:r>
            <w:r>
              <w:rPr>
                <w:sz w:val="24"/>
                <w:szCs w:val="24"/>
              </w:rPr>
              <w:t>»</w:t>
            </w:r>
            <w:r w:rsidRPr="004142D9">
              <w:rPr>
                <w:sz w:val="24"/>
                <w:szCs w:val="24"/>
              </w:rPr>
              <w:t xml:space="preserve"> (кластерного типа, </w:t>
            </w:r>
            <w:r>
              <w:rPr>
                <w:sz w:val="24"/>
                <w:szCs w:val="24"/>
              </w:rPr>
              <w:t>участок 4 «</w:t>
            </w:r>
            <w:r w:rsidRPr="004142D9">
              <w:rPr>
                <w:sz w:val="24"/>
                <w:szCs w:val="24"/>
              </w:rPr>
              <w:t>Мирным гражданам Советского Союза</w:t>
            </w:r>
            <w:r>
              <w:rPr>
                <w:sz w:val="24"/>
                <w:szCs w:val="24"/>
              </w:rPr>
              <w:t>»</w:t>
            </w:r>
            <w:r w:rsidRPr="004142D9">
              <w:rPr>
                <w:sz w:val="24"/>
                <w:szCs w:val="24"/>
              </w:rPr>
              <w:t>)</w:t>
            </w:r>
          </w:p>
        </w:tc>
      </w:tr>
      <w:tr w:rsidR="00C8569A" w:rsidRPr="00C12414" w14:paraId="15DAAA0A" w14:textId="77777777" w:rsidTr="001E0E4C">
        <w:trPr>
          <w:trHeight w:val="23"/>
        </w:trPr>
        <w:tc>
          <w:tcPr>
            <w:tcW w:w="1555" w:type="dxa"/>
            <w:vMerge/>
          </w:tcPr>
          <w:p w14:paraId="06BFB3D9" w14:textId="77777777" w:rsidR="00C8569A" w:rsidRDefault="00C8569A" w:rsidP="00C8569A">
            <w:pPr>
              <w:widowControl w:val="0"/>
              <w:ind w:firstLine="0"/>
              <w:jc w:val="left"/>
              <w:rPr>
                <w:sz w:val="24"/>
                <w:szCs w:val="24"/>
              </w:rPr>
            </w:pPr>
          </w:p>
        </w:tc>
        <w:tc>
          <w:tcPr>
            <w:tcW w:w="3118" w:type="dxa"/>
            <w:vMerge/>
          </w:tcPr>
          <w:p w14:paraId="036331AD" w14:textId="77777777" w:rsidR="00C8569A" w:rsidRPr="001F46EF" w:rsidRDefault="00C8569A" w:rsidP="00C8569A">
            <w:pPr>
              <w:widowControl w:val="0"/>
              <w:ind w:firstLine="0"/>
              <w:jc w:val="left"/>
              <w:rPr>
                <w:sz w:val="24"/>
                <w:szCs w:val="24"/>
              </w:rPr>
            </w:pPr>
          </w:p>
        </w:tc>
        <w:tc>
          <w:tcPr>
            <w:tcW w:w="2835" w:type="dxa"/>
          </w:tcPr>
          <w:p w14:paraId="0F7562E9" w14:textId="0CD96647" w:rsidR="00C8569A" w:rsidRPr="00C12414" w:rsidRDefault="00C8569A" w:rsidP="00C8569A">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5604CCD" w14:textId="54A10F7B" w:rsidR="00C8569A" w:rsidRDefault="00C8569A" w:rsidP="00C8569A">
            <w:pPr>
              <w:widowControl w:val="0"/>
              <w:ind w:firstLine="0"/>
              <w:jc w:val="center"/>
              <w:rPr>
                <w:sz w:val="24"/>
                <w:szCs w:val="24"/>
              </w:rPr>
            </w:pPr>
            <w:r>
              <w:rPr>
                <w:sz w:val="24"/>
                <w:szCs w:val="24"/>
              </w:rPr>
              <w:t>0,</w:t>
            </w:r>
            <w:r w:rsidR="007E294C">
              <w:rPr>
                <w:sz w:val="24"/>
                <w:szCs w:val="24"/>
              </w:rPr>
              <w:t>2</w:t>
            </w:r>
          </w:p>
        </w:tc>
        <w:tc>
          <w:tcPr>
            <w:tcW w:w="4075" w:type="dxa"/>
            <w:vMerge/>
          </w:tcPr>
          <w:p w14:paraId="7A6F2B3D" w14:textId="77777777" w:rsidR="00C8569A" w:rsidRPr="00C12414" w:rsidRDefault="00C8569A" w:rsidP="00C8569A">
            <w:pPr>
              <w:widowControl w:val="0"/>
              <w:ind w:firstLine="0"/>
              <w:jc w:val="left"/>
              <w:rPr>
                <w:sz w:val="24"/>
                <w:szCs w:val="24"/>
              </w:rPr>
            </w:pPr>
          </w:p>
        </w:tc>
      </w:tr>
      <w:tr w:rsidR="00C8569A" w:rsidRPr="00C12414" w14:paraId="44729C0A" w14:textId="77777777" w:rsidTr="001E0E4C">
        <w:trPr>
          <w:trHeight w:val="23"/>
        </w:trPr>
        <w:tc>
          <w:tcPr>
            <w:tcW w:w="1555" w:type="dxa"/>
            <w:vMerge w:val="restart"/>
          </w:tcPr>
          <w:p w14:paraId="5A0428F8" w14:textId="71AD5FE2" w:rsidR="00C8569A" w:rsidRDefault="00C8569A" w:rsidP="00C8569A">
            <w:pPr>
              <w:widowControl w:val="0"/>
              <w:ind w:firstLine="0"/>
              <w:jc w:val="left"/>
              <w:rPr>
                <w:sz w:val="24"/>
                <w:szCs w:val="24"/>
              </w:rPr>
            </w:pPr>
            <w:r>
              <w:rPr>
                <w:sz w:val="24"/>
                <w:szCs w:val="24"/>
              </w:rPr>
              <w:t>09:Р1:2</w:t>
            </w:r>
          </w:p>
        </w:tc>
        <w:tc>
          <w:tcPr>
            <w:tcW w:w="3118" w:type="dxa"/>
            <w:vMerge w:val="restart"/>
          </w:tcPr>
          <w:p w14:paraId="6CA49658" w14:textId="77777777" w:rsidR="00C8569A" w:rsidRPr="001F46EF" w:rsidRDefault="00C8569A" w:rsidP="00C8569A">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0128AF86" w14:textId="33B2527C" w:rsidR="00C8569A" w:rsidRPr="00C12414" w:rsidRDefault="00C8569A" w:rsidP="00C8569A">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525E8C6C" w14:textId="5B132926" w:rsidR="00C8569A" w:rsidRPr="00FA60F3" w:rsidRDefault="00C8569A" w:rsidP="00C8569A">
            <w:pPr>
              <w:widowControl w:val="0"/>
              <w:ind w:firstLine="0"/>
              <w:jc w:val="center"/>
              <w:rPr>
                <w:sz w:val="24"/>
                <w:szCs w:val="24"/>
              </w:rPr>
            </w:pPr>
            <w:r>
              <w:rPr>
                <w:sz w:val="24"/>
                <w:szCs w:val="24"/>
              </w:rPr>
              <w:t>1</w:t>
            </w:r>
          </w:p>
        </w:tc>
        <w:tc>
          <w:tcPr>
            <w:tcW w:w="4075" w:type="dxa"/>
            <w:vMerge w:val="restart"/>
          </w:tcPr>
          <w:p w14:paraId="29A01777" w14:textId="1310FAB3" w:rsidR="00C8569A" w:rsidRDefault="00C8569A" w:rsidP="00C8569A">
            <w:pPr>
              <w:widowControl w:val="0"/>
              <w:ind w:firstLine="0"/>
              <w:jc w:val="left"/>
              <w:rPr>
                <w:sz w:val="24"/>
                <w:szCs w:val="24"/>
              </w:rPr>
            </w:pPr>
            <w:r w:rsidRPr="00FA60F3">
              <w:rPr>
                <w:sz w:val="24"/>
                <w:szCs w:val="24"/>
              </w:rPr>
              <w:t>Размещение объектов федерального</w:t>
            </w:r>
            <w:r>
              <w:rPr>
                <w:sz w:val="24"/>
                <w:szCs w:val="24"/>
              </w:rPr>
              <w:t xml:space="preserve"> </w:t>
            </w:r>
            <w:r w:rsidRPr="00FA60F3">
              <w:rPr>
                <w:sz w:val="24"/>
                <w:szCs w:val="24"/>
              </w:rPr>
              <w:t>и местного значения</w:t>
            </w:r>
            <w:r>
              <w:rPr>
                <w:sz w:val="24"/>
                <w:szCs w:val="24"/>
              </w:rPr>
              <w:t xml:space="preserve"> муниципального района</w:t>
            </w:r>
            <w:r w:rsidRPr="00FA60F3">
              <w:rPr>
                <w:sz w:val="24"/>
                <w:szCs w:val="24"/>
              </w:rPr>
              <w:t xml:space="preserve"> не предусмотрено.</w:t>
            </w:r>
          </w:p>
          <w:p w14:paraId="0797D75C" w14:textId="77777777" w:rsidR="00C8569A" w:rsidRDefault="00C8569A" w:rsidP="00C8569A">
            <w:pPr>
              <w:widowControl w:val="0"/>
              <w:ind w:firstLine="0"/>
              <w:jc w:val="left"/>
              <w:rPr>
                <w:sz w:val="24"/>
                <w:szCs w:val="24"/>
              </w:rPr>
            </w:pPr>
          </w:p>
          <w:p w14:paraId="672D90B4" w14:textId="77777777" w:rsidR="00C8569A" w:rsidRDefault="00C8569A" w:rsidP="00C8569A">
            <w:pPr>
              <w:widowControl w:val="0"/>
              <w:ind w:firstLine="0"/>
              <w:jc w:val="left"/>
              <w:rPr>
                <w:sz w:val="24"/>
                <w:szCs w:val="24"/>
              </w:rPr>
            </w:pPr>
            <w:r>
              <w:rPr>
                <w:sz w:val="24"/>
                <w:szCs w:val="24"/>
              </w:rPr>
              <w:t>Объекты регионального значения:</w:t>
            </w:r>
          </w:p>
          <w:p w14:paraId="1AE0FDBA" w14:textId="0D6E52A9" w:rsidR="00C8569A" w:rsidRPr="004142D9" w:rsidRDefault="00C8569A" w:rsidP="00C8569A">
            <w:pPr>
              <w:pStyle w:val="afffffffffffff2"/>
              <w:widowControl w:val="0"/>
              <w:numPr>
                <w:ilvl w:val="0"/>
                <w:numId w:val="111"/>
              </w:numPr>
              <w:jc w:val="left"/>
              <w:rPr>
                <w:sz w:val="24"/>
                <w:szCs w:val="24"/>
              </w:rPr>
            </w:pPr>
            <w:r w:rsidRPr="004142D9">
              <w:rPr>
                <w:sz w:val="24"/>
                <w:szCs w:val="24"/>
              </w:rPr>
              <w:t xml:space="preserve">Туристско-рекреационная зона </w:t>
            </w:r>
            <w:r>
              <w:rPr>
                <w:sz w:val="24"/>
                <w:szCs w:val="24"/>
              </w:rPr>
              <w:t>«</w:t>
            </w:r>
            <w:r w:rsidRPr="004142D9">
              <w:rPr>
                <w:sz w:val="24"/>
                <w:szCs w:val="24"/>
              </w:rPr>
              <w:t>Ленинградская битва</w:t>
            </w:r>
            <w:r>
              <w:rPr>
                <w:sz w:val="24"/>
                <w:szCs w:val="24"/>
              </w:rPr>
              <w:t>»</w:t>
            </w:r>
            <w:r w:rsidRPr="004142D9">
              <w:rPr>
                <w:sz w:val="24"/>
                <w:szCs w:val="24"/>
              </w:rPr>
              <w:t xml:space="preserve"> (кластерного типа, </w:t>
            </w:r>
            <w:r>
              <w:rPr>
                <w:sz w:val="24"/>
                <w:szCs w:val="24"/>
              </w:rPr>
              <w:t>участок 4 «</w:t>
            </w:r>
            <w:r w:rsidRPr="004142D9">
              <w:rPr>
                <w:sz w:val="24"/>
                <w:szCs w:val="24"/>
              </w:rPr>
              <w:t>Мирным гражданам Советского Союза</w:t>
            </w:r>
            <w:r>
              <w:rPr>
                <w:sz w:val="24"/>
                <w:szCs w:val="24"/>
              </w:rPr>
              <w:t>»</w:t>
            </w:r>
            <w:r w:rsidRPr="004142D9">
              <w:rPr>
                <w:sz w:val="24"/>
                <w:szCs w:val="24"/>
              </w:rPr>
              <w:t>)</w:t>
            </w:r>
          </w:p>
        </w:tc>
      </w:tr>
      <w:tr w:rsidR="00C8569A" w:rsidRPr="00C12414" w14:paraId="1A3455B8" w14:textId="77777777" w:rsidTr="001E0E4C">
        <w:trPr>
          <w:trHeight w:val="23"/>
        </w:trPr>
        <w:tc>
          <w:tcPr>
            <w:tcW w:w="1555" w:type="dxa"/>
            <w:vMerge/>
          </w:tcPr>
          <w:p w14:paraId="33DF5815" w14:textId="77777777" w:rsidR="00C8569A" w:rsidRDefault="00C8569A" w:rsidP="00C8569A">
            <w:pPr>
              <w:widowControl w:val="0"/>
              <w:ind w:firstLine="0"/>
              <w:jc w:val="left"/>
              <w:rPr>
                <w:sz w:val="24"/>
                <w:szCs w:val="24"/>
              </w:rPr>
            </w:pPr>
          </w:p>
        </w:tc>
        <w:tc>
          <w:tcPr>
            <w:tcW w:w="3118" w:type="dxa"/>
            <w:vMerge/>
          </w:tcPr>
          <w:p w14:paraId="1A42E69D" w14:textId="77777777" w:rsidR="00C8569A" w:rsidRPr="001F46EF" w:rsidRDefault="00C8569A" w:rsidP="00C8569A">
            <w:pPr>
              <w:widowControl w:val="0"/>
              <w:ind w:firstLine="0"/>
              <w:jc w:val="left"/>
              <w:rPr>
                <w:sz w:val="24"/>
                <w:szCs w:val="24"/>
              </w:rPr>
            </w:pPr>
          </w:p>
        </w:tc>
        <w:tc>
          <w:tcPr>
            <w:tcW w:w="2835" w:type="dxa"/>
          </w:tcPr>
          <w:p w14:paraId="1395C55E" w14:textId="58BADF6E" w:rsidR="00C8569A" w:rsidRPr="00C12414" w:rsidRDefault="00C8569A" w:rsidP="00C8569A">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3C160B1" w14:textId="3F332E52" w:rsidR="00C8569A" w:rsidRDefault="00C8569A" w:rsidP="00C8569A">
            <w:pPr>
              <w:widowControl w:val="0"/>
              <w:ind w:firstLine="0"/>
              <w:jc w:val="center"/>
              <w:rPr>
                <w:sz w:val="24"/>
                <w:szCs w:val="24"/>
              </w:rPr>
            </w:pPr>
            <w:r>
              <w:rPr>
                <w:sz w:val="24"/>
                <w:szCs w:val="24"/>
              </w:rPr>
              <w:t>0,</w:t>
            </w:r>
            <w:r w:rsidR="007E294C">
              <w:rPr>
                <w:sz w:val="24"/>
                <w:szCs w:val="24"/>
              </w:rPr>
              <w:t>8</w:t>
            </w:r>
          </w:p>
        </w:tc>
        <w:tc>
          <w:tcPr>
            <w:tcW w:w="4075" w:type="dxa"/>
            <w:vMerge/>
          </w:tcPr>
          <w:p w14:paraId="5CA75352" w14:textId="77777777" w:rsidR="00C8569A" w:rsidRPr="00FA60F3" w:rsidRDefault="00C8569A" w:rsidP="00C8569A">
            <w:pPr>
              <w:widowControl w:val="0"/>
              <w:ind w:firstLine="0"/>
              <w:jc w:val="left"/>
              <w:rPr>
                <w:sz w:val="24"/>
                <w:szCs w:val="24"/>
              </w:rPr>
            </w:pPr>
          </w:p>
        </w:tc>
      </w:tr>
      <w:tr w:rsidR="00C8569A" w:rsidRPr="00C12414" w14:paraId="310AC305" w14:textId="77777777" w:rsidTr="001E0E4C">
        <w:trPr>
          <w:trHeight w:val="23"/>
        </w:trPr>
        <w:tc>
          <w:tcPr>
            <w:tcW w:w="14560" w:type="dxa"/>
            <w:gridSpan w:val="5"/>
          </w:tcPr>
          <w:p w14:paraId="2918A1FA" w14:textId="103DDCFC" w:rsidR="00C8569A" w:rsidRPr="00C12414" w:rsidRDefault="00C8569A" w:rsidP="00C8569A">
            <w:pPr>
              <w:widowControl w:val="0"/>
              <w:ind w:firstLine="0"/>
              <w:jc w:val="left"/>
              <w:rPr>
                <w:sz w:val="24"/>
                <w:szCs w:val="24"/>
              </w:rPr>
            </w:pPr>
            <w:r>
              <w:rPr>
                <w:sz w:val="24"/>
                <w:szCs w:val="24"/>
              </w:rPr>
              <w:t>Деревня Ивановка</w:t>
            </w:r>
          </w:p>
        </w:tc>
      </w:tr>
      <w:tr w:rsidR="00C8569A" w:rsidRPr="00C12414" w14:paraId="642E0F17" w14:textId="77777777" w:rsidTr="001E0E4C">
        <w:trPr>
          <w:trHeight w:val="23"/>
        </w:trPr>
        <w:tc>
          <w:tcPr>
            <w:tcW w:w="14560" w:type="dxa"/>
            <w:gridSpan w:val="5"/>
          </w:tcPr>
          <w:p w14:paraId="04E8706F" w14:textId="0B04C39B" w:rsidR="00C8569A" w:rsidRPr="00C12414" w:rsidRDefault="00C8569A" w:rsidP="00C8569A">
            <w:pPr>
              <w:widowControl w:val="0"/>
              <w:ind w:firstLine="0"/>
              <w:jc w:val="left"/>
              <w:rPr>
                <w:sz w:val="24"/>
                <w:szCs w:val="24"/>
              </w:rPr>
            </w:pPr>
            <w:r w:rsidRPr="00C12414">
              <w:rPr>
                <w:sz w:val="24"/>
                <w:szCs w:val="24"/>
              </w:rPr>
              <w:t>Жилые зоны</w:t>
            </w:r>
          </w:p>
        </w:tc>
      </w:tr>
      <w:tr w:rsidR="00C8569A" w:rsidRPr="00C12414" w14:paraId="7818482F" w14:textId="77777777" w:rsidTr="00AA13AA">
        <w:trPr>
          <w:trHeight w:val="545"/>
        </w:trPr>
        <w:tc>
          <w:tcPr>
            <w:tcW w:w="1555" w:type="dxa"/>
            <w:vMerge w:val="restart"/>
          </w:tcPr>
          <w:p w14:paraId="5605CB1B" w14:textId="59ADCDF5" w:rsidR="00C8569A" w:rsidRDefault="00C8569A" w:rsidP="00C8569A">
            <w:pPr>
              <w:widowControl w:val="0"/>
              <w:ind w:firstLine="0"/>
              <w:jc w:val="left"/>
              <w:rPr>
                <w:sz w:val="24"/>
                <w:szCs w:val="24"/>
              </w:rPr>
            </w:pPr>
            <w:r>
              <w:rPr>
                <w:sz w:val="24"/>
                <w:szCs w:val="24"/>
              </w:rPr>
              <w:t>10:Ж1:1</w:t>
            </w:r>
          </w:p>
        </w:tc>
        <w:tc>
          <w:tcPr>
            <w:tcW w:w="3118" w:type="dxa"/>
            <w:vMerge w:val="restart"/>
          </w:tcPr>
          <w:p w14:paraId="374DBE46" w14:textId="77777777" w:rsidR="00C8569A" w:rsidRPr="001F46EF" w:rsidRDefault="00C8569A" w:rsidP="00C8569A">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3C8959BF" w14:textId="6A1CD7D4" w:rsidR="00C8569A" w:rsidRPr="00C12414" w:rsidRDefault="00C8569A" w:rsidP="00C8569A">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55A8C1B3" w14:textId="7F0154E2" w:rsidR="00C8569A" w:rsidRPr="00FA60F3" w:rsidRDefault="00C8569A" w:rsidP="00392B00">
            <w:pPr>
              <w:widowControl w:val="0"/>
              <w:ind w:firstLine="0"/>
              <w:jc w:val="center"/>
              <w:rPr>
                <w:sz w:val="24"/>
                <w:szCs w:val="24"/>
              </w:rPr>
            </w:pPr>
            <w:r>
              <w:rPr>
                <w:sz w:val="24"/>
                <w:szCs w:val="24"/>
              </w:rPr>
              <w:t>3</w:t>
            </w:r>
          </w:p>
        </w:tc>
        <w:tc>
          <w:tcPr>
            <w:tcW w:w="4075" w:type="dxa"/>
            <w:vMerge w:val="restart"/>
          </w:tcPr>
          <w:p w14:paraId="7C44D7D0" w14:textId="0C068EFD" w:rsidR="00C8569A" w:rsidRPr="00FA60F3" w:rsidRDefault="00C8569A" w:rsidP="00C8569A">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392B00" w:rsidRPr="00C12414" w14:paraId="3AA56FAA" w14:textId="77777777" w:rsidTr="001E0E4C">
        <w:trPr>
          <w:trHeight w:val="923"/>
        </w:trPr>
        <w:tc>
          <w:tcPr>
            <w:tcW w:w="1555" w:type="dxa"/>
            <w:vMerge/>
          </w:tcPr>
          <w:p w14:paraId="638D2262" w14:textId="77777777" w:rsidR="00392B00" w:rsidRDefault="00392B00" w:rsidP="00392B00">
            <w:pPr>
              <w:widowControl w:val="0"/>
              <w:ind w:firstLine="0"/>
              <w:jc w:val="left"/>
              <w:rPr>
                <w:sz w:val="24"/>
                <w:szCs w:val="24"/>
              </w:rPr>
            </w:pPr>
          </w:p>
        </w:tc>
        <w:tc>
          <w:tcPr>
            <w:tcW w:w="3118" w:type="dxa"/>
            <w:vMerge/>
          </w:tcPr>
          <w:p w14:paraId="386CFAAC" w14:textId="77777777" w:rsidR="00392B00" w:rsidRPr="001F46EF" w:rsidRDefault="00392B00" w:rsidP="00392B00">
            <w:pPr>
              <w:widowControl w:val="0"/>
              <w:ind w:firstLine="0"/>
              <w:jc w:val="left"/>
              <w:rPr>
                <w:sz w:val="24"/>
                <w:szCs w:val="24"/>
              </w:rPr>
            </w:pPr>
          </w:p>
        </w:tc>
        <w:tc>
          <w:tcPr>
            <w:tcW w:w="2835" w:type="dxa"/>
          </w:tcPr>
          <w:p w14:paraId="47D966A2" w14:textId="13AFA33C" w:rsidR="00392B00" w:rsidRPr="001F46EF" w:rsidRDefault="00392B00" w:rsidP="00392B00">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7A433FFF" w14:textId="5415ECD8" w:rsidR="00392B00" w:rsidRDefault="00392B00" w:rsidP="00392B00">
            <w:pPr>
              <w:widowControl w:val="0"/>
              <w:ind w:firstLine="0"/>
              <w:jc w:val="center"/>
              <w:rPr>
                <w:sz w:val="24"/>
                <w:szCs w:val="24"/>
              </w:rPr>
            </w:pPr>
            <w:r>
              <w:rPr>
                <w:sz w:val="24"/>
                <w:szCs w:val="24"/>
              </w:rPr>
              <w:t>4 560</w:t>
            </w:r>
          </w:p>
        </w:tc>
        <w:tc>
          <w:tcPr>
            <w:tcW w:w="4075" w:type="dxa"/>
            <w:vMerge/>
          </w:tcPr>
          <w:p w14:paraId="00FB101A" w14:textId="77777777" w:rsidR="00392B00" w:rsidRPr="00C12414" w:rsidRDefault="00392B00" w:rsidP="00392B00">
            <w:pPr>
              <w:widowControl w:val="0"/>
              <w:ind w:firstLine="0"/>
              <w:jc w:val="left"/>
              <w:rPr>
                <w:sz w:val="24"/>
                <w:szCs w:val="24"/>
              </w:rPr>
            </w:pPr>
          </w:p>
        </w:tc>
      </w:tr>
      <w:tr w:rsidR="00392B00" w:rsidRPr="00C12414" w14:paraId="31B1B834" w14:textId="77777777" w:rsidTr="001E0E4C">
        <w:trPr>
          <w:trHeight w:val="726"/>
        </w:trPr>
        <w:tc>
          <w:tcPr>
            <w:tcW w:w="1555" w:type="dxa"/>
            <w:vMerge/>
          </w:tcPr>
          <w:p w14:paraId="229499B4" w14:textId="77777777" w:rsidR="00392B00" w:rsidRDefault="00392B00" w:rsidP="00392B00">
            <w:pPr>
              <w:widowControl w:val="0"/>
              <w:ind w:firstLine="0"/>
              <w:jc w:val="left"/>
              <w:rPr>
                <w:sz w:val="24"/>
                <w:szCs w:val="24"/>
              </w:rPr>
            </w:pPr>
          </w:p>
        </w:tc>
        <w:tc>
          <w:tcPr>
            <w:tcW w:w="3118" w:type="dxa"/>
            <w:vMerge/>
          </w:tcPr>
          <w:p w14:paraId="39D941B8" w14:textId="77777777" w:rsidR="00392B00" w:rsidRPr="001F46EF" w:rsidRDefault="00392B00" w:rsidP="00392B00">
            <w:pPr>
              <w:widowControl w:val="0"/>
              <w:ind w:firstLine="0"/>
              <w:jc w:val="left"/>
              <w:rPr>
                <w:sz w:val="24"/>
                <w:szCs w:val="24"/>
              </w:rPr>
            </w:pPr>
          </w:p>
        </w:tc>
        <w:tc>
          <w:tcPr>
            <w:tcW w:w="2835" w:type="dxa"/>
          </w:tcPr>
          <w:p w14:paraId="5EBAF394" w14:textId="6AFAF713" w:rsidR="00392B00" w:rsidRPr="001F46EF" w:rsidRDefault="00392B00" w:rsidP="00392B00">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51F5666" w14:textId="3935B93B" w:rsidR="00392B00" w:rsidRDefault="00392B00" w:rsidP="00392B00">
            <w:pPr>
              <w:widowControl w:val="0"/>
              <w:ind w:firstLine="0"/>
              <w:jc w:val="center"/>
              <w:rPr>
                <w:sz w:val="24"/>
                <w:szCs w:val="24"/>
              </w:rPr>
            </w:pPr>
            <w:r>
              <w:rPr>
                <w:sz w:val="24"/>
                <w:szCs w:val="24"/>
              </w:rPr>
              <w:t>0,2</w:t>
            </w:r>
          </w:p>
        </w:tc>
        <w:tc>
          <w:tcPr>
            <w:tcW w:w="4075" w:type="dxa"/>
            <w:vMerge/>
          </w:tcPr>
          <w:p w14:paraId="5E425487" w14:textId="77777777" w:rsidR="00392B00" w:rsidRPr="00FA60F3" w:rsidRDefault="00392B00" w:rsidP="00392B00">
            <w:pPr>
              <w:widowControl w:val="0"/>
              <w:ind w:firstLine="0"/>
              <w:jc w:val="left"/>
              <w:rPr>
                <w:sz w:val="24"/>
                <w:szCs w:val="24"/>
              </w:rPr>
            </w:pPr>
          </w:p>
        </w:tc>
      </w:tr>
      <w:tr w:rsidR="00392B00" w:rsidRPr="00C12414" w14:paraId="705FFA90" w14:textId="77777777" w:rsidTr="001E0E4C">
        <w:trPr>
          <w:trHeight w:val="23"/>
        </w:trPr>
        <w:tc>
          <w:tcPr>
            <w:tcW w:w="14560" w:type="dxa"/>
            <w:gridSpan w:val="5"/>
          </w:tcPr>
          <w:p w14:paraId="2A35E35C" w14:textId="461BC692" w:rsidR="00392B00" w:rsidRPr="00C12414" w:rsidRDefault="00392B00" w:rsidP="00392B00">
            <w:pPr>
              <w:widowControl w:val="0"/>
              <w:ind w:firstLine="0"/>
              <w:jc w:val="left"/>
              <w:rPr>
                <w:sz w:val="24"/>
                <w:szCs w:val="24"/>
              </w:rPr>
            </w:pPr>
            <w:r>
              <w:rPr>
                <w:sz w:val="24"/>
                <w:szCs w:val="24"/>
              </w:rPr>
              <w:t>Деревня Ижора</w:t>
            </w:r>
          </w:p>
        </w:tc>
      </w:tr>
      <w:tr w:rsidR="00392B00" w:rsidRPr="00C12414" w14:paraId="3550AACE" w14:textId="77777777" w:rsidTr="001E0E4C">
        <w:trPr>
          <w:trHeight w:val="23"/>
        </w:trPr>
        <w:tc>
          <w:tcPr>
            <w:tcW w:w="14560" w:type="dxa"/>
            <w:gridSpan w:val="5"/>
          </w:tcPr>
          <w:p w14:paraId="2D1C64B8" w14:textId="6436BEFD" w:rsidR="00392B00" w:rsidRPr="00C12414" w:rsidRDefault="00392B00" w:rsidP="00392B00">
            <w:pPr>
              <w:widowControl w:val="0"/>
              <w:ind w:firstLine="0"/>
              <w:jc w:val="left"/>
              <w:rPr>
                <w:sz w:val="24"/>
                <w:szCs w:val="24"/>
              </w:rPr>
            </w:pPr>
            <w:r w:rsidRPr="00C12414">
              <w:rPr>
                <w:sz w:val="24"/>
                <w:szCs w:val="24"/>
              </w:rPr>
              <w:t>Жилые зоны</w:t>
            </w:r>
          </w:p>
        </w:tc>
      </w:tr>
      <w:tr w:rsidR="00392B00" w:rsidRPr="00C12414" w14:paraId="4632F43A" w14:textId="77777777" w:rsidTr="001E0E4C">
        <w:trPr>
          <w:trHeight w:val="829"/>
        </w:trPr>
        <w:tc>
          <w:tcPr>
            <w:tcW w:w="1555" w:type="dxa"/>
            <w:vMerge w:val="restart"/>
          </w:tcPr>
          <w:p w14:paraId="72B57102" w14:textId="7A7347ED" w:rsidR="00392B00" w:rsidRDefault="00392B00" w:rsidP="00392B00">
            <w:pPr>
              <w:widowControl w:val="0"/>
              <w:ind w:firstLine="0"/>
              <w:jc w:val="left"/>
              <w:rPr>
                <w:sz w:val="24"/>
                <w:szCs w:val="24"/>
              </w:rPr>
            </w:pPr>
            <w:r>
              <w:rPr>
                <w:sz w:val="24"/>
                <w:szCs w:val="24"/>
              </w:rPr>
              <w:t>11:Ж1:1</w:t>
            </w:r>
          </w:p>
        </w:tc>
        <w:tc>
          <w:tcPr>
            <w:tcW w:w="3118" w:type="dxa"/>
            <w:vMerge w:val="restart"/>
          </w:tcPr>
          <w:p w14:paraId="35BD4134" w14:textId="77777777" w:rsidR="00392B00" w:rsidRPr="001F46EF" w:rsidRDefault="00392B00" w:rsidP="00392B00">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387B3BE3" w14:textId="65C13823" w:rsidR="00392B00" w:rsidRPr="00C12414" w:rsidRDefault="00392B00" w:rsidP="00392B00">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EA55FA5" w14:textId="5BF7127E" w:rsidR="00392B00" w:rsidRPr="00FA60F3" w:rsidRDefault="00392B00" w:rsidP="00BA7B76">
            <w:pPr>
              <w:widowControl w:val="0"/>
              <w:ind w:firstLine="0"/>
              <w:jc w:val="center"/>
              <w:rPr>
                <w:sz w:val="24"/>
                <w:szCs w:val="24"/>
              </w:rPr>
            </w:pPr>
            <w:r>
              <w:rPr>
                <w:sz w:val="24"/>
                <w:szCs w:val="24"/>
              </w:rPr>
              <w:t>3</w:t>
            </w:r>
          </w:p>
        </w:tc>
        <w:tc>
          <w:tcPr>
            <w:tcW w:w="4075" w:type="dxa"/>
            <w:vMerge w:val="restart"/>
          </w:tcPr>
          <w:p w14:paraId="6AB53EB1" w14:textId="680FED6C" w:rsidR="00392B00" w:rsidRPr="00FA60F3" w:rsidRDefault="00392B00" w:rsidP="00392B00">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A7B76" w:rsidRPr="00C12414" w14:paraId="6BCF1D9B" w14:textId="77777777" w:rsidTr="001E0E4C">
        <w:trPr>
          <w:trHeight w:val="829"/>
        </w:trPr>
        <w:tc>
          <w:tcPr>
            <w:tcW w:w="1555" w:type="dxa"/>
            <w:vMerge/>
          </w:tcPr>
          <w:p w14:paraId="184DC53D" w14:textId="77777777" w:rsidR="00BA7B76" w:rsidRDefault="00BA7B76" w:rsidP="00BA7B76">
            <w:pPr>
              <w:widowControl w:val="0"/>
              <w:ind w:firstLine="0"/>
              <w:jc w:val="left"/>
              <w:rPr>
                <w:sz w:val="24"/>
                <w:szCs w:val="24"/>
              </w:rPr>
            </w:pPr>
          </w:p>
        </w:tc>
        <w:tc>
          <w:tcPr>
            <w:tcW w:w="3118" w:type="dxa"/>
            <w:vMerge/>
          </w:tcPr>
          <w:p w14:paraId="7A9483D5" w14:textId="77777777" w:rsidR="00BA7B76" w:rsidRPr="001F46EF" w:rsidRDefault="00BA7B76" w:rsidP="00BA7B76">
            <w:pPr>
              <w:widowControl w:val="0"/>
              <w:ind w:firstLine="0"/>
              <w:jc w:val="left"/>
              <w:rPr>
                <w:sz w:val="24"/>
                <w:szCs w:val="24"/>
              </w:rPr>
            </w:pPr>
          </w:p>
        </w:tc>
        <w:tc>
          <w:tcPr>
            <w:tcW w:w="2835" w:type="dxa"/>
          </w:tcPr>
          <w:p w14:paraId="2E9277F1" w14:textId="2DDAA6F3" w:rsidR="00BA7B76" w:rsidRPr="001F46EF" w:rsidRDefault="00BA7B76" w:rsidP="00BA7B76">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4410323D" w14:textId="38437F16" w:rsidR="00BA7B76" w:rsidRDefault="00BA7B76" w:rsidP="00BA7B76">
            <w:pPr>
              <w:widowControl w:val="0"/>
              <w:ind w:firstLine="0"/>
              <w:jc w:val="center"/>
              <w:rPr>
                <w:sz w:val="24"/>
                <w:szCs w:val="24"/>
              </w:rPr>
            </w:pPr>
            <w:r>
              <w:rPr>
                <w:sz w:val="24"/>
                <w:szCs w:val="24"/>
              </w:rPr>
              <w:t>2 800</w:t>
            </w:r>
          </w:p>
        </w:tc>
        <w:tc>
          <w:tcPr>
            <w:tcW w:w="4075" w:type="dxa"/>
            <w:vMerge/>
          </w:tcPr>
          <w:p w14:paraId="3C643842" w14:textId="77777777" w:rsidR="00BA7B76" w:rsidRPr="00C12414" w:rsidRDefault="00BA7B76" w:rsidP="00BA7B76">
            <w:pPr>
              <w:widowControl w:val="0"/>
              <w:ind w:firstLine="0"/>
              <w:jc w:val="left"/>
              <w:rPr>
                <w:sz w:val="24"/>
                <w:szCs w:val="24"/>
              </w:rPr>
            </w:pPr>
          </w:p>
        </w:tc>
      </w:tr>
      <w:tr w:rsidR="00BA7B76" w:rsidRPr="00C12414" w14:paraId="056FE68B" w14:textId="77777777" w:rsidTr="001E0E4C">
        <w:trPr>
          <w:trHeight w:val="647"/>
        </w:trPr>
        <w:tc>
          <w:tcPr>
            <w:tcW w:w="1555" w:type="dxa"/>
            <w:vMerge/>
          </w:tcPr>
          <w:p w14:paraId="2AF556C0" w14:textId="77777777" w:rsidR="00BA7B76" w:rsidRDefault="00BA7B76" w:rsidP="00BA7B76">
            <w:pPr>
              <w:widowControl w:val="0"/>
              <w:ind w:firstLine="0"/>
              <w:jc w:val="left"/>
              <w:rPr>
                <w:sz w:val="24"/>
                <w:szCs w:val="24"/>
              </w:rPr>
            </w:pPr>
          </w:p>
        </w:tc>
        <w:tc>
          <w:tcPr>
            <w:tcW w:w="3118" w:type="dxa"/>
            <w:vMerge/>
          </w:tcPr>
          <w:p w14:paraId="210DC6F7" w14:textId="77777777" w:rsidR="00BA7B76" w:rsidRPr="001F46EF" w:rsidRDefault="00BA7B76" w:rsidP="00BA7B76">
            <w:pPr>
              <w:widowControl w:val="0"/>
              <w:ind w:firstLine="0"/>
              <w:jc w:val="left"/>
              <w:rPr>
                <w:sz w:val="24"/>
                <w:szCs w:val="24"/>
              </w:rPr>
            </w:pPr>
          </w:p>
        </w:tc>
        <w:tc>
          <w:tcPr>
            <w:tcW w:w="2835" w:type="dxa"/>
          </w:tcPr>
          <w:p w14:paraId="2896A296" w14:textId="62EA6394" w:rsidR="00BA7B76" w:rsidRPr="001F46EF" w:rsidRDefault="00BA7B76" w:rsidP="00BA7B7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5E81874" w14:textId="54FB1D19" w:rsidR="00BA7B76" w:rsidRDefault="00BA7B76" w:rsidP="00BA7B76">
            <w:pPr>
              <w:widowControl w:val="0"/>
              <w:ind w:firstLine="0"/>
              <w:jc w:val="center"/>
              <w:rPr>
                <w:sz w:val="24"/>
                <w:szCs w:val="24"/>
              </w:rPr>
            </w:pPr>
            <w:r>
              <w:rPr>
                <w:sz w:val="24"/>
                <w:szCs w:val="24"/>
              </w:rPr>
              <w:t>0,2</w:t>
            </w:r>
          </w:p>
        </w:tc>
        <w:tc>
          <w:tcPr>
            <w:tcW w:w="4075" w:type="dxa"/>
            <w:vMerge/>
          </w:tcPr>
          <w:p w14:paraId="23FEEA51" w14:textId="77777777" w:rsidR="00BA7B76" w:rsidRPr="00FA60F3" w:rsidRDefault="00BA7B76" w:rsidP="00BA7B76">
            <w:pPr>
              <w:widowControl w:val="0"/>
              <w:ind w:firstLine="0"/>
              <w:jc w:val="left"/>
              <w:rPr>
                <w:sz w:val="24"/>
                <w:szCs w:val="24"/>
              </w:rPr>
            </w:pPr>
          </w:p>
        </w:tc>
      </w:tr>
      <w:tr w:rsidR="00BA7B76" w:rsidRPr="00C12414" w14:paraId="48102E2B" w14:textId="77777777" w:rsidTr="001E0E4C">
        <w:trPr>
          <w:trHeight w:val="923"/>
        </w:trPr>
        <w:tc>
          <w:tcPr>
            <w:tcW w:w="1555" w:type="dxa"/>
            <w:vMerge w:val="restart"/>
          </w:tcPr>
          <w:p w14:paraId="0FE577A3" w14:textId="256BAEDF" w:rsidR="00BA7B76" w:rsidRDefault="00BA7B76" w:rsidP="00BA7B76">
            <w:pPr>
              <w:widowControl w:val="0"/>
              <w:ind w:firstLine="0"/>
              <w:jc w:val="left"/>
              <w:rPr>
                <w:sz w:val="24"/>
                <w:szCs w:val="24"/>
              </w:rPr>
            </w:pPr>
            <w:r>
              <w:rPr>
                <w:sz w:val="24"/>
                <w:szCs w:val="24"/>
              </w:rPr>
              <w:t>11:Ж1:2</w:t>
            </w:r>
          </w:p>
        </w:tc>
        <w:tc>
          <w:tcPr>
            <w:tcW w:w="3118" w:type="dxa"/>
            <w:vMerge w:val="restart"/>
          </w:tcPr>
          <w:p w14:paraId="712B5000" w14:textId="77777777" w:rsidR="00BA7B76" w:rsidRPr="001F46EF" w:rsidRDefault="00BA7B76" w:rsidP="00BA7B76">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5A8FB26" w14:textId="0B9B872B" w:rsidR="00BA7B76" w:rsidRPr="00C12414" w:rsidRDefault="00BA7B76" w:rsidP="00BA7B76">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3D18600" w14:textId="5210B030" w:rsidR="00BA7B76" w:rsidRPr="00FA60F3" w:rsidRDefault="00BA7B76" w:rsidP="00BA7B76">
            <w:pPr>
              <w:widowControl w:val="0"/>
              <w:ind w:firstLine="0"/>
              <w:jc w:val="center"/>
              <w:rPr>
                <w:sz w:val="24"/>
                <w:szCs w:val="24"/>
              </w:rPr>
            </w:pPr>
            <w:r>
              <w:rPr>
                <w:sz w:val="24"/>
                <w:szCs w:val="24"/>
              </w:rPr>
              <w:t>3</w:t>
            </w:r>
          </w:p>
        </w:tc>
        <w:tc>
          <w:tcPr>
            <w:tcW w:w="4075" w:type="dxa"/>
            <w:vMerge w:val="restart"/>
          </w:tcPr>
          <w:p w14:paraId="5EB7B10D" w14:textId="21C71E4F" w:rsidR="00BA7B76" w:rsidRPr="00FA60F3" w:rsidRDefault="00BA7B76" w:rsidP="00BA7B76">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A7B76" w:rsidRPr="00C12414" w14:paraId="1CEEF931" w14:textId="77777777" w:rsidTr="001E0E4C">
        <w:trPr>
          <w:trHeight w:val="923"/>
        </w:trPr>
        <w:tc>
          <w:tcPr>
            <w:tcW w:w="1555" w:type="dxa"/>
            <w:vMerge/>
          </w:tcPr>
          <w:p w14:paraId="5FBE13FC" w14:textId="77777777" w:rsidR="00BA7B76" w:rsidRDefault="00BA7B76" w:rsidP="00BA7B76">
            <w:pPr>
              <w:widowControl w:val="0"/>
              <w:ind w:firstLine="0"/>
              <w:jc w:val="left"/>
              <w:rPr>
                <w:sz w:val="24"/>
                <w:szCs w:val="24"/>
              </w:rPr>
            </w:pPr>
          </w:p>
        </w:tc>
        <w:tc>
          <w:tcPr>
            <w:tcW w:w="3118" w:type="dxa"/>
            <w:vMerge/>
          </w:tcPr>
          <w:p w14:paraId="1A11A49C" w14:textId="77777777" w:rsidR="00BA7B76" w:rsidRPr="001F46EF" w:rsidRDefault="00BA7B76" w:rsidP="00BA7B76">
            <w:pPr>
              <w:widowControl w:val="0"/>
              <w:ind w:firstLine="0"/>
              <w:jc w:val="left"/>
              <w:rPr>
                <w:sz w:val="24"/>
                <w:szCs w:val="24"/>
              </w:rPr>
            </w:pPr>
          </w:p>
        </w:tc>
        <w:tc>
          <w:tcPr>
            <w:tcW w:w="2835" w:type="dxa"/>
          </w:tcPr>
          <w:p w14:paraId="31E4A407" w14:textId="6390086E" w:rsidR="00BA7B76" w:rsidRPr="001F46EF" w:rsidRDefault="00BA7B76" w:rsidP="00BA7B76">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B757297" w14:textId="27A05960" w:rsidR="00BA7B76" w:rsidRDefault="00BA7B76" w:rsidP="00BA7B76">
            <w:pPr>
              <w:widowControl w:val="0"/>
              <w:ind w:firstLine="0"/>
              <w:jc w:val="center"/>
              <w:rPr>
                <w:sz w:val="24"/>
                <w:szCs w:val="24"/>
              </w:rPr>
            </w:pPr>
            <w:r>
              <w:rPr>
                <w:sz w:val="24"/>
                <w:szCs w:val="24"/>
              </w:rPr>
              <w:t>17 903</w:t>
            </w:r>
          </w:p>
        </w:tc>
        <w:tc>
          <w:tcPr>
            <w:tcW w:w="4075" w:type="dxa"/>
            <w:vMerge/>
          </w:tcPr>
          <w:p w14:paraId="53B9E0B9" w14:textId="77777777" w:rsidR="00BA7B76" w:rsidRPr="00C12414" w:rsidRDefault="00BA7B76" w:rsidP="00BA7B76">
            <w:pPr>
              <w:widowControl w:val="0"/>
              <w:ind w:firstLine="0"/>
              <w:jc w:val="left"/>
              <w:rPr>
                <w:sz w:val="24"/>
                <w:szCs w:val="24"/>
              </w:rPr>
            </w:pPr>
          </w:p>
        </w:tc>
      </w:tr>
      <w:tr w:rsidR="00BA7B76" w:rsidRPr="00C12414" w14:paraId="23054C5C" w14:textId="77777777" w:rsidTr="001E0E4C">
        <w:trPr>
          <w:trHeight w:val="733"/>
        </w:trPr>
        <w:tc>
          <w:tcPr>
            <w:tcW w:w="1555" w:type="dxa"/>
            <w:vMerge/>
          </w:tcPr>
          <w:p w14:paraId="4EC2CC86" w14:textId="77777777" w:rsidR="00BA7B76" w:rsidRDefault="00BA7B76" w:rsidP="00BA7B76">
            <w:pPr>
              <w:widowControl w:val="0"/>
              <w:ind w:firstLine="0"/>
              <w:jc w:val="left"/>
              <w:rPr>
                <w:sz w:val="24"/>
                <w:szCs w:val="24"/>
              </w:rPr>
            </w:pPr>
          </w:p>
        </w:tc>
        <w:tc>
          <w:tcPr>
            <w:tcW w:w="3118" w:type="dxa"/>
            <w:vMerge/>
          </w:tcPr>
          <w:p w14:paraId="222D147C" w14:textId="77777777" w:rsidR="00BA7B76" w:rsidRPr="001F46EF" w:rsidRDefault="00BA7B76" w:rsidP="00BA7B76">
            <w:pPr>
              <w:widowControl w:val="0"/>
              <w:ind w:firstLine="0"/>
              <w:jc w:val="left"/>
              <w:rPr>
                <w:sz w:val="24"/>
                <w:szCs w:val="24"/>
              </w:rPr>
            </w:pPr>
          </w:p>
        </w:tc>
        <w:tc>
          <w:tcPr>
            <w:tcW w:w="2835" w:type="dxa"/>
          </w:tcPr>
          <w:p w14:paraId="3677B0CA" w14:textId="4E8E2D2E" w:rsidR="00BA7B76" w:rsidRPr="001F46EF" w:rsidRDefault="00BA7B76" w:rsidP="00BA7B7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8C603C2" w14:textId="3F680DBC" w:rsidR="00BA7B76" w:rsidRDefault="00BA7B76" w:rsidP="00BA7B76">
            <w:pPr>
              <w:widowControl w:val="0"/>
              <w:ind w:firstLine="0"/>
              <w:jc w:val="center"/>
              <w:rPr>
                <w:sz w:val="24"/>
                <w:szCs w:val="24"/>
              </w:rPr>
            </w:pPr>
            <w:r>
              <w:rPr>
                <w:sz w:val="24"/>
                <w:szCs w:val="24"/>
              </w:rPr>
              <w:t>0,2</w:t>
            </w:r>
          </w:p>
        </w:tc>
        <w:tc>
          <w:tcPr>
            <w:tcW w:w="4075" w:type="dxa"/>
            <w:vMerge/>
          </w:tcPr>
          <w:p w14:paraId="4F8B032A" w14:textId="77777777" w:rsidR="00BA7B76" w:rsidRPr="00FA60F3" w:rsidRDefault="00BA7B76" w:rsidP="00BA7B76">
            <w:pPr>
              <w:widowControl w:val="0"/>
              <w:ind w:firstLine="0"/>
              <w:jc w:val="left"/>
              <w:rPr>
                <w:sz w:val="24"/>
                <w:szCs w:val="24"/>
              </w:rPr>
            </w:pPr>
          </w:p>
        </w:tc>
      </w:tr>
      <w:tr w:rsidR="00BA7B76" w:rsidRPr="00C12414" w14:paraId="023E4F6B" w14:textId="77777777" w:rsidTr="001E0E4C">
        <w:trPr>
          <w:trHeight w:val="23"/>
        </w:trPr>
        <w:tc>
          <w:tcPr>
            <w:tcW w:w="14560" w:type="dxa"/>
            <w:gridSpan w:val="5"/>
          </w:tcPr>
          <w:p w14:paraId="6D2A1396" w14:textId="580E89F0" w:rsidR="00BA7B76" w:rsidRPr="00C12414" w:rsidRDefault="00BA7B76" w:rsidP="00BA7B76">
            <w:pPr>
              <w:widowControl w:val="0"/>
              <w:ind w:firstLine="0"/>
              <w:jc w:val="left"/>
              <w:rPr>
                <w:sz w:val="24"/>
                <w:szCs w:val="24"/>
              </w:rPr>
            </w:pPr>
            <w:r w:rsidRPr="00C12414">
              <w:rPr>
                <w:sz w:val="24"/>
                <w:szCs w:val="24"/>
              </w:rPr>
              <w:t>Общественно-деловые зоны</w:t>
            </w:r>
          </w:p>
        </w:tc>
      </w:tr>
      <w:tr w:rsidR="00BA7B76" w:rsidRPr="00C12414" w14:paraId="1D712D6D" w14:textId="77777777" w:rsidTr="001E0E4C">
        <w:trPr>
          <w:trHeight w:val="23"/>
        </w:trPr>
        <w:tc>
          <w:tcPr>
            <w:tcW w:w="1555" w:type="dxa"/>
            <w:vMerge w:val="restart"/>
          </w:tcPr>
          <w:p w14:paraId="2B795AF8" w14:textId="672FC032" w:rsidR="00BA7B76" w:rsidRDefault="00BA7B76" w:rsidP="00BA7B76">
            <w:pPr>
              <w:widowControl w:val="0"/>
              <w:ind w:firstLine="0"/>
              <w:jc w:val="left"/>
              <w:rPr>
                <w:sz w:val="24"/>
                <w:szCs w:val="24"/>
              </w:rPr>
            </w:pPr>
            <w:r>
              <w:rPr>
                <w:sz w:val="24"/>
                <w:szCs w:val="24"/>
              </w:rPr>
              <w:t>11:О1:1</w:t>
            </w:r>
          </w:p>
        </w:tc>
        <w:tc>
          <w:tcPr>
            <w:tcW w:w="3118" w:type="dxa"/>
            <w:vMerge w:val="restart"/>
          </w:tcPr>
          <w:p w14:paraId="69A39E2E" w14:textId="77777777" w:rsidR="00BA7B76" w:rsidRPr="001F46EF" w:rsidRDefault="00BA7B76" w:rsidP="00BA7B76">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44F8437F" w14:textId="23DD6E43" w:rsidR="00BA7B76" w:rsidRPr="00C12414" w:rsidRDefault="00BA7B76" w:rsidP="00BA7B76">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4F23A07A" w14:textId="609A306C" w:rsidR="00BA7B76" w:rsidRPr="00C12414" w:rsidRDefault="00BA7B76" w:rsidP="00BA7B76">
            <w:pPr>
              <w:widowControl w:val="0"/>
              <w:ind w:firstLine="0"/>
              <w:jc w:val="center"/>
              <w:rPr>
                <w:sz w:val="24"/>
                <w:szCs w:val="24"/>
              </w:rPr>
            </w:pPr>
            <w:r>
              <w:rPr>
                <w:sz w:val="24"/>
                <w:szCs w:val="24"/>
              </w:rPr>
              <w:t>9</w:t>
            </w:r>
          </w:p>
        </w:tc>
        <w:tc>
          <w:tcPr>
            <w:tcW w:w="4075" w:type="dxa"/>
            <w:vMerge w:val="restart"/>
          </w:tcPr>
          <w:p w14:paraId="397F993A" w14:textId="1E665679" w:rsidR="00BA7B76" w:rsidRDefault="00BA7B76" w:rsidP="00BA7B76">
            <w:pPr>
              <w:widowControl w:val="0"/>
              <w:ind w:firstLine="0"/>
              <w:jc w:val="left"/>
              <w:rPr>
                <w:sz w:val="24"/>
                <w:szCs w:val="24"/>
              </w:rPr>
            </w:pPr>
            <w:r w:rsidRPr="00C12414">
              <w:rPr>
                <w:sz w:val="24"/>
                <w:szCs w:val="24"/>
              </w:rPr>
              <w:t>Размещение объектов федерального</w:t>
            </w:r>
            <w:r>
              <w:rPr>
                <w:sz w:val="24"/>
                <w:szCs w:val="24"/>
              </w:rPr>
              <w:t xml:space="preserve"> </w:t>
            </w:r>
            <w:r w:rsidRPr="00C12414">
              <w:rPr>
                <w:sz w:val="24"/>
                <w:szCs w:val="24"/>
              </w:rPr>
              <w:t>и местного значения</w:t>
            </w:r>
            <w:r>
              <w:rPr>
                <w:sz w:val="24"/>
                <w:szCs w:val="24"/>
              </w:rPr>
              <w:t xml:space="preserve"> муниципального района</w:t>
            </w:r>
            <w:r w:rsidRPr="00C12414">
              <w:rPr>
                <w:sz w:val="24"/>
                <w:szCs w:val="24"/>
              </w:rPr>
              <w:t xml:space="preserve"> не </w:t>
            </w:r>
            <w:r w:rsidRPr="00C12414">
              <w:rPr>
                <w:sz w:val="24"/>
                <w:szCs w:val="24"/>
              </w:rPr>
              <w:lastRenderedPageBreak/>
              <w:t>предусмотрено.</w:t>
            </w:r>
          </w:p>
          <w:p w14:paraId="214A65DC" w14:textId="77777777" w:rsidR="00BA7B76" w:rsidRDefault="00BA7B76" w:rsidP="00BA7B76">
            <w:pPr>
              <w:widowControl w:val="0"/>
              <w:ind w:firstLine="0"/>
              <w:jc w:val="left"/>
              <w:rPr>
                <w:sz w:val="24"/>
                <w:szCs w:val="24"/>
              </w:rPr>
            </w:pPr>
          </w:p>
          <w:p w14:paraId="582F503C" w14:textId="77777777" w:rsidR="00BA7B76" w:rsidRDefault="00BA7B76" w:rsidP="00BA7B76">
            <w:pPr>
              <w:widowControl w:val="0"/>
              <w:ind w:firstLine="0"/>
              <w:jc w:val="left"/>
              <w:rPr>
                <w:sz w:val="24"/>
                <w:szCs w:val="24"/>
              </w:rPr>
            </w:pPr>
            <w:r>
              <w:rPr>
                <w:sz w:val="24"/>
                <w:szCs w:val="24"/>
              </w:rPr>
              <w:t>Объекты регионального значения:</w:t>
            </w:r>
          </w:p>
          <w:p w14:paraId="0342317D" w14:textId="2BDEFB98" w:rsidR="00BA7B76" w:rsidRPr="006C2586" w:rsidRDefault="00BA7B76" w:rsidP="00BA7B76">
            <w:pPr>
              <w:pStyle w:val="afffffffffffff2"/>
              <w:widowControl w:val="0"/>
              <w:numPr>
                <w:ilvl w:val="0"/>
                <w:numId w:val="108"/>
              </w:numPr>
              <w:jc w:val="left"/>
              <w:rPr>
                <w:sz w:val="24"/>
                <w:szCs w:val="24"/>
              </w:rPr>
            </w:pPr>
            <w:r w:rsidRPr="006C2586">
              <w:rPr>
                <w:sz w:val="24"/>
                <w:szCs w:val="24"/>
              </w:rPr>
              <w:t>Государственный орган законодательной, исполнительной власти Ленинградской области</w:t>
            </w:r>
          </w:p>
        </w:tc>
      </w:tr>
      <w:tr w:rsidR="00BA7B76" w:rsidRPr="00C12414" w14:paraId="6A786509" w14:textId="77777777" w:rsidTr="001E0E4C">
        <w:trPr>
          <w:trHeight w:val="23"/>
        </w:trPr>
        <w:tc>
          <w:tcPr>
            <w:tcW w:w="1555" w:type="dxa"/>
            <w:vMerge/>
          </w:tcPr>
          <w:p w14:paraId="0CC290C9" w14:textId="77777777" w:rsidR="00BA7B76" w:rsidRDefault="00BA7B76" w:rsidP="00BA7B76">
            <w:pPr>
              <w:widowControl w:val="0"/>
              <w:ind w:firstLine="0"/>
              <w:jc w:val="left"/>
              <w:rPr>
                <w:sz w:val="24"/>
                <w:szCs w:val="24"/>
              </w:rPr>
            </w:pPr>
          </w:p>
        </w:tc>
        <w:tc>
          <w:tcPr>
            <w:tcW w:w="3118" w:type="dxa"/>
            <w:vMerge/>
          </w:tcPr>
          <w:p w14:paraId="1F39220C" w14:textId="77777777" w:rsidR="00BA7B76" w:rsidRPr="004A395B" w:rsidRDefault="00BA7B76" w:rsidP="00BA7B76">
            <w:pPr>
              <w:widowControl w:val="0"/>
              <w:ind w:firstLine="0"/>
              <w:jc w:val="left"/>
              <w:rPr>
                <w:sz w:val="24"/>
                <w:szCs w:val="24"/>
              </w:rPr>
            </w:pPr>
          </w:p>
        </w:tc>
        <w:tc>
          <w:tcPr>
            <w:tcW w:w="2835" w:type="dxa"/>
          </w:tcPr>
          <w:p w14:paraId="6DDBF495" w14:textId="4B55FB9B" w:rsidR="00BA7B76" w:rsidRPr="00C12414" w:rsidRDefault="00BA7B76" w:rsidP="00BA7B7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A42EA3F" w14:textId="150A9B00" w:rsidR="00BA7B76" w:rsidRDefault="00BA7B76" w:rsidP="00BA7B76">
            <w:pPr>
              <w:widowControl w:val="0"/>
              <w:ind w:firstLine="0"/>
              <w:jc w:val="center"/>
              <w:rPr>
                <w:sz w:val="24"/>
                <w:szCs w:val="24"/>
              </w:rPr>
            </w:pPr>
            <w:r>
              <w:rPr>
                <w:sz w:val="24"/>
                <w:szCs w:val="24"/>
              </w:rPr>
              <w:t>1,0</w:t>
            </w:r>
          </w:p>
        </w:tc>
        <w:tc>
          <w:tcPr>
            <w:tcW w:w="4075" w:type="dxa"/>
            <w:vMerge/>
          </w:tcPr>
          <w:p w14:paraId="64213EF0" w14:textId="77777777" w:rsidR="00BA7B76" w:rsidRPr="00C12414" w:rsidRDefault="00BA7B76" w:rsidP="00BA7B76">
            <w:pPr>
              <w:widowControl w:val="0"/>
              <w:ind w:firstLine="0"/>
              <w:jc w:val="left"/>
              <w:rPr>
                <w:sz w:val="24"/>
                <w:szCs w:val="24"/>
              </w:rPr>
            </w:pPr>
          </w:p>
        </w:tc>
      </w:tr>
      <w:tr w:rsidR="00BA7B76" w:rsidRPr="00C12414" w14:paraId="5A35E072" w14:textId="77777777" w:rsidTr="001E0E4C">
        <w:trPr>
          <w:trHeight w:val="23"/>
        </w:trPr>
        <w:tc>
          <w:tcPr>
            <w:tcW w:w="1555" w:type="dxa"/>
            <w:vMerge w:val="restart"/>
          </w:tcPr>
          <w:p w14:paraId="73FF3F93" w14:textId="03C0A1C7" w:rsidR="00BA7B76" w:rsidRDefault="00BA7B76" w:rsidP="00BA7B76">
            <w:pPr>
              <w:widowControl w:val="0"/>
              <w:ind w:firstLine="0"/>
              <w:jc w:val="left"/>
              <w:rPr>
                <w:sz w:val="24"/>
                <w:szCs w:val="24"/>
              </w:rPr>
            </w:pPr>
            <w:r>
              <w:rPr>
                <w:sz w:val="24"/>
                <w:szCs w:val="24"/>
              </w:rPr>
              <w:t>11:О1:2</w:t>
            </w:r>
          </w:p>
        </w:tc>
        <w:tc>
          <w:tcPr>
            <w:tcW w:w="3118" w:type="dxa"/>
            <w:vMerge w:val="restart"/>
          </w:tcPr>
          <w:p w14:paraId="2236E750" w14:textId="77777777" w:rsidR="00BA7B76" w:rsidRPr="001F46EF" w:rsidRDefault="00BA7B76" w:rsidP="00BA7B76">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2F549F49" w14:textId="77777777" w:rsidR="00BA7B76" w:rsidRPr="00C12414" w:rsidRDefault="00BA7B76" w:rsidP="00BA7B76">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5C6F8856" w14:textId="11F48B8D" w:rsidR="00BA7B76" w:rsidRPr="00C12414" w:rsidRDefault="00BA7B76" w:rsidP="00BA7B76">
            <w:pPr>
              <w:widowControl w:val="0"/>
              <w:ind w:firstLine="0"/>
              <w:jc w:val="center"/>
              <w:rPr>
                <w:sz w:val="24"/>
                <w:szCs w:val="24"/>
              </w:rPr>
            </w:pPr>
            <w:r>
              <w:rPr>
                <w:sz w:val="24"/>
                <w:szCs w:val="24"/>
              </w:rPr>
              <w:t>4</w:t>
            </w:r>
          </w:p>
        </w:tc>
        <w:tc>
          <w:tcPr>
            <w:tcW w:w="4075" w:type="dxa"/>
            <w:vMerge w:val="restart"/>
          </w:tcPr>
          <w:p w14:paraId="36AE5D16" w14:textId="18D167E2" w:rsidR="00BA7B76" w:rsidRPr="00F828E4" w:rsidRDefault="00BA7B76" w:rsidP="00BA7B76">
            <w:pPr>
              <w:widowControl w:val="0"/>
              <w:ind w:firstLine="0"/>
              <w:jc w:val="left"/>
              <w:rPr>
                <w:sz w:val="24"/>
                <w:szCs w:val="24"/>
              </w:rPr>
            </w:pPr>
            <w:r w:rsidRPr="00F828E4">
              <w:rPr>
                <w:sz w:val="24"/>
                <w:szCs w:val="24"/>
              </w:rPr>
              <w:t>Размещение объектов федерального, регионального и местного значения муниципального района не предусмотрено</w:t>
            </w:r>
          </w:p>
        </w:tc>
      </w:tr>
      <w:tr w:rsidR="00BA7B76" w:rsidRPr="00C12414" w14:paraId="6E9BA2B0" w14:textId="77777777" w:rsidTr="001E0E4C">
        <w:trPr>
          <w:trHeight w:val="23"/>
        </w:trPr>
        <w:tc>
          <w:tcPr>
            <w:tcW w:w="1555" w:type="dxa"/>
            <w:vMerge/>
          </w:tcPr>
          <w:p w14:paraId="0B1494D1" w14:textId="77777777" w:rsidR="00BA7B76" w:rsidRDefault="00BA7B76" w:rsidP="00BA7B76">
            <w:pPr>
              <w:widowControl w:val="0"/>
              <w:ind w:firstLine="0"/>
              <w:jc w:val="left"/>
              <w:rPr>
                <w:sz w:val="24"/>
                <w:szCs w:val="24"/>
              </w:rPr>
            </w:pPr>
          </w:p>
        </w:tc>
        <w:tc>
          <w:tcPr>
            <w:tcW w:w="3118" w:type="dxa"/>
            <w:vMerge/>
          </w:tcPr>
          <w:p w14:paraId="2F9DCA9A" w14:textId="77777777" w:rsidR="00BA7B76" w:rsidRPr="004A395B" w:rsidRDefault="00BA7B76" w:rsidP="00BA7B76">
            <w:pPr>
              <w:widowControl w:val="0"/>
              <w:ind w:firstLine="0"/>
              <w:jc w:val="left"/>
              <w:rPr>
                <w:sz w:val="24"/>
                <w:szCs w:val="24"/>
              </w:rPr>
            </w:pPr>
          </w:p>
        </w:tc>
        <w:tc>
          <w:tcPr>
            <w:tcW w:w="2835" w:type="dxa"/>
          </w:tcPr>
          <w:p w14:paraId="53724405" w14:textId="3BA91DF4" w:rsidR="00BA7B76" w:rsidRPr="00C12414" w:rsidRDefault="00BA7B76" w:rsidP="00BA7B7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1A857FE" w14:textId="61EEDE33" w:rsidR="00BA7B76" w:rsidRDefault="00BA7B76" w:rsidP="00BA7B76">
            <w:pPr>
              <w:widowControl w:val="0"/>
              <w:ind w:firstLine="0"/>
              <w:jc w:val="center"/>
              <w:rPr>
                <w:sz w:val="24"/>
                <w:szCs w:val="24"/>
              </w:rPr>
            </w:pPr>
            <w:r>
              <w:rPr>
                <w:sz w:val="24"/>
                <w:szCs w:val="24"/>
              </w:rPr>
              <w:t>1,0</w:t>
            </w:r>
          </w:p>
        </w:tc>
        <w:tc>
          <w:tcPr>
            <w:tcW w:w="4075" w:type="dxa"/>
            <w:vMerge/>
          </w:tcPr>
          <w:p w14:paraId="1244A5DC" w14:textId="77777777" w:rsidR="00BA7B76" w:rsidRPr="00F828E4" w:rsidRDefault="00BA7B76" w:rsidP="00BA7B76">
            <w:pPr>
              <w:widowControl w:val="0"/>
              <w:ind w:firstLine="0"/>
              <w:jc w:val="left"/>
              <w:rPr>
                <w:sz w:val="24"/>
                <w:szCs w:val="24"/>
              </w:rPr>
            </w:pPr>
          </w:p>
        </w:tc>
      </w:tr>
      <w:tr w:rsidR="00BA7B76" w:rsidRPr="00C12414" w14:paraId="2014A600" w14:textId="77777777" w:rsidTr="001E0E4C">
        <w:trPr>
          <w:trHeight w:val="23"/>
        </w:trPr>
        <w:tc>
          <w:tcPr>
            <w:tcW w:w="1555" w:type="dxa"/>
            <w:vMerge w:val="restart"/>
          </w:tcPr>
          <w:p w14:paraId="4057F26F" w14:textId="291B2272" w:rsidR="00BA7B76" w:rsidRDefault="00BA7B76" w:rsidP="00BA7B76">
            <w:pPr>
              <w:widowControl w:val="0"/>
              <w:ind w:firstLine="0"/>
              <w:jc w:val="left"/>
              <w:rPr>
                <w:sz w:val="24"/>
                <w:szCs w:val="24"/>
              </w:rPr>
            </w:pPr>
            <w:r>
              <w:rPr>
                <w:sz w:val="24"/>
                <w:szCs w:val="24"/>
              </w:rPr>
              <w:t>11:О2:1</w:t>
            </w:r>
          </w:p>
        </w:tc>
        <w:tc>
          <w:tcPr>
            <w:tcW w:w="3118" w:type="dxa"/>
            <w:vMerge w:val="restart"/>
          </w:tcPr>
          <w:p w14:paraId="08FC705B" w14:textId="08D45EC8" w:rsidR="00BA7B76" w:rsidRPr="001F46EF" w:rsidRDefault="00BA7B76" w:rsidP="00BA7B76">
            <w:pPr>
              <w:widowControl w:val="0"/>
              <w:ind w:firstLine="0"/>
              <w:jc w:val="left"/>
              <w:rPr>
                <w:sz w:val="24"/>
                <w:szCs w:val="24"/>
              </w:rPr>
            </w:pPr>
            <w:r w:rsidRPr="00847FCF">
              <w:rPr>
                <w:sz w:val="24"/>
                <w:szCs w:val="24"/>
              </w:rPr>
              <w:t>Зона специализированной общественной застройки</w:t>
            </w:r>
          </w:p>
        </w:tc>
        <w:tc>
          <w:tcPr>
            <w:tcW w:w="2835" w:type="dxa"/>
          </w:tcPr>
          <w:p w14:paraId="576F1957" w14:textId="6377A849" w:rsidR="00BA7B76" w:rsidRPr="00C12414" w:rsidRDefault="00BA7B76" w:rsidP="00BA7B76">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64E2EC6D" w14:textId="007FD8C5" w:rsidR="00BA7B76" w:rsidRPr="00C12414" w:rsidRDefault="00BA7B76" w:rsidP="00BA7B76">
            <w:pPr>
              <w:widowControl w:val="0"/>
              <w:ind w:firstLine="0"/>
              <w:jc w:val="center"/>
              <w:rPr>
                <w:sz w:val="24"/>
                <w:szCs w:val="24"/>
              </w:rPr>
            </w:pPr>
            <w:r>
              <w:rPr>
                <w:sz w:val="24"/>
                <w:szCs w:val="24"/>
              </w:rPr>
              <w:t>9</w:t>
            </w:r>
          </w:p>
        </w:tc>
        <w:tc>
          <w:tcPr>
            <w:tcW w:w="4075" w:type="dxa"/>
            <w:vMerge w:val="restart"/>
          </w:tcPr>
          <w:p w14:paraId="5C2C06FB" w14:textId="096A7F1C" w:rsidR="00BA7B76" w:rsidRPr="00C12414" w:rsidRDefault="00BA7B76" w:rsidP="00BA7B76">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BA7B76" w:rsidRPr="00C12414" w14:paraId="0844418B" w14:textId="77777777" w:rsidTr="001E0E4C">
        <w:trPr>
          <w:trHeight w:val="23"/>
        </w:trPr>
        <w:tc>
          <w:tcPr>
            <w:tcW w:w="1555" w:type="dxa"/>
            <w:vMerge/>
          </w:tcPr>
          <w:p w14:paraId="3DB3BDB3" w14:textId="77777777" w:rsidR="00BA7B76" w:rsidRDefault="00BA7B76" w:rsidP="00BA7B76">
            <w:pPr>
              <w:widowControl w:val="0"/>
              <w:ind w:firstLine="0"/>
              <w:jc w:val="left"/>
              <w:rPr>
                <w:sz w:val="24"/>
                <w:szCs w:val="24"/>
              </w:rPr>
            </w:pPr>
          </w:p>
        </w:tc>
        <w:tc>
          <w:tcPr>
            <w:tcW w:w="3118" w:type="dxa"/>
            <w:vMerge/>
          </w:tcPr>
          <w:p w14:paraId="33815F88" w14:textId="77777777" w:rsidR="00BA7B76" w:rsidRPr="00847FCF" w:rsidRDefault="00BA7B76" w:rsidP="00BA7B76">
            <w:pPr>
              <w:widowControl w:val="0"/>
              <w:ind w:firstLine="0"/>
              <w:jc w:val="left"/>
              <w:rPr>
                <w:sz w:val="24"/>
                <w:szCs w:val="24"/>
              </w:rPr>
            </w:pPr>
          </w:p>
        </w:tc>
        <w:tc>
          <w:tcPr>
            <w:tcW w:w="2835" w:type="dxa"/>
          </w:tcPr>
          <w:p w14:paraId="053AC6A4" w14:textId="59DE9364" w:rsidR="00BA7B76" w:rsidRPr="00C12414" w:rsidRDefault="00BA7B76" w:rsidP="00BA7B7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AE33A13" w14:textId="6E59C247" w:rsidR="00BA7B76" w:rsidRDefault="00BA7B76" w:rsidP="00BA7B76">
            <w:pPr>
              <w:widowControl w:val="0"/>
              <w:ind w:firstLine="0"/>
              <w:jc w:val="center"/>
              <w:rPr>
                <w:sz w:val="24"/>
                <w:szCs w:val="24"/>
              </w:rPr>
            </w:pPr>
            <w:r>
              <w:rPr>
                <w:sz w:val="24"/>
                <w:szCs w:val="24"/>
              </w:rPr>
              <w:t>0,8</w:t>
            </w:r>
          </w:p>
        </w:tc>
        <w:tc>
          <w:tcPr>
            <w:tcW w:w="4075" w:type="dxa"/>
            <w:vMerge/>
          </w:tcPr>
          <w:p w14:paraId="3A37C318" w14:textId="77777777" w:rsidR="00BA7B76" w:rsidRPr="00C12414" w:rsidRDefault="00BA7B76" w:rsidP="00BA7B76">
            <w:pPr>
              <w:widowControl w:val="0"/>
              <w:ind w:firstLine="0"/>
              <w:jc w:val="left"/>
              <w:rPr>
                <w:sz w:val="24"/>
                <w:szCs w:val="24"/>
              </w:rPr>
            </w:pPr>
          </w:p>
        </w:tc>
      </w:tr>
      <w:tr w:rsidR="00BA7B76" w:rsidRPr="00C12414" w14:paraId="3DCE0BF4" w14:textId="77777777" w:rsidTr="001E0E4C">
        <w:trPr>
          <w:trHeight w:val="1411"/>
        </w:trPr>
        <w:tc>
          <w:tcPr>
            <w:tcW w:w="1555" w:type="dxa"/>
            <w:vMerge w:val="restart"/>
          </w:tcPr>
          <w:p w14:paraId="17A3EEA4" w14:textId="20B67191" w:rsidR="00BA7B76" w:rsidRDefault="00BA7B76" w:rsidP="00BA7B76">
            <w:pPr>
              <w:widowControl w:val="0"/>
              <w:ind w:firstLine="0"/>
              <w:jc w:val="left"/>
              <w:rPr>
                <w:sz w:val="24"/>
                <w:szCs w:val="24"/>
              </w:rPr>
            </w:pPr>
            <w:r>
              <w:rPr>
                <w:sz w:val="24"/>
                <w:szCs w:val="24"/>
              </w:rPr>
              <w:t>11:О3:1</w:t>
            </w:r>
          </w:p>
        </w:tc>
        <w:tc>
          <w:tcPr>
            <w:tcW w:w="3118" w:type="dxa"/>
            <w:vMerge w:val="restart"/>
          </w:tcPr>
          <w:p w14:paraId="0706DA48" w14:textId="15E1C98A" w:rsidR="00BA7B76" w:rsidRPr="001F46EF" w:rsidRDefault="00BA7B76" w:rsidP="00BA7B76">
            <w:pPr>
              <w:widowControl w:val="0"/>
              <w:ind w:firstLine="0"/>
              <w:jc w:val="left"/>
              <w:rPr>
                <w:sz w:val="24"/>
                <w:szCs w:val="24"/>
              </w:rPr>
            </w:pPr>
            <w:r w:rsidRPr="00847FCF">
              <w:rPr>
                <w:sz w:val="24"/>
                <w:szCs w:val="24"/>
              </w:rPr>
              <w:t>Смешанная зона</w:t>
            </w:r>
          </w:p>
        </w:tc>
        <w:tc>
          <w:tcPr>
            <w:tcW w:w="2835" w:type="dxa"/>
          </w:tcPr>
          <w:p w14:paraId="2CF0A152" w14:textId="1A16C5AF" w:rsidR="00BA7B76" w:rsidRPr="00C12414" w:rsidRDefault="00BA7B76" w:rsidP="00BA7B76">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D543DE1" w14:textId="4E0186F1" w:rsidR="00BA7B76" w:rsidRDefault="00BA7B76" w:rsidP="00BA7B76">
            <w:pPr>
              <w:widowControl w:val="0"/>
              <w:ind w:firstLine="0"/>
              <w:jc w:val="center"/>
              <w:rPr>
                <w:sz w:val="24"/>
                <w:szCs w:val="24"/>
              </w:rPr>
            </w:pPr>
            <w:r>
              <w:rPr>
                <w:sz w:val="24"/>
                <w:szCs w:val="24"/>
              </w:rPr>
              <w:t>8</w:t>
            </w:r>
          </w:p>
          <w:p w14:paraId="1F4394E4" w14:textId="49C107C7" w:rsidR="00BA7B76" w:rsidRPr="00C12414" w:rsidRDefault="00BA7B76" w:rsidP="00BA7B76">
            <w:pPr>
              <w:widowControl w:val="0"/>
              <w:ind w:firstLine="0"/>
              <w:jc w:val="center"/>
              <w:rPr>
                <w:sz w:val="24"/>
                <w:szCs w:val="24"/>
              </w:rPr>
            </w:pPr>
            <w:r>
              <w:rPr>
                <w:sz w:val="24"/>
                <w:szCs w:val="24"/>
              </w:rPr>
              <w:t>(15 для доминантной части жилой застройки квартала в соответствии с п. 3.1.8 региональных нормативов градостроительного проектирования Ленинградской области)</w:t>
            </w:r>
          </w:p>
        </w:tc>
        <w:tc>
          <w:tcPr>
            <w:tcW w:w="4075" w:type="dxa"/>
            <w:vMerge w:val="restart"/>
          </w:tcPr>
          <w:p w14:paraId="170E65CB" w14:textId="07185EAB" w:rsidR="00BA7B76" w:rsidRDefault="00BA7B76" w:rsidP="00BA7B76">
            <w:pPr>
              <w:widowControl w:val="0"/>
              <w:ind w:firstLine="0"/>
              <w:jc w:val="left"/>
              <w:rPr>
                <w:sz w:val="24"/>
                <w:szCs w:val="24"/>
              </w:rPr>
            </w:pPr>
            <w:r w:rsidRPr="00C12414">
              <w:rPr>
                <w:sz w:val="24"/>
                <w:szCs w:val="24"/>
              </w:rPr>
              <w:t>Размещение объектов федерального</w:t>
            </w:r>
            <w:r>
              <w:rPr>
                <w:sz w:val="24"/>
                <w:szCs w:val="24"/>
              </w:rPr>
              <w:t xml:space="preserve"> значения </w:t>
            </w:r>
            <w:r w:rsidRPr="00C12414">
              <w:rPr>
                <w:sz w:val="24"/>
                <w:szCs w:val="24"/>
              </w:rPr>
              <w:t>не предусмотрено.</w:t>
            </w:r>
          </w:p>
          <w:p w14:paraId="1E63D252" w14:textId="77777777" w:rsidR="00BA7B76" w:rsidRDefault="00BA7B76" w:rsidP="00BA7B76">
            <w:pPr>
              <w:widowControl w:val="0"/>
              <w:ind w:firstLine="0"/>
              <w:jc w:val="left"/>
              <w:rPr>
                <w:sz w:val="24"/>
                <w:szCs w:val="24"/>
              </w:rPr>
            </w:pPr>
          </w:p>
          <w:p w14:paraId="73EAE79B" w14:textId="6436D6EA" w:rsidR="00BA7B76" w:rsidRDefault="00BA7B76" w:rsidP="00BA7B76">
            <w:pPr>
              <w:widowControl w:val="0"/>
              <w:ind w:firstLine="0"/>
              <w:jc w:val="left"/>
              <w:rPr>
                <w:sz w:val="24"/>
                <w:szCs w:val="24"/>
              </w:rPr>
            </w:pPr>
            <w:r>
              <w:rPr>
                <w:sz w:val="24"/>
                <w:szCs w:val="24"/>
              </w:rPr>
              <w:t>Объекты регионального значения:</w:t>
            </w:r>
          </w:p>
          <w:p w14:paraId="6E5A531F" w14:textId="38C9792B" w:rsidR="00BA7B76" w:rsidRPr="00F727EE" w:rsidRDefault="00BA7B76" w:rsidP="00BA7B76">
            <w:pPr>
              <w:pStyle w:val="afffffffffffff2"/>
              <w:widowControl w:val="0"/>
              <w:numPr>
                <w:ilvl w:val="0"/>
                <w:numId w:val="112"/>
              </w:numPr>
              <w:jc w:val="left"/>
              <w:rPr>
                <w:sz w:val="24"/>
                <w:szCs w:val="24"/>
              </w:rPr>
            </w:pPr>
            <w:r>
              <w:rPr>
                <w:sz w:val="24"/>
                <w:szCs w:val="24"/>
              </w:rPr>
              <w:t>Амбулатория.</w:t>
            </w:r>
          </w:p>
          <w:p w14:paraId="585D061A" w14:textId="77777777" w:rsidR="00BA7B76" w:rsidRDefault="00BA7B76" w:rsidP="00BA7B76">
            <w:pPr>
              <w:widowControl w:val="0"/>
              <w:ind w:firstLine="0"/>
              <w:jc w:val="left"/>
              <w:rPr>
                <w:sz w:val="24"/>
                <w:szCs w:val="24"/>
              </w:rPr>
            </w:pPr>
          </w:p>
          <w:p w14:paraId="768868C1" w14:textId="77777777" w:rsidR="00BA7B76" w:rsidRDefault="00BA7B76" w:rsidP="00BA7B76">
            <w:pPr>
              <w:widowControl w:val="0"/>
              <w:ind w:firstLine="0"/>
              <w:jc w:val="left"/>
              <w:rPr>
                <w:sz w:val="24"/>
                <w:szCs w:val="24"/>
              </w:rPr>
            </w:pPr>
            <w:r>
              <w:rPr>
                <w:sz w:val="24"/>
                <w:szCs w:val="24"/>
              </w:rPr>
              <w:t>Объекты местного значения муниципального района:</w:t>
            </w:r>
          </w:p>
          <w:p w14:paraId="6A27B390" w14:textId="2C89DCA0" w:rsidR="00BA7B76" w:rsidRDefault="00BA7B76" w:rsidP="00BA7B76">
            <w:pPr>
              <w:pStyle w:val="afffffffffffff2"/>
              <w:widowControl w:val="0"/>
              <w:numPr>
                <w:ilvl w:val="0"/>
                <w:numId w:val="109"/>
              </w:numPr>
              <w:jc w:val="left"/>
              <w:rPr>
                <w:sz w:val="24"/>
                <w:szCs w:val="24"/>
              </w:rPr>
            </w:pPr>
            <w:r>
              <w:rPr>
                <w:sz w:val="24"/>
                <w:szCs w:val="24"/>
              </w:rPr>
              <w:t xml:space="preserve">Общеобразовательная </w:t>
            </w:r>
            <w:r>
              <w:rPr>
                <w:sz w:val="24"/>
                <w:szCs w:val="24"/>
              </w:rPr>
              <w:lastRenderedPageBreak/>
              <w:t>организация на 900 мест.</w:t>
            </w:r>
          </w:p>
          <w:p w14:paraId="10209A78" w14:textId="38761BDE" w:rsidR="00BA7B76" w:rsidRDefault="00BA7B76" w:rsidP="00BA7B76">
            <w:pPr>
              <w:pStyle w:val="afffffffffffff2"/>
              <w:widowControl w:val="0"/>
              <w:numPr>
                <w:ilvl w:val="0"/>
                <w:numId w:val="109"/>
              </w:numPr>
              <w:jc w:val="left"/>
              <w:rPr>
                <w:sz w:val="24"/>
                <w:szCs w:val="24"/>
              </w:rPr>
            </w:pPr>
            <w:r>
              <w:rPr>
                <w:sz w:val="24"/>
                <w:szCs w:val="24"/>
              </w:rPr>
              <w:t>Дошкольная образовательная организация на 200 мест.</w:t>
            </w:r>
          </w:p>
          <w:p w14:paraId="2669A43A" w14:textId="5522A621" w:rsidR="00BA7B76" w:rsidRPr="00F828E4" w:rsidRDefault="00BA7B76" w:rsidP="00BA7B76">
            <w:pPr>
              <w:pStyle w:val="afffffffffffff2"/>
              <w:widowControl w:val="0"/>
              <w:numPr>
                <w:ilvl w:val="0"/>
                <w:numId w:val="109"/>
              </w:numPr>
              <w:jc w:val="left"/>
              <w:rPr>
                <w:sz w:val="24"/>
                <w:szCs w:val="24"/>
              </w:rPr>
            </w:pPr>
            <w:r>
              <w:rPr>
                <w:sz w:val="24"/>
                <w:szCs w:val="24"/>
              </w:rPr>
              <w:t>Дошкольная образовательная организация на 210 мест</w:t>
            </w:r>
          </w:p>
        </w:tc>
      </w:tr>
      <w:tr w:rsidR="00BA7B76" w:rsidRPr="00C12414" w14:paraId="19661C2C" w14:textId="77777777" w:rsidTr="001E0E4C">
        <w:trPr>
          <w:trHeight w:val="1994"/>
        </w:trPr>
        <w:tc>
          <w:tcPr>
            <w:tcW w:w="1555" w:type="dxa"/>
            <w:vMerge/>
          </w:tcPr>
          <w:p w14:paraId="48937F1F" w14:textId="77777777" w:rsidR="00BA7B76" w:rsidRDefault="00BA7B76" w:rsidP="00BA7B76">
            <w:pPr>
              <w:widowControl w:val="0"/>
              <w:ind w:firstLine="0"/>
              <w:jc w:val="left"/>
              <w:rPr>
                <w:sz w:val="24"/>
                <w:szCs w:val="24"/>
              </w:rPr>
            </w:pPr>
          </w:p>
        </w:tc>
        <w:tc>
          <w:tcPr>
            <w:tcW w:w="3118" w:type="dxa"/>
            <w:vMerge/>
          </w:tcPr>
          <w:p w14:paraId="5D80A6D2" w14:textId="77777777" w:rsidR="00BA7B76" w:rsidRPr="00847FCF" w:rsidRDefault="00BA7B76" w:rsidP="00BA7B76">
            <w:pPr>
              <w:widowControl w:val="0"/>
              <w:ind w:firstLine="0"/>
              <w:jc w:val="left"/>
              <w:rPr>
                <w:sz w:val="24"/>
                <w:szCs w:val="24"/>
              </w:rPr>
            </w:pPr>
          </w:p>
        </w:tc>
        <w:tc>
          <w:tcPr>
            <w:tcW w:w="2835" w:type="dxa"/>
          </w:tcPr>
          <w:p w14:paraId="2B8CA8F9" w14:textId="05CCFBBE" w:rsidR="00BA7B76" w:rsidRPr="001F46EF" w:rsidRDefault="00BA7B76" w:rsidP="00BA7B76">
            <w:pPr>
              <w:widowControl w:val="0"/>
              <w:ind w:firstLine="0"/>
              <w:jc w:val="left"/>
              <w:rPr>
                <w:sz w:val="24"/>
                <w:szCs w:val="24"/>
              </w:rPr>
            </w:pPr>
            <w:r w:rsidRPr="00317107">
              <w:rPr>
                <w:sz w:val="24"/>
                <w:szCs w:val="24"/>
              </w:rPr>
              <w:t>Отношение площади территории жилой застройки к общей площади элемента планировочной структуры (квартала или микрорайона)</w:t>
            </w:r>
            <w:r>
              <w:rPr>
                <w:sz w:val="24"/>
                <w:szCs w:val="24"/>
              </w:rPr>
              <w:t>, %</w:t>
            </w:r>
          </w:p>
        </w:tc>
        <w:tc>
          <w:tcPr>
            <w:tcW w:w="2977" w:type="dxa"/>
          </w:tcPr>
          <w:p w14:paraId="4E3B1466" w14:textId="470A3F83" w:rsidR="00BA7B76" w:rsidRPr="00C12414" w:rsidRDefault="00BA7B76" w:rsidP="00BA7B76">
            <w:pPr>
              <w:widowControl w:val="0"/>
              <w:ind w:firstLine="0"/>
              <w:jc w:val="center"/>
              <w:rPr>
                <w:sz w:val="24"/>
                <w:szCs w:val="24"/>
              </w:rPr>
            </w:pPr>
            <w:r>
              <w:rPr>
                <w:sz w:val="24"/>
                <w:szCs w:val="24"/>
              </w:rPr>
              <w:t>40</w:t>
            </w:r>
          </w:p>
        </w:tc>
        <w:tc>
          <w:tcPr>
            <w:tcW w:w="4075" w:type="dxa"/>
            <w:vMerge/>
          </w:tcPr>
          <w:p w14:paraId="4B8A72E2" w14:textId="77777777" w:rsidR="00BA7B76" w:rsidRPr="00C12414" w:rsidRDefault="00BA7B76" w:rsidP="00BA7B76">
            <w:pPr>
              <w:widowControl w:val="0"/>
              <w:ind w:firstLine="0"/>
              <w:jc w:val="left"/>
              <w:rPr>
                <w:sz w:val="24"/>
                <w:szCs w:val="24"/>
              </w:rPr>
            </w:pPr>
          </w:p>
        </w:tc>
      </w:tr>
      <w:tr w:rsidR="00BA7B76" w:rsidRPr="00C12414" w14:paraId="03BB6ADC" w14:textId="77777777" w:rsidTr="001E0E4C">
        <w:trPr>
          <w:trHeight w:val="2019"/>
        </w:trPr>
        <w:tc>
          <w:tcPr>
            <w:tcW w:w="1555" w:type="dxa"/>
            <w:vMerge/>
          </w:tcPr>
          <w:p w14:paraId="7144F968" w14:textId="77777777" w:rsidR="00BA7B76" w:rsidRDefault="00BA7B76" w:rsidP="00BA7B76">
            <w:pPr>
              <w:widowControl w:val="0"/>
              <w:ind w:firstLine="0"/>
              <w:jc w:val="left"/>
              <w:rPr>
                <w:sz w:val="24"/>
                <w:szCs w:val="24"/>
              </w:rPr>
            </w:pPr>
          </w:p>
        </w:tc>
        <w:tc>
          <w:tcPr>
            <w:tcW w:w="3118" w:type="dxa"/>
            <w:vMerge/>
          </w:tcPr>
          <w:p w14:paraId="7E20FA1F" w14:textId="77777777" w:rsidR="00BA7B76" w:rsidRPr="00847FCF" w:rsidRDefault="00BA7B76" w:rsidP="00BA7B76">
            <w:pPr>
              <w:widowControl w:val="0"/>
              <w:ind w:firstLine="0"/>
              <w:jc w:val="left"/>
              <w:rPr>
                <w:sz w:val="24"/>
                <w:szCs w:val="24"/>
              </w:rPr>
            </w:pPr>
          </w:p>
        </w:tc>
        <w:tc>
          <w:tcPr>
            <w:tcW w:w="2835" w:type="dxa"/>
          </w:tcPr>
          <w:p w14:paraId="52287477" w14:textId="5BFFD3A4" w:rsidR="00BA7B76" w:rsidRPr="00317107" w:rsidRDefault="00BA7B76" w:rsidP="00BA7B76">
            <w:pPr>
              <w:widowControl w:val="0"/>
              <w:ind w:firstLine="0"/>
              <w:jc w:val="left"/>
              <w:rPr>
                <w:sz w:val="24"/>
                <w:szCs w:val="24"/>
              </w:rPr>
            </w:pPr>
            <w:r w:rsidRPr="00FF0B05">
              <w:rPr>
                <w:sz w:val="24"/>
                <w:szCs w:val="24"/>
              </w:rPr>
              <w:t xml:space="preserve">Отношение площади территории </w:t>
            </w:r>
            <w:r>
              <w:rPr>
                <w:sz w:val="24"/>
                <w:szCs w:val="24"/>
              </w:rPr>
              <w:t xml:space="preserve">доминантной части </w:t>
            </w:r>
            <w:r w:rsidRPr="00FF0B05">
              <w:rPr>
                <w:sz w:val="24"/>
                <w:szCs w:val="24"/>
              </w:rPr>
              <w:t>жилой застройки к общей площади элемента планировочной структуры (квартала или микрорайона)</w:t>
            </w:r>
          </w:p>
        </w:tc>
        <w:tc>
          <w:tcPr>
            <w:tcW w:w="2977" w:type="dxa"/>
          </w:tcPr>
          <w:p w14:paraId="7508E726" w14:textId="0AC72ABB" w:rsidR="00BA7B76" w:rsidRDefault="00BA7B76" w:rsidP="00BA7B76">
            <w:pPr>
              <w:widowControl w:val="0"/>
              <w:ind w:firstLine="0"/>
              <w:jc w:val="center"/>
              <w:rPr>
                <w:sz w:val="24"/>
                <w:szCs w:val="24"/>
              </w:rPr>
            </w:pPr>
            <w:r>
              <w:rPr>
                <w:sz w:val="24"/>
                <w:szCs w:val="24"/>
              </w:rPr>
              <w:t>20</w:t>
            </w:r>
          </w:p>
        </w:tc>
        <w:tc>
          <w:tcPr>
            <w:tcW w:w="4075" w:type="dxa"/>
            <w:vMerge/>
          </w:tcPr>
          <w:p w14:paraId="7198888D" w14:textId="77777777" w:rsidR="00BA7B76" w:rsidRPr="00C12414" w:rsidRDefault="00BA7B76" w:rsidP="00BA7B76">
            <w:pPr>
              <w:widowControl w:val="0"/>
              <w:ind w:firstLine="0"/>
              <w:jc w:val="left"/>
              <w:rPr>
                <w:sz w:val="24"/>
                <w:szCs w:val="24"/>
              </w:rPr>
            </w:pPr>
          </w:p>
        </w:tc>
      </w:tr>
      <w:tr w:rsidR="00BA7B76" w:rsidRPr="00C12414" w14:paraId="6F438B72" w14:textId="77777777" w:rsidTr="001E0E4C">
        <w:trPr>
          <w:trHeight w:val="971"/>
        </w:trPr>
        <w:tc>
          <w:tcPr>
            <w:tcW w:w="1555" w:type="dxa"/>
            <w:vMerge/>
          </w:tcPr>
          <w:p w14:paraId="37AA5B7F" w14:textId="77777777" w:rsidR="00BA7B76" w:rsidRDefault="00BA7B76" w:rsidP="00BA7B76">
            <w:pPr>
              <w:widowControl w:val="0"/>
              <w:ind w:firstLine="0"/>
              <w:jc w:val="left"/>
              <w:rPr>
                <w:sz w:val="24"/>
                <w:szCs w:val="24"/>
              </w:rPr>
            </w:pPr>
          </w:p>
        </w:tc>
        <w:tc>
          <w:tcPr>
            <w:tcW w:w="3118" w:type="dxa"/>
            <w:vMerge/>
          </w:tcPr>
          <w:p w14:paraId="1D84DBC6" w14:textId="77777777" w:rsidR="00BA7B76" w:rsidRPr="00847FCF" w:rsidRDefault="00BA7B76" w:rsidP="00BA7B76">
            <w:pPr>
              <w:widowControl w:val="0"/>
              <w:ind w:firstLine="0"/>
              <w:jc w:val="left"/>
              <w:rPr>
                <w:sz w:val="24"/>
                <w:szCs w:val="24"/>
              </w:rPr>
            </w:pPr>
          </w:p>
        </w:tc>
        <w:tc>
          <w:tcPr>
            <w:tcW w:w="2835" w:type="dxa"/>
          </w:tcPr>
          <w:p w14:paraId="0CEFFD18" w14:textId="5B6BAD8B" w:rsidR="00BA7B76" w:rsidRDefault="00BA7B76" w:rsidP="00BA7B76">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6DCD441A" w14:textId="4CED9BB7" w:rsidR="00BA7B76" w:rsidRDefault="00BA7B76" w:rsidP="00BA7B76">
            <w:pPr>
              <w:widowControl w:val="0"/>
              <w:ind w:firstLine="0"/>
              <w:jc w:val="center"/>
              <w:rPr>
                <w:sz w:val="24"/>
                <w:szCs w:val="24"/>
              </w:rPr>
            </w:pPr>
            <w:r>
              <w:rPr>
                <w:sz w:val="24"/>
                <w:szCs w:val="24"/>
              </w:rPr>
              <w:t>232 668</w:t>
            </w:r>
          </w:p>
        </w:tc>
        <w:tc>
          <w:tcPr>
            <w:tcW w:w="4075" w:type="dxa"/>
            <w:vMerge/>
          </w:tcPr>
          <w:p w14:paraId="76BA9719" w14:textId="77777777" w:rsidR="00BA7B76" w:rsidRPr="00C12414" w:rsidRDefault="00BA7B76" w:rsidP="00BA7B76">
            <w:pPr>
              <w:widowControl w:val="0"/>
              <w:ind w:firstLine="0"/>
              <w:jc w:val="left"/>
              <w:rPr>
                <w:sz w:val="24"/>
                <w:szCs w:val="24"/>
              </w:rPr>
            </w:pPr>
          </w:p>
        </w:tc>
      </w:tr>
      <w:tr w:rsidR="00BA7B76" w:rsidRPr="00C12414" w14:paraId="07C071B3" w14:textId="77777777" w:rsidTr="009E0142">
        <w:trPr>
          <w:trHeight w:val="222"/>
        </w:trPr>
        <w:tc>
          <w:tcPr>
            <w:tcW w:w="1555" w:type="dxa"/>
            <w:vMerge/>
          </w:tcPr>
          <w:p w14:paraId="59DE9920" w14:textId="77777777" w:rsidR="00BA7B76" w:rsidRDefault="00BA7B76" w:rsidP="00BA7B76">
            <w:pPr>
              <w:widowControl w:val="0"/>
              <w:ind w:firstLine="0"/>
              <w:jc w:val="left"/>
              <w:rPr>
                <w:sz w:val="24"/>
                <w:szCs w:val="24"/>
              </w:rPr>
            </w:pPr>
          </w:p>
        </w:tc>
        <w:tc>
          <w:tcPr>
            <w:tcW w:w="3118" w:type="dxa"/>
            <w:vMerge/>
          </w:tcPr>
          <w:p w14:paraId="4BA548DA" w14:textId="77777777" w:rsidR="00BA7B76" w:rsidRPr="00847FCF" w:rsidRDefault="00BA7B76" w:rsidP="00BA7B76">
            <w:pPr>
              <w:widowControl w:val="0"/>
              <w:ind w:firstLine="0"/>
              <w:jc w:val="left"/>
              <w:rPr>
                <w:sz w:val="24"/>
                <w:szCs w:val="24"/>
              </w:rPr>
            </w:pPr>
          </w:p>
        </w:tc>
        <w:tc>
          <w:tcPr>
            <w:tcW w:w="2835" w:type="dxa"/>
          </w:tcPr>
          <w:p w14:paraId="1EE8A013" w14:textId="258B43B0" w:rsidR="00BA7B76" w:rsidRPr="00FF0B05" w:rsidRDefault="00BA7B76" w:rsidP="00BA7B76">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5D51BA50" w14:textId="4E60CF0E" w:rsidR="00BA7B76" w:rsidRDefault="00BA7B76" w:rsidP="00BA7B76">
            <w:pPr>
              <w:widowControl w:val="0"/>
              <w:ind w:firstLine="0"/>
              <w:jc w:val="center"/>
              <w:rPr>
                <w:sz w:val="24"/>
                <w:szCs w:val="24"/>
              </w:rPr>
            </w:pPr>
            <w:r>
              <w:rPr>
                <w:sz w:val="24"/>
                <w:szCs w:val="24"/>
              </w:rPr>
              <w:t>1,0</w:t>
            </w:r>
          </w:p>
        </w:tc>
        <w:tc>
          <w:tcPr>
            <w:tcW w:w="4075" w:type="dxa"/>
            <w:vMerge/>
          </w:tcPr>
          <w:p w14:paraId="23657EDC" w14:textId="77777777" w:rsidR="00BA7B76" w:rsidRPr="00C12414" w:rsidRDefault="00BA7B76" w:rsidP="00BA7B76">
            <w:pPr>
              <w:widowControl w:val="0"/>
              <w:ind w:firstLine="0"/>
              <w:jc w:val="left"/>
              <w:rPr>
                <w:sz w:val="24"/>
                <w:szCs w:val="24"/>
              </w:rPr>
            </w:pPr>
          </w:p>
        </w:tc>
      </w:tr>
      <w:tr w:rsidR="00BA7B76" w:rsidRPr="00C12414" w14:paraId="347E7C9F" w14:textId="77777777" w:rsidTr="001E0E4C">
        <w:trPr>
          <w:trHeight w:val="23"/>
        </w:trPr>
        <w:tc>
          <w:tcPr>
            <w:tcW w:w="14560" w:type="dxa"/>
            <w:gridSpan w:val="5"/>
          </w:tcPr>
          <w:p w14:paraId="02D80683" w14:textId="7EB3BCFA" w:rsidR="00BA7B76" w:rsidRPr="00C12414" w:rsidRDefault="00BA7B76" w:rsidP="00BA7B76">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1F07F8" w:rsidRPr="00C12414" w14:paraId="7B830392" w14:textId="77777777" w:rsidTr="001E0E4C">
        <w:trPr>
          <w:trHeight w:val="23"/>
        </w:trPr>
        <w:tc>
          <w:tcPr>
            <w:tcW w:w="1555" w:type="dxa"/>
            <w:vMerge w:val="restart"/>
          </w:tcPr>
          <w:p w14:paraId="371163C2" w14:textId="7EB4DC98" w:rsidR="001F07F8" w:rsidRDefault="001F07F8" w:rsidP="00BA7B76">
            <w:pPr>
              <w:widowControl w:val="0"/>
              <w:ind w:firstLine="0"/>
              <w:jc w:val="left"/>
              <w:rPr>
                <w:sz w:val="24"/>
                <w:szCs w:val="24"/>
              </w:rPr>
            </w:pPr>
            <w:r>
              <w:rPr>
                <w:sz w:val="24"/>
                <w:szCs w:val="24"/>
              </w:rPr>
              <w:t>11:П1:1</w:t>
            </w:r>
          </w:p>
        </w:tc>
        <w:tc>
          <w:tcPr>
            <w:tcW w:w="3118" w:type="dxa"/>
            <w:vMerge w:val="restart"/>
          </w:tcPr>
          <w:p w14:paraId="312CE318" w14:textId="1D6FBF87" w:rsidR="001F07F8" w:rsidRPr="001F46EF" w:rsidRDefault="001F07F8" w:rsidP="00BA7B76">
            <w:pPr>
              <w:widowControl w:val="0"/>
              <w:ind w:firstLine="0"/>
              <w:jc w:val="left"/>
              <w:rPr>
                <w:sz w:val="24"/>
                <w:szCs w:val="24"/>
              </w:rPr>
            </w:pPr>
            <w:r w:rsidRPr="00847FCF">
              <w:rPr>
                <w:sz w:val="24"/>
                <w:szCs w:val="24"/>
              </w:rPr>
              <w:t>Производственная зона</w:t>
            </w:r>
          </w:p>
        </w:tc>
        <w:tc>
          <w:tcPr>
            <w:tcW w:w="2835" w:type="dxa"/>
          </w:tcPr>
          <w:p w14:paraId="2210CC7D" w14:textId="421758AB" w:rsidR="001F07F8" w:rsidRPr="00C12414" w:rsidRDefault="001F07F8" w:rsidP="00BA7B76">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2AEB9F0D" w14:textId="799DC1B5" w:rsidR="001F07F8" w:rsidRPr="00C12414" w:rsidRDefault="001F07F8" w:rsidP="001F07F8">
            <w:pPr>
              <w:widowControl w:val="0"/>
              <w:ind w:firstLine="0"/>
              <w:jc w:val="center"/>
              <w:rPr>
                <w:sz w:val="24"/>
                <w:szCs w:val="24"/>
              </w:rPr>
            </w:pPr>
            <w:r>
              <w:rPr>
                <w:sz w:val="24"/>
                <w:szCs w:val="24"/>
              </w:rPr>
              <w:t>4</w:t>
            </w:r>
          </w:p>
        </w:tc>
        <w:tc>
          <w:tcPr>
            <w:tcW w:w="4075" w:type="dxa"/>
            <w:vMerge w:val="restart"/>
          </w:tcPr>
          <w:p w14:paraId="798196CC" w14:textId="5F69A69C" w:rsidR="001F07F8" w:rsidRPr="00C12414" w:rsidRDefault="001F07F8" w:rsidP="00BA7B76">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2F5FFBFE" w14:textId="77777777" w:rsidTr="001E0E4C">
        <w:trPr>
          <w:trHeight w:val="23"/>
        </w:trPr>
        <w:tc>
          <w:tcPr>
            <w:tcW w:w="1555" w:type="dxa"/>
            <w:vMerge/>
          </w:tcPr>
          <w:p w14:paraId="7923589A" w14:textId="77777777" w:rsidR="00F92715" w:rsidRDefault="00F92715" w:rsidP="00F92715">
            <w:pPr>
              <w:widowControl w:val="0"/>
              <w:ind w:firstLine="0"/>
              <w:jc w:val="left"/>
              <w:rPr>
                <w:sz w:val="24"/>
                <w:szCs w:val="24"/>
              </w:rPr>
            </w:pPr>
          </w:p>
        </w:tc>
        <w:tc>
          <w:tcPr>
            <w:tcW w:w="3118" w:type="dxa"/>
            <w:vMerge/>
          </w:tcPr>
          <w:p w14:paraId="5C0B15AA" w14:textId="77777777" w:rsidR="00F92715" w:rsidRPr="00847FCF" w:rsidRDefault="00F92715" w:rsidP="00F92715">
            <w:pPr>
              <w:widowControl w:val="0"/>
              <w:ind w:firstLine="0"/>
              <w:jc w:val="left"/>
              <w:rPr>
                <w:sz w:val="24"/>
                <w:szCs w:val="24"/>
              </w:rPr>
            </w:pPr>
          </w:p>
        </w:tc>
        <w:tc>
          <w:tcPr>
            <w:tcW w:w="2835" w:type="dxa"/>
          </w:tcPr>
          <w:p w14:paraId="304AEF34" w14:textId="34741928" w:rsidR="00F92715" w:rsidRPr="001F46EF" w:rsidRDefault="00F92715" w:rsidP="00F92715">
            <w:pPr>
              <w:widowControl w:val="0"/>
              <w:ind w:firstLine="0"/>
              <w:jc w:val="left"/>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45C76C91" w14:textId="453F199F" w:rsidR="00F92715" w:rsidRDefault="00F92715" w:rsidP="00F92715">
            <w:pPr>
              <w:widowControl w:val="0"/>
              <w:ind w:firstLine="0"/>
              <w:jc w:val="center"/>
              <w:rPr>
                <w:sz w:val="24"/>
                <w:szCs w:val="24"/>
              </w:rPr>
            </w:pPr>
            <w:r>
              <w:rPr>
                <w:sz w:val="24"/>
                <w:szCs w:val="24"/>
                <w:lang w:val="en-US"/>
              </w:rPr>
              <w:t>V</w:t>
            </w:r>
          </w:p>
        </w:tc>
        <w:tc>
          <w:tcPr>
            <w:tcW w:w="4075" w:type="dxa"/>
            <w:vMerge/>
          </w:tcPr>
          <w:p w14:paraId="0E9CC5E1" w14:textId="77777777" w:rsidR="00F92715" w:rsidRPr="00C12414" w:rsidRDefault="00F92715" w:rsidP="00F92715">
            <w:pPr>
              <w:widowControl w:val="0"/>
              <w:ind w:firstLine="0"/>
              <w:jc w:val="left"/>
              <w:rPr>
                <w:sz w:val="24"/>
                <w:szCs w:val="24"/>
              </w:rPr>
            </w:pPr>
          </w:p>
        </w:tc>
      </w:tr>
      <w:tr w:rsidR="00F92715" w:rsidRPr="00C12414" w14:paraId="4A5110BD" w14:textId="77777777" w:rsidTr="001E0E4C">
        <w:trPr>
          <w:trHeight w:val="23"/>
        </w:trPr>
        <w:tc>
          <w:tcPr>
            <w:tcW w:w="1555" w:type="dxa"/>
            <w:vMerge/>
          </w:tcPr>
          <w:p w14:paraId="7B5107F6" w14:textId="77777777" w:rsidR="00F92715" w:rsidRDefault="00F92715" w:rsidP="00F92715">
            <w:pPr>
              <w:widowControl w:val="0"/>
              <w:ind w:firstLine="0"/>
              <w:jc w:val="left"/>
              <w:rPr>
                <w:sz w:val="24"/>
                <w:szCs w:val="24"/>
              </w:rPr>
            </w:pPr>
          </w:p>
        </w:tc>
        <w:tc>
          <w:tcPr>
            <w:tcW w:w="3118" w:type="dxa"/>
            <w:vMerge/>
          </w:tcPr>
          <w:p w14:paraId="6EAB7276" w14:textId="77777777" w:rsidR="00F92715" w:rsidRPr="00847FCF" w:rsidRDefault="00F92715" w:rsidP="00F92715">
            <w:pPr>
              <w:widowControl w:val="0"/>
              <w:ind w:firstLine="0"/>
              <w:jc w:val="left"/>
              <w:rPr>
                <w:sz w:val="24"/>
                <w:szCs w:val="24"/>
              </w:rPr>
            </w:pPr>
          </w:p>
        </w:tc>
        <w:tc>
          <w:tcPr>
            <w:tcW w:w="2835" w:type="dxa"/>
          </w:tcPr>
          <w:p w14:paraId="425300A5" w14:textId="4B86D598"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54C8373" w14:textId="0CB7F8FF" w:rsidR="00F92715" w:rsidRDefault="00F92715" w:rsidP="00F92715">
            <w:pPr>
              <w:widowControl w:val="0"/>
              <w:ind w:firstLine="0"/>
              <w:jc w:val="center"/>
              <w:rPr>
                <w:sz w:val="24"/>
                <w:szCs w:val="24"/>
              </w:rPr>
            </w:pPr>
            <w:r>
              <w:rPr>
                <w:sz w:val="24"/>
                <w:szCs w:val="24"/>
              </w:rPr>
              <w:t>0,8</w:t>
            </w:r>
          </w:p>
        </w:tc>
        <w:tc>
          <w:tcPr>
            <w:tcW w:w="4075" w:type="dxa"/>
            <w:vMerge/>
          </w:tcPr>
          <w:p w14:paraId="635B8D85" w14:textId="77777777" w:rsidR="00F92715" w:rsidRPr="00C12414" w:rsidRDefault="00F92715" w:rsidP="00F92715">
            <w:pPr>
              <w:widowControl w:val="0"/>
              <w:ind w:firstLine="0"/>
              <w:jc w:val="left"/>
              <w:rPr>
                <w:sz w:val="24"/>
                <w:szCs w:val="24"/>
              </w:rPr>
            </w:pPr>
          </w:p>
        </w:tc>
      </w:tr>
      <w:tr w:rsidR="00F92715" w:rsidRPr="00C12414" w14:paraId="0D3C9AAE" w14:textId="77777777" w:rsidTr="001E0E4C">
        <w:trPr>
          <w:trHeight w:val="23"/>
        </w:trPr>
        <w:tc>
          <w:tcPr>
            <w:tcW w:w="14560" w:type="dxa"/>
            <w:gridSpan w:val="5"/>
          </w:tcPr>
          <w:p w14:paraId="48916781" w14:textId="2C418586" w:rsidR="00F92715" w:rsidRPr="00C12414" w:rsidRDefault="00F92715" w:rsidP="00F92715">
            <w:pPr>
              <w:widowControl w:val="0"/>
              <w:ind w:firstLine="0"/>
              <w:jc w:val="left"/>
              <w:rPr>
                <w:sz w:val="24"/>
                <w:szCs w:val="24"/>
              </w:rPr>
            </w:pPr>
            <w:r>
              <w:rPr>
                <w:sz w:val="24"/>
                <w:szCs w:val="24"/>
              </w:rPr>
              <w:t xml:space="preserve">Деревня </w:t>
            </w:r>
            <w:proofErr w:type="spellStart"/>
            <w:r>
              <w:rPr>
                <w:sz w:val="24"/>
                <w:szCs w:val="24"/>
              </w:rPr>
              <w:t>Кирлово</w:t>
            </w:r>
            <w:proofErr w:type="spellEnd"/>
          </w:p>
        </w:tc>
      </w:tr>
      <w:tr w:rsidR="00F92715" w:rsidRPr="00C12414" w14:paraId="42C27FC8" w14:textId="77777777" w:rsidTr="001E0E4C">
        <w:trPr>
          <w:trHeight w:val="23"/>
        </w:trPr>
        <w:tc>
          <w:tcPr>
            <w:tcW w:w="14560" w:type="dxa"/>
            <w:gridSpan w:val="5"/>
          </w:tcPr>
          <w:p w14:paraId="6906BE61" w14:textId="2FE02797" w:rsidR="00F92715" w:rsidRPr="00C12414" w:rsidRDefault="00F92715" w:rsidP="00F92715">
            <w:pPr>
              <w:widowControl w:val="0"/>
              <w:ind w:firstLine="0"/>
              <w:jc w:val="left"/>
              <w:rPr>
                <w:sz w:val="24"/>
                <w:szCs w:val="24"/>
              </w:rPr>
            </w:pPr>
            <w:r w:rsidRPr="00C12414">
              <w:rPr>
                <w:sz w:val="24"/>
                <w:szCs w:val="24"/>
              </w:rPr>
              <w:t>Жилые зоны</w:t>
            </w:r>
          </w:p>
        </w:tc>
      </w:tr>
      <w:tr w:rsidR="00F92715" w:rsidRPr="00C12414" w14:paraId="21231D53" w14:textId="77777777" w:rsidTr="001E0E4C">
        <w:trPr>
          <w:trHeight w:val="234"/>
        </w:trPr>
        <w:tc>
          <w:tcPr>
            <w:tcW w:w="1555" w:type="dxa"/>
            <w:vMerge w:val="restart"/>
          </w:tcPr>
          <w:p w14:paraId="3AACEEC1" w14:textId="564E2121" w:rsidR="00F92715" w:rsidRDefault="00F92715" w:rsidP="00F92715">
            <w:pPr>
              <w:widowControl w:val="0"/>
              <w:ind w:firstLine="0"/>
              <w:jc w:val="left"/>
              <w:rPr>
                <w:sz w:val="24"/>
                <w:szCs w:val="24"/>
              </w:rPr>
            </w:pPr>
            <w:r>
              <w:rPr>
                <w:sz w:val="24"/>
                <w:szCs w:val="24"/>
              </w:rPr>
              <w:t>12:Ж1:1</w:t>
            </w:r>
          </w:p>
        </w:tc>
        <w:tc>
          <w:tcPr>
            <w:tcW w:w="3118" w:type="dxa"/>
            <w:vMerge w:val="restart"/>
          </w:tcPr>
          <w:p w14:paraId="17502673" w14:textId="77777777" w:rsidR="00F92715" w:rsidRPr="001F46EF" w:rsidRDefault="00F92715" w:rsidP="00F92715">
            <w:pPr>
              <w:widowControl w:val="0"/>
              <w:ind w:firstLine="0"/>
              <w:jc w:val="left"/>
              <w:rPr>
                <w:sz w:val="24"/>
                <w:szCs w:val="24"/>
              </w:rPr>
            </w:pPr>
            <w:r w:rsidRPr="001F46EF">
              <w:rPr>
                <w:sz w:val="24"/>
                <w:szCs w:val="24"/>
              </w:rPr>
              <w:t xml:space="preserve">Зона застройки </w:t>
            </w:r>
            <w:r w:rsidRPr="001F46EF">
              <w:rPr>
                <w:sz w:val="24"/>
                <w:szCs w:val="24"/>
              </w:rPr>
              <w:lastRenderedPageBreak/>
              <w:t>индивидуальными жилыми домами</w:t>
            </w:r>
          </w:p>
        </w:tc>
        <w:tc>
          <w:tcPr>
            <w:tcW w:w="2835" w:type="dxa"/>
          </w:tcPr>
          <w:p w14:paraId="78DFD66D" w14:textId="7F473258" w:rsidR="00F92715" w:rsidRPr="00C12414" w:rsidRDefault="00F92715" w:rsidP="00F92715">
            <w:pPr>
              <w:widowControl w:val="0"/>
              <w:ind w:firstLine="0"/>
              <w:jc w:val="left"/>
              <w:rPr>
                <w:sz w:val="24"/>
                <w:szCs w:val="24"/>
              </w:rPr>
            </w:pPr>
            <w:r w:rsidRPr="001F46EF">
              <w:rPr>
                <w:sz w:val="24"/>
                <w:szCs w:val="24"/>
              </w:rPr>
              <w:lastRenderedPageBreak/>
              <w:t xml:space="preserve">Максимальная этажность </w:t>
            </w:r>
            <w:r w:rsidRPr="001F46EF">
              <w:rPr>
                <w:sz w:val="24"/>
                <w:szCs w:val="24"/>
              </w:rPr>
              <w:lastRenderedPageBreak/>
              <w:t>зданий, строений, сооружений</w:t>
            </w:r>
          </w:p>
        </w:tc>
        <w:tc>
          <w:tcPr>
            <w:tcW w:w="2977" w:type="dxa"/>
          </w:tcPr>
          <w:p w14:paraId="39D497DB" w14:textId="5B0745E2" w:rsidR="00F92715" w:rsidRPr="00FA60F3" w:rsidRDefault="00F92715" w:rsidP="00F92715">
            <w:pPr>
              <w:widowControl w:val="0"/>
              <w:ind w:firstLine="0"/>
              <w:jc w:val="center"/>
              <w:rPr>
                <w:sz w:val="24"/>
                <w:szCs w:val="24"/>
              </w:rPr>
            </w:pPr>
            <w:r>
              <w:rPr>
                <w:sz w:val="24"/>
                <w:szCs w:val="24"/>
              </w:rPr>
              <w:lastRenderedPageBreak/>
              <w:t>3</w:t>
            </w:r>
          </w:p>
        </w:tc>
        <w:tc>
          <w:tcPr>
            <w:tcW w:w="4075" w:type="dxa"/>
            <w:vMerge w:val="restart"/>
          </w:tcPr>
          <w:p w14:paraId="3E320CD5" w14:textId="1266431D" w:rsidR="00F92715" w:rsidRPr="00FA60F3" w:rsidRDefault="00F92715" w:rsidP="00F92715">
            <w:pPr>
              <w:widowControl w:val="0"/>
              <w:ind w:firstLine="0"/>
              <w:jc w:val="left"/>
              <w:rPr>
                <w:sz w:val="24"/>
                <w:szCs w:val="24"/>
              </w:rPr>
            </w:pPr>
            <w:r w:rsidRPr="00C12414">
              <w:rPr>
                <w:sz w:val="24"/>
                <w:szCs w:val="24"/>
              </w:rPr>
              <w:t xml:space="preserve">Размещение объектов федерального, </w:t>
            </w:r>
            <w:r w:rsidRPr="00C12414">
              <w:rPr>
                <w:sz w:val="24"/>
                <w:szCs w:val="24"/>
              </w:rPr>
              <w:lastRenderedPageBreak/>
              <w:t xml:space="preserve">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47D222AD" w14:textId="77777777" w:rsidTr="001E0E4C">
        <w:trPr>
          <w:trHeight w:val="234"/>
        </w:trPr>
        <w:tc>
          <w:tcPr>
            <w:tcW w:w="1555" w:type="dxa"/>
            <w:vMerge/>
          </w:tcPr>
          <w:p w14:paraId="75726584" w14:textId="77777777" w:rsidR="00F92715" w:rsidRDefault="00F92715" w:rsidP="00F92715">
            <w:pPr>
              <w:widowControl w:val="0"/>
              <w:ind w:firstLine="0"/>
              <w:jc w:val="left"/>
              <w:rPr>
                <w:sz w:val="24"/>
                <w:szCs w:val="24"/>
              </w:rPr>
            </w:pPr>
          </w:p>
        </w:tc>
        <w:tc>
          <w:tcPr>
            <w:tcW w:w="3118" w:type="dxa"/>
            <w:vMerge/>
          </w:tcPr>
          <w:p w14:paraId="40AD7ACE" w14:textId="77777777" w:rsidR="00F92715" w:rsidRPr="001F46EF" w:rsidRDefault="00F92715" w:rsidP="00F92715">
            <w:pPr>
              <w:widowControl w:val="0"/>
              <w:ind w:firstLine="0"/>
              <w:jc w:val="left"/>
              <w:rPr>
                <w:sz w:val="24"/>
                <w:szCs w:val="24"/>
              </w:rPr>
            </w:pPr>
          </w:p>
        </w:tc>
        <w:tc>
          <w:tcPr>
            <w:tcW w:w="2835" w:type="dxa"/>
          </w:tcPr>
          <w:p w14:paraId="5A4D026E" w14:textId="489E4714" w:rsidR="00F92715" w:rsidRPr="001F46EF" w:rsidRDefault="00F92715" w:rsidP="00F92715">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57632EBF" w14:textId="7B19B748" w:rsidR="00F92715" w:rsidRDefault="00F92715" w:rsidP="00F92715">
            <w:pPr>
              <w:widowControl w:val="0"/>
              <w:ind w:firstLine="0"/>
              <w:jc w:val="center"/>
              <w:rPr>
                <w:sz w:val="24"/>
                <w:szCs w:val="24"/>
              </w:rPr>
            </w:pPr>
            <w:r>
              <w:rPr>
                <w:sz w:val="24"/>
                <w:szCs w:val="24"/>
              </w:rPr>
              <w:t>10 350</w:t>
            </w:r>
          </w:p>
        </w:tc>
        <w:tc>
          <w:tcPr>
            <w:tcW w:w="4075" w:type="dxa"/>
            <w:vMerge/>
          </w:tcPr>
          <w:p w14:paraId="130527BC" w14:textId="77777777" w:rsidR="00F92715" w:rsidRPr="00C12414" w:rsidRDefault="00F92715" w:rsidP="00F92715">
            <w:pPr>
              <w:widowControl w:val="0"/>
              <w:ind w:firstLine="0"/>
              <w:jc w:val="left"/>
              <w:rPr>
                <w:sz w:val="24"/>
                <w:szCs w:val="24"/>
              </w:rPr>
            </w:pPr>
          </w:p>
        </w:tc>
      </w:tr>
      <w:tr w:rsidR="00F92715" w:rsidRPr="00C12414" w14:paraId="5F8298AD" w14:textId="77777777" w:rsidTr="001E0E4C">
        <w:trPr>
          <w:trHeight w:val="985"/>
        </w:trPr>
        <w:tc>
          <w:tcPr>
            <w:tcW w:w="1555" w:type="dxa"/>
            <w:vMerge/>
          </w:tcPr>
          <w:p w14:paraId="38C5D19B" w14:textId="77777777" w:rsidR="00F92715" w:rsidRDefault="00F92715" w:rsidP="00F92715">
            <w:pPr>
              <w:widowControl w:val="0"/>
              <w:ind w:firstLine="0"/>
              <w:jc w:val="left"/>
              <w:rPr>
                <w:sz w:val="24"/>
                <w:szCs w:val="24"/>
              </w:rPr>
            </w:pPr>
          </w:p>
        </w:tc>
        <w:tc>
          <w:tcPr>
            <w:tcW w:w="3118" w:type="dxa"/>
            <w:vMerge/>
          </w:tcPr>
          <w:p w14:paraId="1806FB75" w14:textId="77777777" w:rsidR="00F92715" w:rsidRPr="001F46EF" w:rsidRDefault="00F92715" w:rsidP="00F92715">
            <w:pPr>
              <w:widowControl w:val="0"/>
              <w:ind w:firstLine="0"/>
              <w:jc w:val="left"/>
              <w:rPr>
                <w:sz w:val="24"/>
                <w:szCs w:val="24"/>
              </w:rPr>
            </w:pPr>
          </w:p>
        </w:tc>
        <w:tc>
          <w:tcPr>
            <w:tcW w:w="2835" w:type="dxa"/>
          </w:tcPr>
          <w:p w14:paraId="5EE96A4E" w14:textId="439AC22C"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BA01205" w14:textId="1C1E7B60" w:rsidR="00F92715" w:rsidRDefault="00F92715" w:rsidP="00F92715">
            <w:pPr>
              <w:widowControl w:val="0"/>
              <w:ind w:firstLine="0"/>
              <w:jc w:val="center"/>
              <w:rPr>
                <w:sz w:val="24"/>
                <w:szCs w:val="24"/>
              </w:rPr>
            </w:pPr>
            <w:r>
              <w:rPr>
                <w:sz w:val="24"/>
                <w:szCs w:val="24"/>
              </w:rPr>
              <w:t>0,2</w:t>
            </w:r>
          </w:p>
        </w:tc>
        <w:tc>
          <w:tcPr>
            <w:tcW w:w="4075" w:type="dxa"/>
            <w:vMerge/>
          </w:tcPr>
          <w:p w14:paraId="06E021F0" w14:textId="77777777" w:rsidR="00F92715" w:rsidRPr="00FA60F3" w:rsidRDefault="00F92715" w:rsidP="00F92715">
            <w:pPr>
              <w:widowControl w:val="0"/>
              <w:ind w:firstLine="0"/>
              <w:jc w:val="left"/>
              <w:rPr>
                <w:sz w:val="24"/>
                <w:szCs w:val="24"/>
              </w:rPr>
            </w:pPr>
          </w:p>
        </w:tc>
      </w:tr>
      <w:tr w:rsidR="00F92715" w:rsidRPr="00C12414" w14:paraId="1DA9F33C" w14:textId="77777777" w:rsidTr="001E0E4C">
        <w:trPr>
          <w:trHeight w:val="23"/>
        </w:trPr>
        <w:tc>
          <w:tcPr>
            <w:tcW w:w="14560" w:type="dxa"/>
            <w:gridSpan w:val="5"/>
          </w:tcPr>
          <w:p w14:paraId="08A0D8CD" w14:textId="2BD2789D" w:rsidR="00F92715" w:rsidRPr="00C12414" w:rsidRDefault="00F92715" w:rsidP="00F92715">
            <w:pPr>
              <w:widowControl w:val="0"/>
              <w:ind w:firstLine="0"/>
              <w:jc w:val="left"/>
              <w:rPr>
                <w:sz w:val="24"/>
                <w:szCs w:val="24"/>
              </w:rPr>
            </w:pPr>
            <w:r>
              <w:rPr>
                <w:sz w:val="24"/>
                <w:szCs w:val="24"/>
              </w:rPr>
              <w:t xml:space="preserve">Деревня </w:t>
            </w:r>
            <w:proofErr w:type="spellStart"/>
            <w:r>
              <w:rPr>
                <w:sz w:val="24"/>
                <w:szCs w:val="24"/>
              </w:rPr>
              <w:t>Коммолово</w:t>
            </w:r>
            <w:proofErr w:type="spellEnd"/>
          </w:p>
        </w:tc>
      </w:tr>
      <w:tr w:rsidR="00F92715" w:rsidRPr="00C12414" w14:paraId="3EEC4F5D" w14:textId="77777777" w:rsidTr="001E0E4C">
        <w:trPr>
          <w:trHeight w:val="23"/>
        </w:trPr>
        <w:tc>
          <w:tcPr>
            <w:tcW w:w="14560" w:type="dxa"/>
            <w:gridSpan w:val="5"/>
          </w:tcPr>
          <w:p w14:paraId="1BE51892" w14:textId="2CD74514" w:rsidR="00F92715" w:rsidRPr="00C12414" w:rsidRDefault="00F92715" w:rsidP="00F92715">
            <w:pPr>
              <w:widowControl w:val="0"/>
              <w:ind w:firstLine="0"/>
              <w:jc w:val="left"/>
              <w:rPr>
                <w:sz w:val="24"/>
                <w:szCs w:val="24"/>
              </w:rPr>
            </w:pPr>
            <w:r w:rsidRPr="00C12414">
              <w:rPr>
                <w:sz w:val="24"/>
                <w:szCs w:val="24"/>
              </w:rPr>
              <w:t>Жилые зоны</w:t>
            </w:r>
          </w:p>
        </w:tc>
      </w:tr>
      <w:tr w:rsidR="00F92715" w:rsidRPr="00C12414" w14:paraId="6B35A9A6" w14:textId="77777777" w:rsidTr="001E0E4C">
        <w:trPr>
          <w:trHeight w:val="874"/>
        </w:trPr>
        <w:tc>
          <w:tcPr>
            <w:tcW w:w="1555" w:type="dxa"/>
            <w:vMerge w:val="restart"/>
          </w:tcPr>
          <w:p w14:paraId="0AAD70B7" w14:textId="73561A59" w:rsidR="00F92715" w:rsidRDefault="00F92715" w:rsidP="00F92715">
            <w:pPr>
              <w:widowControl w:val="0"/>
              <w:ind w:firstLine="0"/>
              <w:jc w:val="left"/>
              <w:rPr>
                <w:sz w:val="24"/>
                <w:szCs w:val="24"/>
              </w:rPr>
            </w:pPr>
            <w:r>
              <w:rPr>
                <w:sz w:val="24"/>
                <w:szCs w:val="24"/>
              </w:rPr>
              <w:t>13:Ж1:1</w:t>
            </w:r>
          </w:p>
        </w:tc>
        <w:tc>
          <w:tcPr>
            <w:tcW w:w="3118" w:type="dxa"/>
            <w:vMerge w:val="restart"/>
          </w:tcPr>
          <w:p w14:paraId="3AC9CC5C" w14:textId="77777777" w:rsidR="00F92715" w:rsidRPr="001F46EF" w:rsidRDefault="00F92715" w:rsidP="00F92715">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AB1C1E2" w14:textId="088A29A9"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3FC932A6" w14:textId="17201E77" w:rsidR="00F92715" w:rsidRPr="00FA60F3" w:rsidRDefault="00F92715" w:rsidP="00F92715">
            <w:pPr>
              <w:widowControl w:val="0"/>
              <w:ind w:firstLine="0"/>
              <w:jc w:val="center"/>
              <w:rPr>
                <w:sz w:val="24"/>
                <w:szCs w:val="24"/>
              </w:rPr>
            </w:pPr>
            <w:r>
              <w:rPr>
                <w:sz w:val="24"/>
                <w:szCs w:val="24"/>
              </w:rPr>
              <w:t>3</w:t>
            </w:r>
          </w:p>
        </w:tc>
        <w:tc>
          <w:tcPr>
            <w:tcW w:w="4075" w:type="dxa"/>
            <w:vMerge w:val="restart"/>
          </w:tcPr>
          <w:p w14:paraId="4067DA7C" w14:textId="05EEB9D5" w:rsidR="00F92715" w:rsidRPr="00FA60F3"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6342087B" w14:textId="77777777" w:rsidTr="001E0E4C">
        <w:trPr>
          <w:trHeight w:val="874"/>
        </w:trPr>
        <w:tc>
          <w:tcPr>
            <w:tcW w:w="1555" w:type="dxa"/>
            <w:vMerge/>
          </w:tcPr>
          <w:p w14:paraId="3B473E9D" w14:textId="77777777" w:rsidR="00F92715" w:rsidRDefault="00F92715" w:rsidP="00F92715">
            <w:pPr>
              <w:widowControl w:val="0"/>
              <w:ind w:firstLine="0"/>
              <w:jc w:val="left"/>
              <w:rPr>
                <w:sz w:val="24"/>
                <w:szCs w:val="24"/>
              </w:rPr>
            </w:pPr>
          </w:p>
        </w:tc>
        <w:tc>
          <w:tcPr>
            <w:tcW w:w="3118" w:type="dxa"/>
            <w:vMerge/>
          </w:tcPr>
          <w:p w14:paraId="3739EFCB" w14:textId="77777777" w:rsidR="00F92715" w:rsidRPr="001F46EF" w:rsidRDefault="00F92715" w:rsidP="00F92715">
            <w:pPr>
              <w:widowControl w:val="0"/>
              <w:ind w:firstLine="0"/>
              <w:jc w:val="left"/>
              <w:rPr>
                <w:sz w:val="24"/>
                <w:szCs w:val="24"/>
              </w:rPr>
            </w:pPr>
          </w:p>
        </w:tc>
        <w:tc>
          <w:tcPr>
            <w:tcW w:w="2835" w:type="dxa"/>
          </w:tcPr>
          <w:p w14:paraId="44B101A8" w14:textId="06FD7B5D" w:rsidR="00F92715" w:rsidRPr="001F46EF" w:rsidRDefault="00F92715" w:rsidP="00F92715">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55996BBD" w14:textId="4572496B" w:rsidR="00F92715" w:rsidRDefault="00F92715" w:rsidP="00F92715">
            <w:pPr>
              <w:widowControl w:val="0"/>
              <w:ind w:firstLine="0"/>
              <w:jc w:val="center"/>
              <w:rPr>
                <w:sz w:val="24"/>
                <w:szCs w:val="24"/>
              </w:rPr>
            </w:pPr>
            <w:r>
              <w:rPr>
                <w:sz w:val="24"/>
                <w:szCs w:val="24"/>
              </w:rPr>
              <w:t>10 560</w:t>
            </w:r>
          </w:p>
        </w:tc>
        <w:tc>
          <w:tcPr>
            <w:tcW w:w="4075" w:type="dxa"/>
            <w:vMerge/>
          </w:tcPr>
          <w:p w14:paraId="79C7061A" w14:textId="77777777" w:rsidR="00F92715" w:rsidRPr="00C12414" w:rsidRDefault="00F92715" w:rsidP="00F92715">
            <w:pPr>
              <w:widowControl w:val="0"/>
              <w:ind w:firstLine="0"/>
              <w:jc w:val="left"/>
              <w:rPr>
                <w:sz w:val="24"/>
                <w:szCs w:val="24"/>
              </w:rPr>
            </w:pPr>
          </w:p>
        </w:tc>
      </w:tr>
      <w:tr w:rsidR="00F92715" w:rsidRPr="00C12414" w14:paraId="47E28B41" w14:textId="77777777" w:rsidTr="001E0E4C">
        <w:trPr>
          <w:trHeight w:val="775"/>
        </w:trPr>
        <w:tc>
          <w:tcPr>
            <w:tcW w:w="1555" w:type="dxa"/>
            <w:vMerge/>
          </w:tcPr>
          <w:p w14:paraId="5E0B9268" w14:textId="77777777" w:rsidR="00F92715" w:rsidRDefault="00F92715" w:rsidP="00F92715">
            <w:pPr>
              <w:widowControl w:val="0"/>
              <w:ind w:firstLine="0"/>
              <w:jc w:val="left"/>
              <w:rPr>
                <w:sz w:val="24"/>
                <w:szCs w:val="24"/>
              </w:rPr>
            </w:pPr>
          </w:p>
        </w:tc>
        <w:tc>
          <w:tcPr>
            <w:tcW w:w="3118" w:type="dxa"/>
            <w:vMerge/>
          </w:tcPr>
          <w:p w14:paraId="7CFC7E7D" w14:textId="77777777" w:rsidR="00F92715" w:rsidRPr="001F46EF" w:rsidRDefault="00F92715" w:rsidP="00F92715">
            <w:pPr>
              <w:widowControl w:val="0"/>
              <w:ind w:firstLine="0"/>
              <w:jc w:val="left"/>
              <w:rPr>
                <w:sz w:val="24"/>
                <w:szCs w:val="24"/>
              </w:rPr>
            </w:pPr>
          </w:p>
        </w:tc>
        <w:tc>
          <w:tcPr>
            <w:tcW w:w="2835" w:type="dxa"/>
          </w:tcPr>
          <w:p w14:paraId="7D8D7206" w14:textId="56C0B504"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65C50AF" w14:textId="39ED4766" w:rsidR="00F92715" w:rsidRDefault="00F92715" w:rsidP="00F92715">
            <w:pPr>
              <w:widowControl w:val="0"/>
              <w:ind w:firstLine="0"/>
              <w:jc w:val="center"/>
              <w:rPr>
                <w:sz w:val="24"/>
                <w:szCs w:val="24"/>
              </w:rPr>
            </w:pPr>
            <w:r>
              <w:rPr>
                <w:sz w:val="24"/>
                <w:szCs w:val="24"/>
              </w:rPr>
              <w:t>0,2</w:t>
            </w:r>
          </w:p>
        </w:tc>
        <w:tc>
          <w:tcPr>
            <w:tcW w:w="4075" w:type="dxa"/>
            <w:vMerge/>
          </w:tcPr>
          <w:p w14:paraId="0E9010D6" w14:textId="77777777" w:rsidR="00F92715" w:rsidRPr="00FA60F3" w:rsidRDefault="00F92715" w:rsidP="00F92715">
            <w:pPr>
              <w:widowControl w:val="0"/>
              <w:ind w:firstLine="0"/>
              <w:jc w:val="left"/>
              <w:rPr>
                <w:sz w:val="24"/>
                <w:szCs w:val="24"/>
              </w:rPr>
            </w:pPr>
          </w:p>
        </w:tc>
      </w:tr>
      <w:tr w:rsidR="00F92715" w:rsidRPr="00C12414" w14:paraId="5EFD2FBF" w14:textId="77777777" w:rsidTr="001E0E4C">
        <w:trPr>
          <w:trHeight w:val="23"/>
        </w:trPr>
        <w:tc>
          <w:tcPr>
            <w:tcW w:w="14560" w:type="dxa"/>
            <w:gridSpan w:val="5"/>
          </w:tcPr>
          <w:p w14:paraId="75732FC9" w14:textId="24A8EBCA" w:rsidR="00F92715" w:rsidRPr="00C12414" w:rsidRDefault="00F92715" w:rsidP="00F92715">
            <w:pPr>
              <w:widowControl w:val="0"/>
              <w:ind w:firstLine="0"/>
              <w:jc w:val="left"/>
              <w:rPr>
                <w:sz w:val="24"/>
                <w:szCs w:val="24"/>
              </w:rPr>
            </w:pPr>
            <w:r w:rsidRPr="00C12414">
              <w:rPr>
                <w:sz w:val="24"/>
                <w:szCs w:val="24"/>
              </w:rPr>
              <w:t>Общественно-деловые зоны</w:t>
            </w:r>
          </w:p>
        </w:tc>
      </w:tr>
      <w:tr w:rsidR="00F92715" w:rsidRPr="00C12414" w14:paraId="12765E9B" w14:textId="77777777" w:rsidTr="00D91ACB">
        <w:trPr>
          <w:trHeight w:val="966"/>
        </w:trPr>
        <w:tc>
          <w:tcPr>
            <w:tcW w:w="1555" w:type="dxa"/>
            <w:vMerge w:val="restart"/>
          </w:tcPr>
          <w:p w14:paraId="321DAACC" w14:textId="777C8528" w:rsidR="00F92715" w:rsidRDefault="00F92715" w:rsidP="00F92715">
            <w:pPr>
              <w:widowControl w:val="0"/>
              <w:ind w:firstLine="0"/>
              <w:jc w:val="left"/>
              <w:rPr>
                <w:sz w:val="24"/>
                <w:szCs w:val="24"/>
              </w:rPr>
            </w:pPr>
            <w:r>
              <w:rPr>
                <w:sz w:val="24"/>
                <w:szCs w:val="24"/>
              </w:rPr>
              <w:t>13:О1:1</w:t>
            </w:r>
          </w:p>
        </w:tc>
        <w:tc>
          <w:tcPr>
            <w:tcW w:w="3118" w:type="dxa"/>
            <w:vMerge w:val="restart"/>
          </w:tcPr>
          <w:p w14:paraId="372E29FA" w14:textId="77777777" w:rsidR="00F92715" w:rsidRPr="001F46EF" w:rsidRDefault="00F92715" w:rsidP="00F92715">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010D3BCF" w14:textId="5525B38E" w:rsidR="00F92715" w:rsidRPr="00C12414" w:rsidRDefault="00F92715" w:rsidP="00F92715">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169D8D15" w14:textId="226627E7" w:rsidR="00F92715" w:rsidRPr="00C12414" w:rsidRDefault="00F92715" w:rsidP="00F92715">
            <w:pPr>
              <w:widowControl w:val="0"/>
              <w:ind w:firstLine="0"/>
              <w:jc w:val="center"/>
              <w:rPr>
                <w:sz w:val="24"/>
                <w:szCs w:val="24"/>
              </w:rPr>
            </w:pPr>
            <w:r>
              <w:rPr>
                <w:sz w:val="24"/>
                <w:szCs w:val="24"/>
              </w:rPr>
              <w:t>4</w:t>
            </w:r>
          </w:p>
        </w:tc>
        <w:tc>
          <w:tcPr>
            <w:tcW w:w="4075" w:type="dxa"/>
          </w:tcPr>
          <w:p w14:paraId="73BC1B75" w14:textId="43C42E11" w:rsidR="00F92715" w:rsidRPr="00C12414"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6B738E90" w14:textId="77777777" w:rsidTr="00D91ACB">
        <w:trPr>
          <w:trHeight w:val="966"/>
        </w:trPr>
        <w:tc>
          <w:tcPr>
            <w:tcW w:w="1555" w:type="dxa"/>
            <w:vMerge/>
          </w:tcPr>
          <w:p w14:paraId="0F00342D" w14:textId="77777777" w:rsidR="00F92715" w:rsidRDefault="00F92715" w:rsidP="00F92715">
            <w:pPr>
              <w:widowControl w:val="0"/>
              <w:ind w:firstLine="0"/>
              <w:jc w:val="left"/>
              <w:rPr>
                <w:sz w:val="24"/>
                <w:szCs w:val="24"/>
              </w:rPr>
            </w:pPr>
          </w:p>
        </w:tc>
        <w:tc>
          <w:tcPr>
            <w:tcW w:w="3118" w:type="dxa"/>
            <w:vMerge/>
          </w:tcPr>
          <w:p w14:paraId="15DE5D3F" w14:textId="77777777" w:rsidR="00F92715" w:rsidRPr="004A395B" w:rsidRDefault="00F92715" w:rsidP="00F92715">
            <w:pPr>
              <w:widowControl w:val="0"/>
              <w:ind w:firstLine="0"/>
              <w:jc w:val="left"/>
              <w:rPr>
                <w:sz w:val="24"/>
                <w:szCs w:val="24"/>
              </w:rPr>
            </w:pPr>
          </w:p>
        </w:tc>
        <w:tc>
          <w:tcPr>
            <w:tcW w:w="2835" w:type="dxa"/>
          </w:tcPr>
          <w:p w14:paraId="0EABE486" w14:textId="17BFE8DF" w:rsidR="00F92715" w:rsidRPr="00C12414"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36AA9B7" w14:textId="2F599C4F" w:rsidR="00F92715" w:rsidRDefault="00F92715" w:rsidP="00F92715">
            <w:pPr>
              <w:widowControl w:val="0"/>
              <w:ind w:firstLine="0"/>
              <w:jc w:val="center"/>
              <w:rPr>
                <w:sz w:val="24"/>
                <w:szCs w:val="24"/>
              </w:rPr>
            </w:pPr>
            <w:r>
              <w:rPr>
                <w:sz w:val="24"/>
                <w:szCs w:val="24"/>
              </w:rPr>
              <w:t>1,0</w:t>
            </w:r>
          </w:p>
        </w:tc>
        <w:tc>
          <w:tcPr>
            <w:tcW w:w="4075" w:type="dxa"/>
          </w:tcPr>
          <w:p w14:paraId="5DFDC4CB" w14:textId="77777777" w:rsidR="00F92715" w:rsidRPr="00C12414" w:rsidRDefault="00F92715" w:rsidP="00F92715">
            <w:pPr>
              <w:widowControl w:val="0"/>
              <w:ind w:firstLine="0"/>
              <w:jc w:val="left"/>
              <w:rPr>
                <w:sz w:val="24"/>
                <w:szCs w:val="24"/>
              </w:rPr>
            </w:pPr>
          </w:p>
        </w:tc>
      </w:tr>
      <w:tr w:rsidR="00F92715" w:rsidRPr="00C12414" w14:paraId="1F588DE6" w14:textId="77777777" w:rsidTr="001E0E4C">
        <w:trPr>
          <w:trHeight w:val="23"/>
        </w:trPr>
        <w:tc>
          <w:tcPr>
            <w:tcW w:w="14560" w:type="dxa"/>
            <w:gridSpan w:val="5"/>
          </w:tcPr>
          <w:p w14:paraId="43B8B084" w14:textId="353A236A" w:rsidR="00F92715" w:rsidRPr="00C12414" w:rsidRDefault="00F92715" w:rsidP="00F92715">
            <w:pPr>
              <w:widowControl w:val="0"/>
              <w:ind w:firstLine="0"/>
              <w:jc w:val="left"/>
              <w:rPr>
                <w:sz w:val="24"/>
                <w:szCs w:val="24"/>
              </w:rPr>
            </w:pPr>
            <w:r>
              <w:rPr>
                <w:sz w:val="24"/>
                <w:szCs w:val="24"/>
              </w:rPr>
              <w:t>Деревня Малое Верево</w:t>
            </w:r>
          </w:p>
        </w:tc>
      </w:tr>
      <w:tr w:rsidR="00F92715" w:rsidRPr="00C12414" w14:paraId="2D2961F3" w14:textId="77777777" w:rsidTr="001E0E4C">
        <w:trPr>
          <w:trHeight w:val="23"/>
        </w:trPr>
        <w:tc>
          <w:tcPr>
            <w:tcW w:w="14560" w:type="dxa"/>
            <w:gridSpan w:val="5"/>
          </w:tcPr>
          <w:p w14:paraId="23487125" w14:textId="0A793FD2" w:rsidR="00F92715" w:rsidRPr="00C12414" w:rsidRDefault="00F92715" w:rsidP="00F92715">
            <w:pPr>
              <w:widowControl w:val="0"/>
              <w:ind w:firstLine="0"/>
              <w:jc w:val="left"/>
              <w:rPr>
                <w:sz w:val="24"/>
                <w:szCs w:val="24"/>
              </w:rPr>
            </w:pPr>
            <w:r w:rsidRPr="00C12414">
              <w:rPr>
                <w:sz w:val="24"/>
                <w:szCs w:val="24"/>
              </w:rPr>
              <w:t>Жилые зоны</w:t>
            </w:r>
          </w:p>
        </w:tc>
      </w:tr>
      <w:tr w:rsidR="00F92715" w:rsidRPr="00C12414" w14:paraId="6A82A80E" w14:textId="77777777" w:rsidTr="00113298">
        <w:trPr>
          <w:trHeight w:val="565"/>
        </w:trPr>
        <w:tc>
          <w:tcPr>
            <w:tcW w:w="1555" w:type="dxa"/>
            <w:vMerge w:val="restart"/>
          </w:tcPr>
          <w:p w14:paraId="279F6206" w14:textId="2C7C3A8A" w:rsidR="00F92715" w:rsidRDefault="00F92715" w:rsidP="00F92715">
            <w:pPr>
              <w:widowControl w:val="0"/>
              <w:ind w:firstLine="0"/>
              <w:jc w:val="left"/>
              <w:rPr>
                <w:sz w:val="24"/>
                <w:szCs w:val="24"/>
              </w:rPr>
            </w:pPr>
            <w:r>
              <w:rPr>
                <w:sz w:val="24"/>
                <w:szCs w:val="24"/>
              </w:rPr>
              <w:lastRenderedPageBreak/>
              <w:t>14:Ж1:1</w:t>
            </w:r>
          </w:p>
        </w:tc>
        <w:tc>
          <w:tcPr>
            <w:tcW w:w="3118" w:type="dxa"/>
            <w:vMerge w:val="restart"/>
          </w:tcPr>
          <w:p w14:paraId="2880433E" w14:textId="77777777" w:rsidR="00F92715" w:rsidRPr="001F46EF" w:rsidRDefault="00F92715" w:rsidP="00F92715">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BA06ACD" w14:textId="006E479F"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70AEB63" w14:textId="1D1419BD" w:rsidR="00F92715" w:rsidRPr="00FA60F3" w:rsidRDefault="00F92715" w:rsidP="00F92715">
            <w:pPr>
              <w:widowControl w:val="0"/>
              <w:ind w:firstLine="0"/>
              <w:jc w:val="center"/>
              <w:rPr>
                <w:sz w:val="24"/>
                <w:szCs w:val="24"/>
              </w:rPr>
            </w:pPr>
            <w:r>
              <w:rPr>
                <w:sz w:val="24"/>
                <w:szCs w:val="24"/>
              </w:rPr>
              <w:t>3</w:t>
            </w:r>
          </w:p>
        </w:tc>
        <w:tc>
          <w:tcPr>
            <w:tcW w:w="4075" w:type="dxa"/>
            <w:vMerge w:val="restart"/>
          </w:tcPr>
          <w:p w14:paraId="342E2D0A" w14:textId="753B05DE" w:rsidR="00F92715" w:rsidRPr="00FA60F3"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196379CD" w14:textId="77777777" w:rsidTr="00113298">
        <w:trPr>
          <w:trHeight w:val="565"/>
        </w:trPr>
        <w:tc>
          <w:tcPr>
            <w:tcW w:w="1555" w:type="dxa"/>
            <w:vMerge/>
          </w:tcPr>
          <w:p w14:paraId="07D99D11" w14:textId="77777777" w:rsidR="00F92715" w:rsidRDefault="00F92715" w:rsidP="00F92715">
            <w:pPr>
              <w:widowControl w:val="0"/>
              <w:ind w:firstLine="0"/>
              <w:jc w:val="left"/>
              <w:rPr>
                <w:sz w:val="24"/>
                <w:szCs w:val="24"/>
              </w:rPr>
            </w:pPr>
          </w:p>
        </w:tc>
        <w:tc>
          <w:tcPr>
            <w:tcW w:w="3118" w:type="dxa"/>
            <w:vMerge/>
          </w:tcPr>
          <w:p w14:paraId="426B3758" w14:textId="77777777" w:rsidR="00F92715" w:rsidRPr="001F46EF" w:rsidRDefault="00F92715" w:rsidP="00F92715">
            <w:pPr>
              <w:widowControl w:val="0"/>
              <w:ind w:firstLine="0"/>
              <w:jc w:val="left"/>
              <w:rPr>
                <w:sz w:val="24"/>
                <w:szCs w:val="24"/>
              </w:rPr>
            </w:pPr>
          </w:p>
        </w:tc>
        <w:tc>
          <w:tcPr>
            <w:tcW w:w="2835" w:type="dxa"/>
          </w:tcPr>
          <w:p w14:paraId="2636FE37" w14:textId="14804EF6" w:rsidR="00F92715" w:rsidRPr="001F46EF" w:rsidRDefault="00F92715" w:rsidP="00F92715">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6C35641" w14:textId="1961EB0B" w:rsidR="00F92715" w:rsidRDefault="00F92715" w:rsidP="00F92715">
            <w:pPr>
              <w:widowControl w:val="0"/>
              <w:ind w:firstLine="0"/>
              <w:jc w:val="center"/>
              <w:rPr>
                <w:sz w:val="24"/>
                <w:szCs w:val="24"/>
              </w:rPr>
            </w:pPr>
            <w:r>
              <w:rPr>
                <w:sz w:val="24"/>
                <w:szCs w:val="24"/>
              </w:rPr>
              <w:t>37 920</w:t>
            </w:r>
          </w:p>
        </w:tc>
        <w:tc>
          <w:tcPr>
            <w:tcW w:w="4075" w:type="dxa"/>
            <w:vMerge/>
          </w:tcPr>
          <w:p w14:paraId="2ED0C006" w14:textId="77777777" w:rsidR="00F92715" w:rsidRPr="00C12414" w:rsidRDefault="00F92715" w:rsidP="00F92715">
            <w:pPr>
              <w:widowControl w:val="0"/>
              <w:ind w:firstLine="0"/>
              <w:jc w:val="left"/>
              <w:rPr>
                <w:sz w:val="24"/>
                <w:szCs w:val="24"/>
              </w:rPr>
            </w:pPr>
          </w:p>
        </w:tc>
      </w:tr>
      <w:tr w:rsidR="00F92715" w:rsidRPr="00C12414" w14:paraId="7E4639BB" w14:textId="77777777" w:rsidTr="001E0E4C">
        <w:trPr>
          <w:trHeight w:val="482"/>
        </w:trPr>
        <w:tc>
          <w:tcPr>
            <w:tcW w:w="1555" w:type="dxa"/>
            <w:vMerge/>
          </w:tcPr>
          <w:p w14:paraId="407BAD30" w14:textId="77777777" w:rsidR="00F92715" w:rsidRDefault="00F92715" w:rsidP="00F92715">
            <w:pPr>
              <w:widowControl w:val="0"/>
              <w:ind w:firstLine="0"/>
              <w:jc w:val="left"/>
              <w:rPr>
                <w:sz w:val="24"/>
                <w:szCs w:val="24"/>
              </w:rPr>
            </w:pPr>
          </w:p>
        </w:tc>
        <w:tc>
          <w:tcPr>
            <w:tcW w:w="3118" w:type="dxa"/>
            <w:vMerge/>
          </w:tcPr>
          <w:p w14:paraId="63AFD85C" w14:textId="77777777" w:rsidR="00F92715" w:rsidRPr="001F46EF" w:rsidRDefault="00F92715" w:rsidP="00F92715">
            <w:pPr>
              <w:widowControl w:val="0"/>
              <w:ind w:firstLine="0"/>
              <w:jc w:val="left"/>
              <w:rPr>
                <w:sz w:val="24"/>
                <w:szCs w:val="24"/>
              </w:rPr>
            </w:pPr>
          </w:p>
        </w:tc>
        <w:tc>
          <w:tcPr>
            <w:tcW w:w="2835" w:type="dxa"/>
          </w:tcPr>
          <w:p w14:paraId="6C0C3E06" w14:textId="07CBD3B0"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CB46F02" w14:textId="152B95AB" w:rsidR="00F92715" w:rsidRDefault="00F92715" w:rsidP="00F92715">
            <w:pPr>
              <w:widowControl w:val="0"/>
              <w:ind w:firstLine="0"/>
              <w:jc w:val="center"/>
              <w:rPr>
                <w:sz w:val="24"/>
                <w:szCs w:val="24"/>
              </w:rPr>
            </w:pPr>
            <w:r>
              <w:rPr>
                <w:sz w:val="24"/>
                <w:szCs w:val="24"/>
              </w:rPr>
              <w:t>0,2</w:t>
            </w:r>
          </w:p>
        </w:tc>
        <w:tc>
          <w:tcPr>
            <w:tcW w:w="4075" w:type="dxa"/>
            <w:vMerge/>
          </w:tcPr>
          <w:p w14:paraId="211358E6" w14:textId="77777777" w:rsidR="00F92715" w:rsidRPr="00FA60F3" w:rsidRDefault="00F92715" w:rsidP="00F92715">
            <w:pPr>
              <w:widowControl w:val="0"/>
              <w:ind w:firstLine="0"/>
              <w:jc w:val="left"/>
              <w:rPr>
                <w:sz w:val="24"/>
                <w:szCs w:val="24"/>
              </w:rPr>
            </w:pPr>
          </w:p>
        </w:tc>
      </w:tr>
      <w:tr w:rsidR="00F92715" w:rsidRPr="00C12414" w14:paraId="202FB075" w14:textId="77777777" w:rsidTr="001E0E4C">
        <w:trPr>
          <w:trHeight w:val="911"/>
        </w:trPr>
        <w:tc>
          <w:tcPr>
            <w:tcW w:w="1555" w:type="dxa"/>
            <w:vMerge w:val="restart"/>
          </w:tcPr>
          <w:p w14:paraId="25ED3691" w14:textId="3E761528" w:rsidR="00F92715" w:rsidRDefault="00F92715" w:rsidP="00F92715">
            <w:pPr>
              <w:widowControl w:val="0"/>
              <w:ind w:firstLine="0"/>
              <w:jc w:val="left"/>
              <w:rPr>
                <w:sz w:val="24"/>
                <w:szCs w:val="24"/>
              </w:rPr>
            </w:pPr>
            <w:r>
              <w:rPr>
                <w:sz w:val="24"/>
                <w:szCs w:val="24"/>
              </w:rPr>
              <w:t>14:Ж1:2</w:t>
            </w:r>
          </w:p>
        </w:tc>
        <w:tc>
          <w:tcPr>
            <w:tcW w:w="3118" w:type="dxa"/>
            <w:vMerge w:val="restart"/>
          </w:tcPr>
          <w:p w14:paraId="185329C0" w14:textId="77777777" w:rsidR="00F92715" w:rsidRPr="001F46EF" w:rsidRDefault="00F92715" w:rsidP="00F92715">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97572C1" w14:textId="64A9F27A"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3EEF07DC" w14:textId="51A0B6DC" w:rsidR="00F92715" w:rsidRPr="00FA60F3" w:rsidRDefault="00F92715" w:rsidP="00F92715">
            <w:pPr>
              <w:widowControl w:val="0"/>
              <w:ind w:firstLine="0"/>
              <w:jc w:val="center"/>
              <w:rPr>
                <w:sz w:val="24"/>
                <w:szCs w:val="24"/>
              </w:rPr>
            </w:pPr>
            <w:r>
              <w:rPr>
                <w:sz w:val="24"/>
                <w:szCs w:val="24"/>
              </w:rPr>
              <w:t>3</w:t>
            </w:r>
          </w:p>
        </w:tc>
        <w:tc>
          <w:tcPr>
            <w:tcW w:w="4075" w:type="dxa"/>
            <w:vMerge w:val="restart"/>
          </w:tcPr>
          <w:p w14:paraId="39C0454F" w14:textId="666AF0E2" w:rsidR="00F92715" w:rsidRPr="00FA60F3"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15F63BCD" w14:textId="77777777" w:rsidTr="001E0E4C">
        <w:trPr>
          <w:trHeight w:val="911"/>
        </w:trPr>
        <w:tc>
          <w:tcPr>
            <w:tcW w:w="1555" w:type="dxa"/>
            <w:vMerge/>
          </w:tcPr>
          <w:p w14:paraId="070F903F" w14:textId="77777777" w:rsidR="00F92715" w:rsidRDefault="00F92715" w:rsidP="00F92715">
            <w:pPr>
              <w:widowControl w:val="0"/>
              <w:ind w:firstLine="0"/>
              <w:jc w:val="left"/>
              <w:rPr>
                <w:sz w:val="24"/>
                <w:szCs w:val="24"/>
              </w:rPr>
            </w:pPr>
          </w:p>
        </w:tc>
        <w:tc>
          <w:tcPr>
            <w:tcW w:w="3118" w:type="dxa"/>
            <w:vMerge/>
          </w:tcPr>
          <w:p w14:paraId="7B1D6B11" w14:textId="77777777" w:rsidR="00F92715" w:rsidRPr="001F46EF" w:rsidRDefault="00F92715" w:rsidP="00F92715">
            <w:pPr>
              <w:widowControl w:val="0"/>
              <w:ind w:firstLine="0"/>
              <w:jc w:val="left"/>
              <w:rPr>
                <w:sz w:val="24"/>
                <w:szCs w:val="24"/>
              </w:rPr>
            </w:pPr>
          </w:p>
        </w:tc>
        <w:tc>
          <w:tcPr>
            <w:tcW w:w="2835" w:type="dxa"/>
          </w:tcPr>
          <w:p w14:paraId="32A1757F" w14:textId="59A02D00" w:rsidR="00F92715" w:rsidRPr="001F46EF" w:rsidRDefault="00F92715" w:rsidP="00F92715">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77254899" w14:textId="70EB2D11" w:rsidR="00F92715" w:rsidRDefault="00F92715" w:rsidP="00F92715">
            <w:pPr>
              <w:widowControl w:val="0"/>
              <w:ind w:firstLine="0"/>
              <w:jc w:val="center"/>
              <w:rPr>
                <w:sz w:val="24"/>
                <w:szCs w:val="24"/>
              </w:rPr>
            </w:pPr>
            <w:r>
              <w:rPr>
                <w:sz w:val="24"/>
                <w:szCs w:val="24"/>
              </w:rPr>
              <w:t>5 625</w:t>
            </w:r>
          </w:p>
        </w:tc>
        <w:tc>
          <w:tcPr>
            <w:tcW w:w="4075" w:type="dxa"/>
            <w:vMerge/>
          </w:tcPr>
          <w:p w14:paraId="6C5F1003" w14:textId="77777777" w:rsidR="00F92715" w:rsidRPr="00C12414" w:rsidRDefault="00F92715" w:rsidP="00F92715">
            <w:pPr>
              <w:widowControl w:val="0"/>
              <w:ind w:firstLine="0"/>
              <w:jc w:val="left"/>
              <w:rPr>
                <w:sz w:val="24"/>
                <w:szCs w:val="24"/>
              </w:rPr>
            </w:pPr>
          </w:p>
        </w:tc>
      </w:tr>
      <w:tr w:rsidR="00F92715" w:rsidRPr="00C12414" w14:paraId="0863E45A" w14:textId="77777777" w:rsidTr="001E0E4C">
        <w:trPr>
          <w:trHeight w:val="457"/>
        </w:trPr>
        <w:tc>
          <w:tcPr>
            <w:tcW w:w="1555" w:type="dxa"/>
            <w:vMerge/>
          </w:tcPr>
          <w:p w14:paraId="7887A427" w14:textId="77777777" w:rsidR="00F92715" w:rsidRDefault="00F92715" w:rsidP="00F92715">
            <w:pPr>
              <w:widowControl w:val="0"/>
              <w:ind w:firstLine="0"/>
              <w:jc w:val="left"/>
              <w:rPr>
                <w:sz w:val="24"/>
                <w:szCs w:val="24"/>
              </w:rPr>
            </w:pPr>
          </w:p>
        </w:tc>
        <w:tc>
          <w:tcPr>
            <w:tcW w:w="3118" w:type="dxa"/>
            <w:vMerge/>
          </w:tcPr>
          <w:p w14:paraId="06B16375" w14:textId="77777777" w:rsidR="00F92715" w:rsidRPr="001F46EF" w:rsidRDefault="00F92715" w:rsidP="00F92715">
            <w:pPr>
              <w:widowControl w:val="0"/>
              <w:ind w:firstLine="0"/>
              <w:jc w:val="left"/>
              <w:rPr>
                <w:sz w:val="24"/>
                <w:szCs w:val="24"/>
              </w:rPr>
            </w:pPr>
          </w:p>
        </w:tc>
        <w:tc>
          <w:tcPr>
            <w:tcW w:w="2835" w:type="dxa"/>
          </w:tcPr>
          <w:p w14:paraId="5E413992" w14:textId="4D977597"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74A8D7B" w14:textId="468704FC" w:rsidR="00F92715" w:rsidRDefault="00F92715" w:rsidP="00F92715">
            <w:pPr>
              <w:widowControl w:val="0"/>
              <w:ind w:firstLine="0"/>
              <w:jc w:val="center"/>
              <w:rPr>
                <w:sz w:val="24"/>
                <w:szCs w:val="24"/>
              </w:rPr>
            </w:pPr>
            <w:r>
              <w:rPr>
                <w:sz w:val="24"/>
                <w:szCs w:val="24"/>
              </w:rPr>
              <w:t>0,2</w:t>
            </w:r>
          </w:p>
        </w:tc>
        <w:tc>
          <w:tcPr>
            <w:tcW w:w="4075" w:type="dxa"/>
            <w:vMerge/>
          </w:tcPr>
          <w:p w14:paraId="52224953" w14:textId="77777777" w:rsidR="00F92715" w:rsidRPr="00FA60F3" w:rsidRDefault="00F92715" w:rsidP="00F92715">
            <w:pPr>
              <w:widowControl w:val="0"/>
              <w:ind w:firstLine="0"/>
              <w:jc w:val="left"/>
              <w:rPr>
                <w:sz w:val="24"/>
                <w:szCs w:val="24"/>
              </w:rPr>
            </w:pPr>
          </w:p>
        </w:tc>
      </w:tr>
      <w:tr w:rsidR="00F92715" w:rsidRPr="00C12414" w14:paraId="07CFA239" w14:textId="77777777" w:rsidTr="001E0E4C">
        <w:trPr>
          <w:trHeight w:val="702"/>
        </w:trPr>
        <w:tc>
          <w:tcPr>
            <w:tcW w:w="1555" w:type="dxa"/>
            <w:vMerge w:val="restart"/>
          </w:tcPr>
          <w:p w14:paraId="439D424F" w14:textId="65503148" w:rsidR="00F92715" w:rsidRDefault="00F92715" w:rsidP="00F92715">
            <w:pPr>
              <w:widowControl w:val="0"/>
              <w:ind w:firstLine="0"/>
              <w:jc w:val="left"/>
              <w:rPr>
                <w:sz w:val="24"/>
                <w:szCs w:val="24"/>
              </w:rPr>
            </w:pPr>
            <w:r>
              <w:rPr>
                <w:sz w:val="24"/>
                <w:szCs w:val="24"/>
              </w:rPr>
              <w:t>14:Ж1:3</w:t>
            </w:r>
          </w:p>
        </w:tc>
        <w:tc>
          <w:tcPr>
            <w:tcW w:w="3118" w:type="dxa"/>
            <w:vMerge w:val="restart"/>
          </w:tcPr>
          <w:p w14:paraId="0305A8AB" w14:textId="77777777" w:rsidR="00F92715" w:rsidRPr="001F46EF" w:rsidRDefault="00F92715" w:rsidP="00F92715">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0B24650B" w14:textId="45D48478"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5FF7B5AD" w14:textId="39C211D2" w:rsidR="00F92715" w:rsidRPr="00C12414" w:rsidRDefault="00F92715" w:rsidP="00F92715">
            <w:pPr>
              <w:widowControl w:val="0"/>
              <w:ind w:firstLine="0"/>
              <w:jc w:val="center"/>
              <w:rPr>
                <w:sz w:val="24"/>
                <w:szCs w:val="24"/>
              </w:rPr>
            </w:pPr>
            <w:r>
              <w:rPr>
                <w:sz w:val="24"/>
                <w:szCs w:val="24"/>
              </w:rPr>
              <w:t>3</w:t>
            </w:r>
          </w:p>
        </w:tc>
        <w:tc>
          <w:tcPr>
            <w:tcW w:w="4075" w:type="dxa"/>
            <w:vMerge w:val="restart"/>
          </w:tcPr>
          <w:p w14:paraId="0E44FDF7" w14:textId="0144E9E7" w:rsidR="00F92715" w:rsidRPr="00F828E4"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7499D605" w14:textId="77777777" w:rsidTr="001E0E4C">
        <w:trPr>
          <w:trHeight w:val="702"/>
        </w:trPr>
        <w:tc>
          <w:tcPr>
            <w:tcW w:w="1555" w:type="dxa"/>
            <w:vMerge/>
          </w:tcPr>
          <w:p w14:paraId="2004CB9D" w14:textId="77777777" w:rsidR="00F92715" w:rsidRDefault="00F92715" w:rsidP="00F92715">
            <w:pPr>
              <w:widowControl w:val="0"/>
              <w:ind w:firstLine="0"/>
              <w:jc w:val="left"/>
              <w:rPr>
                <w:sz w:val="24"/>
                <w:szCs w:val="24"/>
              </w:rPr>
            </w:pPr>
          </w:p>
        </w:tc>
        <w:tc>
          <w:tcPr>
            <w:tcW w:w="3118" w:type="dxa"/>
            <w:vMerge/>
          </w:tcPr>
          <w:p w14:paraId="7304129C" w14:textId="77777777" w:rsidR="00F92715" w:rsidRPr="001F46EF" w:rsidRDefault="00F92715" w:rsidP="00F92715">
            <w:pPr>
              <w:widowControl w:val="0"/>
              <w:ind w:firstLine="0"/>
              <w:jc w:val="left"/>
              <w:rPr>
                <w:sz w:val="24"/>
                <w:szCs w:val="24"/>
              </w:rPr>
            </w:pPr>
          </w:p>
        </w:tc>
        <w:tc>
          <w:tcPr>
            <w:tcW w:w="2835" w:type="dxa"/>
          </w:tcPr>
          <w:p w14:paraId="7E4ADCEF" w14:textId="214B976D" w:rsidR="00F92715" w:rsidRPr="001F46EF" w:rsidRDefault="00F92715" w:rsidP="00F92715">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190ABD2E" w14:textId="6BFCEE30" w:rsidR="00F92715" w:rsidRDefault="00F92715" w:rsidP="00F92715">
            <w:pPr>
              <w:widowControl w:val="0"/>
              <w:ind w:firstLine="0"/>
              <w:jc w:val="center"/>
              <w:rPr>
                <w:sz w:val="24"/>
                <w:szCs w:val="24"/>
              </w:rPr>
            </w:pPr>
            <w:r>
              <w:rPr>
                <w:sz w:val="24"/>
                <w:szCs w:val="24"/>
              </w:rPr>
              <w:t>19 448</w:t>
            </w:r>
          </w:p>
        </w:tc>
        <w:tc>
          <w:tcPr>
            <w:tcW w:w="4075" w:type="dxa"/>
            <w:vMerge/>
          </w:tcPr>
          <w:p w14:paraId="4C084708" w14:textId="77777777" w:rsidR="00F92715" w:rsidRPr="00C12414" w:rsidRDefault="00F92715" w:rsidP="00F92715">
            <w:pPr>
              <w:widowControl w:val="0"/>
              <w:ind w:firstLine="0"/>
              <w:jc w:val="left"/>
              <w:rPr>
                <w:sz w:val="24"/>
                <w:szCs w:val="24"/>
              </w:rPr>
            </w:pPr>
          </w:p>
        </w:tc>
      </w:tr>
      <w:tr w:rsidR="00F92715" w:rsidRPr="00C12414" w14:paraId="08BE61D3" w14:textId="77777777" w:rsidTr="00BB1E50">
        <w:trPr>
          <w:trHeight w:val="413"/>
        </w:trPr>
        <w:tc>
          <w:tcPr>
            <w:tcW w:w="1555" w:type="dxa"/>
            <w:vMerge/>
          </w:tcPr>
          <w:p w14:paraId="5871422D" w14:textId="77777777" w:rsidR="00F92715" w:rsidRDefault="00F92715" w:rsidP="00F92715">
            <w:pPr>
              <w:widowControl w:val="0"/>
              <w:ind w:firstLine="0"/>
              <w:jc w:val="left"/>
              <w:rPr>
                <w:sz w:val="24"/>
                <w:szCs w:val="24"/>
              </w:rPr>
            </w:pPr>
          </w:p>
        </w:tc>
        <w:tc>
          <w:tcPr>
            <w:tcW w:w="3118" w:type="dxa"/>
            <w:vMerge/>
          </w:tcPr>
          <w:p w14:paraId="0C0497A9" w14:textId="77777777" w:rsidR="00F92715" w:rsidRPr="001F46EF" w:rsidRDefault="00F92715" w:rsidP="00F92715">
            <w:pPr>
              <w:widowControl w:val="0"/>
              <w:ind w:firstLine="0"/>
              <w:jc w:val="left"/>
              <w:rPr>
                <w:sz w:val="24"/>
                <w:szCs w:val="24"/>
              </w:rPr>
            </w:pPr>
          </w:p>
        </w:tc>
        <w:tc>
          <w:tcPr>
            <w:tcW w:w="2835" w:type="dxa"/>
          </w:tcPr>
          <w:p w14:paraId="273AE3AC" w14:textId="7893B541"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193CF695" w14:textId="559D7167" w:rsidR="00F92715" w:rsidRDefault="00F92715" w:rsidP="00F92715">
            <w:pPr>
              <w:widowControl w:val="0"/>
              <w:ind w:firstLine="0"/>
              <w:jc w:val="center"/>
              <w:rPr>
                <w:sz w:val="24"/>
                <w:szCs w:val="24"/>
              </w:rPr>
            </w:pPr>
            <w:r>
              <w:rPr>
                <w:sz w:val="24"/>
                <w:szCs w:val="24"/>
              </w:rPr>
              <w:t>0,2</w:t>
            </w:r>
          </w:p>
        </w:tc>
        <w:tc>
          <w:tcPr>
            <w:tcW w:w="4075" w:type="dxa"/>
            <w:vMerge/>
          </w:tcPr>
          <w:p w14:paraId="52CC7557" w14:textId="77777777" w:rsidR="00F92715" w:rsidRPr="00C12414" w:rsidRDefault="00F92715" w:rsidP="00F92715">
            <w:pPr>
              <w:pStyle w:val="afffffffffffff2"/>
              <w:widowControl w:val="0"/>
              <w:numPr>
                <w:ilvl w:val="0"/>
                <w:numId w:val="80"/>
              </w:numPr>
              <w:jc w:val="left"/>
              <w:rPr>
                <w:sz w:val="24"/>
                <w:szCs w:val="24"/>
              </w:rPr>
            </w:pPr>
          </w:p>
        </w:tc>
      </w:tr>
      <w:tr w:rsidR="00F92715" w:rsidRPr="00C12414" w14:paraId="6DB5F689" w14:textId="77777777" w:rsidTr="00BB1E50">
        <w:trPr>
          <w:trHeight w:val="611"/>
        </w:trPr>
        <w:tc>
          <w:tcPr>
            <w:tcW w:w="1555" w:type="dxa"/>
            <w:vMerge w:val="restart"/>
          </w:tcPr>
          <w:p w14:paraId="3090D483" w14:textId="09F92AC4" w:rsidR="00F92715" w:rsidRDefault="00F92715" w:rsidP="00F92715">
            <w:pPr>
              <w:widowControl w:val="0"/>
              <w:ind w:firstLine="0"/>
              <w:jc w:val="left"/>
              <w:rPr>
                <w:sz w:val="24"/>
                <w:szCs w:val="24"/>
              </w:rPr>
            </w:pPr>
            <w:r>
              <w:rPr>
                <w:sz w:val="24"/>
                <w:szCs w:val="24"/>
              </w:rPr>
              <w:t>14:Ж3:1</w:t>
            </w:r>
          </w:p>
        </w:tc>
        <w:tc>
          <w:tcPr>
            <w:tcW w:w="3118" w:type="dxa"/>
            <w:vMerge w:val="restart"/>
          </w:tcPr>
          <w:p w14:paraId="3F358486" w14:textId="77777777" w:rsidR="00F92715" w:rsidRPr="001F46EF" w:rsidRDefault="00F92715" w:rsidP="00F92715">
            <w:pPr>
              <w:widowControl w:val="0"/>
              <w:ind w:firstLine="0"/>
              <w:jc w:val="left"/>
              <w:rPr>
                <w:sz w:val="24"/>
                <w:szCs w:val="24"/>
              </w:rPr>
            </w:pPr>
            <w:r w:rsidRPr="001F46EF">
              <w:rPr>
                <w:sz w:val="24"/>
                <w:szCs w:val="24"/>
              </w:rPr>
              <w:t xml:space="preserve">Зона застройки малоэтажными жилыми домами (до 4 этажей, </w:t>
            </w:r>
            <w:r w:rsidRPr="001F46EF">
              <w:rPr>
                <w:sz w:val="24"/>
                <w:szCs w:val="24"/>
              </w:rPr>
              <w:lastRenderedPageBreak/>
              <w:t>включая мансардный)</w:t>
            </w:r>
          </w:p>
        </w:tc>
        <w:tc>
          <w:tcPr>
            <w:tcW w:w="2835" w:type="dxa"/>
          </w:tcPr>
          <w:p w14:paraId="0329E7D8" w14:textId="18C37C40" w:rsidR="00F92715" w:rsidRPr="00C12414" w:rsidRDefault="00F92715" w:rsidP="00F92715">
            <w:pPr>
              <w:widowControl w:val="0"/>
              <w:ind w:firstLine="0"/>
              <w:jc w:val="left"/>
              <w:rPr>
                <w:sz w:val="24"/>
                <w:szCs w:val="24"/>
              </w:rPr>
            </w:pPr>
            <w:r w:rsidRPr="001F46EF">
              <w:rPr>
                <w:sz w:val="24"/>
                <w:szCs w:val="24"/>
              </w:rPr>
              <w:lastRenderedPageBreak/>
              <w:t>Максимальная этажность зданий, строений, сооружений</w:t>
            </w:r>
          </w:p>
        </w:tc>
        <w:tc>
          <w:tcPr>
            <w:tcW w:w="2977" w:type="dxa"/>
          </w:tcPr>
          <w:p w14:paraId="03CCC26B" w14:textId="1E824FC3" w:rsidR="00F92715" w:rsidRPr="00C12414" w:rsidRDefault="00F92715" w:rsidP="00F92715">
            <w:pPr>
              <w:widowControl w:val="0"/>
              <w:ind w:firstLine="0"/>
              <w:jc w:val="center"/>
              <w:rPr>
                <w:sz w:val="24"/>
                <w:szCs w:val="24"/>
              </w:rPr>
            </w:pPr>
            <w:r>
              <w:rPr>
                <w:sz w:val="24"/>
                <w:szCs w:val="24"/>
              </w:rPr>
              <w:t>4</w:t>
            </w:r>
          </w:p>
        </w:tc>
        <w:tc>
          <w:tcPr>
            <w:tcW w:w="4075" w:type="dxa"/>
            <w:vMerge w:val="restart"/>
          </w:tcPr>
          <w:p w14:paraId="5D27079E" w14:textId="466C161E" w:rsidR="00F92715" w:rsidRDefault="00F92715" w:rsidP="00F92715">
            <w:pPr>
              <w:widowControl w:val="0"/>
              <w:ind w:firstLine="0"/>
              <w:jc w:val="left"/>
              <w:rPr>
                <w:sz w:val="24"/>
                <w:szCs w:val="24"/>
              </w:rPr>
            </w:pPr>
            <w:r w:rsidRPr="00C12414">
              <w:rPr>
                <w:sz w:val="24"/>
                <w:szCs w:val="24"/>
              </w:rPr>
              <w:t>Размещение объектов федерального</w:t>
            </w:r>
            <w:r>
              <w:rPr>
                <w:sz w:val="24"/>
                <w:szCs w:val="24"/>
              </w:rPr>
              <w:t xml:space="preserve"> и</w:t>
            </w:r>
            <w:r w:rsidRPr="00C12414">
              <w:rPr>
                <w:sz w:val="24"/>
                <w:szCs w:val="24"/>
              </w:rPr>
              <w:t xml:space="preserve"> регионального</w:t>
            </w:r>
            <w:r>
              <w:rPr>
                <w:sz w:val="24"/>
                <w:szCs w:val="24"/>
              </w:rPr>
              <w:t xml:space="preserve"> значения</w:t>
            </w:r>
            <w:r w:rsidRPr="00C12414">
              <w:rPr>
                <w:sz w:val="24"/>
                <w:szCs w:val="24"/>
              </w:rPr>
              <w:t xml:space="preserve"> не предусмотрено.</w:t>
            </w:r>
          </w:p>
          <w:p w14:paraId="3D5C31DC" w14:textId="77777777" w:rsidR="00F92715" w:rsidRDefault="00F92715" w:rsidP="00F92715">
            <w:pPr>
              <w:widowControl w:val="0"/>
              <w:ind w:firstLine="0"/>
              <w:jc w:val="left"/>
              <w:rPr>
                <w:sz w:val="24"/>
                <w:szCs w:val="24"/>
              </w:rPr>
            </w:pPr>
          </w:p>
          <w:p w14:paraId="14F18942" w14:textId="77777777" w:rsidR="00F92715" w:rsidRDefault="00F92715" w:rsidP="00F92715">
            <w:pPr>
              <w:widowControl w:val="0"/>
              <w:ind w:firstLine="0"/>
              <w:jc w:val="left"/>
              <w:rPr>
                <w:sz w:val="24"/>
                <w:szCs w:val="24"/>
              </w:rPr>
            </w:pPr>
            <w:r>
              <w:rPr>
                <w:sz w:val="24"/>
                <w:szCs w:val="24"/>
              </w:rPr>
              <w:t>Объекты местного значения муниципального района:</w:t>
            </w:r>
          </w:p>
          <w:p w14:paraId="79AFF0CE" w14:textId="669FFCB2" w:rsidR="00F92715" w:rsidRPr="00F828E4" w:rsidRDefault="00F92715" w:rsidP="00F92715">
            <w:pPr>
              <w:pStyle w:val="afffffffffffff2"/>
              <w:widowControl w:val="0"/>
              <w:numPr>
                <w:ilvl w:val="0"/>
                <w:numId w:val="103"/>
              </w:numPr>
              <w:jc w:val="left"/>
              <w:rPr>
                <w:sz w:val="24"/>
                <w:szCs w:val="24"/>
              </w:rPr>
            </w:pPr>
            <w:r>
              <w:rPr>
                <w:sz w:val="24"/>
                <w:szCs w:val="24"/>
              </w:rPr>
              <w:t>Дошкольная образовательная организация на 120 мест</w:t>
            </w:r>
          </w:p>
        </w:tc>
      </w:tr>
      <w:tr w:rsidR="00F92715" w:rsidRPr="00C12414" w14:paraId="7EDD8838" w14:textId="77777777" w:rsidTr="00BB1E50">
        <w:trPr>
          <w:trHeight w:val="611"/>
        </w:trPr>
        <w:tc>
          <w:tcPr>
            <w:tcW w:w="1555" w:type="dxa"/>
            <w:vMerge/>
          </w:tcPr>
          <w:p w14:paraId="6FE95BA4" w14:textId="77777777" w:rsidR="00F92715" w:rsidRDefault="00F92715" w:rsidP="00F92715">
            <w:pPr>
              <w:widowControl w:val="0"/>
              <w:ind w:firstLine="0"/>
              <w:jc w:val="left"/>
              <w:rPr>
                <w:sz w:val="24"/>
                <w:szCs w:val="24"/>
              </w:rPr>
            </w:pPr>
          </w:p>
        </w:tc>
        <w:tc>
          <w:tcPr>
            <w:tcW w:w="3118" w:type="dxa"/>
            <w:vMerge/>
          </w:tcPr>
          <w:p w14:paraId="666D8D6D" w14:textId="77777777" w:rsidR="00F92715" w:rsidRPr="001F46EF" w:rsidRDefault="00F92715" w:rsidP="00F92715">
            <w:pPr>
              <w:widowControl w:val="0"/>
              <w:ind w:firstLine="0"/>
              <w:jc w:val="left"/>
              <w:rPr>
                <w:sz w:val="24"/>
                <w:szCs w:val="24"/>
              </w:rPr>
            </w:pPr>
          </w:p>
        </w:tc>
        <w:tc>
          <w:tcPr>
            <w:tcW w:w="2835" w:type="dxa"/>
          </w:tcPr>
          <w:p w14:paraId="13D76957" w14:textId="326C2473" w:rsidR="00F92715" w:rsidRPr="001F46EF" w:rsidRDefault="00F92715" w:rsidP="00F92715">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49F0E0CF" w14:textId="79BF11C9" w:rsidR="00F92715" w:rsidRDefault="00F92715" w:rsidP="00F92715">
            <w:pPr>
              <w:widowControl w:val="0"/>
              <w:ind w:firstLine="0"/>
              <w:jc w:val="center"/>
              <w:rPr>
                <w:sz w:val="24"/>
                <w:szCs w:val="24"/>
              </w:rPr>
            </w:pPr>
            <w:r>
              <w:rPr>
                <w:sz w:val="24"/>
                <w:szCs w:val="24"/>
              </w:rPr>
              <w:t>62 880</w:t>
            </w:r>
          </w:p>
        </w:tc>
        <w:tc>
          <w:tcPr>
            <w:tcW w:w="4075" w:type="dxa"/>
            <w:vMerge/>
          </w:tcPr>
          <w:p w14:paraId="38ED3380" w14:textId="77777777" w:rsidR="00F92715" w:rsidRPr="00C12414" w:rsidRDefault="00F92715" w:rsidP="00F92715">
            <w:pPr>
              <w:widowControl w:val="0"/>
              <w:ind w:firstLine="0"/>
              <w:jc w:val="left"/>
              <w:rPr>
                <w:sz w:val="24"/>
                <w:szCs w:val="24"/>
              </w:rPr>
            </w:pPr>
          </w:p>
        </w:tc>
      </w:tr>
      <w:tr w:rsidR="00F92715" w:rsidRPr="00C12414" w14:paraId="3D180AFE" w14:textId="77777777" w:rsidTr="00BB1E50">
        <w:trPr>
          <w:trHeight w:val="765"/>
        </w:trPr>
        <w:tc>
          <w:tcPr>
            <w:tcW w:w="1555" w:type="dxa"/>
            <w:vMerge/>
          </w:tcPr>
          <w:p w14:paraId="3963CBF8" w14:textId="77777777" w:rsidR="00F92715" w:rsidRDefault="00F92715" w:rsidP="00F92715">
            <w:pPr>
              <w:widowControl w:val="0"/>
              <w:ind w:firstLine="0"/>
              <w:jc w:val="left"/>
              <w:rPr>
                <w:sz w:val="24"/>
                <w:szCs w:val="24"/>
              </w:rPr>
            </w:pPr>
          </w:p>
        </w:tc>
        <w:tc>
          <w:tcPr>
            <w:tcW w:w="3118" w:type="dxa"/>
            <w:vMerge/>
          </w:tcPr>
          <w:p w14:paraId="4494CBB3" w14:textId="77777777" w:rsidR="00F92715" w:rsidRPr="001F46EF" w:rsidRDefault="00F92715" w:rsidP="00F92715">
            <w:pPr>
              <w:widowControl w:val="0"/>
              <w:ind w:firstLine="0"/>
              <w:jc w:val="left"/>
              <w:rPr>
                <w:sz w:val="24"/>
                <w:szCs w:val="24"/>
              </w:rPr>
            </w:pPr>
          </w:p>
        </w:tc>
        <w:tc>
          <w:tcPr>
            <w:tcW w:w="2835" w:type="dxa"/>
          </w:tcPr>
          <w:p w14:paraId="1B576D5E" w14:textId="39E016E4"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40B72BD" w14:textId="46576FC3" w:rsidR="00F92715" w:rsidRPr="00C12414" w:rsidRDefault="00F92715" w:rsidP="00F92715">
            <w:pPr>
              <w:widowControl w:val="0"/>
              <w:ind w:firstLine="0"/>
              <w:jc w:val="center"/>
              <w:rPr>
                <w:sz w:val="24"/>
                <w:szCs w:val="24"/>
              </w:rPr>
            </w:pPr>
            <w:r>
              <w:rPr>
                <w:sz w:val="24"/>
                <w:szCs w:val="24"/>
              </w:rPr>
              <w:t>0,4</w:t>
            </w:r>
          </w:p>
        </w:tc>
        <w:tc>
          <w:tcPr>
            <w:tcW w:w="4075" w:type="dxa"/>
            <w:vMerge/>
          </w:tcPr>
          <w:p w14:paraId="463D69FE" w14:textId="77777777" w:rsidR="00F92715" w:rsidRPr="00C12414" w:rsidRDefault="00F92715" w:rsidP="00F92715">
            <w:pPr>
              <w:widowControl w:val="0"/>
              <w:ind w:firstLine="0"/>
              <w:jc w:val="left"/>
              <w:rPr>
                <w:sz w:val="24"/>
                <w:szCs w:val="24"/>
              </w:rPr>
            </w:pPr>
          </w:p>
        </w:tc>
      </w:tr>
      <w:tr w:rsidR="00F92715" w:rsidRPr="00C12414" w14:paraId="7E9EFD75" w14:textId="77777777" w:rsidTr="001E0E4C">
        <w:trPr>
          <w:trHeight w:val="531"/>
        </w:trPr>
        <w:tc>
          <w:tcPr>
            <w:tcW w:w="1555" w:type="dxa"/>
            <w:vMerge w:val="restart"/>
          </w:tcPr>
          <w:p w14:paraId="106C96D1" w14:textId="0CB0D70F" w:rsidR="00F92715" w:rsidRDefault="00F92715" w:rsidP="00F92715">
            <w:pPr>
              <w:widowControl w:val="0"/>
              <w:ind w:firstLine="0"/>
              <w:jc w:val="left"/>
              <w:rPr>
                <w:sz w:val="24"/>
                <w:szCs w:val="24"/>
              </w:rPr>
            </w:pPr>
            <w:r>
              <w:rPr>
                <w:sz w:val="24"/>
                <w:szCs w:val="24"/>
              </w:rPr>
              <w:t>14:Ж3:2</w:t>
            </w:r>
          </w:p>
        </w:tc>
        <w:tc>
          <w:tcPr>
            <w:tcW w:w="3118" w:type="dxa"/>
            <w:vMerge w:val="restart"/>
          </w:tcPr>
          <w:p w14:paraId="30E29862" w14:textId="77777777" w:rsidR="00F92715" w:rsidRPr="001F46EF" w:rsidRDefault="00F92715" w:rsidP="00F92715">
            <w:pPr>
              <w:widowControl w:val="0"/>
              <w:ind w:firstLine="0"/>
              <w:jc w:val="left"/>
              <w:rPr>
                <w:sz w:val="24"/>
                <w:szCs w:val="24"/>
              </w:rPr>
            </w:pPr>
            <w:r w:rsidRPr="001F46EF">
              <w:rPr>
                <w:sz w:val="24"/>
                <w:szCs w:val="24"/>
              </w:rPr>
              <w:t>Зона застройки малоэтажными жилыми домами (до 4 этажей, включая мансардный)</w:t>
            </w:r>
          </w:p>
        </w:tc>
        <w:tc>
          <w:tcPr>
            <w:tcW w:w="2835" w:type="dxa"/>
          </w:tcPr>
          <w:p w14:paraId="7FFCB3E0" w14:textId="3D130922"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1B6B5D49" w14:textId="1E522908" w:rsidR="00F92715" w:rsidRPr="00C12414" w:rsidRDefault="00F92715" w:rsidP="00F92715">
            <w:pPr>
              <w:widowControl w:val="0"/>
              <w:ind w:firstLine="0"/>
              <w:jc w:val="center"/>
              <w:rPr>
                <w:sz w:val="24"/>
                <w:szCs w:val="24"/>
              </w:rPr>
            </w:pPr>
            <w:r>
              <w:rPr>
                <w:sz w:val="24"/>
                <w:szCs w:val="24"/>
              </w:rPr>
              <w:t>4</w:t>
            </w:r>
          </w:p>
        </w:tc>
        <w:tc>
          <w:tcPr>
            <w:tcW w:w="4075" w:type="dxa"/>
            <w:vMerge w:val="restart"/>
          </w:tcPr>
          <w:p w14:paraId="1C8D9522" w14:textId="67D1E9E0" w:rsidR="00F92715" w:rsidRPr="00F828E4"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3060C7DC" w14:textId="77777777" w:rsidTr="001E0E4C">
        <w:trPr>
          <w:trHeight w:val="531"/>
        </w:trPr>
        <w:tc>
          <w:tcPr>
            <w:tcW w:w="1555" w:type="dxa"/>
            <w:vMerge/>
          </w:tcPr>
          <w:p w14:paraId="7D4CDA27" w14:textId="77777777" w:rsidR="00F92715" w:rsidRDefault="00F92715" w:rsidP="00F92715">
            <w:pPr>
              <w:widowControl w:val="0"/>
              <w:ind w:firstLine="0"/>
              <w:jc w:val="left"/>
              <w:rPr>
                <w:sz w:val="24"/>
                <w:szCs w:val="24"/>
              </w:rPr>
            </w:pPr>
          </w:p>
        </w:tc>
        <w:tc>
          <w:tcPr>
            <w:tcW w:w="3118" w:type="dxa"/>
            <w:vMerge/>
          </w:tcPr>
          <w:p w14:paraId="0859F385" w14:textId="77777777" w:rsidR="00F92715" w:rsidRPr="001F46EF" w:rsidRDefault="00F92715" w:rsidP="00F92715">
            <w:pPr>
              <w:widowControl w:val="0"/>
              <w:ind w:firstLine="0"/>
              <w:jc w:val="left"/>
              <w:rPr>
                <w:sz w:val="24"/>
                <w:szCs w:val="24"/>
              </w:rPr>
            </w:pPr>
          </w:p>
        </w:tc>
        <w:tc>
          <w:tcPr>
            <w:tcW w:w="2835" w:type="dxa"/>
          </w:tcPr>
          <w:p w14:paraId="7DDFF7C6" w14:textId="7166034A" w:rsidR="00F92715" w:rsidRPr="001F46EF" w:rsidRDefault="00F92715" w:rsidP="00F92715">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14316B8E" w14:textId="7199247E" w:rsidR="00F92715" w:rsidRDefault="00F92715" w:rsidP="00F92715">
            <w:pPr>
              <w:widowControl w:val="0"/>
              <w:ind w:firstLine="0"/>
              <w:jc w:val="center"/>
              <w:rPr>
                <w:sz w:val="24"/>
                <w:szCs w:val="24"/>
              </w:rPr>
            </w:pPr>
            <w:r>
              <w:rPr>
                <w:sz w:val="24"/>
                <w:szCs w:val="24"/>
              </w:rPr>
              <w:t>30 240</w:t>
            </w:r>
          </w:p>
        </w:tc>
        <w:tc>
          <w:tcPr>
            <w:tcW w:w="4075" w:type="dxa"/>
            <w:vMerge/>
          </w:tcPr>
          <w:p w14:paraId="46F7ED8B" w14:textId="77777777" w:rsidR="00F92715" w:rsidRPr="00C12414" w:rsidRDefault="00F92715" w:rsidP="00F92715">
            <w:pPr>
              <w:widowControl w:val="0"/>
              <w:ind w:firstLine="0"/>
              <w:jc w:val="left"/>
              <w:rPr>
                <w:sz w:val="24"/>
                <w:szCs w:val="24"/>
              </w:rPr>
            </w:pPr>
          </w:p>
        </w:tc>
      </w:tr>
      <w:tr w:rsidR="00F92715" w:rsidRPr="00C12414" w14:paraId="39F66965" w14:textId="77777777" w:rsidTr="00BB1E50">
        <w:trPr>
          <w:trHeight w:val="713"/>
        </w:trPr>
        <w:tc>
          <w:tcPr>
            <w:tcW w:w="1555" w:type="dxa"/>
            <w:vMerge/>
          </w:tcPr>
          <w:p w14:paraId="3E209FCD" w14:textId="77777777" w:rsidR="00F92715" w:rsidRDefault="00F92715" w:rsidP="00F92715">
            <w:pPr>
              <w:widowControl w:val="0"/>
              <w:ind w:firstLine="0"/>
              <w:jc w:val="left"/>
              <w:rPr>
                <w:sz w:val="24"/>
                <w:szCs w:val="24"/>
              </w:rPr>
            </w:pPr>
          </w:p>
        </w:tc>
        <w:tc>
          <w:tcPr>
            <w:tcW w:w="3118" w:type="dxa"/>
            <w:vMerge/>
          </w:tcPr>
          <w:p w14:paraId="049F468E" w14:textId="77777777" w:rsidR="00F92715" w:rsidRPr="001F46EF" w:rsidRDefault="00F92715" w:rsidP="00F92715">
            <w:pPr>
              <w:widowControl w:val="0"/>
              <w:ind w:firstLine="0"/>
              <w:jc w:val="left"/>
              <w:rPr>
                <w:sz w:val="24"/>
                <w:szCs w:val="24"/>
              </w:rPr>
            </w:pPr>
          </w:p>
        </w:tc>
        <w:tc>
          <w:tcPr>
            <w:tcW w:w="2835" w:type="dxa"/>
          </w:tcPr>
          <w:p w14:paraId="6D626936" w14:textId="715F1920"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36B1C39" w14:textId="6853DBCE" w:rsidR="00F92715" w:rsidRDefault="00F92715" w:rsidP="00F92715">
            <w:pPr>
              <w:widowControl w:val="0"/>
              <w:ind w:firstLine="0"/>
              <w:jc w:val="center"/>
              <w:rPr>
                <w:sz w:val="24"/>
                <w:szCs w:val="24"/>
              </w:rPr>
            </w:pPr>
            <w:r>
              <w:rPr>
                <w:sz w:val="24"/>
                <w:szCs w:val="24"/>
              </w:rPr>
              <w:t>0,4</w:t>
            </w:r>
          </w:p>
        </w:tc>
        <w:tc>
          <w:tcPr>
            <w:tcW w:w="4075" w:type="dxa"/>
            <w:vMerge/>
          </w:tcPr>
          <w:p w14:paraId="6F26AE37" w14:textId="77777777" w:rsidR="00F92715" w:rsidRPr="00C12414" w:rsidRDefault="00F92715" w:rsidP="00F92715">
            <w:pPr>
              <w:widowControl w:val="0"/>
              <w:ind w:firstLine="0"/>
              <w:jc w:val="left"/>
              <w:rPr>
                <w:sz w:val="24"/>
                <w:szCs w:val="24"/>
              </w:rPr>
            </w:pPr>
          </w:p>
        </w:tc>
      </w:tr>
      <w:tr w:rsidR="00F92715" w:rsidRPr="00C12414" w14:paraId="3ADCE3B5" w14:textId="77777777" w:rsidTr="001E0E4C">
        <w:trPr>
          <w:trHeight w:val="276"/>
        </w:trPr>
        <w:tc>
          <w:tcPr>
            <w:tcW w:w="1555" w:type="dxa"/>
            <w:vMerge w:val="restart"/>
          </w:tcPr>
          <w:p w14:paraId="0C1CA1D5" w14:textId="6BE15A93" w:rsidR="00F92715" w:rsidRDefault="00F92715" w:rsidP="00F92715">
            <w:pPr>
              <w:widowControl w:val="0"/>
              <w:ind w:firstLine="0"/>
              <w:jc w:val="left"/>
              <w:rPr>
                <w:sz w:val="24"/>
                <w:szCs w:val="24"/>
              </w:rPr>
            </w:pPr>
            <w:r>
              <w:rPr>
                <w:sz w:val="24"/>
                <w:szCs w:val="24"/>
              </w:rPr>
              <w:t>14:Ж4:1</w:t>
            </w:r>
          </w:p>
        </w:tc>
        <w:tc>
          <w:tcPr>
            <w:tcW w:w="3118" w:type="dxa"/>
            <w:vMerge w:val="restart"/>
          </w:tcPr>
          <w:p w14:paraId="417911D1" w14:textId="7D39C138" w:rsidR="00F92715" w:rsidRPr="001F46EF" w:rsidRDefault="00F92715" w:rsidP="00F92715">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tcPr>
          <w:p w14:paraId="5CAD438F" w14:textId="3DF5B99B"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24CD6ED8" w14:textId="321138E6" w:rsidR="00F92715" w:rsidRPr="00C12414" w:rsidRDefault="00F92715" w:rsidP="00F92715">
            <w:pPr>
              <w:widowControl w:val="0"/>
              <w:ind w:firstLine="0"/>
              <w:jc w:val="center"/>
              <w:rPr>
                <w:sz w:val="24"/>
                <w:szCs w:val="24"/>
              </w:rPr>
            </w:pPr>
            <w:r>
              <w:rPr>
                <w:sz w:val="24"/>
                <w:szCs w:val="24"/>
              </w:rPr>
              <w:t>8</w:t>
            </w:r>
          </w:p>
        </w:tc>
        <w:tc>
          <w:tcPr>
            <w:tcW w:w="4075" w:type="dxa"/>
            <w:vMerge w:val="restart"/>
          </w:tcPr>
          <w:p w14:paraId="335C6A1B" w14:textId="54D87014" w:rsidR="00F92715" w:rsidRDefault="00F92715" w:rsidP="00F92715">
            <w:pPr>
              <w:widowControl w:val="0"/>
              <w:ind w:firstLine="0"/>
              <w:jc w:val="left"/>
              <w:rPr>
                <w:sz w:val="24"/>
                <w:szCs w:val="24"/>
              </w:rPr>
            </w:pPr>
            <w:r w:rsidRPr="00C12414">
              <w:rPr>
                <w:sz w:val="24"/>
                <w:szCs w:val="24"/>
              </w:rPr>
              <w:t>Размещение объектов федерального</w:t>
            </w:r>
            <w:r>
              <w:rPr>
                <w:sz w:val="24"/>
                <w:szCs w:val="24"/>
              </w:rPr>
              <w:t xml:space="preserve"> значения </w:t>
            </w:r>
            <w:r w:rsidRPr="00C12414">
              <w:rPr>
                <w:sz w:val="24"/>
                <w:szCs w:val="24"/>
              </w:rPr>
              <w:t>не предусмотрено.</w:t>
            </w:r>
          </w:p>
          <w:p w14:paraId="7B5F4D58" w14:textId="77777777" w:rsidR="00F92715" w:rsidRDefault="00F92715" w:rsidP="00F92715">
            <w:pPr>
              <w:widowControl w:val="0"/>
              <w:ind w:firstLine="0"/>
              <w:jc w:val="left"/>
              <w:rPr>
                <w:sz w:val="24"/>
                <w:szCs w:val="24"/>
              </w:rPr>
            </w:pPr>
          </w:p>
          <w:p w14:paraId="7CB572F1" w14:textId="5BBBA3E4" w:rsidR="00F92715" w:rsidRDefault="00F92715" w:rsidP="00F92715">
            <w:pPr>
              <w:widowControl w:val="0"/>
              <w:ind w:firstLine="0"/>
              <w:jc w:val="left"/>
              <w:rPr>
                <w:sz w:val="24"/>
                <w:szCs w:val="24"/>
              </w:rPr>
            </w:pPr>
            <w:r>
              <w:rPr>
                <w:sz w:val="24"/>
                <w:szCs w:val="24"/>
              </w:rPr>
              <w:t>Объекты регионального значения:</w:t>
            </w:r>
          </w:p>
          <w:p w14:paraId="20BC1DF3" w14:textId="754030C4" w:rsidR="00F92715" w:rsidRPr="00194804" w:rsidRDefault="00F92715" w:rsidP="00F92715">
            <w:pPr>
              <w:pStyle w:val="afffffffffffff2"/>
              <w:widowControl w:val="0"/>
              <w:numPr>
                <w:ilvl w:val="0"/>
                <w:numId w:val="113"/>
              </w:numPr>
              <w:jc w:val="left"/>
              <w:rPr>
                <w:sz w:val="24"/>
                <w:szCs w:val="24"/>
              </w:rPr>
            </w:pPr>
            <w:r>
              <w:rPr>
                <w:sz w:val="24"/>
                <w:szCs w:val="24"/>
              </w:rPr>
              <w:t>Амбулатория.</w:t>
            </w:r>
          </w:p>
          <w:p w14:paraId="34AD8053" w14:textId="77777777" w:rsidR="00F92715" w:rsidRDefault="00F92715" w:rsidP="00F92715">
            <w:pPr>
              <w:widowControl w:val="0"/>
              <w:ind w:firstLine="0"/>
              <w:jc w:val="left"/>
              <w:rPr>
                <w:sz w:val="24"/>
                <w:szCs w:val="24"/>
              </w:rPr>
            </w:pPr>
          </w:p>
          <w:p w14:paraId="12272A5F" w14:textId="77777777" w:rsidR="00F92715" w:rsidRDefault="00F92715" w:rsidP="00F92715">
            <w:pPr>
              <w:widowControl w:val="0"/>
              <w:ind w:firstLine="0"/>
              <w:jc w:val="left"/>
              <w:rPr>
                <w:sz w:val="24"/>
                <w:szCs w:val="24"/>
              </w:rPr>
            </w:pPr>
            <w:r>
              <w:rPr>
                <w:sz w:val="24"/>
                <w:szCs w:val="24"/>
              </w:rPr>
              <w:t>Объекты местного значения муниципального района:</w:t>
            </w:r>
          </w:p>
          <w:p w14:paraId="7E05AD79" w14:textId="39A52CB8" w:rsidR="00F92715" w:rsidRPr="00F828E4" w:rsidRDefault="00F92715" w:rsidP="00F92715">
            <w:pPr>
              <w:pStyle w:val="afffffffffffff2"/>
              <w:widowControl w:val="0"/>
              <w:numPr>
                <w:ilvl w:val="0"/>
                <w:numId w:val="102"/>
              </w:numPr>
              <w:jc w:val="left"/>
              <w:rPr>
                <w:sz w:val="24"/>
                <w:szCs w:val="24"/>
              </w:rPr>
            </w:pPr>
            <w:r>
              <w:rPr>
                <w:sz w:val="24"/>
                <w:szCs w:val="24"/>
              </w:rPr>
              <w:t>Общеобразовательная организация на 825 мест</w:t>
            </w:r>
          </w:p>
        </w:tc>
      </w:tr>
      <w:tr w:rsidR="00F92715" w:rsidRPr="00C12414" w14:paraId="44B85C70" w14:textId="77777777" w:rsidTr="001E0E4C">
        <w:trPr>
          <w:trHeight w:val="276"/>
        </w:trPr>
        <w:tc>
          <w:tcPr>
            <w:tcW w:w="1555" w:type="dxa"/>
            <w:vMerge/>
          </w:tcPr>
          <w:p w14:paraId="691A96F0" w14:textId="77777777" w:rsidR="00F92715" w:rsidRDefault="00F92715" w:rsidP="00F92715">
            <w:pPr>
              <w:widowControl w:val="0"/>
              <w:ind w:firstLine="0"/>
              <w:jc w:val="left"/>
              <w:rPr>
                <w:sz w:val="24"/>
                <w:szCs w:val="24"/>
              </w:rPr>
            </w:pPr>
          </w:p>
        </w:tc>
        <w:tc>
          <w:tcPr>
            <w:tcW w:w="3118" w:type="dxa"/>
            <w:vMerge/>
          </w:tcPr>
          <w:p w14:paraId="3C1D63EF" w14:textId="77777777" w:rsidR="00F92715" w:rsidRPr="00D266C0" w:rsidRDefault="00F92715" w:rsidP="00F92715">
            <w:pPr>
              <w:widowControl w:val="0"/>
              <w:ind w:firstLine="0"/>
              <w:jc w:val="left"/>
              <w:rPr>
                <w:sz w:val="24"/>
                <w:szCs w:val="24"/>
              </w:rPr>
            </w:pPr>
          </w:p>
        </w:tc>
        <w:tc>
          <w:tcPr>
            <w:tcW w:w="2835" w:type="dxa"/>
          </w:tcPr>
          <w:p w14:paraId="4E8F8D22" w14:textId="410005BD" w:rsidR="00F92715" w:rsidRPr="001F46EF" w:rsidRDefault="00F92715" w:rsidP="00F92715">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74262BDD" w14:textId="38E8F050" w:rsidR="00F92715" w:rsidRDefault="00F92715" w:rsidP="00F92715">
            <w:pPr>
              <w:widowControl w:val="0"/>
              <w:ind w:firstLine="0"/>
              <w:jc w:val="center"/>
              <w:rPr>
                <w:sz w:val="24"/>
                <w:szCs w:val="24"/>
              </w:rPr>
            </w:pPr>
            <w:r>
              <w:rPr>
                <w:sz w:val="24"/>
                <w:szCs w:val="24"/>
              </w:rPr>
              <w:t>77 277</w:t>
            </w:r>
          </w:p>
        </w:tc>
        <w:tc>
          <w:tcPr>
            <w:tcW w:w="4075" w:type="dxa"/>
            <w:vMerge/>
          </w:tcPr>
          <w:p w14:paraId="776DA74E" w14:textId="77777777" w:rsidR="00F92715" w:rsidRPr="00C12414" w:rsidRDefault="00F92715" w:rsidP="00F92715">
            <w:pPr>
              <w:widowControl w:val="0"/>
              <w:ind w:firstLine="0"/>
              <w:jc w:val="left"/>
              <w:rPr>
                <w:sz w:val="24"/>
                <w:szCs w:val="24"/>
              </w:rPr>
            </w:pPr>
          </w:p>
        </w:tc>
      </w:tr>
      <w:tr w:rsidR="00F92715" w:rsidRPr="00C12414" w14:paraId="6A82C865" w14:textId="77777777" w:rsidTr="009E0142">
        <w:trPr>
          <w:trHeight w:val="102"/>
        </w:trPr>
        <w:tc>
          <w:tcPr>
            <w:tcW w:w="1555" w:type="dxa"/>
            <w:vMerge/>
          </w:tcPr>
          <w:p w14:paraId="1099DB01" w14:textId="77777777" w:rsidR="00F92715" w:rsidRDefault="00F92715" w:rsidP="00F92715">
            <w:pPr>
              <w:widowControl w:val="0"/>
              <w:ind w:firstLine="0"/>
              <w:jc w:val="left"/>
              <w:rPr>
                <w:sz w:val="24"/>
                <w:szCs w:val="24"/>
              </w:rPr>
            </w:pPr>
          </w:p>
        </w:tc>
        <w:tc>
          <w:tcPr>
            <w:tcW w:w="3118" w:type="dxa"/>
            <w:vMerge/>
          </w:tcPr>
          <w:p w14:paraId="79735D86" w14:textId="77777777" w:rsidR="00F92715" w:rsidRPr="00D266C0" w:rsidRDefault="00F92715" w:rsidP="00F92715">
            <w:pPr>
              <w:widowControl w:val="0"/>
              <w:ind w:firstLine="0"/>
              <w:jc w:val="left"/>
              <w:rPr>
                <w:sz w:val="24"/>
                <w:szCs w:val="24"/>
              </w:rPr>
            </w:pPr>
          </w:p>
        </w:tc>
        <w:tc>
          <w:tcPr>
            <w:tcW w:w="2835" w:type="dxa"/>
          </w:tcPr>
          <w:p w14:paraId="59D7C54E" w14:textId="6D869341"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5B92344" w14:textId="5ECC0F03" w:rsidR="00F92715" w:rsidRPr="00C12414" w:rsidRDefault="00F92715" w:rsidP="00F92715">
            <w:pPr>
              <w:widowControl w:val="0"/>
              <w:ind w:firstLine="0"/>
              <w:jc w:val="center"/>
              <w:rPr>
                <w:sz w:val="24"/>
                <w:szCs w:val="24"/>
              </w:rPr>
            </w:pPr>
            <w:r>
              <w:rPr>
                <w:sz w:val="24"/>
                <w:szCs w:val="24"/>
              </w:rPr>
              <w:t>0,4</w:t>
            </w:r>
          </w:p>
        </w:tc>
        <w:tc>
          <w:tcPr>
            <w:tcW w:w="4075" w:type="dxa"/>
            <w:vMerge/>
          </w:tcPr>
          <w:p w14:paraId="6A8AD10D" w14:textId="77777777" w:rsidR="00F92715" w:rsidRPr="00C12414" w:rsidRDefault="00F92715" w:rsidP="00F92715">
            <w:pPr>
              <w:widowControl w:val="0"/>
              <w:ind w:firstLine="0"/>
              <w:jc w:val="left"/>
              <w:rPr>
                <w:sz w:val="24"/>
                <w:szCs w:val="24"/>
              </w:rPr>
            </w:pPr>
          </w:p>
        </w:tc>
      </w:tr>
      <w:tr w:rsidR="00F92715" w:rsidRPr="00C12414" w14:paraId="0AC011B5" w14:textId="77777777" w:rsidTr="009E0142">
        <w:trPr>
          <w:trHeight w:val="121"/>
        </w:trPr>
        <w:tc>
          <w:tcPr>
            <w:tcW w:w="1555" w:type="dxa"/>
            <w:vMerge w:val="restart"/>
            <w:shd w:val="clear" w:color="auto" w:fill="auto"/>
          </w:tcPr>
          <w:p w14:paraId="0AFCA096" w14:textId="4CFD7755" w:rsidR="00F92715" w:rsidRDefault="00F92715" w:rsidP="00F92715">
            <w:pPr>
              <w:widowControl w:val="0"/>
              <w:ind w:firstLine="0"/>
              <w:jc w:val="left"/>
              <w:rPr>
                <w:sz w:val="24"/>
                <w:szCs w:val="24"/>
              </w:rPr>
            </w:pPr>
            <w:r>
              <w:rPr>
                <w:sz w:val="24"/>
                <w:szCs w:val="24"/>
              </w:rPr>
              <w:t>14:Ж4:2</w:t>
            </w:r>
          </w:p>
        </w:tc>
        <w:tc>
          <w:tcPr>
            <w:tcW w:w="3118" w:type="dxa"/>
            <w:vMerge w:val="restart"/>
            <w:shd w:val="clear" w:color="auto" w:fill="auto"/>
          </w:tcPr>
          <w:p w14:paraId="18A95FCE" w14:textId="77777777" w:rsidR="00F92715" w:rsidRPr="001F46EF" w:rsidRDefault="00F92715" w:rsidP="00F92715">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shd w:val="clear" w:color="auto" w:fill="auto"/>
          </w:tcPr>
          <w:p w14:paraId="34CD15FD" w14:textId="59D548BE"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D7DA1BE" w14:textId="4315B017" w:rsidR="00F92715" w:rsidRPr="00C12414" w:rsidRDefault="00F92715" w:rsidP="00F92715">
            <w:pPr>
              <w:widowControl w:val="0"/>
              <w:ind w:firstLine="0"/>
              <w:jc w:val="center"/>
              <w:rPr>
                <w:sz w:val="24"/>
                <w:szCs w:val="24"/>
              </w:rPr>
            </w:pPr>
            <w:r>
              <w:rPr>
                <w:sz w:val="24"/>
                <w:szCs w:val="24"/>
              </w:rPr>
              <w:t>8</w:t>
            </w:r>
          </w:p>
        </w:tc>
        <w:tc>
          <w:tcPr>
            <w:tcW w:w="4075" w:type="dxa"/>
            <w:vMerge w:val="restart"/>
            <w:shd w:val="clear" w:color="auto" w:fill="auto"/>
          </w:tcPr>
          <w:p w14:paraId="7836DA8A" w14:textId="2B8E00B4" w:rsidR="00F92715" w:rsidRDefault="00F92715" w:rsidP="00F92715">
            <w:pPr>
              <w:widowControl w:val="0"/>
              <w:ind w:firstLine="0"/>
              <w:jc w:val="left"/>
              <w:rPr>
                <w:sz w:val="24"/>
                <w:szCs w:val="24"/>
              </w:rPr>
            </w:pPr>
            <w:r w:rsidRPr="00C12414">
              <w:rPr>
                <w:sz w:val="24"/>
                <w:szCs w:val="24"/>
              </w:rPr>
              <w:t>Размещение объектов федерального</w:t>
            </w:r>
            <w:r>
              <w:rPr>
                <w:sz w:val="24"/>
                <w:szCs w:val="24"/>
              </w:rPr>
              <w:t xml:space="preserve"> и</w:t>
            </w:r>
            <w:r w:rsidRPr="00C12414">
              <w:rPr>
                <w:sz w:val="24"/>
                <w:szCs w:val="24"/>
              </w:rPr>
              <w:t xml:space="preserve"> регионального</w:t>
            </w:r>
            <w:r>
              <w:rPr>
                <w:sz w:val="24"/>
                <w:szCs w:val="24"/>
              </w:rPr>
              <w:t xml:space="preserve"> значения</w:t>
            </w:r>
            <w:r w:rsidRPr="00C12414">
              <w:rPr>
                <w:sz w:val="24"/>
                <w:szCs w:val="24"/>
              </w:rPr>
              <w:t xml:space="preserve"> не предусмотрено.</w:t>
            </w:r>
          </w:p>
          <w:p w14:paraId="6B6AD698" w14:textId="77777777" w:rsidR="00F92715" w:rsidRDefault="00F92715" w:rsidP="00F92715">
            <w:pPr>
              <w:widowControl w:val="0"/>
              <w:ind w:firstLine="0"/>
              <w:jc w:val="left"/>
              <w:rPr>
                <w:sz w:val="24"/>
                <w:szCs w:val="24"/>
              </w:rPr>
            </w:pPr>
          </w:p>
          <w:p w14:paraId="7CB765CC" w14:textId="77777777" w:rsidR="00F92715" w:rsidRDefault="00F92715" w:rsidP="00F92715">
            <w:pPr>
              <w:widowControl w:val="0"/>
              <w:ind w:firstLine="0"/>
              <w:jc w:val="left"/>
              <w:rPr>
                <w:sz w:val="24"/>
                <w:szCs w:val="24"/>
              </w:rPr>
            </w:pPr>
            <w:r>
              <w:rPr>
                <w:sz w:val="24"/>
                <w:szCs w:val="24"/>
              </w:rPr>
              <w:t>Объекты местного значения муниципального района:</w:t>
            </w:r>
          </w:p>
          <w:p w14:paraId="22C9488F" w14:textId="63B660D7" w:rsidR="00F92715" w:rsidRDefault="00F92715" w:rsidP="00F92715">
            <w:pPr>
              <w:pStyle w:val="afffffffffffff2"/>
              <w:widowControl w:val="0"/>
              <w:numPr>
                <w:ilvl w:val="0"/>
                <w:numId w:val="105"/>
              </w:numPr>
              <w:jc w:val="left"/>
              <w:rPr>
                <w:sz w:val="24"/>
                <w:szCs w:val="24"/>
              </w:rPr>
            </w:pPr>
            <w:r>
              <w:rPr>
                <w:sz w:val="24"/>
                <w:szCs w:val="24"/>
              </w:rPr>
              <w:t xml:space="preserve">Общеобразовательная </w:t>
            </w:r>
            <w:r>
              <w:rPr>
                <w:sz w:val="24"/>
                <w:szCs w:val="24"/>
              </w:rPr>
              <w:lastRenderedPageBreak/>
              <w:t>организация на 675 мест.</w:t>
            </w:r>
          </w:p>
          <w:p w14:paraId="3AD14E92" w14:textId="124007A3" w:rsidR="00F92715" w:rsidRPr="00F828E4" w:rsidRDefault="00F92715" w:rsidP="00F92715">
            <w:pPr>
              <w:pStyle w:val="afffffffffffff2"/>
              <w:widowControl w:val="0"/>
              <w:numPr>
                <w:ilvl w:val="0"/>
                <w:numId w:val="105"/>
              </w:numPr>
              <w:jc w:val="left"/>
              <w:rPr>
                <w:sz w:val="24"/>
                <w:szCs w:val="24"/>
              </w:rPr>
            </w:pPr>
            <w:r>
              <w:rPr>
                <w:sz w:val="24"/>
                <w:szCs w:val="24"/>
              </w:rPr>
              <w:t>Дошкольная образовательная организация на 350 мест</w:t>
            </w:r>
          </w:p>
        </w:tc>
      </w:tr>
      <w:tr w:rsidR="00F92715" w:rsidRPr="00C12414" w14:paraId="66E0693B" w14:textId="77777777" w:rsidTr="001E0E4C">
        <w:trPr>
          <w:trHeight w:val="597"/>
        </w:trPr>
        <w:tc>
          <w:tcPr>
            <w:tcW w:w="1555" w:type="dxa"/>
            <w:vMerge/>
            <w:shd w:val="clear" w:color="auto" w:fill="auto"/>
          </w:tcPr>
          <w:p w14:paraId="0FAB03B6" w14:textId="77777777" w:rsidR="00F92715" w:rsidRDefault="00F92715" w:rsidP="00F92715">
            <w:pPr>
              <w:widowControl w:val="0"/>
              <w:ind w:firstLine="0"/>
              <w:jc w:val="left"/>
              <w:rPr>
                <w:sz w:val="24"/>
                <w:szCs w:val="24"/>
              </w:rPr>
            </w:pPr>
          </w:p>
        </w:tc>
        <w:tc>
          <w:tcPr>
            <w:tcW w:w="3118" w:type="dxa"/>
            <w:vMerge/>
            <w:shd w:val="clear" w:color="auto" w:fill="auto"/>
          </w:tcPr>
          <w:p w14:paraId="2EBA20EE" w14:textId="77777777" w:rsidR="00F92715" w:rsidRPr="00D266C0" w:rsidRDefault="00F92715" w:rsidP="00F92715">
            <w:pPr>
              <w:widowControl w:val="0"/>
              <w:ind w:firstLine="0"/>
              <w:jc w:val="left"/>
              <w:rPr>
                <w:sz w:val="24"/>
                <w:szCs w:val="24"/>
              </w:rPr>
            </w:pPr>
          </w:p>
        </w:tc>
        <w:tc>
          <w:tcPr>
            <w:tcW w:w="2835" w:type="dxa"/>
            <w:shd w:val="clear" w:color="auto" w:fill="auto"/>
          </w:tcPr>
          <w:p w14:paraId="358E0CB3" w14:textId="41AE317F" w:rsidR="00F92715" w:rsidRPr="001F46EF" w:rsidRDefault="00F92715" w:rsidP="00F92715">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2589F862" w14:textId="52ADBDF6" w:rsidR="00F92715" w:rsidRDefault="00F92715" w:rsidP="00F92715">
            <w:pPr>
              <w:widowControl w:val="0"/>
              <w:ind w:firstLine="0"/>
              <w:jc w:val="center"/>
              <w:rPr>
                <w:sz w:val="24"/>
                <w:szCs w:val="24"/>
              </w:rPr>
            </w:pPr>
            <w:r>
              <w:rPr>
                <w:sz w:val="24"/>
                <w:szCs w:val="24"/>
              </w:rPr>
              <w:t>232 330</w:t>
            </w:r>
          </w:p>
        </w:tc>
        <w:tc>
          <w:tcPr>
            <w:tcW w:w="4075" w:type="dxa"/>
            <w:vMerge/>
            <w:shd w:val="clear" w:color="auto" w:fill="auto"/>
          </w:tcPr>
          <w:p w14:paraId="390A9AC6" w14:textId="77777777" w:rsidR="00F92715" w:rsidRPr="00C12414" w:rsidRDefault="00F92715" w:rsidP="00F92715">
            <w:pPr>
              <w:widowControl w:val="0"/>
              <w:ind w:firstLine="0"/>
              <w:jc w:val="left"/>
              <w:rPr>
                <w:sz w:val="24"/>
                <w:szCs w:val="24"/>
              </w:rPr>
            </w:pPr>
          </w:p>
        </w:tc>
      </w:tr>
      <w:tr w:rsidR="00F92715" w:rsidRPr="00C12414" w14:paraId="15D54A8F" w14:textId="77777777" w:rsidTr="001E0E4C">
        <w:trPr>
          <w:trHeight w:val="892"/>
        </w:trPr>
        <w:tc>
          <w:tcPr>
            <w:tcW w:w="1555" w:type="dxa"/>
            <w:vMerge/>
            <w:shd w:val="clear" w:color="auto" w:fill="auto"/>
          </w:tcPr>
          <w:p w14:paraId="3E126F61" w14:textId="77777777" w:rsidR="00F92715" w:rsidRDefault="00F92715" w:rsidP="00F92715">
            <w:pPr>
              <w:widowControl w:val="0"/>
              <w:ind w:firstLine="0"/>
              <w:jc w:val="left"/>
              <w:rPr>
                <w:sz w:val="24"/>
                <w:szCs w:val="24"/>
              </w:rPr>
            </w:pPr>
          </w:p>
        </w:tc>
        <w:tc>
          <w:tcPr>
            <w:tcW w:w="3118" w:type="dxa"/>
            <w:vMerge/>
            <w:shd w:val="clear" w:color="auto" w:fill="auto"/>
          </w:tcPr>
          <w:p w14:paraId="6447BD7E" w14:textId="77777777" w:rsidR="00F92715" w:rsidRPr="00D266C0" w:rsidRDefault="00F92715" w:rsidP="00F92715">
            <w:pPr>
              <w:widowControl w:val="0"/>
              <w:ind w:firstLine="0"/>
              <w:jc w:val="left"/>
              <w:rPr>
                <w:sz w:val="24"/>
                <w:szCs w:val="24"/>
              </w:rPr>
            </w:pPr>
          </w:p>
        </w:tc>
        <w:tc>
          <w:tcPr>
            <w:tcW w:w="2835" w:type="dxa"/>
            <w:shd w:val="clear" w:color="auto" w:fill="auto"/>
          </w:tcPr>
          <w:p w14:paraId="2F3D8223" w14:textId="2F384AC5" w:rsidR="00F92715" w:rsidRPr="001F46EF"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5B639C0" w14:textId="1D992589" w:rsidR="00F92715" w:rsidRDefault="00F92715" w:rsidP="00F92715">
            <w:pPr>
              <w:widowControl w:val="0"/>
              <w:ind w:firstLine="0"/>
              <w:jc w:val="center"/>
              <w:rPr>
                <w:sz w:val="24"/>
                <w:szCs w:val="24"/>
              </w:rPr>
            </w:pPr>
            <w:r>
              <w:rPr>
                <w:sz w:val="24"/>
                <w:szCs w:val="24"/>
              </w:rPr>
              <w:t>0,4</w:t>
            </w:r>
          </w:p>
        </w:tc>
        <w:tc>
          <w:tcPr>
            <w:tcW w:w="4075" w:type="dxa"/>
            <w:vMerge/>
            <w:shd w:val="clear" w:color="auto" w:fill="auto"/>
          </w:tcPr>
          <w:p w14:paraId="1AD26E11" w14:textId="77777777" w:rsidR="00F92715" w:rsidRPr="00C12414" w:rsidRDefault="00F92715" w:rsidP="00F92715">
            <w:pPr>
              <w:widowControl w:val="0"/>
              <w:ind w:firstLine="0"/>
              <w:jc w:val="left"/>
              <w:rPr>
                <w:sz w:val="24"/>
                <w:szCs w:val="24"/>
              </w:rPr>
            </w:pPr>
          </w:p>
        </w:tc>
      </w:tr>
      <w:tr w:rsidR="00F92715" w:rsidRPr="00C12414" w14:paraId="34136D05" w14:textId="77777777" w:rsidTr="001E0E4C">
        <w:trPr>
          <w:trHeight w:val="1680"/>
        </w:trPr>
        <w:tc>
          <w:tcPr>
            <w:tcW w:w="1555" w:type="dxa"/>
            <w:vMerge w:val="restart"/>
          </w:tcPr>
          <w:p w14:paraId="32D7CA3A" w14:textId="7DC8F3C4" w:rsidR="00F92715" w:rsidRDefault="00F92715" w:rsidP="00F92715">
            <w:pPr>
              <w:widowControl w:val="0"/>
              <w:ind w:firstLine="0"/>
              <w:jc w:val="left"/>
              <w:rPr>
                <w:sz w:val="24"/>
                <w:szCs w:val="24"/>
              </w:rPr>
            </w:pPr>
            <w:r>
              <w:rPr>
                <w:sz w:val="24"/>
                <w:szCs w:val="24"/>
              </w:rPr>
              <w:t>14:Ж4:3</w:t>
            </w:r>
          </w:p>
        </w:tc>
        <w:tc>
          <w:tcPr>
            <w:tcW w:w="3118" w:type="dxa"/>
            <w:vMerge w:val="restart"/>
          </w:tcPr>
          <w:p w14:paraId="1B75DE73" w14:textId="77777777" w:rsidR="00F92715" w:rsidRPr="001F46EF" w:rsidRDefault="00F92715" w:rsidP="00F92715">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tcPr>
          <w:p w14:paraId="13E3B147" w14:textId="129E0E3C" w:rsidR="00F92715" w:rsidRPr="00FF0B05" w:rsidRDefault="00F92715" w:rsidP="00F92715">
            <w:pPr>
              <w:widowControl w:val="0"/>
              <w:ind w:firstLine="0"/>
              <w:jc w:val="left"/>
              <w:rPr>
                <w:sz w:val="24"/>
                <w:szCs w:val="24"/>
              </w:rPr>
            </w:pPr>
            <w:r w:rsidRPr="001F46EF">
              <w:rPr>
                <w:sz w:val="24"/>
                <w:szCs w:val="24"/>
              </w:rPr>
              <w:t xml:space="preserve">Максимальная этажность зданий, строений, сооружений: </w:t>
            </w:r>
          </w:p>
        </w:tc>
        <w:tc>
          <w:tcPr>
            <w:tcW w:w="2977" w:type="dxa"/>
          </w:tcPr>
          <w:p w14:paraId="31BC6A84" w14:textId="59C0A186" w:rsidR="00F92715" w:rsidRDefault="00F92715" w:rsidP="009E0142">
            <w:pPr>
              <w:widowControl w:val="0"/>
              <w:ind w:firstLine="0"/>
              <w:jc w:val="center"/>
              <w:rPr>
                <w:sz w:val="24"/>
                <w:szCs w:val="24"/>
              </w:rPr>
            </w:pPr>
            <w:r>
              <w:rPr>
                <w:sz w:val="24"/>
                <w:szCs w:val="24"/>
              </w:rPr>
              <w:t>8</w:t>
            </w:r>
          </w:p>
          <w:p w14:paraId="509571B3" w14:textId="5F469484" w:rsidR="00F92715" w:rsidRPr="00C12414" w:rsidRDefault="00F92715" w:rsidP="00D23C5A">
            <w:pPr>
              <w:widowControl w:val="0"/>
              <w:ind w:firstLine="0"/>
              <w:jc w:val="center"/>
              <w:rPr>
                <w:sz w:val="24"/>
                <w:szCs w:val="24"/>
              </w:rPr>
            </w:pPr>
            <w:r>
              <w:rPr>
                <w:sz w:val="24"/>
                <w:szCs w:val="24"/>
              </w:rPr>
              <w:t>(15 для доминантной части жилой застройки квартала в соответствии с п. 3.1.8 региональных нормативов градостроительного проектирования Ленинградской области)</w:t>
            </w:r>
          </w:p>
        </w:tc>
        <w:tc>
          <w:tcPr>
            <w:tcW w:w="4075" w:type="dxa"/>
            <w:vMerge w:val="restart"/>
          </w:tcPr>
          <w:p w14:paraId="0DF4ECFF" w14:textId="3C469E4A" w:rsidR="00F92715" w:rsidRDefault="00F92715" w:rsidP="00F92715">
            <w:pPr>
              <w:widowControl w:val="0"/>
              <w:ind w:firstLine="0"/>
              <w:jc w:val="left"/>
              <w:rPr>
                <w:sz w:val="24"/>
                <w:szCs w:val="24"/>
              </w:rPr>
            </w:pPr>
            <w:r w:rsidRPr="00C12414">
              <w:rPr>
                <w:sz w:val="24"/>
                <w:szCs w:val="24"/>
              </w:rPr>
              <w:t>Размещение объектов федерального</w:t>
            </w:r>
            <w:r>
              <w:rPr>
                <w:sz w:val="24"/>
                <w:szCs w:val="24"/>
              </w:rPr>
              <w:t xml:space="preserve"> значения </w:t>
            </w:r>
            <w:r w:rsidRPr="00C12414">
              <w:rPr>
                <w:sz w:val="24"/>
                <w:szCs w:val="24"/>
              </w:rPr>
              <w:t>не предусмотрено.</w:t>
            </w:r>
          </w:p>
          <w:p w14:paraId="0834A5BE" w14:textId="77777777" w:rsidR="00F92715" w:rsidRDefault="00F92715" w:rsidP="00F92715">
            <w:pPr>
              <w:widowControl w:val="0"/>
              <w:ind w:firstLine="0"/>
              <w:jc w:val="left"/>
              <w:rPr>
                <w:sz w:val="24"/>
                <w:szCs w:val="24"/>
              </w:rPr>
            </w:pPr>
          </w:p>
          <w:p w14:paraId="4CAC4A32" w14:textId="141DF661" w:rsidR="00F92715" w:rsidRDefault="00F92715" w:rsidP="00F92715">
            <w:pPr>
              <w:widowControl w:val="0"/>
              <w:ind w:firstLine="0"/>
              <w:jc w:val="left"/>
              <w:rPr>
                <w:sz w:val="24"/>
                <w:szCs w:val="24"/>
              </w:rPr>
            </w:pPr>
            <w:r>
              <w:rPr>
                <w:sz w:val="24"/>
                <w:szCs w:val="24"/>
              </w:rPr>
              <w:t>Объекты регионального значения:</w:t>
            </w:r>
          </w:p>
          <w:p w14:paraId="76E4C470" w14:textId="342C1385" w:rsidR="00F92715" w:rsidRPr="00194804" w:rsidRDefault="00F92715" w:rsidP="00F92715">
            <w:pPr>
              <w:pStyle w:val="afffffffffffff2"/>
              <w:widowControl w:val="0"/>
              <w:numPr>
                <w:ilvl w:val="0"/>
                <w:numId w:val="114"/>
              </w:numPr>
              <w:jc w:val="left"/>
              <w:rPr>
                <w:sz w:val="24"/>
                <w:szCs w:val="24"/>
              </w:rPr>
            </w:pPr>
            <w:r>
              <w:rPr>
                <w:sz w:val="24"/>
                <w:szCs w:val="24"/>
              </w:rPr>
              <w:t>Поликлиника.</w:t>
            </w:r>
          </w:p>
          <w:p w14:paraId="02490A62" w14:textId="77777777" w:rsidR="00F92715" w:rsidRDefault="00F92715" w:rsidP="00F92715">
            <w:pPr>
              <w:widowControl w:val="0"/>
              <w:ind w:firstLine="0"/>
              <w:jc w:val="left"/>
              <w:rPr>
                <w:sz w:val="24"/>
                <w:szCs w:val="24"/>
              </w:rPr>
            </w:pPr>
          </w:p>
          <w:p w14:paraId="66C718DA" w14:textId="77777777" w:rsidR="00F92715" w:rsidRDefault="00F92715" w:rsidP="00F92715">
            <w:pPr>
              <w:widowControl w:val="0"/>
              <w:ind w:firstLine="0"/>
              <w:jc w:val="left"/>
              <w:rPr>
                <w:sz w:val="24"/>
                <w:szCs w:val="24"/>
              </w:rPr>
            </w:pPr>
            <w:r>
              <w:rPr>
                <w:sz w:val="24"/>
                <w:szCs w:val="24"/>
              </w:rPr>
              <w:t>Объекты местного значения муниципального района:</w:t>
            </w:r>
          </w:p>
          <w:p w14:paraId="7F115130" w14:textId="2EC723EA" w:rsidR="00F92715" w:rsidRDefault="00F92715" w:rsidP="00F92715">
            <w:pPr>
              <w:pStyle w:val="afffffffffffff2"/>
              <w:widowControl w:val="0"/>
              <w:numPr>
                <w:ilvl w:val="0"/>
                <w:numId w:val="104"/>
              </w:numPr>
              <w:jc w:val="left"/>
              <w:rPr>
                <w:sz w:val="24"/>
                <w:szCs w:val="24"/>
              </w:rPr>
            </w:pPr>
            <w:r>
              <w:rPr>
                <w:sz w:val="24"/>
                <w:szCs w:val="24"/>
              </w:rPr>
              <w:t>Общеобразовательная организация на 1 100 мест.</w:t>
            </w:r>
          </w:p>
          <w:p w14:paraId="0C02BB82" w14:textId="1E397AB2" w:rsidR="00F92715" w:rsidRDefault="00F92715" w:rsidP="00F92715">
            <w:pPr>
              <w:pStyle w:val="afffffffffffff2"/>
              <w:widowControl w:val="0"/>
              <w:numPr>
                <w:ilvl w:val="0"/>
                <w:numId w:val="104"/>
              </w:numPr>
              <w:jc w:val="left"/>
              <w:rPr>
                <w:sz w:val="24"/>
                <w:szCs w:val="24"/>
              </w:rPr>
            </w:pPr>
            <w:r>
              <w:rPr>
                <w:sz w:val="24"/>
                <w:szCs w:val="24"/>
              </w:rPr>
              <w:t>Общеобразовательная организация на 1 350 мест.</w:t>
            </w:r>
          </w:p>
          <w:p w14:paraId="3222DF1A" w14:textId="61A50695" w:rsidR="00F92715" w:rsidRPr="004913F3" w:rsidRDefault="00F92715" w:rsidP="00F92715">
            <w:pPr>
              <w:pStyle w:val="afffffffffffff2"/>
              <w:widowControl w:val="0"/>
              <w:numPr>
                <w:ilvl w:val="0"/>
                <w:numId w:val="104"/>
              </w:numPr>
              <w:jc w:val="left"/>
              <w:rPr>
                <w:sz w:val="24"/>
                <w:szCs w:val="24"/>
              </w:rPr>
            </w:pPr>
            <w:r>
              <w:rPr>
                <w:sz w:val="24"/>
                <w:szCs w:val="24"/>
              </w:rPr>
              <w:t>Общеобразовательная организация на 1 600 мест.</w:t>
            </w:r>
          </w:p>
          <w:p w14:paraId="56649127" w14:textId="53C3D0FF"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6B21629A" w14:textId="7839C0B1"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4B01391D" w14:textId="77777777"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08F8F4A4" w14:textId="77777777"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51CDE8A8" w14:textId="77777777"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63634DE5" w14:textId="77777777"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73B0345D" w14:textId="77777777" w:rsidR="00F92715"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350 мест.</w:t>
            </w:r>
          </w:p>
          <w:p w14:paraId="2114BFEB" w14:textId="2E0BB621" w:rsidR="00F92715" w:rsidRPr="0048484B" w:rsidRDefault="00F92715" w:rsidP="00F92715">
            <w:pPr>
              <w:pStyle w:val="afffffffffffff2"/>
              <w:widowControl w:val="0"/>
              <w:numPr>
                <w:ilvl w:val="0"/>
                <w:numId w:val="104"/>
              </w:numPr>
              <w:jc w:val="left"/>
              <w:rPr>
                <w:sz w:val="24"/>
                <w:szCs w:val="24"/>
              </w:rPr>
            </w:pPr>
            <w:r>
              <w:rPr>
                <w:sz w:val="24"/>
                <w:szCs w:val="24"/>
              </w:rPr>
              <w:t>Дошкольная образовательная организация на 200 мест</w:t>
            </w:r>
          </w:p>
        </w:tc>
      </w:tr>
      <w:tr w:rsidR="00F92715" w:rsidRPr="00C12414" w14:paraId="12B2FD3F" w14:textId="77777777" w:rsidTr="00556457">
        <w:trPr>
          <w:trHeight w:val="1459"/>
        </w:trPr>
        <w:tc>
          <w:tcPr>
            <w:tcW w:w="1555" w:type="dxa"/>
            <w:vMerge/>
          </w:tcPr>
          <w:p w14:paraId="30465AA8" w14:textId="77777777" w:rsidR="00F92715" w:rsidRDefault="00F92715" w:rsidP="00F92715">
            <w:pPr>
              <w:widowControl w:val="0"/>
              <w:ind w:firstLine="0"/>
              <w:jc w:val="left"/>
              <w:rPr>
                <w:sz w:val="24"/>
                <w:szCs w:val="24"/>
              </w:rPr>
            </w:pPr>
          </w:p>
        </w:tc>
        <w:tc>
          <w:tcPr>
            <w:tcW w:w="3118" w:type="dxa"/>
            <w:vMerge/>
          </w:tcPr>
          <w:p w14:paraId="1610AC96" w14:textId="77777777" w:rsidR="00F92715" w:rsidRPr="00D266C0" w:rsidRDefault="00F92715" w:rsidP="00F92715">
            <w:pPr>
              <w:widowControl w:val="0"/>
              <w:ind w:firstLine="0"/>
              <w:jc w:val="left"/>
              <w:rPr>
                <w:sz w:val="24"/>
                <w:szCs w:val="24"/>
              </w:rPr>
            </w:pPr>
          </w:p>
        </w:tc>
        <w:tc>
          <w:tcPr>
            <w:tcW w:w="2835" w:type="dxa"/>
          </w:tcPr>
          <w:p w14:paraId="18B9A9E5" w14:textId="3A46D437" w:rsidR="00F92715" w:rsidRPr="001F46EF" w:rsidRDefault="00F92715" w:rsidP="00F92715">
            <w:pPr>
              <w:widowControl w:val="0"/>
              <w:ind w:firstLine="0"/>
              <w:jc w:val="left"/>
              <w:rPr>
                <w:sz w:val="24"/>
                <w:szCs w:val="24"/>
              </w:rPr>
            </w:pPr>
            <w:r w:rsidRPr="00FF0B05">
              <w:rPr>
                <w:sz w:val="24"/>
                <w:szCs w:val="24"/>
              </w:rPr>
              <w:t xml:space="preserve">Отношение площади территории </w:t>
            </w:r>
            <w:r>
              <w:rPr>
                <w:sz w:val="24"/>
                <w:szCs w:val="24"/>
              </w:rPr>
              <w:t xml:space="preserve">доминантной части </w:t>
            </w:r>
            <w:r w:rsidRPr="00FF0B05">
              <w:rPr>
                <w:sz w:val="24"/>
                <w:szCs w:val="24"/>
              </w:rPr>
              <w:t>жилой застройки к общей площади элемента планировочной структуры (квартала или микрорайона)</w:t>
            </w:r>
            <w:r>
              <w:rPr>
                <w:sz w:val="24"/>
                <w:szCs w:val="24"/>
              </w:rPr>
              <w:t>, %</w:t>
            </w:r>
          </w:p>
        </w:tc>
        <w:tc>
          <w:tcPr>
            <w:tcW w:w="2977" w:type="dxa"/>
          </w:tcPr>
          <w:p w14:paraId="25B780E6" w14:textId="47F1F06F" w:rsidR="00F92715" w:rsidRPr="00C12414" w:rsidRDefault="00F92715" w:rsidP="00F92715">
            <w:pPr>
              <w:widowControl w:val="0"/>
              <w:ind w:firstLine="0"/>
              <w:jc w:val="center"/>
              <w:rPr>
                <w:sz w:val="24"/>
                <w:szCs w:val="24"/>
              </w:rPr>
            </w:pPr>
            <w:r>
              <w:rPr>
                <w:sz w:val="24"/>
                <w:szCs w:val="24"/>
              </w:rPr>
              <w:t>20</w:t>
            </w:r>
          </w:p>
        </w:tc>
        <w:tc>
          <w:tcPr>
            <w:tcW w:w="4075" w:type="dxa"/>
            <w:vMerge/>
          </w:tcPr>
          <w:p w14:paraId="0BD8AEB5" w14:textId="77777777" w:rsidR="00F92715" w:rsidRPr="00C12414" w:rsidRDefault="00F92715" w:rsidP="00F92715">
            <w:pPr>
              <w:widowControl w:val="0"/>
              <w:ind w:firstLine="0"/>
              <w:jc w:val="left"/>
              <w:rPr>
                <w:sz w:val="24"/>
                <w:szCs w:val="24"/>
              </w:rPr>
            </w:pPr>
          </w:p>
        </w:tc>
      </w:tr>
      <w:tr w:rsidR="00F92715" w:rsidRPr="00C12414" w14:paraId="222BB28B" w14:textId="77777777" w:rsidTr="00556457">
        <w:trPr>
          <w:trHeight w:val="1076"/>
        </w:trPr>
        <w:tc>
          <w:tcPr>
            <w:tcW w:w="1555" w:type="dxa"/>
            <w:vMerge/>
          </w:tcPr>
          <w:p w14:paraId="15CFB219" w14:textId="77777777" w:rsidR="00F92715" w:rsidRDefault="00F92715" w:rsidP="00F92715">
            <w:pPr>
              <w:widowControl w:val="0"/>
              <w:ind w:firstLine="0"/>
              <w:jc w:val="left"/>
              <w:rPr>
                <w:sz w:val="24"/>
                <w:szCs w:val="24"/>
              </w:rPr>
            </w:pPr>
          </w:p>
        </w:tc>
        <w:tc>
          <w:tcPr>
            <w:tcW w:w="3118" w:type="dxa"/>
            <w:vMerge/>
          </w:tcPr>
          <w:p w14:paraId="5BF01B5C" w14:textId="77777777" w:rsidR="00F92715" w:rsidRPr="00D266C0" w:rsidRDefault="00F92715" w:rsidP="00F92715">
            <w:pPr>
              <w:widowControl w:val="0"/>
              <w:ind w:firstLine="0"/>
              <w:jc w:val="left"/>
              <w:rPr>
                <w:sz w:val="24"/>
                <w:szCs w:val="24"/>
              </w:rPr>
            </w:pPr>
          </w:p>
        </w:tc>
        <w:tc>
          <w:tcPr>
            <w:tcW w:w="2835" w:type="dxa"/>
          </w:tcPr>
          <w:p w14:paraId="25566DB1" w14:textId="00D27BFE" w:rsidR="00F92715" w:rsidRPr="00FF0B05" w:rsidRDefault="00F92715" w:rsidP="00F92715">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7FBAEDE6" w14:textId="25EB6DF5" w:rsidR="00F92715" w:rsidRDefault="00F92715" w:rsidP="00F92715">
            <w:pPr>
              <w:widowControl w:val="0"/>
              <w:ind w:firstLine="0"/>
              <w:jc w:val="center"/>
              <w:rPr>
                <w:sz w:val="24"/>
                <w:szCs w:val="24"/>
              </w:rPr>
            </w:pPr>
            <w:r>
              <w:rPr>
                <w:sz w:val="24"/>
                <w:szCs w:val="24"/>
              </w:rPr>
              <w:t>1 571 310</w:t>
            </w:r>
          </w:p>
        </w:tc>
        <w:tc>
          <w:tcPr>
            <w:tcW w:w="4075" w:type="dxa"/>
            <w:vMerge/>
          </w:tcPr>
          <w:p w14:paraId="41457F26" w14:textId="77777777" w:rsidR="00F92715" w:rsidRPr="00C12414" w:rsidRDefault="00F92715" w:rsidP="00F92715">
            <w:pPr>
              <w:widowControl w:val="0"/>
              <w:ind w:firstLine="0"/>
              <w:jc w:val="left"/>
              <w:rPr>
                <w:sz w:val="24"/>
                <w:szCs w:val="24"/>
              </w:rPr>
            </w:pPr>
          </w:p>
        </w:tc>
      </w:tr>
      <w:tr w:rsidR="00F92715" w:rsidRPr="00C12414" w14:paraId="696E277D" w14:textId="77777777" w:rsidTr="0009331D">
        <w:trPr>
          <w:trHeight w:val="1957"/>
        </w:trPr>
        <w:tc>
          <w:tcPr>
            <w:tcW w:w="1555" w:type="dxa"/>
            <w:vMerge/>
          </w:tcPr>
          <w:p w14:paraId="15EDF864" w14:textId="77777777" w:rsidR="00F92715" w:rsidRDefault="00F92715" w:rsidP="00F92715">
            <w:pPr>
              <w:widowControl w:val="0"/>
              <w:ind w:firstLine="0"/>
              <w:jc w:val="left"/>
              <w:rPr>
                <w:sz w:val="24"/>
                <w:szCs w:val="24"/>
              </w:rPr>
            </w:pPr>
          </w:p>
        </w:tc>
        <w:tc>
          <w:tcPr>
            <w:tcW w:w="3118" w:type="dxa"/>
            <w:vMerge/>
          </w:tcPr>
          <w:p w14:paraId="655EC6E7" w14:textId="77777777" w:rsidR="00F92715" w:rsidRPr="00D266C0" w:rsidRDefault="00F92715" w:rsidP="00F92715">
            <w:pPr>
              <w:widowControl w:val="0"/>
              <w:ind w:firstLine="0"/>
              <w:jc w:val="left"/>
              <w:rPr>
                <w:sz w:val="24"/>
                <w:szCs w:val="24"/>
              </w:rPr>
            </w:pPr>
          </w:p>
        </w:tc>
        <w:tc>
          <w:tcPr>
            <w:tcW w:w="2835" w:type="dxa"/>
          </w:tcPr>
          <w:p w14:paraId="00018891" w14:textId="0F14FA91" w:rsidR="00F92715" w:rsidRPr="00FF0B05"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55E0C90A" w14:textId="32DD3FDA" w:rsidR="00F92715" w:rsidRPr="00C12414" w:rsidRDefault="00F92715" w:rsidP="00F92715">
            <w:pPr>
              <w:widowControl w:val="0"/>
              <w:ind w:firstLine="0"/>
              <w:jc w:val="center"/>
              <w:rPr>
                <w:sz w:val="24"/>
                <w:szCs w:val="24"/>
              </w:rPr>
            </w:pPr>
            <w:r>
              <w:rPr>
                <w:sz w:val="24"/>
                <w:szCs w:val="24"/>
              </w:rPr>
              <w:t>0,4</w:t>
            </w:r>
          </w:p>
        </w:tc>
        <w:tc>
          <w:tcPr>
            <w:tcW w:w="4075" w:type="dxa"/>
            <w:vMerge/>
          </w:tcPr>
          <w:p w14:paraId="2B8D5E7A" w14:textId="77777777" w:rsidR="00F92715" w:rsidRPr="00C12414" w:rsidRDefault="00F92715" w:rsidP="00F92715">
            <w:pPr>
              <w:widowControl w:val="0"/>
              <w:ind w:firstLine="0"/>
              <w:jc w:val="left"/>
              <w:rPr>
                <w:sz w:val="24"/>
                <w:szCs w:val="24"/>
              </w:rPr>
            </w:pPr>
          </w:p>
        </w:tc>
      </w:tr>
      <w:tr w:rsidR="00F92715" w:rsidRPr="00C12414" w14:paraId="1FD61AED" w14:textId="77777777" w:rsidTr="001E0E4C">
        <w:trPr>
          <w:trHeight w:val="23"/>
        </w:trPr>
        <w:tc>
          <w:tcPr>
            <w:tcW w:w="14560" w:type="dxa"/>
            <w:gridSpan w:val="5"/>
          </w:tcPr>
          <w:p w14:paraId="585068EC" w14:textId="1037C2DC" w:rsidR="00F92715" w:rsidRPr="00C12414" w:rsidRDefault="00F92715" w:rsidP="00F92715">
            <w:pPr>
              <w:widowControl w:val="0"/>
              <w:ind w:firstLine="0"/>
              <w:jc w:val="left"/>
              <w:rPr>
                <w:sz w:val="24"/>
                <w:szCs w:val="24"/>
              </w:rPr>
            </w:pPr>
            <w:r w:rsidRPr="00C12414">
              <w:rPr>
                <w:sz w:val="24"/>
                <w:szCs w:val="24"/>
              </w:rPr>
              <w:t>Общественно-деловые зоны</w:t>
            </w:r>
          </w:p>
        </w:tc>
      </w:tr>
      <w:tr w:rsidR="00F92715" w:rsidRPr="00C12414" w14:paraId="1D6DBCBB" w14:textId="77777777" w:rsidTr="001E0E4C">
        <w:trPr>
          <w:trHeight w:val="23"/>
        </w:trPr>
        <w:tc>
          <w:tcPr>
            <w:tcW w:w="1555" w:type="dxa"/>
            <w:vMerge w:val="restart"/>
          </w:tcPr>
          <w:p w14:paraId="73D3ACDE" w14:textId="6777BD22" w:rsidR="00F92715" w:rsidRDefault="00F92715" w:rsidP="00F92715">
            <w:pPr>
              <w:widowControl w:val="0"/>
              <w:ind w:firstLine="0"/>
              <w:jc w:val="left"/>
              <w:rPr>
                <w:sz w:val="24"/>
                <w:szCs w:val="24"/>
              </w:rPr>
            </w:pPr>
            <w:r>
              <w:rPr>
                <w:sz w:val="24"/>
                <w:szCs w:val="24"/>
              </w:rPr>
              <w:lastRenderedPageBreak/>
              <w:t>14:О1:1</w:t>
            </w:r>
          </w:p>
        </w:tc>
        <w:tc>
          <w:tcPr>
            <w:tcW w:w="3118" w:type="dxa"/>
            <w:vMerge w:val="restart"/>
          </w:tcPr>
          <w:p w14:paraId="1A9BB863" w14:textId="77777777" w:rsidR="00F92715" w:rsidRPr="001F46EF" w:rsidRDefault="00F92715" w:rsidP="00F92715">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2FD6BA1" w14:textId="2484D41D" w:rsidR="00F92715" w:rsidRPr="00C12414" w:rsidRDefault="00F92715" w:rsidP="00F92715">
            <w:pPr>
              <w:widowControl w:val="0"/>
              <w:ind w:firstLine="0"/>
              <w:jc w:val="left"/>
              <w:rPr>
                <w:sz w:val="24"/>
                <w:szCs w:val="24"/>
              </w:rPr>
            </w:pPr>
            <w:r w:rsidRPr="00C12414">
              <w:rPr>
                <w:sz w:val="24"/>
                <w:szCs w:val="24"/>
              </w:rPr>
              <w:t>Максимальная этажность зданий, строений, сооружени</w:t>
            </w:r>
            <w:r>
              <w:rPr>
                <w:sz w:val="24"/>
                <w:szCs w:val="24"/>
              </w:rPr>
              <w:t>й</w:t>
            </w:r>
          </w:p>
        </w:tc>
        <w:tc>
          <w:tcPr>
            <w:tcW w:w="2977" w:type="dxa"/>
          </w:tcPr>
          <w:p w14:paraId="5638E544" w14:textId="16CA3088" w:rsidR="00F92715" w:rsidRPr="00C12414" w:rsidRDefault="00F92715" w:rsidP="00F92715">
            <w:pPr>
              <w:widowControl w:val="0"/>
              <w:ind w:firstLine="0"/>
              <w:jc w:val="center"/>
              <w:rPr>
                <w:sz w:val="24"/>
                <w:szCs w:val="24"/>
              </w:rPr>
            </w:pPr>
            <w:r>
              <w:rPr>
                <w:sz w:val="24"/>
                <w:szCs w:val="24"/>
              </w:rPr>
              <w:t>4</w:t>
            </w:r>
          </w:p>
        </w:tc>
        <w:tc>
          <w:tcPr>
            <w:tcW w:w="4075" w:type="dxa"/>
            <w:vMerge w:val="restart"/>
          </w:tcPr>
          <w:p w14:paraId="2F16EC23" w14:textId="33F2891F" w:rsidR="00F92715" w:rsidRPr="009E0142" w:rsidRDefault="00F92715" w:rsidP="009E014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197779E7" w14:textId="77777777" w:rsidTr="001E0E4C">
        <w:trPr>
          <w:trHeight w:val="23"/>
        </w:trPr>
        <w:tc>
          <w:tcPr>
            <w:tcW w:w="1555" w:type="dxa"/>
            <w:vMerge/>
          </w:tcPr>
          <w:p w14:paraId="40F22FDE" w14:textId="77777777" w:rsidR="00F92715" w:rsidRDefault="00F92715" w:rsidP="00F92715">
            <w:pPr>
              <w:widowControl w:val="0"/>
              <w:ind w:firstLine="0"/>
              <w:jc w:val="left"/>
              <w:rPr>
                <w:sz w:val="24"/>
                <w:szCs w:val="24"/>
              </w:rPr>
            </w:pPr>
          </w:p>
        </w:tc>
        <w:tc>
          <w:tcPr>
            <w:tcW w:w="3118" w:type="dxa"/>
            <w:vMerge/>
          </w:tcPr>
          <w:p w14:paraId="2623231A" w14:textId="77777777" w:rsidR="00F92715" w:rsidRPr="004A395B" w:rsidRDefault="00F92715" w:rsidP="00F92715">
            <w:pPr>
              <w:widowControl w:val="0"/>
              <w:ind w:firstLine="0"/>
              <w:jc w:val="left"/>
              <w:rPr>
                <w:sz w:val="24"/>
                <w:szCs w:val="24"/>
              </w:rPr>
            </w:pPr>
          </w:p>
        </w:tc>
        <w:tc>
          <w:tcPr>
            <w:tcW w:w="2835" w:type="dxa"/>
          </w:tcPr>
          <w:p w14:paraId="2D0672EA" w14:textId="55633368" w:rsidR="00F92715" w:rsidRPr="00C12414"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B734602" w14:textId="7E30F416" w:rsidR="00F92715" w:rsidRDefault="00F92715" w:rsidP="00F92715">
            <w:pPr>
              <w:widowControl w:val="0"/>
              <w:ind w:firstLine="0"/>
              <w:jc w:val="center"/>
              <w:rPr>
                <w:sz w:val="24"/>
                <w:szCs w:val="24"/>
              </w:rPr>
            </w:pPr>
            <w:r>
              <w:rPr>
                <w:sz w:val="24"/>
                <w:szCs w:val="24"/>
              </w:rPr>
              <w:t>1,0</w:t>
            </w:r>
          </w:p>
        </w:tc>
        <w:tc>
          <w:tcPr>
            <w:tcW w:w="4075" w:type="dxa"/>
            <w:vMerge/>
          </w:tcPr>
          <w:p w14:paraId="4051B41C" w14:textId="77777777" w:rsidR="00F92715" w:rsidRPr="00C12414" w:rsidRDefault="00F92715" w:rsidP="00F92715">
            <w:pPr>
              <w:widowControl w:val="0"/>
              <w:ind w:firstLine="0"/>
              <w:jc w:val="left"/>
              <w:rPr>
                <w:sz w:val="24"/>
                <w:szCs w:val="24"/>
              </w:rPr>
            </w:pPr>
          </w:p>
        </w:tc>
      </w:tr>
      <w:tr w:rsidR="00F92715" w:rsidRPr="00C12414" w14:paraId="73718FB9" w14:textId="77777777" w:rsidTr="001E0E4C">
        <w:trPr>
          <w:trHeight w:val="23"/>
        </w:trPr>
        <w:tc>
          <w:tcPr>
            <w:tcW w:w="1555" w:type="dxa"/>
            <w:vMerge w:val="restart"/>
          </w:tcPr>
          <w:p w14:paraId="72BA1E4B" w14:textId="2CE10EEF" w:rsidR="00F92715" w:rsidRDefault="00F92715" w:rsidP="00F92715">
            <w:pPr>
              <w:widowControl w:val="0"/>
              <w:ind w:firstLine="0"/>
              <w:jc w:val="left"/>
              <w:rPr>
                <w:sz w:val="24"/>
                <w:szCs w:val="24"/>
              </w:rPr>
            </w:pPr>
            <w:r>
              <w:rPr>
                <w:sz w:val="24"/>
                <w:szCs w:val="24"/>
              </w:rPr>
              <w:t>14:О1:2</w:t>
            </w:r>
          </w:p>
        </w:tc>
        <w:tc>
          <w:tcPr>
            <w:tcW w:w="3118" w:type="dxa"/>
            <w:vMerge w:val="restart"/>
          </w:tcPr>
          <w:p w14:paraId="69292612" w14:textId="77777777" w:rsidR="00F92715" w:rsidRPr="001F46EF" w:rsidRDefault="00F92715" w:rsidP="00F92715">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AA66012" w14:textId="127ADBAA" w:rsidR="00F92715" w:rsidRPr="00C12414" w:rsidRDefault="00F92715" w:rsidP="00F92715">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70456C4C" w14:textId="0E49B44B" w:rsidR="00F92715" w:rsidRPr="00C12414" w:rsidRDefault="00F92715" w:rsidP="00F92715">
            <w:pPr>
              <w:widowControl w:val="0"/>
              <w:ind w:firstLine="0"/>
              <w:jc w:val="center"/>
              <w:rPr>
                <w:sz w:val="24"/>
                <w:szCs w:val="24"/>
              </w:rPr>
            </w:pPr>
            <w:r>
              <w:rPr>
                <w:sz w:val="24"/>
                <w:szCs w:val="24"/>
              </w:rPr>
              <w:t>4</w:t>
            </w:r>
          </w:p>
        </w:tc>
        <w:tc>
          <w:tcPr>
            <w:tcW w:w="4075" w:type="dxa"/>
            <w:vMerge w:val="restart"/>
          </w:tcPr>
          <w:p w14:paraId="0BC08316" w14:textId="1066D7C9" w:rsidR="00F92715" w:rsidRPr="00C12414"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7C587CD8" w14:textId="77777777" w:rsidTr="001E0E4C">
        <w:trPr>
          <w:trHeight w:val="23"/>
        </w:trPr>
        <w:tc>
          <w:tcPr>
            <w:tcW w:w="1555" w:type="dxa"/>
            <w:vMerge/>
          </w:tcPr>
          <w:p w14:paraId="2483A5DD" w14:textId="77777777" w:rsidR="00F92715" w:rsidRDefault="00F92715" w:rsidP="00F92715">
            <w:pPr>
              <w:widowControl w:val="0"/>
              <w:ind w:firstLine="0"/>
              <w:jc w:val="left"/>
              <w:rPr>
                <w:sz w:val="24"/>
                <w:szCs w:val="24"/>
              </w:rPr>
            </w:pPr>
          </w:p>
        </w:tc>
        <w:tc>
          <w:tcPr>
            <w:tcW w:w="3118" w:type="dxa"/>
            <w:vMerge/>
          </w:tcPr>
          <w:p w14:paraId="697ED7AA" w14:textId="77777777" w:rsidR="00F92715" w:rsidRPr="004A395B" w:rsidRDefault="00F92715" w:rsidP="00F92715">
            <w:pPr>
              <w:widowControl w:val="0"/>
              <w:ind w:firstLine="0"/>
              <w:jc w:val="left"/>
              <w:rPr>
                <w:sz w:val="24"/>
                <w:szCs w:val="24"/>
              </w:rPr>
            </w:pPr>
          </w:p>
        </w:tc>
        <w:tc>
          <w:tcPr>
            <w:tcW w:w="2835" w:type="dxa"/>
          </w:tcPr>
          <w:p w14:paraId="4224806E" w14:textId="71A06D54" w:rsidR="00F92715" w:rsidRPr="00C12414"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D5FD67A" w14:textId="328F1160" w:rsidR="00F92715" w:rsidRDefault="00F92715" w:rsidP="00F92715">
            <w:pPr>
              <w:widowControl w:val="0"/>
              <w:ind w:firstLine="0"/>
              <w:jc w:val="center"/>
              <w:rPr>
                <w:sz w:val="24"/>
                <w:szCs w:val="24"/>
              </w:rPr>
            </w:pPr>
            <w:r>
              <w:rPr>
                <w:sz w:val="24"/>
                <w:szCs w:val="24"/>
              </w:rPr>
              <w:t>1,0</w:t>
            </w:r>
          </w:p>
        </w:tc>
        <w:tc>
          <w:tcPr>
            <w:tcW w:w="4075" w:type="dxa"/>
            <w:vMerge/>
          </w:tcPr>
          <w:p w14:paraId="30B3C9FB" w14:textId="77777777" w:rsidR="00F92715" w:rsidRPr="00C12414" w:rsidRDefault="00F92715" w:rsidP="00F92715">
            <w:pPr>
              <w:widowControl w:val="0"/>
              <w:ind w:firstLine="0"/>
              <w:jc w:val="left"/>
              <w:rPr>
                <w:sz w:val="24"/>
                <w:szCs w:val="24"/>
              </w:rPr>
            </w:pPr>
          </w:p>
        </w:tc>
      </w:tr>
      <w:tr w:rsidR="009E0142" w:rsidRPr="00C12414" w14:paraId="47116A24" w14:textId="77777777" w:rsidTr="007A521A">
        <w:trPr>
          <w:trHeight w:val="1411"/>
        </w:trPr>
        <w:tc>
          <w:tcPr>
            <w:tcW w:w="1555" w:type="dxa"/>
            <w:vMerge w:val="restart"/>
          </w:tcPr>
          <w:p w14:paraId="32BD109A" w14:textId="37B7AE1B" w:rsidR="009E0142" w:rsidRDefault="009E0142" w:rsidP="009E0142">
            <w:pPr>
              <w:widowControl w:val="0"/>
              <w:ind w:firstLine="0"/>
              <w:jc w:val="left"/>
              <w:rPr>
                <w:sz w:val="24"/>
                <w:szCs w:val="24"/>
              </w:rPr>
            </w:pPr>
            <w:r>
              <w:rPr>
                <w:sz w:val="24"/>
                <w:szCs w:val="24"/>
              </w:rPr>
              <w:t>14:О3:1</w:t>
            </w:r>
          </w:p>
        </w:tc>
        <w:tc>
          <w:tcPr>
            <w:tcW w:w="3118" w:type="dxa"/>
            <w:vMerge w:val="restart"/>
          </w:tcPr>
          <w:p w14:paraId="1A32A429" w14:textId="77777777" w:rsidR="009E0142" w:rsidRPr="001F46EF" w:rsidRDefault="009E0142" w:rsidP="009E0142">
            <w:pPr>
              <w:widowControl w:val="0"/>
              <w:ind w:firstLine="0"/>
              <w:jc w:val="left"/>
              <w:rPr>
                <w:sz w:val="24"/>
                <w:szCs w:val="24"/>
              </w:rPr>
            </w:pPr>
            <w:r w:rsidRPr="00847FCF">
              <w:rPr>
                <w:sz w:val="24"/>
                <w:szCs w:val="24"/>
              </w:rPr>
              <w:t>Смешанная зона</w:t>
            </w:r>
          </w:p>
        </w:tc>
        <w:tc>
          <w:tcPr>
            <w:tcW w:w="2835" w:type="dxa"/>
          </w:tcPr>
          <w:p w14:paraId="23D085EC" w14:textId="77777777" w:rsidR="009E0142" w:rsidRPr="00C12414" w:rsidRDefault="009E0142" w:rsidP="009E014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11AE7E16" w14:textId="77777777" w:rsidR="009E0142" w:rsidRDefault="009E0142" w:rsidP="009E0142">
            <w:pPr>
              <w:widowControl w:val="0"/>
              <w:ind w:firstLine="0"/>
              <w:jc w:val="center"/>
              <w:rPr>
                <w:sz w:val="24"/>
                <w:szCs w:val="24"/>
              </w:rPr>
            </w:pPr>
            <w:r>
              <w:rPr>
                <w:sz w:val="24"/>
                <w:szCs w:val="24"/>
              </w:rPr>
              <w:t>8</w:t>
            </w:r>
          </w:p>
          <w:p w14:paraId="6E27D32D" w14:textId="77777777" w:rsidR="009E0142" w:rsidRPr="00C12414" w:rsidRDefault="009E0142" w:rsidP="009E0142">
            <w:pPr>
              <w:widowControl w:val="0"/>
              <w:ind w:firstLine="0"/>
              <w:jc w:val="center"/>
              <w:rPr>
                <w:sz w:val="24"/>
                <w:szCs w:val="24"/>
              </w:rPr>
            </w:pPr>
            <w:r>
              <w:rPr>
                <w:sz w:val="24"/>
                <w:szCs w:val="24"/>
              </w:rPr>
              <w:t>(15 для доминантной части жилой застройки квартала в соответствии с п. 3.1.8 региональных нормативов градостроительного проектирования Ленинградской области)</w:t>
            </w:r>
          </w:p>
        </w:tc>
        <w:tc>
          <w:tcPr>
            <w:tcW w:w="4075" w:type="dxa"/>
            <w:vMerge w:val="restart"/>
          </w:tcPr>
          <w:p w14:paraId="51DA8447" w14:textId="5A5BE8D8" w:rsidR="009E0142" w:rsidRPr="009E0142" w:rsidRDefault="009E0142" w:rsidP="009E0142">
            <w:pPr>
              <w:widowControl w:val="0"/>
              <w:ind w:firstLine="0"/>
              <w:jc w:val="left"/>
              <w:rPr>
                <w:sz w:val="24"/>
                <w:szCs w:val="24"/>
              </w:rPr>
            </w:pPr>
            <w:r w:rsidRPr="009E0142">
              <w:rPr>
                <w:sz w:val="24"/>
                <w:szCs w:val="24"/>
              </w:rPr>
              <w:t>Размещение объектов федерального, регионального и местного значения муниципального района не предусмотрено</w:t>
            </w:r>
          </w:p>
        </w:tc>
      </w:tr>
      <w:tr w:rsidR="00A667BC" w:rsidRPr="00C12414" w14:paraId="145AAE0F" w14:textId="77777777" w:rsidTr="007A521A">
        <w:trPr>
          <w:trHeight w:val="1994"/>
        </w:trPr>
        <w:tc>
          <w:tcPr>
            <w:tcW w:w="1555" w:type="dxa"/>
            <w:vMerge/>
          </w:tcPr>
          <w:p w14:paraId="0221B276" w14:textId="77777777" w:rsidR="00A667BC" w:rsidRDefault="00A667BC" w:rsidP="007A521A">
            <w:pPr>
              <w:widowControl w:val="0"/>
              <w:ind w:firstLine="0"/>
              <w:jc w:val="left"/>
              <w:rPr>
                <w:sz w:val="24"/>
                <w:szCs w:val="24"/>
              </w:rPr>
            </w:pPr>
          </w:p>
        </w:tc>
        <w:tc>
          <w:tcPr>
            <w:tcW w:w="3118" w:type="dxa"/>
            <w:vMerge/>
          </w:tcPr>
          <w:p w14:paraId="61C80200" w14:textId="77777777" w:rsidR="00A667BC" w:rsidRPr="00847FCF" w:rsidRDefault="00A667BC" w:rsidP="007A521A">
            <w:pPr>
              <w:widowControl w:val="0"/>
              <w:ind w:firstLine="0"/>
              <w:jc w:val="left"/>
              <w:rPr>
                <w:sz w:val="24"/>
                <w:szCs w:val="24"/>
              </w:rPr>
            </w:pPr>
          </w:p>
        </w:tc>
        <w:tc>
          <w:tcPr>
            <w:tcW w:w="2835" w:type="dxa"/>
          </w:tcPr>
          <w:p w14:paraId="5101AF7D" w14:textId="77777777" w:rsidR="00A667BC" w:rsidRPr="001F46EF" w:rsidRDefault="00A667BC" w:rsidP="007A521A">
            <w:pPr>
              <w:widowControl w:val="0"/>
              <w:ind w:firstLine="0"/>
              <w:jc w:val="left"/>
              <w:rPr>
                <w:sz w:val="24"/>
                <w:szCs w:val="24"/>
              </w:rPr>
            </w:pPr>
            <w:r w:rsidRPr="00317107">
              <w:rPr>
                <w:sz w:val="24"/>
                <w:szCs w:val="24"/>
              </w:rPr>
              <w:t>Отношение площади территории жилой застройки к общей площади элемента планировочной структуры (квартала или микрорайона)</w:t>
            </w:r>
            <w:r>
              <w:rPr>
                <w:sz w:val="24"/>
                <w:szCs w:val="24"/>
              </w:rPr>
              <w:t>, %</w:t>
            </w:r>
          </w:p>
        </w:tc>
        <w:tc>
          <w:tcPr>
            <w:tcW w:w="2977" w:type="dxa"/>
          </w:tcPr>
          <w:p w14:paraId="48B6380F" w14:textId="77777777" w:rsidR="00A667BC" w:rsidRPr="00C12414" w:rsidRDefault="00A667BC" w:rsidP="007A521A">
            <w:pPr>
              <w:widowControl w:val="0"/>
              <w:ind w:firstLine="0"/>
              <w:jc w:val="center"/>
              <w:rPr>
                <w:sz w:val="24"/>
                <w:szCs w:val="24"/>
              </w:rPr>
            </w:pPr>
            <w:r>
              <w:rPr>
                <w:sz w:val="24"/>
                <w:szCs w:val="24"/>
              </w:rPr>
              <w:t>40</w:t>
            </w:r>
          </w:p>
        </w:tc>
        <w:tc>
          <w:tcPr>
            <w:tcW w:w="4075" w:type="dxa"/>
            <w:vMerge/>
          </w:tcPr>
          <w:p w14:paraId="119175A3" w14:textId="77777777" w:rsidR="00A667BC" w:rsidRPr="00C12414" w:rsidRDefault="00A667BC" w:rsidP="007A521A">
            <w:pPr>
              <w:widowControl w:val="0"/>
              <w:ind w:firstLine="0"/>
              <w:jc w:val="left"/>
              <w:rPr>
                <w:sz w:val="24"/>
                <w:szCs w:val="24"/>
              </w:rPr>
            </w:pPr>
          </w:p>
        </w:tc>
      </w:tr>
      <w:tr w:rsidR="00A667BC" w:rsidRPr="00C12414" w14:paraId="33FA1C6C" w14:textId="77777777" w:rsidTr="007A521A">
        <w:trPr>
          <w:trHeight w:val="2019"/>
        </w:trPr>
        <w:tc>
          <w:tcPr>
            <w:tcW w:w="1555" w:type="dxa"/>
            <w:vMerge/>
          </w:tcPr>
          <w:p w14:paraId="75D41FA2" w14:textId="77777777" w:rsidR="00A667BC" w:rsidRDefault="00A667BC" w:rsidP="007A521A">
            <w:pPr>
              <w:widowControl w:val="0"/>
              <w:ind w:firstLine="0"/>
              <w:jc w:val="left"/>
              <w:rPr>
                <w:sz w:val="24"/>
                <w:szCs w:val="24"/>
              </w:rPr>
            </w:pPr>
          </w:p>
        </w:tc>
        <w:tc>
          <w:tcPr>
            <w:tcW w:w="3118" w:type="dxa"/>
            <w:vMerge/>
          </w:tcPr>
          <w:p w14:paraId="65CE6DCE" w14:textId="77777777" w:rsidR="00A667BC" w:rsidRPr="00847FCF" w:rsidRDefault="00A667BC" w:rsidP="007A521A">
            <w:pPr>
              <w:widowControl w:val="0"/>
              <w:ind w:firstLine="0"/>
              <w:jc w:val="left"/>
              <w:rPr>
                <w:sz w:val="24"/>
                <w:szCs w:val="24"/>
              </w:rPr>
            </w:pPr>
          </w:p>
        </w:tc>
        <w:tc>
          <w:tcPr>
            <w:tcW w:w="2835" w:type="dxa"/>
          </w:tcPr>
          <w:p w14:paraId="3B575DAA" w14:textId="77777777" w:rsidR="00A667BC" w:rsidRPr="00317107" w:rsidRDefault="00A667BC" w:rsidP="007A521A">
            <w:pPr>
              <w:widowControl w:val="0"/>
              <w:ind w:firstLine="0"/>
              <w:jc w:val="left"/>
              <w:rPr>
                <w:sz w:val="24"/>
                <w:szCs w:val="24"/>
              </w:rPr>
            </w:pPr>
            <w:r w:rsidRPr="00FF0B05">
              <w:rPr>
                <w:sz w:val="24"/>
                <w:szCs w:val="24"/>
              </w:rPr>
              <w:t xml:space="preserve">Отношение площади территории </w:t>
            </w:r>
            <w:r>
              <w:rPr>
                <w:sz w:val="24"/>
                <w:szCs w:val="24"/>
              </w:rPr>
              <w:t xml:space="preserve">доминантной части </w:t>
            </w:r>
            <w:r w:rsidRPr="00FF0B05">
              <w:rPr>
                <w:sz w:val="24"/>
                <w:szCs w:val="24"/>
              </w:rPr>
              <w:t>жилой застройки к общей площади элемента планировочной структуры (квартала или микрорайона)</w:t>
            </w:r>
          </w:p>
        </w:tc>
        <w:tc>
          <w:tcPr>
            <w:tcW w:w="2977" w:type="dxa"/>
          </w:tcPr>
          <w:p w14:paraId="21B116D4" w14:textId="77777777" w:rsidR="00A667BC" w:rsidRDefault="00A667BC" w:rsidP="007A521A">
            <w:pPr>
              <w:widowControl w:val="0"/>
              <w:ind w:firstLine="0"/>
              <w:jc w:val="center"/>
              <w:rPr>
                <w:sz w:val="24"/>
                <w:szCs w:val="24"/>
              </w:rPr>
            </w:pPr>
            <w:r>
              <w:rPr>
                <w:sz w:val="24"/>
                <w:szCs w:val="24"/>
              </w:rPr>
              <w:t>20</w:t>
            </w:r>
          </w:p>
        </w:tc>
        <w:tc>
          <w:tcPr>
            <w:tcW w:w="4075" w:type="dxa"/>
            <w:vMerge/>
          </w:tcPr>
          <w:p w14:paraId="21C59537" w14:textId="77777777" w:rsidR="00A667BC" w:rsidRPr="00C12414" w:rsidRDefault="00A667BC" w:rsidP="007A521A">
            <w:pPr>
              <w:widowControl w:val="0"/>
              <w:ind w:firstLine="0"/>
              <w:jc w:val="left"/>
              <w:rPr>
                <w:sz w:val="24"/>
                <w:szCs w:val="24"/>
              </w:rPr>
            </w:pPr>
          </w:p>
        </w:tc>
      </w:tr>
      <w:tr w:rsidR="00A667BC" w:rsidRPr="00C12414" w14:paraId="32CEBA37" w14:textId="77777777" w:rsidTr="007A521A">
        <w:trPr>
          <w:trHeight w:val="971"/>
        </w:trPr>
        <w:tc>
          <w:tcPr>
            <w:tcW w:w="1555" w:type="dxa"/>
            <w:vMerge/>
          </w:tcPr>
          <w:p w14:paraId="1D2132FA" w14:textId="77777777" w:rsidR="00A667BC" w:rsidRDefault="00A667BC" w:rsidP="007A521A">
            <w:pPr>
              <w:widowControl w:val="0"/>
              <w:ind w:firstLine="0"/>
              <w:jc w:val="left"/>
              <w:rPr>
                <w:sz w:val="24"/>
                <w:szCs w:val="24"/>
              </w:rPr>
            </w:pPr>
          </w:p>
        </w:tc>
        <w:tc>
          <w:tcPr>
            <w:tcW w:w="3118" w:type="dxa"/>
            <w:vMerge/>
          </w:tcPr>
          <w:p w14:paraId="1DAD6F33" w14:textId="77777777" w:rsidR="00A667BC" w:rsidRPr="00847FCF" w:rsidRDefault="00A667BC" w:rsidP="007A521A">
            <w:pPr>
              <w:widowControl w:val="0"/>
              <w:ind w:firstLine="0"/>
              <w:jc w:val="left"/>
              <w:rPr>
                <w:sz w:val="24"/>
                <w:szCs w:val="24"/>
              </w:rPr>
            </w:pPr>
          </w:p>
        </w:tc>
        <w:tc>
          <w:tcPr>
            <w:tcW w:w="2835" w:type="dxa"/>
          </w:tcPr>
          <w:p w14:paraId="218FAADB" w14:textId="77777777" w:rsidR="00A667BC" w:rsidRDefault="00A667BC" w:rsidP="007A521A">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1F9A574C" w14:textId="78C56DFC" w:rsidR="00A667BC" w:rsidRDefault="00A667BC" w:rsidP="007A521A">
            <w:pPr>
              <w:widowControl w:val="0"/>
              <w:ind w:firstLine="0"/>
              <w:jc w:val="center"/>
              <w:rPr>
                <w:sz w:val="24"/>
                <w:szCs w:val="24"/>
              </w:rPr>
            </w:pPr>
            <w:r>
              <w:rPr>
                <w:sz w:val="24"/>
                <w:szCs w:val="24"/>
              </w:rPr>
              <w:t>9 000</w:t>
            </w:r>
          </w:p>
        </w:tc>
        <w:tc>
          <w:tcPr>
            <w:tcW w:w="4075" w:type="dxa"/>
            <w:vMerge/>
          </w:tcPr>
          <w:p w14:paraId="7F13B9E0" w14:textId="77777777" w:rsidR="00A667BC" w:rsidRPr="00C12414" w:rsidRDefault="00A667BC" w:rsidP="007A521A">
            <w:pPr>
              <w:widowControl w:val="0"/>
              <w:ind w:firstLine="0"/>
              <w:jc w:val="left"/>
              <w:rPr>
                <w:sz w:val="24"/>
                <w:szCs w:val="24"/>
              </w:rPr>
            </w:pPr>
          </w:p>
        </w:tc>
      </w:tr>
      <w:tr w:rsidR="00A667BC" w:rsidRPr="00C12414" w14:paraId="7AAD5906" w14:textId="77777777" w:rsidTr="007A521A">
        <w:trPr>
          <w:trHeight w:val="971"/>
        </w:trPr>
        <w:tc>
          <w:tcPr>
            <w:tcW w:w="1555" w:type="dxa"/>
            <w:vMerge/>
          </w:tcPr>
          <w:p w14:paraId="3FCAA2ED" w14:textId="77777777" w:rsidR="00A667BC" w:rsidRDefault="00A667BC" w:rsidP="007A521A">
            <w:pPr>
              <w:widowControl w:val="0"/>
              <w:ind w:firstLine="0"/>
              <w:jc w:val="left"/>
              <w:rPr>
                <w:sz w:val="24"/>
                <w:szCs w:val="24"/>
              </w:rPr>
            </w:pPr>
          </w:p>
        </w:tc>
        <w:tc>
          <w:tcPr>
            <w:tcW w:w="3118" w:type="dxa"/>
            <w:vMerge/>
          </w:tcPr>
          <w:p w14:paraId="5BD93ADC" w14:textId="77777777" w:rsidR="00A667BC" w:rsidRPr="00847FCF" w:rsidRDefault="00A667BC" w:rsidP="007A521A">
            <w:pPr>
              <w:widowControl w:val="0"/>
              <w:ind w:firstLine="0"/>
              <w:jc w:val="left"/>
              <w:rPr>
                <w:sz w:val="24"/>
                <w:szCs w:val="24"/>
              </w:rPr>
            </w:pPr>
          </w:p>
        </w:tc>
        <w:tc>
          <w:tcPr>
            <w:tcW w:w="2835" w:type="dxa"/>
          </w:tcPr>
          <w:p w14:paraId="37B3DED1" w14:textId="77777777" w:rsidR="00A667BC" w:rsidRPr="00FF0B05" w:rsidRDefault="00A667BC" w:rsidP="007A521A">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A77CA0D" w14:textId="77777777" w:rsidR="00A667BC" w:rsidRDefault="00A667BC" w:rsidP="007A521A">
            <w:pPr>
              <w:widowControl w:val="0"/>
              <w:ind w:firstLine="0"/>
              <w:jc w:val="center"/>
              <w:rPr>
                <w:sz w:val="24"/>
                <w:szCs w:val="24"/>
              </w:rPr>
            </w:pPr>
            <w:r>
              <w:rPr>
                <w:sz w:val="24"/>
                <w:szCs w:val="24"/>
              </w:rPr>
              <w:t>1,0</w:t>
            </w:r>
          </w:p>
        </w:tc>
        <w:tc>
          <w:tcPr>
            <w:tcW w:w="4075" w:type="dxa"/>
            <w:vMerge/>
          </w:tcPr>
          <w:p w14:paraId="308F0B32" w14:textId="77777777" w:rsidR="00A667BC" w:rsidRPr="00C12414" w:rsidRDefault="00A667BC" w:rsidP="007A521A">
            <w:pPr>
              <w:widowControl w:val="0"/>
              <w:ind w:firstLine="0"/>
              <w:jc w:val="left"/>
              <w:rPr>
                <w:sz w:val="24"/>
                <w:szCs w:val="24"/>
              </w:rPr>
            </w:pPr>
          </w:p>
        </w:tc>
      </w:tr>
      <w:tr w:rsidR="00F92715" w:rsidRPr="00C12414" w14:paraId="5D4A2EF8" w14:textId="77777777" w:rsidTr="001E0E4C">
        <w:trPr>
          <w:trHeight w:val="23"/>
        </w:trPr>
        <w:tc>
          <w:tcPr>
            <w:tcW w:w="14560" w:type="dxa"/>
            <w:gridSpan w:val="5"/>
          </w:tcPr>
          <w:p w14:paraId="1B491227" w14:textId="3258A176" w:rsidR="00F92715" w:rsidRPr="00C12414" w:rsidRDefault="00F92715" w:rsidP="00F92715">
            <w:pPr>
              <w:widowControl w:val="0"/>
              <w:ind w:firstLine="0"/>
              <w:jc w:val="left"/>
              <w:rPr>
                <w:sz w:val="24"/>
                <w:szCs w:val="24"/>
              </w:rPr>
            </w:pPr>
            <w:r w:rsidRPr="00C12414">
              <w:rPr>
                <w:sz w:val="24"/>
                <w:szCs w:val="24"/>
              </w:rPr>
              <w:t>Зоны рекреационного назначения</w:t>
            </w:r>
          </w:p>
        </w:tc>
      </w:tr>
      <w:tr w:rsidR="00F92715" w:rsidRPr="00C12414" w14:paraId="49D4F314" w14:textId="77777777" w:rsidTr="001E0E4C">
        <w:trPr>
          <w:trHeight w:val="23"/>
        </w:trPr>
        <w:tc>
          <w:tcPr>
            <w:tcW w:w="1555" w:type="dxa"/>
            <w:vMerge w:val="restart"/>
          </w:tcPr>
          <w:p w14:paraId="01F8C0E8" w14:textId="558B2D08" w:rsidR="00F92715" w:rsidRDefault="00F92715" w:rsidP="00F92715">
            <w:pPr>
              <w:widowControl w:val="0"/>
              <w:ind w:firstLine="0"/>
              <w:jc w:val="left"/>
              <w:rPr>
                <w:sz w:val="24"/>
                <w:szCs w:val="24"/>
              </w:rPr>
            </w:pPr>
            <w:r>
              <w:rPr>
                <w:sz w:val="24"/>
                <w:szCs w:val="24"/>
              </w:rPr>
              <w:t>14:Р1:1</w:t>
            </w:r>
          </w:p>
        </w:tc>
        <w:tc>
          <w:tcPr>
            <w:tcW w:w="3118" w:type="dxa"/>
            <w:vMerge w:val="restart"/>
          </w:tcPr>
          <w:p w14:paraId="3F0D2B78" w14:textId="77777777" w:rsidR="00F92715" w:rsidRPr="001F46EF" w:rsidRDefault="00F92715" w:rsidP="00F92715">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7749745B" w14:textId="6FE5AE5E" w:rsidR="00F92715" w:rsidRPr="00C12414" w:rsidRDefault="00F92715" w:rsidP="00F92715">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3E082904" w14:textId="595F4B3A" w:rsidR="00F92715" w:rsidRPr="00C12414" w:rsidRDefault="00F92715" w:rsidP="00F92715">
            <w:pPr>
              <w:widowControl w:val="0"/>
              <w:ind w:firstLine="0"/>
              <w:jc w:val="center"/>
              <w:rPr>
                <w:sz w:val="24"/>
                <w:szCs w:val="24"/>
              </w:rPr>
            </w:pPr>
            <w:r>
              <w:rPr>
                <w:sz w:val="24"/>
                <w:szCs w:val="24"/>
              </w:rPr>
              <w:t>1</w:t>
            </w:r>
          </w:p>
        </w:tc>
        <w:tc>
          <w:tcPr>
            <w:tcW w:w="4075" w:type="dxa"/>
            <w:vMerge w:val="restart"/>
          </w:tcPr>
          <w:p w14:paraId="3ACC4738" w14:textId="28B4BCFA" w:rsidR="00F92715" w:rsidRPr="00E04942"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790F558F" w14:textId="77777777" w:rsidTr="001E0E4C">
        <w:trPr>
          <w:trHeight w:val="23"/>
        </w:trPr>
        <w:tc>
          <w:tcPr>
            <w:tcW w:w="1555" w:type="dxa"/>
            <w:vMerge/>
          </w:tcPr>
          <w:p w14:paraId="7BE67244" w14:textId="77777777" w:rsidR="00F92715" w:rsidRDefault="00F92715" w:rsidP="00F92715">
            <w:pPr>
              <w:widowControl w:val="0"/>
              <w:ind w:firstLine="0"/>
              <w:jc w:val="left"/>
              <w:rPr>
                <w:sz w:val="24"/>
                <w:szCs w:val="24"/>
              </w:rPr>
            </w:pPr>
          </w:p>
        </w:tc>
        <w:tc>
          <w:tcPr>
            <w:tcW w:w="3118" w:type="dxa"/>
            <w:vMerge/>
          </w:tcPr>
          <w:p w14:paraId="52BAA851" w14:textId="77777777" w:rsidR="00F92715" w:rsidRPr="001F46EF" w:rsidRDefault="00F92715" w:rsidP="00F92715">
            <w:pPr>
              <w:widowControl w:val="0"/>
              <w:ind w:firstLine="0"/>
              <w:jc w:val="left"/>
              <w:rPr>
                <w:sz w:val="24"/>
                <w:szCs w:val="24"/>
              </w:rPr>
            </w:pPr>
          </w:p>
        </w:tc>
        <w:tc>
          <w:tcPr>
            <w:tcW w:w="2835" w:type="dxa"/>
          </w:tcPr>
          <w:p w14:paraId="5DD810F4" w14:textId="6AFDDC3E" w:rsidR="00F92715" w:rsidRPr="00C12414"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50F3F33" w14:textId="04BD9A00" w:rsidR="00F92715" w:rsidRDefault="00F92715" w:rsidP="00F92715">
            <w:pPr>
              <w:widowControl w:val="0"/>
              <w:ind w:firstLine="0"/>
              <w:jc w:val="center"/>
              <w:rPr>
                <w:sz w:val="24"/>
                <w:szCs w:val="24"/>
              </w:rPr>
            </w:pPr>
            <w:r>
              <w:rPr>
                <w:sz w:val="24"/>
                <w:szCs w:val="24"/>
              </w:rPr>
              <w:t>0,1</w:t>
            </w:r>
          </w:p>
        </w:tc>
        <w:tc>
          <w:tcPr>
            <w:tcW w:w="4075" w:type="dxa"/>
            <w:vMerge/>
          </w:tcPr>
          <w:p w14:paraId="74F86A34" w14:textId="77777777" w:rsidR="00F92715" w:rsidRPr="00C12414" w:rsidRDefault="00F92715" w:rsidP="00F92715">
            <w:pPr>
              <w:widowControl w:val="0"/>
              <w:ind w:firstLine="0"/>
              <w:jc w:val="left"/>
              <w:rPr>
                <w:sz w:val="24"/>
                <w:szCs w:val="24"/>
              </w:rPr>
            </w:pPr>
          </w:p>
        </w:tc>
      </w:tr>
      <w:tr w:rsidR="00F92715" w:rsidRPr="00C12414" w14:paraId="1FD7FF07" w14:textId="77777777" w:rsidTr="001E0E4C">
        <w:trPr>
          <w:trHeight w:val="23"/>
        </w:trPr>
        <w:tc>
          <w:tcPr>
            <w:tcW w:w="1555" w:type="dxa"/>
            <w:vMerge w:val="restart"/>
          </w:tcPr>
          <w:p w14:paraId="5FF1C498" w14:textId="6931C561" w:rsidR="00F92715" w:rsidRDefault="00F92715" w:rsidP="00F92715">
            <w:pPr>
              <w:widowControl w:val="0"/>
              <w:ind w:firstLine="0"/>
              <w:jc w:val="left"/>
              <w:rPr>
                <w:sz w:val="24"/>
                <w:szCs w:val="24"/>
              </w:rPr>
            </w:pPr>
            <w:r>
              <w:rPr>
                <w:sz w:val="24"/>
                <w:szCs w:val="24"/>
              </w:rPr>
              <w:t>14:Р1:2</w:t>
            </w:r>
          </w:p>
        </w:tc>
        <w:tc>
          <w:tcPr>
            <w:tcW w:w="3118" w:type="dxa"/>
            <w:vMerge w:val="restart"/>
          </w:tcPr>
          <w:p w14:paraId="590FDCE3" w14:textId="77777777" w:rsidR="00F92715" w:rsidRPr="001F46EF" w:rsidRDefault="00F92715" w:rsidP="00F92715">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099D491" w14:textId="33AD3BA4" w:rsidR="00F92715" w:rsidRPr="00C12414" w:rsidRDefault="00F92715" w:rsidP="00F92715">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3D8F3FE1" w14:textId="37D5CC4F" w:rsidR="00F92715" w:rsidRPr="00C12414" w:rsidRDefault="00F92715" w:rsidP="00F92715">
            <w:pPr>
              <w:widowControl w:val="0"/>
              <w:ind w:firstLine="0"/>
              <w:jc w:val="center"/>
              <w:rPr>
                <w:sz w:val="24"/>
                <w:szCs w:val="24"/>
              </w:rPr>
            </w:pPr>
            <w:r>
              <w:rPr>
                <w:sz w:val="24"/>
                <w:szCs w:val="24"/>
              </w:rPr>
              <w:t>1</w:t>
            </w:r>
          </w:p>
        </w:tc>
        <w:tc>
          <w:tcPr>
            <w:tcW w:w="4075" w:type="dxa"/>
            <w:vMerge w:val="restart"/>
          </w:tcPr>
          <w:p w14:paraId="7A0B5565" w14:textId="321F364D" w:rsidR="00F92715" w:rsidRPr="00E04942"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7F8F915D" w14:textId="77777777" w:rsidTr="001E0E4C">
        <w:trPr>
          <w:trHeight w:val="23"/>
        </w:trPr>
        <w:tc>
          <w:tcPr>
            <w:tcW w:w="1555" w:type="dxa"/>
            <w:vMerge/>
          </w:tcPr>
          <w:p w14:paraId="7536B869" w14:textId="77777777" w:rsidR="00F92715" w:rsidRDefault="00F92715" w:rsidP="00F92715">
            <w:pPr>
              <w:widowControl w:val="0"/>
              <w:ind w:firstLine="0"/>
              <w:jc w:val="left"/>
              <w:rPr>
                <w:sz w:val="24"/>
                <w:szCs w:val="24"/>
              </w:rPr>
            </w:pPr>
          </w:p>
        </w:tc>
        <w:tc>
          <w:tcPr>
            <w:tcW w:w="3118" w:type="dxa"/>
            <w:vMerge/>
          </w:tcPr>
          <w:p w14:paraId="4F4D7F97" w14:textId="77777777" w:rsidR="00F92715" w:rsidRPr="001F46EF" w:rsidRDefault="00F92715" w:rsidP="00F92715">
            <w:pPr>
              <w:widowControl w:val="0"/>
              <w:ind w:firstLine="0"/>
              <w:jc w:val="left"/>
              <w:rPr>
                <w:sz w:val="24"/>
                <w:szCs w:val="24"/>
              </w:rPr>
            </w:pPr>
          </w:p>
        </w:tc>
        <w:tc>
          <w:tcPr>
            <w:tcW w:w="2835" w:type="dxa"/>
          </w:tcPr>
          <w:p w14:paraId="6B24AFFA" w14:textId="32CD0AC6" w:rsidR="00F92715" w:rsidRPr="00C12414"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97FE7C7" w14:textId="7F231D46" w:rsidR="00F92715" w:rsidRDefault="00F92715" w:rsidP="00F92715">
            <w:pPr>
              <w:widowControl w:val="0"/>
              <w:ind w:firstLine="0"/>
              <w:jc w:val="center"/>
              <w:rPr>
                <w:sz w:val="24"/>
                <w:szCs w:val="24"/>
              </w:rPr>
            </w:pPr>
            <w:r>
              <w:rPr>
                <w:sz w:val="24"/>
                <w:szCs w:val="24"/>
              </w:rPr>
              <w:t>0,1</w:t>
            </w:r>
          </w:p>
        </w:tc>
        <w:tc>
          <w:tcPr>
            <w:tcW w:w="4075" w:type="dxa"/>
            <w:vMerge/>
          </w:tcPr>
          <w:p w14:paraId="3AEBB51B" w14:textId="77777777" w:rsidR="00F92715" w:rsidRPr="00C12414" w:rsidRDefault="00F92715" w:rsidP="00F92715">
            <w:pPr>
              <w:widowControl w:val="0"/>
              <w:ind w:firstLine="0"/>
              <w:jc w:val="left"/>
              <w:rPr>
                <w:sz w:val="24"/>
                <w:szCs w:val="24"/>
              </w:rPr>
            </w:pPr>
          </w:p>
        </w:tc>
      </w:tr>
      <w:tr w:rsidR="00F92715" w:rsidRPr="00C12414" w14:paraId="009687A5" w14:textId="77777777" w:rsidTr="001E0E4C">
        <w:trPr>
          <w:trHeight w:val="23"/>
        </w:trPr>
        <w:tc>
          <w:tcPr>
            <w:tcW w:w="1555" w:type="dxa"/>
            <w:vMerge w:val="restart"/>
          </w:tcPr>
          <w:p w14:paraId="37FDF077" w14:textId="40ECE2B2" w:rsidR="00F92715" w:rsidRDefault="00F92715" w:rsidP="00F92715">
            <w:pPr>
              <w:widowControl w:val="0"/>
              <w:ind w:firstLine="0"/>
              <w:jc w:val="left"/>
              <w:rPr>
                <w:sz w:val="24"/>
                <w:szCs w:val="24"/>
              </w:rPr>
            </w:pPr>
            <w:r>
              <w:rPr>
                <w:sz w:val="24"/>
                <w:szCs w:val="24"/>
              </w:rPr>
              <w:t>14:Р1:3</w:t>
            </w:r>
          </w:p>
        </w:tc>
        <w:tc>
          <w:tcPr>
            <w:tcW w:w="3118" w:type="dxa"/>
            <w:vMerge w:val="restart"/>
          </w:tcPr>
          <w:p w14:paraId="23FECFC9" w14:textId="77777777" w:rsidR="00F92715" w:rsidRPr="001F46EF" w:rsidRDefault="00F92715" w:rsidP="00F92715">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01762199" w14:textId="486614F1" w:rsidR="00F92715" w:rsidRPr="00C12414" w:rsidRDefault="00F92715" w:rsidP="00F92715">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7AF415EE" w14:textId="0F3E4210" w:rsidR="00F92715" w:rsidRPr="00C12414" w:rsidRDefault="00F92715" w:rsidP="00F92715">
            <w:pPr>
              <w:widowControl w:val="0"/>
              <w:ind w:firstLine="0"/>
              <w:jc w:val="center"/>
              <w:rPr>
                <w:sz w:val="24"/>
                <w:szCs w:val="24"/>
              </w:rPr>
            </w:pPr>
            <w:r>
              <w:rPr>
                <w:sz w:val="24"/>
                <w:szCs w:val="24"/>
              </w:rPr>
              <w:t>4</w:t>
            </w:r>
          </w:p>
        </w:tc>
        <w:tc>
          <w:tcPr>
            <w:tcW w:w="4075" w:type="dxa"/>
            <w:vMerge w:val="restart"/>
          </w:tcPr>
          <w:p w14:paraId="0C003FA6" w14:textId="1DDF9193" w:rsidR="00F92715" w:rsidRPr="00E04942"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F92715" w:rsidRPr="00C12414" w14:paraId="63883E30" w14:textId="77777777" w:rsidTr="001E0E4C">
        <w:trPr>
          <w:trHeight w:val="23"/>
        </w:trPr>
        <w:tc>
          <w:tcPr>
            <w:tcW w:w="1555" w:type="dxa"/>
            <w:vMerge/>
          </w:tcPr>
          <w:p w14:paraId="36BBB154" w14:textId="77777777" w:rsidR="00F92715" w:rsidRDefault="00F92715" w:rsidP="00F92715">
            <w:pPr>
              <w:widowControl w:val="0"/>
              <w:ind w:firstLine="0"/>
              <w:jc w:val="left"/>
              <w:rPr>
                <w:sz w:val="24"/>
                <w:szCs w:val="24"/>
              </w:rPr>
            </w:pPr>
          </w:p>
        </w:tc>
        <w:tc>
          <w:tcPr>
            <w:tcW w:w="3118" w:type="dxa"/>
            <w:vMerge/>
          </w:tcPr>
          <w:p w14:paraId="598EC2AC" w14:textId="77777777" w:rsidR="00F92715" w:rsidRPr="001F46EF" w:rsidRDefault="00F92715" w:rsidP="00F92715">
            <w:pPr>
              <w:widowControl w:val="0"/>
              <w:ind w:firstLine="0"/>
              <w:jc w:val="left"/>
              <w:rPr>
                <w:sz w:val="24"/>
                <w:szCs w:val="24"/>
              </w:rPr>
            </w:pPr>
          </w:p>
        </w:tc>
        <w:tc>
          <w:tcPr>
            <w:tcW w:w="2835" w:type="dxa"/>
          </w:tcPr>
          <w:p w14:paraId="54CF348C" w14:textId="71EE9C9C" w:rsidR="00F92715" w:rsidRPr="00C12414" w:rsidRDefault="00F92715" w:rsidP="00F92715">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C1FC690" w14:textId="69FAF2F2" w:rsidR="00F92715" w:rsidRDefault="00F92715" w:rsidP="00F92715">
            <w:pPr>
              <w:widowControl w:val="0"/>
              <w:ind w:firstLine="0"/>
              <w:jc w:val="center"/>
              <w:rPr>
                <w:sz w:val="24"/>
                <w:szCs w:val="24"/>
              </w:rPr>
            </w:pPr>
            <w:r>
              <w:rPr>
                <w:sz w:val="24"/>
                <w:szCs w:val="24"/>
              </w:rPr>
              <w:t>0,1</w:t>
            </w:r>
          </w:p>
        </w:tc>
        <w:tc>
          <w:tcPr>
            <w:tcW w:w="4075" w:type="dxa"/>
            <w:vMerge/>
          </w:tcPr>
          <w:p w14:paraId="5A1144C6" w14:textId="77777777" w:rsidR="00F92715" w:rsidRPr="00C12414" w:rsidRDefault="00F92715" w:rsidP="00F92715">
            <w:pPr>
              <w:widowControl w:val="0"/>
              <w:ind w:firstLine="0"/>
              <w:jc w:val="left"/>
              <w:rPr>
                <w:sz w:val="24"/>
                <w:szCs w:val="24"/>
              </w:rPr>
            </w:pPr>
          </w:p>
        </w:tc>
      </w:tr>
      <w:tr w:rsidR="00F92715" w:rsidRPr="00C12414" w14:paraId="2D013917" w14:textId="77777777" w:rsidTr="001E0E4C">
        <w:trPr>
          <w:trHeight w:val="23"/>
        </w:trPr>
        <w:tc>
          <w:tcPr>
            <w:tcW w:w="14560" w:type="dxa"/>
            <w:gridSpan w:val="5"/>
          </w:tcPr>
          <w:p w14:paraId="503C1BBE" w14:textId="00FA32B7" w:rsidR="00F92715" w:rsidRPr="00C12414" w:rsidRDefault="00F92715" w:rsidP="00F92715">
            <w:pPr>
              <w:widowControl w:val="0"/>
              <w:ind w:firstLine="0"/>
              <w:jc w:val="left"/>
              <w:rPr>
                <w:sz w:val="24"/>
                <w:szCs w:val="24"/>
              </w:rPr>
            </w:pPr>
            <w:r w:rsidRPr="001F46EF">
              <w:rPr>
                <w:sz w:val="24"/>
                <w:szCs w:val="24"/>
              </w:rPr>
              <w:lastRenderedPageBreak/>
              <w:t>Производственные зоны, зоны инженерной и транспортной инфраструктур</w:t>
            </w:r>
          </w:p>
        </w:tc>
      </w:tr>
      <w:tr w:rsidR="00F92715" w:rsidRPr="00C12414" w14:paraId="29519F9A" w14:textId="77777777" w:rsidTr="001E0E4C">
        <w:trPr>
          <w:trHeight w:val="569"/>
        </w:trPr>
        <w:tc>
          <w:tcPr>
            <w:tcW w:w="1555" w:type="dxa"/>
            <w:vMerge w:val="restart"/>
          </w:tcPr>
          <w:p w14:paraId="22F804DE" w14:textId="39A6CDBD" w:rsidR="00F92715" w:rsidRDefault="00F92715" w:rsidP="00F92715">
            <w:pPr>
              <w:widowControl w:val="0"/>
              <w:ind w:firstLine="0"/>
              <w:jc w:val="left"/>
              <w:rPr>
                <w:sz w:val="24"/>
                <w:szCs w:val="24"/>
              </w:rPr>
            </w:pPr>
            <w:r>
              <w:rPr>
                <w:sz w:val="24"/>
                <w:szCs w:val="24"/>
              </w:rPr>
              <w:t>14:П1:1</w:t>
            </w:r>
          </w:p>
        </w:tc>
        <w:tc>
          <w:tcPr>
            <w:tcW w:w="3118" w:type="dxa"/>
            <w:vMerge w:val="restart"/>
          </w:tcPr>
          <w:p w14:paraId="1FDF8680" w14:textId="77777777" w:rsidR="00F92715" w:rsidRPr="001F46EF" w:rsidRDefault="00F92715" w:rsidP="00F92715">
            <w:pPr>
              <w:widowControl w:val="0"/>
              <w:ind w:firstLine="0"/>
              <w:jc w:val="left"/>
              <w:rPr>
                <w:sz w:val="24"/>
                <w:szCs w:val="24"/>
              </w:rPr>
            </w:pPr>
            <w:r w:rsidRPr="00847FCF">
              <w:rPr>
                <w:sz w:val="24"/>
                <w:szCs w:val="24"/>
              </w:rPr>
              <w:t>Производственная зона</w:t>
            </w:r>
          </w:p>
        </w:tc>
        <w:tc>
          <w:tcPr>
            <w:tcW w:w="2835" w:type="dxa"/>
          </w:tcPr>
          <w:p w14:paraId="5D37ABC6" w14:textId="5CCDDBED" w:rsidR="00F92715" w:rsidRPr="00C12414" w:rsidRDefault="00F92715" w:rsidP="00F92715">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D9411AE" w14:textId="5EA34A78" w:rsidR="00F92715" w:rsidRPr="00C12414" w:rsidRDefault="00F92715" w:rsidP="009D057C">
            <w:pPr>
              <w:widowControl w:val="0"/>
              <w:ind w:firstLine="0"/>
              <w:jc w:val="center"/>
              <w:rPr>
                <w:sz w:val="24"/>
                <w:szCs w:val="24"/>
              </w:rPr>
            </w:pPr>
            <w:r>
              <w:rPr>
                <w:sz w:val="24"/>
                <w:szCs w:val="24"/>
              </w:rPr>
              <w:t>4</w:t>
            </w:r>
          </w:p>
        </w:tc>
        <w:tc>
          <w:tcPr>
            <w:tcW w:w="4075" w:type="dxa"/>
            <w:vMerge w:val="restart"/>
          </w:tcPr>
          <w:p w14:paraId="3BC5AB83" w14:textId="690E2915" w:rsidR="00F92715" w:rsidRPr="00C12414" w:rsidRDefault="00F92715" w:rsidP="00F92715">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9D057C" w:rsidRPr="00C12414" w14:paraId="14BE081B" w14:textId="77777777" w:rsidTr="009D057C">
        <w:trPr>
          <w:trHeight w:val="121"/>
        </w:trPr>
        <w:tc>
          <w:tcPr>
            <w:tcW w:w="1555" w:type="dxa"/>
            <w:vMerge/>
          </w:tcPr>
          <w:p w14:paraId="603295CF" w14:textId="77777777" w:rsidR="009D057C" w:rsidRDefault="009D057C" w:rsidP="009D057C">
            <w:pPr>
              <w:widowControl w:val="0"/>
              <w:ind w:firstLine="0"/>
              <w:jc w:val="left"/>
              <w:rPr>
                <w:sz w:val="24"/>
                <w:szCs w:val="24"/>
              </w:rPr>
            </w:pPr>
          </w:p>
        </w:tc>
        <w:tc>
          <w:tcPr>
            <w:tcW w:w="3118" w:type="dxa"/>
            <w:vMerge/>
          </w:tcPr>
          <w:p w14:paraId="0FAA0B0E" w14:textId="77777777" w:rsidR="009D057C" w:rsidRPr="00847FCF" w:rsidRDefault="009D057C" w:rsidP="009D057C">
            <w:pPr>
              <w:widowControl w:val="0"/>
              <w:ind w:firstLine="0"/>
              <w:jc w:val="left"/>
              <w:rPr>
                <w:sz w:val="24"/>
                <w:szCs w:val="24"/>
              </w:rPr>
            </w:pPr>
          </w:p>
        </w:tc>
        <w:tc>
          <w:tcPr>
            <w:tcW w:w="2835" w:type="dxa"/>
          </w:tcPr>
          <w:p w14:paraId="0976DE4C" w14:textId="7D7855CB" w:rsidR="009D057C" w:rsidRPr="001F46EF" w:rsidRDefault="009D057C" w:rsidP="009D057C">
            <w:pPr>
              <w:widowControl w:val="0"/>
              <w:ind w:firstLine="0"/>
              <w:jc w:val="left"/>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303AC4A7" w14:textId="2DED1C71" w:rsidR="009D057C" w:rsidRDefault="009D057C" w:rsidP="009D057C">
            <w:pPr>
              <w:widowControl w:val="0"/>
              <w:ind w:firstLine="0"/>
              <w:jc w:val="center"/>
              <w:rPr>
                <w:sz w:val="24"/>
                <w:szCs w:val="24"/>
              </w:rPr>
            </w:pPr>
            <w:r>
              <w:rPr>
                <w:sz w:val="24"/>
                <w:szCs w:val="24"/>
                <w:lang w:val="en-US"/>
              </w:rPr>
              <w:t>IV</w:t>
            </w:r>
          </w:p>
        </w:tc>
        <w:tc>
          <w:tcPr>
            <w:tcW w:w="4075" w:type="dxa"/>
            <w:vMerge/>
          </w:tcPr>
          <w:p w14:paraId="5997199A" w14:textId="77777777" w:rsidR="009D057C" w:rsidRPr="00C12414" w:rsidRDefault="009D057C" w:rsidP="009D057C">
            <w:pPr>
              <w:widowControl w:val="0"/>
              <w:ind w:firstLine="0"/>
              <w:jc w:val="left"/>
              <w:rPr>
                <w:sz w:val="24"/>
                <w:szCs w:val="24"/>
              </w:rPr>
            </w:pPr>
          </w:p>
        </w:tc>
      </w:tr>
      <w:tr w:rsidR="009D057C" w:rsidRPr="00C12414" w14:paraId="3A84F79D" w14:textId="77777777" w:rsidTr="001E0E4C">
        <w:trPr>
          <w:trHeight w:val="408"/>
        </w:trPr>
        <w:tc>
          <w:tcPr>
            <w:tcW w:w="1555" w:type="dxa"/>
            <w:vMerge/>
          </w:tcPr>
          <w:p w14:paraId="3285A363" w14:textId="77777777" w:rsidR="009D057C" w:rsidRDefault="009D057C" w:rsidP="009D057C">
            <w:pPr>
              <w:widowControl w:val="0"/>
              <w:ind w:firstLine="0"/>
              <w:jc w:val="left"/>
              <w:rPr>
                <w:sz w:val="24"/>
                <w:szCs w:val="24"/>
              </w:rPr>
            </w:pPr>
          </w:p>
        </w:tc>
        <w:tc>
          <w:tcPr>
            <w:tcW w:w="3118" w:type="dxa"/>
            <w:vMerge/>
          </w:tcPr>
          <w:p w14:paraId="4BD9E814" w14:textId="77777777" w:rsidR="009D057C" w:rsidRPr="00847FCF" w:rsidRDefault="009D057C" w:rsidP="009D057C">
            <w:pPr>
              <w:widowControl w:val="0"/>
              <w:ind w:firstLine="0"/>
              <w:jc w:val="left"/>
              <w:rPr>
                <w:sz w:val="24"/>
                <w:szCs w:val="24"/>
              </w:rPr>
            </w:pPr>
          </w:p>
        </w:tc>
        <w:tc>
          <w:tcPr>
            <w:tcW w:w="2835" w:type="dxa"/>
          </w:tcPr>
          <w:p w14:paraId="01A91C50" w14:textId="38A3F7E6" w:rsidR="009D057C" w:rsidRPr="001F46EF" w:rsidRDefault="009D057C" w:rsidP="009D057C">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FAFE2C2" w14:textId="1AB15FEB" w:rsidR="009D057C" w:rsidRDefault="009D057C" w:rsidP="009D057C">
            <w:pPr>
              <w:widowControl w:val="0"/>
              <w:ind w:firstLine="0"/>
              <w:jc w:val="center"/>
              <w:rPr>
                <w:sz w:val="24"/>
                <w:szCs w:val="24"/>
              </w:rPr>
            </w:pPr>
            <w:r>
              <w:rPr>
                <w:sz w:val="24"/>
                <w:szCs w:val="24"/>
              </w:rPr>
              <w:t>0,8</w:t>
            </w:r>
          </w:p>
        </w:tc>
        <w:tc>
          <w:tcPr>
            <w:tcW w:w="4075" w:type="dxa"/>
            <w:vMerge/>
          </w:tcPr>
          <w:p w14:paraId="299B0113" w14:textId="77777777" w:rsidR="009D057C" w:rsidRPr="00C12414" w:rsidRDefault="009D057C" w:rsidP="009D057C">
            <w:pPr>
              <w:widowControl w:val="0"/>
              <w:ind w:firstLine="0"/>
              <w:jc w:val="left"/>
              <w:rPr>
                <w:sz w:val="24"/>
                <w:szCs w:val="24"/>
              </w:rPr>
            </w:pPr>
          </w:p>
        </w:tc>
      </w:tr>
      <w:tr w:rsidR="009D057C" w:rsidRPr="00C12414" w14:paraId="50EE87F6" w14:textId="77777777" w:rsidTr="001E0E4C">
        <w:trPr>
          <w:trHeight w:val="23"/>
        </w:trPr>
        <w:tc>
          <w:tcPr>
            <w:tcW w:w="1555" w:type="dxa"/>
          </w:tcPr>
          <w:p w14:paraId="48ACFD1F" w14:textId="431D95B8" w:rsidR="009D057C" w:rsidRDefault="009D057C" w:rsidP="009D057C">
            <w:pPr>
              <w:widowControl w:val="0"/>
              <w:ind w:firstLine="0"/>
              <w:jc w:val="left"/>
              <w:rPr>
                <w:sz w:val="24"/>
                <w:szCs w:val="24"/>
              </w:rPr>
            </w:pPr>
            <w:r>
              <w:rPr>
                <w:sz w:val="24"/>
                <w:szCs w:val="24"/>
              </w:rPr>
              <w:t>14:Т1:1</w:t>
            </w:r>
          </w:p>
        </w:tc>
        <w:tc>
          <w:tcPr>
            <w:tcW w:w="3118" w:type="dxa"/>
          </w:tcPr>
          <w:p w14:paraId="2F776987" w14:textId="77777777" w:rsidR="009D057C" w:rsidRPr="001F46EF" w:rsidRDefault="009D057C" w:rsidP="009D057C">
            <w:pPr>
              <w:widowControl w:val="0"/>
              <w:ind w:firstLine="0"/>
              <w:jc w:val="left"/>
              <w:rPr>
                <w:sz w:val="24"/>
                <w:szCs w:val="24"/>
              </w:rPr>
            </w:pPr>
            <w:r w:rsidRPr="00E63E3C">
              <w:rPr>
                <w:sz w:val="24"/>
                <w:szCs w:val="24"/>
              </w:rPr>
              <w:t>Зона транспортной инфраструктуры</w:t>
            </w:r>
          </w:p>
        </w:tc>
        <w:tc>
          <w:tcPr>
            <w:tcW w:w="2835" w:type="dxa"/>
          </w:tcPr>
          <w:p w14:paraId="13181CAA" w14:textId="555E27E3" w:rsidR="009D057C" w:rsidRPr="00C12414" w:rsidRDefault="009D057C" w:rsidP="009D057C">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2BA76E6F" w14:textId="182D2062" w:rsidR="009D057C" w:rsidRPr="00E63E3C" w:rsidRDefault="009D057C" w:rsidP="006750F0">
            <w:pPr>
              <w:widowControl w:val="0"/>
              <w:ind w:firstLine="0"/>
              <w:jc w:val="center"/>
              <w:rPr>
                <w:sz w:val="24"/>
                <w:szCs w:val="24"/>
              </w:rPr>
            </w:pPr>
            <w:r>
              <w:rPr>
                <w:sz w:val="24"/>
                <w:szCs w:val="24"/>
              </w:rPr>
              <w:t>1</w:t>
            </w:r>
          </w:p>
        </w:tc>
        <w:tc>
          <w:tcPr>
            <w:tcW w:w="4075" w:type="dxa"/>
          </w:tcPr>
          <w:p w14:paraId="1F105736" w14:textId="2244CBBE" w:rsidR="009D057C" w:rsidRPr="00C12414" w:rsidRDefault="009D057C" w:rsidP="009D057C">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9D057C" w:rsidRPr="00C12414" w14:paraId="472BC4B9" w14:textId="77777777" w:rsidTr="001E0E4C">
        <w:trPr>
          <w:trHeight w:val="23"/>
        </w:trPr>
        <w:tc>
          <w:tcPr>
            <w:tcW w:w="1555" w:type="dxa"/>
          </w:tcPr>
          <w:p w14:paraId="5C41755B" w14:textId="6D07D982" w:rsidR="009D057C" w:rsidRDefault="009D057C" w:rsidP="009D057C">
            <w:pPr>
              <w:widowControl w:val="0"/>
              <w:ind w:firstLine="0"/>
              <w:jc w:val="left"/>
              <w:rPr>
                <w:sz w:val="24"/>
                <w:szCs w:val="24"/>
              </w:rPr>
            </w:pPr>
            <w:r>
              <w:rPr>
                <w:sz w:val="24"/>
                <w:szCs w:val="24"/>
              </w:rPr>
              <w:t>14:Т1:2</w:t>
            </w:r>
          </w:p>
        </w:tc>
        <w:tc>
          <w:tcPr>
            <w:tcW w:w="3118" w:type="dxa"/>
          </w:tcPr>
          <w:p w14:paraId="563FF953" w14:textId="77777777" w:rsidR="009D057C" w:rsidRPr="001F46EF" w:rsidRDefault="009D057C" w:rsidP="009D057C">
            <w:pPr>
              <w:widowControl w:val="0"/>
              <w:ind w:firstLine="0"/>
              <w:jc w:val="left"/>
              <w:rPr>
                <w:sz w:val="24"/>
                <w:szCs w:val="24"/>
              </w:rPr>
            </w:pPr>
            <w:r w:rsidRPr="00E63E3C">
              <w:rPr>
                <w:sz w:val="24"/>
                <w:szCs w:val="24"/>
              </w:rPr>
              <w:t>Зона транспортной инфраструктуры</w:t>
            </w:r>
          </w:p>
        </w:tc>
        <w:tc>
          <w:tcPr>
            <w:tcW w:w="2835" w:type="dxa"/>
          </w:tcPr>
          <w:p w14:paraId="6F4CDA1D" w14:textId="2019E836" w:rsidR="009D057C" w:rsidRPr="00C12414" w:rsidRDefault="009D057C" w:rsidP="009D057C">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48AEB482" w14:textId="16401F2E" w:rsidR="009D057C" w:rsidRPr="00E63E3C" w:rsidRDefault="009D057C" w:rsidP="006750F0">
            <w:pPr>
              <w:widowControl w:val="0"/>
              <w:ind w:firstLine="0"/>
              <w:jc w:val="center"/>
              <w:rPr>
                <w:sz w:val="24"/>
                <w:szCs w:val="24"/>
              </w:rPr>
            </w:pPr>
            <w:r>
              <w:rPr>
                <w:sz w:val="24"/>
                <w:szCs w:val="24"/>
              </w:rPr>
              <w:t>1</w:t>
            </w:r>
          </w:p>
        </w:tc>
        <w:tc>
          <w:tcPr>
            <w:tcW w:w="4075" w:type="dxa"/>
          </w:tcPr>
          <w:p w14:paraId="72587920" w14:textId="005F8B8E" w:rsidR="009D057C" w:rsidRPr="00C12414" w:rsidRDefault="009D057C" w:rsidP="009D057C">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9D057C" w:rsidRPr="00C12414" w14:paraId="5C900056" w14:textId="77777777" w:rsidTr="001E0E4C">
        <w:trPr>
          <w:trHeight w:val="23"/>
        </w:trPr>
        <w:tc>
          <w:tcPr>
            <w:tcW w:w="1555" w:type="dxa"/>
          </w:tcPr>
          <w:p w14:paraId="065B1AEA" w14:textId="05854041" w:rsidR="009D057C" w:rsidRDefault="009D057C" w:rsidP="009D057C">
            <w:pPr>
              <w:widowControl w:val="0"/>
              <w:ind w:firstLine="0"/>
              <w:jc w:val="left"/>
              <w:rPr>
                <w:sz w:val="24"/>
                <w:szCs w:val="24"/>
              </w:rPr>
            </w:pPr>
            <w:r>
              <w:rPr>
                <w:sz w:val="24"/>
                <w:szCs w:val="24"/>
              </w:rPr>
              <w:t>14:И1:1</w:t>
            </w:r>
          </w:p>
        </w:tc>
        <w:tc>
          <w:tcPr>
            <w:tcW w:w="3118" w:type="dxa"/>
          </w:tcPr>
          <w:p w14:paraId="702449D0" w14:textId="40800757" w:rsidR="009D057C" w:rsidRPr="001F46EF" w:rsidRDefault="009D057C" w:rsidP="009D057C">
            <w:pPr>
              <w:widowControl w:val="0"/>
              <w:ind w:firstLine="0"/>
              <w:jc w:val="left"/>
              <w:rPr>
                <w:sz w:val="24"/>
                <w:szCs w:val="24"/>
              </w:rPr>
            </w:pPr>
            <w:r w:rsidRPr="00E63E3C">
              <w:rPr>
                <w:sz w:val="24"/>
                <w:szCs w:val="24"/>
              </w:rPr>
              <w:t xml:space="preserve">Зона </w:t>
            </w:r>
            <w:r>
              <w:rPr>
                <w:sz w:val="24"/>
                <w:szCs w:val="24"/>
              </w:rPr>
              <w:t>инженерной</w:t>
            </w:r>
            <w:r w:rsidRPr="00E63E3C">
              <w:rPr>
                <w:sz w:val="24"/>
                <w:szCs w:val="24"/>
              </w:rPr>
              <w:t xml:space="preserve"> инфраструктуры</w:t>
            </w:r>
          </w:p>
        </w:tc>
        <w:tc>
          <w:tcPr>
            <w:tcW w:w="2835" w:type="dxa"/>
          </w:tcPr>
          <w:p w14:paraId="3B30A35A" w14:textId="0DEF5967" w:rsidR="009D057C" w:rsidRPr="00C12414" w:rsidRDefault="009D057C" w:rsidP="009D057C">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1C056122" w14:textId="34F8D771" w:rsidR="009D057C" w:rsidRPr="00C12414" w:rsidRDefault="009D057C" w:rsidP="006750F0">
            <w:pPr>
              <w:widowControl w:val="0"/>
              <w:ind w:firstLine="0"/>
              <w:jc w:val="center"/>
              <w:rPr>
                <w:sz w:val="24"/>
                <w:szCs w:val="24"/>
              </w:rPr>
            </w:pPr>
            <w:r>
              <w:rPr>
                <w:sz w:val="24"/>
                <w:szCs w:val="24"/>
              </w:rPr>
              <w:t>4</w:t>
            </w:r>
          </w:p>
        </w:tc>
        <w:tc>
          <w:tcPr>
            <w:tcW w:w="4075" w:type="dxa"/>
          </w:tcPr>
          <w:p w14:paraId="53F79806" w14:textId="1553BC12" w:rsidR="009D057C" w:rsidRPr="00E04942" w:rsidRDefault="009D057C" w:rsidP="009D057C">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9D057C" w:rsidRPr="00C12414" w14:paraId="4F2359FA" w14:textId="77777777" w:rsidTr="001E0E4C">
        <w:trPr>
          <w:trHeight w:val="23"/>
        </w:trPr>
        <w:tc>
          <w:tcPr>
            <w:tcW w:w="14560" w:type="dxa"/>
            <w:gridSpan w:val="5"/>
          </w:tcPr>
          <w:p w14:paraId="7BA6F574" w14:textId="156C1352" w:rsidR="009D057C" w:rsidRPr="00C12414" w:rsidRDefault="009D057C" w:rsidP="009D057C">
            <w:pPr>
              <w:widowControl w:val="0"/>
              <w:ind w:firstLine="0"/>
              <w:jc w:val="left"/>
              <w:rPr>
                <w:sz w:val="24"/>
                <w:szCs w:val="24"/>
              </w:rPr>
            </w:pPr>
            <w:r>
              <w:rPr>
                <w:sz w:val="24"/>
                <w:szCs w:val="24"/>
              </w:rPr>
              <w:t xml:space="preserve">Поселок при железнодорожной станции Новое </w:t>
            </w:r>
            <w:proofErr w:type="spellStart"/>
            <w:r>
              <w:rPr>
                <w:sz w:val="24"/>
                <w:szCs w:val="24"/>
              </w:rPr>
              <w:t>Мозино</w:t>
            </w:r>
            <w:proofErr w:type="spellEnd"/>
          </w:p>
        </w:tc>
      </w:tr>
      <w:tr w:rsidR="009D057C" w:rsidRPr="00C12414" w14:paraId="72700BD7" w14:textId="77777777" w:rsidTr="001E0E4C">
        <w:trPr>
          <w:trHeight w:val="23"/>
        </w:trPr>
        <w:tc>
          <w:tcPr>
            <w:tcW w:w="14560" w:type="dxa"/>
            <w:gridSpan w:val="5"/>
          </w:tcPr>
          <w:p w14:paraId="614D6D89" w14:textId="72D9E804" w:rsidR="009D057C" w:rsidRPr="00C12414" w:rsidRDefault="009D057C" w:rsidP="009D057C">
            <w:pPr>
              <w:widowControl w:val="0"/>
              <w:ind w:firstLine="0"/>
              <w:jc w:val="left"/>
              <w:rPr>
                <w:sz w:val="24"/>
                <w:szCs w:val="24"/>
              </w:rPr>
            </w:pPr>
            <w:r w:rsidRPr="00C12414">
              <w:rPr>
                <w:sz w:val="24"/>
                <w:szCs w:val="24"/>
              </w:rPr>
              <w:t>Общественно-деловые зоны</w:t>
            </w:r>
          </w:p>
        </w:tc>
      </w:tr>
      <w:tr w:rsidR="006750F0" w:rsidRPr="00C12414" w14:paraId="56DF24C5" w14:textId="77777777" w:rsidTr="001E0E4C">
        <w:trPr>
          <w:trHeight w:val="23"/>
        </w:trPr>
        <w:tc>
          <w:tcPr>
            <w:tcW w:w="1555" w:type="dxa"/>
            <w:vMerge w:val="restart"/>
          </w:tcPr>
          <w:p w14:paraId="4F832699" w14:textId="3A7B9E36" w:rsidR="006750F0" w:rsidRDefault="006750F0" w:rsidP="009D057C">
            <w:pPr>
              <w:widowControl w:val="0"/>
              <w:ind w:firstLine="0"/>
              <w:jc w:val="left"/>
              <w:rPr>
                <w:sz w:val="24"/>
                <w:szCs w:val="24"/>
              </w:rPr>
            </w:pPr>
            <w:r>
              <w:rPr>
                <w:sz w:val="24"/>
                <w:szCs w:val="24"/>
              </w:rPr>
              <w:t>15:О1:1</w:t>
            </w:r>
          </w:p>
        </w:tc>
        <w:tc>
          <w:tcPr>
            <w:tcW w:w="3118" w:type="dxa"/>
            <w:vMerge w:val="restart"/>
          </w:tcPr>
          <w:p w14:paraId="756CA035" w14:textId="77777777" w:rsidR="006750F0" w:rsidRPr="001F46EF" w:rsidRDefault="006750F0" w:rsidP="009D057C">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34B0F48" w14:textId="3667687D" w:rsidR="006750F0" w:rsidRPr="00C12414" w:rsidRDefault="006750F0" w:rsidP="009D057C">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6329B1EE" w14:textId="4C8B2503" w:rsidR="006750F0" w:rsidRPr="00A76ECC" w:rsidRDefault="006750F0" w:rsidP="006750F0">
            <w:pPr>
              <w:widowControl w:val="0"/>
              <w:ind w:firstLine="0"/>
              <w:jc w:val="center"/>
              <w:rPr>
                <w:sz w:val="24"/>
                <w:szCs w:val="24"/>
              </w:rPr>
            </w:pPr>
            <w:r>
              <w:rPr>
                <w:sz w:val="24"/>
                <w:szCs w:val="24"/>
              </w:rPr>
              <w:t>4</w:t>
            </w:r>
          </w:p>
        </w:tc>
        <w:tc>
          <w:tcPr>
            <w:tcW w:w="4075" w:type="dxa"/>
            <w:vMerge w:val="restart"/>
          </w:tcPr>
          <w:p w14:paraId="0C23DCED" w14:textId="59B1D890" w:rsidR="006750F0" w:rsidRPr="00A76ECC" w:rsidRDefault="006750F0" w:rsidP="009D057C">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6750F0" w:rsidRPr="00C12414" w14:paraId="05324241" w14:textId="77777777" w:rsidTr="001E0E4C">
        <w:trPr>
          <w:trHeight w:val="23"/>
        </w:trPr>
        <w:tc>
          <w:tcPr>
            <w:tcW w:w="1555" w:type="dxa"/>
            <w:vMerge/>
          </w:tcPr>
          <w:p w14:paraId="7E392B0F" w14:textId="77777777" w:rsidR="006750F0" w:rsidRDefault="006750F0" w:rsidP="006750F0">
            <w:pPr>
              <w:widowControl w:val="0"/>
              <w:ind w:firstLine="0"/>
              <w:jc w:val="left"/>
              <w:rPr>
                <w:sz w:val="24"/>
                <w:szCs w:val="24"/>
              </w:rPr>
            </w:pPr>
          </w:p>
        </w:tc>
        <w:tc>
          <w:tcPr>
            <w:tcW w:w="3118" w:type="dxa"/>
            <w:vMerge/>
          </w:tcPr>
          <w:p w14:paraId="7235DF53" w14:textId="77777777" w:rsidR="006750F0" w:rsidRPr="004A395B" w:rsidRDefault="006750F0" w:rsidP="006750F0">
            <w:pPr>
              <w:widowControl w:val="0"/>
              <w:ind w:firstLine="0"/>
              <w:jc w:val="left"/>
              <w:rPr>
                <w:sz w:val="24"/>
                <w:szCs w:val="24"/>
              </w:rPr>
            </w:pPr>
          </w:p>
        </w:tc>
        <w:tc>
          <w:tcPr>
            <w:tcW w:w="2835" w:type="dxa"/>
          </w:tcPr>
          <w:p w14:paraId="17C55D2E" w14:textId="7F6B9FCB" w:rsidR="006750F0" w:rsidRPr="00C12414" w:rsidRDefault="006750F0" w:rsidP="006750F0">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9946217" w14:textId="76D151D8" w:rsidR="006750F0" w:rsidRDefault="006750F0" w:rsidP="006750F0">
            <w:pPr>
              <w:widowControl w:val="0"/>
              <w:ind w:firstLine="0"/>
              <w:jc w:val="center"/>
              <w:rPr>
                <w:sz w:val="24"/>
                <w:szCs w:val="24"/>
              </w:rPr>
            </w:pPr>
            <w:r>
              <w:rPr>
                <w:sz w:val="24"/>
                <w:szCs w:val="24"/>
              </w:rPr>
              <w:t>1,0</w:t>
            </w:r>
          </w:p>
        </w:tc>
        <w:tc>
          <w:tcPr>
            <w:tcW w:w="4075" w:type="dxa"/>
            <w:vMerge/>
          </w:tcPr>
          <w:p w14:paraId="1C83BE8F" w14:textId="77777777" w:rsidR="006750F0" w:rsidRPr="00C12414" w:rsidRDefault="006750F0" w:rsidP="006750F0">
            <w:pPr>
              <w:widowControl w:val="0"/>
              <w:ind w:firstLine="0"/>
              <w:jc w:val="left"/>
              <w:rPr>
                <w:sz w:val="24"/>
                <w:szCs w:val="24"/>
              </w:rPr>
            </w:pPr>
          </w:p>
        </w:tc>
      </w:tr>
      <w:tr w:rsidR="006750F0" w:rsidRPr="00C12414" w14:paraId="6288035A" w14:textId="77777777" w:rsidTr="001E0E4C">
        <w:trPr>
          <w:trHeight w:val="23"/>
        </w:trPr>
        <w:tc>
          <w:tcPr>
            <w:tcW w:w="14560" w:type="dxa"/>
            <w:gridSpan w:val="5"/>
          </w:tcPr>
          <w:p w14:paraId="08F96443" w14:textId="25F18558" w:rsidR="006750F0" w:rsidRPr="00C12414" w:rsidRDefault="006750F0" w:rsidP="006750F0">
            <w:pPr>
              <w:widowControl w:val="0"/>
              <w:ind w:firstLine="0"/>
              <w:jc w:val="left"/>
              <w:rPr>
                <w:sz w:val="24"/>
                <w:szCs w:val="24"/>
              </w:rPr>
            </w:pPr>
            <w:r>
              <w:rPr>
                <w:sz w:val="24"/>
                <w:szCs w:val="24"/>
              </w:rPr>
              <w:t xml:space="preserve">Деревня </w:t>
            </w:r>
            <w:proofErr w:type="spellStart"/>
            <w:r>
              <w:rPr>
                <w:sz w:val="24"/>
                <w:szCs w:val="24"/>
              </w:rPr>
              <w:t>Пегелево</w:t>
            </w:r>
            <w:proofErr w:type="spellEnd"/>
          </w:p>
        </w:tc>
      </w:tr>
      <w:tr w:rsidR="006750F0" w:rsidRPr="00C12414" w14:paraId="64AB0212" w14:textId="77777777" w:rsidTr="001E0E4C">
        <w:trPr>
          <w:trHeight w:val="23"/>
        </w:trPr>
        <w:tc>
          <w:tcPr>
            <w:tcW w:w="14560" w:type="dxa"/>
            <w:gridSpan w:val="5"/>
          </w:tcPr>
          <w:p w14:paraId="16F5898F" w14:textId="6DF7F7B9" w:rsidR="006750F0" w:rsidRPr="00C12414" w:rsidRDefault="006750F0" w:rsidP="006750F0">
            <w:pPr>
              <w:widowControl w:val="0"/>
              <w:ind w:firstLine="0"/>
              <w:jc w:val="left"/>
              <w:rPr>
                <w:sz w:val="24"/>
                <w:szCs w:val="24"/>
              </w:rPr>
            </w:pPr>
            <w:r w:rsidRPr="00C12414">
              <w:rPr>
                <w:sz w:val="24"/>
                <w:szCs w:val="24"/>
              </w:rPr>
              <w:t>Жилые зоны</w:t>
            </w:r>
          </w:p>
        </w:tc>
      </w:tr>
      <w:tr w:rsidR="006750F0" w:rsidRPr="00C12414" w14:paraId="3747C464" w14:textId="77777777" w:rsidTr="001E0E4C">
        <w:trPr>
          <w:trHeight w:val="948"/>
        </w:trPr>
        <w:tc>
          <w:tcPr>
            <w:tcW w:w="1555" w:type="dxa"/>
            <w:vMerge w:val="restart"/>
          </w:tcPr>
          <w:p w14:paraId="0F7B658D" w14:textId="5CBDE25F" w:rsidR="006750F0" w:rsidRDefault="006750F0" w:rsidP="006750F0">
            <w:pPr>
              <w:widowControl w:val="0"/>
              <w:ind w:firstLine="0"/>
              <w:jc w:val="left"/>
              <w:rPr>
                <w:sz w:val="24"/>
                <w:szCs w:val="24"/>
              </w:rPr>
            </w:pPr>
            <w:r>
              <w:rPr>
                <w:sz w:val="24"/>
                <w:szCs w:val="24"/>
              </w:rPr>
              <w:lastRenderedPageBreak/>
              <w:t>16:Ж1:1</w:t>
            </w:r>
          </w:p>
        </w:tc>
        <w:tc>
          <w:tcPr>
            <w:tcW w:w="3118" w:type="dxa"/>
            <w:vMerge w:val="restart"/>
          </w:tcPr>
          <w:p w14:paraId="0BF3931D" w14:textId="77777777" w:rsidR="006750F0" w:rsidRPr="001F46EF" w:rsidRDefault="006750F0" w:rsidP="006750F0">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A5F7E8D" w14:textId="42A1FC84" w:rsidR="006750F0" w:rsidRPr="00C12414" w:rsidRDefault="006750F0" w:rsidP="006750F0">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2432A122" w14:textId="605D6D46" w:rsidR="006750F0" w:rsidRPr="00FA60F3" w:rsidRDefault="006750F0" w:rsidP="006750F0">
            <w:pPr>
              <w:widowControl w:val="0"/>
              <w:ind w:firstLine="0"/>
              <w:jc w:val="center"/>
              <w:rPr>
                <w:sz w:val="24"/>
                <w:szCs w:val="24"/>
              </w:rPr>
            </w:pPr>
            <w:r>
              <w:rPr>
                <w:sz w:val="24"/>
                <w:szCs w:val="24"/>
              </w:rPr>
              <w:t>3</w:t>
            </w:r>
          </w:p>
        </w:tc>
        <w:tc>
          <w:tcPr>
            <w:tcW w:w="4075" w:type="dxa"/>
            <w:vMerge w:val="restart"/>
          </w:tcPr>
          <w:p w14:paraId="5C86B7D8" w14:textId="51D5AEBD" w:rsidR="006750F0" w:rsidRPr="00FA60F3" w:rsidRDefault="006750F0" w:rsidP="006750F0">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6750F0" w:rsidRPr="00C12414" w14:paraId="3C8345A7" w14:textId="77777777" w:rsidTr="001E0E4C">
        <w:trPr>
          <w:trHeight w:val="948"/>
        </w:trPr>
        <w:tc>
          <w:tcPr>
            <w:tcW w:w="1555" w:type="dxa"/>
            <w:vMerge/>
          </w:tcPr>
          <w:p w14:paraId="77B9679A" w14:textId="77777777" w:rsidR="006750F0" w:rsidRDefault="006750F0" w:rsidP="006750F0">
            <w:pPr>
              <w:widowControl w:val="0"/>
              <w:ind w:firstLine="0"/>
              <w:jc w:val="left"/>
              <w:rPr>
                <w:sz w:val="24"/>
                <w:szCs w:val="24"/>
              </w:rPr>
            </w:pPr>
          </w:p>
        </w:tc>
        <w:tc>
          <w:tcPr>
            <w:tcW w:w="3118" w:type="dxa"/>
            <w:vMerge/>
          </w:tcPr>
          <w:p w14:paraId="1EC872F0" w14:textId="77777777" w:rsidR="006750F0" w:rsidRPr="001F46EF" w:rsidRDefault="006750F0" w:rsidP="006750F0">
            <w:pPr>
              <w:widowControl w:val="0"/>
              <w:ind w:firstLine="0"/>
              <w:jc w:val="left"/>
              <w:rPr>
                <w:sz w:val="24"/>
                <w:szCs w:val="24"/>
              </w:rPr>
            </w:pPr>
          </w:p>
        </w:tc>
        <w:tc>
          <w:tcPr>
            <w:tcW w:w="2835" w:type="dxa"/>
          </w:tcPr>
          <w:p w14:paraId="0AEE1B8F" w14:textId="716D600D" w:rsidR="006750F0" w:rsidRPr="001F46EF" w:rsidRDefault="006750F0" w:rsidP="006750F0">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6BA40388" w14:textId="0C0AD434" w:rsidR="006750F0" w:rsidRDefault="006750F0" w:rsidP="006750F0">
            <w:pPr>
              <w:widowControl w:val="0"/>
              <w:ind w:firstLine="0"/>
              <w:jc w:val="center"/>
              <w:rPr>
                <w:sz w:val="24"/>
                <w:szCs w:val="24"/>
              </w:rPr>
            </w:pPr>
            <w:r>
              <w:rPr>
                <w:sz w:val="24"/>
                <w:szCs w:val="24"/>
              </w:rPr>
              <w:t>7 321</w:t>
            </w:r>
          </w:p>
        </w:tc>
        <w:tc>
          <w:tcPr>
            <w:tcW w:w="4075" w:type="dxa"/>
            <w:vMerge/>
          </w:tcPr>
          <w:p w14:paraId="0E28564B" w14:textId="77777777" w:rsidR="006750F0" w:rsidRPr="00C12414" w:rsidRDefault="006750F0" w:rsidP="006750F0">
            <w:pPr>
              <w:widowControl w:val="0"/>
              <w:ind w:firstLine="0"/>
              <w:jc w:val="left"/>
              <w:rPr>
                <w:sz w:val="24"/>
                <w:szCs w:val="24"/>
              </w:rPr>
            </w:pPr>
          </w:p>
        </w:tc>
      </w:tr>
      <w:tr w:rsidR="006750F0" w:rsidRPr="00C12414" w14:paraId="24EF3196" w14:textId="77777777" w:rsidTr="001E0E4C">
        <w:trPr>
          <w:trHeight w:val="702"/>
        </w:trPr>
        <w:tc>
          <w:tcPr>
            <w:tcW w:w="1555" w:type="dxa"/>
            <w:vMerge/>
          </w:tcPr>
          <w:p w14:paraId="19F1384F" w14:textId="77777777" w:rsidR="006750F0" w:rsidRDefault="006750F0" w:rsidP="006750F0">
            <w:pPr>
              <w:widowControl w:val="0"/>
              <w:ind w:firstLine="0"/>
              <w:jc w:val="left"/>
              <w:rPr>
                <w:sz w:val="24"/>
                <w:szCs w:val="24"/>
              </w:rPr>
            </w:pPr>
          </w:p>
        </w:tc>
        <w:tc>
          <w:tcPr>
            <w:tcW w:w="3118" w:type="dxa"/>
            <w:vMerge/>
          </w:tcPr>
          <w:p w14:paraId="5609EE63" w14:textId="77777777" w:rsidR="006750F0" w:rsidRPr="001F46EF" w:rsidRDefault="006750F0" w:rsidP="006750F0">
            <w:pPr>
              <w:widowControl w:val="0"/>
              <w:ind w:firstLine="0"/>
              <w:jc w:val="left"/>
              <w:rPr>
                <w:sz w:val="24"/>
                <w:szCs w:val="24"/>
              </w:rPr>
            </w:pPr>
          </w:p>
        </w:tc>
        <w:tc>
          <w:tcPr>
            <w:tcW w:w="2835" w:type="dxa"/>
          </w:tcPr>
          <w:p w14:paraId="560B34F0" w14:textId="556BAE26" w:rsidR="006750F0" w:rsidRPr="001F46EF" w:rsidRDefault="006750F0" w:rsidP="006750F0">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6FAC763" w14:textId="585277C8" w:rsidR="006750F0" w:rsidRDefault="006750F0" w:rsidP="006750F0">
            <w:pPr>
              <w:widowControl w:val="0"/>
              <w:ind w:firstLine="0"/>
              <w:jc w:val="center"/>
              <w:rPr>
                <w:sz w:val="24"/>
                <w:szCs w:val="24"/>
              </w:rPr>
            </w:pPr>
            <w:r>
              <w:rPr>
                <w:sz w:val="24"/>
                <w:szCs w:val="24"/>
              </w:rPr>
              <w:t>0,2</w:t>
            </w:r>
          </w:p>
        </w:tc>
        <w:tc>
          <w:tcPr>
            <w:tcW w:w="4075" w:type="dxa"/>
            <w:vMerge/>
          </w:tcPr>
          <w:p w14:paraId="5DBFDF87" w14:textId="77777777" w:rsidR="006750F0" w:rsidRPr="00FA60F3" w:rsidRDefault="006750F0" w:rsidP="006750F0">
            <w:pPr>
              <w:widowControl w:val="0"/>
              <w:ind w:firstLine="0"/>
              <w:jc w:val="left"/>
              <w:rPr>
                <w:sz w:val="24"/>
                <w:szCs w:val="24"/>
              </w:rPr>
            </w:pPr>
          </w:p>
        </w:tc>
      </w:tr>
      <w:tr w:rsidR="006750F0" w:rsidRPr="00C12414" w14:paraId="07EF5E07" w14:textId="77777777" w:rsidTr="001E0E4C">
        <w:trPr>
          <w:trHeight w:val="702"/>
        </w:trPr>
        <w:tc>
          <w:tcPr>
            <w:tcW w:w="1555" w:type="dxa"/>
            <w:vMerge w:val="restart"/>
          </w:tcPr>
          <w:p w14:paraId="1572E201" w14:textId="118F40B6" w:rsidR="006750F0" w:rsidRDefault="006750F0" w:rsidP="006750F0">
            <w:pPr>
              <w:widowControl w:val="0"/>
              <w:ind w:firstLine="0"/>
              <w:jc w:val="left"/>
              <w:rPr>
                <w:sz w:val="24"/>
                <w:szCs w:val="24"/>
              </w:rPr>
            </w:pPr>
            <w:r>
              <w:rPr>
                <w:sz w:val="24"/>
                <w:szCs w:val="24"/>
              </w:rPr>
              <w:t>16:Ж1:2</w:t>
            </w:r>
          </w:p>
        </w:tc>
        <w:tc>
          <w:tcPr>
            <w:tcW w:w="3118" w:type="dxa"/>
            <w:vMerge w:val="restart"/>
          </w:tcPr>
          <w:p w14:paraId="7355084B" w14:textId="77777777" w:rsidR="006750F0" w:rsidRPr="001F46EF" w:rsidRDefault="006750F0" w:rsidP="006750F0">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02C0D79" w14:textId="11577FA1" w:rsidR="006750F0" w:rsidRPr="00C12414" w:rsidRDefault="006750F0" w:rsidP="006750F0">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1B5EF6E" w14:textId="6CC51A61" w:rsidR="006750F0" w:rsidRPr="00C12414" w:rsidRDefault="006750F0" w:rsidP="006750F0">
            <w:pPr>
              <w:widowControl w:val="0"/>
              <w:ind w:firstLine="0"/>
              <w:jc w:val="center"/>
              <w:rPr>
                <w:sz w:val="24"/>
                <w:szCs w:val="24"/>
              </w:rPr>
            </w:pPr>
            <w:r>
              <w:rPr>
                <w:sz w:val="24"/>
                <w:szCs w:val="24"/>
              </w:rPr>
              <w:t>3</w:t>
            </w:r>
          </w:p>
        </w:tc>
        <w:tc>
          <w:tcPr>
            <w:tcW w:w="4075" w:type="dxa"/>
            <w:vMerge w:val="restart"/>
          </w:tcPr>
          <w:p w14:paraId="39837EDF" w14:textId="7725CB9B" w:rsidR="006750F0" w:rsidRDefault="006750F0" w:rsidP="006750F0">
            <w:pPr>
              <w:widowControl w:val="0"/>
              <w:ind w:firstLine="0"/>
              <w:jc w:val="left"/>
              <w:rPr>
                <w:sz w:val="24"/>
                <w:szCs w:val="24"/>
              </w:rPr>
            </w:pPr>
            <w:r w:rsidRPr="00C12414">
              <w:rPr>
                <w:sz w:val="24"/>
                <w:szCs w:val="24"/>
              </w:rPr>
              <w:t>Размещение объектов федерального</w:t>
            </w:r>
            <w:r>
              <w:rPr>
                <w:sz w:val="24"/>
                <w:szCs w:val="24"/>
              </w:rPr>
              <w:t xml:space="preserve"> и</w:t>
            </w:r>
            <w:r w:rsidRPr="00C12414">
              <w:rPr>
                <w:sz w:val="24"/>
                <w:szCs w:val="24"/>
              </w:rPr>
              <w:t xml:space="preserve"> регионального</w:t>
            </w:r>
            <w:r>
              <w:rPr>
                <w:sz w:val="24"/>
                <w:szCs w:val="24"/>
              </w:rPr>
              <w:t xml:space="preserve"> значения</w:t>
            </w:r>
            <w:r w:rsidRPr="00C12414">
              <w:rPr>
                <w:sz w:val="24"/>
                <w:szCs w:val="24"/>
              </w:rPr>
              <w:t xml:space="preserve"> не предусмотрено.</w:t>
            </w:r>
          </w:p>
          <w:p w14:paraId="04A71160" w14:textId="77777777" w:rsidR="006750F0" w:rsidRDefault="006750F0" w:rsidP="006750F0">
            <w:pPr>
              <w:widowControl w:val="0"/>
              <w:ind w:firstLine="0"/>
              <w:jc w:val="left"/>
              <w:rPr>
                <w:sz w:val="24"/>
                <w:szCs w:val="24"/>
              </w:rPr>
            </w:pPr>
          </w:p>
          <w:p w14:paraId="1852339E" w14:textId="77777777" w:rsidR="006750F0" w:rsidRDefault="006750F0" w:rsidP="006750F0">
            <w:pPr>
              <w:widowControl w:val="0"/>
              <w:ind w:firstLine="0"/>
              <w:jc w:val="left"/>
              <w:rPr>
                <w:sz w:val="24"/>
                <w:szCs w:val="24"/>
              </w:rPr>
            </w:pPr>
            <w:r>
              <w:rPr>
                <w:sz w:val="24"/>
                <w:szCs w:val="24"/>
              </w:rPr>
              <w:t>Объекты местного значения муниципального района:</w:t>
            </w:r>
          </w:p>
          <w:p w14:paraId="550DA7E8" w14:textId="0E502252" w:rsidR="006750F0" w:rsidRPr="00E04942" w:rsidRDefault="006750F0" w:rsidP="006750F0">
            <w:pPr>
              <w:pStyle w:val="afffffffffffff2"/>
              <w:widowControl w:val="0"/>
              <w:numPr>
                <w:ilvl w:val="0"/>
                <w:numId w:val="106"/>
              </w:numPr>
              <w:jc w:val="left"/>
              <w:rPr>
                <w:sz w:val="24"/>
                <w:szCs w:val="24"/>
              </w:rPr>
            </w:pPr>
            <w:r>
              <w:rPr>
                <w:sz w:val="24"/>
                <w:szCs w:val="24"/>
              </w:rPr>
              <w:t>Дошкольная образовательная организация на 110 мест</w:t>
            </w:r>
          </w:p>
        </w:tc>
      </w:tr>
      <w:tr w:rsidR="006750F0" w:rsidRPr="00C12414" w14:paraId="72CBD298" w14:textId="77777777" w:rsidTr="001E0E4C">
        <w:trPr>
          <w:trHeight w:val="702"/>
        </w:trPr>
        <w:tc>
          <w:tcPr>
            <w:tcW w:w="1555" w:type="dxa"/>
            <w:vMerge/>
          </w:tcPr>
          <w:p w14:paraId="580EA188" w14:textId="77777777" w:rsidR="006750F0" w:rsidRDefault="006750F0" w:rsidP="006750F0">
            <w:pPr>
              <w:widowControl w:val="0"/>
              <w:ind w:firstLine="0"/>
              <w:jc w:val="left"/>
              <w:rPr>
                <w:sz w:val="24"/>
                <w:szCs w:val="24"/>
              </w:rPr>
            </w:pPr>
          </w:p>
        </w:tc>
        <w:tc>
          <w:tcPr>
            <w:tcW w:w="3118" w:type="dxa"/>
            <w:vMerge/>
          </w:tcPr>
          <w:p w14:paraId="4457BA32" w14:textId="77777777" w:rsidR="006750F0" w:rsidRPr="001F46EF" w:rsidRDefault="006750F0" w:rsidP="006750F0">
            <w:pPr>
              <w:widowControl w:val="0"/>
              <w:ind w:firstLine="0"/>
              <w:jc w:val="left"/>
              <w:rPr>
                <w:sz w:val="24"/>
                <w:szCs w:val="24"/>
              </w:rPr>
            </w:pPr>
          </w:p>
        </w:tc>
        <w:tc>
          <w:tcPr>
            <w:tcW w:w="2835" w:type="dxa"/>
          </w:tcPr>
          <w:p w14:paraId="748ED731" w14:textId="354C40BD" w:rsidR="006750F0" w:rsidRPr="001F46EF" w:rsidRDefault="006750F0" w:rsidP="006750F0">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26E27A7F" w14:textId="495C5007" w:rsidR="006750F0" w:rsidRDefault="006750F0" w:rsidP="006750F0">
            <w:pPr>
              <w:widowControl w:val="0"/>
              <w:ind w:firstLine="0"/>
              <w:jc w:val="center"/>
              <w:rPr>
                <w:sz w:val="24"/>
                <w:szCs w:val="24"/>
              </w:rPr>
            </w:pPr>
            <w:r>
              <w:rPr>
                <w:sz w:val="24"/>
                <w:szCs w:val="24"/>
              </w:rPr>
              <w:t>25 395</w:t>
            </w:r>
          </w:p>
        </w:tc>
        <w:tc>
          <w:tcPr>
            <w:tcW w:w="4075" w:type="dxa"/>
            <w:vMerge/>
          </w:tcPr>
          <w:p w14:paraId="5982322D" w14:textId="77777777" w:rsidR="006750F0" w:rsidRPr="00C12414" w:rsidRDefault="006750F0" w:rsidP="006750F0">
            <w:pPr>
              <w:widowControl w:val="0"/>
              <w:ind w:firstLine="0"/>
              <w:jc w:val="left"/>
              <w:rPr>
                <w:sz w:val="24"/>
                <w:szCs w:val="24"/>
              </w:rPr>
            </w:pPr>
          </w:p>
        </w:tc>
      </w:tr>
      <w:tr w:rsidR="006750F0" w:rsidRPr="00C12414" w14:paraId="194DEB7D" w14:textId="77777777" w:rsidTr="001E0E4C">
        <w:trPr>
          <w:trHeight w:val="860"/>
        </w:trPr>
        <w:tc>
          <w:tcPr>
            <w:tcW w:w="1555" w:type="dxa"/>
            <w:vMerge/>
          </w:tcPr>
          <w:p w14:paraId="10C0A39C" w14:textId="77777777" w:rsidR="006750F0" w:rsidRDefault="006750F0" w:rsidP="006750F0">
            <w:pPr>
              <w:widowControl w:val="0"/>
              <w:ind w:firstLine="0"/>
              <w:jc w:val="left"/>
              <w:rPr>
                <w:sz w:val="24"/>
                <w:szCs w:val="24"/>
              </w:rPr>
            </w:pPr>
          </w:p>
        </w:tc>
        <w:tc>
          <w:tcPr>
            <w:tcW w:w="3118" w:type="dxa"/>
            <w:vMerge/>
          </w:tcPr>
          <w:p w14:paraId="49515C28" w14:textId="77777777" w:rsidR="006750F0" w:rsidRPr="001F46EF" w:rsidRDefault="006750F0" w:rsidP="006750F0">
            <w:pPr>
              <w:widowControl w:val="0"/>
              <w:ind w:firstLine="0"/>
              <w:jc w:val="left"/>
              <w:rPr>
                <w:sz w:val="24"/>
                <w:szCs w:val="24"/>
              </w:rPr>
            </w:pPr>
          </w:p>
        </w:tc>
        <w:tc>
          <w:tcPr>
            <w:tcW w:w="2835" w:type="dxa"/>
          </w:tcPr>
          <w:p w14:paraId="5149451E" w14:textId="2357E05D" w:rsidR="006750F0" w:rsidRPr="001F46EF" w:rsidRDefault="006750F0" w:rsidP="006750F0">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2ED80E5" w14:textId="7D471C49" w:rsidR="006750F0" w:rsidRDefault="006750F0" w:rsidP="006750F0">
            <w:pPr>
              <w:widowControl w:val="0"/>
              <w:ind w:firstLine="0"/>
              <w:jc w:val="center"/>
              <w:rPr>
                <w:sz w:val="24"/>
                <w:szCs w:val="24"/>
              </w:rPr>
            </w:pPr>
            <w:r>
              <w:rPr>
                <w:sz w:val="24"/>
                <w:szCs w:val="24"/>
              </w:rPr>
              <w:t>0,2</w:t>
            </w:r>
          </w:p>
        </w:tc>
        <w:tc>
          <w:tcPr>
            <w:tcW w:w="4075" w:type="dxa"/>
            <w:vMerge/>
          </w:tcPr>
          <w:p w14:paraId="6C76815E" w14:textId="77777777" w:rsidR="006750F0" w:rsidRPr="00C12414" w:rsidRDefault="006750F0" w:rsidP="006750F0">
            <w:pPr>
              <w:pStyle w:val="afffffffffffff2"/>
              <w:widowControl w:val="0"/>
              <w:numPr>
                <w:ilvl w:val="0"/>
                <w:numId w:val="93"/>
              </w:numPr>
              <w:jc w:val="left"/>
              <w:rPr>
                <w:sz w:val="24"/>
                <w:szCs w:val="24"/>
              </w:rPr>
            </w:pPr>
          </w:p>
        </w:tc>
      </w:tr>
      <w:tr w:rsidR="006750F0" w:rsidRPr="00C12414" w14:paraId="418C8ADA" w14:textId="77777777" w:rsidTr="001E0E4C">
        <w:trPr>
          <w:trHeight w:val="23"/>
        </w:trPr>
        <w:tc>
          <w:tcPr>
            <w:tcW w:w="14560" w:type="dxa"/>
            <w:gridSpan w:val="5"/>
          </w:tcPr>
          <w:p w14:paraId="16FB4B82" w14:textId="3BAF0E6D" w:rsidR="006750F0" w:rsidRPr="00C12414" w:rsidRDefault="006750F0" w:rsidP="006750F0">
            <w:pPr>
              <w:widowControl w:val="0"/>
              <w:ind w:firstLine="0"/>
              <w:jc w:val="left"/>
              <w:rPr>
                <w:sz w:val="24"/>
                <w:szCs w:val="24"/>
              </w:rPr>
            </w:pPr>
            <w:r w:rsidRPr="00C12414">
              <w:rPr>
                <w:sz w:val="24"/>
                <w:szCs w:val="24"/>
              </w:rPr>
              <w:t>Зоны рекреационного назначения</w:t>
            </w:r>
          </w:p>
        </w:tc>
      </w:tr>
      <w:tr w:rsidR="004F1922" w:rsidRPr="00C12414" w14:paraId="18AE91BA" w14:textId="77777777" w:rsidTr="001E0E4C">
        <w:trPr>
          <w:trHeight w:val="23"/>
        </w:trPr>
        <w:tc>
          <w:tcPr>
            <w:tcW w:w="1555" w:type="dxa"/>
            <w:vMerge w:val="restart"/>
          </w:tcPr>
          <w:p w14:paraId="47B791C1" w14:textId="73552FA1" w:rsidR="004F1922" w:rsidRDefault="004F1922" w:rsidP="006750F0">
            <w:pPr>
              <w:widowControl w:val="0"/>
              <w:ind w:firstLine="0"/>
              <w:jc w:val="left"/>
              <w:rPr>
                <w:sz w:val="24"/>
                <w:szCs w:val="24"/>
              </w:rPr>
            </w:pPr>
            <w:r>
              <w:rPr>
                <w:sz w:val="24"/>
                <w:szCs w:val="24"/>
              </w:rPr>
              <w:t>16:Р2:1</w:t>
            </w:r>
          </w:p>
        </w:tc>
        <w:tc>
          <w:tcPr>
            <w:tcW w:w="3118" w:type="dxa"/>
            <w:vMerge w:val="restart"/>
          </w:tcPr>
          <w:p w14:paraId="685F7AAB" w14:textId="570B4EEB" w:rsidR="004F1922" w:rsidRPr="001F46EF" w:rsidRDefault="004F1922" w:rsidP="006750F0">
            <w:pPr>
              <w:widowControl w:val="0"/>
              <w:ind w:firstLine="0"/>
              <w:jc w:val="left"/>
              <w:rPr>
                <w:sz w:val="24"/>
                <w:szCs w:val="24"/>
              </w:rPr>
            </w:pPr>
            <w:r w:rsidRPr="001F46EF">
              <w:rPr>
                <w:sz w:val="24"/>
                <w:szCs w:val="24"/>
              </w:rPr>
              <w:t xml:space="preserve">Зона </w:t>
            </w:r>
            <w:r>
              <w:rPr>
                <w:sz w:val="24"/>
                <w:szCs w:val="24"/>
              </w:rPr>
              <w:t>отдыха</w:t>
            </w:r>
          </w:p>
        </w:tc>
        <w:tc>
          <w:tcPr>
            <w:tcW w:w="2835" w:type="dxa"/>
          </w:tcPr>
          <w:p w14:paraId="31F1DEFE" w14:textId="348BE99F" w:rsidR="004F1922" w:rsidRPr="00C12414" w:rsidRDefault="004F1922" w:rsidP="006750F0">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0FF46088" w14:textId="768E4BA1" w:rsidR="004F1922" w:rsidRPr="00967F23" w:rsidRDefault="004F1922" w:rsidP="004F1922">
            <w:pPr>
              <w:widowControl w:val="0"/>
              <w:ind w:firstLine="0"/>
              <w:jc w:val="center"/>
              <w:rPr>
                <w:sz w:val="24"/>
                <w:szCs w:val="24"/>
              </w:rPr>
            </w:pPr>
            <w:r>
              <w:rPr>
                <w:sz w:val="24"/>
                <w:szCs w:val="24"/>
              </w:rPr>
              <w:t>4</w:t>
            </w:r>
          </w:p>
        </w:tc>
        <w:tc>
          <w:tcPr>
            <w:tcW w:w="4075" w:type="dxa"/>
            <w:vMerge w:val="restart"/>
          </w:tcPr>
          <w:p w14:paraId="4D217C68" w14:textId="1F5B2909" w:rsidR="004F1922" w:rsidRPr="00967F23" w:rsidRDefault="004F1922" w:rsidP="006750F0">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4F1922" w:rsidRPr="00C12414" w14:paraId="0D9B6A26" w14:textId="77777777" w:rsidTr="001E0E4C">
        <w:trPr>
          <w:trHeight w:val="23"/>
        </w:trPr>
        <w:tc>
          <w:tcPr>
            <w:tcW w:w="1555" w:type="dxa"/>
            <w:vMerge/>
          </w:tcPr>
          <w:p w14:paraId="2366EACD" w14:textId="77777777" w:rsidR="004F1922" w:rsidRDefault="004F1922" w:rsidP="004F1922">
            <w:pPr>
              <w:widowControl w:val="0"/>
              <w:ind w:firstLine="0"/>
              <w:jc w:val="left"/>
              <w:rPr>
                <w:sz w:val="24"/>
                <w:szCs w:val="24"/>
              </w:rPr>
            </w:pPr>
          </w:p>
        </w:tc>
        <w:tc>
          <w:tcPr>
            <w:tcW w:w="3118" w:type="dxa"/>
            <w:vMerge/>
          </w:tcPr>
          <w:p w14:paraId="3E4A7CC9" w14:textId="77777777" w:rsidR="004F1922" w:rsidRPr="001F46EF" w:rsidRDefault="004F1922" w:rsidP="004F1922">
            <w:pPr>
              <w:widowControl w:val="0"/>
              <w:ind w:firstLine="0"/>
              <w:jc w:val="left"/>
              <w:rPr>
                <w:sz w:val="24"/>
                <w:szCs w:val="24"/>
              </w:rPr>
            </w:pPr>
          </w:p>
        </w:tc>
        <w:tc>
          <w:tcPr>
            <w:tcW w:w="2835" w:type="dxa"/>
          </w:tcPr>
          <w:p w14:paraId="4AA1FB58" w14:textId="70345CD1" w:rsidR="004F1922" w:rsidRPr="00C12414" w:rsidRDefault="004F1922" w:rsidP="004F192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3342E05" w14:textId="23D9BDAE" w:rsidR="004F1922" w:rsidRDefault="004F1922" w:rsidP="004F1922">
            <w:pPr>
              <w:widowControl w:val="0"/>
              <w:ind w:firstLine="0"/>
              <w:jc w:val="center"/>
              <w:rPr>
                <w:sz w:val="24"/>
                <w:szCs w:val="24"/>
              </w:rPr>
            </w:pPr>
            <w:r>
              <w:rPr>
                <w:sz w:val="24"/>
                <w:szCs w:val="24"/>
              </w:rPr>
              <w:t>0,2</w:t>
            </w:r>
          </w:p>
        </w:tc>
        <w:tc>
          <w:tcPr>
            <w:tcW w:w="4075" w:type="dxa"/>
            <w:vMerge/>
          </w:tcPr>
          <w:p w14:paraId="43D6417E" w14:textId="77777777" w:rsidR="004F1922" w:rsidRPr="00C12414" w:rsidRDefault="004F1922" w:rsidP="004F1922">
            <w:pPr>
              <w:widowControl w:val="0"/>
              <w:ind w:firstLine="0"/>
              <w:jc w:val="left"/>
              <w:rPr>
                <w:sz w:val="24"/>
                <w:szCs w:val="24"/>
              </w:rPr>
            </w:pPr>
          </w:p>
        </w:tc>
      </w:tr>
      <w:tr w:rsidR="004F1922" w:rsidRPr="00C12414" w14:paraId="672A9F70" w14:textId="77777777" w:rsidTr="001E0E4C">
        <w:trPr>
          <w:trHeight w:val="23"/>
        </w:trPr>
        <w:tc>
          <w:tcPr>
            <w:tcW w:w="14560" w:type="dxa"/>
            <w:gridSpan w:val="5"/>
          </w:tcPr>
          <w:p w14:paraId="158695B9" w14:textId="2D27F39C" w:rsidR="004F1922" w:rsidRPr="00C12414" w:rsidRDefault="004F1922" w:rsidP="004F1922">
            <w:pPr>
              <w:widowControl w:val="0"/>
              <w:ind w:firstLine="0"/>
              <w:jc w:val="left"/>
              <w:rPr>
                <w:sz w:val="24"/>
                <w:szCs w:val="24"/>
              </w:rPr>
            </w:pPr>
            <w:r>
              <w:rPr>
                <w:sz w:val="24"/>
                <w:szCs w:val="24"/>
              </w:rPr>
              <w:t>Деревня Романовка</w:t>
            </w:r>
          </w:p>
        </w:tc>
      </w:tr>
      <w:tr w:rsidR="004F1922" w:rsidRPr="00C12414" w14:paraId="7899065C" w14:textId="77777777" w:rsidTr="001E0E4C">
        <w:trPr>
          <w:trHeight w:val="23"/>
        </w:trPr>
        <w:tc>
          <w:tcPr>
            <w:tcW w:w="14560" w:type="dxa"/>
            <w:gridSpan w:val="5"/>
          </w:tcPr>
          <w:p w14:paraId="69338598" w14:textId="15EFA42E" w:rsidR="004F1922" w:rsidRPr="00C12414" w:rsidRDefault="004F1922" w:rsidP="004F1922">
            <w:pPr>
              <w:widowControl w:val="0"/>
              <w:ind w:firstLine="0"/>
              <w:jc w:val="left"/>
              <w:rPr>
                <w:sz w:val="24"/>
                <w:szCs w:val="24"/>
              </w:rPr>
            </w:pPr>
            <w:r w:rsidRPr="00C12414">
              <w:rPr>
                <w:sz w:val="24"/>
                <w:szCs w:val="24"/>
              </w:rPr>
              <w:t>Жилые зоны</w:t>
            </w:r>
          </w:p>
        </w:tc>
      </w:tr>
      <w:tr w:rsidR="004F1922" w:rsidRPr="00C12414" w14:paraId="517634BD" w14:textId="77777777" w:rsidTr="001E0E4C">
        <w:trPr>
          <w:trHeight w:val="491"/>
        </w:trPr>
        <w:tc>
          <w:tcPr>
            <w:tcW w:w="1555" w:type="dxa"/>
            <w:vMerge w:val="restart"/>
          </w:tcPr>
          <w:p w14:paraId="2195F813" w14:textId="12E22470" w:rsidR="004F1922" w:rsidRDefault="004F1922" w:rsidP="004F1922">
            <w:pPr>
              <w:widowControl w:val="0"/>
              <w:ind w:firstLine="0"/>
              <w:jc w:val="left"/>
              <w:rPr>
                <w:sz w:val="24"/>
                <w:szCs w:val="24"/>
              </w:rPr>
            </w:pPr>
            <w:r>
              <w:rPr>
                <w:sz w:val="24"/>
                <w:szCs w:val="24"/>
              </w:rPr>
              <w:t>17:Ж1:1</w:t>
            </w:r>
          </w:p>
        </w:tc>
        <w:tc>
          <w:tcPr>
            <w:tcW w:w="3118" w:type="dxa"/>
            <w:vMerge w:val="restart"/>
          </w:tcPr>
          <w:p w14:paraId="115AC619" w14:textId="77777777" w:rsidR="004F1922" w:rsidRPr="001F46EF" w:rsidRDefault="004F1922" w:rsidP="004F192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26E74B6" w14:textId="030C81A9" w:rsidR="004F1922" w:rsidRPr="00C12414" w:rsidRDefault="004F1922" w:rsidP="004F192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80130D3" w14:textId="1C632887" w:rsidR="004F1922" w:rsidRPr="00FA60F3" w:rsidRDefault="004F1922" w:rsidP="004F1922">
            <w:pPr>
              <w:widowControl w:val="0"/>
              <w:ind w:firstLine="0"/>
              <w:jc w:val="center"/>
              <w:rPr>
                <w:sz w:val="24"/>
                <w:szCs w:val="24"/>
              </w:rPr>
            </w:pPr>
            <w:r>
              <w:rPr>
                <w:sz w:val="24"/>
                <w:szCs w:val="24"/>
              </w:rPr>
              <w:t>3</w:t>
            </w:r>
          </w:p>
        </w:tc>
        <w:tc>
          <w:tcPr>
            <w:tcW w:w="4075" w:type="dxa"/>
            <w:vMerge w:val="restart"/>
          </w:tcPr>
          <w:p w14:paraId="42805CD5" w14:textId="4803BFFE" w:rsidR="004F1922" w:rsidRPr="00FA60F3" w:rsidRDefault="004F1922" w:rsidP="004F1922">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4F1922" w:rsidRPr="00C12414" w14:paraId="0E21A23A" w14:textId="77777777" w:rsidTr="001E0E4C">
        <w:trPr>
          <w:trHeight w:val="491"/>
        </w:trPr>
        <w:tc>
          <w:tcPr>
            <w:tcW w:w="1555" w:type="dxa"/>
            <w:vMerge/>
          </w:tcPr>
          <w:p w14:paraId="0FA02B74" w14:textId="77777777" w:rsidR="004F1922" w:rsidRDefault="004F1922" w:rsidP="004F1922">
            <w:pPr>
              <w:widowControl w:val="0"/>
              <w:ind w:firstLine="0"/>
              <w:jc w:val="left"/>
              <w:rPr>
                <w:sz w:val="24"/>
                <w:szCs w:val="24"/>
              </w:rPr>
            </w:pPr>
          </w:p>
        </w:tc>
        <w:tc>
          <w:tcPr>
            <w:tcW w:w="3118" w:type="dxa"/>
            <w:vMerge/>
          </w:tcPr>
          <w:p w14:paraId="0EAFA7BB" w14:textId="77777777" w:rsidR="004F1922" w:rsidRPr="001F46EF" w:rsidRDefault="004F1922" w:rsidP="004F1922">
            <w:pPr>
              <w:widowControl w:val="0"/>
              <w:ind w:firstLine="0"/>
              <w:jc w:val="left"/>
              <w:rPr>
                <w:sz w:val="24"/>
                <w:szCs w:val="24"/>
              </w:rPr>
            </w:pPr>
          </w:p>
        </w:tc>
        <w:tc>
          <w:tcPr>
            <w:tcW w:w="2835" w:type="dxa"/>
          </w:tcPr>
          <w:p w14:paraId="03C27951" w14:textId="39EC118C" w:rsidR="004F1922" w:rsidRPr="001F46EF" w:rsidRDefault="004F1922" w:rsidP="004F1922">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56B4DDBC" w14:textId="306A0047" w:rsidR="004F1922" w:rsidRDefault="004F1922" w:rsidP="004F1922">
            <w:pPr>
              <w:widowControl w:val="0"/>
              <w:ind w:firstLine="0"/>
              <w:jc w:val="center"/>
              <w:rPr>
                <w:sz w:val="24"/>
                <w:szCs w:val="24"/>
              </w:rPr>
            </w:pPr>
            <w:r>
              <w:rPr>
                <w:sz w:val="24"/>
                <w:szCs w:val="24"/>
              </w:rPr>
              <w:t>40 970</w:t>
            </w:r>
          </w:p>
        </w:tc>
        <w:tc>
          <w:tcPr>
            <w:tcW w:w="4075" w:type="dxa"/>
            <w:vMerge/>
          </w:tcPr>
          <w:p w14:paraId="73AB4FCF" w14:textId="77777777" w:rsidR="004F1922" w:rsidRPr="00C12414" w:rsidRDefault="004F1922" w:rsidP="004F1922">
            <w:pPr>
              <w:widowControl w:val="0"/>
              <w:ind w:firstLine="0"/>
              <w:jc w:val="left"/>
              <w:rPr>
                <w:sz w:val="24"/>
                <w:szCs w:val="24"/>
              </w:rPr>
            </w:pPr>
          </w:p>
        </w:tc>
      </w:tr>
      <w:tr w:rsidR="004F1922" w:rsidRPr="00C12414" w14:paraId="1F46AFF4" w14:textId="77777777" w:rsidTr="001E0E4C">
        <w:trPr>
          <w:trHeight w:val="726"/>
        </w:trPr>
        <w:tc>
          <w:tcPr>
            <w:tcW w:w="1555" w:type="dxa"/>
            <w:vMerge/>
          </w:tcPr>
          <w:p w14:paraId="3BA5CB84" w14:textId="77777777" w:rsidR="004F1922" w:rsidRDefault="004F1922" w:rsidP="004F1922">
            <w:pPr>
              <w:widowControl w:val="0"/>
              <w:ind w:firstLine="0"/>
              <w:jc w:val="left"/>
              <w:rPr>
                <w:sz w:val="24"/>
                <w:szCs w:val="24"/>
              </w:rPr>
            </w:pPr>
          </w:p>
        </w:tc>
        <w:tc>
          <w:tcPr>
            <w:tcW w:w="3118" w:type="dxa"/>
            <w:vMerge/>
          </w:tcPr>
          <w:p w14:paraId="627D558D" w14:textId="77777777" w:rsidR="004F1922" w:rsidRPr="001F46EF" w:rsidRDefault="004F1922" w:rsidP="004F1922">
            <w:pPr>
              <w:widowControl w:val="0"/>
              <w:ind w:firstLine="0"/>
              <w:jc w:val="left"/>
              <w:rPr>
                <w:sz w:val="24"/>
                <w:szCs w:val="24"/>
              </w:rPr>
            </w:pPr>
          </w:p>
        </w:tc>
        <w:tc>
          <w:tcPr>
            <w:tcW w:w="2835" w:type="dxa"/>
          </w:tcPr>
          <w:p w14:paraId="7D47F0D0" w14:textId="6A990EDF" w:rsidR="004F1922" w:rsidRPr="001F46EF" w:rsidRDefault="004F1922" w:rsidP="004F1922">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BEE5FA9" w14:textId="0CDC7DFF" w:rsidR="004F1922" w:rsidRDefault="004F1922" w:rsidP="004F1922">
            <w:pPr>
              <w:widowControl w:val="0"/>
              <w:ind w:firstLine="0"/>
              <w:jc w:val="center"/>
              <w:rPr>
                <w:sz w:val="24"/>
                <w:szCs w:val="24"/>
              </w:rPr>
            </w:pPr>
            <w:r>
              <w:rPr>
                <w:sz w:val="24"/>
                <w:szCs w:val="24"/>
              </w:rPr>
              <w:t>0,2</w:t>
            </w:r>
          </w:p>
        </w:tc>
        <w:tc>
          <w:tcPr>
            <w:tcW w:w="4075" w:type="dxa"/>
            <w:vMerge/>
          </w:tcPr>
          <w:p w14:paraId="12D8B93A" w14:textId="77777777" w:rsidR="004F1922" w:rsidRPr="00FA60F3" w:rsidRDefault="004F1922" w:rsidP="004F1922">
            <w:pPr>
              <w:widowControl w:val="0"/>
              <w:ind w:firstLine="0"/>
              <w:jc w:val="left"/>
              <w:rPr>
                <w:sz w:val="24"/>
                <w:szCs w:val="24"/>
              </w:rPr>
            </w:pPr>
          </w:p>
        </w:tc>
      </w:tr>
      <w:tr w:rsidR="004F1922" w:rsidRPr="00C12414" w14:paraId="28846B87" w14:textId="77777777" w:rsidTr="001E0E4C">
        <w:trPr>
          <w:trHeight w:val="803"/>
        </w:trPr>
        <w:tc>
          <w:tcPr>
            <w:tcW w:w="1555" w:type="dxa"/>
            <w:vMerge w:val="restart"/>
          </w:tcPr>
          <w:p w14:paraId="110010DE" w14:textId="43452343" w:rsidR="004F1922" w:rsidRDefault="004F1922" w:rsidP="004F1922">
            <w:pPr>
              <w:widowControl w:val="0"/>
              <w:ind w:firstLine="0"/>
              <w:jc w:val="left"/>
              <w:rPr>
                <w:sz w:val="24"/>
                <w:szCs w:val="24"/>
              </w:rPr>
            </w:pPr>
            <w:r>
              <w:rPr>
                <w:sz w:val="24"/>
                <w:szCs w:val="24"/>
              </w:rPr>
              <w:t>17:Ж1:2</w:t>
            </w:r>
          </w:p>
        </w:tc>
        <w:tc>
          <w:tcPr>
            <w:tcW w:w="3118" w:type="dxa"/>
            <w:vMerge w:val="restart"/>
          </w:tcPr>
          <w:p w14:paraId="4A93CAD2" w14:textId="77777777" w:rsidR="004F1922" w:rsidRPr="001F46EF" w:rsidRDefault="004F1922" w:rsidP="004F192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2D8C0A5" w14:textId="176EC665" w:rsidR="004F1922" w:rsidRPr="00C12414" w:rsidRDefault="004F1922" w:rsidP="004F1922">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9BE8641" w14:textId="0FBDCDC3" w:rsidR="004F1922" w:rsidRPr="00C12414" w:rsidRDefault="004F1922" w:rsidP="0055378D">
            <w:pPr>
              <w:widowControl w:val="0"/>
              <w:ind w:firstLine="0"/>
              <w:jc w:val="center"/>
              <w:rPr>
                <w:sz w:val="24"/>
                <w:szCs w:val="24"/>
              </w:rPr>
            </w:pPr>
            <w:r>
              <w:rPr>
                <w:sz w:val="24"/>
                <w:szCs w:val="24"/>
              </w:rPr>
              <w:t>3</w:t>
            </w:r>
          </w:p>
        </w:tc>
        <w:tc>
          <w:tcPr>
            <w:tcW w:w="4075" w:type="dxa"/>
            <w:vMerge w:val="restart"/>
          </w:tcPr>
          <w:p w14:paraId="3A1188C8" w14:textId="66855EB2" w:rsidR="004F1922" w:rsidRDefault="004F1922" w:rsidP="004F1922">
            <w:pPr>
              <w:widowControl w:val="0"/>
              <w:ind w:firstLine="0"/>
              <w:jc w:val="left"/>
              <w:rPr>
                <w:sz w:val="24"/>
                <w:szCs w:val="24"/>
              </w:rPr>
            </w:pPr>
            <w:r w:rsidRPr="00C12414">
              <w:rPr>
                <w:sz w:val="24"/>
                <w:szCs w:val="24"/>
              </w:rPr>
              <w:t>Размещение объектов федерального</w:t>
            </w:r>
            <w:r>
              <w:rPr>
                <w:sz w:val="24"/>
                <w:szCs w:val="24"/>
              </w:rPr>
              <w:t xml:space="preserve"> значения </w:t>
            </w:r>
            <w:r w:rsidRPr="00C12414">
              <w:rPr>
                <w:sz w:val="24"/>
                <w:szCs w:val="24"/>
              </w:rPr>
              <w:t>не предусмотрено.</w:t>
            </w:r>
          </w:p>
          <w:p w14:paraId="4DB94044" w14:textId="77777777" w:rsidR="004F1922" w:rsidRDefault="004F1922" w:rsidP="004F1922">
            <w:pPr>
              <w:widowControl w:val="0"/>
              <w:ind w:firstLine="0"/>
              <w:jc w:val="left"/>
              <w:rPr>
                <w:sz w:val="24"/>
                <w:szCs w:val="24"/>
              </w:rPr>
            </w:pPr>
          </w:p>
          <w:p w14:paraId="4CE091E2" w14:textId="3D72B3DA" w:rsidR="004F1922" w:rsidRDefault="004F1922" w:rsidP="004F1922">
            <w:pPr>
              <w:widowControl w:val="0"/>
              <w:ind w:firstLine="0"/>
              <w:jc w:val="left"/>
              <w:rPr>
                <w:sz w:val="24"/>
                <w:szCs w:val="24"/>
              </w:rPr>
            </w:pPr>
            <w:r>
              <w:rPr>
                <w:sz w:val="24"/>
                <w:szCs w:val="24"/>
              </w:rPr>
              <w:t>Объекты регионального значения:</w:t>
            </w:r>
          </w:p>
          <w:p w14:paraId="38513282" w14:textId="593F64F6" w:rsidR="004F1922" w:rsidRPr="007F6470" w:rsidRDefault="004F1922" w:rsidP="004F1922">
            <w:pPr>
              <w:pStyle w:val="afffffffffffff2"/>
              <w:widowControl w:val="0"/>
              <w:numPr>
                <w:ilvl w:val="0"/>
                <w:numId w:val="116"/>
              </w:numPr>
              <w:jc w:val="left"/>
              <w:rPr>
                <w:sz w:val="24"/>
                <w:szCs w:val="24"/>
              </w:rPr>
            </w:pPr>
            <w:r w:rsidRPr="007F6470">
              <w:rPr>
                <w:sz w:val="24"/>
                <w:szCs w:val="24"/>
              </w:rPr>
              <w:t>Фельдшерско-акушерский пункт 2-го типа</w:t>
            </w:r>
            <w:r>
              <w:rPr>
                <w:sz w:val="24"/>
                <w:szCs w:val="24"/>
              </w:rPr>
              <w:t>.</w:t>
            </w:r>
          </w:p>
          <w:p w14:paraId="406D4654" w14:textId="77777777" w:rsidR="004F1922" w:rsidRDefault="004F1922" w:rsidP="004F1922">
            <w:pPr>
              <w:widowControl w:val="0"/>
              <w:ind w:firstLine="0"/>
              <w:jc w:val="left"/>
              <w:rPr>
                <w:sz w:val="24"/>
                <w:szCs w:val="24"/>
              </w:rPr>
            </w:pPr>
          </w:p>
          <w:p w14:paraId="56E341D9" w14:textId="77777777" w:rsidR="004F1922" w:rsidRDefault="004F1922" w:rsidP="004F1922">
            <w:pPr>
              <w:widowControl w:val="0"/>
              <w:ind w:firstLine="0"/>
              <w:jc w:val="left"/>
              <w:rPr>
                <w:sz w:val="24"/>
                <w:szCs w:val="24"/>
              </w:rPr>
            </w:pPr>
            <w:r>
              <w:rPr>
                <w:sz w:val="24"/>
                <w:szCs w:val="24"/>
              </w:rPr>
              <w:t>Объекты местного значения муниципального района:</w:t>
            </w:r>
          </w:p>
          <w:p w14:paraId="7063320F" w14:textId="48259730" w:rsidR="004F1922" w:rsidRPr="00E04942" w:rsidRDefault="004F1922" w:rsidP="004F1922">
            <w:pPr>
              <w:pStyle w:val="afffffffffffff2"/>
              <w:widowControl w:val="0"/>
              <w:numPr>
                <w:ilvl w:val="0"/>
                <w:numId w:val="107"/>
              </w:numPr>
              <w:jc w:val="left"/>
              <w:rPr>
                <w:sz w:val="24"/>
                <w:szCs w:val="24"/>
              </w:rPr>
            </w:pPr>
            <w:r>
              <w:rPr>
                <w:sz w:val="24"/>
                <w:szCs w:val="24"/>
              </w:rPr>
              <w:t>Дошкольная образовательная организация на 170 мест</w:t>
            </w:r>
          </w:p>
        </w:tc>
      </w:tr>
      <w:tr w:rsidR="0055378D" w:rsidRPr="00C12414" w14:paraId="5F9AD904" w14:textId="77777777" w:rsidTr="001E0E4C">
        <w:trPr>
          <w:trHeight w:val="803"/>
        </w:trPr>
        <w:tc>
          <w:tcPr>
            <w:tcW w:w="1555" w:type="dxa"/>
            <w:vMerge/>
          </w:tcPr>
          <w:p w14:paraId="388041BF" w14:textId="77777777" w:rsidR="0055378D" w:rsidRDefault="0055378D" w:rsidP="0055378D">
            <w:pPr>
              <w:widowControl w:val="0"/>
              <w:ind w:firstLine="0"/>
              <w:jc w:val="left"/>
              <w:rPr>
                <w:sz w:val="24"/>
                <w:szCs w:val="24"/>
              </w:rPr>
            </w:pPr>
          </w:p>
        </w:tc>
        <w:tc>
          <w:tcPr>
            <w:tcW w:w="3118" w:type="dxa"/>
            <w:vMerge/>
          </w:tcPr>
          <w:p w14:paraId="2B66FDA7" w14:textId="77777777" w:rsidR="0055378D" w:rsidRPr="001F46EF" w:rsidRDefault="0055378D" w:rsidP="0055378D">
            <w:pPr>
              <w:widowControl w:val="0"/>
              <w:ind w:firstLine="0"/>
              <w:jc w:val="left"/>
              <w:rPr>
                <w:sz w:val="24"/>
                <w:szCs w:val="24"/>
              </w:rPr>
            </w:pPr>
          </w:p>
        </w:tc>
        <w:tc>
          <w:tcPr>
            <w:tcW w:w="2835" w:type="dxa"/>
          </w:tcPr>
          <w:p w14:paraId="291DAB2A" w14:textId="7FC38E59" w:rsidR="0055378D" w:rsidRPr="001F46EF" w:rsidRDefault="0055378D" w:rsidP="0055378D">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723C2646" w14:textId="0C38EE7C" w:rsidR="0055378D" w:rsidRDefault="0055378D" w:rsidP="0055378D">
            <w:pPr>
              <w:widowControl w:val="0"/>
              <w:ind w:firstLine="0"/>
              <w:jc w:val="center"/>
              <w:rPr>
                <w:sz w:val="24"/>
                <w:szCs w:val="24"/>
              </w:rPr>
            </w:pPr>
            <w:r>
              <w:rPr>
                <w:sz w:val="24"/>
                <w:szCs w:val="24"/>
              </w:rPr>
              <w:t>28 838</w:t>
            </w:r>
          </w:p>
        </w:tc>
        <w:tc>
          <w:tcPr>
            <w:tcW w:w="4075" w:type="dxa"/>
            <w:vMerge/>
          </w:tcPr>
          <w:p w14:paraId="0895383B" w14:textId="77777777" w:rsidR="0055378D" w:rsidRPr="00C12414" w:rsidRDefault="0055378D" w:rsidP="0055378D">
            <w:pPr>
              <w:widowControl w:val="0"/>
              <w:ind w:firstLine="0"/>
              <w:jc w:val="left"/>
              <w:rPr>
                <w:sz w:val="24"/>
                <w:szCs w:val="24"/>
              </w:rPr>
            </w:pPr>
          </w:p>
        </w:tc>
      </w:tr>
      <w:tr w:rsidR="0055378D" w:rsidRPr="00C12414" w14:paraId="5B2F6794" w14:textId="77777777" w:rsidTr="001E0E4C">
        <w:trPr>
          <w:trHeight w:val="1489"/>
        </w:trPr>
        <w:tc>
          <w:tcPr>
            <w:tcW w:w="1555" w:type="dxa"/>
            <w:vMerge/>
          </w:tcPr>
          <w:p w14:paraId="237E3264" w14:textId="77777777" w:rsidR="0055378D" w:rsidRDefault="0055378D" w:rsidP="0055378D">
            <w:pPr>
              <w:widowControl w:val="0"/>
              <w:ind w:firstLine="0"/>
              <w:jc w:val="left"/>
              <w:rPr>
                <w:sz w:val="24"/>
                <w:szCs w:val="24"/>
              </w:rPr>
            </w:pPr>
          </w:p>
        </w:tc>
        <w:tc>
          <w:tcPr>
            <w:tcW w:w="3118" w:type="dxa"/>
            <w:vMerge/>
          </w:tcPr>
          <w:p w14:paraId="3B5FDBFA" w14:textId="77777777" w:rsidR="0055378D" w:rsidRPr="001F46EF" w:rsidRDefault="0055378D" w:rsidP="0055378D">
            <w:pPr>
              <w:widowControl w:val="0"/>
              <w:ind w:firstLine="0"/>
              <w:jc w:val="left"/>
              <w:rPr>
                <w:sz w:val="24"/>
                <w:szCs w:val="24"/>
              </w:rPr>
            </w:pPr>
          </w:p>
        </w:tc>
        <w:tc>
          <w:tcPr>
            <w:tcW w:w="2835" w:type="dxa"/>
          </w:tcPr>
          <w:p w14:paraId="6786E1C1" w14:textId="56339A8D" w:rsidR="0055378D" w:rsidRPr="001F46EF" w:rsidRDefault="0055378D" w:rsidP="0055378D">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C8FA472" w14:textId="14BD099D" w:rsidR="0055378D" w:rsidRDefault="0055378D" w:rsidP="0055378D">
            <w:pPr>
              <w:widowControl w:val="0"/>
              <w:ind w:firstLine="0"/>
              <w:jc w:val="center"/>
              <w:rPr>
                <w:sz w:val="24"/>
                <w:szCs w:val="24"/>
              </w:rPr>
            </w:pPr>
            <w:r>
              <w:rPr>
                <w:sz w:val="24"/>
                <w:szCs w:val="24"/>
              </w:rPr>
              <w:t>0,2</w:t>
            </w:r>
          </w:p>
        </w:tc>
        <w:tc>
          <w:tcPr>
            <w:tcW w:w="4075" w:type="dxa"/>
            <w:vMerge/>
          </w:tcPr>
          <w:p w14:paraId="6DA48280" w14:textId="77777777" w:rsidR="0055378D" w:rsidRPr="00C12414" w:rsidRDefault="0055378D" w:rsidP="0055378D">
            <w:pPr>
              <w:widowControl w:val="0"/>
              <w:ind w:firstLine="0"/>
              <w:jc w:val="left"/>
              <w:rPr>
                <w:sz w:val="24"/>
                <w:szCs w:val="24"/>
              </w:rPr>
            </w:pPr>
          </w:p>
        </w:tc>
      </w:tr>
      <w:tr w:rsidR="0055378D" w:rsidRPr="00C12414" w14:paraId="6973B6B3" w14:textId="77777777" w:rsidTr="001E0E4C">
        <w:trPr>
          <w:trHeight w:val="59"/>
        </w:trPr>
        <w:tc>
          <w:tcPr>
            <w:tcW w:w="1555" w:type="dxa"/>
            <w:vMerge w:val="restart"/>
          </w:tcPr>
          <w:p w14:paraId="43F88E78" w14:textId="387CB9A8" w:rsidR="0055378D" w:rsidRDefault="0055378D" w:rsidP="0055378D">
            <w:pPr>
              <w:widowControl w:val="0"/>
              <w:ind w:firstLine="0"/>
              <w:jc w:val="left"/>
              <w:rPr>
                <w:sz w:val="24"/>
                <w:szCs w:val="24"/>
              </w:rPr>
            </w:pPr>
            <w:r>
              <w:rPr>
                <w:sz w:val="24"/>
                <w:szCs w:val="24"/>
              </w:rPr>
              <w:t>17:Ж3:1</w:t>
            </w:r>
          </w:p>
        </w:tc>
        <w:tc>
          <w:tcPr>
            <w:tcW w:w="3118" w:type="dxa"/>
            <w:vMerge w:val="restart"/>
          </w:tcPr>
          <w:p w14:paraId="317E6BBC" w14:textId="77777777" w:rsidR="0055378D" w:rsidRPr="001F46EF" w:rsidRDefault="0055378D" w:rsidP="0055378D">
            <w:pPr>
              <w:widowControl w:val="0"/>
              <w:ind w:firstLine="0"/>
              <w:jc w:val="left"/>
              <w:rPr>
                <w:sz w:val="24"/>
                <w:szCs w:val="24"/>
              </w:rPr>
            </w:pPr>
            <w:r w:rsidRPr="001F46EF">
              <w:rPr>
                <w:sz w:val="24"/>
                <w:szCs w:val="24"/>
              </w:rPr>
              <w:t>Зона застройки малоэтажными жилыми домами (до 4 этажей, включая мансардный)</w:t>
            </w:r>
          </w:p>
        </w:tc>
        <w:tc>
          <w:tcPr>
            <w:tcW w:w="2835" w:type="dxa"/>
          </w:tcPr>
          <w:p w14:paraId="59F7D27A" w14:textId="3DD89682" w:rsidR="0055378D" w:rsidRPr="00C12414" w:rsidRDefault="0055378D" w:rsidP="0055378D">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13A482F3" w14:textId="3A156E0B" w:rsidR="0055378D" w:rsidRPr="00832E63" w:rsidRDefault="0055378D" w:rsidP="004C62E4">
            <w:pPr>
              <w:widowControl w:val="0"/>
              <w:ind w:firstLine="0"/>
              <w:jc w:val="center"/>
              <w:rPr>
                <w:sz w:val="24"/>
                <w:szCs w:val="24"/>
              </w:rPr>
            </w:pPr>
            <w:r>
              <w:rPr>
                <w:sz w:val="24"/>
                <w:szCs w:val="24"/>
              </w:rPr>
              <w:t>4</w:t>
            </w:r>
          </w:p>
        </w:tc>
        <w:tc>
          <w:tcPr>
            <w:tcW w:w="4075" w:type="dxa"/>
            <w:vMerge w:val="restart"/>
          </w:tcPr>
          <w:p w14:paraId="5C55FA64" w14:textId="42C8FBE1" w:rsidR="0055378D" w:rsidRPr="00832E63" w:rsidRDefault="0055378D" w:rsidP="0055378D">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4C62E4" w:rsidRPr="00C12414" w14:paraId="789C316A" w14:textId="77777777" w:rsidTr="001E0E4C">
        <w:trPr>
          <w:trHeight w:val="59"/>
        </w:trPr>
        <w:tc>
          <w:tcPr>
            <w:tcW w:w="1555" w:type="dxa"/>
            <w:vMerge/>
          </w:tcPr>
          <w:p w14:paraId="1784F033" w14:textId="77777777" w:rsidR="004C62E4" w:rsidRDefault="004C62E4" w:rsidP="004C62E4">
            <w:pPr>
              <w:widowControl w:val="0"/>
              <w:ind w:firstLine="0"/>
              <w:jc w:val="left"/>
              <w:rPr>
                <w:sz w:val="24"/>
                <w:szCs w:val="24"/>
              </w:rPr>
            </w:pPr>
          </w:p>
        </w:tc>
        <w:tc>
          <w:tcPr>
            <w:tcW w:w="3118" w:type="dxa"/>
            <w:vMerge/>
          </w:tcPr>
          <w:p w14:paraId="61FF9D81" w14:textId="77777777" w:rsidR="004C62E4" w:rsidRPr="001F46EF" w:rsidRDefault="004C62E4" w:rsidP="004C62E4">
            <w:pPr>
              <w:widowControl w:val="0"/>
              <w:ind w:firstLine="0"/>
              <w:jc w:val="left"/>
              <w:rPr>
                <w:sz w:val="24"/>
                <w:szCs w:val="24"/>
              </w:rPr>
            </w:pPr>
          </w:p>
        </w:tc>
        <w:tc>
          <w:tcPr>
            <w:tcW w:w="2835" w:type="dxa"/>
          </w:tcPr>
          <w:p w14:paraId="264A5AEC" w14:textId="2B67575B" w:rsidR="004C62E4" w:rsidRPr="001F46EF" w:rsidRDefault="004C62E4" w:rsidP="004C62E4">
            <w:pPr>
              <w:widowControl w:val="0"/>
              <w:ind w:firstLine="0"/>
              <w:jc w:val="left"/>
              <w:rPr>
                <w:sz w:val="24"/>
                <w:szCs w:val="24"/>
              </w:rPr>
            </w:pPr>
            <w:r>
              <w:rPr>
                <w:sz w:val="24"/>
                <w:szCs w:val="24"/>
              </w:rPr>
              <w:t>Максимальная общая площадь квартир (без учета балконов и лоджий), кв. м</w:t>
            </w:r>
          </w:p>
        </w:tc>
        <w:tc>
          <w:tcPr>
            <w:tcW w:w="2977" w:type="dxa"/>
          </w:tcPr>
          <w:p w14:paraId="0D8EC948" w14:textId="368EFC06" w:rsidR="004C62E4" w:rsidRDefault="004C62E4" w:rsidP="004C62E4">
            <w:pPr>
              <w:widowControl w:val="0"/>
              <w:ind w:firstLine="0"/>
              <w:jc w:val="center"/>
              <w:rPr>
                <w:sz w:val="24"/>
                <w:szCs w:val="24"/>
              </w:rPr>
            </w:pPr>
            <w:r>
              <w:rPr>
                <w:sz w:val="24"/>
                <w:szCs w:val="24"/>
              </w:rPr>
              <w:t>1 047</w:t>
            </w:r>
          </w:p>
        </w:tc>
        <w:tc>
          <w:tcPr>
            <w:tcW w:w="4075" w:type="dxa"/>
            <w:vMerge/>
          </w:tcPr>
          <w:p w14:paraId="39CC95D0" w14:textId="77777777" w:rsidR="004C62E4" w:rsidRPr="00C12414" w:rsidRDefault="004C62E4" w:rsidP="004C62E4">
            <w:pPr>
              <w:widowControl w:val="0"/>
              <w:ind w:firstLine="0"/>
              <w:jc w:val="left"/>
              <w:rPr>
                <w:sz w:val="24"/>
                <w:szCs w:val="24"/>
              </w:rPr>
            </w:pPr>
          </w:p>
        </w:tc>
      </w:tr>
      <w:tr w:rsidR="004C62E4" w:rsidRPr="00C12414" w14:paraId="6083FA36" w14:textId="77777777" w:rsidTr="0003499B">
        <w:trPr>
          <w:trHeight w:val="524"/>
        </w:trPr>
        <w:tc>
          <w:tcPr>
            <w:tcW w:w="1555" w:type="dxa"/>
            <w:vMerge/>
          </w:tcPr>
          <w:p w14:paraId="617A9AFD" w14:textId="77777777" w:rsidR="004C62E4" w:rsidRDefault="004C62E4" w:rsidP="004C62E4">
            <w:pPr>
              <w:widowControl w:val="0"/>
              <w:ind w:firstLine="0"/>
              <w:jc w:val="left"/>
              <w:rPr>
                <w:sz w:val="24"/>
                <w:szCs w:val="24"/>
              </w:rPr>
            </w:pPr>
          </w:p>
        </w:tc>
        <w:tc>
          <w:tcPr>
            <w:tcW w:w="3118" w:type="dxa"/>
            <w:vMerge/>
          </w:tcPr>
          <w:p w14:paraId="3798C69C" w14:textId="77777777" w:rsidR="004C62E4" w:rsidRPr="001F46EF" w:rsidRDefault="004C62E4" w:rsidP="004C62E4">
            <w:pPr>
              <w:widowControl w:val="0"/>
              <w:ind w:firstLine="0"/>
              <w:jc w:val="left"/>
              <w:rPr>
                <w:sz w:val="24"/>
                <w:szCs w:val="24"/>
              </w:rPr>
            </w:pPr>
          </w:p>
        </w:tc>
        <w:tc>
          <w:tcPr>
            <w:tcW w:w="2835" w:type="dxa"/>
          </w:tcPr>
          <w:p w14:paraId="7B081B52" w14:textId="34F613E4" w:rsidR="004C62E4" w:rsidRPr="001F46EF" w:rsidRDefault="004C62E4" w:rsidP="004C62E4">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010D1207" w14:textId="1E47B824" w:rsidR="004C62E4" w:rsidRDefault="004C62E4" w:rsidP="004C62E4">
            <w:pPr>
              <w:widowControl w:val="0"/>
              <w:ind w:firstLine="0"/>
              <w:jc w:val="center"/>
              <w:rPr>
                <w:sz w:val="24"/>
                <w:szCs w:val="24"/>
              </w:rPr>
            </w:pPr>
            <w:r>
              <w:rPr>
                <w:sz w:val="24"/>
                <w:szCs w:val="24"/>
              </w:rPr>
              <w:t>0,4</w:t>
            </w:r>
          </w:p>
        </w:tc>
        <w:tc>
          <w:tcPr>
            <w:tcW w:w="4075" w:type="dxa"/>
            <w:vMerge/>
          </w:tcPr>
          <w:p w14:paraId="6D79461F" w14:textId="77777777" w:rsidR="004C62E4" w:rsidRPr="00832E63" w:rsidRDefault="004C62E4" w:rsidP="004C62E4">
            <w:pPr>
              <w:widowControl w:val="0"/>
              <w:ind w:firstLine="0"/>
              <w:jc w:val="left"/>
              <w:rPr>
                <w:sz w:val="24"/>
                <w:szCs w:val="24"/>
              </w:rPr>
            </w:pPr>
          </w:p>
        </w:tc>
      </w:tr>
      <w:tr w:rsidR="004C62E4" w:rsidRPr="00C12414" w14:paraId="499F54A8" w14:textId="77777777" w:rsidTr="001E0E4C">
        <w:trPr>
          <w:trHeight w:val="23"/>
        </w:trPr>
        <w:tc>
          <w:tcPr>
            <w:tcW w:w="14560" w:type="dxa"/>
            <w:gridSpan w:val="5"/>
          </w:tcPr>
          <w:p w14:paraId="41F40637" w14:textId="29405881" w:rsidR="004C62E4" w:rsidRPr="00C12414" w:rsidRDefault="004C62E4" w:rsidP="004C62E4">
            <w:pPr>
              <w:widowControl w:val="0"/>
              <w:ind w:firstLine="0"/>
              <w:jc w:val="left"/>
              <w:rPr>
                <w:sz w:val="24"/>
                <w:szCs w:val="24"/>
              </w:rPr>
            </w:pPr>
            <w:r w:rsidRPr="00C12414">
              <w:rPr>
                <w:sz w:val="24"/>
                <w:szCs w:val="24"/>
              </w:rPr>
              <w:t>Общественно-деловые зоны</w:t>
            </w:r>
          </w:p>
        </w:tc>
      </w:tr>
      <w:tr w:rsidR="0003499B" w:rsidRPr="00C12414" w14:paraId="44A15C1B" w14:textId="77777777" w:rsidTr="001E0E4C">
        <w:trPr>
          <w:trHeight w:val="23"/>
        </w:trPr>
        <w:tc>
          <w:tcPr>
            <w:tcW w:w="1555" w:type="dxa"/>
            <w:vMerge w:val="restart"/>
          </w:tcPr>
          <w:p w14:paraId="007F815C" w14:textId="201B5100" w:rsidR="0003499B" w:rsidRDefault="0003499B" w:rsidP="004C62E4">
            <w:pPr>
              <w:widowControl w:val="0"/>
              <w:ind w:firstLine="0"/>
              <w:jc w:val="left"/>
              <w:rPr>
                <w:sz w:val="24"/>
                <w:szCs w:val="24"/>
              </w:rPr>
            </w:pPr>
            <w:r>
              <w:rPr>
                <w:sz w:val="24"/>
                <w:szCs w:val="24"/>
              </w:rPr>
              <w:t>17:О1:1</w:t>
            </w:r>
          </w:p>
        </w:tc>
        <w:tc>
          <w:tcPr>
            <w:tcW w:w="3118" w:type="dxa"/>
            <w:vMerge w:val="restart"/>
          </w:tcPr>
          <w:p w14:paraId="36924F1C" w14:textId="77777777" w:rsidR="0003499B" w:rsidRPr="001F46EF" w:rsidRDefault="0003499B" w:rsidP="004C62E4">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25F1B0DA" w14:textId="3AEE2571" w:rsidR="0003499B" w:rsidRPr="00C12414" w:rsidRDefault="0003499B" w:rsidP="004C62E4">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6A0BDC65" w14:textId="5D1F261B" w:rsidR="0003499B" w:rsidRPr="00A76ECC" w:rsidRDefault="0003499B" w:rsidP="0003499B">
            <w:pPr>
              <w:widowControl w:val="0"/>
              <w:ind w:firstLine="0"/>
              <w:jc w:val="center"/>
              <w:rPr>
                <w:sz w:val="24"/>
                <w:szCs w:val="24"/>
              </w:rPr>
            </w:pPr>
            <w:r>
              <w:rPr>
                <w:sz w:val="24"/>
                <w:szCs w:val="24"/>
              </w:rPr>
              <w:t>4</w:t>
            </w:r>
          </w:p>
        </w:tc>
        <w:tc>
          <w:tcPr>
            <w:tcW w:w="4075" w:type="dxa"/>
            <w:vMerge w:val="restart"/>
          </w:tcPr>
          <w:p w14:paraId="441A6BAB" w14:textId="3E069763" w:rsidR="0003499B" w:rsidRPr="00A76ECC" w:rsidRDefault="0003499B" w:rsidP="004C62E4">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03499B" w:rsidRPr="00C12414" w14:paraId="15FDD7CE" w14:textId="77777777" w:rsidTr="001E0E4C">
        <w:trPr>
          <w:trHeight w:val="23"/>
        </w:trPr>
        <w:tc>
          <w:tcPr>
            <w:tcW w:w="1555" w:type="dxa"/>
            <w:vMerge/>
          </w:tcPr>
          <w:p w14:paraId="4F5B6B74" w14:textId="77777777" w:rsidR="0003499B" w:rsidRDefault="0003499B" w:rsidP="0003499B">
            <w:pPr>
              <w:widowControl w:val="0"/>
              <w:ind w:firstLine="0"/>
              <w:jc w:val="left"/>
              <w:rPr>
                <w:sz w:val="24"/>
                <w:szCs w:val="24"/>
              </w:rPr>
            </w:pPr>
          </w:p>
        </w:tc>
        <w:tc>
          <w:tcPr>
            <w:tcW w:w="3118" w:type="dxa"/>
            <w:vMerge/>
          </w:tcPr>
          <w:p w14:paraId="013618F6" w14:textId="77777777" w:rsidR="0003499B" w:rsidRPr="004A395B" w:rsidRDefault="0003499B" w:rsidP="0003499B">
            <w:pPr>
              <w:widowControl w:val="0"/>
              <w:ind w:firstLine="0"/>
              <w:jc w:val="left"/>
              <w:rPr>
                <w:sz w:val="24"/>
                <w:szCs w:val="24"/>
              </w:rPr>
            </w:pPr>
          </w:p>
        </w:tc>
        <w:tc>
          <w:tcPr>
            <w:tcW w:w="2835" w:type="dxa"/>
          </w:tcPr>
          <w:p w14:paraId="1368445A" w14:textId="1C7E35FD" w:rsidR="0003499B" w:rsidRPr="00C12414" w:rsidRDefault="0003499B" w:rsidP="0003499B">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212DFE7" w14:textId="78E43F5B" w:rsidR="0003499B" w:rsidRDefault="0003499B" w:rsidP="0003499B">
            <w:pPr>
              <w:widowControl w:val="0"/>
              <w:ind w:firstLine="0"/>
              <w:jc w:val="center"/>
              <w:rPr>
                <w:sz w:val="24"/>
                <w:szCs w:val="24"/>
              </w:rPr>
            </w:pPr>
            <w:r>
              <w:rPr>
                <w:sz w:val="24"/>
                <w:szCs w:val="24"/>
              </w:rPr>
              <w:t>1,0</w:t>
            </w:r>
          </w:p>
        </w:tc>
        <w:tc>
          <w:tcPr>
            <w:tcW w:w="4075" w:type="dxa"/>
            <w:vMerge/>
          </w:tcPr>
          <w:p w14:paraId="49247087" w14:textId="77777777" w:rsidR="0003499B" w:rsidRPr="00C12414" w:rsidRDefault="0003499B" w:rsidP="0003499B">
            <w:pPr>
              <w:widowControl w:val="0"/>
              <w:ind w:firstLine="0"/>
              <w:jc w:val="left"/>
              <w:rPr>
                <w:sz w:val="24"/>
                <w:szCs w:val="24"/>
              </w:rPr>
            </w:pPr>
          </w:p>
        </w:tc>
      </w:tr>
      <w:tr w:rsidR="0003499B" w:rsidRPr="00C12414" w14:paraId="4D02C59F" w14:textId="77777777" w:rsidTr="001E0E4C">
        <w:trPr>
          <w:trHeight w:val="23"/>
        </w:trPr>
        <w:tc>
          <w:tcPr>
            <w:tcW w:w="14560" w:type="dxa"/>
            <w:gridSpan w:val="5"/>
          </w:tcPr>
          <w:p w14:paraId="63BFB800" w14:textId="641303F4" w:rsidR="0003499B" w:rsidRPr="00C12414" w:rsidRDefault="0003499B" w:rsidP="0003499B">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03499B" w:rsidRPr="00C12414" w14:paraId="78597F05" w14:textId="77777777" w:rsidTr="001E0E4C">
        <w:trPr>
          <w:trHeight w:val="23"/>
        </w:trPr>
        <w:tc>
          <w:tcPr>
            <w:tcW w:w="1555" w:type="dxa"/>
          </w:tcPr>
          <w:p w14:paraId="0AFA9AB0" w14:textId="07C4D75A" w:rsidR="0003499B" w:rsidRDefault="0003499B" w:rsidP="0003499B">
            <w:pPr>
              <w:widowControl w:val="0"/>
              <w:ind w:firstLine="0"/>
              <w:jc w:val="left"/>
              <w:rPr>
                <w:sz w:val="24"/>
                <w:szCs w:val="24"/>
              </w:rPr>
            </w:pPr>
            <w:r>
              <w:rPr>
                <w:sz w:val="24"/>
                <w:szCs w:val="24"/>
              </w:rPr>
              <w:t>17:Т1:1</w:t>
            </w:r>
          </w:p>
        </w:tc>
        <w:tc>
          <w:tcPr>
            <w:tcW w:w="3118" w:type="dxa"/>
          </w:tcPr>
          <w:p w14:paraId="4B0D1453" w14:textId="77777777" w:rsidR="0003499B" w:rsidRPr="001F46EF" w:rsidRDefault="0003499B" w:rsidP="0003499B">
            <w:pPr>
              <w:widowControl w:val="0"/>
              <w:ind w:firstLine="0"/>
              <w:jc w:val="left"/>
              <w:rPr>
                <w:sz w:val="24"/>
                <w:szCs w:val="24"/>
              </w:rPr>
            </w:pPr>
            <w:r w:rsidRPr="00E63E3C">
              <w:rPr>
                <w:sz w:val="24"/>
                <w:szCs w:val="24"/>
              </w:rPr>
              <w:t>Зона транспортной инфраструктуры</w:t>
            </w:r>
          </w:p>
        </w:tc>
        <w:tc>
          <w:tcPr>
            <w:tcW w:w="2835" w:type="dxa"/>
          </w:tcPr>
          <w:p w14:paraId="4FD18B71" w14:textId="57A38793" w:rsidR="0003499B" w:rsidRPr="00C12414" w:rsidRDefault="0003499B" w:rsidP="0003499B">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4F68B078" w14:textId="23574954" w:rsidR="0003499B" w:rsidRPr="00E63E3C" w:rsidRDefault="0003499B" w:rsidP="0003499B">
            <w:pPr>
              <w:widowControl w:val="0"/>
              <w:ind w:firstLine="0"/>
              <w:jc w:val="center"/>
              <w:rPr>
                <w:sz w:val="24"/>
                <w:szCs w:val="24"/>
              </w:rPr>
            </w:pPr>
            <w:r>
              <w:rPr>
                <w:sz w:val="24"/>
                <w:szCs w:val="24"/>
              </w:rPr>
              <w:t>1</w:t>
            </w:r>
          </w:p>
        </w:tc>
        <w:tc>
          <w:tcPr>
            <w:tcW w:w="4075" w:type="dxa"/>
          </w:tcPr>
          <w:p w14:paraId="34DF5F58" w14:textId="6327E297" w:rsidR="0003499B" w:rsidRPr="00C12414" w:rsidRDefault="0003499B" w:rsidP="0003499B">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03499B" w:rsidRPr="00C12414" w14:paraId="563E2444" w14:textId="77777777" w:rsidTr="001E0E4C">
        <w:trPr>
          <w:trHeight w:val="23"/>
        </w:trPr>
        <w:tc>
          <w:tcPr>
            <w:tcW w:w="14560" w:type="dxa"/>
            <w:gridSpan w:val="5"/>
          </w:tcPr>
          <w:p w14:paraId="65AA6DAB" w14:textId="5E147E1A" w:rsidR="0003499B" w:rsidRPr="00C12414" w:rsidRDefault="0003499B" w:rsidP="0003499B">
            <w:pPr>
              <w:widowControl w:val="0"/>
              <w:ind w:firstLine="0"/>
              <w:jc w:val="left"/>
              <w:rPr>
                <w:sz w:val="24"/>
                <w:szCs w:val="24"/>
              </w:rPr>
            </w:pPr>
            <w:r>
              <w:rPr>
                <w:sz w:val="24"/>
                <w:szCs w:val="24"/>
              </w:rPr>
              <w:t xml:space="preserve">Поселок при железнодорожной станции Старое </w:t>
            </w:r>
            <w:proofErr w:type="spellStart"/>
            <w:r>
              <w:rPr>
                <w:sz w:val="24"/>
                <w:szCs w:val="24"/>
              </w:rPr>
              <w:t>Мозино</w:t>
            </w:r>
            <w:proofErr w:type="spellEnd"/>
          </w:p>
        </w:tc>
      </w:tr>
      <w:tr w:rsidR="0003499B" w:rsidRPr="00C12414" w14:paraId="501A087C" w14:textId="77777777" w:rsidTr="001E0E4C">
        <w:trPr>
          <w:trHeight w:val="23"/>
        </w:trPr>
        <w:tc>
          <w:tcPr>
            <w:tcW w:w="14560" w:type="dxa"/>
            <w:gridSpan w:val="5"/>
          </w:tcPr>
          <w:p w14:paraId="686D9C82" w14:textId="74ECF60E" w:rsidR="0003499B" w:rsidRPr="00C12414" w:rsidRDefault="0003499B" w:rsidP="0003499B">
            <w:pPr>
              <w:widowControl w:val="0"/>
              <w:ind w:firstLine="0"/>
              <w:jc w:val="left"/>
              <w:rPr>
                <w:sz w:val="24"/>
                <w:szCs w:val="24"/>
              </w:rPr>
            </w:pPr>
            <w:r w:rsidRPr="00C12414">
              <w:rPr>
                <w:sz w:val="24"/>
                <w:szCs w:val="24"/>
              </w:rPr>
              <w:t>Жилые зоны</w:t>
            </w:r>
          </w:p>
        </w:tc>
      </w:tr>
      <w:tr w:rsidR="0003499B" w:rsidRPr="00C12414" w14:paraId="28514D7B" w14:textId="77777777" w:rsidTr="001E0E4C">
        <w:trPr>
          <w:trHeight w:val="657"/>
        </w:trPr>
        <w:tc>
          <w:tcPr>
            <w:tcW w:w="1555" w:type="dxa"/>
            <w:vMerge w:val="restart"/>
          </w:tcPr>
          <w:p w14:paraId="11C44E0C" w14:textId="1921A61A" w:rsidR="0003499B" w:rsidRDefault="0003499B" w:rsidP="0003499B">
            <w:pPr>
              <w:widowControl w:val="0"/>
              <w:ind w:firstLine="0"/>
              <w:jc w:val="left"/>
              <w:rPr>
                <w:sz w:val="24"/>
                <w:szCs w:val="24"/>
              </w:rPr>
            </w:pPr>
            <w:r>
              <w:rPr>
                <w:sz w:val="24"/>
                <w:szCs w:val="24"/>
              </w:rPr>
              <w:t>18:Ж1:1</w:t>
            </w:r>
          </w:p>
        </w:tc>
        <w:tc>
          <w:tcPr>
            <w:tcW w:w="3118" w:type="dxa"/>
            <w:vMerge w:val="restart"/>
          </w:tcPr>
          <w:p w14:paraId="32F2E366" w14:textId="77777777" w:rsidR="0003499B" w:rsidRPr="001F46EF" w:rsidRDefault="0003499B" w:rsidP="0003499B">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B0A8D02" w14:textId="4C7CA643" w:rsidR="0003499B" w:rsidRPr="00C12414" w:rsidRDefault="0003499B" w:rsidP="0003499B">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23CA3ED8" w14:textId="7C8BE95D" w:rsidR="0003499B" w:rsidRPr="00FA60F3" w:rsidRDefault="0003499B" w:rsidP="0003499B">
            <w:pPr>
              <w:widowControl w:val="0"/>
              <w:ind w:firstLine="0"/>
              <w:jc w:val="center"/>
              <w:rPr>
                <w:sz w:val="24"/>
                <w:szCs w:val="24"/>
              </w:rPr>
            </w:pPr>
            <w:r>
              <w:rPr>
                <w:sz w:val="24"/>
                <w:szCs w:val="24"/>
              </w:rPr>
              <w:t>3</w:t>
            </w:r>
          </w:p>
        </w:tc>
        <w:tc>
          <w:tcPr>
            <w:tcW w:w="4075" w:type="dxa"/>
            <w:vMerge w:val="restart"/>
          </w:tcPr>
          <w:p w14:paraId="4ED04E1B" w14:textId="29D71DFA" w:rsidR="0003499B" w:rsidRPr="00FA60F3" w:rsidRDefault="0003499B" w:rsidP="0003499B">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03499B" w:rsidRPr="00C12414" w14:paraId="05AFA5FB" w14:textId="77777777" w:rsidTr="001E0E4C">
        <w:trPr>
          <w:trHeight w:val="657"/>
        </w:trPr>
        <w:tc>
          <w:tcPr>
            <w:tcW w:w="1555" w:type="dxa"/>
            <w:vMerge/>
          </w:tcPr>
          <w:p w14:paraId="6B5E983C" w14:textId="77777777" w:rsidR="0003499B" w:rsidRDefault="0003499B" w:rsidP="0003499B">
            <w:pPr>
              <w:widowControl w:val="0"/>
              <w:ind w:firstLine="0"/>
              <w:jc w:val="left"/>
              <w:rPr>
                <w:sz w:val="24"/>
                <w:szCs w:val="24"/>
              </w:rPr>
            </w:pPr>
          </w:p>
        </w:tc>
        <w:tc>
          <w:tcPr>
            <w:tcW w:w="3118" w:type="dxa"/>
            <w:vMerge/>
          </w:tcPr>
          <w:p w14:paraId="270314A8" w14:textId="77777777" w:rsidR="0003499B" w:rsidRPr="001F46EF" w:rsidRDefault="0003499B" w:rsidP="0003499B">
            <w:pPr>
              <w:widowControl w:val="0"/>
              <w:ind w:firstLine="0"/>
              <w:jc w:val="left"/>
              <w:rPr>
                <w:sz w:val="24"/>
                <w:szCs w:val="24"/>
              </w:rPr>
            </w:pPr>
          </w:p>
        </w:tc>
        <w:tc>
          <w:tcPr>
            <w:tcW w:w="2835" w:type="dxa"/>
          </w:tcPr>
          <w:p w14:paraId="3C3C495F" w14:textId="1439AFFD" w:rsidR="0003499B" w:rsidRPr="001F46EF" w:rsidRDefault="0003499B" w:rsidP="0003499B">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6FD7A144" w14:textId="04213AA8" w:rsidR="0003499B" w:rsidRDefault="0003499B" w:rsidP="0003499B">
            <w:pPr>
              <w:widowControl w:val="0"/>
              <w:ind w:firstLine="0"/>
              <w:jc w:val="center"/>
              <w:rPr>
                <w:sz w:val="24"/>
                <w:szCs w:val="24"/>
              </w:rPr>
            </w:pPr>
            <w:r>
              <w:rPr>
                <w:sz w:val="24"/>
                <w:szCs w:val="24"/>
              </w:rPr>
              <w:t>198</w:t>
            </w:r>
          </w:p>
        </w:tc>
        <w:tc>
          <w:tcPr>
            <w:tcW w:w="4075" w:type="dxa"/>
            <w:vMerge/>
          </w:tcPr>
          <w:p w14:paraId="3E52B327" w14:textId="77777777" w:rsidR="0003499B" w:rsidRPr="00C12414" w:rsidRDefault="0003499B" w:rsidP="0003499B">
            <w:pPr>
              <w:widowControl w:val="0"/>
              <w:ind w:firstLine="0"/>
              <w:jc w:val="left"/>
              <w:rPr>
                <w:sz w:val="24"/>
                <w:szCs w:val="24"/>
              </w:rPr>
            </w:pPr>
          </w:p>
        </w:tc>
      </w:tr>
      <w:tr w:rsidR="0003499B" w:rsidRPr="00C12414" w14:paraId="213E3064" w14:textId="77777777" w:rsidTr="001E0E4C">
        <w:trPr>
          <w:trHeight w:val="702"/>
        </w:trPr>
        <w:tc>
          <w:tcPr>
            <w:tcW w:w="1555" w:type="dxa"/>
            <w:vMerge/>
          </w:tcPr>
          <w:p w14:paraId="6976D23D" w14:textId="77777777" w:rsidR="0003499B" w:rsidRDefault="0003499B" w:rsidP="0003499B">
            <w:pPr>
              <w:widowControl w:val="0"/>
              <w:ind w:firstLine="0"/>
              <w:jc w:val="left"/>
              <w:rPr>
                <w:sz w:val="24"/>
                <w:szCs w:val="24"/>
              </w:rPr>
            </w:pPr>
          </w:p>
        </w:tc>
        <w:tc>
          <w:tcPr>
            <w:tcW w:w="3118" w:type="dxa"/>
            <w:vMerge/>
          </w:tcPr>
          <w:p w14:paraId="0E6C59D6" w14:textId="77777777" w:rsidR="0003499B" w:rsidRPr="001F46EF" w:rsidRDefault="0003499B" w:rsidP="0003499B">
            <w:pPr>
              <w:widowControl w:val="0"/>
              <w:ind w:firstLine="0"/>
              <w:jc w:val="left"/>
              <w:rPr>
                <w:sz w:val="24"/>
                <w:szCs w:val="24"/>
              </w:rPr>
            </w:pPr>
          </w:p>
        </w:tc>
        <w:tc>
          <w:tcPr>
            <w:tcW w:w="2835" w:type="dxa"/>
          </w:tcPr>
          <w:p w14:paraId="6DBF1AE4" w14:textId="6C9E696E" w:rsidR="0003499B" w:rsidRPr="001F46EF" w:rsidRDefault="0003499B" w:rsidP="0003499B">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577786DA" w14:textId="18C920FF" w:rsidR="0003499B" w:rsidRDefault="0003499B" w:rsidP="0003499B">
            <w:pPr>
              <w:widowControl w:val="0"/>
              <w:ind w:firstLine="0"/>
              <w:jc w:val="center"/>
              <w:rPr>
                <w:sz w:val="24"/>
                <w:szCs w:val="24"/>
              </w:rPr>
            </w:pPr>
            <w:r>
              <w:rPr>
                <w:sz w:val="24"/>
                <w:szCs w:val="24"/>
              </w:rPr>
              <w:t>0,2</w:t>
            </w:r>
          </w:p>
        </w:tc>
        <w:tc>
          <w:tcPr>
            <w:tcW w:w="4075" w:type="dxa"/>
            <w:vMerge/>
          </w:tcPr>
          <w:p w14:paraId="1F7D33F0" w14:textId="77777777" w:rsidR="0003499B" w:rsidRPr="00FA60F3" w:rsidRDefault="0003499B" w:rsidP="0003499B">
            <w:pPr>
              <w:widowControl w:val="0"/>
              <w:ind w:firstLine="0"/>
              <w:jc w:val="left"/>
              <w:rPr>
                <w:sz w:val="24"/>
                <w:szCs w:val="24"/>
              </w:rPr>
            </w:pPr>
          </w:p>
        </w:tc>
      </w:tr>
      <w:tr w:rsidR="0003499B" w:rsidRPr="00C12414" w14:paraId="59B949C6" w14:textId="77777777" w:rsidTr="001E0E4C">
        <w:trPr>
          <w:trHeight w:val="23"/>
        </w:trPr>
        <w:tc>
          <w:tcPr>
            <w:tcW w:w="14560" w:type="dxa"/>
            <w:gridSpan w:val="5"/>
          </w:tcPr>
          <w:p w14:paraId="289AE7BF" w14:textId="20D9BD1C" w:rsidR="0003499B" w:rsidRPr="00C12414" w:rsidRDefault="0003499B" w:rsidP="0003499B">
            <w:pPr>
              <w:widowControl w:val="0"/>
              <w:ind w:firstLine="0"/>
              <w:jc w:val="left"/>
              <w:rPr>
                <w:sz w:val="24"/>
                <w:szCs w:val="24"/>
              </w:rPr>
            </w:pPr>
            <w:r w:rsidRPr="00C12414">
              <w:rPr>
                <w:sz w:val="24"/>
                <w:szCs w:val="24"/>
              </w:rPr>
              <w:t>Общественно-деловые зоны</w:t>
            </w:r>
          </w:p>
        </w:tc>
      </w:tr>
      <w:tr w:rsidR="0003499B" w:rsidRPr="00C12414" w14:paraId="1802203B" w14:textId="77777777" w:rsidTr="001E0E4C">
        <w:trPr>
          <w:trHeight w:val="23"/>
        </w:trPr>
        <w:tc>
          <w:tcPr>
            <w:tcW w:w="1555" w:type="dxa"/>
            <w:vMerge w:val="restart"/>
          </w:tcPr>
          <w:p w14:paraId="34502465" w14:textId="7FAA2A55" w:rsidR="0003499B" w:rsidRDefault="0003499B" w:rsidP="0003499B">
            <w:pPr>
              <w:widowControl w:val="0"/>
              <w:ind w:firstLine="0"/>
              <w:jc w:val="left"/>
              <w:rPr>
                <w:sz w:val="24"/>
                <w:szCs w:val="24"/>
              </w:rPr>
            </w:pPr>
            <w:r>
              <w:rPr>
                <w:sz w:val="24"/>
                <w:szCs w:val="24"/>
              </w:rPr>
              <w:t>18:О1:1</w:t>
            </w:r>
          </w:p>
        </w:tc>
        <w:tc>
          <w:tcPr>
            <w:tcW w:w="3118" w:type="dxa"/>
            <w:vMerge w:val="restart"/>
          </w:tcPr>
          <w:p w14:paraId="01910D03" w14:textId="77777777" w:rsidR="0003499B" w:rsidRPr="001F46EF" w:rsidRDefault="0003499B" w:rsidP="0003499B">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34ACE928" w14:textId="33296B03" w:rsidR="0003499B" w:rsidRPr="00C12414" w:rsidRDefault="0003499B" w:rsidP="0003499B">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7173A7E5" w14:textId="56FB31C6" w:rsidR="0003499B" w:rsidRPr="00A76ECC" w:rsidRDefault="0003499B" w:rsidP="0003499B">
            <w:pPr>
              <w:widowControl w:val="0"/>
              <w:ind w:firstLine="0"/>
              <w:jc w:val="center"/>
              <w:rPr>
                <w:sz w:val="24"/>
                <w:szCs w:val="24"/>
              </w:rPr>
            </w:pPr>
            <w:r>
              <w:rPr>
                <w:sz w:val="24"/>
                <w:szCs w:val="24"/>
              </w:rPr>
              <w:t>4</w:t>
            </w:r>
          </w:p>
        </w:tc>
        <w:tc>
          <w:tcPr>
            <w:tcW w:w="4075" w:type="dxa"/>
            <w:vMerge w:val="restart"/>
          </w:tcPr>
          <w:p w14:paraId="68797ECB" w14:textId="56FCAE34" w:rsidR="0003499B" w:rsidRPr="00A76ECC" w:rsidRDefault="0003499B" w:rsidP="0003499B">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03499B" w:rsidRPr="00C12414" w14:paraId="0D5E214E" w14:textId="77777777" w:rsidTr="001E0E4C">
        <w:trPr>
          <w:trHeight w:val="23"/>
        </w:trPr>
        <w:tc>
          <w:tcPr>
            <w:tcW w:w="1555" w:type="dxa"/>
            <w:vMerge/>
          </w:tcPr>
          <w:p w14:paraId="15CFD268" w14:textId="77777777" w:rsidR="0003499B" w:rsidRDefault="0003499B" w:rsidP="0003499B">
            <w:pPr>
              <w:widowControl w:val="0"/>
              <w:ind w:firstLine="0"/>
              <w:jc w:val="left"/>
              <w:rPr>
                <w:sz w:val="24"/>
                <w:szCs w:val="24"/>
              </w:rPr>
            </w:pPr>
          </w:p>
        </w:tc>
        <w:tc>
          <w:tcPr>
            <w:tcW w:w="3118" w:type="dxa"/>
            <w:vMerge/>
          </w:tcPr>
          <w:p w14:paraId="60C78A44" w14:textId="77777777" w:rsidR="0003499B" w:rsidRPr="004A395B" w:rsidRDefault="0003499B" w:rsidP="0003499B">
            <w:pPr>
              <w:widowControl w:val="0"/>
              <w:ind w:firstLine="0"/>
              <w:jc w:val="left"/>
              <w:rPr>
                <w:sz w:val="24"/>
                <w:szCs w:val="24"/>
              </w:rPr>
            </w:pPr>
          </w:p>
        </w:tc>
        <w:tc>
          <w:tcPr>
            <w:tcW w:w="2835" w:type="dxa"/>
          </w:tcPr>
          <w:p w14:paraId="62102C2A" w14:textId="60AA0DB5" w:rsidR="0003499B" w:rsidRPr="00C12414" w:rsidRDefault="0003499B" w:rsidP="0003499B">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17B42D1" w14:textId="483E167B" w:rsidR="0003499B" w:rsidRDefault="0003499B" w:rsidP="0003499B">
            <w:pPr>
              <w:widowControl w:val="0"/>
              <w:ind w:firstLine="0"/>
              <w:jc w:val="center"/>
              <w:rPr>
                <w:sz w:val="24"/>
                <w:szCs w:val="24"/>
              </w:rPr>
            </w:pPr>
            <w:r>
              <w:rPr>
                <w:sz w:val="24"/>
                <w:szCs w:val="24"/>
              </w:rPr>
              <w:t>1,0</w:t>
            </w:r>
          </w:p>
        </w:tc>
        <w:tc>
          <w:tcPr>
            <w:tcW w:w="4075" w:type="dxa"/>
            <w:vMerge/>
          </w:tcPr>
          <w:p w14:paraId="10BF138F" w14:textId="77777777" w:rsidR="0003499B" w:rsidRPr="00C12414" w:rsidRDefault="0003499B" w:rsidP="0003499B">
            <w:pPr>
              <w:widowControl w:val="0"/>
              <w:ind w:firstLine="0"/>
              <w:jc w:val="left"/>
              <w:rPr>
                <w:sz w:val="24"/>
                <w:szCs w:val="24"/>
              </w:rPr>
            </w:pPr>
          </w:p>
        </w:tc>
      </w:tr>
      <w:tr w:rsidR="0003499B" w:rsidRPr="00C12414" w14:paraId="4504316B" w14:textId="77777777" w:rsidTr="001E0E4C">
        <w:trPr>
          <w:trHeight w:val="23"/>
        </w:trPr>
        <w:tc>
          <w:tcPr>
            <w:tcW w:w="14560" w:type="dxa"/>
            <w:gridSpan w:val="5"/>
          </w:tcPr>
          <w:p w14:paraId="661EC1F8" w14:textId="7CFD0049" w:rsidR="0003499B" w:rsidRPr="00C12414" w:rsidRDefault="0003499B" w:rsidP="0003499B">
            <w:pPr>
              <w:widowControl w:val="0"/>
              <w:ind w:firstLine="0"/>
              <w:jc w:val="left"/>
              <w:rPr>
                <w:sz w:val="24"/>
                <w:szCs w:val="24"/>
              </w:rPr>
            </w:pPr>
            <w:r>
              <w:rPr>
                <w:sz w:val="24"/>
                <w:szCs w:val="24"/>
              </w:rPr>
              <w:t>Поселок Торфопредприятие</w:t>
            </w:r>
          </w:p>
        </w:tc>
      </w:tr>
      <w:tr w:rsidR="0003499B" w:rsidRPr="00C12414" w14:paraId="1436DB7A" w14:textId="77777777" w:rsidTr="001E0E4C">
        <w:trPr>
          <w:trHeight w:val="23"/>
        </w:trPr>
        <w:tc>
          <w:tcPr>
            <w:tcW w:w="14560" w:type="dxa"/>
            <w:gridSpan w:val="5"/>
          </w:tcPr>
          <w:p w14:paraId="4CE8A60B" w14:textId="6D78AB6F" w:rsidR="0003499B" w:rsidRPr="00C12414" w:rsidRDefault="0003499B" w:rsidP="0003499B">
            <w:pPr>
              <w:widowControl w:val="0"/>
              <w:ind w:firstLine="0"/>
              <w:jc w:val="left"/>
              <w:rPr>
                <w:sz w:val="24"/>
                <w:szCs w:val="24"/>
              </w:rPr>
            </w:pPr>
            <w:r w:rsidRPr="00C12414">
              <w:rPr>
                <w:sz w:val="24"/>
                <w:szCs w:val="24"/>
              </w:rPr>
              <w:t>Жилые зоны</w:t>
            </w:r>
          </w:p>
        </w:tc>
      </w:tr>
      <w:tr w:rsidR="0003499B" w:rsidRPr="00C12414" w14:paraId="09693D19" w14:textId="77777777" w:rsidTr="001E0E4C">
        <w:trPr>
          <w:trHeight w:val="345"/>
        </w:trPr>
        <w:tc>
          <w:tcPr>
            <w:tcW w:w="1555" w:type="dxa"/>
            <w:vMerge w:val="restart"/>
          </w:tcPr>
          <w:p w14:paraId="178E84E1" w14:textId="02F469F5" w:rsidR="0003499B" w:rsidRDefault="0003499B" w:rsidP="0003499B">
            <w:pPr>
              <w:widowControl w:val="0"/>
              <w:ind w:firstLine="0"/>
              <w:jc w:val="left"/>
              <w:rPr>
                <w:sz w:val="24"/>
                <w:szCs w:val="24"/>
              </w:rPr>
            </w:pPr>
            <w:r>
              <w:rPr>
                <w:sz w:val="24"/>
                <w:szCs w:val="24"/>
              </w:rPr>
              <w:t>19:Ж1:1</w:t>
            </w:r>
          </w:p>
        </w:tc>
        <w:tc>
          <w:tcPr>
            <w:tcW w:w="3118" w:type="dxa"/>
            <w:vMerge w:val="restart"/>
          </w:tcPr>
          <w:p w14:paraId="518C6FFF" w14:textId="77777777" w:rsidR="0003499B" w:rsidRPr="001F46EF" w:rsidRDefault="0003499B" w:rsidP="0003499B">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3B175B0" w14:textId="28DF730E" w:rsidR="0003499B" w:rsidRPr="00C12414" w:rsidRDefault="0003499B" w:rsidP="0003499B">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4D4A48F5" w14:textId="6B974599" w:rsidR="0003499B" w:rsidRPr="00FA60F3" w:rsidRDefault="0003499B" w:rsidP="0003499B">
            <w:pPr>
              <w:widowControl w:val="0"/>
              <w:ind w:firstLine="0"/>
              <w:jc w:val="center"/>
              <w:rPr>
                <w:sz w:val="24"/>
                <w:szCs w:val="24"/>
              </w:rPr>
            </w:pPr>
            <w:r>
              <w:rPr>
                <w:sz w:val="24"/>
                <w:szCs w:val="24"/>
              </w:rPr>
              <w:t>3</w:t>
            </w:r>
          </w:p>
        </w:tc>
        <w:tc>
          <w:tcPr>
            <w:tcW w:w="4075" w:type="dxa"/>
            <w:vMerge w:val="restart"/>
          </w:tcPr>
          <w:p w14:paraId="19FC9192" w14:textId="29EF199B" w:rsidR="0003499B" w:rsidRPr="00FA60F3" w:rsidRDefault="0003499B" w:rsidP="0003499B">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03499B" w:rsidRPr="00C12414" w14:paraId="1E279154" w14:textId="77777777" w:rsidTr="001E0E4C">
        <w:trPr>
          <w:trHeight w:val="345"/>
        </w:trPr>
        <w:tc>
          <w:tcPr>
            <w:tcW w:w="1555" w:type="dxa"/>
            <w:vMerge/>
          </w:tcPr>
          <w:p w14:paraId="066DD4F5" w14:textId="77777777" w:rsidR="0003499B" w:rsidRDefault="0003499B" w:rsidP="0003499B">
            <w:pPr>
              <w:widowControl w:val="0"/>
              <w:ind w:firstLine="0"/>
              <w:jc w:val="left"/>
              <w:rPr>
                <w:sz w:val="24"/>
                <w:szCs w:val="24"/>
              </w:rPr>
            </w:pPr>
          </w:p>
        </w:tc>
        <w:tc>
          <w:tcPr>
            <w:tcW w:w="3118" w:type="dxa"/>
            <w:vMerge/>
          </w:tcPr>
          <w:p w14:paraId="3E8F7D51" w14:textId="77777777" w:rsidR="0003499B" w:rsidRPr="001F46EF" w:rsidRDefault="0003499B" w:rsidP="0003499B">
            <w:pPr>
              <w:widowControl w:val="0"/>
              <w:ind w:firstLine="0"/>
              <w:jc w:val="left"/>
              <w:rPr>
                <w:sz w:val="24"/>
                <w:szCs w:val="24"/>
              </w:rPr>
            </w:pPr>
          </w:p>
        </w:tc>
        <w:tc>
          <w:tcPr>
            <w:tcW w:w="2835" w:type="dxa"/>
          </w:tcPr>
          <w:p w14:paraId="21C75CC0" w14:textId="1595FDD9" w:rsidR="0003499B" w:rsidRPr="001F46EF" w:rsidRDefault="0003499B" w:rsidP="0003499B">
            <w:pPr>
              <w:widowControl w:val="0"/>
              <w:ind w:firstLine="0"/>
              <w:jc w:val="left"/>
              <w:rPr>
                <w:sz w:val="24"/>
                <w:szCs w:val="24"/>
              </w:rPr>
            </w:pPr>
            <w:r>
              <w:rPr>
                <w:sz w:val="24"/>
                <w:szCs w:val="24"/>
              </w:rPr>
              <w:t xml:space="preserve">Максимальная общая площадь </w:t>
            </w:r>
            <w:r>
              <w:rPr>
                <w:sz w:val="24"/>
                <w:szCs w:val="24"/>
              </w:rPr>
              <w:lastRenderedPageBreak/>
              <w:t>индивидуальных жилых домов, кв. м</w:t>
            </w:r>
          </w:p>
        </w:tc>
        <w:tc>
          <w:tcPr>
            <w:tcW w:w="2977" w:type="dxa"/>
          </w:tcPr>
          <w:p w14:paraId="783E00CC" w14:textId="36381CD0" w:rsidR="0003499B" w:rsidRDefault="0003499B" w:rsidP="0003499B">
            <w:pPr>
              <w:widowControl w:val="0"/>
              <w:ind w:firstLine="0"/>
              <w:jc w:val="center"/>
              <w:rPr>
                <w:sz w:val="24"/>
                <w:szCs w:val="24"/>
              </w:rPr>
            </w:pPr>
            <w:r>
              <w:rPr>
                <w:sz w:val="24"/>
                <w:szCs w:val="24"/>
              </w:rPr>
              <w:lastRenderedPageBreak/>
              <w:t>16 625</w:t>
            </w:r>
          </w:p>
        </w:tc>
        <w:tc>
          <w:tcPr>
            <w:tcW w:w="4075" w:type="dxa"/>
            <w:vMerge/>
          </w:tcPr>
          <w:p w14:paraId="7DB18426" w14:textId="77777777" w:rsidR="0003499B" w:rsidRPr="00C12414" w:rsidRDefault="0003499B" w:rsidP="0003499B">
            <w:pPr>
              <w:widowControl w:val="0"/>
              <w:ind w:firstLine="0"/>
              <w:jc w:val="left"/>
              <w:rPr>
                <w:sz w:val="24"/>
                <w:szCs w:val="24"/>
              </w:rPr>
            </w:pPr>
          </w:p>
        </w:tc>
      </w:tr>
      <w:tr w:rsidR="0003499B" w:rsidRPr="00C12414" w14:paraId="3DEA57C7" w14:textId="77777777" w:rsidTr="001E0E4C">
        <w:trPr>
          <w:trHeight w:val="843"/>
        </w:trPr>
        <w:tc>
          <w:tcPr>
            <w:tcW w:w="1555" w:type="dxa"/>
            <w:vMerge/>
          </w:tcPr>
          <w:p w14:paraId="10793D7B" w14:textId="77777777" w:rsidR="0003499B" w:rsidRDefault="0003499B" w:rsidP="0003499B">
            <w:pPr>
              <w:widowControl w:val="0"/>
              <w:ind w:firstLine="0"/>
              <w:jc w:val="left"/>
              <w:rPr>
                <w:sz w:val="24"/>
                <w:szCs w:val="24"/>
              </w:rPr>
            </w:pPr>
          </w:p>
        </w:tc>
        <w:tc>
          <w:tcPr>
            <w:tcW w:w="3118" w:type="dxa"/>
            <w:vMerge/>
          </w:tcPr>
          <w:p w14:paraId="16385C8C" w14:textId="77777777" w:rsidR="0003499B" w:rsidRPr="001F46EF" w:rsidRDefault="0003499B" w:rsidP="0003499B">
            <w:pPr>
              <w:widowControl w:val="0"/>
              <w:ind w:firstLine="0"/>
              <w:jc w:val="left"/>
              <w:rPr>
                <w:sz w:val="24"/>
                <w:szCs w:val="24"/>
              </w:rPr>
            </w:pPr>
          </w:p>
        </w:tc>
        <w:tc>
          <w:tcPr>
            <w:tcW w:w="2835" w:type="dxa"/>
          </w:tcPr>
          <w:p w14:paraId="0B431791" w14:textId="1DDD7B32" w:rsidR="0003499B" w:rsidRPr="001F46EF" w:rsidRDefault="0003499B" w:rsidP="0003499B">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27EBCBB3" w14:textId="5712794B" w:rsidR="0003499B" w:rsidRDefault="0003499B" w:rsidP="0003499B">
            <w:pPr>
              <w:widowControl w:val="0"/>
              <w:ind w:firstLine="0"/>
              <w:jc w:val="center"/>
              <w:rPr>
                <w:sz w:val="24"/>
                <w:szCs w:val="24"/>
              </w:rPr>
            </w:pPr>
            <w:r>
              <w:rPr>
                <w:sz w:val="24"/>
                <w:szCs w:val="24"/>
              </w:rPr>
              <w:t>0,2</w:t>
            </w:r>
          </w:p>
        </w:tc>
        <w:tc>
          <w:tcPr>
            <w:tcW w:w="4075" w:type="dxa"/>
            <w:vMerge/>
          </w:tcPr>
          <w:p w14:paraId="1BF26A72" w14:textId="77777777" w:rsidR="0003499B" w:rsidRPr="00FA60F3" w:rsidRDefault="0003499B" w:rsidP="0003499B">
            <w:pPr>
              <w:widowControl w:val="0"/>
              <w:ind w:firstLine="0"/>
              <w:jc w:val="left"/>
              <w:rPr>
                <w:sz w:val="24"/>
                <w:szCs w:val="24"/>
              </w:rPr>
            </w:pPr>
          </w:p>
        </w:tc>
      </w:tr>
      <w:tr w:rsidR="0003499B" w:rsidRPr="00C12414" w14:paraId="662C45E5" w14:textId="77777777" w:rsidTr="001E0E4C">
        <w:trPr>
          <w:trHeight w:val="575"/>
        </w:trPr>
        <w:tc>
          <w:tcPr>
            <w:tcW w:w="1555" w:type="dxa"/>
            <w:vMerge w:val="restart"/>
          </w:tcPr>
          <w:p w14:paraId="3AFA056D" w14:textId="63CC10F3" w:rsidR="0003499B" w:rsidRDefault="0003499B" w:rsidP="0003499B">
            <w:pPr>
              <w:widowControl w:val="0"/>
              <w:ind w:firstLine="0"/>
              <w:jc w:val="left"/>
              <w:rPr>
                <w:sz w:val="24"/>
                <w:szCs w:val="24"/>
              </w:rPr>
            </w:pPr>
            <w:r>
              <w:rPr>
                <w:sz w:val="24"/>
                <w:szCs w:val="24"/>
              </w:rPr>
              <w:t>19:Ж1:2</w:t>
            </w:r>
          </w:p>
        </w:tc>
        <w:tc>
          <w:tcPr>
            <w:tcW w:w="3118" w:type="dxa"/>
            <w:vMerge w:val="restart"/>
          </w:tcPr>
          <w:p w14:paraId="24AF0370" w14:textId="77777777" w:rsidR="0003499B" w:rsidRPr="001F46EF" w:rsidRDefault="0003499B" w:rsidP="0003499B">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923952F" w14:textId="66C1B1F5" w:rsidR="0003499B" w:rsidRPr="00C12414" w:rsidRDefault="0003499B" w:rsidP="0003499B">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155C8FE7" w14:textId="2FD4FCA4" w:rsidR="0003499B" w:rsidRPr="00C12414" w:rsidRDefault="0003499B" w:rsidP="0003499B">
            <w:pPr>
              <w:widowControl w:val="0"/>
              <w:ind w:firstLine="0"/>
              <w:jc w:val="center"/>
              <w:rPr>
                <w:sz w:val="24"/>
                <w:szCs w:val="24"/>
              </w:rPr>
            </w:pPr>
            <w:r>
              <w:rPr>
                <w:sz w:val="24"/>
                <w:szCs w:val="24"/>
              </w:rPr>
              <w:t>3</w:t>
            </w:r>
          </w:p>
        </w:tc>
        <w:tc>
          <w:tcPr>
            <w:tcW w:w="4075" w:type="dxa"/>
            <w:vMerge w:val="restart"/>
          </w:tcPr>
          <w:p w14:paraId="151F2071" w14:textId="6A8DA6D6" w:rsidR="0003499B" w:rsidRPr="00E04942" w:rsidRDefault="0003499B" w:rsidP="0003499B">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03499B" w:rsidRPr="00C12414" w14:paraId="743DE05C" w14:textId="77777777" w:rsidTr="001E0E4C">
        <w:trPr>
          <w:trHeight w:val="575"/>
        </w:trPr>
        <w:tc>
          <w:tcPr>
            <w:tcW w:w="1555" w:type="dxa"/>
            <w:vMerge/>
          </w:tcPr>
          <w:p w14:paraId="68953949" w14:textId="77777777" w:rsidR="0003499B" w:rsidRDefault="0003499B" w:rsidP="0003499B">
            <w:pPr>
              <w:widowControl w:val="0"/>
              <w:ind w:firstLine="0"/>
              <w:jc w:val="left"/>
              <w:rPr>
                <w:sz w:val="24"/>
                <w:szCs w:val="24"/>
              </w:rPr>
            </w:pPr>
          </w:p>
        </w:tc>
        <w:tc>
          <w:tcPr>
            <w:tcW w:w="3118" w:type="dxa"/>
            <w:vMerge/>
          </w:tcPr>
          <w:p w14:paraId="3FC397A3" w14:textId="77777777" w:rsidR="0003499B" w:rsidRPr="001F46EF" w:rsidRDefault="0003499B" w:rsidP="0003499B">
            <w:pPr>
              <w:widowControl w:val="0"/>
              <w:ind w:firstLine="0"/>
              <w:jc w:val="left"/>
              <w:rPr>
                <w:sz w:val="24"/>
                <w:szCs w:val="24"/>
              </w:rPr>
            </w:pPr>
          </w:p>
        </w:tc>
        <w:tc>
          <w:tcPr>
            <w:tcW w:w="2835" w:type="dxa"/>
          </w:tcPr>
          <w:p w14:paraId="4D9D1431" w14:textId="6BA66194" w:rsidR="0003499B" w:rsidRPr="001F46EF" w:rsidRDefault="0003499B" w:rsidP="0003499B">
            <w:pPr>
              <w:widowControl w:val="0"/>
              <w:ind w:firstLine="0"/>
              <w:jc w:val="left"/>
              <w:rPr>
                <w:sz w:val="24"/>
                <w:szCs w:val="24"/>
              </w:rPr>
            </w:pPr>
            <w:r>
              <w:rPr>
                <w:sz w:val="24"/>
                <w:szCs w:val="24"/>
              </w:rPr>
              <w:t>Максимальная общая площадь индивидуальных жилых домов, кв. м</w:t>
            </w:r>
          </w:p>
        </w:tc>
        <w:tc>
          <w:tcPr>
            <w:tcW w:w="2977" w:type="dxa"/>
          </w:tcPr>
          <w:p w14:paraId="1E1C7CAF" w14:textId="68FA6845" w:rsidR="0003499B" w:rsidRDefault="0003499B" w:rsidP="0003499B">
            <w:pPr>
              <w:widowControl w:val="0"/>
              <w:ind w:firstLine="0"/>
              <w:jc w:val="center"/>
              <w:rPr>
                <w:sz w:val="24"/>
                <w:szCs w:val="24"/>
              </w:rPr>
            </w:pPr>
            <w:r>
              <w:rPr>
                <w:sz w:val="24"/>
                <w:szCs w:val="24"/>
              </w:rPr>
              <w:t>2 775</w:t>
            </w:r>
          </w:p>
        </w:tc>
        <w:tc>
          <w:tcPr>
            <w:tcW w:w="4075" w:type="dxa"/>
            <w:vMerge/>
          </w:tcPr>
          <w:p w14:paraId="45E81A18" w14:textId="77777777" w:rsidR="0003499B" w:rsidRPr="00C12414" w:rsidRDefault="0003499B" w:rsidP="0003499B">
            <w:pPr>
              <w:widowControl w:val="0"/>
              <w:ind w:firstLine="0"/>
              <w:jc w:val="left"/>
              <w:rPr>
                <w:sz w:val="24"/>
                <w:szCs w:val="24"/>
              </w:rPr>
            </w:pPr>
          </w:p>
        </w:tc>
      </w:tr>
      <w:tr w:rsidR="00804D93" w:rsidRPr="00C12414" w14:paraId="40CE6A19" w14:textId="77777777" w:rsidTr="001E0E4C">
        <w:trPr>
          <w:trHeight w:val="1489"/>
        </w:trPr>
        <w:tc>
          <w:tcPr>
            <w:tcW w:w="1555" w:type="dxa"/>
            <w:vMerge/>
          </w:tcPr>
          <w:p w14:paraId="76B1D5AC" w14:textId="77777777" w:rsidR="00804D93" w:rsidRDefault="00804D93" w:rsidP="00804D93">
            <w:pPr>
              <w:widowControl w:val="0"/>
              <w:ind w:firstLine="0"/>
              <w:jc w:val="left"/>
              <w:rPr>
                <w:sz w:val="24"/>
                <w:szCs w:val="24"/>
              </w:rPr>
            </w:pPr>
          </w:p>
        </w:tc>
        <w:tc>
          <w:tcPr>
            <w:tcW w:w="3118" w:type="dxa"/>
            <w:vMerge/>
          </w:tcPr>
          <w:p w14:paraId="1F5F18EE" w14:textId="77777777" w:rsidR="00804D93" w:rsidRPr="001F46EF" w:rsidRDefault="00804D93" w:rsidP="00804D93">
            <w:pPr>
              <w:widowControl w:val="0"/>
              <w:ind w:firstLine="0"/>
              <w:jc w:val="left"/>
              <w:rPr>
                <w:sz w:val="24"/>
                <w:szCs w:val="24"/>
              </w:rPr>
            </w:pPr>
          </w:p>
        </w:tc>
        <w:tc>
          <w:tcPr>
            <w:tcW w:w="2835" w:type="dxa"/>
          </w:tcPr>
          <w:p w14:paraId="1E4C163D" w14:textId="276B87CE" w:rsidR="00804D93" w:rsidRPr="001F46EF" w:rsidRDefault="00804D93" w:rsidP="00804D9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7FDE957" w14:textId="04EF66DA" w:rsidR="00804D93" w:rsidRDefault="00804D93" w:rsidP="00804D93">
            <w:pPr>
              <w:widowControl w:val="0"/>
              <w:ind w:firstLine="0"/>
              <w:jc w:val="center"/>
              <w:rPr>
                <w:sz w:val="24"/>
                <w:szCs w:val="24"/>
              </w:rPr>
            </w:pPr>
            <w:r>
              <w:rPr>
                <w:sz w:val="24"/>
                <w:szCs w:val="24"/>
              </w:rPr>
              <w:t>0,2</w:t>
            </w:r>
          </w:p>
        </w:tc>
        <w:tc>
          <w:tcPr>
            <w:tcW w:w="4075" w:type="dxa"/>
            <w:vMerge/>
          </w:tcPr>
          <w:p w14:paraId="12ED9DE1" w14:textId="77777777" w:rsidR="00804D93" w:rsidRPr="00C12414" w:rsidRDefault="00804D93" w:rsidP="00804D93">
            <w:pPr>
              <w:widowControl w:val="0"/>
              <w:ind w:firstLine="0"/>
              <w:jc w:val="left"/>
              <w:rPr>
                <w:sz w:val="24"/>
                <w:szCs w:val="24"/>
              </w:rPr>
            </w:pPr>
          </w:p>
        </w:tc>
      </w:tr>
      <w:tr w:rsidR="0003499B" w:rsidRPr="00C12414" w14:paraId="3A7F6FB9" w14:textId="77777777" w:rsidTr="001E0E4C">
        <w:trPr>
          <w:trHeight w:val="23"/>
        </w:trPr>
        <w:tc>
          <w:tcPr>
            <w:tcW w:w="14560" w:type="dxa"/>
            <w:gridSpan w:val="5"/>
          </w:tcPr>
          <w:p w14:paraId="5A4C41A6" w14:textId="1B095508" w:rsidR="0003499B" w:rsidRPr="00C12414" w:rsidRDefault="0003499B" w:rsidP="0003499B">
            <w:pPr>
              <w:widowControl w:val="0"/>
              <w:ind w:firstLine="0"/>
              <w:jc w:val="left"/>
              <w:rPr>
                <w:sz w:val="24"/>
                <w:szCs w:val="24"/>
              </w:rPr>
            </w:pPr>
            <w:r>
              <w:rPr>
                <w:sz w:val="24"/>
                <w:szCs w:val="24"/>
              </w:rPr>
              <w:t>Т</w:t>
            </w:r>
            <w:r w:rsidRPr="00C12414">
              <w:rPr>
                <w:sz w:val="24"/>
                <w:szCs w:val="24"/>
              </w:rPr>
              <w:t>ерритории за границами населенных пунктов</w:t>
            </w:r>
          </w:p>
        </w:tc>
      </w:tr>
      <w:tr w:rsidR="0003499B" w:rsidRPr="00C12414" w14:paraId="3D193848" w14:textId="77777777" w:rsidTr="001E0E4C">
        <w:trPr>
          <w:trHeight w:val="23"/>
        </w:trPr>
        <w:tc>
          <w:tcPr>
            <w:tcW w:w="14560" w:type="dxa"/>
            <w:gridSpan w:val="5"/>
          </w:tcPr>
          <w:p w14:paraId="173A92AA" w14:textId="0904A4E8" w:rsidR="0003499B" w:rsidRPr="00C12414" w:rsidRDefault="0003499B" w:rsidP="0003499B">
            <w:pPr>
              <w:widowControl w:val="0"/>
              <w:ind w:firstLine="0"/>
              <w:jc w:val="left"/>
              <w:rPr>
                <w:sz w:val="24"/>
                <w:szCs w:val="24"/>
              </w:rPr>
            </w:pPr>
            <w:r w:rsidRPr="00C12414">
              <w:rPr>
                <w:sz w:val="24"/>
                <w:szCs w:val="24"/>
              </w:rPr>
              <w:t>Общественно-деловые зоны</w:t>
            </w:r>
          </w:p>
        </w:tc>
      </w:tr>
      <w:tr w:rsidR="00804D93" w:rsidRPr="00C12414" w14:paraId="2EA3D03E" w14:textId="77777777" w:rsidTr="001E0E4C">
        <w:trPr>
          <w:trHeight w:val="23"/>
        </w:trPr>
        <w:tc>
          <w:tcPr>
            <w:tcW w:w="1555" w:type="dxa"/>
            <w:vMerge w:val="restart"/>
          </w:tcPr>
          <w:p w14:paraId="0B9108A9" w14:textId="2FDAA47B" w:rsidR="00804D93" w:rsidRDefault="00804D93" w:rsidP="0003499B">
            <w:pPr>
              <w:widowControl w:val="0"/>
              <w:ind w:firstLine="0"/>
              <w:jc w:val="left"/>
              <w:rPr>
                <w:sz w:val="24"/>
                <w:szCs w:val="24"/>
              </w:rPr>
            </w:pPr>
            <w:r>
              <w:rPr>
                <w:sz w:val="24"/>
                <w:szCs w:val="24"/>
              </w:rPr>
              <w:t>00:О1</w:t>
            </w:r>
          </w:p>
        </w:tc>
        <w:tc>
          <w:tcPr>
            <w:tcW w:w="3118" w:type="dxa"/>
            <w:vMerge w:val="restart"/>
          </w:tcPr>
          <w:p w14:paraId="56060174" w14:textId="77777777" w:rsidR="00804D93" w:rsidRPr="001F46EF" w:rsidRDefault="00804D93" w:rsidP="0003499B">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3F72929C" w14:textId="07A61D65" w:rsidR="00804D93" w:rsidRPr="00C12414" w:rsidRDefault="00804D93" w:rsidP="0003499B">
            <w:pPr>
              <w:widowControl w:val="0"/>
              <w:ind w:firstLine="0"/>
              <w:jc w:val="left"/>
              <w:rPr>
                <w:sz w:val="24"/>
                <w:szCs w:val="24"/>
              </w:rPr>
            </w:pPr>
            <w:r w:rsidRPr="00C12414">
              <w:rPr>
                <w:sz w:val="24"/>
                <w:szCs w:val="24"/>
              </w:rPr>
              <w:t>Максимальная этажность зданий, строений, сооружений</w:t>
            </w:r>
          </w:p>
        </w:tc>
        <w:tc>
          <w:tcPr>
            <w:tcW w:w="2977" w:type="dxa"/>
          </w:tcPr>
          <w:p w14:paraId="1D7E77BE" w14:textId="27846FAF" w:rsidR="00804D93" w:rsidRPr="00A76ECC" w:rsidRDefault="00804D93" w:rsidP="00804D93">
            <w:pPr>
              <w:widowControl w:val="0"/>
              <w:ind w:firstLine="0"/>
              <w:jc w:val="center"/>
              <w:rPr>
                <w:sz w:val="24"/>
                <w:szCs w:val="24"/>
              </w:rPr>
            </w:pPr>
            <w:r>
              <w:rPr>
                <w:sz w:val="24"/>
                <w:szCs w:val="24"/>
              </w:rPr>
              <w:t>1</w:t>
            </w:r>
          </w:p>
        </w:tc>
        <w:tc>
          <w:tcPr>
            <w:tcW w:w="4075" w:type="dxa"/>
            <w:vMerge w:val="restart"/>
          </w:tcPr>
          <w:p w14:paraId="296F51DA" w14:textId="5A29C4A3" w:rsidR="00804D93" w:rsidRPr="00A76ECC" w:rsidRDefault="00804D93" w:rsidP="0003499B">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804D93" w:rsidRPr="00C12414" w14:paraId="1B5C7F40" w14:textId="77777777" w:rsidTr="001E0E4C">
        <w:trPr>
          <w:trHeight w:val="23"/>
        </w:trPr>
        <w:tc>
          <w:tcPr>
            <w:tcW w:w="1555" w:type="dxa"/>
            <w:vMerge/>
          </w:tcPr>
          <w:p w14:paraId="63BE78F9" w14:textId="77777777" w:rsidR="00804D93" w:rsidRDefault="00804D93" w:rsidP="00804D93">
            <w:pPr>
              <w:widowControl w:val="0"/>
              <w:ind w:firstLine="0"/>
              <w:jc w:val="left"/>
              <w:rPr>
                <w:sz w:val="24"/>
                <w:szCs w:val="24"/>
              </w:rPr>
            </w:pPr>
          </w:p>
        </w:tc>
        <w:tc>
          <w:tcPr>
            <w:tcW w:w="3118" w:type="dxa"/>
            <w:vMerge/>
          </w:tcPr>
          <w:p w14:paraId="1D33CD2A" w14:textId="77777777" w:rsidR="00804D93" w:rsidRPr="004A395B" w:rsidRDefault="00804D93" w:rsidP="00804D93">
            <w:pPr>
              <w:widowControl w:val="0"/>
              <w:ind w:firstLine="0"/>
              <w:jc w:val="left"/>
              <w:rPr>
                <w:sz w:val="24"/>
                <w:szCs w:val="24"/>
              </w:rPr>
            </w:pPr>
          </w:p>
        </w:tc>
        <w:tc>
          <w:tcPr>
            <w:tcW w:w="2835" w:type="dxa"/>
          </w:tcPr>
          <w:p w14:paraId="67527C87" w14:textId="3C362433" w:rsidR="00804D93" w:rsidRPr="00C12414" w:rsidRDefault="00804D93" w:rsidP="00804D9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628030B1" w14:textId="04178243" w:rsidR="00804D93" w:rsidRDefault="00804D93" w:rsidP="00804D93">
            <w:pPr>
              <w:widowControl w:val="0"/>
              <w:ind w:firstLine="0"/>
              <w:jc w:val="center"/>
              <w:rPr>
                <w:sz w:val="24"/>
                <w:szCs w:val="24"/>
              </w:rPr>
            </w:pPr>
            <w:r>
              <w:rPr>
                <w:sz w:val="24"/>
                <w:szCs w:val="24"/>
              </w:rPr>
              <w:t>0,2</w:t>
            </w:r>
          </w:p>
        </w:tc>
        <w:tc>
          <w:tcPr>
            <w:tcW w:w="4075" w:type="dxa"/>
            <w:vMerge/>
          </w:tcPr>
          <w:p w14:paraId="6AD8D47C" w14:textId="77777777" w:rsidR="00804D93" w:rsidRPr="00C12414" w:rsidRDefault="00804D93" w:rsidP="00804D93">
            <w:pPr>
              <w:widowControl w:val="0"/>
              <w:ind w:firstLine="0"/>
              <w:jc w:val="left"/>
              <w:rPr>
                <w:sz w:val="24"/>
                <w:szCs w:val="24"/>
              </w:rPr>
            </w:pPr>
          </w:p>
        </w:tc>
      </w:tr>
      <w:tr w:rsidR="00804D93" w:rsidRPr="00C12414" w14:paraId="6D920794" w14:textId="77777777" w:rsidTr="001E0E4C">
        <w:trPr>
          <w:trHeight w:val="23"/>
        </w:trPr>
        <w:tc>
          <w:tcPr>
            <w:tcW w:w="14560" w:type="dxa"/>
            <w:gridSpan w:val="5"/>
          </w:tcPr>
          <w:p w14:paraId="59856574" w14:textId="6340470F" w:rsidR="00804D93" w:rsidRPr="00C12414" w:rsidRDefault="00804D93" w:rsidP="00804D93">
            <w:pPr>
              <w:widowControl w:val="0"/>
              <w:ind w:firstLine="0"/>
              <w:jc w:val="left"/>
              <w:rPr>
                <w:sz w:val="24"/>
                <w:szCs w:val="24"/>
              </w:rPr>
            </w:pPr>
            <w:r w:rsidRPr="003D09CF">
              <w:rPr>
                <w:sz w:val="24"/>
                <w:szCs w:val="24"/>
              </w:rPr>
              <w:t>Зоны рекреационного назначения</w:t>
            </w:r>
          </w:p>
        </w:tc>
      </w:tr>
      <w:tr w:rsidR="00804D93" w:rsidRPr="00C12414" w14:paraId="730620D9" w14:textId="77777777" w:rsidTr="001E0E4C">
        <w:trPr>
          <w:trHeight w:val="23"/>
        </w:trPr>
        <w:tc>
          <w:tcPr>
            <w:tcW w:w="1555" w:type="dxa"/>
          </w:tcPr>
          <w:p w14:paraId="4E3E6814" w14:textId="32548A49" w:rsidR="00804D93" w:rsidRDefault="00804D93" w:rsidP="00804D93">
            <w:pPr>
              <w:widowControl w:val="0"/>
              <w:ind w:firstLine="0"/>
              <w:jc w:val="left"/>
              <w:rPr>
                <w:sz w:val="24"/>
                <w:szCs w:val="24"/>
              </w:rPr>
            </w:pPr>
            <w:r>
              <w:rPr>
                <w:sz w:val="24"/>
                <w:szCs w:val="24"/>
              </w:rPr>
              <w:t>00:Л</w:t>
            </w:r>
          </w:p>
        </w:tc>
        <w:tc>
          <w:tcPr>
            <w:tcW w:w="3118" w:type="dxa"/>
          </w:tcPr>
          <w:p w14:paraId="4B2BA9DF" w14:textId="6E7EF165" w:rsidR="00804D93" w:rsidRPr="001F46EF" w:rsidRDefault="00804D93" w:rsidP="00804D93">
            <w:pPr>
              <w:widowControl w:val="0"/>
              <w:ind w:firstLine="0"/>
              <w:jc w:val="left"/>
              <w:rPr>
                <w:sz w:val="24"/>
                <w:szCs w:val="24"/>
              </w:rPr>
            </w:pPr>
            <w:r w:rsidRPr="000F7681">
              <w:rPr>
                <w:sz w:val="24"/>
                <w:szCs w:val="24"/>
              </w:rPr>
              <w:t>Зона лесов</w:t>
            </w:r>
          </w:p>
        </w:tc>
        <w:tc>
          <w:tcPr>
            <w:tcW w:w="2835" w:type="dxa"/>
          </w:tcPr>
          <w:p w14:paraId="6520AB59" w14:textId="32DFF211" w:rsidR="00804D93" w:rsidRPr="00C12414" w:rsidRDefault="00804D93" w:rsidP="00804D93">
            <w:pPr>
              <w:widowControl w:val="0"/>
              <w:ind w:firstLine="0"/>
              <w:jc w:val="left"/>
              <w:rPr>
                <w:sz w:val="24"/>
                <w:szCs w:val="24"/>
              </w:rPr>
            </w:pPr>
            <w:r w:rsidRPr="00250A13">
              <w:t>Максимальная этажность зданий, строений, сооружений</w:t>
            </w:r>
          </w:p>
        </w:tc>
        <w:tc>
          <w:tcPr>
            <w:tcW w:w="2977" w:type="dxa"/>
          </w:tcPr>
          <w:p w14:paraId="57FCE961" w14:textId="545647B2" w:rsidR="00804D93" w:rsidRPr="00250A13" w:rsidRDefault="00804D93" w:rsidP="00E20D13">
            <w:pPr>
              <w:widowControl w:val="0"/>
              <w:ind w:firstLine="0"/>
              <w:jc w:val="center"/>
            </w:pPr>
            <w:r>
              <w:t>0</w:t>
            </w:r>
          </w:p>
        </w:tc>
        <w:tc>
          <w:tcPr>
            <w:tcW w:w="4075" w:type="dxa"/>
          </w:tcPr>
          <w:p w14:paraId="315A5F48" w14:textId="1BA810CB" w:rsidR="00804D93" w:rsidRPr="00C12414" w:rsidRDefault="00804D93" w:rsidP="00804D9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7EC49C52" w14:textId="77777777" w:rsidTr="001E0E4C">
        <w:trPr>
          <w:trHeight w:val="23"/>
        </w:trPr>
        <w:tc>
          <w:tcPr>
            <w:tcW w:w="1555" w:type="dxa"/>
            <w:vMerge w:val="restart"/>
          </w:tcPr>
          <w:p w14:paraId="3EB1FBD6" w14:textId="765C6E3B" w:rsidR="00E20D13" w:rsidRDefault="00E20D13" w:rsidP="00804D93">
            <w:pPr>
              <w:widowControl w:val="0"/>
              <w:ind w:firstLine="0"/>
              <w:jc w:val="left"/>
              <w:rPr>
                <w:sz w:val="24"/>
                <w:szCs w:val="24"/>
              </w:rPr>
            </w:pPr>
            <w:r>
              <w:rPr>
                <w:sz w:val="24"/>
                <w:szCs w:val="24"/>
              </w:rPr>
              <w:t>00:Р2</w:t>
            </w:r>
          </w:p>
        </w:tc>
        <w:tc>
          <w:tcPr>
            <w:tcW w:w="3118" w:type="dxa"/>
            <w:vMerge w:val="restart"/>
          </w:tcPr>
          <w:p w14:paraId="4D17102A" w14:textId="0BCC7D03" w:rsidR="00E20D13" w:rsidRPr="000F7681" w:rsidRDefault="00E20D13" w:rsidP="00804D93">
            <w:pPr>
              <w:widowControl w:val="0"/>
              <w:ind w:firstLine="0"/>
              <w:jc w:val="left"/>
              <w:rPr>
                <w:sz w:val="24"/>
                <w:szCs w:val="24"/>
              </w:rPr>
            </w:pPr>
            <w:r w:rsidRPr="001F46EF">
              <w:rPr>
                <w:sz w:val="24"/>
                <w:szCs w:val="24"/>
              </w:rPr>
              <w:t xml:space="preserve">Зона </w:t>
            </w:r>
            <w:r>
              <w:rPr>
                <w:sz w:val="24"/>
                <w:szCs w:val="24"/>
              </w:rPr>
              <w:t>отдыха</w:t>
            </w:r>
          </w:p>
        </w:tc>
        <w:tc>
          <w:tcPr>
            <w:tcW w:w="2835" w:type="dxa"/>
          </w:tcPr>
          <w:p w14:paraId="08D409C8" w14:textId="1F95252C" w:rsidR="00E20D13" w:rsidRPr="00250A13" w:rsidRDefault="00E20D13" w:rsidP="00804D93">
            <w:pPr>
              <w:widowControl w:val="0"/>
              <w:ind w:firstLine="0"/>
              <w:jc w:val="left"/>
            </w:pPr>
            <w:r w:rsidRPr="00C12414">
              <w:rPr>
                <w:sz w:val="24"/>
                <w:szCs w:val="24"/>
              </w:rPr>
              <w:t>Максимальная этажность зданий, строений, сооружений</w:t>
            </w:r>
          </w:p>
        </w:tc>
        <w:tc>
          <w:tcPr>
            <w:tcW w:w="2977" w:type="dxa"/>
          </w:tcPr>
          <w:p w14:paraId="2DB945FC" w14:textId="37BFDC01" w:rsidR="00E20D13" w:rsidRPr="003A4398" w:rsidRDefault="00E20D13" w:rsidP="00E20D13">
            <w:pPr>
              <w:widowControl w:val="0"/>
              <w:ind w:firstLine="0"/>
              <w:jc w:val="center"/>
              <w:rPr>
                <w:sz w:val="24"/>
                <w:szCs w:val="24"/>
              </w:rPr>
            </w:pPr>
            <w:r>
              <w:rPr>
                <w:sz w:val="24"/>
                <w:szCs w:val="24"/>
              </w:rPr>
              <w:t>4</w:t>
            </w:r>
          </w:p>
        </w:tc>
        <w:tc>
          <w:tcPr>
            <w:tcW w:w="4075" w:type="dxa"/>
            <w:vMerge w:val="restart"/>
          </w:tcPr>
          <w:p w14:paraId="4987EE0F" w14:textId="13A9694E" w:rsidR="00E20D13" w:rsidRPr="00250A13" w:rsidRDefault="00E20D13" w:rsidP="00804D93">
            <w:pPr>
              <w:widowControl w:val="0"/>
              <w:ind w:firstLine="0"/>
              <w:jc w:val="left"/>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E20D13" w:rsidRPr="00C12414" w14:paraId="132D27A1" w14:textId="77777777" w:rsidTr="001E0E4C">
        <w:trPr>
          <w:trHeight w:val="23"/>
        </w:trPr>
        <w:tc>
          <w:tcPr>
            <w:tcW w:w="1555" w:type="dxa"/>
            <w:vMerge/>
          </w:tcPr>
          <w:p w14:paraId="356208AC" w14:textId="77777777" w:rsidR="00E20D13" w:rsidRDefault="00E20D13" w:rsidP="00E20D13">
            <w:pPr>
              <w:widowControl w:val="0"/>
              <w:ind w:firstLine="0"/>
              <w:jc w:val="left"/>
              <w:rPr>
                <w:sz w:val="24"/>
                <w:szCs w:val="24"/>
              </w:rPr>
            </w:pPr>
          </w:p>
        </w:tc>
        <w:tc>
          <w:tcPr>
            <w:tcW w:w="3118" w:type="dxa"/>
            <w:vMerge/>
          </w:tcPr>
          <w:p w14:paraId="0CF37824" w14:textId="77777777" w:rsidR="00E20D13" w:rsidRPr="001F46EF" w:rsidRDefault="00E20D13" w:rsidP="00E20D13">
            <w:pPr>
              <w:widowControl w:val="0"/>
              <w:ind w:firstLine="0"/>
              <w:jc w:val="left"/>
              <w:rPr>
                <w:sz w:val="24"/>
                <w:szCs w:val="24"/>
              </w:rPr>
            </w:pPr>
          </w:p>
        </w:tc>
        <w:tc>
          <w:tcPr>
            <w:tcW w:w="2835" w:type="dxa"/>
          </w:tcPr>
          <w:p w14:paraId="7354C5C1" w14:textId="0DD5ACB1" w:rsidR="00E20D13" w:rsidRPr="00C12414" w:rsidRDefault="00E20D13" w:rsidP="00E20D1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163384A9" w14:textId="594EB7CC" w:rsidR="00E20D13" w:rsidRDefault="00E20D13" w:rsidP="00E20D13">
            <w:pPr>
              <w:widowControl w:val="0"/>
              <w:ind w:firstLine="0"/>
              <w:jc w:val="center"/>
              <w:rPr>
                <w:sz w:val="24"/>
                <w:szCs w:val="24"/>
              </w:rPr>
            </w:pPr>
            <w:r>
              <w:rPr>
                <w:sz w:val="24"/>
                <w:szCs w:val="24"/>
              </w:rPr>
              <w:t>0,2</w:t>
            </w:r>
          </w:p>
        </w:tc>
        <w:tc>
          <w:tcPr>
            <w:tcW w:w="4075" w:type="dxa"/>
            <w:vMerge/>
          </w:tcPr>
          <w:p w14:paraId="5175117F" w14:textId="77777777" w:rsidR="00E20D13" w:rsidRPr="00C12414" w:rsidRDefault="00E20D13" w:rsidP="00E20D13">
            <w:pPr>
              <w:widowControl w:val="0"/>
              <w:ind w:firstLine="0"/>
              <w:jc w:val="left"/>
              <w:rPr>
                <w:sz w:val="24"/>
                <w:szCs w:val="24"/>
              </w:rPr>
            </w:pPr>
          </w:p>
        </w:tc>
      </w:tr>
      <w:tr w:rsidR="00E20D13" w:rsidRPr="00C12414" w14:paraId="58C20A69" w14:textId="77777777" w:rsidTr="001E0E4C">
        <w:trPr>
          <w:trHeight w:val="23"/>
        </w:trPr>
        <w:tc>
          <w:tcPr>
            <w:tcW w:w="14560" w:type="dxa"/>
            <w:gridSpan w:val="5"/>
          </w:tcPr>
          <w:p w14:paraId="742C0B7F" w14:textId="37BEA180" w:rsidR="00E20D13" w:rsidRPr="00C12414" w:rsidRDefault="00E20D13" w:rsidP="00E20D13">
            <w:pPr>
              <w:widowControl w:val="0"/>
              <w:ind w:firstLine="0"/>
              <w:jc w:val="left"/>
              <w:rPr>
                <w:sz w:val="24"/>
                <w:szCs w:val="24"/>
              </w:rPr>
            </w:pPr>
            <w:r w:rsidRPr="001F46EF">
              <w:rPr>
                <w:sz w:val="24"/>
                <w:szCs w:val="24"/>
              </w:rPr>
              <w:t>Производственные зоны, зоны инженерной и транспортной инфраструктур</w:t>
            </w:r>
          </w:p>
        </w:tc>
      </w:tr>
      <w:tr w:rsidR="00E20D13" w:rsidRPr="00C12414" w14:paraId="3C01F6EB" w14:textId="77777777" w:rsidTr="001E0E4C">
        <w:trPr>
          <w:trHeight w:val="691"/>
        </w:trPr>
        <w:tc>
          <w:tcPr>
            <w:tcW w:w="1555" w:type="dxa"/>
            <w:vMerge w:val="restart"/>
          </w:tcPr>
          <w:p w14:paraId="69D3D07C" w14:textId="79067D1D" w:rsidR="00E20D13" w:rsidRDefault="00E20D13" w:rsidP="00E20D13">
            <w:pPr>
              <w:widowControl w:val="0"/>
              <w:ind w:firstLine="0"/>
              <w:jc w:val="left"/>
              <w:rPr>
                <w:sz w:val="24"/>
                <w:szCs w:val="24"/>
              </w:rPr>
            </w:pPr>
            <w:r>
              <w:rPr>
                <w:sz w:val="24"/>
                <w:szCs w:val="24"/>
              </w:rPr>
              <w:t>00:П1</w:t>
            </w:r>
          </w:p>
        </w:tc>
        <w:tc>
          <w:tcPr>
            <w:tcW w:w="3118" w:type="dxa"/>
            <w:vMerge w:val="restart"/>
          </w:tcPr>
          <w:p w14:paraId="7DF21FC7" w14:textId="772F7EB2" w:rsidR="00E20D13" w:rsidRPr="00E63E3C" w:rsidRDefault="00E20D13" w:rsidP="00E20D13">
            <w:pPr>
              <w:widowControl w:val="0"/>
              <w:ind w:firstLine="0"/>
              <w:jc w:val="left"/>
              <w:rPr>
                <w:sz w:val="24"/>
                <w:szCs w:val="24"/>
              </w:rPr>
            </w:pPr>
            <w:r w:rsidRPr="00847FCF">
              <w:rPr>
                <w:sz w:val="24"/>
                <w:szCs w:val="24"/>
              </w:rPr>
              <w:t>Производственная зона</w:t>
            </w:r>
          </w:p>
        </w:tc>
        <w:tc>
          <w:tcPr>
            <w:tcW w:w="2835" w:type="dxa"/>
          </w:tcPr>
          <w:p w14:paraId="4CBA035D" w14:textId="3D68B5D5" w:rsidR="00E20D13" w:rsidRPr="000F7681" w:rsidRDefault="00E20D13" w:rsidP="00E20D13">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0D7718A9" w14:textId="1F453757" w:rsidR="00E20D13" w:rsidRPr="00C12414" w:rsidRDefault="00E20D13" w:rsidP="00E20D13">
            <w:pPr>
              <w:widowControl w:val="0"/>
              <w:ind w:firstLine="0"/>
              <w:jc w:val="center"/>
              <w:rPr>
                <w:sz w:val="24"/>
                <w:szCs w:val="24"/>
              </w:rPr>
            </w:pPr>
            <w:r>
              <w:rPr>
                <w:sz w:val="24"/>
                <w:szCs w:val="24"/>
              </w:rPr>
              <w:t>4</w:t>
            </w:r>
          </w:p>
        </w:tc>
        <w:tc>
          <w:tcPr>
            <w:tcW w:w="4075" w:type="dxa"/>
            <w:vMerge w:val="restart"/>
          </w:tcPr>
          <w:p w14:paraId="171FDA2F" w14:textId="0A09C97A" w:rsidR="00E20D13" w:rsidRPr="00E63E3C"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4DB8C1AE" w14:textId="77777777" w:rsidTr="001E0E4C">
        <w:trPr>
          <w:trHeight w:val="691"/>
        </w:trPr>
        <w:tc>
          <w:tcPr>
            <w:tcW w:w="1555" w:type="dxa"/>
            <w:vMerge/>
          </w:tcPr>
          <w:p w14:paraId="57C7BCD9" w14:textId="77777777" w:rsidR="00E20D13" w:rsidRDefault="00E20D13" w:rsidP="00E20D13">
            <w:pPr>
              <w:widowControl w:val="0"/>
              <w:ind w:firstLine="0"/>
              <w:jc w:val="left"/>
              <w:rPr>
                <w:sz w:val="24"/>
                <w:szCs w:val="24"/>
              </w:rPr>
            </w:pPr>
          </w:p>
        </w:tc>
        <w:tc>
          <w:tcPr>
            <w:tcW w:w="3118" w:type="dxa"/>
            <w:vMerge/>
          </w:tcPr>
          <w:p w14:paraId="24A4BCA8" w14:textId="77777777" w:rsidR="00E20D13" w:rsidRPr="00847FCF" w:rsidRDefault="00E20D13" w:rsidP="00E20D13">
            <w:pPr>
              <w:widowControl w:val="0"/>
              <w:ind w:firstLine="0"/>
              <w:jc w:val="left"/>
              <w:rPr>
                <w:sz w:val="24"/>
                <w:szCs w:val="24"/>
              </w:rPr>
            </w:pPr>
          </w:p>
        </w:tc>
        <w:tc>
          <w:tcPr>
            <w:tcW w:w="2835" w:type="dxa"/>
          </w:tcPr>
          <w:p w14:paraId="5EE63B1E" w14:textId="551856B0" w:rsidR="00E20D13" w:rsidRPr="001F46EF" w:rsidRDefault="00E20D13" w:rsidP="00E20D13">
            <w:pPr>
              <w:widowControl w:val="0"/>
              <w:ind w:firstLine="0"/>
              <w:jc w:val="left"/>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4176CFAE" w14:textId="21C27216" w:rsidR="00E20D13" w:rsidRDefault="00E20D13" w:rsidP="00E20D13">
            <w:pPr>
              <w:widowControl w:val="0"/>
              <w:ind w:firstLine="0"/>
              <w:jc w:val="center"/>
              <w:rPr>
                <w:sz w:val="24"/>
                <w:szCs w:val="24"/>
              </w:rPr>
            </w:pPr>
            <w:r>
              <w:rPr>
                <w:sz w:val="24"/>
                <w:szCs w:val="24"/>
                <w:lang w:val="en-US"/>
              </w:rPr>
              <w:t>IV</w:t>
            </w:r>
          </w:p>
        </w:tc>
        <w:tc>
          <w:tcPr>
            <w:tcW w:w="4075" w:type="dxa"/>
            <w:vMerge/>
          </w:tcPr>
          <w:p w14:paraId="060A21A1" w14:textId="77777777" w:rsidR="00E20D13" w:rsidRPr="00C12414" w:rsidRDefault="00E20D13" w:rsidP="00E20D13">
            <w:pPr>
              <w:widowControl w:val="0"/>
              <w:ind w:firstLine="0"/>
              <w:jc w:val="left"/>
              <w:rPr>
                <w:sz w:val="24"/>
                <w:szCs w:val="24"/>
              </w:rPr>
            </w:pPr>
          </w:p>
        </w:tc>
      </w:tr>
      <w:tr w:rsidR="00E20D13" w:rsidRPr="00C12414" w14:paraId="1A55D0B6" w14:textId="77777777" w:rsidTr="001E0E4C">
        <w:trPr>
          <w:trHeight w:val="277"/>
        </w:trPr>
        <w:tc>
          <w:tcPr>
            <w:tcW w:w="1555" w:type="dxa"/>
            <w:vMerge/>
          </w:tcPr>
          <w:p w14:paraId="0E458805" w14:textId="77777777" w:rsidR="00E20D13" w:rsidRDefault="00E20D13" w:rsidP="00E20D13">
            <w:pPr>
              <w:widowControl w:val="0"/>
              <w:ind w:firstLine="0"/>
              <w:jc w:val="left"/>
              <w:rPr>
                <w:sz w:val="24"/>
                <w:szCs w:val="24"/>
              </w:rPr>
            </w:pPr>
          </w:p>
        </w:tc>
        <w:tc>
          <w:tcPr>
            <w:tcW w:w="3118" w:type="dxa"/>
            <w:vMerge/>
          </w:tcPr>
          <w:p w14:paraId="1C7FD321" w14:textId="77777777" w:rsidR="00E20D13" w:rsidRPr="00847FCF" w:rsidRDefault="00E20D13" w:rsidP="00E20D13">
            <w:pPr>
              <w:widowControl w:val="0"/>
              <w:ind w:firstLine="0"/>
              <w:jc w:val="left"/>
              <w:rPr>
                <w:sz w:val="24"/>
                <w:szCs w:val="24"/>
              </w:rPr>
            </w:pPr>
          </w:p>
        </w:tc>
        <w:tc>
          <w:tcPr>
            <w:tcW w:w="2835" w:type="dxa"/>
          </w:tcPr>
          <w:p w14:paraId="6ED34C03" w14:textId="5808FE44" w:rsidR="00E20D13" w:rsidRPr="001F46EF" w:rsidRDefault="00E20D13" w:rsidP="00E20D1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3B1803AE" w14:textId="44F46593" w:rsidR="00E20D13" w:rsidRPr="00C12414" w:rsidRDefault="00E20D13" w:rsidP="00E20D13">
            <w:pPr>
              <w:widowControl w:val="0"/>
              <w:ind w:firstLine="0"/>
              <w:jc w:val="center"/>
              <w:rPr>
                <w:sz w:val="24"/>
                <w:szCs w:val="24"/>
              </w:rPr>
            </w:pPr>
            <w:r>
              <w:rPr>
                <w:sz w:val="24"/>
                <w:szCs w:val="24"/>
              </w:rPr>
              <w:t>0,8</w:t>
            </w:r>
          </w:p>
        </w:tc>
        <w:tc>
          <w:tcPr>
            <w:tcW w:w="4075" w:type="dxa"/>
            <w:vMerge/>
          </w:tcPr>
          <w:p w14:paraId="2351F5F7" w14:textId="77777777" w:rsidR="00E20D13" w:rsidRPr="00C12414" w:rsidRDefault="00E20D13" w:rsidP="00E20D13">
            <w:pPr>
              <w:widowControl w:val="0"/>
              <w:ind w:firstLine="0"/>
              <w:jc w:val="left"/>
              <w:rPr>
                <w:sz w:val="24"/>
                <w:szCs w:val="24"/>
              </w:rPr>
            </w:pPr>
          </w:p>
        </w:tc>
      </w:tr>
      <w:tr w:rsidR="00E20D13" w:rsidRPr="00C12414" w14:paraId="545083C2" w14:textId="77777777" w:rsidTr="001E0E4C">
        <w:trPr>
          <w:trHeight w:val="210"/>
        </w:trPr>
        <w:tc>
          <w:tcPr>
            <w:tcW w:w="1555" w:type="dxa"/>
            <w:vMerge w:val="restart"/>
          </w:tcPr>
          <w:p w14:paraId="3DEE90A3" w14:textId="16B364C9" w:rsidR="00E20D13" w:rsidRDefault="00E20D13" w:rsidP="00E20D13">
            <w:pPr>
              <w:widowControl w:val="0"/>
              <w:ind w:firstLine="0"/>
              <w:jc w:val="left"/>
              <w:rPr>
                <w:sz w:val="24"/>
                <w:szCs w:val="24"/>
              </w:rPr>
            </w:pPr>
            <w:r>
              <w:rPr>
                <w:sz w:val="24"/>
                <w:szCs w:val="24"/>
              </w:rPr>
              <w:t>00:П2</w:t>
            </w:r>
          </w:p>
        </w:tc>
        <w:tc>
          <w:tcPr>
            <w:tcW w:w="3118" w:type="dxa"/>
            <w:vMerge w:val="restart"/>
          </w:tcPr>
          <w:p w14:paraId="042F9004" w14:textId="25E6E9AC" w:rsidR="00E20D13" w:rsidRPr="00E63E3C" w:rsidRDefault="00E20D13" w:rsidP="00E20D13">
            <w:pPr>
              <w:widowControl w:val="0"/>
              <w:ind w:firstLine="0"/>
              <w:jc w:val="left"/>
              <w:rPr>
                <w:sz w:val="24"/>
                <w:szCs w:val="24"/>
              </w:rPr>
            </w:pPr>
            <w:r>
              <w:rPr>
                <w:sz w:val="24"/>
                <w:szCs w:val="24"/>
              </w:rPr>
              <w:t>Коммунально-складская зона</w:t>
            </w:r>
          </w:p>
        </w:tc>
        <w:tc>
          <w:tcPr>
            <w:tcW w:w="2835" w:type="dxa"/>
          </w:tcPr>
          <w:p w14:paraId="2FB491EA" w14:textId="538D20AF" w:rsidR="00E20D13" w:rsidRPr="000F7681" w:rsidRDefault="00E20D13" w:rsidP="00E20D13">
            <w:pPr>
              <w:widowControl w:val="0"/>
              <w:ind w:firstLine="0"/>
              <w:jc w:val="left"/>
              <w:rPr>
                <w:sz w:val="24"/>
                <w:szCs w:val="24"/>
              </w:rPr>
            </w:pPr>
            <w:r w:rsidRPr="001F46EF">
              <w:rPr>
                <w:sz w:val="24"/>
                <w:szCs w:val="24"/>
              </w:rPr>
              <w:t>Максимальная этажность зданий, строений, сооружений</w:t>
            </w:r>
          </w:p>
          <w:p w14:paraId="0BA2ABD1" w14:textId="54DBEACF" w:rsidR="00E20D13" w:rsidRPr="000F7681" w:rsidRDefault="00E20D13" w:rsidP="00E20D13">
            <w:pPr>
              <w:widowControl w:val="0"/>
              <w:ind w:firstLine="0"/>
              <w:jc w:val="left"/>
              <w:rPr>
                <w:sz w:val="24"/>
                <w:szCs w:val="24"/>
              </w:rPr>
            </w:pPr>
          </w:p>
        </w:tc>
        <w:tc>
          <w:tcPr>
            <w:tcW w:w="2977" w:type="dxa"/>
          </w:tcPr>
          <w:p w14:paraId="068926C1" w14:textId="682BC758" w:rsidR="00E20D13" w:rsidRPr="00C12414" w:rsidRDefault="00E20D13" w:rsidP="00E20D13">
            <w:pPr>
              <w:widowControl w:val="0"/>
              <w:ind w:firstLine="0"/>
              <w:jc w:val="center"/>
              <w:rPr>
                <w:sz w:val="24"/>
                <w:szCs w:val="24"/>
              </w:rPr>
            </w:pPr>
            <w:r>
              <w:rPr>
                <w:sz w:val="24"/>
                <w:szCs w:val="24"/>
              </w:rPr>
              <w:t>4</w:t>
            </w:r>
          </w:p>
        </w:tc>
        <w:tc>
          <w:tcPr>
            <w:tcW w:w="4075" w:type="dxa"/>
            <w:vMerge w:val="restart"/>
          </w:tcPr>
          <w:p w14:paraId="7AA62E70" w14:textId="1A0F0024" w:rsidR="00E20D13" w:rsidRPr="00E63E3C"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09D9026B" w14:textId="77777777" w:rsidTr="001E0E4C">
        <w:trPr>
          <w:trHeight w:val="210"/>
        </w:trPr>
        <w:tc>
          <w:tcPr>
            <w:tcW w:w="1555" w:type="dxa"/>
            <w:vMerge/>
          </w:tcPr>
          <w:p w14:paraId="6AE7DC9C" w14:textId="77777777" w:rsidR="00E20D13" w:rsidRDefault="00E20D13" w:rsidP="00E20D13">
            <w:pPr>
              <w:widowControl w:val="0"/>
              <w:ind w:firstLine="0"/>
              <w:jc w:val="left"/>
              <w:rPr>
                <w:sz w:val="24"/>
                <w:szCs w:val="24"/>
              </w:rPr>
            </w:pPr>
          </w:p>
        </w:tc>
        <w:tc>
          <w:tcPr>
            <w:tcW w:w="3118" w:type="dxa"/>
            <w:vMerge/>
          </w:tcPr>
          <w:p w14:paraId="5C073233" w14:textId="77777777" w:rsidR="00E20D13" w:rsidRDefault="00E20D13" w:rsidP="00E20D13">
            <w:pPr>
              <w:widowControl w:val="0"/>
              <w:ind w:firstLine="0"/>
              <w:jc w:val="left"/>
              <w:rPr>
                <w:sz w:val="24"/>
                <w:szCs w:val="24"/>
              </w:rPr>
            </w:pPr>
          </w:p>
        </w:tc>
        <w:tc>
          <w:tcPr>
            <w:tcW w:w="2835" w:type="dxa"/>
          </w:tcPr>
          <w:p w14:paraId="1B1DAD2A" w14:textId="29D2F946" w:rsidR="00E20D13" w:rsidRPr="001F46EF" w:rsidRDefault="00E20D13" w:rsidP="00E20D13">
            <w:pPr>
              <w:widowControl w:val="0"/>
              <w:ind w:firstLine="0"/>
              <w:jc w:val="left"/>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5C88E78B" w14:textId="1DB1B545" w:rsidR="00E20D13" w:rsidRDefault="00E20D13" w:rsidP="00E20D13">
            <w:pPr>
              <w:widowControl w:val="0"/>
              <w:ind w:firstLine="0"/>
              <w:jc w:val="center"/>
              <w:rPr>
                <w:sz w:val="24"/>
                <w:szCs w:val="24"/>
              </w:rPr>
            </w:pPr>
            <w:r>
              <w:rPr>
                <w:sz w:val="24"/>
                <w:szCs w:val="24"/>
                <w:lang w:val="en-US"/>
              </w:rPr>
              <w:t>IV</w:t>
            </w:r>
          </w:p>
        </w:tc>
        <w:tc>
          <w:tcPr>
            <w:tcW w:w="4075" w:type="dxa"/>
            <w:vMerge/>
          </w:tcPr>
          <w:p w14:paraId="0B279DAF" w14:textId="77777777" w:rsidR="00E20D13" w:rsidRPr="00C12414" w:rsidRDefault="00E20D13" w:rsidP="00E20D13">
            <w:pPr>
              <w:widowControl w:val="0"/>
              <w:ind w:firstLine="0"/>
              <w:jc w:val="left"/>
              <w:rPr>
                <w:sz w:val="24"/>
                <w:szCs w:val="24"/>
              </w:rPr>
            </w:pPr>
          </w:p>
        </w:tc>
      </w:tr>
      <w:tr w:rsidR="00E20D13" w:rsidRPr="00C12414" w14:paraId="1B2D2525" w14:textId="77777777" w:rsidTr="001E0E4C">
        <w:trPr>
          <w:trHeight w:val="138"/>
        </w:trPr>
        <w:tc>
          <w:tcPr>
            <w:tcW w:w="1555" w:type="dxa"/>
            <w:vMerge/>
          </w:tcPr>
          <w:p w14:paraId="3D4C0181" w14:textId="77777777" w:rsidR="00E20D13" w:rsidRDefault="00E20D13" w:rsidP="00E20D13">
            <w:pPr>
              <w:widowControl w:val="0"/>
              <w:ind w:firstLine="0"/>
              <w:jc w:val="left"/>
              <w:rPr>
                <w:sz w:val="24"/>
                <w:szCs w:val="24"/>
              </w:rPr>
            </w:pPr>
          </w:p>
        </w:tc>
        <w:tc>
          <w:tcPr>
            <w:tcW w:w="3118" w:type="dxa"/>
            <w:vMerge/>
          </w:tcPr>
          <w:p w14:paraId="27E2791F" w14:textId="77777777" w:rsidR="00E20D13" w:rsidRDefault="00E20D13" w:rsidP="00E20D13">
            <w:pPr>
              <w:widowControl w:val="0"/>
              <w:ind w:firstLine="0"/>
              <w:jc w:val="left"/>
              <w:rPr>
                <w:sz w:val="24"/>
                <w:szCs w:val="24"/>
              </w:rPr>
            </w:pPr>
          </w:p>
        </w:tc>
        <w:tc>
          <w:tcPr>
            <w:tcW w:w="2835" w:type="dxa"/>
          </w:tcPr>
          <w:p w14:paraId="364D6A23" w14:textId="1A9B4235" w:rsidR="00E20D13" w:rsidRPr="001F46EF" w:rsidRDefault="00E20D13" w:rsidP="00E20D1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52ED8C51" w14:textId="52D8E317" w:rsidR="00E20D13" w:rsidRPr="00C12414" w:rsidRDefault="00E20D13" w:rsidP="00E20D13">
            <w:pPr>
              <w:widowControl w:val="0"/>
              <w:ind w:firstLine="0"/>
              <w:jc w:val="center"/>
              <w:rPr>
                <w:sz w:val="24"/>
                <w:szCs w:val="24"/>
              </w:rPr>
            </w:pPr>
            <w:r>
              <w:rPr>
                <w:sz w:val="24"/>
                <w:szCs w:val="24"/>
              </w:rPr>
              <w:t>0,6</w:t>
            </w:r>
          </w:p>
        </w:tc>
        <w:tc>
          <w:tcPr>
            <w:tcW w:w="4075" w:type="dxa"/>
            <w:vMerge/>
          </w:tcPr>
          <w:p w14:paraId="7E2CE3D4" w14:textId="77777777" w:rsidR="00E20D13" w:rsidRPr="00C12414" w:rsidRDefault="00E20D13" w:rsidP="00E20D13">
            <w:pPr>
              <w:widowControl w:val="0"/>
              <w:ind w:firstLine="0"/>
              <w:jc w:val="left"/>
              <w:rPr>
                <w:sz w:val="24"/>
                <w:szCs w:val="24"/>
              </w:rPr>
            </w:pPr>
          </w:p>
        </w:tc>
      </w:tr>
      <w:tr w:rsidR="00E20D13" w:rsidRPr="00C12414" w14:paraId="5A7F28FB" w14:textId="77777777" w:rsidTr="001E0E4C">
        <w:trPr>
          <w:trHeight w:val="699"/>
        </w:trPr>
        <w:tc>
          <w:tcPr>
            <w:tcW w:w="1555" w:type="dxa"/>
            <w:vMerge w:val="restart"/>
          </w:tcPr>
          <w:p w14:paraId="3C9D7477" w14:textId="42B5C078" w:rsidR="00E20D13" w:rsidRDefault="00E20D13" w:rsidP="00E20D13">
            <w:pPr>
              <w:widowControl w:val="0"/>
              <w:ind w:firstLine="0"/>
              <w:jc w:val="left"/>
              <w:rPr>
                <w:sz w:val="24"/>
                <w:szCs w:val="24"/>
              </w:rPr>
            </w:pPr>
            <w:r>
              <w:rPr>
                <w:sz w:val="24"/>
                <w:szCs w:val="24"/>
              </w:rPr>
              <w:t>00:П3</w:t>
            </w:r>
          </w:p>
        </w:tc>
        <w:tc>
          <w:tcPr>
            <w:tcW w:w="3118" w:type="dxa"/>
            <w:vMerge w:val="restart"/>
          </w:tcPr>
          <w:p w14:paraId="7F89DFF4" w14:textId="77777777" w:rsidR="00E20D13" w:rsidRPr="00E63E3C" w:rsidRDefault="00E20D13" w:rsidP="00E20D13">
            <w:pPr>
              <w:widowControl w:val="0"/>
              <w:ind w:firstLine="0"/>
              <w:jc w:val="left"/>
              <w:rPr>
                <w:sz w:val="24"/>
                <w:szCs w:val="24"/>
              </w:rPr>
            </w:pPr>
            <w:r w:rsidRPr="00847FCF">
              <w:rPr>
                <w:sz w:val="24"/>
                <w:szCs w:val="24"/>
              </w:rPr>
              <w:t>Производственная зона</w:t>
            </w:r>
          </w:p>
        </w:tc>
        <w:tc>
          <w:tcPr>
            <w:tcW w:w="2835" w:type="dxa"/>
          </w:tcPr>
          <w:p w14:paraId="07E60D93" w14:textId="0FF8F105" w:rsidR="00E20D13" w:rsidRPr="000F7681" w:rsidRDefault="00E20D13" w:rsidP="00E20D13">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625CD9C0" w14:textId="04D907EB" w:rsidR="00E20D13" w:rsidRPr="00C12414" w:rsidRDefault="00E20D13" w:rsidP="00E20D13">
            <w:pPr>
              <w:widowControl w:val="0"/>
              <w:ind w:firstLine="0"/>
              <w:jc w:val="center"/>
              <w:rPr>
                <w:sz w:val="24"/>
                <w:szCs w:val="24"/>
              </w:rPr>
            </w:pPr>
            <w:r>
              <w:rPr>
                <w:sz w:val="24"/>
                <w:szCs w:val="24"/>
              </w:rPr>
              <w:t>4</w:t>
            </w:r>
          </w:p>
        </w:tc>
        <w:tc>
          <w:tcPr>
            <w:tcW w:w="4075" w:type="dxa"/>
            <w:vMerge w:val="restart"/>
          </w:tcPr>
          <w:p w14:paraId="1FA365A5" w14:textId="7F950520" w:rsidR="00E20D13" w:rsidRPr="00E63E3C"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4FA59AAF" w14:textId="77777777" w:rsidTr="001E0E4C">
        <w:trPr>
          <w:trHeight w:val="699"/>
        </w:trPr>
        <w:tc>
          <w:tcPr>
            <w:tcW w:w="1555" w:type="dxa"/>
            <w:vMerge/>
          </w:tcPr>
          <w:p w14:paraId="71FFFF5B" w14:textId="77777777" w:rsidR="00E20D13" w:rsidRDefault="00E20D13" w:rsidP="00E20D13">
            <w:pPr>
              <w:widowControl w:val="0"/>
              <w:ind w:firstLine="0"/>
              <w:jc w:val="left"/>
              <w:rPr>
                <w:sz w:val="24"/>
                <w:szCs w:val="24"/>
              </w:rPr>
            </w:pPr>
          </w:p>
        </w:tc>
        <w:tc>
          <w:tcPr>
            <w:tcW w:w="3118" w:type="dxa"/>
            <w:vMerge/>
          </w:tcPr>
          <w:p w14:paraId="04F439AD" w14:textId="77777777" w:rsidR="00E20D13" w:rsidRPr="00847FCF" w:rsidRDefault="00E20D13" w:rsidP="00E20D13">
            <w:pPr>
              <w:widowControl w:val="0"/>
              <w:ind w:firstLine="0"/>
              <w:jc w:val="left"/>
              <w:rPr>
                <w:sz w:val="24"/>
                <w:szCs w:val="24"/>
              </w:rPr>
            </w:pPr>
          </w:p>
        </w:tc>
        <w:tc>
          <w:tcPr>
            <w:tcW w:w="2835" w:type="dxa"/>
          </w:tcPr>
          <w:p w14:paraId="28555FD1" w14:textId="50E3DC3D" w:rsidR="00E20D13" w:rsidRPr="001F46EF" w:rsidRDefault="00E20D13" w:rsidP="00E20D13">
            <w:pPr>
              <w:widowControl w:val="0"/>
              <w:ind w:firstLine="0"/>
              <w:jc w:val="left"/>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6E4990B7" w14:textId="5084EC9F" w:rsidR="00E20D13" w:rsidRDefault="00E20D13" w:rsidP="00E20D13">
            <w:pPr>
              <w:widowControl w:val="0"/>
              <w:ind w:firstLine="0"/>
              <w:jc w:val="center"/>
              <w:rPr>
                <w:sz w:val="24"/>
                <w:szCs w:val="24"/>
              </w:rPr>
            </w:pPr>
            <w:r>
              <w:rPr>
                <w:sz w:val="24"/>
                <w:szCs w:val="24"/>
                <w:lang w:val="en-US"/>
              </w:rPr>
              <w:t>IV</w:t>
            </w:r>
          </w:p>
        </w:tc>
        <w:tc>
          <w:tcPr>
            <w:tcW w:w="4075" w:type="dxa"/>
            <w:vMerge/>
          </w:tcPr>
          <w:p w14:paraId="1741BABD" w14:textId="77777777" w:rsidR="00E20D13" w:rsidRPr="00C12414" w:rsidRDefault="00E20D13" w:rsidP="00E20D13">
            <w:pPr>
              <w:widowControl w:val="0"/>
              <w:ind w:firstLine="0"/>
              <w:jc w:val="left"/>
              <w:rPr>
                <w:sz w:val="24"/>
                <w:szCs w:val="24"/>
              </w:rPr>
            </w:pPr>
          </w:p>
        </w:tc>
      </w:tr>
      <w:tr w:rsidR="00E20D13" w:rsidRPr="00C12414" w14:paraId="3C9908FF" w14:textId="77777777" w:rsidTr="001E0E4C">
        <w:trPr>
          <w:trHeight w:val="59"/>
        </w:trPr>
        <w:tc>
          <w:tcPr>
            <w:tcW w:w="1555" w:type="dxa"/>
            <w:vMerge/>
          </w:tcPr>
          <w:p w14:paraId="00261F88" w14:textId="77777777" w:rsidR="00E20D13" w:rsidRDefault="00E20D13" w:rsidP="00E20D13">
            <w:pPr>
              <w:widowControl w:val="0"/>
              <w:ind w:firstLine="0"/>
              <w:jc w:val="left"/>
              <w:rPr>
                <w:sz w:val="24"/>
                <w:szCs w:val="24"/>
              </w:rPr>
            </w:pPr>
          </w:p>
        </w:tc>
        <w:tc>
          <w:tcPr>
            <w:tcW w:w="3118" w:type="dxa"/>
            <w:vMerge/>
          </w:tcPr>
          <w:p w14:paraId="5194496C" w14:textId="77777777" w:rsidR="00E20D13" w:rsidRPr="00847FCF" w:rsidRDefault="00E20D13" w:rsidP="00E20D13">
            <w:pPr>
              <w:widowControl w:val="0"/>
              <w:ind w:firstLine="0"/>
              <w:jc w:val="left"/>
              <w:rPr>
                <w:sz w:val="24"/>
                <w:szCs w:val="24"/>
              </w:rPr>
            </w:pPr>
          </w:p>
        </w:tc>
        <w:tc>
          <w:tcPr>
            <w:tcW w:w="2835" w:type="dxa"/>
          </w:tcPr>
          <w:p w14:paraId="40D183BC" w14:textId="517E0183" w:rsidR="00E20D13" w:rsidRPr="001F46EF" w:rsidRDefault="00E20D13" w:rsidP="00E20D1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40B7A0CF" w14:textId="6A0CEDEE" w:rsidR="00E20D13" w:rsidRPr="00C12414" w:rsidRDefault="00E20D13" w:rsidP="00E20D13">
            <w:pPr>
              <w:widowControl w:val="0"/>
              <w:ind w:firstLine="0"/>
              <w:jc w:val="center"/>
              <w:rPr>
                <w:sz w:val="24"/>
                <w:szCs w:val="24"/>
              </w:rPr>
            </w:pPr>
            <w:r>
              <w:rPr>
                <w:sz w:val="24"/>
                <w:szCs w:val="24"/>
              </w:rPr>
              <w:t>0,8</w:t>
            </w:r>
          </w:p>
        </w:tc>
        <w:tc>
          <w:tcPr>
            <w:tcW w:w="4075" w:type="dxa"/>
            <w:vMerge/>
          </w:tcPr>
          <w:p w14:paraId="5FA0F30C" w14:textId="77777777" w:rsidR="00E20D13" w:rsidRPr="00C12414" w:rsidRDefault="00E20D13" w:rsidP="00E20D13">
            <w:pPr>
              <w:widowControl w:val="0"/>
              <w:ind w:firstLine="0"/>
              <w:jc w:val="left"/>
              <w:rPr>
                <w:sz w:val="24"/>
                <w:szCs w:val="24"/>
              </w:rPr>
            </w:pPr>
          </w:p>
        </w:tc>
      </w:tr>
      <w:tr w:rsidR="00E20D13" w:rsidRPr="00C12414" w14:paraId="760E7834" w14:textId="77777777" w:rsidTr="001E0E4C">
        <w:trPr>
          <w:trHeight w:val="960"/>
        </w:trPr>
        <w:tc>
          <w:tcPr>
            <w:tcW w:w="1555" w:type="dxa"/>
            <w:vMerge w:val="restart"/>
          </w:tcPr>
          <w:p w14:paraId="48765B97" w14:textId="6F80A3CA" w:rsidR="00E20D13" w:rsidRDefault="00E20D13" w:rsidP="00E20D13">
            <w:pPr>
              <w:widowControl w:val="0"/>
              <w:ind w:firstLine="0"/>
              <w:jc w:val="left"/>
              <w:rPr>
                <w:sz w:val="24"/>
                <w:szCs w:val="24"/>
              </w:rPr>
            </w:pPr>
            <w:r>
              <w:rPr>
                <w:sz w:val="24"/>
                <w:szCs w:val="24"/>
              </w:rPr>
              <w:t>00:П4</w:t>
            </w:r>
          </w:p>
        </w:tc>
        <w:tc>
          <w:tcPr>
            <w:tcW w:w="3118" w:type="dxa"/>
            <w:vMerge w:val="restart"/>
          </w:tcPr>
          <w:p w14:paraId="7FA4838C" w14:textId="77777777" w:rsidR="00E20D13" w:rsidRPr="00E63E3C" w:rsidRDefault="00E20D13" w:rsidP="00E20D13">
            <w:pPr>
              <w:widowControl w:val="0"/>
              <w:ind w:firstLine="0"/>
              <w:jc w:val="left"/>
              <w:rPr>
                <w:sz w:val="24"/>
                <w:szCs w:val="24"/>
              </w:rPr>
            </w:pPr>
            <w:r w:rsidRPr="00847FCF">
              <w:rPr>
                <w:sz w:val="24"/>
                <w:szCs w:val="24"/>
              </w:rPr>
              <w:t>Производственная зона</w:t>
            </w:r>
          </w:p>
        </w:tc>
        <w:tc>
          <w:tcPr>
            <w:tcW w:w="2835" w:type="dxa"/>
          </w:tcPr>
          <w:p w14:paraId="273B4B74" w14:textId="499F903C" w:rsidR="00E20D13" w:rsidRPr="000F7681" w:rsidRDefault="00E20D13" w:rsidP="00E20D13">
            <w:pPr>
              <w:widowControl w:val="0"/>
              <w:ind w:firstLine="0"/>
              <w:jc w:val="left"/>
              <w:rPr>
                <w:sz w:val="24"/>
                <w:szCs w:val="24"/>
              </w:rPr>
            </w:pPr>
            <w:r w:rsidRPr="001F46EF">
              <w:rPr>
                <w:sz w:val="24"/>
                <w:szCs w:val="24"/>
              </w:rPr>
              <w:t>Максимальная этажность зданий, строений, сооружений</w:t>
            </w:r>
          </w:p>
        </w:tc>
        <w:tc>
          <w:tcPr>
            <w:tcW w:w="2977" w:type="dxa"/>
          </w:tcPr>
          <w:p w14:paraId="5997E13E" w14:textId="096D31AE" w:rsidR="00E20D13" w:rsidRPr="00C12414" w:rsidRDefault="00E20D13" w:rsidP="00E20D13">
            <w:pPr>
              <w:widowControl w:val="0"/>
              <w:ind w:firstLine="0"/>
              <w:jc w:val="center"/>
              <w:rPr>
                <w:sz w:val="24"/>
                <w:szCs w:val="24"/>
              </w:rPr>
            </w:pPr>
            <w:r>
              <w:rPr>
                <w:sz w:val="24"/>
                <w:szCs w:val="24"/>
              </w:rPr>
              <w:t>4</w:t>
            </w:r>
          </w:p>
        </w:tc>
        <w:tc>
          <w:tcPr>
            <w:tcW w:w="4075" w:type="dxa"/>
            <w:vMerge w:val="restart"/>
          </w:tcPr>
          <w:p w14:paraId="28CA5AE9" w14:textId="4AB2FDF0" w:rsidR="00E20D13" w:rsidRPr="00E63E3C"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E20D13" w:rsidRPr="00C12414" w14:paraId="434E2316" w14:textId="77777777" w:rsidTr="001E0E4C">
        <w:trPr>
          <w:trHeight w:val="960"/>
        </w:trPr>
        <w:tc>
          <w:tcPr>
            <w:tcW w:w="1555" w:type="dxa"/>
            <w:vMerge/>
          </w:tcPr>
          <w:p w14:paraId="0C56F752" w14:textId="77777777" w:rsidR="00E20D13" w:rsidRDefault="00E20D13" w:rsidP="00E20D13">
            <w:pPr>
              <w:widowControl w:val="0"/>
              <w:ind w:firstLine="0"/>
              <w:jc w:val="left"/>
              <w:rPr>
                <w:sz w:val="24"/>
                <w:szCs w:val="24"/>
              </w:rPr>
            </w:pPr>
          </w:p>
        </w:tc>
        <w:tc>
          <w:tcPr>
            <w:tcW w:w="3118" w:type="dxa"/>
            <w:vMerge/>
          </w:tcPr>
          <w:p w14:paraId="7F5ABD5B" w14:textId="77777777" w:rsidR="00E20D13" w:rsidRPr="00847FCF" w:rsidRDefault="00E20D13" w:rsidP="00E20D13">
            <w:pPr>
              <w:widowControl w:val="0"/>
              <w:ind w:firstLine="0"/>
              <w:jc w:val="left"/>
              <w:rPr>
                <w:sz w:val="24"/>
                <w:szCs w:val="24"/>
              </w:rPr>
            </w:pPr>
          </w:p>
        </w:tc>
        <w:tc>
          <w:tcPr>
            <w:tcW w:w="2835" w:type="dxa"/>
          </w:tcPr>
          <w:p w14:paraId="571F5194" w14:textId="4B71339F" w:rsidR="00E20D13" w:rsidRPr="001F46EF" w:rsidRDefault="00E20D13" w:rsidP="00E20D13">
            <w:pPr>
              <w:widowControl w:val="0"/>
              <w:ind w:firstLine="0"/>
              <w:jc w:val="left"/>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67898EFA" w14:textId="50D64768" w:rsidR="00E20D13" w:rsidRDefault="00E20D13" w:rsidP="00E20D13">
            <w:pPr>
              <w:widowControl w:val="0"/>
              <w:ind w:firstLine="0"/>
              <w:jc w:val="center"/>
              <w:rPr>
                <w:sz w:val="24"/>
                <w:szCs w:val="24"/>
              </w:rPr>
            </w:pPr>
            <w:r>
              <w:rPr>
                <w:sz w:val="24"/>
                <w:szCs w:val="24"/>
                <w:lang w:val="en-US"/>
              </w:rPr>
              <w:t>IV</w:t>
            </w:r>
          </w:p>
        </w:tc>
        <w:tc>
          <w:tcPr>
            <w:tcW w:w="4075" w:type="dxa"/>
            <w:vMerge/>
          </w:tcPr>
          <w:p w14:paraId="233F0276" w14:textId="77777777" w:rsidR="00E20D13" w:rsidRPr="00C12414" w:rsidRDefault="00E20D13" w:rsidP="00E20D13">
            <w:pPr>
              <w:widowControl w:val="0"/>
              <w:ind w:firstLine="0"/>
              <w:jc w:val="left"/>
              <w:rPr>
                <w:sz w:val="24"/>
                <w:szCs w:val="24"/>
              </w:rPr>
            </w:pPr>
          </w:p>
        </w:tc>
      </w:tr>
      <w:tr w:rsidR="00E20D13" w:rsidRPr="00C12414" w14:paraId="2DF99336" w14:textId="77777777" w:rsidTr="001E0E4C">
        <w:trPr>
          <w:trHeight w:val="441"/>
        </w:trPr>
        <w:tc>
          <w:tcPr>
            <w:tcW w:w="1555" w:type="dxa"/>
            <w:vMerge/>
          </w:tcPr>
          <w:p w14:paraId="7FA07CDE" w14:textId="77777777" w:rsidR="00E20D13" w:rsidRDefault="00E20D13" w:rsidP="00E20D13">
            <w:pPr>
              <w:widowControl w:val="0"/>
              <w:ind w:firstLine="0"/>
              <w:jc w:val="left"/>
              <w:rPr>
                <w:sz w:val="24"/>
                <w:szCs w:val="24"/>
              </w:rPr>
            </w:pPr>
          </w:p>
        </w:tc>
        <w:tc>
          <w:tcPr>
            <w:tcW w:w="3118" w:type="dxa"/>
            <w:vMerge/>
          </w:tcPr>
          <w:p w14:paraId="4AE357F8" w14:textId="77777777" w:rsidR="00E20D13" w:rsidRPr="00847FCF" w:rsidRDefault="00E20D13" w:rsidP="00E20D13">
            <w:pPr>
              <w:widowControl w:val="0"/>
              <w:ind w:firstLine="0"/>
              <w:jc w:val="left"/>
              <w:rPr>
                <w:sz w:val="24"/>
                <w:szCs w:val="24"/>
              </w:rPr>
            </w:pPr>
          </w:p>
        </w:tc>
        <w:tc>
          <w:tcPr>
            <w:tcW w:w="2835" w:type="dxa"/>
          </w:tcPr>
          <w:p w14:paraId="0EB2A0BC" w14:textId="1935508B" w:rsidR="00E20D13" w:rsidRPr="001F46EF" w:rsidRDefault="00E20D13" w:rsidP="00E20D13">
            <w:pPr>
              <w:widowControl w:val="0"/>
              <w:ind w:firstLine="0"/>
              <w:jc w:val="left"/>
              <w:rPr>
                <w:sz w:val="24"/>
                <w:szCs w:val="24"/>
              </w:rPr>
            </w:pPr>
            <w:r w:rsidRPr="001E0E4C">
              <w:rPr>
                <w:sz w:val="24"/>
                <w:szCs w:val="24"/>
              </w:rPr>
              <w:t>Максимальный</w:t>
            </w:r>
            <w:r>
              <w:rPr>
                <w:sz w:val="24"/>
                <w:szCs w:val="24"/>
              </w:rPr>
              <w:t xml:space="preserve"> </w:t>
            </w:r>
            <w:r w:rsidRPr="001E0E4C">
              <w:rPr>
                <w:sz w:val="24"/>
                <w:szCs w:val="24"/>
              </w:rPr>
              <w:t>коэффициент застройки</w:t>
            </w:r>
            <w:r>
              <w:rPr>
                <w:sz w:val="24"/>
                <w:szCs w:val="24"/>
              </w:rPr>
              <w:t xml:space="preserve"> ф</w:t>
            </w:r>
            <w:r w:rsidRPr="001E0E4C">
              <w:rPr>
                <w:sz w:val="24"/>
                <w:szCs w:val="24"/>
              </w:rPr>
              <w:t>ункциональной зоны</w:t>
            </w:r>
          </w:p>
        </w:tc>
        <w:tc>
          <w:tcPr>
            <w:tcW w:w="2977" w:type="dxa"/>
          </w:tcPr>
          <w:p w14:paraId="75CD0564" w14:textId="2D5FB63F" w:rsidR="00E20D13" w:rsidRPr="00C12414" w:rsidRDefault="00E20D13" w:rsidP="00E20D13">
            <w:pPr>
              <w:widowControl w:val="0"/>
              <w:ind w:firstLine="0"/>
              <w:jc w:val="center"/>
              <w:rPr>
                <w:sz w:val="24"/>
                <w:szCs w:val="24"/>
              </w:rPr>
            </w:pPr>
            <w:r>
              <w:rPr>
                <w:sz w:val="24"/>
                <w:szCs w:val="24"/>
              </w:rPr>
              <w:t>0,8</w:t>
            </w:r>
          </w:p>
        </w:tc>
        <w:tc>
          <w:tcPr>
            <w:tcW w:w="4075" w:type="dxa"/>
            <w:vMerge/>
          </w:tcPr>
          <w:p w14:paraId="5554B6E7" w14:textId="77777777" w:rsidR="00E20D13" w:rsidRPr="00C12414" w:rsidRDefault="00E20D13" w:rsidP="00E20D13">
            <w:pPr>
              <w:widowControl w:val="0"/>
              <w:ind w:firstLine="0"/>
              <w:jc w:val="left"/>
              <w:rPr>
                <w:sz w:val="24"/>
                <w:szCs w:val="24"/>
              </w:rPr>
            </w:pPr>
          </w:p>
        </w:tc>
      </w:tr>
      <w:tr w:rsidR="00E20D13" w:rsidRPr="00C12414" w14:paraId="32E35BB6" w14:textId="77777777" w:rsidTr="001E0E4C">
        <w:trPr>
          <w:trHeight w:val="23"/>
        </w:trPr>
        <w:tc>
          <w:tcPr>
            <w:tcW w:w="1555" w:type="dxa"/>
          </w:tcPr>
          <w:p w14:paraId="271640FA" w14:textId="77777777" w:rsidR="00E20D13" w:rsidRDefault="00E20D13" w:rsidP="00E20D13">
            <w:pPr>
              <w:widowControl w:val="0"/>
              <w:ind w:firstLine="0"/>
              <w:jc w:val="left"/>
              <w:rPr>
                <w:sz w:val="24"/>
                <w:szCs w:val="24"/>
              </w:rPr>
            </w:pPr>
            <w:r>
              <w:rPr>
                <w:sz w:val="24"/>
                <w:szCs w:val="24"/>
              </w:rPr>
              <w:t>00:Т1</w:t>
            </w:r>
          </w:p>
        </w:tc>
        <w:tc>
          <w:tcPr>
            <w:tcW w:w="3118" w:type="dxa"/>
          </w:tcPr>
          <w:p w14:paraId="1BC780B4" w14:textId="77777777" w:rsidR="00E20D13" w:rsidRPr="001F46EF" w:rsidRDefault="00E20D13" w:rsidP="00E20D13">
            <w:pPr>
              <w:widowControl w:val="0"/>
              <w:ind w:firstLine="0"/>
              <w:jc w:val="left"/>
              <w:rPr>
                <w:sz w:val="24"/>
                <w:szCs w:val="24"/>
              </w:rPr>
            </w:pPr>
            <w:r w:rsidRPr="00E63E3C">
              <w:rPr>
                <w:sz w:val="24"/>
                <w:szCs w:val="24"/>
              </w:rPr>
              <w:t>Зона транспортной инфраструктуры</w:t>
            </w:r>
          </w:p>
        </w:tc>
        <w:tc>
          <w:tcPr>
            <w:tcW w:w="2835" w:type="dxa"/>
          </w:tcPr>
          <w:p w14:paraId="4FA1309D" w14:textId="6E751BB4" w:rsidR="00E20D13" w:rsidRPr="00C12414" w:rsidRDefault="00E20D13" w:rsidP="00E20D13">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180D8E18" w14:textId="1DB4C154" w:rsidR="00E20D13" w:rsidRPr="00E63E3C" w:rsidRDefault="00E20D13" w:rsidP="004266F4">
            <w:pPr>
              <w:widowControl w:val="0"/>
              <w:ind w:firstLine="0"/>
              <w:jc w:val="center"/>
              <w:rPr>
                <w:sz w:val="24"/>
                <w:szCs w:val="24"/>
              </w:rPr>
            </w:pPr>
            <w:r>
              <w:rPr>
                <w:sz w:val="24"/>
                <w:szCs w:val="24"/>
              </w:rPr>
              <w:t>1</w:t>
            </w:r>
          </w:p>
        </w:tc>
        <w:tc>
          <w:tcPr>
            <w:tcW w:w="4075" w:type="dxa"/>
          </w:tcPr>
          <w:p w14:paraId="75D2CBDA" w14:textId="465610DC"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4BB1FB24" w14:textId="77777777" w:rsidTr="001E0E4C">
        <w:trPr>
          <w:trHeight w:val="23"/>
        </w:trPr>
        <w:tc>
          <w:tcPr>
            <w:tcW w:w="1555" w:type="dxa"/>
          </w:tcPr>
          <w:p w14:paraId="57423626" w14:textId="77777777" w:rsidR="00E20D13" w:rsidRDefault="00E20D13" w:rsidP="00E20D13">
            <w:pPr>
              <w:widowControl w:val="0"/>
              <w:ind w:firstLine="0"/>
              <w:jc w:val="left"/>
              <w:rPr>
                <w:sz w:val="24"/>
                <w:szCs w:val="24"/>
              </w:rPr>
            </w:pPr>
            <w:r>
              <w:rPr>
                <w:sz w:val="24"/>
                <w:szCs w:val="24"/>
              </w:rPr>
              <w:t>00:Т2</w:t>
            </w:r>
          </w:p>
        </w:tc>
        <w:tc>
          <w:tcPr>
            <w:tcW w:w="3118" w:type="dxa"/>
          </w:tcPr>
          <w:p w14:paraId="22243243" w14:textId="77777777" w:rsidR="00E20D13" w:rsidRPr="001F46EF" w:rsidRDefault="00E20D13" w:rsidP="00E20D13">
            <w:pPr>
              <w:widowControl w:val="0"/>
              <w:ind w:firstLine="0"/>
              <w:jc w:val="left"/>
              <w:rPr>
                <w:sz w:val="24"/>
                <w:szCs w:val="24"/>
              </w:rPr>
            </w:pPr>
            <w:r w:rsidRPr="00E63E3C">
              <w:rPr>
                <w:sz w:val="24"/>
                <w:szCs w:val="24"/>
              </w:rPr>
              <w:t>Зона транспортной инфраструктуры</w:t>
            </w:r>
          </w:p>
        </w:tc>
        <w:tc>
          <w:tcPr>
            <w:tcW w:w="2835" w:type="dxa"/>
          </w:tcPr>
          <w:p w14:paraId="61A901BD" w14:textId="395656AF" w:rsidR="00E20D13" w:rsidRPr="00C12414" w:rsidRDefault="00E20D13" w:rsidP="00E20D13">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30AE7641" w14:textId="4048407B" w:rsidR="00E20D13" w:rsidRPr="00E63E3C" w:rsidRDefault="00E20D13" w:rsidP="004266F4">
            <w:pPr>
              <w:widowControl w:val="0"/>
              <w:ind w:firstLine="0"/>
              <w:jc w:val="center"/>
              <w:rPr>
                <w:sz w:val="24"/>
                <w:szCs w:val="24"/>
              </w:rPr>
            </w:pPr>
            <w:r>
              <w:rPr>
                <w:sz w:val="24"/>
                <w:szCs w:val="24"/>
              </w:rPr>
              <w:t>2</w:t>
            </w:r>
          </w:p>
        </w:tc>
        <w:tc>
          <w:tcPr>
            <w:tcW w:w="4075" w:type="dxa"/>
          </w:tcPr>
          <w:p w14:paraId="2BB4A1DA" w14:textId="1E6F20A2"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3F05BB74" w14:textId="77777777" w:rsidTr="001E0E4C">
        <w:trPr>
          <w:trHeight w:val="23"/>
        </w:trPr>
        <w:tc>
          <w:tcPr>
            <w:tcW w:w="1555" w:type="dxa"/>
          </w:tcPr>
          <w:p w14:paraId="64E0E335" w14:textId="04F776F7" w:rsidR="00E20D13" w:rsidRDefault="00E20D13" w:rsidP="00E20D13">
            <w:pPr>
              <w:widowControl w:val="0"/>
              <w:ind w:firstLine="0"/>
              <w:jc w:val="left"/>
              <w:rPr>
                <w:sz w:val="24"/>
                <w:szCs w:val="24"/>
              </w:rPr>
            </w:pPr>
            <w:r>
              <w:rPr>
                <w:sz w:val="24"/>
                <w:szCs w:val="24"/>
              </w:rPr>
              <w:t>00:Т2:1</w:t>
            </w:r>
          </w:p>
        </w:tc>
        <w:tc>
          <w:tcPr>
            <w:tcW w:w="3118" w:type="dxa"/>
          </w:tcPr>
          <w:p w14:paraId="22795D42" w14:textId="77777777" w:rsidR="00E20D13" w:rsidRPr="001F46EF" w:rsidRDefault="00E20D13" w:rsidP="00E20D13">
            <w:pPr>
              <w:widowControl w:val="0"/>
              <w:ind w:firstLine="0"/>
              <w:jc w:val="left"/>
              <w:rPr>
                <w:sz w:val="24"/>
                <w:szCs w:val="24"/>
              </w:rPr>
            </w:pPr>
            <w:r w:rsidRPr="00E63E3C">
              <w:rPr>
                <w:sz w:val="24"/>
                <w:szCs w:val="24"/>
              </w:rPr>
              <w:t>Зона транспортной инфраструктуры</w:t>
            </w:r>
          </w:p>
        </w:tc>
        <w:tc>
          <w:tcPr>
            <w:tcW w:w="2835" w:type="dxa"/>
          </w:tcPr>
          <w:p w14:paraId="24FB6579" w14:textId="77777777" w:rsidR="00E20D13" w:rsidRPr="00C12414" w:rsidRDefault="00E20D13" w:rsidP="00E20D13">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5B70AB25" w14:textId="2A84F321" w:rsidR="00E20D13" w:rsidRPr="00E63E3C" w:rsidRDefault="00E20D13" w:rsidP="004266F4">
            <w:pPr>
              <w:widowControl w:val="0"/>
              <w:ind w:firstLine="0"/>
              <w:jc w:val="center"/>
              <w:rPr>
                <w:sz w:val="24"/>
                <w:szCs w:val="24"/>
              </w:rPr>
            </w:pPr>
            <w:r>
              <w:rPr>
                <w:sz w:val="24"/>
                <w:szCs w:val="24"/>
              </w:rPr>
              <w:t>0</w:t>
            </w:r>
          </w:p>
        </w:tc>
        <w:tc>
          <w:tcPr>
            <w:tcW w:w="4075" w:type="dxa"/>
          </w:tcPr>
          <w:p w14:paraId="6096285F" w14:textId="2053F4B0" w:rsidR="00E20D13" w:rsidRDefault="00E20D13" w:rsidP="00E20D13">
            <w:pPr>
              <w:widowControl w:val="0"/>
              <w:ind w:firstLine="0"/>
              <w:jc w:val="left"/>
              <w:rPr>
                <w:sz w:val="24"/>
                <w:szCs w:val="24"/>
              </w:rPr>
            </w:pPr>
            <w:r w:rsidRPr="00FA60F3">
              <w:rPr>
                <w:sz w:val="24"/>
                <w:szCs w:val="24"/>
              </w:rPr>
              <w:t>Размещение объектов федерального</w:t>
            </w:r>
            <w:r>
              <w:rPr>
                <w:sz w:val="24"/>
                <w:szCs w:val="24"/>
              </w:rPr>
              <w:t xml:space="preserve"> </w:t>
            </w:r>
            <w:r w:rsidRPr="00FA60F3">
              <w:rPr>
                <w:sz w:val="24"/>
                <w:szCs w:val="24"/>
              </w:rPr>
              <w:t xml:space="preserve">и местного значения </w:t>
            </w:r>
            <w:r>
              <w:rPr>
                <w:sz w:val="24"/>
                <w:szCs w:val="24"/>
              </w:rPr>
              <w:t xml:space="preserve">муниципального района </w:t>
            </w:r>
            <w:r w:rsidRPr="00FA60F3">
              <w:rPr>
                <w:sz w:val="24"/>
                <w:szCs w:val="24"/>
              </w:rPr>
              <w:t>не предусмотрено.</w:t>
            </w:r>
          </w:p>
          <w:p w14:paraId="7B97B3DA" w14:textId="77777777" w:rsidR="00E20D13" w:rsidRDefault="00E20D13" w:rsidP="00E20D13">
            <w:pPr>
              <w:widowControl w:val="0"/>
              <w:ind w:firstLine="0"/>
              <w:jc w:val="left"/>
              <w:rPr>
                <w:sz w:val="24"/>
                <w:szCs w:val="24"/>
              </w:rPr>
            </w:pPr>
          </w:p>
          <w:p w14:paraId="05DBAF41" w14:textId="77777777" w:rsidR="00E20D13" w:rsidRDefault="00E20D13" w:rsidP="00E20D13">
            <w:pPr>
              <w:widowControl w:val="0"/>
              <w:ind w:firstLine="0"/>
              <w:jc w:val="left"/>
              <w:rPr>
                <w:sz w:val="24"/>
                <w:szCs w:val="24"/>
              </w:rPr>
            </w:pPr>
            <w:r>
              <w:rPr>
                <w:sz w:val="24"/>
                <w:szCs w:val="24"/>
              </w:rPr>
              <w:t>Объекты регионального значения:</w:t>
            </w:r>
          </w:p>
          <w:p w14:paraId="0C62A2A1" w14:textId="4FDED349" w:rsidR="00E20D13" w:rsidRPr="00B66FA8" w:rsidRDefault="00E20D13" w:rsidP="00E20D13">
            <w:pPr>
              <w:pStyle w:val="afffffffffffff2"/>
              <w:widowControl w:val="0"/>
              <w:numPr>
                <w:ilvl w:val="0"/>
                <w:numId w:val="118"/>
              </w:numPr>
              <w:jc w:val="left"/>
              <w:rPr>
                <w:sz w:val="24"/>
                <w:szCs w:val="24"/>
              </w:rPr>
            </w:pPr>
            <w:r w:rsidRPr="00B66FA8">
              <w:rPr>
                <w:sz w:val="24"/>
                <w:szCs w:val="24"/>
              </w:rPr>
              <w:t>Туристско-рекреационная зона «Ленинградская битва» (кластерного типа, участок 4 «Мирным гражданам Советского Союза»)</w:t>
            </w:r>
          </w:p>
        </w:tc>
      </w:tr>
      <w:tr w:rsidR="00E20D13" w:rsidRPr="00C12414" w14:paraId="45740EAF" w14:textId="77777777" w:rsidTr="001E0E4C">
        <w:trPr>
          <w:trHeight w:val="23"/>
        </w:trPr>
        <w:tc>
          <w:tcPr>
            <w:tcW w:w="1555" w:type="dxa"/>
          </w:tcPr>
          <w:p w14:paraId="05FC70D8" w14:textId="77777777" w:rsidR="00E20D13" w:rsidRDefault="00E20D13" w:rsidP="00E20D13">
            <w:pPr>
              <w:widowControl w:val="0"/>
              <w:ind w:firstLine="0"/>
              <w:jc w:val="left"/>
              <w:rPr>
                <w:sz w:val="24"/>
                <w:szCs w:val="24"/>
              </w:rPr>
            </w:pPr>
            <w:r>
              <w:rPr>
                <w:sz w:val="24"/>
                <w:szCs w:val="24"/>
              </w:rPr>
              <w:t>00:И1</w:t>
            </w:r>
          </w:p>
        </w:tc>
        <w:tc>
          <w:tcPr>
            <w:tcW w:w="3118" w:type="dxa"/>
          </w:tcPr>
          <w:p w14:paraId="4081BD00" w14:textId="77777777" w:rsidR="00E20D13" w:rsidRPr="001F46EF" w:rsidRDefault="00E20D13" w:rsidP="00E20D13">
            <w:pPr>
              <w:widowControl w:val="0"/>
              <w:ind w:firstLine="0"/>
              <w:jc w:val="left"/>
              <w:rPr>
                <w:sz w:val="24"/>
                <w:szCs w:val="24"/>
              </w:rPr>
            </w:pPr>
            <w:r w:rsidRPr="00E63E3C">
              <w:rPr>
                <w:sz w:val="24"/>
                <w:szCs w:val="24"/>
              </w:rPr>
              <w:t xml:space="preserve">Зона </w:t>
            </w:r>
            <w:r>
              <w:rPr>
                <w:sz w:val="24"/>
                <w:szCs w:val="24"/>
              </w:rPr>
              <w:t>инженерной</w:t>
            </w:r>
            <w:r w:rsidRPr="00E63E3C">
              <w:rPr>
                <w:sz w:val="24"/>
                <w:szCs w:val="24"/>
              </w:rPr>
              <w:t xml:space="preserve"> инфраструктуры</w:t>
            </w:r>
          </w:p>
        </w:tc>
        <w:tc>
          <w:tcPr>
            <w:tcW w:w="2835" w:type="dxa"/>
          </w:tcPr>
          <w:p w14:paraId="4C3C7B1F" w14:textId="4030D4D8" w:rsidR="00E20D13" w:rsidRPr="00C12414" w:rsidRDefault="00E20D13" w:rsidP="00E20D13">
            <w:pPr>
              <w:widowControl w:val="0"/>
              <w:ind w:firstLine="0"/>
              <w:jc w:val="left"/>
              <w:rPr>
                <w:sz w:val="24"/>
                <w:szCs w:val="24"/>
              </w:rPr>
            </w:pPr>
            <w:r w:rsidRPr="00E63E3C">
              <w:rPr>
                <w:sz w:val="24"/>
                <w:szCs w:val="24"/>
              </w:rPr>
              <w:t>Максимальная этажность зданий, строений, сооружений</w:t>
            </w:r>
          </w:p>
        </w:tc>
        <w:tc>
          <w:tcPr>
            <w:tcW w:w="2977" w:type="dxa"/>
          </w:tcPr>
          <w:p w14:paraId="58D0A31C" w14:textId="2C624AD8" w:rsidR="00E20D13" w:rsidRPr="00C12414" w:rsidRDefault="00E20D13" w:rsidP="004266F4">
            <w:pPr>
              <w:widowControl w:val="0"/>
              <w:ind w:firstLine="0"/>
              <w:jc w:val="center"/>
              <w:rPr>
                <w:sz w:val="24"/>
                <w:szCs w:val="24"/>
              </w:rPr>
            </w:pPr>
            <w:r>
              <w:rPr>
                <w:sz w:val="24"/>
                <w:szCs w:val="24"/>
              </w:rPr>
              <w:t>2</w:t>
            </w:r>
          </w:p>
        </w:tc>
        <w:tc>
          <w:tcPr>
            <w:tcW w:w="4075" w:type="dxa"/>
          </w:tcPr>
          <w:p w14:paraId="7A08FA37" w14:textId="1137F44A" w:rsidR="00E20D13" w:rsidRPr="00E04942"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137F4757" w14:textId="77777777" w:rsidTr="001E0E4C">
        <w:trPr>
          <w:trHeight w:val="23"/>
        </w:trPr>
        <w:tc>
          <w:tcPr>
            <w:tcW w:w="14560" w:type="dxa"/>
            <w:gridSpan w:val="5"/>
          </w:tcPr>
          <w:p w14:paraId="1D885DB2" w14:textId="570E5418" w:rsidR="00E20D13" w:rsidRPr="00C12414" w:rsidRDefault="00E20D13" w:rsidP="00E20D13">
            <w:pPr>
              <w:widowControl w:val="0"/>
              <w:ind w:firstLine="0"/>
              <w:jc w:val="left"/>
              <w:rPr>
                <w:sz w:val="24"/>
                <w:szCs w:val="24"/>
              </w:rPr>
            </w:pPr>
            <w:r w:rsidRPr="00C12414">
              <w:rPr>
                <w:sz w:val="24"/>
                <w:szCs w:val="24"/>
              </w:rPr>
              <w:t>Зоны с</w:t>
            </w:r>
            <w:r>
              <w:rPr>
                <w:sz w:val="24"/>
                <w:szCs w:val="24"/>
              </w:rPr>
              <w:t>ельскохозяйственного назначения</w:t>
            </w:r>
          </w:p>
        </w:tc>
      </w:tr>
      <w:tr w:rsidR="00E20D13" w:rsidRPr="00C12414" w14:paraId="541230B5" w14:textId="77777777" w:rsidTr="001E0E4C">
        <w:trPr>
          <w:trHeight w:val="23"/>
        </w:trPr>
        <w:tc>
          <w:tcPr>
            <w:tcW w:w="1555" w:type="dxa"/>
          </w:tcPr>
          <w:p w14:paraId="0FFA5AEF" w14:textId="1A347C52" w:rsidR="00E20D13" w:rsidRDefault="00E20D13" w:rsidP="00E20D13">
            <w:pPr>
              <w:widowControl w:val="0"/>
              <w:ind w:firstLine="0"/>
              <w:jc w:val="left"/>
              <w:rPr>
                <w:sz w:val="24"/>
                <w:szCs w:val="24"/>
              </w:rPr>
            </w:pPr>
            <w:r>
              <w:rPr>
                <w:sz w:val="24"/>
                <w:szCs w:val="24"/>
              </w:rPr>
              <w:t>00:СХ1</w:t>
            </w:r>
          </w:p>
        </w:tc>
        <w:tc>
          <w:tcPr>
            <w:tcW w:w="3118" w:type="dxa"/>
          </w:tcPr>
          <w:p w14:paraId="127F413E" w14:textId="63C604A7" w:rsidR="00E20D13" w:rsidRPr="001F46EF" w:rsidRDefault="00E20D13" w:rsidP="00E20D13">
            <w:pPr>
              <w:widowControl w:val="0"/>
              <w:ind w:firstLine="0"/>
              <w:jc w:val="left"/>
              <w:rPr>
                <w:sz w:val="24"/>
                <w:szCs w:val="24"/>
              </w:rPr>
            </w:pPr>
            <w:r>
              <w:rPr>
                <w:sz w:val="24"/>
                <w:szCs w:val="24"/>
              </w:rPr>
              <w:t>Зона сельскохозяйственных угодий</w:t>
            </w:r>
          </w:p>
        </w:tc>
        <w:tc>
          <w:tcPr>
            <w:tcW w:w="2835" w:type="dxa"/>
          </w:tcPr>
          <w:p w14:paraId="36F6A6C4" w14:textId="0C71430E"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7D3F50E3" w14:textId="702628BB" w:rsidR="00E20D13" w:rsidRPr="003A4398" w:rsidRDefault="00E20D13" w:rsidP="004266F4">
            <w:pPr>
              <w:widowControl w:val="0"/>
              <w:ind w:firstLine="0"/>
              <w:jc w:val="center"/>
              <w:rPr>
                <w:sz w:val="24"/>
                <w:szCs w:val="24"/>
              </w:rPr>
            </w:pPr>
            <w:r>
              <w:rPr>
                <w:sz w:val="24"/>
                <w:szCs w:val="24"/>
              </w:rPr>
              <w:t>0</w:t>
            </w:r>
          </w:p>
        </w:tc>
        <w:tc>
          <w:tcPr>
            <w:tcW w:w="4075" w:type="dxa"/>
          </w:tcPr>
          <w:p w14:paraId="2F686C5E" w14:textId="63682666"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 xml:space="preserve">не </w:t>
            </w:r>
            <w:r w:rsidRPr="00C12414">
              <w:rPr>
                <w:sz w:val="24"/>
                <w:szCs w:val="24"/>
              </w:rPr>
              <w:lastRenderedPageBreak/>
              <w:t>предусмотрено</w:t>
            </w:r>
          </w:p>
        </w:tc>
      </w:tr>
      <w:tr w:rsidR="00E20D13" w:rsidRPr="00C12414" w14:paraId="7D02EB3C" w14:textId="77777777" w:rsidTr="001E0E4C">
        <w:trPr>
          <w:trHeight w:val="23"/>
        </w:trPr>
        <w:tc>
          <w:tcPr>
            <w:tcW w:w="1555" w:type="dxa"/>
          </w:tcPr>
          <w:p w14:paraId="28F1B7ED" w14:textId="170D33FF" w:rsidR="00E20D13" w:rsidRDefault="00E20D13" w:rsidP="00E20D13">
            <w:pPr>
              <w:widowControl w:val="0"/>
              <w:ind w:firstLine="0"/>
              <w:jc w:val="left"/>
              <w:rPr>
                <w:sz w:val="24"/>
                <w:szCs w:val="24"/>
              </w:rPr>
            </w:pPr>
            <w:r>
              <w:rPr>
                <w:sz w:val="24"/>
                <w:szCs w:val="24"/>
              </w:rPr>
              <w:lastRenderedPageBreak/>
              <w:t>00:СХ1:1</w:t>
            </w:r>
          </w:p>
        </w:tc>
        <w:tc>
          <w:tcPr>
            <w:tcW w:w="3118" w:type="dxa"/>
          </w:tcPr>
          <w:p w14:paraId="5C29BC76" w14:textId="6A17F95D" w:rsidR="00E20D13" w:rsidRPr="001F46EF" w:rsidRDefault="00E20D13" w:rsidP="00E20D13">
            <w:pPr>
              <w:widowControl w:val="0"/>
              <w:ind w:firstLine="0"/>
              <w:jc w:val="left"/>
              <w:rPr>
                <w:sz w:val="24"/>
                <w:szCs w:val="24"/>
              </w:rPr>
            </w:pPr>
            <w:r>
              <w:rPr>
                <w:sz w:val="24"/>
                <w:szCs w:val="24"/>
              </w:rPr>
              <w:t>Иные зоны сельскохозяйственного назначения</w:t>
            </w:r>
          </w:p>
        </w:tc>
        <w:tc>
          <w:tcPr>
            <w:tcW w:w="2835" w:type="dxa"/>
          </w:tcPr>
          <w:p w14:paraId="482FF201" w14:textId="45F8EB47"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38E3C987" w14:textId="7966D49D" w:rsidR="00E20D13" w:rsidRPr="003A4398" w:rsidRDefault="00E20D13" w:rsidP="004266F4">
            <w:pPr>
              <w:widowControl w:val="0"/>
              <w:ind w:firstLine="0"/>
              <w:jc w:val="center"/>
              <w:rPr>
                <w:sz w:val="24"/>
                <w:szCs w:val="24"/>
              </w:rPr>
            </w:pPr>
            <w:r>
              <w:rPr>
                <w:sz w:val="24"/>
                <w:szCs w:val="24"/>
              </w:rPr>
              <w:t>4</w:t>
            </w:r>
          </w:p>
        </w:tc>
        <w:tc>
          <w:tcPr>
            <w:tcW w:w="4075" w:type="dxa"/>
          </w:tcPr>
          <w:p w14:paraId="7263E2DB" w14:textId="73BBDFB0"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7D6B55E5" w14:textId="77777777" w:rsidTr="001E0E4C">
        <w:trPr>
          <w:trHeight w:val="23"/>
        </w:trPr>
        <w:tc>
          <w:tcPr>
            <w:tcW w:w="1555" w:type="dxa"/>
          </w:tcPr>
          <w:p w14:paraId="39B887F7" w14:textId="7B3A8E68" w:rsidR="00E20D13" w:rsidRDefault="00E20D13" w:rsidP="00E20D13">
            <w:pPr>
              <w:widowControl w:val="0"/>
              <w:ind w:firstLine="0"/>
              <w:jc w:val="left"/>
              <w:rPr>
                <w:sz w:val="24"/>
                <w:szCs w:val="24"/>
              </w:rPr>
            </w:pPr>
            <w:r>
              <w:rPr>
                <w:sz w:val="24"/>
                <w:szCs w:val="24"/>
              </w:rPr>
              <w:t>00:СХ2</w:t>
            </w:r>
          </w:p>
        </w:tc>
        <w:tc>
          <w:tcPr>
            <w:tcW w:w="3118" w:type="dxa"/>
          </w:tcPr>
          <w:p w14:paraId="7744E27F" w14:textId="3411EFA1" w:rsidR="00E20D13" w:rsidRPr="001F46EF" w:rsidRDefault="00E20D13" w:rsidP="00E20D13">
            <w:pPr>
              <w:widowControl w:val="0"/>
              <w:ind w:firstLine="0"/>
              <w:jc w:val="left"/>
              <w:rPr>
                <w:sz w:val="24"/>
                <w:szCs w:val="24"/>
              </w:rPr>
            </w:pPr>
            <w:r>
              <w:rPr>
                <w:sz w:val="24"/>
                <w:szCs w:val="24"/>
              </w:rPr>
              <w:t>Производственная зона сельскохозяйственных предприятий</w:t>
            </w:r>
          </w:p>
        </w:tc>
        <w:tc>
          <w:tcPr>
            <w:tcW w:w="2835" w:type="dxa"/>
          </w:tcPr>
          <w:p w14:paraId="28B22530" w14:textId="22317504"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2986117A" w14:textId="5E62E23C" w:rsidR="00E20D13" w:rsidRPr="003A4398" w:rsidRDefault="00E20D13" w:rsidP="004266F4">
            <w:pPr>
              <w:widowControl w:val="0"/>
              <w:ind w:firstLine="0"/>
              <w:jc w:val="center"/>
              <w:rPr>
                <w:sz w:val="24"/>
                <w:szCs w:val="24"/>
              </w:rPr>
            </w:pPr>
            <w:r>
              <w:rPr>
                <w:sz w:val="24"/>
                <w:szCs w:val="24"/>
              </w:rPr>
              <w:t>4</w:t>
            </w:r>
          </w:p>
        </w:tc>
        <w:tc>
          <w:tcPr>
            <w:tcW w:w="4075" w:type="dxa"/>
          </w:tcPr>
          <w:p w14:paraId="55497070" w14:textId="17CC87C2"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0027E17D" w14:textId="77777777" w:rsidTr="001E0E4C">
        <w:trPr>
          <w:trHeight w:val="23"/>
        </w:trPr>
        <w:tc>
          <w:tcPr>
            <w:tcW w:w="1555" w:type="dxa"/>
          </w:tcPr>
          <w:p w14:paraId="4AA4DF95" w14:textId="24EDDF15" w:rsidR="00E20D13" w:rsidRDefault="00E20D13" w:rsidP="00E20D13">
            <w:pPr>
              <w:widowControl w:val="0"/>
              <w:ind w:firstLine="0"/>
              <w:jc w:val="left"/>
              <w:rPr>
                <w:sz w:val="24"/>
                <w:szCs w:val="24"/>
              </w:rPr>
            </w:pPr>
            <w:r>
              <w:rPr>
                <w:sz w:val="24"/>
                <w:szCs w:val="24"/>
              </w:rPr>
              <w:t>00:СХ3</w:t>
            </w:r>
          </w:p>
        </w:tc>
        <w:tc>
          <w:tcPr>
            <w:tcW w:w="3118" w:type="dxa"/>
          </w:tcPr>
          <w:p w14:paraId="322220F0" w14:textId="74B47AE7" w:rsidR="00E20D13" w:rsidRPr="001F46EF" w:rsidRDefault="00E20D13" w:rsidP="00E20D13">
            <w:pPr>
              <w:widowControl w:val="0"/>
              <w:ind w:firstLine="0"/>
              <w:jc w:val="left"/>
              <w:rPr>
                <w:sz w:val="24"/>
                <w:szCs w:val="24"/>
              </w:rPr>
            </w:pPr>
            <w:r>
              <w:rPr>
                <w:sz w:val="24"/>
                <w:szCs w:val="24"/>
              </w:rPr>
              <w:t>Зона ведения садоводства</w:t>
            </w:r>
          </w:p>
        </w:tc>
        <w:tc>
          <w:tcPr>
            <w:tcW w:w="2835" w:type="dxa"/>
          </w:tcPr>
          <w:p w14:paraId="62565E71" w14:textId="3FF01833"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54B8122C" w14:textId="78DD2CFF" w:rsidR="00E20D13" w:rsidRPr="003A4398" w:rsidRDefault="00E20D13" w:rsidP="004266F4">
            <w:pPr>
              <w:widowControl w:val="0"/>
              <w:ind w:firstLine="0"/>
              <w:jc w:val="center"/>
              <w:rPr>
                <w:sz w:val="24"/>
                <w:szCs w:val="24"/>
              </w:rPr>
            </w:pPr>
            <w:r>
              <w:rPr>
                <w:sz w:val="24"/>
                <w:szCs w:val="24"/>
              </w:rPr>
              <w:t>4</w:t>
            </w:r>
          </w:p>
        </w:tc>
        <w:tc>
          <w:tcPr>
            <w:tcW w:w="4075" w:type="dxa"/>
          </w:tcPr>
          <w:p w14:paraId="26720B4A" w14:textId="42828471"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1E68C728" w14:textId="77777777" w:rsidTr="001E0E4C">
        <w:trPr>
          <w:trHeight w:val="23"/>
        </w:trPr>
        <w:tc>
          <w:tcPr>
            <w:tcW w:w="14560" w:type="dxa"/>
            <w:gridSpan w:val="5"/>
          </w:tcPr>
          <w:p w14:paraId="65E1B1A4" w14:textId="349E1766" w:rsidR="00E20D13" w:rsidRPr="00C12414" w:rsidRDefault="00E20D13" w:rsidP="00E20D13">
            <w:pPr>
              <w:widowControl w:val="0"/>
              <w:ind w:firstLine="0"/>
              <w:jc w:val="left"/>
              <w:rPr>
                <w:sz w:val="24"/>
                <w:szCs w:val="24"/>
              </w:rPr>
            </w:pPr>
            <w:r w:rsidRPr="00C12414">
              <w:rPr>
                <w:sz w:val="24"/>
                <w:szCs w:val="24"/>
              </w:rPr>
              <w:t>Зоны специального назначения</w:t>
            </w:r>
          </w:p>
        </w:tc>
      </w:tr>
      <w:tr w:rsidR="00E20D13" w:rsidRPr="00C12414" w14:paraId="01A15EB4" w14:textId="77777777" w:rsidTr="001E0E4C">
        <w:trPr>
          <w:trHeight w:val="23"/>
        </w:trPr>
        <w:tc>
          <w:tcPr>
            <w:tcW w:w="1555" w:type="dxa"/>
          </w:tcPr>
          <w:p w14:paraId="46B3FDAA" w14:textId="3C5376F3" w:rsidR="00E20D13" w:rsidRDefault="00E20D13" w:rsidP="00E20D13">
            <w:pPr>
              <w:widowControl w:val="0"/>
              <w:ind w:firstLine="0"/>
              <w:jc w:val="left"/>
              <w:rPr>
                <w:sz w:val="24"/>
                <w:szCs w:val="24"/>
              </w:rPr>
            </w:pPr>
            <w:r>
              <w:rPr>
                <w:sz w:val="24"/>
                <w:szCs w:val="24"/>
              </w:rPr>
              <w:t>00:С1</w:t>
            </w:r>
          </w:p>
        </w:tc>
        <w:tc>
          <w:tcPr>
            <w:tcW w:w="3118" w:type="dxa"/>
          </w:tcPr>
          <w:p w14:paraId="02174A50" w14:textId="13DBDB8C" w:rsidR="00E20D13" w:rsidRPr="001F46EF" w:rsidRDefault="00E20D13" w:rsidP="00E20D13">
            <w:pPr>
              <w:widowControl w:val="0"/>
              <w:ind w:firstLine="0"/>
              <w:jc w:val="left"/>
              <w:rPr>
                <w:sz w:val="24"/>
                <w:szCs w:val="24"/>
              </w:rPr>
            </w:pPr>
            <w:r>
              <w:rPr>
                <w:sz w:val="24"/>
                <w:szCs w:val="24"/>
              </w:rPr>
              <w:t>Зона кладбищ</w:t>
            </w:r>
          </w:p>
        </w:tc>
        <w:tc>
          <w:tcPr>
            <w:tcW w:w="2835" w:type="dxa"/>
          </w:tcPr>
          <w:p w14:paraId="528A9396" w14:textId="756FD0F7"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7A9C4956" w14:textId="5DB08612" w:rsidR="00E20D13" w:rsidRPr="003A4398" w:rsidRDefault="00E20D13" w:rsidP="004266F4">
            <w:pPr>
              <w:widowControl w:val="0"/>
              <w:ind w:firstLine="0"/>
              <w:jc w:val="center"/>
              <w:rPr>
                <w:sz w:val="24"/>
                <w:szCs w:val="24"/>
              </w:rPr>
            </w:pPr>
            <w:r>
              <w:rPr>
                <w:sz w:val="24"/>
                <w:szCs w:val="24"/>
              </w:rPr>
              <w:t>1</w:t>
            </w:r>
          </w:p>
        </w:tc>
        <w:tc>
          <w:tcPr>
            <w:tcW w:w="4075" w:type="dxa"/>
          </w:tcPr>
          <w:p w14:paraId="294CC800" w14:textId="45EFFF45"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57E585D4" w14:textId="77777777" w:rsidTr="001E0E4C">
        <w:trPr>
          <w:trHeight w:val="23"/>
        </w:trPr>
        <w:tc>
          <w:tcPr>
            <w:tcW w:w="1555" w:type="dxa"/>
          </w:tcPr>
          <w:p w14:paraId="4416A60B" w14:textId="774D43FC" w:rsidR="00E20D13" w:rsidRDefault="00E20D13" w:rsidP="00E20D13">
            <w:pPr>
              <w:widowControl w:val="0"/>
              <w:ind w:firstLine="0"/>
              <w:jc w:val="left"/>
              <w:rPr>
                <w:sz w:val="24"/>
                <w:szCs w:val="24"/>
              </w:rPr>
            </w:pPr>
            <w:r>
              <w:rPr>
                <w:sz w:val="24"/>
                <w:szCs w:val="24"/>
              </w:rPr>
              <w:t>00:С2</w:t>
            </w:r>
          </w:p>
        </w:tc>
        <w:tc>
          <w:tcPr>
            <w:tcW w:w="3118" w:type="dxa"/>
          </w:tcPr>
          <w:p w14:paraId="33ECC9CA" w14:textId="522D8CC0" w:rsidR="00E20D13" w:rsidRPr="001F46EF" w:rsidRDefault="00E20D13" w:rsidP="00E20D13">
            <w:pPr>
              <w:widowControl w:val="0"/>
              <w:ind w:firstLine="0"/>
              <w:jc w:val="left"/>
              <w:rPr>
                <w:sz w:val="24"/>
                <w:szCs w:val="24"/>
              </w:rPr>
            </w:pPr>
            <w:r w:rsidRPr="003A4398">
              <w:rPr>
                <w:sz w:val="24"/>
                <w:szCs w:val="24"/>
              </w:rPr>
              <w:t>Зона режимных территорий</w:t>
            </w:r>
          </w:p>
        </w:tc>
        <w:tc>
          <w:tcPr>
            <w:tcW w:w="2835" w:type="dxa"/>
          </w:tcPr>
          <w:p w14:paraId="1E062366" w14:textId="42BF3AF6"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67F738FD" w14:textId="58144192" w:rsidR="00E20D13" w:rsidRPr="003A4398" w:rsidRDefault="00E20D13" w:rsidP="004266F4">
            <w:pPr>
              <w:widowControl w:val="0"/>
              <w:ind w:firstLine="0"/>
              <w:jc w:val="center"/>
              <w:rPr>
                <w:sz w:val="24"/>
                <w:szCs w:val="24"/>
              </w:rPr>
            </w:pPr>
            <w:r>
              <w:rPr>
                <w:sz w:val="24"/>
                <w:szCs w:val="24"/>
              </w:rPr>
              <w:t>4</w:t>
            </w:r>
          </w:p>
        </w:tc>
        <w:tc>
          <w:tcPr>
            <w:tcW w:w="4075" w:type="dxa"/>
          </w:tcPr>
          <w:p w14:paraId="6C88D1CD" w14:textId="5AED2CED"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r w:rsidR="00E20D13" w:rsidRPr="00C12414" w14:paraId="4571CBB0" w14:textId="77777777" w:rsidTr="001E0E4C">
        <w:trPr>
          <w:trHeight w:val="23"/>
        </w:trPr>
        <w:tc>
          <w:tcPr>
            <w:tcW w:w="1555" w:type="dxa"/>
          </w:tcPr>
          <w:p w14:paraId="328A621E" w14:textId="074CFDA5" w:rsidR="00E20D13" w:rsidRDefault="00E20D13" w:rsidP="00E20D13">
            <w:pPr>
              <w:widowControl w:val="0"/>
              <w:ind w:firstLine="0"/>
              <w:jc w:val="left"/>
              <w:rPr>
                <w:sz w:val="24"/>
                <w:szCs w:val="24"/>
              </w:rPr>
            </w:pPr>
            <w:r>
              <w:rPr>
                <w:sz w:val="24"/>
                <w:szCs w:val="24"/>
              </w:rPr>
              <w:t>00:С3</w:t>
            </w:r>
          </w:p>
        </w:tc>
        <w:tc>
          <w:tcPr>
            <w:tcW w:w="3118" w:type="dxa"/>
          </w:tcPr>
          <w:p w14:paraId="01E2E242" w14:textId="49E901F2" w:rsidR="00E20D13" w:rsidRPr="001F46EF" w:rsidRDefault="00E20D13" w:rsidP="00E20D13">
            <w:pPr>
              <w:widowControl w:val="0"/>
              <w:ind w:firstLine="0"/>
              <w:jc w:val="left"/>
              <w:rPr>
                <w:sz w:val="24"/>
                <w:szCs w:val="24"/>
              </w:rPr>
            </w:pPr>
            <w:r w:rsidRPr="00986733">
              <w:rPr>
                <w:sz w:val="24"/>
                <w:szCs w:val="24"/>
              </w:rPr>
              <w:t>Зона озелененных территорий специального назначения</w:t>
            </w:r>
          </w:p>
        </w:tc>
        <w:tc>
          <w:tcPr>
            <w:tcW w:w="2835" w:type="dxa"/>
          </w:tcPr>
          <w:p w14:paraId="780EAAC8" w14:textId="7D689A8B" w:rsidR="00E20D13" w:rsidRPr="00C12414" w:rsidRDefault="00E20D13" w:rsidP="00E20D13">
            <w:pPr>
              <w:widowControl w:val="0"/>
              <w:ind w:firstLine="0"/>
              <w:jc w:val="left"/>
              <w:rPr>
                <w:sz w:val="24"/>
                <w:szCs w:val="24"/>
              </w:rPr>
            </w:pPr>
            <w:r w:rsidRPr="003A4398">
              <w:rPr>
                <w:sz w:val="24"/>
                <w:szCs w:val="24"/>
              </w:rPr>
              <w:t>Максимальная этажность зданий, строений, сооружений</w:t>
            </w:r>
          </w:p>
        </w:tc>
        <w:tc>
          <w:tcPr>
            <w:tcW w:w="2977" w:type="dxa"/>
          </w:tcPr>
          <w:p w14:paraId="74EAF04E" w14:textId="30FDBEFB" w:rsidR="00E20D13" w:rsidRPr="003A4398" w:rsidRDefault="00E20D13" w:rsidP="004266F4">
            <w:pPr>
              <w:widowControl w:val="0"/>
              <w:ind w:firstLine="0"/>
              <w:jc w:val="center"/>
              <w:rPr>
                <w:sz w:val="24"/>
                <w:szCs w:val="24"/>
              </w:rPr>
            </w:pPr>
            <w:r>
              <w:rPr>
                <w:sz w:val="24"/>
                <w:szCs w:val="24"/>
              </w:rPr>
              <w:t>0</w:t>
            </w:r>
          </w:p>
        </w:tc>
        <w:tc>
          <w:tcPr>
            <w:tcW w:w="4075" w:type="dxa"/>
          </w:tcPr>
          <w:p w14:paraId="65BAAC53" w14:textId="427451FD" w:rsidR="00E20D13" w:rsidRPr="00C12414" w:rsidRDefault="00E20D13" w:rsidP="00E20D13">
            <w:pPr>
              <w:widowControl w:val="0"/>
              <w:ind w:firstLine="0"/>
              <w:jc w:val="left"/>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tc>
      </w:tr>
    </w:tbl>
    <w:p w14:paraId="6D0059A1" w14:textId="77777777" w:rsidR="00DF7A49" w:rsidRDefault="00687DE3" w:rsidP="00326D8C">
      <w:pPr>
        <w:widowControl w:val="0"/>
        <w:rPr>
          <w:sz w:val="28"/>
          <w:szCs w:val="28"/>
        </w:rPr>
        <w:sectPr w:rsidR="00DF7A49" w:rsidSect="00044037">
          <w:headerReference w:type="default" r:id="rId10"/>
          <w:footerReference w:type="default" r:id="rId11"/>
          <w:pgSz w:w="16838" w:h="11906" w:orient="landscape"/>
          <w:pgMar w:top="1134" w:right="1134" w:bottom="567" w:left="1134" w:header="709" w:footer="709" w:gutter="0"/>
          <w:pgNumType w:start="2"/>
          <w:cols w:space="720"/>
          <w:formProt w:val="0"/>
          <w:docGrid w:linePitch="381"/>
        </w:sectPr>
      </w:pPr>
      <w:r w:rsidRPr="00C12414">
        <w:rPr>
          <w:sz w:val="28"/>
          <w:szCs w:val="28"/>
        </w:rPr>
        <w:t xml:space="preserve">Примечание: границы и параметры функциональных зон установлены с учетом необходимости размещения в них </w:t>
      </w:r>
      <w:r w:rsidR="00C2663C" w:rsidRPr="00C12414">
        <w:rPr>
          <w:sz w:val="28"/>
          <w:szCs w:val="28"/>
        </w:rPr>
        <w:t xml:space="preserve">объектов регионального значения </w:t>
      </w:r>
      <w:r w:rsidR="00C2663C">
        <w:rPr>
          <w:sz w:val="28"/>
          <w:szCs w:val="28"/>
        </w:rPr>
        <w:t xml:space="preserve">и </w:t>
      </w:r>
      <w:r w:rsidRPr="00C12414">
        <w:rPr>
          <w:sz w:val="28"/>
          <w:szCs w:val="28"/>
        </w:rPr>
        <w:t>объектов местного значения муниципального района в соответствии с материалами по обоснованию изменений в генеральный план поселения.</w:t>
      </w:r>
    </w:p>
    <w:p w14:paraId="2E63D4B4" w14:textId="77777777" w:rsidR="00355500" w:rsidRDefault="00355500" w:rsidP="00326D8C">
      <w:pPr>
        <w:widowControl w:val="0"/>
        <w:ind w:firstLine="0"/>
        <w:rPr>
          <w:sz w:val="28"/>
          <w:szCs w:val="28"/>
        </w:rPr>
      </w:pPr>
    </w:p>
    <w:p w14:paraId="53695B55" w14:textId="77777777" w:rsidR="00355500" w:rsidRDefault="00355500" w:rsidP="00326D8C">
      <w:pPr>
        <w:widowControl w:val="0"/>
        <w:ind w:firstLine="0"/>
        <w:rPr>
          <w:sz w:val="28"/>
          <w:szCs w:val="28"/>
        </w:rPr>
      </w:pPr>
    </w:p>
    <w:p w14:paraId="6B1DCFD3" w14:textId="77777777" w:rsidR="00355500" w:rsidRDefault="00355500" w:rsidP="00326D8C">
      <w:pPr>
        <w:widowControl w:val="0"/>
        <w:ind w:firstLine="0"/>
        <w:rPr>
          <w:sz w:val="28"/>
          <w:szCs w:val="28"/>
        </w:rPr>
      </w:pPr>
    </w:p>
    <w:p w14:paraId="22D30131" w14:textId="77777777" w:rsidR="00355500" w:rsidRDefault="00355500" w:rsidP="00326D8C">
      <w:pPr>
        <w:widowControl w:val="0"/>
        <w:ind w:firstLine="0"/>
        <w:rPr>
          <w:sz w:val="28"/>
          <w:szCs w:val="28"/>
        </w:rPr>
      </w:pPr>
    </w:p>
    <w:p w14:paraId="4DE249FE" w14:textId="77777777" w:rsidR="00355500" w:rsidRDefault="00355500" w:rsidP="00326D8C">
      <w:pPr>
        <w:widowControl w:val="0"/>
        <w:ind w:firstLine="0"/>
        <w:rPr>
          <w:sz w:val="28"/>
          <w:szCs w:val="28"/>
        </w:rPr>
      </w:pPr>
    </w:p>
    <w:p w14:paraId="3A356DB0" w14:textId="77777777" w:rsidR="00355500" w:rsidRDefault="00355500" w:rsidP="00326D8C">
      <w:pPr>
        <w:widowControl w:val="0"/>
        <w:ind w:firstLine="0"/>
        <w:rPr>
          <w:sz w:val="28"/>
          <w:szCs w:val="28"/>
        </w:rPr>
      </w:pPr>
    </w:p>
    <w:p w14:paraId="43E1673D" w14:textId="77777777" w:rsidR="00355500" w:rsidRDefault="00355500" w:rsidP="00326D8C">
      <w:pPr>
        <w:widowControl w:val="0"/>
        <w:ind w:firstLine="0"/>
        <w:rPr>
          <w:sz w:val="28"/>
          <w:szCs w:val="28"/>
        </w:rPr>
      </w:pPr>
    </w:p>
    <w:p w14:paraId="46131C08" w14:textId="77777777" w:rsidR="00355500" w:rsidRDefault="00355500" w:rsidP="00326D8C">
      <w:pPr>
        <w:widowControl w:val="0"/>
        <w:ind w:firstLine="0"/>
        <w:rPr>
          <w:sz w:val="28"/>
          <w:szCs w:val="28"/>
        </w:rPr>
      </w:pPr>
    </w:p>
    <w:p w14:paraId="08E9D260" w14:textId="77777777" w:rsidR="00355500" w:rsidRDefault="00355500" w:rsidP="00326D8C">
      <w:pPr>
        <w:widowControl w:val="0"/>
        <w:ind w:firstLine="0"/>
        <w:rPr>
          <w:sz w:val="28"/>
          <w:szCs w:val="28"/>
        </w:rPr>
      </w:pPr>
    </w:p>
    <w:p w14:paraId="453D00BB" w14:textId="77777777" w:rsidR="00355500" w:rsidRDefault="00355500" w:rsidP="00326D8C">
      <w:pPr>
        <w:widowControl w:val="0"/>
        <w:ind w:firstLine="0"/>
        <w:rPr>
          <w:sz w:val="28"/>
          <w:szCs w:val="28"/>
        </w:rPr>
      </w:pPr>
    </w:p>
    <w:p w14:paraId="7166F090" w14:textId="77777777" w:rsidR="00355500" w:rsidRDefault="00355500" w:rsidP="00326D8C">
      <w:pPr>
        <w:widowControl w:val="0"/>
        <w:ind w:firstLine="0"/>
        <w:rPr>
          <w:sz w:val="28"/>
          <w:szCs w:val="28"/>
        </w:rPr>
      </w:pPr>
    </w:p>
    <w:p w14:paraId="2FC223B0" w14:textId="77777777" w:rsidR="00355500" w:rsidRDefault="00355500" w:rsidP="00326D8C">
      <w:pPr>
        <w:widowControl w:val="0"/>
        <w:ind w:firstLine="0"/>
        <w:rPr>
          <w:sz w:val="28"/>
          <w:szCs w:val="28"/>
        </w:rPr>
      </w:pPr>
    </w:p>
    <w:p w14:paraId="37E05999" w14:textId="77777777" w:rsidR="00355500" w:rsidRDefault="00355500" w:rsidP="00326D8C">
      <w:pPr>
        <w:widowControl w:val="0"/>
        <w:ind w:firstLine="0"/>
        <w:rPr>
          <w:sz w:val="28"/>
          <w:szCs w:val="28"/>
        </w:rPr>
      </w:pPr>
    </w:p>
    <w:p w14:paraId="2FEE3C7C" w14:textId="77777777" w:rsidR="00355500" w:rsidRDefault="00355500" w:rsidP="00326D8C">
      <w:pPr>
        <w:widowControl w:val="0"/>
        <w:ind w:firstLine="0"/>
        <w:rPr>
          <w:sz w:val="28"/>
          <w:szCs w:val="28"/>
        </w:rPr>
      </w:pPr>
    </w:p>
    <w:p w14:paraId="6483F375" w14:textId="77777777" w:rsidR="00355500" w:rsidRDefault="00355500" w:rsidP="00326D8C">
      <w:pPr>
        <w:widowControl w:val="0"/>
        <w:ind w:firstLine="0"/>
        <w:rPr>
          <w:sz w:val="28"/>
          <w:szCs w:val="28"/>
        </w:rPr>
      </w:pPr>
    </w:p>
    <w:p w14:paraId="204AC61C" w14:textId="77777777" w:rsidR="00355500" w:rsidRDefault="00355500" w:rsidP="00326D8C">
      <w:pPr>
        <w:widowControl w:val="0"/>
        <w:ind w:firstLine="0"/>
        <w:rPr>
          <w:sz w:val="28"/>
          <w:szCs w:val="28"/>
        </w:rPr>
      </w:pPr>
    </w:p>
    <w:p w14:paraId="384CCE99" w14:textId="77777777" w:rsidR="00051E9B" w:rsidRDefault="00051E9B" w:rsidP="00326D8C">
      <w:pPr>
        <w:widowControl w:val="0"/>
        <w:ind w:firstLine="0"/>
        <w:rPr>
          <w:sz w:val="28"/>
          <w:szCs w:val="28"/>
        </w:rPr>
      </w:pPr>
    </w:p>
    <w:p w14:paraId="5D16376D" w14:textId="77777777" w:rsidR="00051E9B" w:rsidRDefault="00051E9B" w:rsidP="00326D8C">
      <w:pPr>
        <w:widowControl w:val="0"/>
        <w:ind w:firstLine="0"/>
        <w:rPr>
          <w:sz w:val="28"/>
          <w:szCs w:val="28"/>
        </w:rPr>
      </w:pPr>
    </w:p>
    <w:p w14:paraId="545E2713" w14:textId="77777777" w:rsidR="00051E9B" w:rsidRDefault="00051E9B" w:rsidP="00326D8C">
      <w:pPr>
        <w:widowControl w:val="0"/>
        <w:ind w:firstLine="0"/>
        <w:rPr>
          <w:sz w:val="28"/>
          <w:szCs w:val="28"/>
        </w:rPr>
      </w:pPr>
    </w:p>
    <w:p w14:paraId="3D609F80" w14:textId="77777777" w:rsidR="00355500" w:rsidRDefault="00355500" w:rsidP="00326D8C">
      <w:pPr>
        <w:widowControl w:val="0"/>
        <w:ind w:firstLine="0"/>
        <w:rPr>
          <w:sz w:val="28"/>
          <w:szCs w:val="28"/>
        </w:rPr>
      </w:pPr>
    </w:p>
    <w:p w14:paraId="023326EE" w14:textId="6F9EE268" w:rsidR="008975E0" w:rsidRPr="00C12414" w:rsidRDefault="00355500" w:rsidP="00326D8C">
      <w:pPr>
        <w:widowControl w:val="0"/>
        <w:ind w:firstLine="0"/>
        <w:jc w:val="center"/>
        <w:rPr>
          <w:sz w:val="28"/>
          <w:szCs w:val="28"/>
        </w:rPr>
      </w:pPr>
      <w:r>
        <w:rPr>
          <w:sz w:val="28"/>
          <w:szCs w:val="28"/>
        </w:rPr>
        <w:t>КАРТЫ</w:t>
      </w:r>
    </w:p>
    <w:sectPr w:rsidR="008975E0" w:rsidRPr="00C12414" w:rsidSect="00044037">
      <w:headerReference w:type="default" r:id="rId12"/>
      <w:pgSz w:w="11906" w:h="16838"/>
      <w:pgMar w:top="1134" w:right="567" w:bottom="1134" w:left="1134" w:header="709" w:footer="709"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C783" w14:textId="77777777" w:rsidR="00130925" w:rsidRDefault="00130925">
      <w:r>
        <w:separator/>
      </w:r>
    </w:p>
  </w:endnote>
  <w:endnote w:type="continuationSeparator" w:id="0">
    <w:p w14:paraId="5468B5D4" w14:textId="77777777" w:rsidR="00130925" w:rsidRDefault="0013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tarSymbol;MS Mincho">
    <w:altName w:val="Cambria"/>
    <w:charset w:val="00"/>
    <w:family w:val="roman"/>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Sans Serif;Arial">
    <w:altName w:val="Microsoft Sans Serif"/>
    <w:charset w:val="00"/>
    <w:family w:val="roman"/>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Roman;Times New Roman">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Europe;Courier New">
    <w:altName w:val="Cambria"/>
    <w:charset w:val="00"/>
    <w:family w:val="roman"/>
    <w:pitch w:val="default"/>
    <w:sig w:usb0="00000003" w:usb1="00000000" w:usb2="00000000" w:usb3="00000000" w:csb0="00000001" w:csb1="00000000"/>
  </w:font>
  <w:font w:name="AGOpus;Times New Roman">
    <w:altName w:val="Cambria"/>
    <w:charset w:val="00"/>
    <w:family w:val="roman"/>
    <w:pitch w:val="default"/>
    <w:sig w:usb0="00000003" w:usb1="00000000" w:usb2="00000000" w:usb3="00000000" w:csb0="00000001" w:csb1="00000000"/>
  </w:font>
  <w:font w:name="MS Mincho;ＭＳ 明朝">
    <w:charset w:val="80"/>
    <w:family w:val="roman"/>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TE1A887F8t00;Calibri">
    <w:altName w:val="Cambria"/>
    <w:charset w:val="00"/>
    <w:family w:val="roman"/>
    <w:pitch w:val="default"/>
    <w:sig w:usb0="00000003" w:usb1="00000000" w:usb2="00000000" w:usb3="00000000" w:csb0="00000001" w:csb1="00000000"/>
  </w:font>
  <w:font w:name="SimSun;宋体">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9BC9" w14:textId="77777777" w:rsidR="008975E0" w:rsidRDefault="008975E0">
    <w:pPr>
      <w:pStyle w:val="affff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9DD7" w14:textId="77777777" w:rsidR="008975E0" w:rsidRDefault="008975E0">
    <w:pPr>
      <w:pStyle w:val="affff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39E4" w14:textId="77777777" w:rsidR="00130925" w:rsidRDefault="00130925">
      <w:r>
        <w:separator/>
      </w:r>
    </w:p>
  </w:footnote>
  <w:footnote w:type="continuationSeparator" w:id="0">
    <w:p w14:paraId="601EF7CB" w14:textId="77777777" w:rsidR="00130925" w:rsidRDefault="00130925">
      <w:r>
        <w:continuationSeparator/>
      </w:r>
    </w:p>
  </w:footnote>
  <w:footnote w:id="1">
    <w:p w14:paraId="7B0C6E67" w14:textId="11D7A4EF" w:rsidR="00AA2E7E" w:rsidRPr="00D56723" w:rsidRDefault="00AA2E7E">
      <w:pPr>
        <w:pStyle w:val="affffff0"/>
        <w:rPr>
          <w:rFonts w:ascii="Times New Roman" w:hAnsi="Times New Roman" w:cs="Times New Roman"/>
          <w:lang w:val="ru-RU"/>
        </w:rPr>
      </w:pPr>
      <w:r w:rsidRPr="00D56723">
        <w:rPr>
          <w:rStyle w:val="afffffffffffff3"/>
          <w:rFonts w:ascii="Times New Roman" w:hAnsi="Times New Roman" w:cs="Times New Roman"/>
        </w:rPr>
        <w:footnoteRef/>
      </w:r>
      <w:r w:rsidRPr="00D5672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2">
    <w:p w14:paraId="16680825" w14:textId="79174A60" w:rsidR="00AA2E7E" w:rsidRPr="00E867C3" w:rsidRDefault="00AA2E7E">
      <w:pPr>
        <w:pStyle w:val="affffff0"/>
        <w:rPr>
          <w:rFonts w:ascii="Times New Roman" w:hAnsi="Times New Roman" w:cs="Times New Roman"/>
          <w:lang w:val="ru-RU"/>
        </w:rPr>
      </w:pPr>
      <w:r w:rsidRPr="00E867C3">
        <w:rPr>
          <w:rStyle w:val="afffffffffffff3"/>
          <w:rFonts w:ascii="Times New Roman" w:hAnsi="Times New Roman" w:cs="Times New Roman"/>
        </w:rPr>
        <w:footnoteRef/>
      </w:r>
      <w:r w:rsidRPr="00E867C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3">
    <w:p w14:paraId="1E3D2C88" w14:textId="3F628DE1" w:rsidR="00AA2E7E" w:rsidRPr="00E867C3" w:rsidRDefault="00AA2E7E">
      <w:pPr>
        <w:pStyle w:val="affffff0"/>
        <w:rPr>
          <w:rFonts w:ascii="Times New Roman" w:hAnsi="Times New Roman" w:cs="Times New Roman"/>
          <w:lang w:val="ru-RU"/>
        </w:rPr>
      </w:pPr>
      <w:r w:rsidRPr="00E867C3">
        <w:rPr>
          <w:rStyle w:val="afffffffffffff3"/>
          <w:rFonts w:ascii="Times New Roman" w:hAnsi="Times New Roman" w:cs="Times New Roman"/>
        </w:rPr>
        <w:footnoteRef/>
      </w:r>
      <w:r w:rsidRPr="00E867C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4">
    <w:p w14:paraId="734415EC" w14:textId="3F61239D" w:rsidR="00AA2E7E" w:rsidRPr="00485836" w:rsidRDefault="00AA2E7E">
      <w:pPr>
        <w:pStyle w:val="affffff0"/>
        <w:rPr>
          <w:rFonts w:ascii="Times New Roman" w:hAnsi="Times New Roman" w:cs="Times New Roman"/>
          <w:lang w:val="ru-RU"/>
        </w:rPr>
      </w:pPr>
      <w:r w:rsidRPr="00485836">
        <w:rPr>
          <w:rStyle w:val="afffffffffffff3"/>
          <w:rFonts w:ascii="Times New Roman" w:hAnsi="Times New Roman" w:cs="Times New Roman"/>
        </w:rPr>
        <w:footnoteRef/>
      </w:r>
      <w:r w:rsidRPr="00485836">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5">
    <w:p w14:paraId="3F044090" w14:textId="77777777" w:rsidR="00AA2E7E" w:rsidRPr="00D56723" w:rsidRDefault="00AA2E7E" w:rsidP="00B64389">
      <w:pPr>
        <w:pStyle w:val="affffff0"/>
        <w:rPr>
          <w:rFonts w:ascii="Times New Roman" w:hAnsi="Times New Roman" w:cs="Times New Roman"/>
          <w:lang w:val="ru-RU"/>
        </w:rPr>
      </w:pPr>
      <w:r w:rsidRPr="00D56723">
        <w:rPr>
          <w:rStyle w:val="afffffffffffff3"/>
          <w:rFonts w:ascii="Times New Roman" w:hAnsi="Times New Roman" w:cs="Times New Roman"/>
        </w:rPr>
        <w:footnoteRef/>
      </w:r>
      <w:r w:rsidRPr="00D5672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6">
    <w:p w14:paraId="4A5B73AE" w14:textId="7F764E8A" w:rsidR="00AA2E7E" w:rsidRPr="003053AF" w:rsidRDefault="00AA2E7E">
      <w:pPr>
        <w:pStyle w:val="affffff0"/>
        <w:rPr>
          <w:rFonts w:ascii="Times New Roman" w:hAnsi="Times New Roman" w:cs="Times New Roman"/>
          <w:lang w:val="ru-RU"/>
        </w:rPr>
      </w:pPr>
      <w:r w:rsidRPr="003053AF">
        <w:rPr>
          <w:rStyle w:val="afffffffffffff3"/>
          <w:rFonts w:ascii="Times New Roman" w:hAnsi="Times New Roman" w:cs="Times New Roman"/>
        </w:rPr>
        <w:footnoteRef/>
      </w:r>
      <w:r w:rsidRPr="003053AF">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 w:id="7">
    <w:p w14:paraId="5B2A1AC2" w14:textId="0739A244" w:rsidR="00AA2E7E" w:rsidRPr="00527369" w:rsidRDefault="00AA2E7E">
      <w:pPr>
        <w:pStyle w:val="affffff0"/>
        <w:rPr>
          <w:rFonts w:ascii="Times New Roman" w:hAnsi="Times New Roman" w:cs="Times New Roman"/>
          <w:lang w:val="ru-RU"/>
        </w:rPr>
      </w:pPr>
      <w:r w:rsidRPr="00527369">
        <w:rPr>
          <w:rStyle w:val="afffffffffffff3"/>
          <w:rFonts w:ascii="Times New Roman" w:hAnsi="Times New Roman" w:cs="Times New Roman"/>
        </w:rPr>
        <w:footnoteRef/>
      </w:r>
      <w:r w:rsidRPr="00527369">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 w:id="8">
    <w:p w14:paraId="71089AA6" w14:textId="77777777" w:rsidR="00AA2E7E" w:rsidRPr="00527369" w:rsidRDefault="00AA2E7E" w:rsidP="00BB43CE">
      <w:pPr>
        <w:pStyle w:val="affffff0"/>
        <w:rPr>
          <w:rFonts w:ascii="Times New Roman" w:hAnsi="Times New Roman" w:cs="Times New Roman"/>
          <w:lang w:val="ru-RU"/>
        </w:rPr>
      </w:pPr>
      <w:r w:rsidRPr="00527369">
        <w:rPr>
          <w:rStyle w:val="afffffffffffff3"/>
          <w:rFonts w:ascii="Times New Roman" w:hAnsi="Times New Roman" w:cs="Times New Roman"/>
        </w:rPr>
        <w:footnoteRef/>
      </w:r>
      <w:r w:rsidRPr="00527369">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 w:id="9">
    <w:p w14:paraId="081915E6" w14:textId="7128BA03" w:rsidR="00AA2E7E" w:rsidRPr="00006467" w:rsidRDefault="00AA2E7E">
      <w:pPr>
        <w:pStyle w:val="affffff0"/>
        <w:rPr>
          <w:rFonts w:ascii="Times New Roman" w:hAnsi="Times New Roman" w:cs="Times New Roman"/>
          <w:lang w:val="ru-RU"/>
        </w:rPr>
      </w:pPr>
      <w:r w:rsidRPr="00006467">
        <w:rPr>
          <w:rStyle w:val="afffffffffffff3"/>
          <w:rFonts w:ascii="Times New Roman" w:hAnsi="Times New Roman" w:cs="Times New Roman"/>
        </w:rPr>
        <w:footnoteRef/>
      </w:r>
      <w:r w:rsidRPr="00006467">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6272" w14:textId="48D16A98" w:rsidR="008975E0" w:rsidRPr="00B940E2" w:rsidRDefault="008975E0">
    <w:pPr>
      <w:pStyle w:val="afffffe"/>
      <w:ind w:firstLine="0"/>
      <w:jc w:val="cent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5132" w14:textId="77777777" w:rsidR="008975E0" w:rsidRPr="00DA55E7" w:rsidRDefault="00687DE3" w:rsidP="00B940E2">
    <w:pPr>
      <w:pStyle w:val="afffffe"/>
      <w:ind w:firstLine="0"/>
      <w:jc w:val="center"/>
      <w:rPr>
        <w:szCs w:val="28"/>
      </w:rPr>
    </w:pPr>
    <w:r w:rsidRPr="00DA55E7">
      <w:rPr>
        <w:szCs w:val="28"/>
      </w:rPr>
      <w:fldChar w:fldCharType="begin"/>
    </w:r>
    <w:r w:rsidRPr="00DA55E7">
      <w:rPr>
        <w:szCs w:val="28"/>
      </w:rPr>
      <w:instrText>PAGE</w:instrText>
    </w:r>
    <w:r w:rsidRPr="00DA55E7">
      <w:rPr>
        <w:szCs w:val="28"/>
      </w:rPr>
      <w:fldChar w:fldCharType="separate"/>
    </w:r>
    <w:r w:rsidRPr="00DA55E7">
      <w:rPr>
        <w:szCs w:val="28"/>
      </w:rPr>
      <w:t>47</w:t>
    </w:r>
    <w:r w:rsidRPr="00DA55E7">
      <w:rPr>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84EC" w14:textId="77777777" w:rsidR="00DF7A49" w:rsidRPr="00DA55E7" w:rsidRDefault="00DF7A49" w:rsidP="00B940E2">
    <w:pPr>
      <w:pStyle w:val="afffffe"/>
      <w:ind w:firstLine="0"/>
      <w:jc w:val="center"/>
      <w:rPr>
        <w:szCs w:val="28"/>
      </w:rPr>
    </w:pPr>
    <w:r w:rsidRPr="00DA55E7">
      <w:rPr>
        <w:szCs w:val="28"/>
      </w:rPr>
      <w:fldChar w:fldCharType="begin"/>
    </w:r>
    <w:r w:rsidRPr="00DA55E7">
      <w:rPr>
        <w:szCs w:val="28"/>
      </w:rPr>
      <w:instrText>PAGE</w:instrText>
    </w:r>
    <w:r w:rsidRPr="00DA55E7">
      <w:rPr>
        <w:szCs w:val="28"/>
      </w:rPr>
      <w:fldChar w:fldCharType="separate"/>
    </w:r>
    <w:r w:rsidRPr="00DA55E7">
      <w:rPr>
        <w:szCs w:val="28"/>
      </w:rPr>
      <w:t>47</w:t>
    </w:r>
    <w:r w:rsidRPr="00DA55E7">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6C0"/>
    <w:multiLevelType w:val="hybridMultilevel"/>
    <w:tmpl w:val="62281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E21EC"/>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9F6B58"/>
    <w:multiLevelType w:val="hybridMultilevel"/>
    <w:tmpl w:val="79985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244ACC"/>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B50AB1"/>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3AA400D"/>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786FC6"/>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AB51FF"/>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3E538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15:restartNumberingAfterBreak="0">
    <w:nsid w:val="09204B7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6"/>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A0F2387"/>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 w15:restartNumberingAfterBreak="0">
    <w:nsid w:val="0B491A7D"/>
    <w:multiLevelType w:val="hybridMultilevel"/>
    <w:tmpl w:val="E4F4EAA4"/>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759FD"/>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606EA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4" w15:restartNumberingAfterBreak="0">
    <w:nsid w:val="0CA53590"/>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E7B61"/>
    <w:multiLevelType w:val="hybridMultilevel"/>
    <w:tmpl w:val="B492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A54E08"/>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175305"/>
    <w:multiLevelType w:val="hybridMultilevel"/>
    <w:tmpl w:val="2ABCCD92"/>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12F33439"/>
    <w:multiLevelType w:val="hybridMultilevel"/>
    <w:tmpl w:val="3EA258A6"/>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1431599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15:restartNumberingAfterBreak="0">
    <w:nsid w:val="14DE4B6B"/>
    <w:multiLevelType w:val="hybridMultilevel"/>
    <w:tmpl w:val="FA46D5DC"/>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150A5C5E"/>
    <w:multiLevelType w:val="multilevel"/>
    <w:tmpl w:val="AF1C61A6"/>
    <w:lvl w:ilvl="0">
      <w:start w:val="1"/>
      <w:numFmt w:val="decimal"/>
      <w:lvlText w:val="7.%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72502F"/>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18B46348"/>
    <w:multiLevelType w:val="multilevel"/>
    <w:tmpl w:val="0419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A46438"/>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664772"/>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42445D"/>
    <w:multiLevelType w:val="hybridMultilevel"/>
    <w:tmpl w:val="622819B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1E677E78"/>
    <w:multiLevelType w:val="multilevel"/>
    <w:tmpl w:val="0742B98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ECB0E6F"/>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F134F0"/>
    <w:multiLevelType w:val="hybridMultilevel"/>
    <w:tmpl w:val="8EA26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D5716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1" w15:restartNumberingAfterBreak="0">
    <w:nsid w:val="203C48B7"/>
    <w:multiLevelType w:val="multilevel"/>
    <w:tmpl w:val="ABD6B4EC"/>
    <w:lvl w:ilvl="0">
      <w:start w:val="1"/>
      <w:numFmt w:val="decimal"/>
      <w:lvlText w:val="8.%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5B7892"/>
    <w:multiLevelType w:val="hybridMultilevel"/>
    <w:tmpl w:val="2388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317712"/>
    <w:multiLevelType w:val="hybridMultilevel"/>
    <w:tmpl w:val="059C9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C1797F"/>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7B87870"/>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6" w15:restartNumberingAfterBreak="0">
    <w:nsid w:val="28F44AD4"/>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8047AE"/>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8" w15:restartNumberingAfterBreak="0">
    <w:nsid w:val="2C2303F2"/>
    <w:multiLevelType w:val="hybridMultilevel"/>
    <w:tmpl w:val="D7DA6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D4553F"/>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0" w15:restartNumberingAfterBreak="0">
    <w:nsid w:val="2E2874B3"/>
    <w:multiLevelType w:val="hybridMultilevel"/>
    <w:tmpl w:val="2FF40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565986"/>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2" w15:restartNumberingAfterBreak="0">
    <w:nsid w:val="2E966469"/>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3" w15:restartNumberingAfterBreak="0">
    <w:nsid w:val="2EAD6BC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4" w15:restartNumberingAfterBreak="0">
    <w:nsid w:val="30B84B20"/>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CC2F1E"/>
    <w:multiLevelType w:val="hybridMultilevel"/>
    <w:tmpl w:val="8EA26AAA"/>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2540A93"/>
    <w:multiLevelType w:val="hybridMultilevel"/>
    <w:tmpl w:val="8B22062C"/>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7" w15:restartNumberingAfterBreak="0">
    <w:nsid w:val="32A226F3"/>
    <w:multiLevelType w:val="hybridMultilevel"/>
    <w:tmpl w:val="8B220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E82391"/>
    <w:multiLevelType w:val="multilevel"/>
    <w:tmpl w:val="6DBE9938"/>
    <w:lvl w:ilvl="0">
      <w:start w:val="1"/>
      <w:numFmt w:val="bullet"/>
      <w:lvlText w:val="-"/>
      <w:lvlJc w:val="left"/>
      <w:pPr>
        <w:tabs>
          <w:tab w:val="num" w:pos="0"/>
        </w:tabs>
        <w:ind w:left="72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75501A"/>
    <w:multiLevelType w:val="hybridMultilevel"/>
    <w:tmpl w:val="A78E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4352046"/>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5041841"/>
    <w:multiLevelType w:val="hybridMultilevel"/>
    <w:tmpl w:val="ED461B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0A6ECD"/>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3E41B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4" w15:restartNumberingAfterBreak="0">
    <w:nsid w:val="35681377"/>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6C27C7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817D9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7" w15:restartNumberingAfterBreak="0">
    <w:nsid w:val="38C17682"/>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865A1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9" w15:restartNumberingAfterBreak="0">
    <w:nsid w:val="3CE61382"/>
    <w:multiLevelType w:val="hybridMultilevel"/>
    <w:tmpl w:val="A2308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DD66ED1"/>
    <w:multiLevelType w:val="hybridMultilevel"/>
    <w:tmpl w:val="545CA0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E3F389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2" w15:restartNumberingAfterBreak="0">
    <w:nsid w:val="3F387D1A"/>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585934"/>
    <w:multiLevelType w:val="hybridMultilevel"/>
    <w:tmpl w:val="FD541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8F5547"/>
    <w:multiLevelType w:val="hybridMultilevel"/>
    <w:tmpl w:val="B492F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5533EE6"/>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6C82B2A"/>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926816"/>
    <w:multiLevelType w:val="hybridMultilevel"/>
    <w:tmpl w:val="9CE0CB1C"/>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8" w15:restartNumberingAfterBreak="0">
    <w:nsid w:val="48076B0E"/>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A11B64"/>
    <w:multiLevelType w:val="multilevel"/>
    <w:tmpl w:val="FDBE266C"/>
    <w:lvl w:ilvl="0">
      <w:start w:val="1"/>
      <w:numFmt w:val="decimal"/>
      <w:pStyle w:val="S"/>
      <w:lvlText w:val="Рисунок %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8DD00FE"/>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9643E96"/>
    <w:multiLevelType w:val="hybridMultilevel"/>
    <w:tmpl w:val="A2308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A1D0F8F"/>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AC078A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4" w15:restartNumberingAfterBreak="0">
    <w:nsid w:val="4E111AD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5" w15:restartNumberingAfterBreak="0">
    <w:nsid w:val="4E7A6931"/>
    <w:multiLevelType w:val="hybridMultilevel"/>
    <w:tmpl w:val="A78E6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E35777"/>
    <w:multiLevelType w:val="multilevel"/>
    <w:tmpl w:val="64BAAAE8"/>
    <w:lvl w:ilvl="0">
      <w:start w:val="1"/>
      <w:numFmt w:val="decimal"/>
      <w:lvlText w:val="6.%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1A023B4"/>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2E60436"/>
    <w:multiLevelType w:val="multilevel"/>
    <w:tmpl w:val="71EE2134"/>
    <w:lvl w:ilvl="0">
      <w:start w:val="1"/>
      <w:numFmt w:val="bullet"/>
      <w:pStyle w:val="10"/>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3412115"/>
    <w:multiLevelType w:val="hybridMultilevel"/>
    <w:tmpl w:val="6EC04C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8B3E8C"/>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3B102FD"/>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6327A40"/>
    <w:multiLevelType w:val="hybridMultilevel"/>
    <w:tmpl w:val="79985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84224A8"/>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94621D7"/>
    <w:multiLevelType w:val="hybridMultilevel"/>
    <w:tmpl w:val="B492F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9D173B5"/>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6" w15:restartNumberingAfterBreak="0">
    <w:nsid w:val="5A6056F1"/>
    <w:multiLevelType w:val="hybridMultilevel"/>
    <w:tmpl w:val="046AC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FE0530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8" w15:restartNumberingAfterBreak="0">
    <w:nsid w:val="60CA627B"/>
    <w:multiLevelType w:val="hybridMultilevel"/>
    <w:tmpl w:val="0DF84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13B4ECE"/>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18F01CD"/>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1B93098"/>
    <w:multiLevelType w:val="multilevel"/>
    <w:tmpl w:val="E2149F74"/>
    <w:lvl w:ilvl="0">
      <w:start w:val="1"/>
      <w:numFmt w:val="decimal"/>
      <w:lvlText w:val="%1."/>
      <w:lvlJc w:val="left"/>
      <w:pPr>
        <w:tabs>
          <w:tab w:val="num" w:pos="0"/>
        </w:tabs>
        <w:ind w:left="360" w:hanging="360"/>
      </w:pPr>
      <w:rPr>
        <w:b/>
        <w:i w:val="0"/>
        <w:color w:val="000000"/>
        <w:sz w:val="28"/>
      </w:rPr>
    </w:lvl>
    <w:lvl w:ilvl="1">
      <w:start w:val="1"/>
      <w:numFmt w:val="decimal"/>
      <w:lvlText w:val="%1.%2"/>
      <w:lvlJc w:val="left"/>
      <w:pPr>
        <w:tabs>
          <w:tab w:val="num" w:pos="0"/>
        </w:tabs>
        <w:ind w:left="576" w:hanging="576"/>
      </w:pPr>
      <w:rPr>
        <w:rFonts w:ascii="Times New Roman" w:hAnsi="Times New Roman" w:cs="Times New Roman"/>
        <w:b w:val="0"/>
        <w:bCs w:val="0"/>
        <w:i w:val="0"/>
        <w:iCs w:val="0"/>
        <w:caps w:val="0"/>
        <w:smallCaps w:val="0"/>
        <w:strike w:val="0"/>
        <w:dstrike w:val="0"/>
        <w:outline w:val="0"/>
        <w:shadow w:val="0"/>
        <w:vanish w:val="0"/>
        <w:color w:val="000000"/>
        <w:spacing w:val="0"/>
        <w:w w:val="100"/>
        <w:kern w:val="0"/>
        <w:position w:val="0"/>
        <w:sz w:val="24"/>
        <w:szCs w:val="24"/>
        <w:u w:val="none" w:color="000000"/>
        <w:shd w:val="clear" w:color="auto" w:fill="000000"/>
        <w:vertAlign w:val="baseline"/>
        <w:em w:val="none"/>
        <w:lang w:val="en-US" w:bidi="en-US"/>
      </w:rPr>
    </w:lvl>
    <w:lvl w:ilvl="2">
      <w:start w:val="1"/>
      <w:numFmt w:val="decimal"/>
      <w:pStyle w:val="3"/>
      <w:lvlText w:val="%1.%2.%3"/>
      <w:lvlJc w:val="left"/>
      <w:pPr>
        <w:tabs>
          <w:tab w:val="num" w:pos="0"/>
        </w:tabs>
        <w:ind w:left="1430" w:hanging="720"/>
      </w:pPr>
      <w:rPr>
        <w:b w:val="0"/>
        <w:bCs w:val="0"/>
        <w:i w:val="0"/>
        <w:iCs w:val="0"/>
        <w:caps w:val="0"/>
        <w:smallCaps w:val="0"/>
        <w:strike w:val="0"/>
        <w:dstrike w:val="0"/>
        <w:vanish w:val="0"/>
        <w:spacing w:val="0"/>
        <w:kern w:val="0"/>
        <w:position w:val="0"/>
        <w:sz w:val="24"/>
        <w:u w:val="none"/>
        <w:vertAlign w:val="baseline"/>
        <w:em w:val="none"/>
      </w:rPr>
    </w:lvl>
    <w:lvl w:ilvl="3">
      <w:start w:val="1"/>
      <w:numFmt w:val="decimal"/>
      <w:pStyle w:val="4"/>
      <w:lvlText w:val="%1.%2.%3.%4"/>
      <w:lvlJc w:val="left"/>
      <w:pPr>
        <w:tabs>
          <w:tab w:val="num" w:pos="0"/>
        </w:tabs>
        <w:ind w:left="1432"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92" w15:restartNumberingAfterBreak="0">
    <w:nsid w:val="62C330E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3" w15:restartNumberingAfterBreak="0">
    <w:nsid w:val="653B426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4" w15:restartNumberingAfterBreak="0">
    <w:nsid w:val="65E26AAF"/>
    <w:multiLevelType w:val="multilevel"/>
    <w:tmpl w:val="20608376"/>
    <w:lvl w:ilvl="0">
      <w:start w:val="1"/>
      <w:numFmt w:val="bullet"/>
      <w:pStyle w:val="a"/>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7F73C09"/>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DD7CB0"/>
    <w:multiLevelType w:val="hybridMultilevel"/>
    <w:tmpl w:val="D1D0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CE15179"/>
    <w:multiLevelType w:val="hybridMultilevel"/>
    <w:tmpl w:val="6FE8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DC320DB"/>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9" w15:restartNumberingAfterBreak="0">
    <w:nsid w:val="6F7534C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0" w15:restartNumberingAfterBreak="0">
    <w:nsid w:val="6FC5223A"/>
    <w:multiLevelType w:val="hybridMultilevel"/>
    <w:tmpl w:val="7654E182"/>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1773286"/>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2" w15:restartNumberingAfterBreak="0">
    <w:nsid w:val="71CA1F0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3" w15:restartNumberingAfterBreak="0">
    <w:nsid w:val="72341699"/>
    <w:multiLevelType w:val="hybridMultilevel"/>
    <w:tmpl w:val="BEAA23E2"/>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4" w15:restartNumberingAfterBreak="0">
    <w:nsid w:val="72E340ED"/>
    <w:multiLevelType w:val="hybridMultilevel"/>
    <w:tmpl w:val="10F4AAB2"/>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46B062B"/>
    <w:multiLevelType w:val="hybridMultilevel"/>
    <w:tmpl w:val="9CE0C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5934DED"/>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622558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8" w15:restartNumberingAfterBreak="0">
    <w:nsid w:val="775D6FCC"/>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7D326F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0" w15:restartNumberingAfterBreak="0">
    <w:nsid w:val="79922DFD"/>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1" w15:restartNumberingAfterBreak="0">
    <w:nsid w:val="7ADD3328"/>
    <w:multiLevelType w:val="hybridMultilevel"/>
    <w:tmpl w:val="2FE86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B6A6484"/>
    <w:multiLevelType w:val="hybridMultilevel"/>
    <w:tmpl w:val="7D78F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BAB1E7E"/>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BE30827"/>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C8C645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6" w15:restartNumberingAfterBreak="0">
    <w:nsid w:val="7CE06B1E"/>
    <w:multiLevelType w:val="hybridMultilevel"/>
    <w:tmpl w:val="ED461B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E637175"/>
    <w:multiLevelType w:val="hybridMultilevel"/>
    <w:tmpl w:val="6EC04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EA2735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9" w15:restartNumberingAfterBreak="0">
    <w:nsid w:val="7F1A6707"/>
    <w:multiLevelType w:val="hybridMultilevel"/>
    <w:tmpl w:val="90D6EF9E"/>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469056589">
    <w:abstractNumId w:val="91"/>
  </w:num>
  <w:num w:numId="2" w16cid:durableId="740445632">
    <w:abstractNumId w:val="95"/>
  </w:num>
  <w:num w:numId="3" w16cid:durableId="1874881757">
    <w:abstractNumId w:val="48"/>
  </w:num>
  <w:num w:numId="4" w16cid:durableId="564684203">
    <w:abstractNumId w:val="69"/>
  </w:num>
  <w:num w:numId="5" w16cid:durableId="177889276">
    <w:abstractNumId w:val="31"/>
  </w:num>
  <w:num w:numId="6" w16cid:durableId="1171986527">
    <w:abstractNumId w:val="23"/>
  </w:num>
  <w:num w:numId="7" w16cid:durableId="1501893475">
    <w:abstractNumId w:val="27"/>
  </w:num>
  <w:num w:numId="8" w16cid:durableId="2141071653">
    <w:abstractNumId w:val="21"/>
  </w:num>
  <w:num w:numId="9" w16cid:durableId="404690963">
    <w:abstractNumId w:val="77"/>
  </w:num>
  <w:num w:numId="10" w16cid:durableId="1665545523">
    <w:abstractNumId w:val="76"/>
  </w:num>
  <w:num w:numId="11" w16cid:durableId="82263193">
    <w:abstractNumId w:val="3"/>
  </w:num>
  <w:num w:numId="12" w16cid:durableId="609168350">
    <w:abstractNumId w:val="4"/>
  </w:num>
  <w:num w:numId="13" w16cid:durableId="516432129">
    <w:abstractNumId w:val="94"/>
  </w:num>
  <w:num w:numId="14" w16cid:durableId="1503934352">
    <w:abstractNumId w:val="78"/>
  </w:num>
  <w:num w:numId="15" w16cid:durableId="1467427145">
    <w:abstractNumId w:val="9"/>
  </w:num>
  <w:num w:numId="16" w16cid:durableId="854926812">
    <w:abstractNumId w:val="19"/>
  </w:num>
  <w:num w:numId="17" w16cid:durableId="323972730">
    <w:abstractNumId w:val="22"/>
  </w:num>
  <w:num w:numId="18" w16cid:durableId="323706567">
    <w:abstractNumId w:val="26"/>
  </w:num>
  <w:num w:numId="19" w16cid:durableId="92626265">
    <w:abstractNumId w:val="0"/>
  </w:num>
  <w:num w:numId="20" w16cid:durableId="663242441">
    <w:abstractNumId w:val="62"/>
  </w:num>
  <w:num w:numId="21" w16cid:durableId="409278955">
    <w:abstractNumId w:val="18"/>
  </w:num>
  <w:num w:numId="22" w16cid:durableId="565533362">
    <w:abstractNumId w:val="46"/>
  </w:num>
  <w:num w:numId="23" w16cid:durableId="1773165574">
    <w:abstractNumId w:val="47"/>
  </w:num>
  <w:num w:numId="24" w16cid:durableId="1585603652">
    <w:abstractNumId w:val="119"/>
  </w:num>
  <w:num w:numId="25" w16cid:durableId="1169910450">
    <w:abstractNumId w:val="67"/>
  </w:num>
  <w:num w:numId="26" w16cid:durableId="1854758965">
    <w:abstractNumId w:val="17"/>
  </w:num>
  <w:num w:numId="27" w16cid:durableId="627005247">
    <w:abstractNumId w:val="103"/>
  </w:num>
  <w:num w:numId="28" w16cid:durableId="1997027892">
    <w:abstractNumId w:val="56"/>
  </w:num>
  <w:num w:numId="29" w16cid:durableId="1848246831">
    <w:abstractNumId w:val="55"/>
  </w:num>
  <w:num w:numId="30" w16cid:durableId="2047295681">
    <w:abstractNumId w:val="7"/>
  </w:num>
  <w:num w:numId="31" w16cid:durableId="79719430">
    <w:abstractNumId w:val="113"/>
  </w:num>
  <w:num w:numId="32" w16cid:durableId="1111583119">
    <w:abstractNumId w:val="106"/>
  </w:num>
  <w:num w:numId="33" w16cid:durableId="782915930">
    <w:abstractNumId w:val="108"/>
  </w:num>
  <w:num w:numId="34" w16cid:durableId="675575278">
    <w:abstractNumId w:val="20"/>
  </w:num>
  <w:num w:numId="35" w16cid:durableId="1205483760">
    <w:abstractNumId w:val="105"/>
  </w:num>
  <w:num w:numId="36" w16cid:durableId="323122667">
    <w:abstractNumId w:val="12"/>
  </w:num>
  <w:num w:numId="37" w16cid:durableId="1403522302">
    <w:abstractNumId w:val="61"/>
  </w:num>
  <w:num w:numId="38" w16cid:durableId="1011835531">
    <w:abstractNumId w:val="85"/>
  </w:num>
  <w:num w:numId="39" w16cid:durableId="1709184514">
    <w:abstractNumId w:val="30"/>
  </w:num>
  <w:num w:numId="40" w16cid:durableId="1749841329">
    <w:abstractNumId w:val="87"/>
  </w:num>
  <w:num w:numId="41" w16cid:durableId="1689792737">
    <w:abstractNumId w:val="92"/>
  </w:num>
  <w:num w:numId="42" w16cid:durableId="892035354">
    <w:abstractNumId w:val="115"/>
  </w:num>
  <w:num w:numId="43" w16cid:durableId="617832629">
    <w:abstractNumId w:val="99"/>
  </w:num>
  <w:num w:numId="44" w16cid:durableId="690764898">
    <w:abstractNumId w:val="39"/>
  </w:num>
  <w:num w:numId="45" w16cid:durableId="334266324">
    <w:abstractNumId w:val="37"/>
  </w:num>
  <w:num w:numId="46" w16cid:durableId="813832379">
    <w:abstractNumId w:val="102"/>
  </w:num>
  <w:num w:numId="47" w16cid:durableId="942347478">
    <w:abstractNumId w:val="10"/>
  </w:num>
  <w:num w:numId="48" w16cid:durableId="1612469591">
    <w:abstractNumId w:val="42"/>
  </w:num>
  <w:num w:numId="49" w16cid:durableId="575551294">
    <w:abstractNumId w:val="35"/>
  </w:num>
  <w:num w:numId="50" w16cid:durableId="1132359367">
    <w:abstractNumId w:val="41"/>
  </w:num>
  <w:num w:numId="51" w16cid:durableId="949317736">
    <w:abstractNumId w:val="73"/>
  </w:num>
  <w:num w:numId="52" w16cid:durableId="390202044">
    <w:abstractNumId w:val="43"/>
  </w:num>
  <w:num w:numId="53" w16cid:durableId="334302708">
    <w:abstractNumId w:val="107"/>
  </w:num>
  <w:num w:numId="54" w16cid:durableId="424572827">
    <w:abstractNumId w:val="8"/>
  </w:num>
  <w:num w:numId="55" w16cid:durableId="392237778">
    <w:abstractNumId w:val="74"/>
  </w:num>
  <w:num w:numId="56" w16cid:durableId="1139109711">
    <w:abstractNumId w:val="93"/>
  </w:num>
  <w:num w:numId="57" w16cid:durableId="2124154092">
    <w:abstractNumId w:val="110"/>
  </w:num>
  <w:num w:numId="58" w16cid:durableId="1291202319">
    <w:abstractNumId w:val="53"/>
  </w:num>
  <w:num w:numId="59" w16cid:durableId="1007830818">
    <w:abstractNumId w:val="98"/>
  </w:num>
  <w:num w:numId="60" w16cid:durableId="219368961">
    <w:abstractNumId w:val="101"/>
  </w:num>
  <w:num w:numId="61" w16cid:durableId="2137529874">
    <w:abstractNumId w:val="58"/>
  </w:num>
  <w:num w:numId="62" w16cid:durableId="1352802842">
    <w:abstractNumId w:val="109"/>
  </w:num>
  <w:num w:numId="63" w16cid:durableId="800850226">
    <w:abstractNumId w:val="118"/>
  </w:num>
  <w:num w:numId="64" w16cid:durableId="81731333">
    <w:abstractNumId w:val="13"/>
  </w:num>
  <w:num w:numId="65" w16cid:durableId="1763647979">
    <w:abstractNumId w:val="100"/>
  </w:num>
  <w:num w:numId="66" w16cid:durableId="1178157997">
    <w:abstractNumId w:val="90"/>
  </w:num>
  <w:num w:numId="67" w16cid:durableId="268125306">
    <w:abstractNumId w:val="24"/>
  </w:num>
  <w:num w:numId="68" w16cid:durableId="1036350146">
    <w:abstractNumId w:val="68"/>
  </w:num>
  <w:num w:numId="69" w16cid:durableId="1053701766">
    <w:abstractNumId w:val="104"/>
  </w:num>
  <w:num w:numId="70" w16cid:durableId="1745028241">
    <w:abstractNumId w:val="36"/>
  </w:num>
  <w:num w:numId="71" w16cid:durableId="105781455">
    <w:abstractNumId w:val="1"/>
  </w:num>
  <w:num w:numId="72" w16cid:durableId="1267159381">
    <w:abstractNumId w:val="34"/>
  </w:num>
  <w:num w:numId="73" w16cid:durableId="1295062892">
    <w:abstractNumId w:val="45"/>
  </w:num>
  <w:num w:numId="74" w16cid:durableId="1375734364">
    <w:abstractNumId w:val="11"/>
  </w:num>
  <w:num w:numId="75" w16cid:durableId="71582358">
    <w:abstractNumId w:val="52"/>
  </w:num>
  <w:num w:numId="76" w16cid:durableId="973294273">
    <w:abstractNumId w:val="70"/>
  </w:num>
  <w:num w:numId="77" w16cid:durableId="2025326807">
    <w:abstractNumId w:val="89"/>
  </w:num>
  <w:num w:numId="78" w16cid:durableId="1614558531">
    <w:abstractNumId w:val="81"/>
  </w:num>
  <w:num w:numId="79" w16cid:durableId="472412068">
    <w:abstractNumId w:val="66"/>
  </w:num>
  <w:num w:numId="80" w16cid:durableId="1670980383">
    <w:abstractNumId w:val="114"/>
  </w:num>
  <w:num w:numId="81" w16cid:durableId="1065487508">
    <w:abstractNumId w:val="6"/>
  </w:num>
  <w:num w:numId="82" w16cid:durableId="19672928">
    <w:abstractNumId w:val="14"/>
  </w:num>
  <w:num w:numId="83" w16cid:durableId="14890687">
    <w:abstractNumId w:val="83"/>
  </w:num>
  <w:num w:numId="84" w16cid:durableId="1221865406">
    <w:abstractNumId w:val="71"/>
  </w:num>
  <w:num w:numId="85" w16cid:durableId="1658074649">
    <w:abstractNumId w:val="63"/>
  </w:num>
  <w:num w:numId="86" w16cid:durableId="1671328554">
    <w:abstractNumId w:val="112"/>
  </w:num>
  <w:num w:numId="87" w16cid:durableId="1321499249">
    <w:abstractNumId w:val="40"/>
  </w:num>
  <w:num w:numId="88" w16cid:durableId="843203731">
    <w:abstractNumId w:val="82"/>
  </w:num>
  <w:num w:numId="89" w16cid:durableId="368839863">
    <w:abstractNumId w:val="60"/>
  </w:num>
  <w:num w:numId="90" w16cid:durableId="1825509617">
    <w:abstractNumId w:val="2"/>
  </w:num>
  <w:num w:numId="91" w16cid:durableId="2072847924">
    <w:abstractNumId w:val="54"/>
  </w:num>
  <w:num w:numId="92" w16cid:durableId="93748469">
    <w:abstractNumId w:val="59"/>
  </w:num>
  <w:num w:numId="93" w16cid:durableId="1469207969">
    <w:abstractNumId w:val="88"/>
  </w:num>
  <w:num w:numId="94" w16cid:durableId="502010549">
    <w:abstractNumId w:val="57"/>
  </w:num>
  <w:num w:numId="95" w16cid:durableId="104465723">
    <w:abstractNumId w:val="38"/>
  </w:num>
  <w:num w:numId="96" w16cid:durableId="629362194">
    <w:abstractNumId w:val="51"/>
  </w:num>
  <w:num w:numId="97" w16cid:durableId="909189911">
    <w:abstractNumId w:val="86"/>
  </w:num>
  <w:num w:numId="98" w16cid:durableId="591203612">
    <w:abstractNumId w:val="29"/>
  </w:num>
  <w:num w:numId="99" w16cid:durableId="640381202">
    <w:abstractNumId w:val="32"/>
  </w:num>
  <w:num w:numId="100" w16cid:durableId="2131699022">
    <w:abstractNumId w:val="5"/>
  </w:num>
  <w:num w:numId="101" w16cid:durableId="401372012">
    <w:abstractNumId w:val="25"/>
  </w:num>
  <w:num w:numId="102" w16cid:durableId="97139962">
    <w:abstractNumId w:val="72"/>
  </w:num>
  <w:num w:numId="103" w16cid:durableId="1083645080">
    <w:abstractNumId w:val="44"/>
  </w:num>
  <w:num w:numId="104" w16cid:durableId="1402174253">
    <w:abstractNumId w:val="50"/>
  </w:num>
  <w:num w:numId="105" w16cid:durableId="1070081064">
    <w:abstractNumId w:val="65"/>
  </w:num>
  <w:num w:numId="106" w16cid:durableId="1119101811">
    <w:abstractNumId w:val="16"/>
  </w:num>
  <w:num w:numId="107" w16cid:durableId="996297987">
    <w:abstractNumId w:val="80"/>
  </w:num>
  <w:num w:numId="108" w16cid:durableId="373769489">
    <w:abstractNumId w:val="49"/>
  </w:num>
  <w:num w:numId="109" w16cid:durableId="1920014174">
    <w:abstractNumId w:val="28"/>
  </w:num>
  <w:num w:numId="110" w16cid:durableId="1019357030">
    <w:abstractNumId w:val="117"/>
  </w:num>
  <w:num w:numId="111" w16cid:durableId="1838690966">
    <w:abstractNumId w:val="79"/>
  </w:num>
  <w:num w:numId="112" w16cid:durableId="1639988537">
    <w:abstractNumId w:val="33"/>
  </w:num>
  <w:num w:numId="113" w16cid:durableId="1576431204">
    <w:abstractNumId w:val="97"/>
  </w:num>
  <w:num w:numId="114" w16cid:durableId="633219628">
    <w:abstractNumId w:val="111"/>
  </w:num>
  <w:num w:numId="115" w16cid:durableId="1184629470">
    <w:abstractNumId w:val="15"/>
  </w:num>
  <w:num w:numId="116" w16cid:durableId="1482039493">
    <w:abstractNumId w:val="96"/>
  </w:num>
  <w:num w:numId="117" w16cid:durableId="1787508467">
    <w:abstractNumId w:val="84"/>
  </w:num>
  <w:num w:numId="118" w16cid:durableId="984626397">
    <w:abstractNumId w:val="116"/>
  </w:num>
  <w:num w:numId="119" w16cid:durableId="1469787900">
    <w:abstractNumId w:val="64"/>
  </w:num>
  <w:num w:numId="120" w16cid:durableId="976959128">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E0"/>
    <w:rsid w:val="00002D4A"/>
    <w:rsid w:val="000054EA"/>
    <w:rsid w:val="00006467"/>
    <w:rsid w:val="000074DC"/>
    <w:rsid w:val="0001261F"/>
    <w:rsid w:val="00013E4B"/>
    <w:rsid w:val="00015E4E"/>
    <w:rsid w:val="00016F27"/>
    <w:rsid w:val="00020968"/>
    <w:rsid w:val="00020D2A"/>
    <w:rsid w:val="00023488"/>
    <w:rsid w:val="0003499B"/>
    <w:rsid w:val="00035FC2"/>
    <w:rsid w:val="00044037"/>
    <w:rsid w:val="000513FE"/>
    <w:rsid w:val="00051E9B"/>
    <w:rsid w:val="00054AE3"/>
    <w:rsid w:val="00057F06"/>
    <w:rsid w:val="00060425"/>
    <w:rsid w:val="0006045E"/>
    <w:rsid w:val="00064998"/>
    <w:rsid w:val="00081839"/>
    <w:rsid w:val="00082B00"/>
    <w:rsid w:val="0009331D"/>
    <w:rsid w:val="000955B4"/>
    <w:rsid w:val="000A3CFD"/>
    <w:rsid w:val="000B57B9"/>
    <w:rsid w:val="000B68E4"/>
    <w:rsid w:val="000C0976"/>
    <w:rsid w:val="000D5A09"/>
    <w:rsid w:val="000E07F9"/>
    <w:rsid w:val="000F182A"/>
    <w:rsid w:val="000F2ED5"/>
    <w:rsid w:val="000F7681"/>
    <w:rsid w:val="001027B2"/>
    <w:rsid w:val="001049A6"/>
    <w:rsid w:val="00113298"/>
    <w:rsid w:val="00114937"/>
    <w:rsid w:val="00115696"/>
    <w:rsid w:val="00117FEA"/>
    <w:rsid w:val="00121424"/>
    <w:rsid w:val="001271B6"/>
    <w:rsid w:val="00130925"/>
    <w:rsid w:val="001340AB"/>
    <w:rsid w:val="0013428A"/>
    <w:rsid w:val="00140DC7"/>
    <w:rsid w:val="00142C52"/>
    <w:rsid w:val="00153655"/>
    <w:rsid w:val="00157A58"/>
    <w:rsid w:val="0016300E"/>
    <w:rsid w:val="00165377"/>
    <w:rsid w:val="00180383"/>
    <w:rsid w:val="0018338C"/>
    <w:rsid w:val="00192BBE"/>
    <w:rsid w:val="00194077"/>
    <w:rsid w:val="00194804"/>
    <w:rsid w:val="00197181"/>
    <w:rsid w:val="00197318"/>
    <w:rsid w:val="001A3643"/>
    <w:rsid w:val="001A5859"/>
    <w:rsid w:val="001B5735"/>
    <w:rsid w:val="001C0454"/>
    <w:rsid w:val="001C1A37"/>
    <w:rsid w:val="001E0045"/>
    <w:rsid w:val="001E0E4C"/>
    <w:rsid w:val="001F07F8"/>
    <w:rsid w:val="001F4429"/>
    <w:rsid w:val="001F46EF"/>
    <w:rsid w:val="00200E47"/>
    <w:rsid w:val="0020267E"/>
    <w:rsid w:val="00203B1C"/>
    <w:rsid w:val="0020454F"/>
    <w:rsid w:val="00204CE3"/>
    <w:rsid w:val="002067EE"/>
    <w:rsid w:val="00206F7D"/>
    <w:rsid w:val="00210926"/>
    <w:rsid w:val="00215213"/>
    <w:rsid w:val="00216E66"/>
    <w:rsid w:val="00216F0D"/>
    <w:rsid w:val="002239E5"/>
    <w:rsid w:val="00227C43"/>
    <w:rsid w:val="0023251D"/>
    <w:rsid w:val="002367AA"/>
    <w:rsid w:val="00242719"/>
    <w:rsid w:val="00245C79"/>
    <w:rsid w:val="00251A5A"/>
    <w:rsid w:val="00253828"/>
    <w:rsid w:val="002548E8"/>
    <w:rsid w:val="00256CE4"/>
    <w:rsid w:val="00267F34"/>
    <w:rsid w:val="002714A9"/>
    <w:rsid w:val="00276326"/>
    <w:rsid w:val="00276FE5"/>
    <w:rsid w:val="00277E6B"/>
    <w:rsid w:val="002849E1"/>
    <w:rsid w:val="002852A1"/>
    <w:rsid w:val="002900A9"/>
    <w:rsid w:val="0029057E"/>
    <w:rsid w:val="002976AF"/>
    <w:rsid w:val="002A52FE"/>
    <w:rsid w:val="002B179C"/>
    <w:rsid w:val="002F202A"/>
    <w:rsid w:val="002F7FC4"/>
    <w:rsid w:val="0030039F"/>
    <w:rsid w:val="00303827"/>
    <w:rsid w:val="003053AF"/>
    <w:rsid w:val="00305F12"/>
    <w:rsid w:val="00306702"/>
    <w:rsid w:val="003069AC"/>
    <w:rsid w:val="00317107"/>
    <w:rsid w:val="003232B2"/>
    <w:rsid w:val="003239BA"/>
    <w:rsid w:val="00323B69"/>
    <w:rsid w:val="00326D8C"/>
    <w:rsid w:val="00332028"/>
    <w:rsid w:val="0033564F"/>
    <w:rsid w:val="003400FA"/>
    <w:rsid w:val="00341706"/>
    <w:rsid w:val="00347A79"/>
    <w:rsid w:val="00355500"/>
    <w:rsid w:val="003702D4"/>
    <w:rsid w:val="00381A40"/>
    <w:rsid w:val="00381D85"/>
    <w:rsid w:val="003862AE"/>
    <w:rsid w:val="00392B00"/>
    <w:rsid w:val="003970AD"/>
    <w:rsid w:val="003A2912"/>
    <w:rsid w:val="003A35DC"/>
    <w:rsid w:val="003A4398"/>
    <w:rsid w:val="003A4FF5"/>
    <w:rsid w:val="003B0177"/>
    <w:rsid w:val="003B428C"/>
    <w:rsid w:val="003C0FCA"/>
    <w:rsid w:val="003C6E3A"/>
    <w:rsid w:val="003D09CF"/>
    <w:rsid w:val="003D3A87"/>
    <w:rsid w:val="003D71C5"/>
    <w:rsid w:val="003E0A43"/>
    <w:rsid w:val="003F1C7A"/>
    <w:rsid w:val="003F5EF3"/>
    <w:rsid w:val="003F6053"/>
    <w:rsid w:val="003F6480"/>
    <w:rsid w:val="004079C5"/>
    <w:rsid w:val="004142D9"/>
    <w:rsid w:val="004160F9"/>
    <w:rsid w:val="00417AC9"/>
    <w:rsid w:val="00420C06"/>
    <w:rsid w:val="0042470B"/>
    <w:rsid w:val="004266F4"/>
    <w:rsid w:val="004324A2"/>
    <w:rsid w:val="00435F31"/>
    <w:rsid w:val="00465276"/>
    <w:rsid w:val="0047546C"/>
    <w:rsid w:val="00477F7D"/>
    <w:rsid w:val="00480D5D"/>
    <w:rsid w:val="0048484B"/>
    <w:rsid w:val="00485836"/>
    <w:rsid w:val="00485A83"/>
    <w:rsid w:val="004913F3"/>
    <w:rsid w:val="004A2495"/>
    <w:rsid w:val="004A292B"/>
    <w:rsid w:val="004A395B"/>
    <w:rsid w:val="004A7325"/>
    <w:rsid w:val="004B5854"/>
    <w:rsid w:val="004C2C6B"/>
    <w:rsid w:val="004C453D"/>
    <w:rsid w:val="004C62E4"/>
    <w:rsid w:val="004C6620"/>
    <w:rsid w:val="004D0BDA"/>
    <w:rsid w:val="004D6138"/>
    <w:rsid w:val="004E68B4"/>
    <w:rsid w:val="004F0531"/>
    <w:rsid w:val="004F1922"/>
    <w:rsid w:val="004F7E88"/>
    <w:rsid w:val="005026DC"/>
    <w:rsid w:val="00505321"/>
    <w:rsid w:val="00506FB1"/>
    <w:rsid w:val="00526F9A"/>
    <w:rsid w:val="00527369"/>
    <w:rsid w:val="00531217"/>
    <w:rsid w:val="00531F7E"/>
    <w:rsid w:val="00532E90"/>
    <w:rsid w:val="005334F1"/>
    <w:rsid w:val="00535C6F"/>
    <w:rsid w:val="005515BE"/>
    <w:rsid w:val="0055378D"/>
    <w:rsid w:val="00553ADE"/>
    <w:rsid w:val="0055462C"/>
    <w:rsid w:val="00556457"/>
    <w:rsid w:val="00556AB4"/>
    <w:rsid w:val="0056626E"/>
    <w:rsid w:val="00566F92"/>
    <w:rsid w:val="00577C83"/>
    <w:rsid w:val="005928BD"/>
    <w:rsid w:val="0059296D"/>
    <w:rsid w:val="005949DD"/>
    <w:rsid w:val="005A60CF"/>
    <w:rsid w:val="005B1D23"/>
    <w:rsid w:val="005B7A47"/>
    <w:rsid w:val="005C1E62"/>
    <w:rsid w:val="005C58F7"/>
    <w:rsid w:val="005C5C72"/>
    <w:rsid w:val="005E6B70"/>
    <w:rsid w:val="005F1767"/>
    <w:rsid w:val="005F3CC6"/>
    <w:rsid w:val="005F418A"/>
    <w:rsid w:val="005F5AC0"/>
    <w:rsid w:val="005F6168"/>
    <w:rsid w:val="00600F5E"/>
    <w:rsid w:val="0061388B"/>
    <w:rsid w:val="00630B74"/>
    <w:rsid w:val="00631EFE"/>
    <w:rsid w:val="00643A81"/>
    <w:rsid w:val="00645028"/>
    <w:rsid w:val="00652F45"/>
    <w:rsid w:val="00655743"/>
    <w:rsid w:val="006628B8"/>
    <w:rsid w:val="00665250"/>
    <w:rsid w:val="00671450"/>
    <w:rsid w:val="00672D40"/>
    <w:rsid w:val="006750F0"/>
    <w:rsid w:val="00676761"/>
    <w:rsid w:val="00687DE3"/>
    <w:rsid w:val="00691536"/>
    <w:rsid w:val="00691DED"/>
    <w:rsid w:val="006A450E"/>
    <w:rsid w:val="006B182E"/>
    <w:rsid w:val="006C20A0"/>
    <w:rsid w:val="006C2586"/>
    <w:rsid w:val="006C4D3B"/>
    <w:rsid w:val="006D1189"/>
    <w:rsid w:val="006D14EB"/>
    <w:rsid w:val="006E18AA"/>
    <w:rsid w:val="006E361B"/>
    <w:rsid w:val="006E432B"/>
    <w:rsid w:val="007020CF"/>
    <w:rsid w:val="007038CD"/>
    <w:rsid w:val="00707F49"/>
    <w:rsid w:val="00711B2F"/>
    <w:rsid w:val="007157E1"/>
    <w:rsid w:val="00722C14"/>
    <w:rsid w:val="00723890"/>
    <w:rsid w:val="007262DE"/>
    <w:rsid w:val="007347AD"/>
    <w:rsid w:val="00742729"/>
    <w:rsid w:val="00745533"/>
    <w:rsid w:val="007507B6"/>
    <w:rsid w:val="00761547"/>
    <w:rsid w:val="00763652"/>
    <w:rsid w:val="00765B33"/>
    <w:rsid w:val="00772F43"/>
    <w:rsid w:val="00776630"/>
    <w:rsid w:val="0077685B"/>
    <w:rsid w:val="0078398C"/>
    <w:rsid w:val="00793794"/>
    <w:rsid w:val="0079403F"/>
    <w:rsid w:val="00794EF4"/>
    <w:rsid w:val="00797F52"/>
    <w:rsid w:val="007B0FBD"/>
    <w:rsid w:val="007B238E"/>
    <w:rsid w:val="007D7BFB"/>
    <w:rsid w:val="007E294C"/>
    <w:rsid w:val="007E6332"/>
    <w:rsid w:val="007E66F7"/>
    <w:rsid w:val="007F2121"/>
    <w:rsid w:val="007F24C1"/>
    <w:rsid w:val="007F400C"/>
    <w:rsid w:val="007F42D8"/>
    <w:rsid w:val="007F6470"/>
    <w:rsid w:val="00804D93"/>
    <w:rsid w:val="00816158"/>
    <w:rsid w:val="00820EDD"/>
    <w:rsid w:val="008219BD"/>
    <w:rsid w:val="00822FCF"/>
    <w:rsid w:val="00823363"/>
    <w:rsid w:val="00832623"/>
    <w:rsid w:val="00832E63"/>
    <w:rsid w:val="00844E49"/>
    <w:rsid w:val="00847162"/>
    <w:rsid w:val="00847FCF"/>
    <w:rsid w:val="00855BDC"/>
    <w:rsid w:val="00864B12"/>
    <w:rsid w:val="0088549A"/>
    <w:rsid w:val="0088558A"/>
    <w:rsid w:val="008927EA"/>
    <w:rsid w:val="00896FC2"/>
    <w:rsid w:val="008975E0"/>
    <w:rsid w:val="008B3642"/>
    <w:rsid w:val="008C0A9B"/>
    <w:rsid w:val="008C6CA7"/>
    <w:rsid w:val="008D3903"/>
    <w:rsid w:val="008E372D"/>
    <w:rsid w:val="008F17BC"/>
    <w:rsid w:val="008F6E9D"/>
    <w:rsid w:val="008F774B"/>
    <w:rsid w:val="008F78A8"/>
    <w:rsid w:val="009001D1"/>
    <w:rsid w:val="00903C7F"/>
    <w:rsid w:val="00904007"/>
    <w:rsid w:val="00915E80"/>
    <w:rsid w:val="0091713A"/>
    <w:rsid w:val="009171A6"/>
    <w:rsid w:val="0092331E"/>
    <w:rsid w:val="00924597"/>
    <w:rsid w:val="009263E1"/>
    <w:rsid w:val="00930510"/>
    <w:rsid w:val="009332BB"/>
    <w:rsid w:val="009434F8"/>
    <w:rsid w:val="009462BF"/>
    <w:rsid w:val="009528BF"/>
    <w:rsid w:val="00953E39"/>
    <w:rsid w:val="00963D0C"/>
    <w:rsid w:val="00967F23"/>
    <w:rsid w:val="00972B75"/>
    <w:rsid w:val="00973E5B"/>
    <w:rsid w:val="00985318"/>
    <w:rsid w:val="00985A6D"/>
    <w:rsid w:val="00986733"/>
    <w:rsid w:val="009868B7"/>
    <w:rsid w:val="0098719E"/>
    <w:rsid w:val="00992597"/>
    <w:rsid w:val="009946A8"/>
    <w:rsid w:val="009960E4"/>
    <w:rsid w:val="00997295"/>
    <w:rsid w:val="00997C40"/>
    <w:rsid w:val="009A0A31"/>
    <w:rsid w:val="009A2AE3"/>
    <w:rsid w:val="009B0232"/>
    <w:rsid w:val="009B5011"/>
    <w:rsid w:val="009B727E"/>
    <w:rsid w:val="009C147B"/>
    <w:rsid w:val="009C3EE1"/>
    <w:rsid w:val="009C44E1"/>
    <w:rsid w:val="009D057C"/>
    <w:rsid w:val="009D2718"/>
    <w:rsid w:val="009D2E7B"/>
    <w:rsid w:val="009D3AE2"/>
    <w:rsid w:val="009D558A"/>
    <w:rsid w:val="009D6E69"/>
    <w:rsid w:val="009E0142"/>
    <w:rsid w:val="009E3AA5"/>
    <w:rsid w:val="009F7AA2"/>
    <w:rsid w:val="00A02F1E"/>
    <w:rsid w:val="00A04A94"/>
    <w:rsid w:val="00A07B88"/>
    <w:rsid w:val="00A1561E"/>
    <w:rsid w:val="00A2536D"/>
    <w:rsid w:val="00A258D7"/>
    <w:rsid w:val="00A272D0"/>
    <w:rsid w:val="00A37B90"/>
    <w:rsid w:val="00A6191E"/>
    <w:rsid w:val="00A667BC"/>
    <w:rsid w:val="00A67DF8"/>
    <w:rsid w:val="00A74F8F"/>
    <w:rsid w:val="00A76C97"/>
    <w:rsid w:val="00A76CFD"/>
    <w:rsid w:val="00A76ECC"/>
    <w:rsid w:val="00A82FB8"/>
    <w:rsid w:val="00A87EB8"/>
    <w:rsid w:val="00A92069"/>
    <w:rsid w:val="00AA13AA"/>
    <w:rsid w:val="00AA2E7E"/>
    <w:rsid w:val="00AA45FD"/>
    <w:rsid w:val="00AC3DCB"/>
    <w:rsid w:val="00AC7C70"/>
    <w:rsid w:val="00AD02DC"/>
    <w:rsid w:val="00AD1622"/>
    <w:rsid w:val="00AD1735"/>
    <w:rsid w:val="00AD1F94"/>
    <w:rsid w:val="00AD40C1"/>
    <w:rsid w:val="00AD4DE6"/>
    <w:rsid w:val="00AE471F"/>
    <w:rsid w:val="00AE63E4"/>
    <w:rsid w:val="00AF612B"/>
    <w:rsid w:val="00B06EAF"/>
    <w:rsid w:val="00B17D34"/>
    <w:rsid w:val="00B22F07"/>
    <w:rsid w:val="00B22F33"/>
    <w:rsid w:val="00B230DA"/>
    <w:rsid w:val="00B25EDD"/>
    <w:rsid w:val="00B26510"/>
    <w:rsid w:val="00B27099"/>
    <w:rsid w:val="00B35493"/>
    <w:rsid w:val="00B44600"/>
    <w:rsid w:val="00B4560D"/>
    <w:rsid w:val="00B473BC"/>
    <w:rsid w:val="00B57C72"/>
    <w:rsid w:val="00B623F0"/>
    <w:rsid w:val="00B64389"/>
    <w:rsid w:val="00B64A32"/>
    <w:rsid w:val="00B66A57"/>
    <w:rsid w:val="00B66FA8"/>
    <w:rsid w:val="00B72891"/>
    <w:rsid w:val="00B7670A"/>
    <w:rsid w:val="00B82F93"/>
    <w:rsid w:val="00B91B6C"/>
    <w:rsid w:val="00B920C6"/>
    <w:rsid w:val="00B940E2"/>
    <w:rsid w:val="00BA0ACE"/>
    <w:rsid w:val="00BA1D1A"/>
    <w:rsid w:val="00BA2059"/>
    <w:rsid w:val="00BA287C"/>
    <w:rsid w:val="00BA4C91"/>
    <w:rsid w:val="00BA7B76"/>
    <w:rsid w:val="00BB12EB"/>
    <w:rsid w:val="00BB1BA4"/>
    <w:rsid w:val="00BB1E50"/>
    <w:rsid w:val="00BB21A4"/>
    <w:rsid w:val="00BB43CE"/>
    <w:rsid w:val="00BB6ECD"/>
    <w:rsid w:val="00BC1046"/>
    <w:rsid w:val="00BC4600"/>
    <w:rsid w:val="00BC688E"/>
    <w:rsid w:val="00BC7788"/>
    <w:rsid w:val="00BD15A4"/>
    <w:rsid w:val="00BD7E88"/>
    <w:rsid w:val="00BE6CC7"/>
    <w:rsid w:val="00BF0FAF"/>
    <w:rsid w:val="00BF2BCD"/>
    <w:rsid w:val="00C02853"/>
    <w:rsid w:val="00C03498"/>
    <w:rsid w:val="00C0545A"/>
    <w:rsid w:val="00C07033"/>
    <w:rsid w:val="00C12414"/>
    <w:rsid w:val="00C17906"/>
    <w:rsid w:val="00C2289D"/>
    <w:rsid w:val="00C230E1"/>
    <w:rsid w:val="00C2663C"/>
    <w:rsid w:val="00C3122E"/>
    <w:rsid w:val="00C33695"/>
    <w:rsid w:val="00C356F8"/>
    <w:rsid w:val="00C4047D"/>
    <w:rsid w:val="00C44504"/>
    <w:rsid w:val="00C47677"/>
    <w:rsid w:val="00C544E0"/>
    <w:rsid w:val="00C55000"/>
    <w:rsid w:val="00C64764"/>
    <w:rsid w:val="00C65E3C"/>
    <w:rsid w:val="00C66F8C"/>
    <w:rsid w:val="00C71D94"/>
    <w:rsid w:val="00C72741"/>
    <w:rsid w:val="00C8412E"/>
    <w:rsid w:val="00C8569A"/>
    <w:rsid w:val="00C86A23"/>
    <w:rsid w:val="00C870D7"/>
    <w:rsid w:val="00C94EB8"/>
    <w:rsid w:val="00C95D94"/>
    <w:rsid w:val="00CA0849"/>
    <w:rsid w:val="00CA160F"/>
    <w:rsid w:val="00CA424C"/>
    <w:rsid w:val="00CB6B59"/>
    <w:rsid w:val="00CF0EEF"/>
    <w:rsid w:val="00CF334E"/>
    <w:rsid w:val="00D145C8"/>
    <w:rsid w:val="00D216ED"/>
    <w:rsid w:val="00D23C5A"/>
    <w:rsid w:val="00D266C0"/>
    <w:rsid w:val="00D30700"/>
    <w:rsid w:val="00D30F2D"/>
    <w:rsid w:val="00D41668"/>
    <w:rsid w:val="00D476D1"/>
    <w:rsid w:val="00D5518B"/>
    <w:rsid w:val="00D56723"/>
    <w:rsid w:val="00D573A2"/>
    <w:rsid w:val="00D62B81"/>
    <w:rsid w:val="00D720CC"/>
    <w:rsid w:val="00D91ACB"/>
    <w:rsid w:val="00D94A55"/>
    <w:rsid w:val="00DA1A69"/>
    <w:rsid w:val="00DA55E7"/>
    <w:rsid w:val="00DA751D"/>
    <w:rsid w:val="00DB258C"/>
    <w:rsid w:val="00DC49D4"/>
    <w:rsid w:val="00DC61E3"/>
    <w:rsid w:val="00DD1D8B"/>
    <w:rsid w:val="00DD6A84"/>
    <w:rsid w:val="00DF4DC2"/>
    <w:rsid w:val="00DF4EC1"/>
    <w:rsid w:val="00DF7A49"/>
    <w:rsid w:val="00E04942"/>
    <w:rsid w:val="00E071F6"/>
    <w:rsid w:val="00E11E05"/>
    <w:rsid w:val="00E14443"/>
    <w:rsid w:val="00E177D7"/>
    <w:rsid w:val="00E20D13"/>
    <w:rsid w:val="00E322F3"/>
    <w:rsid w:val="00E373B9"/>
    <w:rsid w:val="00E40CE7"/>
    <w:rsid w:val="00E43437"/>
    <w:rsid w:val="00E43B4B"/>
    <w:rsid w:val="00E43E97"/>
    <w:rsid w:val="00E45261"/>
    <w:rsid w:val="00E45FD7"/>
    <w:rsid w:val="00E57DA4"/>
    <w:rsid w:val="00E63E3C"/>
    <w:rsid w:val="00E70BF3"/>
    <w:rsid w:val="00E818A9"/>
    <w:rsid w:val="00E867C3"/>
    <w:rsid w:val="00EA3541"/>
    <w:rsid w:val="00EB5057"/>
    <w:rsid w:val="00EB5432"/>
    <w:rsid w:val="00EB5669"/>
    <w:rsid w:val="00EB7562"/>
    <w:rsid w:val="00EB7F1A"/>
    <w:rsid w:val="00EC2FE2"/>
    <w:rsid w:val="00EC533F"/>
    <w:rsid w:val="00EC62C5"/>
    <w:rsid w:val="00ED09F4"/>
    <w:rsid w:val="00ED47ED"/>
    <w:rsid w:val="00EE26CD"/>
    <w:rsid w:val="00EE5861"/>
    <w:rsid w:val="00EE7A78"/>
    <w:rsid w:val="00EE7D8B"/>
    <w:rsid w:val="00EF2F3E"/>
    <w:rsid w:val="00EF384F"/>
    <w:rsid w:val="00F13523"/>
    <w:rsid w:val="00F20CF7"/>
    <w:rsid w:val="00F2588D"/>
    <w:rsid w:val="00F3005C"/>
    <w:rsid w:val="00F418EC"/>
    <w:rsid w:val="00F424D4"/>
    <w:rsid w:val="00F473BB"/>
    <w:rsid w:val="00F473DC"/>
    <w:rsid w:val="00F50A61"/>
    <w:rsid w:val="00F55A7D"/>
    <w:rsid w:val="00F577BD"/>
    <w:rsid w:val="00F60132"/>
    <w:rsid w:val="00F6081A"/>
    <w:rsid w:val="00F70C5D"/>
    <w:rsid w:val="00F71E6A"/>
    <w:rsid w:val="00F727EE"/>
    <w:rsid w:val="00F72B3A"/>
    <w:rsid w:val="00F77C6A"/>
    <w:rsid w:val="00F828E4"/>
    <w:rsid w:val="00F87BFC"/>
    <w:rsid w:val="00F92715"/>
    <w:rsid w:val="00FA06AC"/>
    <w:rsid w:val="00FA60F3"/>
    <w:rsid w:val="00FA7770"/>
    <w:rsid w:val="00FB485B"/>
    <w:rsid w:val="00FB4B8A"/>
    <w:rsid w:val="00FB700A"/>
    <w:rsid w:val="00FD3FF1"/>
    <w:rsid w:val="00FD42D2"/>
    <w:rsid w:val="00FE650D"/>
    <w:rsid w:val="00FF0B05"/>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1D6D"/>
  <w15:docId w15:val="{05770F8E-1FF4-0F4A-B0AB-61F521DB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9"/>
      <w:jc w:val="both"/>
    </w:pPr>
    <w:rPr>
      <w:rFonts w:eastAsia="Calibri" w:cs="Times New Roman"/>
      <w:sz w:val="23"/>
      <w:szCs w:val="22"/>
      <w:lang w:val="ru-RU" w:bidi="ar-SA"/>
    </w:rPr>
  </w:style>
  <w:style w:type="paragraph" w:styleId="11">
    <w:name w:val="heading 1"/>
    <w:basedOn w:val="LO-Normal"/>
    <w:next w:val="LO-Normal"/>
    <w:uiPriority w:val="9"/>
    <w:qFormat/>
    <w:pPr>
      <w:keepNext/>
      <w:widowControl w:val="0"/>
      <w:spacing w:line="360" w:lineRule="auto"/>
      <w:jc w:val="center"/>
      <w:outlineLvl w:val="0"/>
    </w:pPr>
    <w:rPr>
      <w:b/>
      <w:color w:val="000000"/>
      <w:sz w:val="36"/>
    </w:rPr>
  </w:style>
  <w:style w:type="paragraph" w:styleId="2">
    <w:name w:val="heading 2"/>
    <w:basedOn w:val="LO-Normal"/>
    <w:next w:val="LO-Normal"/>
    <w:uiPriority w:val="9"/>
    <w:semiHidden/>
    <w:unhideWhenUsed/>
    <w:qFormat/>
    <w:pPr>
      <w:keepNext/>
      <w:overflowPunct w:val="0"/>
      <w:autoSpaceDE w:val="0"/>
      <w:textAlignment w:val="baseline"/>
      <w:outlineLvl w:val="1"/>
    </w:pPr>
    <w:rPr>
      <w:b/>
      <w:sz w:val="24"/>
    </w:rPr>
  </w:style>
  <w:style w:type="paragraph" w:styleId="3">
    <w:name w:val="heading 3"/>
    <w:basedOn w:val="a0"/>
    <w:next w:val="a0"/>
    <w:uiPriority w:val="9"/>
    <w:semiHidden/>
    <w:unhideWhenUsed/>
    <w:qFormat/>
    <w:pPr>
      <w:keepNext/>
      <w:numPr>
        <w:ilvl w:val="2"/>
        <w:numId w:val="1"/>
      </w:numPr>
      <w:spacing w:before="120" w:after="60"/>
      <w:outlineLvl w:val="2"/>
    </w:pPr>
    <w:rPr>
      <w:rFonts w:eastAsia="Times New Roman"/>
      <w:b/>
      <w:bCs/>
      <w:i/>
      <w:sz w:val="24"/>
      <w:szCs w:val="26"/>
      <w:lang w:val="en-US"/>
    </w:rPr>
  </w:style>
  <w:style w:type="paragraph" w:styleId="4">
    <w:name w:val="heading 4"/>
    <w:basedOn w:val="a0"/>
    <w:next w:val="a0"/>
    <w:uiPriority w:val="9"/>
    <w:semiHidden/>
    <w:unhideWhenUsed/>
    <w:qFormat/>
    <w:pPr>
      <w:keepNext/>
      <w:numPr>
        <w:ilvl w:val="3"/>
        <w:numId w:val="1"/>
      </w:numPr>
      <w:spacing w:before="120" w:after="60"/>
      <w:outlineLvl w:val="3"/>
    </w:pPr>
    <w:rPr>
      <w:rFonts w:eastAsia="Times New Roman"/>
      <w:b/>
      <w:bCs/>
      <w:szCs w:val="28"/>
      <w:lang w:val="en-US"/>
    </w:rPr>
  </w:style>
  <w:style w:type="paragraph" w:styleId="5">
    <w:name w:val="heading 5"/>
    <w:basedOn w:val="a0"/>
    <w:next w:val="a0"/>
    <w:uiPriority w:val="9"/>
    <w:semiHidden/>
    <w:unhideWhenUsed/>
    <w:qFormat/>
    <w:pPr>
      <w:numPr>
        <w:ilvl w:val="4"/>
        <w:numId w:val="1"/>
      </w:numPr>
      <w:spacing w:before="120" w:after="120" w:line="360" w:lineRule="auto"/>
      <w:outlineLvl w:val="4"/>
    </w:pPr>
    <w:rPr>
      <w:rFonts w:eastAsia="Times New Roman"/>
      <w:b/>
      <w:bCs/>
      <w:iCs/>
      <w:sz w:val="24"/>
      <w:szCs w:val="24"/>
      <w:lang w:val="en-US"/>
    </w:rPr>
  </w:style>
  <w:style w:type="paragraph" w:styleId="6">
    <w:name w:val="heading 6"/>
    <w:basedOn w:val="a0"/>
    <w:next w:val="a0"/>
    <w:uiPriority w:val="9"/>
    <w:semiHidden/>
    <w:unhideWhenUsed/>
    <w:qFormat/>
    <w:pPr>
      <w:numPr>
        <w:ilvl w:val="5"/>
        <w:numId w:val="1"/>
      </w:numPr>
      <w:spacing w:before="120" w:after="60"/>
      <w:outlineLvl w:val="5"/>
    </w:pPr>
    <w:rPr>
      <w:rFonts w:eastAsia="Times New Roman"/>
      <w:b/>
      <w:bCs/>
      <w:sz w:val="24"/>
      <w:lang w:val="en-US"/>
    </w:rPr>
  </w:style>
  <w:style w:type="paragraph" w:styleId="7">
    <w:name w:val="heading 7"/>
    <w:basedOn w:val="a0"/>
    <w:next w:val="a0"/>
    <w:qFormat/>
    <w:pPr>
      <w:numPr>
        <w:ilvl w:val="6"/>
        <w:numId w:val="1"/>
      </w:numPr>
      <w:spacing w:before="120" w:after="60"/>
      <w:outlineLvl w:val="6"/>
    </w:pPr>
    <w:rPr>
      <w:rFonts w:eastAsia="Times New Roman"/>
      <w:sz w:val="24"/>
      <w:szCs w:val="24"/>
      <w:lang w:val="en-US"/>
    </w:rPr>
  </w:style>
  <w:style w:type="paragraph" w:styleId="8">
    <w:name w:val="heading 8"/>
    <w:basedOn w:val="a0"/>
    <w:next w:val="a0"/>
    <w:qFormat/>
    <w:pPr>
      <w:numPr>
        <w:ilvl w:val="7"/>
        <w:numId w:val="1"/>
      </w:numPr>
      <w:spacing w:before="120"/>
      <w:outlineLvl w:val="7"/>
    </w:pPr>
    <w:rPr>
      <w:rFonts w:ascii="Cambria" w:eastAsia="Times New Roman" w:hAnsi="Cambria" w:cs="Cambria"/>
      <w:sz w:val="20"/>
      <w:szCs w:val="20"/>
      <w:lang w:val="en-US" w:bidi="en-US"/>
    </w:rPr>
  </w:style>
  <w:style w:type="paragraph" w:styleId="9">
    <w:name w:val="heading 9"/>
    <w:basedOn w:val="a0"/>
    <w:next w:val="a0"/>
    <w:qFormat/>
    <w:pPr>
      <w:numPr>
        <w:ilvl w:val="8"/>
        <w:numId w:val="1"/>
      </w:numPr>
      <w:spacing w:before="120" w:after="60"/>
      <w:outlineLvl w:val="8"/>
    </w:pPr>
    <w:rPr>
      <w:rFonts w:ascii="Arial" w:eastAsia="Times New Roman" w:hAnsi="Arial" w:cs="Arial"/>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Times New Roman" w:hAnsi="Times New Roman" w:cs="Times New Roman"/>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Cs w:val="26"/>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szCs w:val="26"/>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b/>
      <w:i w:val="0"/>
      <w:color w:val="000000"/>
      <w:sz w:val="28"/>
    </w:rPr>
  </w:style>
  <w:style w:type="character" w:customStyle="1" w:styleId="WW8Num20z1">
    <w:name w:val="WW8Num20z1"/>
    <w:qFormat/>
    <w:rPr>
      <w:rFonts w:ascii="Times New Roman" w:hAnsi="Times New Roman" w:cs="Times New Roman"/>
      <w:b w:val="0"/>
      <w:bCs w:val="0"/>
      <w:i w:val="0"/>
      <w:iCs w:val="0"/>
      <w:caps w:val="0"/>
      <w:smallCaps w:val="0"/>
      <w:strike w:val="0"/>
      <w:dstrike w:val="0"/>
      <w:outline w:val="0"/>
      <w:shadow w:val="0"/>
      <w:vanish w:val="0"/>
      <w:color w:val="000000"/>
      <w:spacing w:val="0"/>
      <w:w w:val="100"/>
      <w:kern w:val="0"/>
      <w:position w:val="0"/>
      <w:sz w:val="24"/>
      <w:szCs w:val="24"/>
      <w:u w:val="none" w:color="000000"/>
      <w:shd w:val="clear" w:color="auto" w:fill="000000"/>
      <w:vertAlign w:val="baseline"/>
      <w:em w:val="none"/>
      <w:lang w:val="en-US" w:bidi="en-US"/>
    </w:rPr>
  </w:style>
  <w:style w:type="character" w:customStyle="1" w:styleId="WW8Num20z2">
    <w:name w:val="WW8Num20z2"/>
    <w:qFormat/>
    <w:rPr>
      <w:b w:val="0"/>
      <w:bCs w:val="0"/>
      <w:i w:val="0"/>
      <w:iCs w:val="0"/>
      <w:caps w:val="0"/>
      <w:smallCaps w:val="0"/>
      <w:strike w:val="0"/>
      <w:dstrike w:val="0"/>
      <w:vanish w:val="0"/>
      <w:spacing w:val="0"/>
      <w:kern w:val="0"/>
      <w:position w:val="0"/>
      <w:sz w:val="24"/>
      <w:u w:val="none"/>
      <w:vertAlign w:val="baseline"/>
      <w:em w:val="none"/>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2">
    <w:name w:val="Заголовок 1 Знак"/>
    <w:qFormat/>
    <w:rPr>
      <w:rFonts w:ascii="Times New Roman" w:eastAsia="Times New Roman" w:hAnsi="Times New Roman" w:cs="Times New Roman"/>
      <w:b/>
      <w:bCs/>
      <w:sz w:val="23"/>
      <w:szCs w:val="28"/>
      <w:lang w:val="en-US"/>
    </w:rPr>
  </w:style>
  <w:style w:type="character" w:customStyle="1" w:styleId="20">
    <w:name w:val="Заголовок 2 Знак"/>
    <w:qFormat/>
    <w:rPr>
      <w:rFonts w:ascii="Calibri Light" w:eastAsia="Times New Roman" w:hAnsi="Calibri Light" w:cs="Times New Roman"/>
      <w:color w:val="2E74B5"/>
      <w:sz w:val="26"/>
      <w:szCs w:val="26"/>
    </w:rPr>
  </w:style>
  <w:style w:type="character" w:customStyle="1" w:styleId="30">
    <w:name w:val="Заголовок 3 Знак"/>
    <w:qFormat/>
    <w:rPr>
      <w:rFonts w:ascii="Times New Roman" w:eastAsia="Times New Roman" w:hAnsi="Times New Roman" w:cs="Times New Roman"/>
      <w:b/>
      <w:bCs/>
      <w:i/>
      <w:sz w:val="24"/>
      <w:szCs w:val="26"/>
      <w:lang w:val="en-US"/>
    </w:rPr>
  </w:style>
  <w:style w:type="character" w:customStyle="1" w:styleId="40">
    <w:name w:val="Заголовок 4 Знак"/>
    <w:qFormat/>
    <w:rPr>
      <w:rFonts w:ascii="Times New Roman" w:eastAsia="Times New Roman" w:hAnsi="Times New Roman" w:cs="Times New Roman"/>
      <w:b/>
      <w:bCs/>
      <w:sz w:val="23"/>
      <w:szCs w:val="28"/>
      <w:lang w:val="en-US"/>
    </w:rPr>
  </w:style>
  <w:style w:type="character" w:customStyle="1" w:styleId="50">
    <w:name w:val="Заголовок 5 Знак"/>
    <w:qFormat/>
    <w:rPr>
      <w:rFonts w:ascii="Times New Roman" w:eastAsia="Times New Roman" w:hAnsi="Times New Roman" w:cs="Times New Roman"/>
      <w:b/>
      <w:bCs/>
      <w:iCs/>
      <w:sz w:val="24"/>
      <w:szCs w:val="24"/>
      <w:lang w:val="en-US"/>
    </w:rPr>
  </w:style>
  <w:style w:type="character" w:customStyle="1" w:styleId="60">
    <w:name w:val="Заголовок 6 Знак"/>
    <w:qFormat/>
    <w:rPr>
      <w:rFonts w:ascii="Times New Roman" w:eastAsia="Times New Roman" w:hAnsi="Times New Roman" w:cs="Times New Roman"/>
      <w:b/>
      <w:bCs/>
      <w:sz w:val="24"/>
      <w:szCs w:val="22"/>
      <w:lang w:val="en-US"/>
    </w:rPr>
  </w:style>
  <w:style w:type="character" w:customStyle="1" w:styleId="70">
    <w:name w:val="Заголовок 7 Знак"/>
    <w:qFormat/>
    <w:rPr>
      <w:rFonts w:ascii="Times New Roman" w:eastAsia="Times New Roman" w:hAnsi="Times New Roman" w:cs="Times New Roman"/>
      <w:sz w:val="24"/>
      <w:szCs w:val="24"/>
      <w:lang w:val="en-US"/>
    </w:rPr>
  </w:style>
  <w:style w:type="character" w:customStyle="1" w:styleId="80">
    <w:name w:val="Заголовок 8 Знак"/>
    <w:qFormat/>
    <w:rPr>
      <w:rFonts w:ascii="Cambria" w:eastAsia="Times New Roman" w:hAnsi="Cambria" w:cs="Cambria"/>
      <w:lang w:val="en-US" w:bidi="en-US"/>
    </w:rPr>
  </w:style>
  <w:style w:type="character" w:customStyle="1" w:styleId="90">
    <w:name w:val="Заголовок 9 Знак"/>
    <w:qFormat/>
    <w:rPr>
      <w:rFonts w:ascii="Arial" w:eastAsia="Times New Roman" w:hAnsi="Arial" w:cs="Arial"/>
      <w:sz w:val="24"/>
      <w:szCs w:val="22"/>
      <w:lang w:val="en-US"/>
    </w:rPr>
  </w:style>
  <w:style w:type="character" w:customStyle="1" w:styleId="a4">
    <w:name w:val="Верхний колонтитул Знак"/>
    <w:qFormat/>
    <w:rPr>
      <w:rFonts w:ascii="Times New Roman" w:eastAsia="Calibri" w:hAnsi="Times New Roman" w:cs="Times New Roman"/>
      <w:sz w:val="28"/>
    </w:rPr>
  </w:style>
  <w:style w:type="character" w:customStyle="1" w:styleId="a5">
    <w:name w:val="Нижний колонтитул Знак"/>
    <w:qFormat/>
    <w:rPr>
      <w:rFonts w:ascii="Times New Roman" w:eastAsia="Calibri" w:hAnsi="Times New Roman" w:cs="Times New Roman"/>
      <w:sz w:val="28"/>
    </w:rPr>
  </w:style>
  <w:style w:type="character" w:customStyle="1" w:styleId="21">
    <w:name w:val="Заголовок 2 Знак1"/>
    <w:qFormat/>
    <w:rPr>
      <w:rFonts w:ascii="Times New Roman" w:eastAsia="Times New Roman" w:hAnsi="Times New Roman" w:cs="Times New Roman"/>
      <w:b/>
      <w:bCs/>
      <w:iCs/>
      <w:sz w:val="23"/>
      <w:szCs w:val="28"/>
      <w:lang w:val="en-US"/>
    </w:rPr>
  </w:style>
  <w:style w:type="character" w:customStyle="1" w:styleId="a6">
    <w:name w:val="Текст сноски Знак"/>
    <w:qFormat/>
    <w:rPr>
      <w:rFonts w:ascii="Calibri" w:eastAsia="Calibri" w:hAnsi="Calibri" w:cs="Times New Roman"/>
      <w:sz w:val="20"/>
      <w:szCs w:val="20"/>
      <w:lang w:val="en-US"/>
    </w:rPr>
  </w:style>
  <w:style w:type="character" w:customStyle="1" w:styleId="FootnoteCharacters">
    <w:name w:val="Footnote Characters"/>
    <w:qFormat/>
    <w:rPr>
      <w:vertAlign w:val="superscript"/>
    </w:rPr>
  </w:style>
  <w:style w:type="character" w:customStyle="1" w:styleId="a7">
    <w:name w:val="Абзац списка Знак"/>
    <w:qFormat/>
    <w:rPr>
      <w:rFonts w:ascii="Times New Roman" w:eastAsia="Calibri" w:hAnsi="Times New Roman" w:cs="Times New Roman"/>
      <w:sz w:val="28"/>
    </w:rPr>
  </w:style>
  <w:style w:type="character" w:customStyle="1" w:styleId="a8">
    <w:name w:val="Без интервала Знак"/>
    <w:qFormat/>
    <w:rPr>
      <w:rFonts w:ascii="Arial" w:hAnsi="Arial" w:cs="Arial"/>
      <w:sz w:val="14"/>
      <w:lang w:bidi="ar-SA"/>
    </w:rPr>
  </w:style>
  <w:style w:type="character" w:customStyle="1" w:styleId="a9">
    <w:name w:val="Схема документа Знак"/>
    <w:qFormat/>
    <w:rPr>
      <w:rFonts w:ascii="Tahoma" w:eastAsia="Calibri" w:hAnsi="Tahoma" w:cs="Tahoma"/>
      <w:sz w:val="16"/>
      <w:szCs w:val="16"/>
    </w:rPr>
  </w:style>
  <w:style w:type="character" w:styleId="aa">
    <w:name w:val="Hyperlink"/>
    <w:qFormat/>
    <w:rPr>
      <w:color w:val="000080"/>
      <w:u w:val="single"/>
    </w:rPr>
  </w:style>
  <w:style w:type="character" w:customStyle="1" w:styleId="TimesNewRoman">
    <w:name w:val="Стиль Стиль + Times New Roman Знак Знак Знак"/>
    <w:qFormat/>
    <w:rPr>
      <w:rFonts w:ascii="Times New Roman" w:eastAsia="Times New Roman" w:hAnsi="Times New Roman" w:cs="Arial"/>
      <w:sz w:val="24"/>
      <w:szCs w:val="24"/>
    </w:rPr>
  </w:style>
  <w:style w:type="character" w:customStyle="1" w:styleId="31">
    <w:name w:val="Основной текст с отступом 3 Знак"/>
    <w:qFormat/>
    <w:rPr>
      <w:rFonts w:ascii="Times New Roman" w:eastAsia="Times New Roman" w:hAnsi="Times New Roman" w:cs="Times New Roman"/>
      <w:sz w:val="16"/>
      <w:szCs w:val="16"/>
    </w:rPr>
  </w:style>
  <w:style w:type="character" w:customStyle="1" w:styleId="ab">
    <w:name w:val="Мои правки Знак"/>
    <w:qFormat/>
    <w:rPr>
      <w:rFonts w:ascii="Times New Roman" w:eastAsia="Calibri" w:hAnsi="Times New Roman" w:cs="Times New Roman"/>
      <w:color w:val="0070C0"/>
      <w:sz w:val="24"/>
      <w:lang w:val="en-US"/>
    </w:rPr>
  </w:style>
  <w:style w:type="character" w:customStyle="1" w:styleId="ac">
    <w:name w:val="Текст выноски Знак"/>
    <w:qFormat/>
    <w:rPr>
      <w:rFonts w:ascii="Tahoma" w:eastAsia="Calibri" w:hAnsi="Tahoma" w:cs="Tahoma"/>
      <w:sz w:val="16"/>
      <w:szCs w:val="16"/>
    </w:rPr>
  </w:style>
  <w:style w:type="character" w:customStyle="1" w:styleId="ad">
    <w:name w:val="Текст Знак"/>
    <w:qFormat/>
    <w:rPr>
      <w:rFonts w:ascii="Courier New" w:eastAsia="Times New Roman" w:hAnsi="Courier New" w:cs="Courier New"/>
      <w:sz w:val="20"/>
      <w:szCs w:val="20"/>
    </w:rPr>
  </w:style>
  <w:style w:type="character" w:customStyle="1" w:styleId="StrongEmphasis">
    <w:name w:val="Strong Emphasis"/>
    <w:qFormat/>
    <w:rPr>
      <w:b/>
      <w:bCs/>
    </w:rPr>
  </w:style>
  <w:style w:type="character" w:customStyle="1" w:styleId="ae">
    <w:name w:val="Основной текст с отступом Знак"/>
    <w:qFormat/>
    <w:rPr>
      <w:rFonts w:ascii="Calibri" w:eastAsia="Calibri" w:hAnsi="Calibri" w:cs="Times New Roman"/>
    </w:rPr>
  </w:style>
  <w:style w:type="character" w:customStyle="1" w:styleId="32">
    <w:name w:val="Важины3 Знак"/>
    <w:qFormat/>
    <w:rPr>
      <w:rFonts w:ascii="Times New Roman" w:eastAsia="Calibri" w:hAnsi="Times New Roman" w:cs="Times New Roman"/>
      <w:b/>
      <w:bCs/>
      <w:i/>
      <w:sz w:val="24"/>
      <w:szCs w:val="26"/>
      <w:lang w:val="en-US"/>
    </w:rPr>
  </w:style>
  <w:style w:type="character" w:styleId="af">
    <w:name w:val="FollowedHyperlink"/>
    <w:rPr>
      <w:color w:val="800080"/>
      <w:u w:val="single"/>
    </w:rPr>
  </w:style>
  <w:style w:type="character" w:customStyle="1" w:styleId="af0">
    <w:name w:val="Название объекта Знак"/>
    <w:qFormat/>
    <w:rPr>
      <w:rFonts w:ascii="Calibri" w:eastAsia="Calibri" w:hAnsi="Calibri" w:cs="Times New Roman"/>
      <w:b/>
      <w:bCs/>
      <w:sz w:val="20"/>
      <w:szCs w:val="20"/>
    </w:rPr>
  </w:style>
  <w:style w:type="character" w:customStyle="1" w:styleId="33">
    <w:name w:val="Стиль3 Знак"/>
    <w:qFormat/>
    <w:rPr>
      <w:rFonts w:ascii="Times New Roman" w:eastAsia="Times New Roman" w:hAnsi="Times New Roman" w:cs="Times New Roman"/>
      <w:b/>
      <w:sz w:val="24"/>
      <w:szCs w:val="20"/>
    </w:rPr>
  </w:style>
  <w:style w:type="character" w:customStyle="1" w:styleId="af1">
    <w:name w:val="Обычный (Интернет) Знак"/>
    <w:qFormat/>
    <w:rPr>
      <w:rFonts w:ascii="Times New Roman" w:eastAsia="Times New Roman" w:hAnsi="Times New Roman" w:cs="Times New Roman"/>
      <w:color w:val="45432E"/>
      <w:sz w:val="24"/>
      <w:szCs w:val="24"/>
    </w:rPr>
  </w:style>
  <w:style w:type="character" w:customStyle="1" w:styleId="13">
    <w:name w:val="Стиль пункта схемы Знак Знак Знак1"/>
    <w:qFormat/>
    <w:rPr>
      <w:rFonts w:ascii="Times New Roman" w:eastAsia="Times New Roman" w:hAnsi="Times New Roman" w:cs="Times New Roman"/>
      <w:sz w:val="28"/>
      <w:szCs w:val="28"/>
    </w:rPr>
  </w:style>
  <w:style w:type="character" w:customStyle="1" w:styleId="22">
    <w:name w:val="Основной текст с отступом 2 Знак"/>
    <w:qFormat/>
    <w:rPr>
      <w:rFonts w:ascii="Times New Roman" w:eastAsia="Times New Roman" w:hAnsi="Times New Roman" w:cs="Times New Roman"/>
      <w:sz w:val="24"/>
      <w:szCs w:val="24"/>
    </w:rPr>
  </w:style>
  <w:style w:type="character" w:customStyle="1" w:styleId="210">
    <w:name w:val="Основной текст с отступом 2 Знак1"/>
    <w:qFormat/>
    <w:rPr>
      <w:rFonts w:ascii="Times New Roman" w:eastAsia="Calibri" w:hAnsi="Times New Roman" w:cs="Times New Roman"/>
      <w:sz w:val="28"/>
    </w:rPr>
  </w:style>
  <w:style w:type="character" w:customStyle="1" w:styleId="af2">
    <w:name w:val="Основной текст Знак"/>
    <w:qFormat/>
    <w:rPr>
      <w:rFonts w:ascii="Times New Roman" w:eastAsia="Calibri" w:hAnsi="Times New Roman" w:cs="Times New Roman"/>
      <w:sz w:val="28"/>
    </w:rPr>
  </w:style>
  <w:style w:type="character" w:customStyle="1" w:styleId="34">
    <w:name w:val="Основной текст Знак3"/>
    <w:qFormat/>
    <w:rPr>
      <w:rFonts w:ascii="Times New Roman" w:eastAsia="Times New Roman" w:hAnsi="Times New Roman" w:cs="Times New Roman"/>
      <w:sz w:val="24"/>
      <w:szCs w:val="24"/>
    </w:rPr>
  </w:style>
  <w:style w:type="character" w:styleId="af3">
    <w:name w:val="Emphasis"/>
    <w:qFormat/>
    <w:rPr>
      <w:b/>
      <w:bCs/>
      <w:i/>
      <w:iCs/>
      <w:spacing w:val="10"/>
    </w:rPr>
  </w:style>
  <w:style w:type="character" w:customStyle="1" w:styleId="23">
    <w:name w:val="Название Знак2"/>
    <w:qFormat/>
    <w:rPr>
      <w:rFonts w:ascii="Arial" w:hAnsi="Arial" w:cs="Arial"/>
      <w:b/>
      <w:kern w:val="2"/>
      <w:sz w:val="28"/>
    </w:rPr>
  </w:style>
  <w:style w:type="character" w:customStyle="1" w:styleId="af4">
    <w:name w:val="Название Знак"/>
    <w:qFormat/>
    <w:rPr>
      <w:rFonts w:ascii="Calibri Light" w:eastAsia="Times New Roman" w:hAnsi="Calibri Light" w:cs="Times New Roman"/>
      <w:spacing w:val="-10"/>
      <w:kern w:val="2"/>
      <w:sz w:val="56"/>
      <w:szCs w:val="56"/>
    </w:rPr>
  </w:style>
  <w:style w:type="character" w:customStyle="1" w:styleId="af5">
    <w:name w:val="Подзаголовок Знак"/>
    <w:qFormat/>
    <w:rPr>
      <w:sz w:val="24"/>
      <w:szCs w:val="24"/>
    </w:rPr>
  </w:style>
  <w:style w:type="character" w:customStyle="1" w:styleId="14">
    <w:name w:val="Подзаголовок Знак1"/>
    <w:qFormat/>
    <w:rPr>
      <w:rFonts w:eastAsia="Times New Roman"/>
      <w:color w:val="5A5A5A"/>
      <w:spacing w:val="15"/>
    </w:rPr>
  </w:style>
  <w:style w:type="character" w:customStyle="1" w:styleId="211">
    <w:name w:val="Основной текст 2 Знак1"/>
    <w:qFormat/>
    <w:rPr>
      <w:sz w:val="24"/>
      <w:szCs w:val="24"/>
    </w:rPr>
  </w:style>
  <w:style w:type="character" w:customStyle="1" w:styleId="24">
    <w:name w:val="Основной текст 2 Знак"/>
    <w:qFormat/>
    <w:rPr>
      <w:rFonts w:ascii="Times New Roman" w:eastAsia="Calibri" w:hAnsi="Times New Roman" w:cs="Times New Roman"/>
      <w:sz w:val="28"/>
    </w:rPr>
  </w:style>
  <w:style w:type="character" w:customStyle="1" w:styleId="15">
    <w:name w:val="Текст выноски Знак1"/>
    <w:qFormat/>
    <w:rPr>
      <w:rFonts w:ascii="Tahoma" w:hAnsi="Tahoma" w:cs="Tahoma"/>
      <w:sz w:val="16"/>
      <w:szCs w:val="16"/>
    </w:rPr>
  </w:style>
  <w:style w:type="character" w:customStyle="1" w:styleId="Normal">
    <w:name w:val="Normal Знак"/>
    <w:qFormat/>
    <w:rPr>
      <w:rFonts w:ascii="Times New Roman" w:eastAsia="Times New Roman" w:hAnsi="Times New Roman" w:cs="Times New Roman"/>
      <w:lang w:bidi="ar-SA"/>
    </w:rPr>
  </w:style>
  <w:style w:type="character" w:customStyle="1" w:styleId="Text">
    <w:name w:val="Text Знак"/>
    <w:qFormat/>
    <w:rPr>
      <w:sz w:val="24"/>
      <w:szCs w:val="24"/>
    </w:rPr>
  </w:style>
  <w:style w:type="character" w:customStyle="1" w:styleId="af6">
    <w:name w:val="Основной Знак"/>
    <w:qFormat/>
    <w:rPr>
      <w:sz w:val="24"/>
      <w:szCs w:val="24"/>
    </w:rPr>
  </w:style>
  <w:style w:type="character" w:customStyle="1" w:styleId="af7">
    <w:name w:val="Подпись Знак"/>
    <w:qFormat/>
    <w:rPr>
      <w:rFonts w:ascii="Times New Roman" w:eastAsia="Times New Roman" w:hAnsi="Times New Roman" w:cs="Times New Roman"/>
      <w:sz w:val="24"/>
      <w:szCs w:val="24"/>
    </w:rPr>
  </w:style>
  <w:style w:type="character" w:customStyle="1" w:styleId="af8">
    <w:name w:val="Без отступов для рис Знак"/>
    <w:qFormat/>
    <w:rPr>
      <w:sz w:val="24"/>
    </w:rPr>
  </w:style>
  <w:style w:type="character" w:customStyle="1" w:styleId="25">
    <w:name w:val="Цитата 2 Знак"/>
    <w:qFormat/>
    <w:rPr>
      <w:i/>
      <w:iCs/>
      <w:lang w:val="en-US" w:bidi="en-US"/>
    </w:rPr>
  </w:style>
  <w:style w:type="character" w:customStyle="1" w:styleId="212">
    <w:name w:val="Цитата 2 Знак1"/>
    <w:qFormat/>
    <w:rPr>
      <w:rFonts w:ascii="Times New Roman" w:eastAsia="Calibri" w:hAnsi="Times New Roman" w:cs="Times New Roman"/>
      <w:i/>
      <w:iCs/>
      <w:color w:val="404040"/>
      <w:sz w:val="28"/>
    </w:rPr>
  </w:style>
  <w:style w:type="character" w:customStyle="1" w:styleId="af9">
    <w:name w:val="Выделенная цитата Знак"/>
    <w:qFormat/>
    <w:rPr>
      <w:b/>
      <w:bCs/>
      <w:i/>
      <w:iCs/>
      <w:lang w:val="en-US" w:bidi="en-US"/>
    </w:rPr>
  </w:style>
  <w:style w:type="character" w:customStyle="1" w:styleId="16">
    <w:name w:val="Выделенная цитата Знак1"/>
    <w:qFormat/>
    <w:rPr>
      <w:rFonts w:ascii="Times New Roman" w:eastAsia="Calibri" w:hAnsi="Times New Roman" w:cs="Times New Roman"/>
      <w:i/>
      <w:iCs/>
      <w:color w:val="5B9BD5"/>
      <w:sz w:val="28"/>
    </w:rPr>
  </w:style>
  <w:style w:type="character" w:customStyle="1" w:styleId="afa">
    <w:name w:val="Основной стиль Знак"/>
    <w:qFormat/>
    <w:rPr>
      <w:rFonts w:ascii="Arial" w:eastAsia="Times New Roman" w:hAnsi="Arial" w:cs="Times New Roman"/>
      <w:sz w:val="24"/>
      <w:szCs w:val="28"/>
    </w:rPr>
  </w:style>
  <w:style w:type="character" w:customStyle="1" w:styleId="-2">
    <w:name w:val="Заголовок-2 Знак"/>
    <w:qFormat/>
    <w:rPr>
      <w:b/>
      <w:sz w:val="24"/>
    </w:rPr>
  </w:style>
  <w:style w:type="character" w:customStyle="1" w:styleId="afb">
    <w:name w:val="ОБЫЧН_ТЕКСТ Знак"/>
    <w:qFormat/>
    <w:rPr>
      <w:sz w:val="26"/>
    </w:rPr>
  </w:style>
  <w:style w:type="character" w:customStyle="1" w:styleId="17">
    <w:name w:val="ТитулЗнак1"/>
    <w:qFormat/>
    <w:rPr>
      <w:rFonts w:ascii="Times New Roman" w:hAnsi="Times New Roman" w:cs="Times New Roman"/>
      <w:b/>
      <w:bCs/>
      <w:sz w:val="28"/>
    </w:rPr>
  </w:style>
  <w:style w:type="character" w:customStyle="1" w:styleId="editsection">
    <w:name w:val="editsection"/>
    <w:qFormat/>
  </w:style>
  <w:style w:type="character" w:customStyle="1" w:styleId="mw-headline">
    <w:name w:val="mw-headline"/>
    <w:qFormat/>
  </w:style>
  <w:style w:type="character" w:customStyle="1" w:styleId="Text0">
    <w:name w:val="Text Знак Знак"/>
    <w:qFormat/>
    <w:rPr>
      <w:sz w:val="24"/>
      <w:szCs w:val="24"/>
      <w:lang w:val="ru-RU" w:bidi="ar-SA"/>
    </w:rPr>
  </w:style>
  <w:style w:type="character" w:customStyle="1" w:styleId="FontStyle184">
    <w:name w:val="Font Style184"/>
    <w:qFormat/>
    <w:rPr>
      <w:rFonts w:ascii="Times New Roman" w:hAnsi="Times New Roman" w:cs="Times New Roman"/>
      <w:sz w:val="22"/>
      <w:szCs w:val="22"/>
    </w:rPr>
  </w:style>
  <w:style w:type="character" w:customStyle="1" w:styleId="110">
    <w:name w:val="Знак Знак11"/>
    <w:qFormat/>
    <w:rPr>
      <w:rFonts w:ascii="Cambria" w:eastAsia="Times New Roman" w:hAnsi="Cambria" w:cs="Times New Roman"/>
      <w:b/>
      <w:bCs/>
      <w:sz w:val="26"/>
      <w:szCs w:val="26"/>
    </w:rPr>
  </w:style>
  <w:style w:type="character" w:customStyle="1" w:styleId="81">
    <w:name w:val="Знак Знак8"/>
    <w:qFormat/>
    <w:rPr>
      <w:rFonts w:ascii="Cambria" w:eastAsia="Times New Roman" w:hAnsi="Cambria" w:cs="Times New Roman"/>
      <w:b/>
      <w:bCs/>
      <w:color w:val="7F7F7F"/>
    </w:rPr>
  </w:style>
  <w:style w:type="character" w:styleId="afc">
    <w:name w:val="Subtle Emphasis"/>
    <w:qFormat/>
    <w:rPr>
      <w:i/>
      <w:iCs/>
    </w:rPr>
  </w:style>
  <w:style w:type="character" w:styleId="afd">
    <w:name w:val="Intense Emphasis"/>
    <w:qFormat/>
    <w:rPr>
      <w:b/>
      <w:bCs/>
    </w:rPr>
  </w:style>
  <w:style w:type="character" w:styleId="afe">
    <w:name w:val="Subtle Reference"/>
    <w:qFormat/>
    <w:rPr>
      <w:smallCaps/>
    </w:rPr>
  </w:style>
  <w:style w:type="character" w:styleId="aff">
    <w:name w:val="Intense Reference"/>
    <w:qFormat/>
    <w:rPr>
      <w:smallCaps/>
      <w:spacing w:val="5"/>
      <w:u w:val="single"/>
    </w:rPr>
  </w:style>
  <w:style w:type="character" w:styleId="aff0">
    <w:name w:val="Book Title"/>
    <w:qFormat/>
    <w:rPr>
      <w:i/>
      <w:iCs/>
      <w:smallCaps/>
      <w:spacing w:val="5"/>
    </w:rPr>
  </w:style>
  <w:style w:type="character" w:customStyle="1" w:styleId="apple-converted-space">
    <w:name w:val="apple-converted-space"/>
    <w:qFormat/>
  </w:style>
  <w:style w:type="character" w:customStyle="1" w:styleId="apple-style-span">
    <w:name w:val="apple-style-span"/>
    <w:qFormat/>
  </w:style>
  <w:style w:type="character" w:styleId="aff1">
    <w:name w:val="page number"/>
    <w:rPr>
      <w:rFonts w:ascii="Arial" w:hAnsi="Arial" w:cs="Arial"/>
      <w:sz w:val="20"/>
    </w:rPr>
  </w:style>
  <w:style w:type="character" w:customStyle="1" w:styleId="130">
    <w:name w:val="Знак Знак13"/>
    <w:qFormat/>
    <w:rPr>
      <w:rFonts w:ascii="Arial" w:hAnsi="Arial" w:cs="Arial"/>
      <w:b/>
      <w:kern w:val="2"/>
      <w:sz w:val="28"/>
      <w:szCs w:val="28"/>
      <w:lang w:val="ru-RU" w:bidi="ar-SA"/>
    </w:rPr>
  </w:style>
  <w:style w:type="character" w:customStyle="1" w:styleId="41">
    <w:name w:val="Знак Знак4"/>
    <w:qFormat/>
    <w:rPr>
      <w:sz w:val="24"/>
      <w:szCs w:val="24"/>
      <w:lang w:val="ru-RU" w:bidi="ar-SA"/>
    </w:rPr>
  </w:style>
  <w:style w:type="character" w:customStyle="1" w:styleId="120">
    <w:name w:val="Знак Знак12"/>
    <w:qFormat/>
    <w:rPr>
      <w:b/>
      <w:sz w:val="26"/>
      <w:lang w:val="ru-RU" w:bidi="ar-SA"/>
    </w:rPr>
  </w:style>
  <w:style w:type="character" w:customStyle="1" w:styleId="91">
    <w:name w:val="Знак Знак9"/>
    <w:qFormat/>
    <w:rPr>
      <w:rFonts w:ascii="Arial" w:hAnsi="Arial" w:cs="Arial"/>
      <w:b/>
      <w:i/>
      <w:sz w:val="18"/>
      <w:lang w:val="ru-RU" w:bidi="ar-SA"/>
    </w:rPr>
  </w:style>
  <w:style w:type="character" w:customStyle="1" w:styleId="26">
    <w:name w:val="Знак Знак2"/>
    <w:qFormat/>
    <w:rPr>
      <w:rFonts w:ascii="Courier New" w:hAnsi="Courier New" w:cs="Courier New"/>
      <w:lang w:val="ru-RU" w:bidi="ar-SA"/>
    </w:rPr>
  </w:style>
  <w:style w:type="character" w:customStyle="1" w:styleId="35">
    <w:name w:val="Основной текст 3 Знак"/>
    <w:qFormat/>
    <w:rPr>
      <w:rFonts w:ascii="Times New Roman" w:eastAsia="Times New Roman" w:hAnsi="Times New Roman" w:cs="Times New Roman"/>
      <w:sz w:val="16"/>
      <w:szCs w:val="16"/>
    </w:rPr>
  </w:style>
  <w:style w:type="character" w:customStyle="1" w:styleId="111">
    <w:name w:val="Знак Знак111"/>
    <w:qFormat/>
    <w:rPr>
      <w:rFonts w:ascii="Cambria" w:eastAsia="Times New Roman" w:hAnsi="Cambria" w:cs="Times New Roman"/>
      <w:b/>
      <w:bCs/>
      <w:sz w:val="26"/>
      <w:szCs w:val="26"/>
    </w:rPr>
  </w:style>
  <w:style w:type="character" w:customStyle="1" w:styleId="810">
    <w:name w:val="Знак Знак81"/>
    <w:qFormat/>
    <w:rPr>
      <w:rFonts w:ascii="Cambria" w:eastAsia="Times New Roman" w:hAnsi="Cambria" w:cs="Times New Roman"/>
      <w:b/>
      <w:bCs/>
      <w:color w:val="7F7F7F"/>
    </w:rPr>
  </w:style>
  <w:style w:type="character" w:customStyle="1" w:styleId="InStyleZn">
    <w:name w:val="InStyleZn"/>
    <w:qFormat/>
    <w:rPr>
      <w:rFonts w:ascii="Arial" w:hAnsi="Arial" w:cs="Arial"/>
      <w:spacing w:val="20"/>
      <w:sz w:val="20"/>
      <w:szCs w:val="20"/>
    </w:rPr>
  </w:style>
  <w:style w:type="character" w:customStyle="1" w:styleId="BaseStyleZn">
    <w:name w:val="BaseStyleZn"/>
    <w:qFormat/>
    <w:rPr>
      <w:rFonts w:ascii="Times New Roman" w:hAnsi="Times New Roman" w:cs="Times New Roman"/>
      <w:sz w:val="20"/>
    </w:rPr>
  </w:style>
  <w:style w:type="character" w:customStyle="1" w:styleId="131">
    <w:name w:val="Знак Знак131"/>
    <w:qFormat/>
    <w:rPr>
      <w:rFonts w:cs="Arial"/>
      <w:b/>
      <w:bCs/>
      <w:caps/>
      <w:kern w:val="2"/>
      <w:sz w:val="24"/>
      <w:szCs w:val="28"/>
      <w:lang w:val="ru-RU" w:bidi="ar-SA"/>
    </w:rPr>
  </w:style>
  <w:style w:type="character" w:customStyle="1" w:styleId="121">
    <w:name w:val="Знак Знак121"/>
    <w:qFormat/>
    <w:rPr>
      <w:rFonts w:ascii="Arial" w:hAnsi="Arial" w:cs="Arial"/>
      <w:b/>
      <w:bCs/>
      <w:sz w:val="26"/>
      <w:szCs w:val="26"/>
      <w:lang w:val="ru-RU" w:bidi="ar-SA"/>
    </w:rPr>
  </w:style>
  <w:style w:type="character" w:customStyle="1" w:styleId="910">
    <w:name w:val="Знак Знак91"/>
    <w:qFormat/>
    <w:rPr>
      <w:b/>
      <w:bCs/>
      <w:iCs/>
      <w:sz w:val="24"/>
      <w:szCs w:val="24"/>
      <w:lang w:val="ru-RU" w:bidi="ar-SA"/>
    </w:rPr>
  </w:style>
  <w:style w:type="character" w:customStyle="1" w:styleId="18">
    <w:name w:val="Знак Знак1"/>
    <w:qFormat/>
    <w:rPr>
      <w:rFonts w:ascii="Arial" w:hAnsi="Arial" w:cs="Arial"/>
      <w:b/>
      <w:kern w:val="2"/>
      <w:sz w:val="28"/>
      <w:lang w:val="ru-RU" w:bidi="ar-SA"/>
    </w:rPr>
  </w:style>
  <w:style w:type="character" w:customStyle="1" w:styleId="36">
    <w:name w:val="Знак Знак3"/>
    <w:qFormat/>
    <w:rPr>
      <w:sz w:val="24"/>
      <w:szCs w:val="24"/>
      <w:lang w:val="ru-RU" w:bidi="ar-SA"/>
    </w:rPr>
  </w:style>
  <w:style w:type="character" w:customStyle="1" w:styleId="410">
    <w:name w:val="Знак Знак41"/>
    <w:qFormat/>
    <w:rPr>
      <w:sz w:val="24"/>
      <w:szCs w:val="24"/>
      <w:lang w:val="ru-RU" w:bidi="ar-SA"/>
    </w:rPr>
  </w:style>
  <w:style w:type="character" w:customStyle="1" w:styleId="213">
    <w:name w:val="Знак Знак21"/>
    <w:qFormat/>
    <w:rPr>
      <w:rFonts w:ascii="Courier New" w:hAnsi="Courier New" w:cs="Courier New"/>
      <w:lang w:val="ru-RU" w:bidi="ar-SA"/>
    </w:rPr>
  </w:style>
  <w:style w:type="character" w:customStyle="1" w:styleId="Text1">
    <w:name w:val="Text Знак Знак1"/>
    <w:qFormat/>
    <w:rPr>
      <w:sz w:val="24"/>
      <w:szCs w:val="24"/>
      <w:lang w:val="ru-RU" w:bidi="ar-SA"/>
    </w:rPr>
  </w:style>
  <w:style w:type="character" w:customStyle="1" w:styleId="19">
    <w:name w:val="Основной текст Знак1 Знак"/>
    <w:qFormat/>
    <w:rPr>
      <w:b/>
      <w:bCs/>
      <w:sz w:val="24"/>
      <w:szCs w:val="24"/>
      <w:lang w:val="ru-RU" w:bidi="ar-SA"/>
    </w:rPr>
  </w:style>
  <w:style w:type="character" w:customStyle="1" w:styleId="aff2">
    <w:name w:val="Название Знак Знак"/>
    <w:qFormat/>
    <w:rPr>
      <w:rFonts w:ascii="Arial" w:hAnsi="Arial" w:cs="Arial"/>
      <w:b/>
      <w:kern w:val="2"/>
      <w:sz w:val="28"/>
      <w:lang w:val="ru-RU" w:bidi="ar-SA"/>
    </w:rPr>
  </w:style>
  <w:style w:type="character" w:customStyle="1" w:styleId="310">
    <w:name w:val="Заголовок3 Знак Знак1"/>
    <w:qFormat/>
    <w:rPr>
      <w:rFonts w:ascii="Cambria" w:eastAsia="Times New Roman" w:hAnsi="Cambria" w:cs="Times New Roman"/>
      <w:spacing w:val="5"/>
      <w:sz w:val="52"/>
      <w:szCs w:val="52"/>
    </w:rPr>
  </w:style>
  <w:style w:type="character" w:customStyle="1" w:styleId="-1">
    <w:name w:val="Заголовок-1 Знак"/>
    <w:qFormat/>
    <w:rPr>
      <w:rFonts w:ascii="Times New Roman" w:eastAsia="Times New Roman" w:hAnsi="Times New Roman" w:cs="Times New Roman"/>
      <w:b/>
      <w:sz w:val="28"/>
      <w:szCs w:val="20"/>
    </w:rPr>
  </w:style>
  <w:style w:type="character" w:customStyle="1" w:styleId="aff3">
    <w:name w:val="Стиль заключения Знак Знак"/>
    <w:qFormat/>
    <w:rPr>
      <w:rFonts w:ascii="Times New Roman" w:eastAsia="Times New Roman" w:hAnsi="Times New Roman" w:cs="Times New Roman"/>
      <w:sz w:val="28"/>
      <w:szCs w:val="28"/>
    </w:rPr>
  </w:style>
  <w:style w:type="character" w:customStyle="1" w:styleId="aff4">
    <w:name w:val="ОБЫЧН_ТЕКСТ Знак Знак"/>
    <w:qFormat/>
    <w:rPr>
      <w:sz w:val="26"/>
      <w:lang w:val="ru-RU" w:bidi="ar-SA"/>
    </w:rPr>
  </w:style>
  <w:style w:type="character" w:customStyle="1" w:styleId="1a">
    <w:name w:val="Знак Знак Знак Знак Знак Знак1"/>
    <w:qFormat/>
    <w:rPr>
      <w:sz w:val="24"/>
      <w:szCs w:val="24"/>
      <w:lang w:val="ru-RU" w:bidi="ar-SA"/>
    </w:rPr>
  </w:style>
  <w:style w:type="character" w:customStyle="1" w:styleId="aff5">
    <w:name w:val="Цветовое выделение"/>
    <w:qFormat/>
    <w:rPr>
      <w:b/>
      <w:bCs/>
      <w:color w:val="000080"/>
      <w:sz w:val="20"/>
      <w:szCs w:val="20"/>
    </w:rPr>
  </w:style>
  <w:style w:type="character" w:customStyle="1" w:styleId="aff6">
    <w:name w:val="Красная строка Знак"/>
    <w:qFormat/>
    <w:rPr>
      <w:rFonts w:ascii="Times New Roman" w:eastAsia="Times New Roman" w:hAnsi="Times New Roman" w:cs="Times New Roman"/>
      <w:sz w:val="24"/>
      <w:szCs w:val="24"/>
    </w:rPr>
  </w:style>
  <w:style w:type="character" w:customStyle="1" w:styleId="27">
    <w:name w:val="Красная строка 2 Знак"/>
    <w:qFormat/>
    <w:rPr>
      <w:rFonts w:ascii="Times New Roman" w:eastAsia="Times New Roman" w:hAnsi="Times New Roman" w:cs="Times New Roman"/>
      <w:sz w:val="24"/>
      <w:szCs w:val="24"/>
    </w:rPr>
  </w:style>
  <w:style w:type="character" w:customStyle="1" w:styleId="1b">
    <w:name w:val="Схема документа Знак1"/>
    <w:qFormat/>
    <w:rPr>
      <w:rFonts w:ascii="Tahoma" w:hAnsi="Tahoma" w:cs="Tahoma"/>
      <w:sz w:val="16"/>
      <w:szCs w:val="16"/>
    </w:rPr>
  </w:style>
  <w:style w:type="character" w:customStyle="1" w:styleId="FontStyle91">
    <w:name w:val="Font Style91"/>
    <w:qFormat/>
    <w:rPr>
      <w:rFonts w:ascii="Times New Roman" w:hAnsi="Times New Roman" w:cs="Times New Roman"/>
      <w:b/>
      <w:bCs/>
      <w:sz w:val="24"/>
      <w:szCs w:val="24"/>
    </w:rPr>
  </w:style>
  <w:style w:type="character" w:customStyle="1" w:styleId="FontStyle92">
    <w:name w:val="Font Style92"/>
    <w:qFormat/>
    <w:rPr>
      <w:rFonts w:ascii="Times New Roman" w:hAnsi="Times New Roman" w:cs="Times New Roman"/>
      <w:sz w:val="24"/>
      <w:szCs w:val="24"/>
    </w:rPr>
  </w:style>
  <w:style w:type="character" w:customStyle="1" w:styleId="aff7">
    <w:name w:val="Основной текст Знак Знак Знак Знак Знак"/>
    <w:qFormat/>
    <w:rPr>
      <w:sz w:val="24"/>
      <w:szCs w:val="24"/>
      <w:lang w:val="ru-RU" w:bidi="ar-SA"/>
    </w:rPr>
  </w:style>
  <w:style w:type="character" w:customStyle="1" w:styleId="1c">
    <w:name w:val="Стиль заключения Знак Знак Знак1"/>
    <w:qFormat/>
    <w:rPr>
      <w:sz w:val="28"/>
      <w:szCs w:val="28"/>
      <w:lang w:val="ru-RU" w:bidi="ar-SA"/>
    </w:rPr>
  </w:style>
  <w:style w:type="character" w:customStyle="1" w:styleId="FontStyle27">
    <w:name w:val="Font Style27"/>
    <w:qFormat/>
    <w:rPr>
      <w:rFonts w:ascii="Times New Roman" w:hAnsi="Times New Roman" w:cs="Times New Roman"/>
      <w:sz w:val="26"/>
      <w:szCs w:val="26"/>
    </w:rPr>
  </w:style>
  <w:style w:type="character" w:customStyle="1" w:styleId="mnews">
    <w:name w:val="mnews"/>
    <w:qFormat/>
  </w:style>
  <w:style w:type="character" w:customStyle="1" w:styleId="28">
    <w:name w:val="Стиль2 Знак"/>
    <w:qFormat/>
    <w:rPr>
      <w:rFonts w:ascii="Arial" w:eastAsia="Times New Roman" w:hAnsi="Arial" w:cs="Times New Roman"/>
      <w:sz w:val="24"/>
      <w:szCs w:val="20"/>
    </w:rPr>
  </w:style>
  <w:style w:type="character" w:customStyle="1" w:styleId="1d">
    <w:name w:val="Стиль1 Знак"/>
    <w:qFormat/>
    <w:rPr>
      <w:rFonts w:ascii="Times New Roman" w:eastAsia="Times New Roman" w:hAnsi="Times New Roman" w:cs="Times New Roman"/>
      <w:sz w:val="28"/>
      <w:szCs w:val="20"/>
    </w:rPr>
  </w:style>
  <w:style w:type="character" w:customStyle="1" w:styleId="Text2">
    <w:name w:val="Text Знак Знак Знак"/>
    <w:qFormat/>
    <w:rPr>
      <w:sz w:val="24"/>
      <w:szCs w:val="24"/>
      <w:lang w:val="ru-RU" w:bidi="ar-SA"/>
    </w:rPr>
  </w:style>
  <w:style w:type="character" w:customStyle="1" w:styleId="1e">
    <w:name w:val="Обычный (веб) Знак1 Знак"/>
    <w:qFormat/>
    <w:rPr>
      <w:sz w:val="24"/>
      <w:szCs w:val="24"/>
      <w:lang w:val="ru-RU" w:bidi="ar-SA"/>
    </w:rPr>
  </w:style>
  <w:style w:type="character" w:customStyle="1" w:styleId="aff8">
    <w:name w:val="Стиль заключения Знак Знак Знак"/>
    <w:qFormat/>
    <w:rPr>
      <w:sz w:val="28"/>
      <w:szCs w:val="28"/>
      <w:lang w:val="ru-RU" w:bidi="ar-SA"/>
    </w:rPr>
  </w:style>
  <w:style w:type="character" w:customStyle="1" w:styleId="aff9">
    <w:name w:val="Стиль пункта схемы Знак Знак Знак"/>
    <w:qFormat/>
    <w:rPr>
      <w:sz w:val="28"/>
      <w:szCs w:val="28"/>
      <w:lang w:val="ru-RU" w:bidi="ar-SA"/>
    </w:rPr>
  </w:style>
  <w:style w:type="character" w:customStyle="1" w:styleId="2110">
    <w:name w:val="Знак2 Знак1 Знак Знак1 Знак"/>
    <w:qFormat/>
    <w:rPr>
      <w:sz w:val="24"/>
      <w:szCs w:val="24"/>
      <w:lang w:val="ru-RU" w:bidi="ar-SA"/>
    </w:rPr>
  </w:style>
  <w:style w:type="character" w:customStyle="1" w:styleId="1f">
    <w:name w:val="Стиль пункта схемы Знак Знак Знак1 Знак"/>
    <w:qFormat/>
    <w:rPr>
      <w:sz w:val="28"/>
      <w:szCs w:val="28"/>
      <w:lang w:val="ru-RU" w:bidi="ar-SA"/>
    </w:rPr>
  </w:style>
  <w:style w:type="character" w:customStyle="1" w:styleId="affa">
    <w:name w:val="Обычный текст Знак"/>
    <w:qFormat/>
    <w:rPr>
      <w:rFonts w:ascii="Times New Roman" w:eastAsia="Times New Roman" w:hAnsi="Times New Roman" w:cs="Times New Roman"/>
      <w:sz w:val="24"/>
      <w:szCs w:val="24"/>
    </w:rPr>
  </w:style>
  <w:style w:type="character" w:customStyle="1" w:styleId="29">
    <w:name w:val="Обычный (веб) Знак2 Знак"/>
    <w:qFormat/>
    <w:rPr>
      <w:sz w:val="24"/>
      <w:szCs w:val="24"/>
      <w:lang w:val="ru-RU" w:bidi="ar-SA"/>
    </w:rPr>
  </w:style>
  <w:style w:type="character" w:customStyle="1" w:styleId="affb">
    <w:name w:val="Свирь_Тимбер Знак Знак"/>
    <w:qFormat/>
    <w:rPr>
      <w:rFonts w:ascii="Times New Roman" w:eastAsia="Times New Roman" w:hAnsi="Times New Roman" w:cs="Times New Roman"/>
      <w:sz w:val="24"/>
      <w:szCs w:val="24"/>
      <w:lang w:val="en-US" w:bidi="en-US"/>
    </w:rPr>
  </w:style>
  <w:style w:type="character" w:customStyle="1" w:styleId="42">
    <w:name w:val="Стиль4 Знак"/>
    <w:qFormat/>
    <w:rPr>
      <w:rFonts w:ascii="Times New Roman" w:eastAsia="Times New Roman" w:hAnsi="Times New Roman" w:cs="Times New Roman"/>
      <w:b/>
      <w:sz w:val="24"/>
      <w:szCs w:val="20"/>
    </w:rPr>
  </w:style>
  <w:style w:type="character" w:customStyle="1" w:styleId="1f0">
    <w:name w:val="Важины1 Знак"/>
    <w:qFormat/>
    <w:rPr>
      <w:rFonts w:ascii="Times New Roman" w:eastAsia="Times New Roman" w:hAnsi="Times New Roman" w:cs="Times New Roman"/>
      <w:b/>
      <w:bCs/>
      <w:sz w:val="28"/>
      <w:szCs w:val="28"/>
    </w:rPr>
  </w:style>
  <w:style w:type="character" w:customStyle="1" w:styleId="2a">
    <w:name w:val="Важины Заголовок 2 Знак"/>
    <w:qFormat/>
    <w:rPr>
      <w:rFonts w:ascii="Times New Roman" w:eastAsia="Times New Roman" w:hAnsi="Times New Roman" w:cs="Times New Roman"/>
      <w:b/>
      <w:bCs/>
      <w:i/>
      <w:iCs/>
      <w:sz w:val="24"/>
      <w:szCs w:val="28"/>
    </w:rPr>
  </w:style>
  <w:style w:type="character" w:customStyle="1" w:styleId="43">
    <w:name w:val="Важины4 Знак"/>
    <w:qFormat/>
    <w:rPr>
      <w:rFonts w:ascii="Times New Roman" w:eastAsia="Calibri" w:hAnsi="Times New Roman" w:cs="Times New Roman"/>
      <w:b/>
      <w:i/>
      <w:sz w:val="24"/>
      <w:szCs w:val="24"/>
    </w:rPr>
  </w:style>
  <w:style w:type="character" w:customStyle="1" w:styleId="51">
    <w:name w:val="Стиль5 Знак"/>
    <w:qFormat/>
    <w:rPr>
      <w:rFonts w:ascii="Times New Roman" w:eastAsia="Times New Roman" w:hAnsi="Times New Roman" w:cs="Times New Roman"/>
      <w:b/>
      <w:bCs/>
      <w:i/>
      <w:sz w:val="24"/>
      <w:szCs w:val="24"/>
    </w:rPr>
  </w:style>
  <w:style w:type="character" w:customStyle="1" w:styleId="affc">
    <w:name w:val="Рисунок Знак"/>
    <w:qFormat/>
    <w:rPr>
      <w:rFonts w:ascii="Times New Roman" w:eastAsia="Times New Roman" w:hAnsi="Times New Roman" w:cs="Times New Roman"/>
      <w:i/>
      <w:sz w:val="24"/>
      <w:szCs w:val="20"/>
    </w:rPr>
  </w:style>
  <w:style w:type="character" w:customStyle="1" w:styleId="affd">
    <w:name w:val="Текст концевой сноски Знак"/>
    <w:qFormat/>
    <w:rPr>
      <w:rFonts w:ascii="Times New Roman" w:eastAsia="Calibri" w:hAnsi="Times New Roman" w:cs="Times New Roman"/>
      <w:sz w:val="20"/>
      <w:szCs w:val="20"/>
    </w:rPr>
  </w:style>
  <w:style w:type="character" w:customStyle="1" w:styleId="EndnoteCharacters">
    <w:name w:val="Endnote Characters"/>
    <w:qFormat/>
    <w:rPr>
      <w:vertAlign w:val="superscript"/>
    </w:rPr>
  </w:style>
  <w:style w:type="character" w:customStyle="1" w:styleId="200">
    <w:name w:val="Знак20 Знак Знак"/>
    <w:qFormat/>
    <w:rPr>
      <w:rFonts w:cs="Arial"/>
      <w:b/>
      <w:bCs/>
      <w:caps/>
      <w:kern w:val="2"/>
      <w:sz w:val="24"/>
      <w:szCs w:val="28"/>
      <w:lang w:val="ru-RU" w:bidi="ar-SA"/>
    </w:rPr>
  </w:style>
  <w:style w:type="character" w:customStyle="1" w:styleId="2b">
    <w:name w:val="Заголовок 2 Знак Знак Знак Знак Знак"/>
    <w:qFormat/>
    <w:rPr>
      <w:rFonts w:cs="Arial"/>
      <w:b/>
      <w:bCs/>
      <w:iCs/>
      <w:sz w:val="24"/>
      <w:szCs w:val="24"/>
      <w:lang w:val="ru-RU" w:bidi="ar-SA"/>
    </w:rPr>
  </w:style>
  <w:style w:type="character" w:customStyle="1" w:styleId="190">
    <w:name w:val="Знак19 Знак Знак"/>
    <w:qFormat/>
    <w:rPr>
      <w:rFonts w:ascii="Arial" w:hAnsi="Arial" w:cs="Arial"/>
      <w:b/>
      <w:bCs/>
      <w:sz w:val="26"/>
      <w:szCs w:val="26"/>
      <w:lang w:val="ru-RU" w:bidi="ar-SA"/>
    </w:rPr>
  </w:style>
  <w:style w:type="character" w:customStyle="1" w:styleId="170">
    <w:name w:val="Знак17 Знак Знак"/>
    <w:qFormat/>
    <w:rPr>
      <w:b/>
      <w:bCs/>
      <w:iCs/>
      <w:sz w:val="24"/>
      <w:szCs w:val="24"/>
      <w:lang w:val="ru-RU" w:bidi="ar-SA"/>
    </w:rPr>
  </w:style>
  <w:style w:type="character" w:customStyle="1" w:styleId="2c">
    <w:name w:val="Основной текст Знак2 Знак"/>
    <w:qFormat/>
    <w:rPr>
      <w:sz w:val="24"/>
      <w:szCs w:val="24"/>
      <w:lang w:val="ru-RU" w:bidi="ar-SA"/>
    </w:rPr>
  </w:style>
  <w:style w:type="character" w:customStyle="1" w:styleId="112">
    <w:name w:val="Обычный (веб) Знак1 Знак1"/>
    <w:qFormat/>
    <w:rPr>
      <w:sz w:val="24"/>
      <w:szCs w:val="24"/>
      <w:lang w:val="ru-RU" w:bidi="ar-SA"/>
    </w:rPr>
  </w:style>
  <w:style w:type="character" w:customStyle="1" w:styleId="1f1">
    <w:name w:val="Название Знак Знак1 Знак"/>
    <w:qFormat/>
    <w:rPr>
      <w:rFonts w:ascii="Arial" w:hAnsi="Arial" w:cs="Arial"/>
      <w:b/>
      <w:kern w:val="2"/>
      <w:sz w:val="28"/>
      <w:lang w:val="ru-RU" w:bidi="ar-SA"/>
    </w:rPr>
  </w:style>
  <w:style w:type="character" w:customStyle="1" w:styleId="132">
    <w:name w:val="Знак13 Знак Знак"/>
    <w:qFormat/>
    <w:rPr>
      <w:sz w:val="24"/>
      <w:szCs w:val="24"/>
      <w:lang w:val="ru-RU" w:bidi="ar-SA"/>
    </w:rPr>
  </w:style>
  <w:style w:type="character" w:customStyle="1" w:styleId="122">
    <w:name w:val="Знак12 Знак Знак"/>
    <w:qFormat/>
    <w:rPr>
      <w:sz w:val="24"/>
      <w:szCs w:val="24"/>
      <w:lang w:val="ru-RU" w:bidi="ar-SA"/>
    </w:rPr>
  </w:style>
  <w:style w:type="character" w:customStyle="1" w:styleId="100">
    <w:name w:val="Знак10 Знак Знак"/>
    <w:qFormat/>
    <w:rPr>
      <w:rFonts w:ascii="Tahoma" w:hAnsi="Tahoma" w:cs="Tahoma"/>
      <w:sz w:val="16"/>
      <w:szCs w:val="16"/>
      <w:lang w:val="ru-RU" w:bidi="ar-SA"/>
    </w:rPr>
  </w:style>
  <w:style w:type="character" w:customStyle="1" w:styleId="Text20">
    <w:name w:val="Text Знак Знак2"/>
    <w:qFormat/>
    <w:rPr>
      <w:sz w:val="24"/>
      <w:szCs w:val="24"/>
      <w:lang w:val="ru-RU" w:bidi="ar-SA"/>
    </w:rPr>
  </w:style>
  <w:style w:type="character" w:customStyle="1" w:styleId="affe">
    <w:name w:val="Основной Знак Знак"/>
    <w:qFormat/>
    <w:rPr>
      <w:rFonts w:ascii="Calibri" w:eastAsia="Calibri" w:hAnsi="Calibri" w:cs="Calibri"/>
      <w:sz w:val="24"/>
      <w:szCs w:val="24"/>
      <w:lang w:val="ru-RU" w:bidi="ar-SA"/>
    </w:rPr>
  </w:style>
  <w:style w:type="character" w:customStyle="1" w:styleId="afff">
    <w:name w:val="Без отступов для рис Знак Знак"/>
    <w:qFormat/>
    <w:rPr>
      <w:sz w:val="24"/>
      <w:lang w:val="ru-RU" w:bidi="ar-SA"/>
    </w:rPr>
  </w:style>
  <w:style w:type="character" w:customStyle="1" w:styleId="2d">
    <w:name w:val="Цитата 2 Знак Знак"/>
    <w:qFormat/>
    <w:rPr>
      <w:rFonts w:ascii="Calibri" w:eastAsia="Calibri" w:hAnsi="Calibri" w:cs="Calibri"/>
      <w:i/>
      <w:iCs/>
      <w:sz w:val="22"/>
      <w:szCs w:val="22"/>
      <w:lang w:val="en-US" w:bidi="en-US"/>
    </w:rPr>
  </w:style>
  <w:style w:type="character" w:customStyle="1" w:styleId="afff0">
    <w:name w:val="Выделенная цитата Знак Знак"/>
    <w:qFormat/>
    <w:rPr>
      <w:rFonts w:ascii="Calibri" w:eastAsia="Calibri" w:hAnsi="Calibri" w:cs="Calibri"/>
      <w:b/>
      <w:bCs/>
      <w:i/>
      <w:iCs/>
      <w:sz w:val="22"/>
      <w:szCs w:val="22"/>
      <w:lang w:val="en-US" w:bidi="en-US"/>
    </w:rPr>
  </w:style>
  <w:style w:type="character" w:customStyle="1" w:styleId="-20">
    <w:name w:val="Заголовок-2 Знак Знак"/>
    <w:qFormat/>
    <w:rPr>
      <w:b/>
      <w:sz w:val="24"/>
      <w:lang w:val="ru-RU" w:bidi="ar-SA"/>
    </w:rPr>
  </w:style>
  <w:style w:type="character" w:customStyle="1" w:styleId="1f2">
    <w:name w:val="ОБЫЧН_ТЕКСТ Знак Знак1"/>
    <w:qFormat/>
    <w:rPr>
      <w:sz w:val="26"/>
      <w:lang w:val="ru-RU" w:bidi="ar-SA"/>
    </w:rPr>
  </w:style>
  <w:style w:type="character" w:customStyle="1" w:styleId="61">
    <w:name w:val="Знак6 Знак Знак"/>
    <w:qFormat/>
    <w:rPr>
      <w:rFonts w:ascii="Tahoma" w:hAnsi="Tahoma" w:cs="Tahoma"/>
      <w:b/>
      <w:sz w:val="18"/>
      <w:lang w:val="ru-RU" w:bidi="ar-SA"/>
    </w:rPr>
  </w:style>
  <w:style w:type="character" w:customStyle="1" w:styleId="52">
    <w:name w:val="Знак5 Знак Знак"/>
    <w:qFormat/>
    <w:rPr>
      <w:rFonts w:ascii="Arial" w:hAnsi="Arial" w:cs="Arial"/>
      <w:b/>
      <w:kern w:val="2"/>
      <w:sz w:val="28"/>
      <w:lang w:val="ru-RU" w:bidi="ar-SA"/>
    </w:rPr>
  </w:style>
  <w:style w:type="character" w:customStyle="1" w:styleId="-10">
    <w:name w:val="Заголовок-1 Знак Знак"/>
    <w:qFormat/>
    <w:rPr>
      <w:b/>
      <w:sz w:val="28"/>
      <w:lang w:val="ru-RU" w:bidi="ar-SA"/>
    </w:rPr>
  </w:style>
  <w:style w:type="character" w:customStyle="1" w:styleId="113">
    <w:name w:val="Стиль пункта схемы Знак Знак Знак1 Знак1"/>
    <w:qFormat/>
    <w:rPr>
      <w:sz w:val="28"/>
      <w:szCs w:val="28"/>
      <w:lang w:val="ru-RU" w:bidi="ar-SA"/>
    </w:rPr>
  </w:style>
  <w:style w:type="character" w:customStyle="1" w:styleId="2e">
    <w:name w:val="Стиль заключения Знак Знак Знак2"/>
    <w:qFormat/>
    <w:rPr>
      <w:sz w:val="28"/>
      <w:szCs w:val="28"/>
      <w:lang w:val="ru-RU" w:bidi="ar-SA"/>
    </w:rPr>
  </w:style>
  <w:style w:type="character" w:customStyle="1" w:styleId="afff1">
    <w:name w:val="Основной стиль Знак Знак"/>
    <w:qFormat/>
    <w:rPr>
      <w:rFonts w:ascii="Arial" w:hAnsi="Arial" w:cs="Arial"/>
      <w:sz w:val="24"/>
      <w:szCs w:val="28"/>
      <w:lang w:val="ru-RU" w:bidi="ar-SA"/>
    </w:rPr>
  </w:style>
  <w:style w:type="character" w:customStyle="1" w:styleId="HTML">
    <w:name w:val="Стандартный HTML Знак"/>
    <w:qFormat/>
    <w:rPr>
      <w:rFonts w:ascii="Courier New" w:eastAsia="Times New Roman" w:hAnsi="Courier New" w:cs="Courier New"/>
      <w:sz w:val="20"/>
      <w:szCs w:val="20"/>
    </w:rPr>
  </w:style>
  <w:style w:type="character" w:customStyle="1" w:styleId="afff2">
    <w:name w:val="Гипертекстовая ссылка"/>
    <w:qFormat/>
    <w:rPr>
      <w:rFonts w:cs="Times New Roman"/>
      <w:b/>
      <w:bCs/>
      <w:color w:val="008000"/>
      <w:sz w:val="20"/>
      <w:szCs w:val="20"/>
    </w:rPr>
  </w:style>
  <w:style w:type="character" w:customStyle="1" w:styleId="afff3">
    <w:name w:val="Схема Знак"/>
    <w:qFormat/>
    <w:rPr>
      <w:rFonts w:ascii="Times New Roman" w:eastAsia="Times New Roman" w:hAnsi="Times New Roman" w:cs="Times New Roman"/>
      <w:b/>
      <w:i/>
      <w:sz w:val="24"/>
      <w:szCs w:val="20"/>
    </w:rPr>
  </w:style>
  <w:style w:type="character" w:customStyle="1" w:styleId="53">
    <w:name w:val="Знак5 Знак"/>
    <w:qFormat/>
    <w:rPr>
      <w:rFonts w:ascii="Times New Roman" w:eastAsia="Times New Roman" w:hAnsi="Times New Roman" w:cs="Times New Roman"/>
      <w:sz w:val="24"/>
      <w:szCs w:val="24"/>
    </w:rPr>
  </w:style>
  <w:style w:type="character" w:customStyle="1" w:styleId="afff4">
    <w:name w:val="Для записок Знак Знак"/>
    <w:qFormat/>
    <w:rPr>
      <w:rFonts w:ascii="Times New Roman" w:eastAsia="Times New Roman" w:hAnsi="Times New Roman" w:cs="Times New Roman"/>
      <w:sz w:val="24"/>
      <w:szCs w:val="20"/>
    </w:rPr>
  </w:style>
  <w:style w:type="character" w:customStyle="1" w:styleId="Normal10-02">
    <w:name w:val="Normal + 10 пт полужирный По центру Слева:  -02 см Справ... Знак"/>
    <w:qFormat/>
    <w:rPr>
      <w:rFonts w:ascii="Times New Roman" w:eastAsia="Times New Roman" w:hAnsi="Times New Roman" w:cs="Times New Roman"/>
      <w:b/>
      <w:bCs/>
      <w:sz w:val="20"/>
      <w:szCs w:val="20"/>
      <w:lang w:val="en-US"/>
    </w:rPr>
  </w:style>
  <w:style w:type="character" w:customStyle="1" w:styleId="afff5">
    <w:name w:val="Маркированный список Знак"/>
    <w:qFormat/>
    <w:rPr>
      <w:sz w:val="25"/>
    </w:rPr>
  </w:style>
  <w:style w:type="character" w:customStyle="1" w:styleId="afff6">
    <w:name w:val="Текст примечания Знак"/>
    <w:qFormat/>
    <w:rPr>
      <w:rFonts w:ascii="Times New Roman" w:eastAsia="Times New Roman" w:hAnsi="Times New Roman" w:cs="Times New Roman"/>
    </w:rPr>
  </w:style>
  <w:style w:type="character" w:customStyle="1" w:styleId="1f3">
    <w:name w:val="Текст примечания Знак1"/>
    <w:qFormat/>
    <w:rPr>
      <w:rFonts w:ascii="Times New Roman" w:eastAsia="Calibri" w:hAnsi="Times New Roman" w:cs="Times New Roman"/>
      <w:sz w:val="20"/>
      <w:szCs w:val="20"/>
    </w:rPr>
  </w:style>
  <w:style w:type="character" w:customStyle="1" w:styleId="afff7">
    <w:name w:val="Тема примечания Знак"/>
    <w:qFormat/>
    <w:rPr>
      <w:rFonts w:ascii="Times New Roman" w:eastAsia="Times New Roman" w:hAnsi="Times New Roman" w:cs="Times New Roman"/>
      <w:b/>
      <w:bCs/>
    </w:rPr>
  </w:style>
  <w:style w:type="character" w:customStyle="1" w:styleId="1f4">
    <w:name w:val="Тема примечания Знак1"/>
    <w:qFormat/>
    <w:rPr>
      <w:rFonts w:ascii="Times New Roman" w:eastAsia="Calibri" w:hAnsi="Times New Roman" w:cs="Times New Roman"/>
      <w:b/>
      <w:bCs/>
      <w:sz w:val="20"/>
      <w:szCs w:val="20"/>
    </w:rPr>
  </w:style>
  <w:style w:type="character" w:customStyle="1" w:styleId="afff8">
    <w:name w:val="ТЕКСТ Знак"/>
    <w:qFormat/>
    <w:rPr>
      <w:rFonts w:ascii="Times New Roman" w:eastAsia="Times New Roman" w:hAnsi="Times New Roman" w:cs="Times New Roman"/>
      <w:sz w:val="24"/>
      <w:szCs w:val="24"/>
      <w:lang w:val="en-US"/>
    </w:rPr>
  </w:style>
  <w:style w:type="character" w:customStyle="1" w:styleId="afff9">
    <w:name w:val="Подписи Знак"/>
    <w:qFormat/>
    <w:rPr>
      <w:rFonts w:ascii="Georgia" w:eastAsia="Times New Roman" w:hAnsi="Georgia" w:cs="Times New Roman"/>
      <w:lang w:val="en-US"/>
    </w:rPr>
  </w:style>
  <w:style w:type="character" w:customStyle="1" w:styleId="contww">
    <w:name w:val="contww"/>
    <w:qFormat/>
  </w:style>
  <w:style w:type="character" w:customStyle="1" w:styleId="afffa">
    <w:name w:val="подпись табл Знак"/>
    <w:qFormat/>
    <w:rPr>
      <w:rFonts w:ascii="Times New Roman" w:eastAsia="Times New Roman" w:hAnsi="Times New Roman" w:cs="Times New Roman"/>
      <w:b/>
      <w:bCs/>
      <w:i/>
      <w:sz w:val="25"/>
      <w:szCs w:val="20"/>
      <w:lang w:val="en-US"/>
    </w:rPr>
  </w:style>
  <w:style w:type="character" w:customStyle="1" w:styleId="1f5">
    <w:name w:val="Астрахань Знак Знак1"/>
    <w:qFormat/>
    <w:rPr>
      <w:rFonts w:ascii="Arial" w:eastAsia="Times New Roman" w:hAnsi="Arial" w:cs="Times New Roman"/>
      <w:szCs w:val="20"/>
      <w:lang w:val="en-US"/>
    </w:rPr>
  </w:style>
  <w:style w:type="character" w:customStyle="1" w:styleId="style1">
    <w:name w:val="style1"/>
    <w:qFormat/>
  </w:style>
  <w:style w:type="character" w:customStyle="1" w:styleId="afffb">
    <w:name w:val="Нумерован список"/>
    <w:qFormat/>
    <w:rPr>
      <w:sz w:val="24"/>
      <w:szCs w:val="20"/>
      <w:lang w:eastAsia="zh-CN"/>
    </w:rPr>
  </w:style>
  <w:style w:type="character" w:customStyle="1" w:styleId="1f6">
    <w:name w:val="Стиль Заголовок 1 + Знак"/>
    <w:qFormat/>
    <w:rPr>
      <w:rFonts w:ascii="Times New Roman" w:eastAsia="Times New Roman" w:hAnsi="Times New Roman" w:cs="Times New Roman"/>
      <w:sz w:val="32"/>
      <w:szCs w:val="32"/>
      <w:lang w:val="en-US"/>
    </w:rPr>
  </w:style>
  <w:style w:type="character" w:customStyle="1" w:styleId="2f">
    <w:name w:val="Стиль Заголовок 2 + без подчеркивания Знак"/>
    <w:qFormat/>
    <w:rPr>
      <w:rFonts w:ascii="Times New Roman" w:eastAsia="Times New Roman" w:hAnsi="Times New Roman" w:cs="Times New Roman"/>
      <w:kern w:val="2"/>
      <w:sz w:val="32"/>
      <w:szCs w:val="32"/>
      <w:lang w:val="en-US"/>
    </w:rPr>
  </w:style>
  <w:style w:type="character" w:customStyle="1" w:styleId="133">
    <w:name w:val="13"/>
    <w:qFormat/>
    <w:rPr>
      <w:rFonts w:ascii="Times New Roman" w:hAnsi="Times New Roman" w:cs="Times New Roman"/>
      <w:sz w:val="26"/>
    </w:rPr>
  </w:style>
  <w:style w:type="character" w:customStyle="1" w:styleId="spelle">
    <w:name w:val="spelle"/>
    <w:qFormat/>
  </w:style>
  <w:style w:type="character" w:customStyle="1" w:styleId="rvts9">
    <w:name w:val="rvts9"/>
    <w:qFormat/>
  </w:style>
  <w:style w:type="character" w:customStyle="1" w:styleId="rvts6">
    <w:name w:val="rvts6"/>
    <w:qFormat/>
  </w:style>
  <w:style w:type="character" w:customStyle="1" w:styleId="62">
    <w:name w:val="Стиль6 Знак"/>
    <w:qFormat/>
    <w:rPr>
      <w:rFonts w:ascii="Times New Roman" w:eastAsia="Calibri" w:hAnsi="Times New Roman" w:cs="Times New Roman"/>
      <w:color w:val="0070C0"/>
      <w:sz w:val="24"/>
    </w:rPr>
  </w:style>
  <w:style w:type="character" w:customStyle="1" w:styleId="afffc">
    <w:name w:val="Абзац Знак"/>
    <w:qFormat/>
    <w:rPr>
      <w:rFonts w:ascii="Times New Roman" w:eastAsia="Times New Roman" w:hAnsi="Times New Roman" w:cs="Times New Roman"/>
      <w:spacing w:val="6"/>
      <w:sz w:val="30"/>
      <w:szCs w:val="20"/>
    </w:rPr>
  </w:style>
  <w:style w:type="character" w:customStyle="1" w:styleId="afffd">
    <w:name w:val="Осн Знак"/>
    <w:qFormat/>
    <w:rPr>
      <w:rFonts w:ascii="Times New Roman" w:eastAsia="Times New Roman" w:hAnsi="Times New Roman" w:cs="Times New Roman"/>
      <w:sz w:val="24"/>
      <w:szCs w:val="24"/>
    </w:rPr>
  </w:style>
  <w:style w:type="character" w:customStyle="1" w:styleId="afffe">
    <w:name w:val="Заг Знак"/>
    <w:qFormat/>
    <w:rPr>
      <w:rFonts w:ascii="Times New Roman" w:eastAsia="Times New Roman" w:hAnsi="Times New Roman" w:cs="Arial"/>
      <w:b/>
      <w:bCs/>
      <w:sz w:val="24"/>
      <w:szCs w:val="26"/>
    </w:rPr>
  </w:style>
  <w:style w:type="character" w:customStyle="1" w:styleId="1f7">
    <w:name w:val="Список нумерованный 1 Знак"/>
    <w:qFormat/>
    <w:rPr>
      <w:rFonts w:ascii="Times New Roman" w:eastAsia="Times New Roman" w:hAnsi="Times New Roman" w:cs="Times New Roman"/>
      <w:sz w:val="24"/>
      <w:szCs w:val="24"/>
      <w:lang w:val="en-US"/>
    </w:rPr>
  </w:style>
  <w:style w:type="character" w:customStyle="1" w:styleId="92">
    <w:name w:val="Основной текст (9)_"/>
    <w:qFormat/>
    <w:rPr>
      <w:sz w:val="24"/>
      <w:szCs w:val="24"/>
      <w:shd w:val="clear" w:color="auto" w:fill="FFFFFF"/>
    </w:rPr>
  </w:style>
  <w:style w:type="character" w:customStyle="1" w:styleId="123">
    <w:name w:val="12 Знак"/>
    <w:qFormat/>
    <w:rPr>
      <w:rFonts w:ascii="Times New Roman" w:eastAsia="Times New Roman" w:hAnsi="Times New Roman" w:cs="Times New Roman"/>
      <w:sz w:val="28"/>
      <w:szCs w:val="28"/>
    </w:rPr>
  </w:style>
  <w:style w:type="character" w:customStyle="1" w:styleId="FontStyle32">
    <w:name w:val="Font Style32"/>
    <w:qFormat/>
    <w:rPr>
      <w:rFonts w:ascii="Times New Roman" w:hAnsi="Times New Roman" w:cs="Times New Roman"/>
      <w:sz w:val="22"/>
    </w:rPr>
  </w:style>
  <w:style w:type="character" w:customStyle="1" w:styleId="140">
    <w:name w:val="Обычный +14 Знак"/>
    <w:qFormat/>
    <w:rPr>
      <w:rFonts w:ascii="Calibri" w:eastAsia="Calibri" w:hAnsi="Calibri" w:cs="Times New Roman"/>
      <w:sz w:val="28"/>
      <w:szCs w:val="20"/>
      <w:lang w:val="en-US"/>
    </w:rPr>
  </w:style>
  <w:style w:type="character" w:customStyle="1" w:styleId="S31">
    <w:name w:val="S_Нумерованный_3.1 Знак Знак"/>
    <w:qFormat/>
    <w:rPr>
      <w:rFonts w:ascii="Times New Roman" w:eastAsia="Times New Roman" w:hAnsi="Times New Roman" w:cs="Times New Roman"/>
      <w:sz w:val="24"/>
      <w:szCs w:val="24"/>
    </w:rPr>
  </w:style>
  <w:style w:type="character" w:customStyle="1" w:styleId="311">
    <w:name w:val="Основной текст 3 Знак1"/>
    <w:qFormat/>
    <w:rPr>
      <w:rFonts w:ascii="Times New Roman" w:hAnsi="Times New Roman" w:cs="Times New Roman"/>
      <w:sz w:val="16"/>
      <w:szCs w:val="16"/>
    </w:rPr>
  </w:style>
  <w:style w:type="character" w:customStyle="1" w:styleId="HTML1">
    <w:name w:val="Стандартный HTML Знак1"/>
    <w:qFormat/>
    <w:rPr>
      <w:rFonts w:ascii="Courier New" w:hAnsi="Courier New" w:cs="Courier New"/>
    </w:rPr>
  </w:style>
  <w:style w:type="character" w:customStyle="1" w:styleId="Heading1Char">
    <w:name w:val="Heading 1 Char"/>
    <w:qFormat/>
    <w:rPr>
      <w:rFonts w:ascii="Cambria" w:hAnsi="Cambria" w:cs="Times New Roman"/>
      <w:b/>
      <w:bCs/>
      <w:kern w:val="2"/>
      <w:sz w:val="32"/>
      <w:szCs w:val="32"/>
    </w:rPr>
  </w:style>
  <w:style w:type="character" w:customStyle="1" w:styleId="FontStyle13">
    <w:name w:val="Font Style13"/>
    <w:qFormat/>
    <w:rPr>
      <w:rFonts w:ascii="Times New Roman" w:hAnsi="Times New Roman" w:cs="Times New Roman"/>
      <w:sz w:val="26"/>
      <w:szCs w:val="26"/>
    </w:rPr>
  </w:style>
  <w:style w:type="character" w:customStyle="1" w:styleId="highlight">
    <w:name w:val="highlight"/>
    <w:qFormat/>
  </w:style>
  <w:style w:type="character" w:customStyle="1" w:styleId="82">
    <w:name w:val="Основной текст + Курсив8"/>
    <w:qFormat/>
    <w:rPr>
      <w:rFonts w:ascii="Times New Roman" w:hAnsi="Times New Roman" w:cs="Times New Roman"/>
      <w:i/>
      <w:iCs/>
      <w:spacing w:val="0"/>
      <w:sz w:val="19"/>
      <w:szCs w:val="19"/>
    </w:rPr>
  </w:style>
  <w:style w:type="character" w:customStyle="1" w:styleId="BodyTextChar">
    <w:name w:val="Body Text Char"/>
    <w:qFormat/>
    <w:rPr>
      <w:sz w:val="24"/>
      <w:szCs w:val="24"/>
      <w:lang w:val="ru-RU" w:bidi="ar-SA"/>
    </w:rPr>
  </w:style>
  <w:style w:type="character" w:customStyle="1" w:styleId="BodyTextIndent2Char">
    <w:name w:val="Body Text Indent 2 Char"/>
    <w:qFormat/>
    <w:rPr>
      <w:sz w:val="24"/>
      <w:szCs w:val="24"/>
      <w:lang w:val="ru-RU" w:bidi="ar-SA"/>
    </w:rPr>
  </w:style>
  <w:style w:type="character" w:styleId="affff">
    <w:name w:val="annotation reference"/>
    <w:qFormat/>
    <w:rPr>
      <w:sz w:val="16"/>
      <w:szCs w:val="16"/>
    </w:rPr>
  </w:style>
  <w:style w:type="character" w:customStyle="1" w:styleId="FontStyle150">
    <w:name w:val="Font Style150"/>
    <w:qFormat/>
    <w:rPr>
      <w:rFonts w:ascii="Cambria" w:hAnsi="Cambria" w:cs="Cambria"/>
      <w:i/>
      <w:iCs/>
      <w:color w:val="000000"/>
      <w:sz w:val="22"/>
      <w:szCs w:val="22"/>
    </w:rPr>
  </w:style>
  <w:style w:type="character" w:customStyle="1" w:styleId="FontStyle151">
    <w:name w:val="Font Style151"/>
    <w:qFormat/>
    <w:rPr>
      <w:rFonts w:ascii="Cambria" w:hAnsi="Cambria" w:cs="Cambria"/>
      <w:color w:val="000000"/>
      <w:sz w:val="22"/>
      <w:szCs w:val="22"/>
    </w:rPr>
  </w:style>
  <w:style w:type="character" w:customStyle="1" w:styleId="FontStyle153">
    <w:name w:val="Font Style153"/>
    <w:qFormat/>
    <w:rPr>
      <w:rFonts w:ascii="Cambria" w:hAnsi="Cambria" w:cs="Cambria"/>
      <w:color w:val="000000"/>
      <w:spacing w:val="-10"/>
      <w:sz w:val="16"/>
      <w:szCs w:val="16"/>
    </w:rPr>
  </w:style>
  <w:style w:type="character" w:customStyle="1" w:styleId="FontStyle154">
    <w:name w:val="Font Style154"/>
    <w:qFormat/>
    <w:rPr>
      <w:rFonts w:ascii="Cambria" w:hAnsi="Cambria" w:cs="Cambria"/>
      <w:color w:val="000000"/>
      <w:sz w:val="16"/>
      <w:szCs w:val="16"/>
    </w:rPr>
  </w:style>
  <w:style w:type="character" w:customStyle="1" w:styleId="FontStyle157">
    <w:name w:val="Font Style157"/>
    <w:qFormat/>
    <w:rPr>
      <w:rFonts w:ascii="Cambria" w:hAnsi="Cambria" w:cs="Cambria"/>
      <w:b/>
      <w:bCs/>
      <w:color w:val="000000"/>
      <w:spacing w:val="-10"/>
      <w:sz w:val="20"/>
      <w:szCs w:val="20"/>
    </w:rPr>
  </w:style>
  <w:style w:type="character" w:customStyle="1" w:styleId="FontStyle160">
    <w:name w:val="Font Style160"/>
    <w:qFormat/>
    <w:rPr>
      <w:rFonts w:ascii="Cambria" w:hAnsi="Cambria" w:cs="Cambria"/>
      <w:b/>
      <w:bCs/>
      <w:color w:val="000000"/>
      <w:sz w:val="16"/>
      <w:szCs w:val="16"/>
    </w:rPr>
  </w:style>
  <w:style w:type="character" w:customStyle="1" w:styleId="FontStyle208">
    <w:name w:val="Font Style208"/>
    <w:qFormat/>
    <w:rPr>
      <w:rFonts w:ascii="Cambria" w:hAnsi="Cambria" w:cs="Cambria"/>
      <w:color w:val="000000"/>
      <w:sz w:val="20"/>
      <w:szCs w:val="20"/>
    </w:rPr>
  </w:style>
  <w:style w:type="character" w:customStyle="1" w:styleId="FontStyle12">
    <w:name w:val="Font Style12"/>
    <w:qFormat/>
    <w:rPr>
      <w:rFonts w:ascii="Times New Roman" w:hAnsi="Times New Roman" w:cs="Times New Roman"/>
      <w:b/>
      <w:bCs/>
      <w:sz w:val="26"/>
      <w:szCs w:val="26"/>
    </w:rPr>
  </w:style>
  <w:style w:type="character" w:customStyle="1" w:styleId="FontStyle156">
    <w:name w:val="Font Style156"/>
    <w:qFormat/>
    <w:rPr>
      <w:rFonts w:ascii="Times New Roman" w:hAnsi="Times New Roman" w:cs="Times New Roman"/>
      <w:sz w:val="24"/>
      <w:szCs w:val="24"/>
    </w:rPr>
  </w:style>
  <w:style w:type="character" w:customStyle="1" w:styleId="affff0">
    <w:name w:val="Таблица_Текст слева Знак"/>
    <w:qFormat/>
  </w:style>
  <w:style w:type="character" w:customStyle="1" w:styleId="FontStyle425">
    <w:name w:val="Font Style425"/>
    <w:qFormat/>
    <w:rPr>
      <w:rFonts w:ascii="Times New Roman" w:hAnsi="Times New Roman" w:cs="Times New Roman"/>
      <w:sz w:val="22"/>
      <w:szCs w:val="22"/>
    </w:rPr>
  </w:style>
  <w:style w:type="character" w:customStyle="1" w:styleId="1000">
    <w:name w:val="Обычный 1 + Перед:  0 пт После:  0 пт Знак"/>
    <w:qFormat/>
    <w:rPr>
      <w:rFonts w:ascii="Times New Roman" w:eastAsia="Times New Roman" w:hAnsi="Times New Roman" w:cs="Times New Roman"/>
      <w:sz w:val="24"/>
    </w:rPr>
  </w:style>
  <w:style w:type="character" w:customStyle="1" w:styleId="2f0">
    <w:name w:val="Основной текст (2)_"/>
    <w:qFormat/>
    <w:rPr>
      <w:shd w:val="clear" w:color="auto" w:fill="FFFFFF"/>
    </w:rPr>
  </w:style>
  <w:style w:type="character" w:customStyle="1" w:styleId="1f8">
    <w:name w:val="Список_маркерный_1_уровень Знак"/>
    <w:qFormat/>
    <w:rPr>
      <w:rFonts w:ascii="Times New Roman" w:eastAsia="Times New Roman" w:hAnsi="Times New Roman" w:cs="Times New Roman"/>
      <w:sz w:val="28"/>
      <w:szCs w:val="24"/>
    </w:rPr>
  </w:style>
  <w:style w:type="character" w:styleId="affff1">
    <w:name w:val="Unresolved Mention"/>
    <w:qFormat/>
    <w:rPr>
      <w:color w:val="605E5C"/>
      <w:shd w:val="clear" w:color="auto" w:fill="E1DFDD"/>
    </w:rPr>
  </w:style>
  <w:style w:type="character" w:customStyle="1" w:styleId="312">
    <w:name w:val="Заголовок 3 Знак1"/>
    <w:qFormat/>
    <w:rPr>
      <w:b/>
      <w:i/>
      <w:sz w:val="24"/>
      <w:lang w:val="ru-RU" w:bidi="ar-SA"/>
    </w:rPr>
  </w:style>
  <w:style w:type="character" w:customStyle="1" w:styleId="411">
    <w:name w:val="Заголовок 4 Знак1"/>
    <w:qFormat/>
    <w:rPr>
      <w:rFonts w:ascii="Times New Roman" w:eastAsia="Times New Roman" w:hAnsi="Times New Roman" w:cs="Times New Roman"/>
      <w:b/>
      <w:i/>
      <w:sz w:val="24"/>
      <w:szCs w:val="20"/>
    </w:rPr>
  </w:style>
  <w:style w:type="character" w:customStyle="1" w:styleId="510">
    <w:name w:val="Заголовок 5 Знак1"/>
    <w:qFormat/>
    <w:rPr>
      <w:i/>
      <w:sz w:val="24"/>
      <w:lang w:val="ru-RU" w:bidi="ar-SA"/>
    </w:rPr>
  </w:style>
  <w:style w:type="character" w:customStyle="1" w:styleId="610">
    <w:name w:val="Заголовок 6 Знак1"/>
    <w:qFormat/>
    <w:rPr>
      <w:rFonts w:ascii="Times New Roman" w:eastAsia="Times New Roman" w:hAnsi="Times New Roman" w:cs="Times New Roman"/>
      <w:sz w:val="24"/>
      <w:szCs w:val="20"/>
    </w:rPr>
  </w:style>
  <w:style w:type="character" w:customStyle="1" w:styleId="71">
    <w:name w:val="Заголовок 7 Знак1"/>
    <w:qFormat/>
    <w:rPr>
      <w:rFonts w:ascii="Times New Roman" w:eastAsia="Times New Roman" w:hAnsi="Times New Roman" w:cs="Times New Roman"/>
      <w:b/>
      <w:sz w:val="24"/>
      <w:szCs w:val="20"/>
    </w:rPr>
  </w:style>
  <w:style w:type="character" w:customStyle="1" w:styleId="811">
    <w:name w:val="Заголовок 8 Знак1"/>
    <w:qFormat/>
    <w:rPr>
      <w:rFonts w:ascii="Times New Roman" w:eastAsia="Times New Roman" w:hAnsi="Times New Roman" w:cs="Times New Roman"/>
      <w:b/>
      <w:sz w:val="24"/>
      <w:szCs w:val="20"/>
    </w:rPr>
  </w:style>
  <w:style w:type="character" w:customStyle="1" w:styleId="911">
    <w:name w:val="Заголовок 9 Знак1"/>
    <w:qFormat/>
    <w:rPr>
      <w:rFonts w:ascii="Times New Roman" w:eastAsia="Times New Roman" w:hAnsi="Times New Roman" w:cs="Times New Roman"/>
      <w:b/>
      <w:sz w:val="24"/>
      <w:szCs w:val="20"/>
    </w:rPr>
  </w:style>
  <w:style w:type="character" w:customStyle="1" w:styleId="Absatz-Standardschriftart">
    <w:name w:val="Absatz-Standardschriftart"/>
    <w:qFormat/>
  </w:style>
  <w:style w:type="character" w:customStyle="1" w:styleId="101">
    <w:name w:val="Основной шрифт абзаца10"/>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93">
    <w:name w:val="Основной шрифт абзаца9"/>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83">
    <w:name w:val="Основной шрифт абзаца8"/>
    <w:qFormat/>
  </w:style>
  <w:style w:type="character" w:customStyle="1" w:styleId="WW-Absatz-Standardschriftart11111111111">
    <w:name w:val="WW-Absatz-Standardschriftart11111111111"/>
    <w:qFormat/>
  </w:style>
  <w:style w:type="character" w:customStyle="1" w:styleId="63">
    <w:name w:val="Основной шрифт абзаца6"/>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8Num28z0">
    <w:name w:val="WW8Num28z0"/>
    <w:qFormat/>
    <w:rPr>
      <w:rFonts w:ascii="Symbol" w:hAnsi="Symbol" w:cs="Symbol"/>
    </w:rPr>
  </w:style>
  <w:style w:type="character" w:customStyle="1" w:styleId="WW8Num29z0">
    <w:name w:val="WW8Num29z0"/>
    <w:qFormat/>
    <w:rPr>
      <w:rFonts w:ascii="Symbol" w:hAnsi="Symbol" w:cs="Symbol"/>
    </w:rPr>
  </w:style>
  <w:style w:type="character" w:customStyle="1" w:styleId="WW8Num30z0">
    <w:name w:val="WW8Num30z0"/>
    <w:qFormat/>
    <w:rPr>
      <w:rFonts w:ascii="Symbol" w:hAnsi="Symbol" w:cs="Symbol"/>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rPr>
  </w:style>
  <w:style w:type="character" w:customStyle="1" w:styleId="WW8Num33z0">
    <w:name w:val="WW8Num33z0"/>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Absatz-Standardschriftart11111111111111111111111">
    <w:name w:val="WW-Absatz-Standardschriftart11111111111111111111111"/>
    <w:qFormat/>
  </w:style>
  <w:style w:type="character" w:customStyle="1" w:styleId="WW8Num35z0">
    <w:name w:val="WW8Num35z0"/>
    <w:qFormat/>
    <w:rPr>
      <w:rFonts w:ascii="Wingdings" w:hAnsi="Wingdings" w:cs="Wingdings"/>
    </w:rPr>
  </w:style>
  <w:style w:type="character" w:customStyle="1" w:styleId="WW8Num37z0">
    <w:name w:val="WW8Num37z0"/>
    <w:qFormat/>
    <w:rPr>
      <w:rFonts w:ascii="Wingdings" w:hAnsi="Wingdings" w:cs="Wingdings"/>
    </w:rPr>
  </w:style>
  <w:style w:type="character" w:customStyle="1" w:styleId="WW8Num38z0">
    <w:name w:val="WW8Num38z0"/>
    <w:qFormat/>
    <w:rPr>
      <w:rFonts w:ascii="Wingdings" w:hAnsi="Wingdings" w:cs="Wingdings"/>
    </w:rPr>
  </w:style>
  <w:style w:type="character" w:customStyle="1" w:styleId="WW8Num39z0">
    <w:name w:val="WW8Num39z0"/>
    <w:qFormat/>
    <w:rPr>
      <w:rFonts w:ascii="Wingdings" w:hAnsi="Wingdings" w:cs="Wingdings"/>
    </w:rPr>
  </w:style>
  <w:style w:type="character" w:customStyle="1" w:styleId="WW8Num40z0">
    <w:name w:val="WW8Num40z0"/>
    <w:qFormat/>
    <w:rPr>
      <w:rFonts w:ascii="Wingdings" w:hAnsi="Wingdings" w:cs="Wingdings"/>
    </w:rPr>
  </w:style>
  <w:style w:type="character" w:customStyle="1" w:styleId="WW8Num41z0">
    <w:name w:val="WW8Num41z0"/>
    <w:qFormat/>
    <w:rPr>
      <w:rFonts w:ascii="Wingdings" w:hAnsi="Wingdings" w:cs="Wingdings"/>
    </w:rPr>
  </w:style>
  <w:style w:type="character" w:customStyle="1" w:styleId="WW8Num42z0">
    <w:name w:val="WW8Num42z0"/>
    <w:qFormat/>
    <w:rPr>
      <w:rFonts w:ascii="Symbol" w:hAnsi="Symbol" w:cs="Symbol"/>
    </w:rPr>
  </w:style>
  <w:style w:type="character" w:customStyle="1" w:styleId="54">
    <w:name w:val="Основной шрифт абзаца5"/>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44">
    <w:name w:val="Основной шрифт абзаца4"/>
    <w:qFormat/>
  </w:style>
  <w:style w:type="character" w:customStyle="1" w:styleId="37">
    <w:name w:val="Основной шрифт абзаца3"/>
    <w:qFormat/>
  </w:style>
  <w:style w:type="character" w:customStyle="1" w:styleId="WW8Num43z0">
    <w:name w:val="WW8Num43z0"/>
    <w:qFormat/>
    <w:rPr>
      <w:rFonts w:ascii="Symbol" w:hAnsi="Symbol" w:cs="Symbol"/>
    </w:rPr>
  </w:style>
  <w:style w:type="character" w:customStyle="1" w:styleId="WW8Num44z0">
    <w:name w:val="WW8Num44z0"/>
    <w:qFormat/>
    <w:rPr>
      <w:rFonts w:ascii="Symbol" w:hAnsi="Symbol" w:cs="Symbol"/>
    </w:rPr>
  </w:style>
  <w:style w:type="character" w:customStyle="1" w:styleId="WW-Absatz-Standardschriftart11111111111111111111111111111">
    <w:name w:val="WW-Absatz-Standardschriftart11111111111111111111111111111"/>
    <w:qFormat/>
  </w:style>
  <w:style w:type="character" w:customStyle="1" w:styleId="WW8Num45z0">
    <w:name w:val="WW8Num45z0"/>
    <w:qFormat/>
    <w:rPr>
      <w:rFonts w:ascii="Symbol" w:hAnsi="Symbol" w:cs="Symbol"/>
    </w:rPr>
  </w:style>
  <w:style w:type="character" w:customStyle="1" w:styleId="WW8Num46z0">
    <w:name w:val="WW8Num46z0"/>
    <w:qFormat/>
    <w:rPr>
      <w:rFonts w:ascii="Symbol" w:hAnsi="Symbol" w:cs="Symbol"/>
    </w:rPr>
  </w:style>
  <w:style w:type="character" w:customStyle="1" w:styleId="WW8Num47z0">
    <w:name w:val="WW8Num47z0"/>
    <w:qFormat/>
    <w:rPr>
      <w:rFonts w:ascii="Symbol" w:hAnsi="Symbol" w:cs="Symbol"/>
    </w:rPr>
  </w:style>
  <w:style w:type="character" w:customStyle="1" w:styleId="WW8Num48z0">
    <w:name w:val="WW8Num48z0"/>
    <w:qFormat/>
    <w:rPr>
      <w:rFonts w:ascii="Symbol" w:hAnsi="Symbol" w:cs="Symbol"/>
    </w:rPr>
  </w:style>
  <w:style w:type="character" w:customStyle="1" w:styleId="WW8Num49z0">
    <w:name w:val="WW8Num49z0"/>
    <w:qFormat/>
    <w:rPr>
      <w:rFonts w:ascii="Symbol" w:hAnsi="Symbol" w:cs="Symbol"/>
    </w:rPr>
  </w:style>
  <w:style w:type="character" w:customStyle="1" w:styleId="WW-Absatz-Standardschriftart111111111111111111111111111111">
    <w:name w:val="WW-Absatz-Standardschriftart111111111111111111111111111111"/>
    <w:qFormat/>
  </w:style>
  <w:style w:type="character" w:customStyle="1" w:styleId="WW8Num50z0">
    <w:name w:val="WW8Num50z0"/>
    <w:qFormat/>
    <w:rPr>
      <w:rFonts w:ascii="Symbol" w:hAnsi="Symbol" w:cs="Symbol"/>
    </w:rPr>
  </w:style>
  <w:style w:type="character" w:customStyle="1" w:styleId="WW8Num51z0">
    <w:name w:val="WW8Num51z0"/>
    <w:qFormat/>
    <w:rPr>
      <w:rFonts w:ascii="Symbol" w:hAnsi="Symbol" w:cs="StarSymbol;MS Mincho"/>
      <w:sz w:val="18"/>
      <w:szCs w:val="18"/>
    </w:rPr>
  </w:style>
  <w:style w:type="character" w:customStyle="1" w:styleId="WW8Num52z0">
    <w:name w:val="WW8Num52z0"/>
    <w:qFormat/>
    <w:rPr>
      <w:rFonts w:ascii="Symbol" w:hAnsi="Symbol" w:cs="StarSymbol;MS Mincho"/>
      <w:sz w:val="18"/>
      <w:szCs w:val="18"/>
    </w:rPr>
  </w:style>
  <w:style w:type="character" w:customStyle="1" w:styleId="WW-Absatz-Standardschriftart1111111111111111111111111111111">
    <w:name w:val="WW-Absatz-Standardschriftart1111111111111111111111111111111"/>
    <w:qFormat/>
  </w:style>
  <w:style w:type="character" w:customStyle="1" w:styleId="2f1">
    <w:name w:val="Основной шрифт абзаца2"/>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8NumSt2z0">
    <w:name w:val="WW8NumSt2z0"/>
    <w:qFormat/>
    <w:rPr>
      <w:rFonts w:ascii="Times New Roman" w:hAnsi="Times New Roman" w:cs="Times New Roman"/>
    </w:rPr>
  </w:style>
  <w:style w:type="character" w:customStyle="1" w:styleId="WW8NumSt3z0">
    <w:name w:val="WW8NumSt3z0"/>
    <w:qFormat/>
    <w:rPr>
      <w:rFonts w:ascii="Times New Roman" w:hAnsi="Times New Roman" w:cs="Times New Roman"/>
    </w:rPr>
  </w:style>
  <w:style w:type="character" w:customStyle="1" w:styleId="WW8NumSt5z0">
    <w:name w:val="WW8NumSt5z0"/>
    <w:qFormat/>
    <w:rPr>
      <w:rFonts w:ascii="Symbol" w:hAnsi="Symbol" w:cs="Symbol"/>
    </w:rPr>
  </w:style>
  <w:style w:type="character" w:customStyle="1" w:styleId="WW8NumSt6z0">
    <w:name w:val="WW8NumSt6z0"/>
    <w:qFormat/>
    <w:rPr>
      <w:rFonts w:ascii="Symbol" w:hAnsi="Symbol" w:cs="Symbol"/>
    </w:rPr>
  </w:style>
  <w:style w:type="character" w:customStyle="1" w:styleId="WW8NumSt8z0">
    <w:name w:val="WW8NumSt8z0"/>
    <w:qFormat/>
    <w:rPr>
      <w:rFonts w:ascii="Symbol" w:hAnsi="Symbol" w:cs="Symbol"/>
    </w:rPr>
  </w:style>
  <w:style w:type="character" w:customStyle="1" w:styleId="WW8NumSt9z0">
    <w:name w:val="WW8NumSt9z0"/>
    <w:qFormat/>
    <w:rPr>
      <w:rFonts w:ascii="Symbol" w:hAnsi="Symbol" w:cs="Symbol"/>
    </w:rPr>
  </w:style>
  <w:style w:type="character" w:customStyle="1" w:styleId="WW8NumSt10z0">
    <w:name w:val="WW8NumSt10z0"/>
    <w:qFormat/>
    <w:rPr>
      <w:rFonts w:ascii="Symbol" w:hAnsi="Symbol" w:cs="Symbol"/>
    </w:rPr>
  </w:style>
  <w:style w:type="character" w:customStyle="1" w:styleId="WW8NumSt11z0">
    <w:name w:val="WW8NumSt11z0"/>
    <w:qFormat/>
    <w:rPr>
      <w:rFonts w:ascii="Symbol" w:hAnsi="Symbol" w:cs="Symbol"/>
    </w:rPr>
  </w:style>
  <w:style w:type="character" w:customStyle="1" w:styleId="WW8NumSt12z0">
    <w:name w:val="WW8NumSt12z0"/>
    <w:qFormat/>
    <w:rPr>
      <w:rFonts w:ascii="Symbol" w:hAnsi="Symbol" w:cs="Symbol"/>
    </w:rPr>
  </w:style>
  <w:style w:type="character" w:customStyle="1" w:styleId="WW8NumSt13z0">
    <w:name w:val="WW8NumSt13z0"/>
    <w:qFormat/>
    <w:rPr>
      <w:rFonts w:ascii="Symbol" w:hAnsi="Symbol" w:cs="Symbol"/>
    </w:rPr>
  </w:style>
  <w:style w:type="character" w:customStyle="1" w:styleId="WW8NumSt15z0">
    <w:name w:val="WW8NumSt15z0"/>
    <w:qFormat/>
    <w:rPr>
      <w:rFonts w:ascii="Symbol" w:hAnsi="Symbol" w:cs="Symbol"/>
    </w:rPr>
  </w:style>
  <w:style w:type="character" w:customStyle="1" w:styleId="WW8NumSt16z0">
    <w:name w:val="WW8NumSt16z0"/>
    <w:qFormat/>
    <w:rPr>
      <w:rFonts w:ascii="Symbol" w:hAnsi="Symbol" w:cs="Symbol"/>
    </w:rPr>
  </w:style>
  <w:style w:type="character" w:customStyle="1" w:styleId="WW8NumSt17z0">
    <w:name w:val="WW8NumSt17z0"/>
    <w:qFormat/>
    <w:rPr>
      <w:rFonts w:ascii="Symbol" w:hAnsi="Symbol" w:cs="Symbol"/>
    </w:rPr>
  </w:style>
  <w:style w:type="character" w:customStyle="1" w:styleId="WW8NumSt18z0">
    <w:name w:val="WW8NumSt18z0"/>
    <w:qFormat/>
    <w:rPr>
      <w:rFonts w:ascii="Symbol" w:hAnsi="Symbol" w:cs="Symbol"/>
    </w:rPr>
  </w:style>
  <w:style w:type="character" w:customStyle="1" w:styleId="WW8NumSt19z0">
    <w:name w:val="WW8NumSt19z0"/>
    <w:qFormat/>
    <w:rPr>
      <w:rFonts w:ascii="Symbol" w:hAnsi="Symbol" w:cs="Symbol"/>
    </w:rPr>
  </w:style>
  <w:style w:type="character" w:customStyle="1" w:styleId="WW8NumSt20z0">
    <w:name w:val="WW8NumSt20z0"/>
    <w:qFormat/>
    <w:rPr>
      <w:rFonts w:ascii="Symbol" w:hAnsi="Symbol" w:cs="Symbol"/>
    </w:rPr>
  </w:style>
  <w:style w:type="character" w:customStyle="1" w:styleId="WW8NumSt21z0">
    <w:name w:val="WW8NumSt21z0"/>
    <w:qFormat/>
    <w:rPr>
      <w:rFonts w:ascii="Symbol" w:hAnsi="Symbol" w:cs="Symbol"/>
    </w:rPr>
  </w:style>
  <w:style w:type="character" w:customStyle="1" w:styleId="WW8NumSt30z0">
    <w:name w:val="WW8NumSt30z0"/>
    <w:qFormat/>
    <w:rPr>
      <w:rFonts w:ascii="Times New Roman" w:hAnsi="Times New Roman" w:cs="Times New Roman"/>
    </w:rPr>
  </w:style>
  <w:style w:type="character" w:customStyle="1" w:styleId="WW8NumSt31z0">
    <w:name w:val="WW8NumSt31z0"/>
    <w:qFormat/>
    <w:rPr>
      <w:rFonts w:ascii="Times New Roman" w:hAnsi="Times New Roman" w:cs="Times New Roman"/>
    </w:rPr>
  </w:style>
  <w:style w:type="character" w:customStyle="1" w:styleId="WW8NumSt32z0">
    <w:name w:val="WW8NumSt32z0"/>
    <w:qFormat/>
    <w:rPr>
      <w:rFonts w:ascii="Wingdings" w:hAnsi="Wingdings" w:cs="Wingdings"/>
    </w:rPr>
  </w:style>
  <w:style w:type="character" w:customStyle="1" w:styleId="WW8NumSt33z0">
    <w:name w:val="WW8NumSt33z0"/>
    <w:qFormat/>
    <w:rPr>
      <w:rFonts w:ascii="Wingdings" w:hAnsi="Wingdings" w:cs="Wingdings"/>
    </w:rPr>
  </w:style>
  <w:style w:type="character" w:customStyle="1" w:styleId="WW8NumSt34z0">
    <w:name w:val="WW8NumSt34z0"/>
    <w:qFormat/>
    <w:rPr>
      <w:rFonts w:ascii="Wingdings" w:hAnsi="Wingdings" w:cs="Wingdings"/>
    </w:rPr>
  </w:style>
  <w:style w:type="character" w:customStyle="1" w:styleId="WW8NumSt35z0">
    <w:name w:val="WW8NumSt35z0"/>
    <w:qFormat/>
    <w:rPr>
      <w:rFonts w:ascii="Wingdings" w:hAnsi="Wingdings" w:cs="Wingdings"/>
    </w:rPr>
  </w:style>
  <w:style w:type="character" w:customStyle="1" w:styleId="WW8NumSt36z0">
    <w:name w:val="WW8NumSt36z0"/>
    <w:qFormat/>
    <w:rPr>
      <w:rFonts w:ascii="Wingdings" w:hAnsi="Wingdings" w:cs="Wingdings"/>
    </w:rPr>
  </w:style>
  <w:style w:type="character" w:customStyle="1" w:styleId="WW8NumSt37z0">
    <w:name w:val="WW8NumSt37z0"/>
    <w:qFormat/>
    <w:rPr>
      <w:rFonts w:ascii="Wingdings" w:hAnsi="Wingdings" w:cs="Wingdings"/>
    </w:rPr>
  </w:style>
  <w:style w:type="character" w:customStyle="1" w:styleId="WW8NumSt38z0">
    <w:name w:val="WW8NumSt38z0"/>
    <w:qFormat/>
    <w:rPr>
      <w:rFonts w:ascii="Wingdings" w:hAnsi="Wingdings" w:cs="Wingdings"/>
    </w:rPr>
  </w:style>
  <w:style w:type="character" w:customStyle="1" w:styleId="WW8NumSt39z0">
    <w:name w:val="WW8NumSt39z0"/>
    <w:qFormat/>
    <w:rPr>
      <w:rFonts w:ascii="Wingdings" w:hAnsi="Wingdings" w:cs="Wingdings"/>
    </w:rPr>
  </w:style>
  <w:style w:type="character" w:customStyle="1" w:styleId="WW8NumSt40z0">
    <w:name w:val="WW8NumSt40z0"/>
    <w:qFormat/>
    <w:rPr>
      <w:rFonts w:ascii="Wingdings" w:hAnsi="Wingdings" w:cs="Wingdings"/>
    </w:rPr>
  </w:style>
  <w:style w:type="character" w:customStyle="1" w:styleId="WW8NumSt42z0">
    <w:name w:val="WW8NumSt42z0"/>
    <w:qFormat/>
    <w:rPr>
      <w:rFonts w:ascii="Symbol" w:hAnsi="Symbol" w:cs="Symbol"/>
    </w:rPr>
  </w:style>
  <w:style w:type="character" w:customStyle="1" w:styleId="WW8NumSt43z0">
    <w:name w:val="WW8NumSt43z0"/>
    <w:qFormat/>
    <w:rPr>
      <w:rFonts w:ascii="Symbol" w:hAnsi="Symbol" w:cs="Symbol"/>
    </w:rPr>
  </w:style>
  <w:style w:type="character" w:customStyle="1" w:styleId="WW8NumSt44z0">
    <w:name w:val="WW8NumSt44z0"/>
    <w:qFormat/>
    <w:rPr>
      <w:rFonts w:ascii="Symbol" w:hAnsi="Symbol" w:cs="Symbol"/>
    </w:rPr>
  </w:style>
  <w:style w:type="character" w:customStyle="1" w:styleId="WW8NumSt45z0">
    <w:name w:val="WW8NumSt45z0"/>
    <w:qFormat/>
    <w:rPr>
      <w:rFonts w:ascii="Symbol" w:hAnsi="Symbol" w:cs="Symbol"/>
    </w:rPr>
  </w:style>
  <w:style w:type="character" w:customStyle="1" w:styleId="WW8NumSt46z0">
    <w:name w:val="WW8NumSt46z0"/>
    <w:qFormat/>
    <w:rPr>
      <w:rFonts w:ascii="Symbol" w:hAnsi="Symbol" w:cs="Symbol"/>
    </w:rPr>
  </w:style>
  <w:style w:type="character" w:customStyle="1" w:styleId="WW8NumSt47z0">
    <w:name w:val="WW8NumSt47z0"/>
    <w:qFormat/>
    <w:rPr>
      <w:rFonts w:ascii="Symbol" w:hAnsi="Symbol" w:cs="Symbol"/>
    </w:rPr>
  </w:style>
  <w:style w:type="character" w:customStyle="1" w:styleId="WW8NumSt48z0">
    <w:name w:val="WW8NumSt48z0"/>
    <w:qFormat/>
    <w:rPr>
      <w:rFonts w:ascii="Symbol" w:hAnsi="Symbol" w:cs="Symbol"/>
    </w:rPr>
  </w:style>
  <w:style w:type="character" w:customStyle="1" w:styleId="WW8NumSt49z0">
    <w:name w:val="WW8NumSt49z0"/>
    <w:qFormat/>
    <w:rPr>
      <w:rFonts w:ascii="Symbol" w:hAnsi="Symbol" w:cs="Symbol"/>
    </w:rPr>
  </w:style>
  <w:style w:type="character" w:customStyle="1" w:styleId="WW8NumSt50z0">
    <w:name w:val="WW8NumSt50z0"/>
    <w:qFormat/>
    <w:rPr>
      <w:rFonts w:ascii="Symbol" w:hAnsi="Symbol" w:cs="Symbol"/>
    </w:rPr>
  </w:style>
  <w:style w:type="character" w:customStyle="1" w:styleId="WW8NumSt51z0">
    <w:name w:val="WW8NumSt51z0"/>
    <w:qFormat/>
    <w:rPr>
      <w:rFonts w:ascii="Symbol" w:hAnsi="Symbol" w:cs="Symbol"/>
    </w:rPr>
  </w:style>
  <w:style w:type="character" w:customStyle="1" w:styleId="WW8NumSt52z0">
    <w:name w:val="WW8NumSt52z0"/>
    <w:qFormat/>
    <w:rPr>
      <w:rFonts w:ascii="Symbol" w:hAnsi="Symbol" w:cs="Symbol"/>
    </w:rPr>
  </w:style>
  <w:style w:type="character" w:customStyle="1" w:styleId="WW8NumSt53z0">
    <w:name w:val="WW8NumSt53z0"/>
    <w:qFormat/>
    <w:rPr>
      <w:rFonts w:ascii="Symbol" w:hAnsi="Symbol" w:cs="Symbol"/>
    </w:rPr>
  </w:style>
  <w:style w:type="character" w:customStyle="1" w:styleId="WW8NumSt54z0">
    <w:name w:val="WW8NumSt54z0"/>
    <w:qFormat/>
    <w:rPr>
      <w:rFonts w:ascii="Symbol" w:hAnsi="Symbol" w:cs="Symbol"/>
    </w:rPr>
  </w:style>
  <w:style w:type="character" w:customStyle="1" w:styleId="WW8NumSt55z0">
    <w:name w:val="WW8NumSt55z0"/>
    <w:qFormat/>
    <w:rPr>
      <w:rFonts w:ascii="Symbol" w:hAnsi="Symbol" w:cs="Symbol"/>
    </w:rPr>
  </w:style>
  <w:style w:type="character" w:customStyle="1" w:styleId="WW8NumSt56z0">
    <w:name w:val="WW8NumSt56z0"/>
    <w:qFormat/>
    <w:rPr>
      <w:rFonts w:ascii="Symbol" w:hAnsi="Symbol" w:cs="Symbol"/>
    </w:rPr>
  </w:style>
  <w:style w:type="character" w:customStyle="1" w:styleId="WW8NumSt57z0">
    <w:name w:val="WW8NumSt57z0"/>
    <w:qFormat/>
    <w:rPr>
      <w:rFonts w:ascii="Symbol" w:hAnsi="Symbol" w:cs="Symbol"/>
    </w:rPr>
  </w:style>
  <w:style w:type="character" w:customStyle="1" w:styleId="WW8NumSt58z0">
    <w:name w:val="WW8NumSt58z0"/>
    <w:qFormat/>
    <w:rPr>
      <w:rFonts w:ascii="Symbol" w:hAnsi="Symbol" w:cs="Symbol"/>
    </w:rPr>
  </w:style>
  <w:style w:type="character" w:customStyle="1" w:styleId="WW8NumSt59z0">
    <w:name w:val="WW8NumSt59z0"/>
    <w:qFormat/>
    <w:rPr>
      <w:rFonts w:ascii="Symbol" w:hAnsi="Symbol" w:cs="Symbol"/>
    </w:rPr>
  </w:style>
  <w:style w:type="character" w:customStyle="1" w:styleId="1f9">
    <w:name w:val="Основной шрифт абзаца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affff2">
    <w:name w:val="???????? ????? ??????"/>
    <w:qFormat/>
  </w:style>
  <w:style w:type="character" w:customStyle="1" w:styleId="affff3">
    <w:name w:val="??????? ??????"/>
    <w:qFormat/>
    <w:rPr>
      <w:rFonts w:ascii="StarSymbol;MS Mincho" w:eastAsia="StarSymbol;MS Mincho" w:hAnsi="StarSymbol;MS Mincho" w:cs="StarSymbol;MS Mincho"/>
      <w:sz w:val="18"/>
    </w:rPr>
  </w:style>
  <w:style w:type="character" w:customStyle="1" w:styleId="affff4">
    <w:name w:val="?????? ??????"/>
    <w:qFormat/>
    <w:rPr>
      <w:sz w:val="20"/>
      <w:vertAlign w:val="superscript"/>
    </w:rPr>
  </w:style>
  <w:style w:type="character" w:customStyle="1" w:styleId="affff5">
    <w:name w:val="???????? ????? ????"/>
    <w:qFormat/>
    <w:rPr>
      <w:rFonts w:ascii="Arial" w:hAnsi="Arial" w:cs="Arial"/>
      <w:sz w:val="22"/>
      <w:lang w:val="ru-RU"/>
    </w:rPr>
  </w:style>
  <w:style w:type="character" w:customStyle="1" w:styleId="affff6">
    <w:name w:val="Символ сноски"/>
    <w:qFormat/>
  </w:style>
  <w:style w:type="character" w:customStyle="1" w:styleId="1fa">
    <w:name w:val="Знак сноски1"/>
    <w:qFormat/>
    <w:rPr>
      <w:vertAlign w:val="superscript"/>
    </w:rPr>
  </w:style>
  <w:style w:type="character" w:customStyle="1" w:styleId="affff7">
    <w:name w:val="Символы концевой сноски"/>
    <w:qFormat/>
    <w:rPr>
      <w:vertAlign w:val="superscript"/>
    </w:rPr>
  </w:style>
  <w:style w:type="character" w:customStyle="1" w:styleId="WW-">
    <w:name w:val="WW-Символы концевой сноски"/>
    <w:qFormat/>
  </w:style>
  <w:style w:type="character" w:customStyle="1" w:styleId="1fb">
    <w:name w:val="Знак концевой сноски1"/>
    <w:qFormat/>
    <w:rPr>
      <w:vertAlign w:val="superscript"/>
    </w:rPr>
  </w:style>
  <w:style w:type="character" w:customStyle="1" w:styleId="affff8">
    <w:name w:val="Маркеры списка"/>
    <w:qFormat/>
    <w:rPr>
      <w:rFonts w:ascii="StarSymbol;MS Mincho" w:eastAsia="StarSymbol;MS Mincho" w:hAnsi="StarSymbol;MS Mincho" w:cs="StarSymbol;MS Mincho"/>
      <w:sz w:val="18"/>
      <w:szCs w:val="18"/>
    </w:rPr>
  </w:style>
  <w:style w:type="character" w:customStyle="1" w:styleId="affff9">
    <w:name w:val="Символ нумерации"/>
    <w:qFormat/>
  </w:style>
  <w:style w:type="character" w:customStyle="1" w:styleId="1fc">
    <w:name w:val="Нижний колонтитул Знак1"/>
    <w:qFormat/>
    <w:rPr>
      <w:sz w:val="28"/>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72">
    <w:name w:val="Основной шрифт абзаца7"/>
    <w:qFormat/>
  </w:style>
  <w:style w:type="character" w:customStyle="1" w:styleId="WW-Absatz-Standardschriftart1111111111111111111111111111111111111111">
    <w:name w:val="WW-Absatz-Standardschriftart1111111111111111111111111111111111111111"/>
    <w:qFormat/>
  </w:style>
  <w:style w:type="character" w:customStyle="1" w:styleId="affffa">
    <w:name w:val="Заголовок Знак"/>
    <w:qFormat/>
    <w:rPr>
      <w:rFonts w:ascii="Arial" w:eastAsia="Lucida Sans Unicode" w:hAnsi="Arial" w:cs="Tahoma"/>
      <w:sz w:val="28"/>
      <w:szCs w:val="28"/>
      <w:lang w:val="ru-RU"/>
    </w:rPr>
  </w:style>
  <w:style w:type="character" w:customStyle="1" w:styleId="2f2">
    <w:name w:val="Основной текст с отступом Знак2"/>
    <w:qFormat/>
    <w:rPr>
      <w:rFonts w:ascii="Times New Roman" w:eastAsia="Times New Roman" w:hAnsi="Times New Roman" w:cs="Times New Roman"/>
      <w:sz w:val="20"/>
      <w:szCs w:val="20"/>
    </w:rPr>
  </w:style>
  <w:style w:type="character" w:customStyle="1" w:styleId="2f3">
    <w:name w:val="Нижний колонтитул Знак2"/>
    <w:qFormat/>
    <w:rPr>
      <w:rFonts w:ascii="Times New Roman" w:eastAsia="Times New Roman" w:hAnsi="Times New Roman" w:cs="Times New Roman"/>
      <w:sz w:val="28"/>
      <w:szCs w:val="20"/>
    </w:rPr>
  </w:style>
  <w:style w:type="character" w:customStyle="1" w:styleId="1fd">
    <w:name w:val="Верхний колонтитул Знак1"/>
    <w:qFormat/>
    <w:rPr>
      <w:rFonts w:ascii="Times New Roman" w:eastAsia="Times New Roman" w:hAnsi="Times New Roman" w:cs="Times New Roman"/>
      <w:sz w:val="24"/>
      <w:szCs w:val="20"/>
    </w:rPr>
  </w:style>
  <w:style w:type="character" w:customStyle="1" w:styleId="2f4">
    <w:name w:val="Подзаголовок Знак2"/>
    <w:qFormat/>
    <w:rPr>
      <w:rFonts w:ascii="Arial" w:eastAsia="Times New Roman" w:hAnsi="Arial" w:cs="Arial"/>
      <w:sz w:val="24"/>
      <w:szCs w:val="24"/>
    </w:rPr>
  </w:style>
  <w:style w:type="character" w:customStyle="1" w:styleId="1fe">
    <w:name w:val="Заголовок Знак1"/>
    <w:qFormat/>
    <w:rPr>
      <w:b/>
      <w:sz w:val="24"/>
      <w:lang w:val="ru-RU" w:bidi="ar-SA"/>
    </w:rPr>
  </w:style>
  <w:style w:type="character" w:customStyle="1" w:styleId="73">
    <w:name w:val="Знак Знак7"/>
    <w:qFormat/>
    <w:rPr>
      <w:rFonts w:ascii="Times New Roman" w:eastAsia="Times New Roman" w:hAnsi="Times New Roman" w:cs="Times New Roman"/>
      <w:sz w:val="24"/>
      <w:szCs w:val="24"/>
    </w:rPr>
  </w:style>
  <w:style w:type="character" w:customStyle="1" w:styleId="postbody">
    <w:name w:val="postbody"/>
    <w:basedOn w:val="a1"/>
    <w:qFormat/>
  </w:style>
  <w:style w:type="character" w:customStyle="1" w:styleId="WW8Num7z4">
    <w:name w:val="WW8Num7z4"/>
    <w:qFormat/>
    <w:rPr>
      <w:rFonts w:ascii="Courier New" w:hAnsi="Courier New" w:cs="Courier New"/>
    </w:rPr>
  </w:style>
  <w:style w:type="character" w:customStyle="1" w:styleId="WW8Num17z4">
    <w:name w:val="WW8Num17z4"/>
    <w:qFormat/>
    <w:rPr>
      <w:rFonts w:ascii="Courier New" w:hAnsi="Courier New" w:cs="Courier New"/>
    </w:rPr>
  </w:style>
  <w:style w:type="character" w:customStyle="1" w:styleId="WW8Num19z4">
    <w:name w:val="WW8Num19z4"/>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affffb">
    <w:name w:val="???? ????"/>
    <w:qFormat/>
    <w:rPr>
      <w:rFonts w:ascii="MS Sans Serif;Arial" w:hAnsi="MS Sans Serif;Arial" w:cs="MS Sans Serif;Arial"/>
      <w:lang w:val="en-US"/>
    </w:rPr>
  </w:style>
  <w:style w:type="character" w:customStyle="1" w:styleId="affffc">
    <w:name w:val="???????? ?????"/>
    <w:qFormat/>
  </w:style>
  <w:style w:type="character" w:customStyle="1" w:styleId="1ff">
    <w:name w:val="Гиперссылка1"/>
    <w:qFormat/>
    <w:rPr>
      <w:color w:val="000080"/>
      <w:u w:val="single"/>
    </w:rPr>
  </w:style>
  <w:style w:type="character" w:customStyle="1" w:styleId="38">
    <w:name w:val="????????? 3 ????"/>
    <w:qFormat/>
    <w:rPr>
      <w:rFonts w:ascii="Arial" w:hAnsi="Arial" w:cs="Arial"/>
      <w:i/>
      <w:sz w:val="22"/>
      <w:u w:val="single"/>
      <w:lang w:val="ru-RU"/>
    </w:rPr>
  </w:style>
  <w:style w:type="character" w:customStyle="1" w:styleId="affffd">
    <w:name w:val="?????? ?????????"/>
    <w:qFormat/>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S0">
    <w:name w:val="S_Обычный Знак"/>
    <w:qFormat/>
    <w:rPr>
      <w:rFonts w:ascii="Times New Roman" w:eastAsia="Times New Roman" w:hAnsi="Times New Roman" w:cs="Times New Roman"/>
      <w:sz w:val="28"/>
      <w:lang w:val="ru-RU"/>
    </w:rPr>
  </w:style>
  <w:style w:type="character" w:customStyle="1" w:styleId="S1">
    <w:name w:val="S_Маркированный Знак"/>
    <w:qFormat/>
    <w:rPr>
      <w:rFonts w:ascii="Times New Roman" w:eastAsia="Times New Roman" w:hAnsi="Times New Roman" w:cs="Times New Roman"/>
      <w:sz w:val="28"/>
      <w:lang w:val="ru-RU"/>
    </w:rPr>
  </w:style>
  <w:style w:type="character" w:customStyle="1" w:styleId="WW8Num26z2">
    <w:name w:val="WW8Num26z2"/>
    <w:qFormat/>
    <w:rPr>
      <w:b/>
    </w:rPr>
  </w:style>
  <w:style w:type="character" w:customStyle="1" w:styleId="affffe">
    <w:name w:val="???????? ?????????"/>
    <w:qFormat/>
    <w:rPr>
      <w:b/>
      <w:color w:val="000080"/>
      <w:sz w:val="20"/>
    </w:rPr>
  </w:style>
  <w:style w:type="character" w:customStyle="1" w:styleId="1ff0">
    <w:name w:val="Знак примечания1"/>
    <w:qFormat/>
    <w:rPr>
      <w:sz w:val="16"/>
      <w:szCs w:val="16"/>
    </w:rPr>
  </w:style>
  <w:style w:type="character" w:customStyle="1" w:styleId="WW8Num6z4">
    <w:name w:val="WW8Num6z4"/>
    <w:qFormat/>
    <w:rPr>
      <w:rFonts w:ascii="Courier New" w:hAnsi="Courier New" w:cs="Courier New"/>
    </w:rPr>
  </w:style>
  <w:style w:type="character" w:customStyle="1" w:styleId="afffff">
    <w:name w:val="?????????????? ??????"/>
    <w:qFormat/>
    <w:rPr>
      <w:b/>
      <w:color w:val="008000"/>
      <w:sz w:val="20"/>
      <w:u w:val="single"/>
    </w:rPr>
  </w:style>
  <w:style w:type="character" w:customStyle="1" w:styleId="313">
    <w:name w:val="Основной текст с отступом 3 Знак1"/>
    <w:qFormat/>
    <w:rPr>
      <w:rFonts w:ascii="Times New Roman" w:hAnsi="Times New Roman" w:cs="Times New Roman"/>
      <w:sz w:val="16"/>
      <w:szCs w:val="16"/>
    </w:rPr>
  </w:style>
  <w:style w:type="character" w:customStyle="1" w:styleId="big1">
    <w:name w:val="big1"/>
    <w:qFormat/>
    <w:rPr>
      <w:rFonts w:ascii="MS Sans Serif;Arial" w:hAnsi="MS Sans Serif;Arial" w:cs="MS Sans Serif;Arial"/>
      <w:sz w:val="14"/>
      <w:szCs w:val="14"/>
    </w:rPr>
  </w:style>
  <w:style w:type="character" w:customStyle="1" w:styleId="360">
    <w:name w:val="Знак Знак36"/>
    <w:qFormat/>
    <w:rPr>
      <w:rFonts w:ascii="Cambria" w:eastAsia="Times New Roman" w:hAnsi="Cambria" w:cs="Times New Roman"/>
      <w:b/>
      <w:bCs/>
      <w:color w:val="365F91"/>
      <w:sz w:val="28"/>
      <w:szCs w:val="28"/>
    </w:rPr>
  </w:style>
  <w:style w:type="character" w:customStyle="1" w:styleId="1ff1">
    <w:name w:val="1 Знак"/>
    <w:qFormat/>
    <w:rPr>
      <w:rFonts w:ascii="Times New Roman" w:eastAsia="Times New Roman" w:hAnsi="Times New Roman" w:cs="Times New Roman"/>
      <w:lang w:val="en-GB"/>
    </w:rPr>
  </w:style>
  <w:style w:type="character" w:customStyle="1" w:styleId="afffff0">
    <w:name w:val="А_текст_жир Знак"/>
    <w:qFormat/>
    <w:rPr>
      <w:rFonts w:ascii="Times New Roman" w:eastAsia="Times New Roman" w:hAnsi="Times New Roman" w:cs="Times New Roman"/>
      <w:b/>
      <w:bCs/>
      <w:iCs/>
      <w:sz w:val="24"/>
      <w:lang w:val="en-US"/>
    </w:rPr>
  </w:style>
  <w:style w:type="character" w:customStyle="1" w:styleId="160">
    <w:name w:val="Знак Знак16"/>
    <w:qFormat/>
    <w:rPr>
      <w:szCs w:val="24"/>
      <w:u w:val="single"/>
    </w:rPr>
  </w:style>
  <w:style w:type="character" w:customStyle="1" w:styleId="afffff1">
    <w:name w:val="Заголовок записки Знак"/>
    <w:qFormat/>
    <w:rPr>
      <w:rFonts w:ascii="Times New Roman" w:eastAsia="Times New Roman" w:hAnsi="Times New Roman" w:cs="Times New Roman"/>
      <w:b/>
      <w:sz w:val="28"/>
      <w:lang w:val="en-US"/>
    </w:rPr>
  </w:style>
  <w:style w:type="character" w:customStyle="1" w:styleId="c1">
    <w:name w:val="c1"/>
    <w:basedOn w:val="a1"/>
    <w:qFormat/>
  </w:style>
  <w:style w:type="character" w:customStyle="1" w:styleId="fts-hit">
    <w:name w:val="fts-hit"/>
    <w:basedOn w:val="a1"/>
    <w:qFormat/>
  </w:style>
  <w:style w:type="character" w:customStyle="1" w:styleId="afffff2">
    <w:name w:val="А_текст Знак"/>
    <w:qFormat/>
    <w:rPr>
      <w:rFonts w:ascii="Times New Roman" w:eastAsia="Times New Roman" w:hAnsi="Times New Roman" w:cs="Times New Roman"/>
      <w:b/>
      <w:i/>
      <w:sz w:val="24"/>
      <w:szCs w:val="24"/>
      <w:lang w:val="ru-RU" w:bidi="ar-SA"/>
    </w:rPr>
  </w:style>
  <w:style w:type="character" w:customStyle="1" w:styleId="afffff3">
    <w:name w:val="А_табл Знак"/>
    <w:qFormat/>
    <w:rPr>
      <w:rFonts w:ascii="Times New Roman" w:eastAsia="Times New Roman" w:hAnsi="Times New Roman" w:cs="Times New Roman"/>
      <w:sz w:val="24"/>
      <w:szCs w:val="24"/>
      <w:lang w:val="ru-RU" w:bidi="ar-SA"/>
    </w:rPr>
  </w:style>
  <w:style w:type="character" w:styleId="HTML0">
    <w:name w:val="HTML Code"/>
    <w:qFormat/>
    <w:rPr>
      <w:rFonts w:ascii="Consolas" w:hAnsi="Consolas" w:cs="Consolas"/>
      <w:sz w:val="20"/>
      <w:szCs w:val="20"/>
    </w:rPr>
  </w:style>
  <w:style w:type="character" w:styleId="HTML2">
    <w:name w:val="HTML Definition"/>
    <w:qFormat/>
    <w:rPr>
      <w:rFonts w:cs="Times New Roman"/>
      <w:i/>
      <w:iCs/>
    </w:rPr>
  </w:style>
  <w:style w:type="character" w:styleId="HTML3">
    <w:name w:val="HTML Keyboard"/>
    <w:qFormat/>
    <w:rPr>
      <w:rFonts w:ascii="Consolas" w:hAnsi="Consolas" w:cs="Consolas"/>
      <w:sz w:val="20"/>
      <w:szCs w:val="20"/>
    </w:rPr>
  </w:style>
  <w:style w:type="character" w:customStyle="1" w:styleId="afffff4">
    <w:name w:val="Формула Знак"/>
    <w:qFormat/>
    <w:rPr>
      <w:i/>
      <w:sz w:val="24"/>
      <w:szCs w:val="24"/>
      <w:lang w:val="ru-RU"/>
    </w:rPr>
  </w:style>
  <w:style w:type="character" w:customStyle="1" w:styleId="grame">
    <w:name w:val="grame"/>
    <w:basedOn w:val="a1"/>
    <w:qFormat/>
  </w:style>
  <w:style w:type="character" w:customStyle="1" w:styleId="S2">
    <w:name w:val="S_Заголовок 2 Знак"/>
    <w:qFormat/>
    <w:rPr>
      <w:rFonts w:ascii="Times New Roman" w:eastAsia="Times New Roman" w:hAnsi="Times New Roman" w:cs="Times New Roman"/>
      <w:b/>
      <w:sz w:val="24"/>
      <w:szCs w:val="24"/>
      <w:lang w:val="en-US"/>
    </w:rPr>
  </w:style>
  <w:style w:type="character" w:customStyle="1" w:styleId="fts-hit1">
    <w:name w:val="fts-hit1"/>
    <w:qFormat/>
    <w:rPr>
      <w:shd w:val="clear" w:color="auto" w:fill="FFC0CB"/>
    </w:rPr>
  </w:style>
  <w:style w:type="character" w:customStyle="1" w:styleId="head">
    <w:name w:val="head"/>
    <w:basedOn w:val="a1"/>
    <w:qFormat/>
  </w:style>
  <w:style w:type="character" w:customStyle="1" w:styleId="source1">
    <w:name w:val="source1"/>
    <w:qFormat/>
    <w:rPr>
      <w:rFonts w:ascii="Verdana" w:hAnsi="Verdana" w:cs="Verdana"/>
      <w:i/>
      <w:iCs/>
      <w:sz w:val="13"/>
      <w:szCs w:val="13"/>
    </w:rPr>
  </w:style>
  <w:style w:type="character" w:customStyle="1" w:styleId="afffff5">
    <w:name w:val="ФИЛИАЛ Знак"/>
    <w:qFormat/>
    <w:rPr>
      <w:rFonts w:ascii="Arial" w:hAnsi="Arial" w:cs="Arial"/>
      <w:caps/>
      <w:sz w:val="24"/>
      <w:szCs w:val="22"/>
      <w:lang w:val="ru-RU"/>
    </w:rPr>
  </w:style>
  <w:style w:type="character" w:customStyle="1" w:styleId="afffff6">
    <w:name w:val="Название_страницы Знак"/>
    <w:qFormat/>
    <w:rPr>
      <w:rFonts w:ascii="Arial" w:hAnsi="Arial" w:cs="Arial"/>
      <w:b/>
      <w:caps/>
      <w:sz w:val="28"/>
      <w:szCs w:val="28"/>
      <w:lang w:val="ru-RU"/>
    </w:rPr>
  </w:style>
  <w:style w:type="character" w:customStyle="1" w:styleId="afffff7">
    <w:name w:val="НазваниеПриложения Знак"/>
    <w:qFormat/>
    <w:rPr>
      <w:rFonts w:ascii="Arial" w:eastAsia="Lucida Sans Unicode" w:hAnsi="Arial" w:cs="Arial"/>
      <w:b/>
      <w:bCs/>
      <w:caps/>
      <w:color w:val="000000"/>
      <w:spacing w:val="-3"/>
      <w:kern w:val="2"/>
      <w:sz w:val="28"/>
      <w:szCs w:val="32"/>
      <w:lang w:val="ru-RU"/>
    </w:rPr>
  </w:style>
  <w:style w:type="character" w:customStyle="1" w:styleId="afffff8">
    <w:name w:val="ТипПриложения Знак"/>
    <w:qFormat/>
    <w:rPr>
      <w:rFonts w:ascii="Arial" w:hAnsi="Arial" w:cs="Arial"/>
      <w:i/>
      <w:sz w:val="24"/>
      <w:szCs w:val="24"/>
      <w:lang w:val="ru-RU"/>
    </w:rPr>
  </w:style>
  <w:style w:type="character" w:customStyle="1" w:styleId="1ff2">
    <w:name w:val="ШтампПР Знак1"/>
    <w:qFormat/>
    <w:rPr>
      <w:rFonts w:ascii="Arial" w:hAnsi="Arial" w:cs="Arial"/>
      <w:b/>
      <w:caps/>
      <w:szCs w:val="24"/>
      <w:lang w:val="ru-RU"/>
    </w:rPr>
  </w:style>
  <w:style w:type="character" w:customStyle="1" w:styleId="afffff9">
    <w:name w:val="Штамп Знак"/>
    <w:qFormat/>
    <w:rPr>
      <w:rFonts w:ascii="Arial" w:hAnsi="Arial" w:cs="Arial"/>
      <w:b/>
      <w:caps/>
      <w:szCs w:val="24"/>
      <w:lang w:val="ru-RU" w:eastAsia="en-US"/>
    </w:rPr>
  </w:style>
  <w:style w:type="character" w:customStyle="1" w:styleId="1ff3">
    <w:name w:val="ШтампПР Знак Знак1"/>
    <w:qFormat/>
    <w:rPr>
      <w:rFonts w:ascii="Arial" w:hAnsi="Arial" w:cs="Arial"/>
      <w:b/>
      <w:caps/>
      <w:sz w:val="24"/>
      <w:szCs w:val="24"/>
      <w:lang w:val="ru-RU"/>
    </w:rPr>
  </w:style>
  <w:style w:type="character" w:customStyle="1" w:styleId="201">
    <w:name w:val="Знак Знак20"/>
    <w:qFormat/>
    <w:rPr>
      <w:szCs w:val="24"/>
      <w:u w:val="single"/>
    </w:rPr>
  </w:style>
  <w:style w:type="character" w:customStyle="1" w:styleId="191">
    <w:name w:val="Знак Знак19"/>
    <w:qFormat/>
    <w:rPr>
      <w:rFonts w:ascii="Arial" w:hAnsi="Arial" w:cs="Arial"/>
      <w:b/>
      <w:i/>
      <w:sz w:val="24"/>
      <w:szCs w:val="24"/>
      <w:lang w:val="ru-RU" w:bidi="ar-SA"/>
    </w:rPr>
  </w:style>
  <w:style w:type="character" w:customStyle="1" w:styleId="180">
    <w:name w:val="Знак Знак18"/>
    <w:qFormat/>
    <w:rPr>
      <w:rFonts w:ascii="Arial" w:hAnsi="Arial" w:cs="Arial"/>
      <w:b/>
      <w:bCs/>
      <w:sz w:val="26"/>
      <w:szCs w:val="26"/>
      <w:lang w:val="ru-RU" w:bidi="ar-SA"/>
    </w:rPr>
  </w:style>
  <w:style w:type="character" w:customStyle="1" w:styleId="171">
    <w:name w:val="Знак Знак17"/>
    <w:qFormat/>
    <w:rPr>
      <w:rFonts w:ascii="Calibri" w:hAnsi="Calibri" w:cs="Calibri"/>
      <w:b/>
      <w:bCs/>
      <w:sz w:val="28"/>
      <w:szCs w:val="28"/>
    </w:rPr>
  </w:style>
  <w:style w:type="character" w:customStyle="1" w:styleId="230">
    <w:name w:val="Знак Знак23"/>
    <w:qFormat/>
    <w:rPr>
      <w:rFonts w:ascii="Times New Roman" w:eastAsia="Times New Roman" w:hAnsi="Times New Roman" w:cs="Times New Roman"/>
      <w:sz w:val="20"/>
      <w:szCs w:val="24"/>
      <w:u w:val="single"/>
    </w:rPr>
  </w:style>
  <w:style w:type="character" w:customStyle="1" w:styleId="220">
    <w:name w:val="Знак Знак22"/>
    <w:qFormat/>
    <w:rPr>
      <w:rFonts w:ascii="Arial" w:eastAsia="Times New Roman" w:hAnsi="Arial" w:cs="Times New Roman"/>
      <w:b/>
      <w:i/>
      <w:sz w:val="24"/>
      <w:szCs w:val="24"/>
    </w:rPr>
  </w:style>
  <w:style w:type="character" w:customStyle="1" w:styleId="300">
    <w:name w:val="Знак Знак30"/>
    <w:qFormat/>
    <w:rPr>
      <w:szCs w:val="24"/>
      <w:u w:val="single"/>
      <w:lang w:val="ru-RU" w:bidi="ar-SA"/>
    </w:rPr>
  </w:style>
  <w:style w:type="character" w:customStyle="1" w:styleId="290">
    <w:name w:val="Знак Знак29"/>
    <w:qFormat/>
    <w:rPr>
      <w:rFonts w:ascii="Arial" w:hAnsi="Arial" w:cs="Arial"/>
      <w:b/>
      <w:i/>
      <w:sz w:val="24"/>
      <w:szCs w:val="24"/>
      <w:lang w:val="ru-RU" w:bidi="ar-SA"/>
    </w:rPr>
  </w:style>
  <w:style w:type="character" w:customStyle="1" w:styleId="280">
    <w:name w:val="Знак Знак28"/>
    <w:qFormat/>
    <w:rPr>
      <w:rFonts w:ascii="Arial" w:hAnsi="Arial" w:cs="Arial"/>
      <w:b/>
      <w:bCs/>
      <w:sz w:val="26"/>
      <w:szCs w:val="26"/>
      <w:lang w:val="ru-RU" w:bidi="ar-SA"/>
    </w:rPr>
  </w:style>
  <w:style w:type="character" w:customStyle="1" w:styleId="270">
    <w:name w:val="Знак Знак27"/>
    <w:qFormat/>
    <w:rPr>
      <w:rFonts w:ascii="Calibri" w:hAnsi="Calibri" w:cs="Calibri"/>
      <w:b/>
      <w:bCs/>
      <w:sz w:val="28"/>
      <w:szCs w:val="28"/>
      <w:lang w:val="ru-RU" w:bidi="ar-SA"/>
    </w:rPr>
  </w:style>
  <w:style w:type="character" w:customStyle="1" w:styleId="260">
    <w:name w:val="Знак Знак26"/>
    <w:qFormat/>
    <w:rPr>
      <w:color w:val="000000"/>
      <w:spacing w:val="-3"/>
      <w:sz w:val="24"/>
      <w:szCs w:val="27"/>
      <w:shd w:val="clear" w:color="auto" w:fill="FFFFFF"/>
    </w:rPr>
  </w:style>
  <w:style w:type="character" w:customStyle="1" w:styleId="250">
    <w:name w:val="Знак Знак25"/>
    <w:qFormat/>
    <w:rPr>
      <w:sz w:val="24"/>
      <w:shd w:val="clear" w:color="auto" w:fill="FFFFFF"/>
    </w:rPr>
  </w:style>
  <w:style w:type="character" w:customStyle="1" w:styleId="FontStyle39">
    <w:name w:val="Font Style39"/>
    <w:qFormat/>
    <w:rPr>
      <w:rFonts w:ascii="Arial" w:hAnsi="Arial" w:cs="Arial"/>
      <w:sz w:val="18"/>
      <w:szCs w:val="18"/>
    </w:rPr>
  </w:style>
  <w:style w:type="character" w:customStyle="1" w:styleId="HeaderChar">
    <w:name w:val="Header Char"/>
    <w:qFormat/>
    <w:rPr>
      <w:rFonts w:eastAsia="Times New Roman"/>
      <w:lang w:val="ru-RU"/>
    </w:rPr>
  </w:style>
  <w:style w:type="character" w:customStyle="1" w:styleId="350">
    <w:name w:val="Знак Знак35"/>
    <w:qFormat/>
    <w:rPr>
      <w:rFonts w:ascii="Arial" w:eastAsia="Times New Roman" w:hAnsi="Arial" w:cs="Arial"/>
      <w:color w:val="000000"/>
      <w:sz w:val="32"/>
      <w:szCs w:val="24"/>
    </w:rPr>
  </w:style>
  <w:style w:type="character" w:customStyle="1" w:styleId="340">
    <w:name w:val="Знак Знак34"/>
    <w:qFormat/>
    <w:rPr>
      <w:rFonts w:ascii="Cambria" w:eastAsia="Times New Roman" w:hAnsi="Cambria" w:cs="Times New Roman"/>
      <w:b/>
      <w:bCs/>
      <w:color w:val="4F81BD"/>
      <w:sz w:val="24"/>
      <w:szCs w:val="24"/>
    </w:rPr>
  </w:style>
  <w:style w:type="character" w:customStyle="1" w:styleId="Heading1Char1">
    <w:name w:val="Heading 1 Char1"/>
    <w:qFormat/>
    <w:rPr>
      <w:b/>
      <w:i/>
      <w:sz w:val="24"/>
      <w:lang w:val="ru-RU" w:bidi="ar-SA"/>
    </w:rPr>
  </w:style>
  <w:style w:type="character" w:customStyle="1" w:styleId="Heading2Char">
    <w:name w:val="Heading 2 Char"/>
    <w:qFormat/>
    <w:rPr>
      <w:b/>
      <w:i/>
      <w:sz w:val="24"/>
      <w:lang w:val="ru-RU" w:bidi="ar-SA"/>
    </w:rPr>
  </w:style>
  <w:style w:type="character" w:customStyle="1" w:styleId="Heading3Char">
    <w:name w:val="Heading 3 Char"/>
    <w:qFormat/>
    <w:rPr>
      <w:b/>
      <w:i/>
      <w:sz w:val="24"/>
      <w:lang w:val="ru-RU" w:bidi="ar-SA"/>
    </w:rPr>
  </w:style>
  <w:style w:type="character" w:customStyle="1" w:styleId="Heading4Char">
    <w:name w:val="Heading 4 Char"/>
    <w:qFormat/>
    <w:rPr>
      <w:b/>
      <w:i/>
      <w:sz w:val="24"/>
      <w:lang w:val="ru-RU" w:bidi="ar-SA"/>
    </w:rPr>
  </w:style>
  <w:style w:type="character" w:customStyle="1" w:styleId="Heading5Char">
    <w:name w:val="Heading 5 Char"/>
    <w:qFormat/>
    <w:rPr>
      <w:i/>
      <w:sz w:val="24"/>
      <w:lang w:val="ru-RU" w:bidi="ar-SA"/>
    </w:rPr>
  </w:style>
  <w:style w:type="character" w:customStyle="1" w:styleId="Heading6Char">
    <w:name w:val="Heading 6 Char"/>
    <w:qFormat/>
    <w:rPr>
      <w:sz w:val="24"/>
      <w:lang w:val="ru-RU" w:bidi="ar-SA"/>
    </w:rPr>
  </w:style>
  <w:style w:type="character" w:customStyle="1" w:styleId="Heading7Char">
    <w:name w:val="Heading 7 Char"/>
    <w:qFormat/>
    <w:rPr>
      <w:b/>
      <w:sz w:val="24"/>
      <w:lang w:val="ru-RU" w:bidi="ar-SA"/>
    </w:rPr>
  </w:style>
  <w:style w:type="character" w:customStyle="1" w:styleId="Heading8Char">
    <w:name w:val="Heading 8 Char"/>
    <w:qFormat/>
    <w:rPr>
      <w:b/>
      <w:sz w:val="24"/>
      <w:lang w:val="ru-RU" w:bidi="ar-SA"/>
    </w:rPr>
  </w:style>
  <w:style w:type="character" w:customStyle="1" w:styleId="Heading9Char">
    <w:name w:val="Heading 9 Char"/>
    <w:qFormat/>
    <w:rPr>
      <w:b/>
      <w:sz w:val="24"/>
      <w:lang w:val="ru-RU" w:bidi="ar-SA"/>
    </w:rPr>
  </w:style>
  <w:style w:type="character" w:customStyle="1" w:styleId="BodyTextIndentChar">
    <w:name w:val="Body Text Indent Char"/>
    <w:qFormat/>
    <w:rPr>
      <w:lang w:val="ru-RU" w:bidi="ar-SA"/>
    </w:rPr>
  </w:style>
  <w:style w:type="character" w:customStyle="1" w:styleId="FooterChar">
    <w:name w:val="Footer Char"/>
    <w:qFormat/>
    <w:rPr>
      <w:rFonts w:cs="Times New Roman"/>
      <w:sz w:val="28"/>
      <w:lang w:val="ru-RU" w:bidi="ar-SA"/>
    </w:rPr>
  </w:style>
  <w:style w:type="character" w:customStyle="1" w:styleId="FootnoteTextChar">
    <w:name w:val="Footnote Text Char"/>
    <w:qFormat/>
    <w:rPr>
      <w:rFonts w:ascii="Arial" w:hAnsi="Arial" w:cs="Arial"/>
      <w:sz w:val="22"/>
      <w:lang w:val="ru-RU" w:bidi="ar-SA"/>
    </w:rPr>
  </w:style>
  <w:style w:type="character" w:customStyle="1" w:styleId="HeaderChar1">
    <w:name w:val="Header Char1"/>
    <w:qFormat/>
    <w:rPr>
      <w:rFonts w:cs="Times New Roman"/>
      <w:sz w:val="24"/>
      <w:lang w:val="ru-RU" w:bidi="ar-SA"/>
    </w:rPr>
  </w:style>
  <w:style w:type="character" w:customStyle="1" w:styleId="SubtitleChar">
    <w:name w:val="Subtitle Char"/>
    <w:qFormat/>
    <w:rPr>
      <w:rFonts w:ascii="Arial" w:hAnsi="Arial" w:cs="Arial"/>
      <w:sz w:val="24"/>
      <w:lang w:val="ru-RU" w:bidi="ar-SA"/>
    </w:rPr>
  </w:style>
  <w:style w:type="character" w:customStyle="1" w:styleId="TitleChar">
    <w:name w:val="Title Char"/>
    <w:qFormat/>
    <w:rPr>
      <w:b/>
      <w:sz w:val="24"/>
      <w:lang w:val="ru-RU" w:bidi="ar-SA"/>
    </w:rPr>
  </w:style>
  <w:style w:type="character" w:customStyle="1" w:styleId="NoSpacingChar">
    <w:name w:val="No Spacing Char"/>
    <w:qFormat/>
    <w:rPr>
      <w:rFonts w:eastAsia="Times New Roman"/>
      <w:sz w:val="22"/>
      <w:szCs w:val="22"/>
      <w:lang w:val="ru-RU" w:bidi="ar-SA"/>
    </w:rPr>
  </w:style>
  <w:style w:type="character" w:customStyle="1" w:styleId="HTMLPreformattedChar">
    <w:name w:val="HTML Preformatted Char"/>
    <w:qFormat/>
    <w:rPr>
      <w:rFonts w:ascii="Courier New" w:eastAsia="Times New Roman" w:hAnsi="Courier New" w:cs="Courier New"/>
      <w:sz w:val="22"/>
      <w:lang w:val="ru-RU" w:bidi="ar-SA"/>
    </w:rPr>
  </w:style>
  <w:style w:type="character" w:customStyle="1" w:styleId="BalloonTextChar">
    <w:name w:val="Balloon Text Char"/>
    <w:qFormat/>
    <w:rPr>
      <w:rFonts w:ascii="Tahoma" w:hAnsi="Tahoma" w:cs="Tahoma"/>
      <w:sz w:val="16"/>
      <w:lang w:val="ru-RU" w:bidi="ar-SA"/>
    </w:rPr>
  </w:style>
  <w:style w:type="character" w:customStyle="1" w:styleId="ListParagraphChar">
    <w:name w:val="List Paragraph Char"/>
    <w:qFormat/>
    <w:rPr>
      <w:rFonts w:ascii="Times New Roman" w:eastAsia="Times New Roman" w:hAnsi="Times New Roman" w:cs="Times New Roman"/>
      <w:sz w:val="24"/>
      <w:szCs w:val="24"/>
      <w:lang w:val="ru-RU"/>
    </w:rPr>
  </w:style>
  <w:style w:type="character" w:customStyle="1" w:styleId="BodyText2Char">
    <w:name w:val="Body Text 2 Char"/>
    <w:qFormat/>
    <w:rPr>
      <w:sz w:val="24"/>
      <w:lang w:val="ru-RU"/>
    </w:rPr>
  </w:style>
  <w:style w:type="character" w:customStyle="1" w:styleId="BodyTextIndent3Char">
    <w:name w:val="Body Text Indent 3 Char"/>
    <w:qFormat/>
    <w:rPr>
      <w:sz w:val="28"/>
      <w:lang w:val="ru-RU" w:bidi="ar-SA"/>
    </w:rPr>
  </w:style>
  <w:style w:type="character" w:customStyle="1" w:styleId="PlainTextChar">
    <w:name w:val="Plain Text Char"/>
    <w:qFormat/>
    <w:rPr>
      <w:rFonts w:ascii="Courier New" w:hAnsi="Courier New" w:cs="Courier New"/>
    </w:rPr>
  </w:style>
  <w:style w:type="character" w:customStyle="1" w:styleId="1ff4">
    <w:name w:val="Название книги1"/>
    <w:qFormat/>
    <w:rPr>
      <w:b/>
      <w:smallCaps/>
      <w:spacing w:val="5"/>
    </w:rPr>
  </w:style>
  <w:style w:type="character" w:customStyle="1" w:styleId="240">
    <w:name w:val="Знак Знак24"/>
    <w:qFormat/>
    <w:rPr>
      <w:kern w:val="2"/>
      <w:sz w:val="24"/>
      <w:lang w:val="ru-RU"/>
    </w:rPr>
  </w:style>
  <w:style w:type="character" w:customStyle="1" w:styleId="291">
    <w:name w:val="Знак Знак291"/>
    <w:qFormat/>
    <w:rPr>
      <w:rFonts w:ascii="Arial" w:hAnsi="Arial" w:cs="Arial"/>
      <w:b/>
      <w:sz w:val="26"/>
      <w:lang w:val="ru-RU" w:bidi="ar-SA"/>
    </w:rPr>
  </w:style>
  <w:style w:type="character" w:customStyle="1" w:styleId="1710">
    <w:name w:val="Знак Знак171"/>
    <w:qFormat/>
    <w:rPr>
      <w:rFonts w:ascii="Cambria" w:hAnsi="Cambria" w:cs="Cambria"/>
      <w:b/>
      <w:color w:val="4F81BD"/>
      <w:sz w:val="24"/>
      <w:lang w:val="ru-RU"/>
    </w:rPr>
  </w:style>
  <w:style w:type="character" w:customStyle="1" w:styleId="161">
    <w:name w:val="Знак Знак161"/>
    <w:qFormat/>
    <w:rPr>
      <w:sz w:val="24"/>
      <w:u w:val="single"/>
    </w:rPr>
  </w:style>
  <w:style w:type="character" w:customStyle="1" w:styleId="2010">
    <w:name w:val="Знак Знак201"/>
    <w:qFormat/>
    <w:rPr>
      <w:sz w:val="24"/>
      <w:u w:val="single"/>
    </w:rPr>
  </w:style>
  <w:style w:type="character" w:customStyle="1" w:styleId="1910">
    <w:name w:val="Знак Знак191"/>
    <w:qFormat/>
    <w:rPr>
      <w:rFonts w:ascii="Arial" w:hAnsi="Arial" w:cs="Arial"/>
      <w:b/>
      <w:i/>
      <w:sz w:val="24"/>
      <w:lang w:val="ru-RU"/>
    </w:rPr>
  </w:style>
  <w:style w:type="character" w:customStyle="1" w:styleId="181">
    <w:name w:val="Знак Знак181"/>
    <w:qFormat/>
    <w:rPr>
      <w:rFonts w:ascii="Arial" w:hAnsi="Arial" w:cs="Arial"/>
      <w:b/>
      <w:sz w:val="26"/>
      <w:lang w:val="ru-RU"/>
    </w:rPr>
  </w:style>
  <w:style w:type="character" w:customStyle="1" w:styleId="231">
    <w:name w:val="Знак Знак231"/>
    <w:qFormat/>
    <w:rPr>
      <w:rFonts w:ascii="Times New Roman" w:hAnsi="Times New Roman" w:cs="Times New Roman"/>
      <w:sz w:val="24"/>
      <w:u w:val="single"/>
      <w:lang w:val="en-US"/>
    </w:rPr>
  </w:style>
  <w:style w:type="character" w:customStyle="1" w:styleId="221">
    <w:name w:val="Знак Знак221"/>
    <w:qFormat/>
    <w:rPr>
      <w:rFonts w:ascii="Arial" w:hAnsi="Arial" w:cs="Arial"/>
      <w:b/>
      <w:i/>
      <w:sz w:val="24"/>
      <w:lang w:val="en-US"/>
    </w:rPr>
  </w:style>
  <w:style w:type="character" w:customStyle="1" w:styleId="2111">
    <w:name w:val="Знак Знак211"/>
    <w:qFormat/>
    <w:rPr>
      <w:rFonts w:ascii="Arial" w:hAnsi="Arial" w:cs="Arial"/>
      <w:b/>
      <w:sz w:val="26"/>
      <w:lang w:val="en-US"/>
    </w:rPr>
  </w:style>
  <w:style w:type="character" w:customStyle="1" w:styleId="301">
    <w:name w:val="Знак Знак301"/>
    <w:qFormat/>
    <w:rPr>
      <w:sz w:val="24"/>
      <w:u w:val="single"/>
      <w:lang w:val="ru-RU"/>
    </w:rPr>
  </w:style>
  <w:style w:type="character" w:customStyle="1" w:styleId="281">
    <w:name w:val="Знак Знак281"/>
    <w:qFormat/>
    <w:rPr>
      <w:rFonts w:ascii="Arial" w:hAnsi="Arial" w:cs="Arial"/>
      <w:b/>
      <w:sz w:val="26"/>
      <w:lang w:val="ru-RU"/>
    </w:rPr>
  </w:style>
  <w:style w:type="character" w:customStyle="1" w:styleId="271">
    <w:name w:val="Знак Знак271"/>
    <w:qFormat/>
    <w:rPr>
      <w:rFonts w:ascii="Calibri" w:hAnsi="Calibri" w:cs="Calibri"/>
      <w:b/>
      <w:sz w:val="28"/>
      <w:lang w:val="ru-RU"/>
    </w:rPr>
  </w:style>
  <w:style w:type="character" w:customStyle="1" w:styleId="261">
    <w:name w:val="Знак Знак261"/>
    <w:qFormat/>
    <w:rPr>
      <w:color w:val="000000"/>
      <w:spacing w:val="-3"/>
      <w:sz w:val="27"/>
      <w:shd w:val="clear" w:color="auto" w:fill="FFFFFF"/>
    </w:rPr>
  </w:style>
  <w:style w:type="character" w:customStyle="1" w:styleId="251">
    <w:name w:val="Знак Знак251"/>
    <w:qFormat/>
    <w:rPr>
      <w:sz w:val="24"/>
      <w:shd w:val="clear" w:color="auto" w:fill="FFFFFF"/>
    </w:rPr>
  </w:style>
  <w:style w:type="character" w:customStyle="1" w:styleId="CaptionChar">
    <w:name w:val="Caption Char"/>
    <w:qFormat/>
    <w:rPr>
      <w:rFonts w:eastAsia="Times New Roman"/>
      <w:b/>
      <w:color w:val="4F81BD"/>
      <w:sz w:val="18"/>
      <w:lang w:val="ru-RU"/>
    </w:rPr>
  </w:style>
  <w:style w:type="character" w:customStyle="1" w:styleId="2f5">
    <w:name w:val="Гиперссылка2"/>
    <w:qFormat/>
    <w:rPr>
      <w:color w:val="000080"/>
      <w:u w:val="single"/>
    </w:rPr>
  </w:style>
  <w:style w:type="character" w:customStyle="1" w:styleId="2f6">
    <w:name w:val="Название книги2"/>
    <w:qFormat/>
    <w:rPr>
      <w:b/>
      <w:smallCaps/>
      <w:spacing w:val="5"/>
    </w:rPr>
  </w:style>
  <w:style w:type="character" w:customStyle="1" w:styleId="afffffa">
    <w:name w:val="???? ????"/>
    <w:qFormat/>
    <w:rPr>
      <w:rFonts w:ascii="MS Sans Serif;Arial" w:hAnsi="MS Sans Serif;Arial" w:cs="MS Sans Serif;Arial"/>
      <w:lang w:val="en-US"/>
    </w:rPr>
  </w:style>
  <w:style w:type="character" w:customStyle="1" w:styleId="94">
    <w:name w:val="Знак Знак9"/>
    <w:qFormat/>
    <w:rPr>
      <w:rFonts w:ascii="Calibri" w:eastAsia="Times New Roman" w:hAnsi="Calibri" w:cs="Times New Roman"/>
      <w:b/>
      <w:bCs/>
      <w:sz w:val="28"/>
      <w:szCs w:val="28"/>
    </w:rPr>
  </w:style>
  <w:style w:type="character" w:customStyle="1" w:styleId="74">
    <w:name w:val="Знак Знак7"/>
    <w:qFormat/>
    <w:rPr>
      <w:rFonts w:ascii="Times New Roman" w:eastAsia="Times New Roman" w:hAnsi="Times New Roman" w:cs="Times New Roman"/>
      <w:sz w:val="24"/>
      <w:szCs w:val="24"/>
    </w:rPr>
  </w:style>
  <w:style w:type="character" w:customStyle="1" w:styleId="84">
    <w:name w:val="Знак Знак8"/>
    <w:qFormat/>
    <w:rPr>
      <w:color w:val="000000"/>
      <w:lang w:val="ru-RU" w:bidi="ar-SA"/>
    </w:rPr>
  </w:style>
  <w:style w:type="character" w:customStyle="1" w:styleId="1ff5">
    <w:name w:val="Неразрешенное упоминание1"/>
    <w:qFormat/>
    <w:rPr>
      <w:color w:val="605E5C"/>
      <w:shd w:val="clear" w:color="auto" w:fill="E1DFDD"/>
    </w:rPr>
  </w:style>
  <w:style w:type="character" w:customStyle="1" w:styleId="39">
    <w:name w:val="Гиперссылка3"/>
    <w:qFormat/>
    <w:rPr>
      <w:color w:val="000080"/>
      <w:u w:val="single"/>
    </w:rPr>
  </w:style>
  <w:style w:type="character" w:customStyle="1" w:styleId="fontstyle01">
    <w:name w:val="fontstyle01"/>
    <w:qFormat/>
    <w:rPr>
      <w:rFonts w:ascii="Times-Roman;Times New Roman" w:hAnsi="Times-Roman;Times New Roman" w:cs="Times-Roman;Times New Roman"/>
      <w:b w:val="0"/>
      <w:bCs w:val="0"/>
      <w:i w:val="0"/>
      <w:iCs w:val="0"/>
      <w:color w:val="000000"/>
      <w:sz w:val="24"/>
      <w:szCs w:val="24"/>
    </w:rPr>
  </w:style>
  <w:style w:type="paragraph" w:customStyle="1" w:styleId="Heading">
    <w:name w:val="Heading"/>
    <w:next w:val="afffffb"/>
    <w:qFormat/>
    <w:pPr>
      <w:widowControl w:val="0"/>
      <w:autoSpaceDE w:val="0"/>
      <w:spacing w:before="240" w:after="240"/>
      <w:ind w:left="578" w:hanging="578"/>
    </w:pPr>
    <w:rPr>
      <w:rFonts w:ascii="Arial" w:eastAsia="Times New Roman" w:hAnsi="Arial" w:cs="Arial"/>
      <w:b/>
      <w:bCs/>
      <w:sz w:val="22"/>
      <w:szCs w:val="22"/>
      <w:lang w:val="ru-RU" w:bidi="ar-SA"/>
    </w:rPr>
  </w:style>
  <w:style w:type="paragraph" w:styleId="afffffb">
    <w:name w:val="Body Text"/>
    <w:basedOn w:val="LO-Normal"/>
    <w:qFormat/>
    <w:pPr>
      <w:jc w:val="both"/>
    </w:pPr>
    <w:rPr>
      <w:sz w:val="24"/>
    </w:rPr>
  </w:style>
  <w:style w:type="paragraph" w:styleId="afffffc">
    <w:name w:val="List"/>
    <w:basedOn w:val="afffffb"/>
    <w:pPr>
      <w:widowControl w:val="0"/>
    </w:pPr>
    <w:rPr>
      <w:rFonts w:ascii="Arial" w:eastAsia="Arial Unicode MS" w:hAnsi="Arial" w:cs="Tahoma"/>
      <w:kern w:val="2"/>
      <w:sz w:val="20"/>
    </w:rPr>
  </w:style>
  <w:style w:type="paragraph" w:styleId="afffffd">
    <w:name w:val="caption"/>
    <w:basedOn w:val="a0"/>
    <w:next w:val="a0"/>
    <w:qFormat/>
    <w:pPr>
      <w:spacing w:after="200" w:line="276" w:lineRule="auto"/>
      <w:ind w:firstLine="0"/>
      <w:jc w:val="left"/>
    </w:pPr>
    <w:rPr>
      <w:rFonts w:ascii="Calibri" w:hAnsi="Calibri" w:cs="Calibri"/>
      <w:b/>
      <w:bCs/>
      <w:sz w:val="20"/>
      <w:szCs w:val="20"/>
      <w:lang w:val="en-US"/>
    </w:rPr>
  </w:style>
  <w:style w:type="paragraph" w:customStyle="1" w:styleId="Index">
    <w:name w:val="Index"/>
    <w:basedOn w:val="a0"/>
    <w:qFormat/>
    <w:pPr>
      <w:suppressLineNumbers/>
    </w:pPr>
  </w:style>
  <w:style w:type="paragraph" w:customStyle="1" w:styleId="2f7">
    <w:name w:val="Абзац списка2"/>
    <w:basedOn w:val="a0"/>
    <w:qFormat/>
    <w:pPr>
      <w:ind w:left="720"/>
      <w:contextualSpacing/>
    </w:pPr>
    <w:rPr>
      <w:sz w:val="28"/>
      <w:szCs w:val="20"/>
      <w:lang w:val="en-US"/>
    </w:rPr>
  </w:style>
  <w:style w:type="paragraph" w:customStyle="1" w:styleId="HeaderandFooter">
    <w:name w:val="Header and Footer"/>
    <w:basedOn w:val="a0"/>
    <w:qFormat/>
    <w:pPr>
      <w:suppressLineNumbers/>
      <w:tabs>
        <w:tab w:val="center" w:pos="4819"/>
        <w:tab w:val="right" w:pos="9638"/>
      </w:tabs>
    </w:pPr>
  </w:style>
  <w:style w:type="paragraph" w:styleId="afffffe">
    <w:name w:val="header"/>
    <w:basedOn w:val="a0"/>
    <w:rPr>
      <w:sz w:val="28"/>
      <w:szCs w:val="20"/>
      <w:lang w:val="en-US"/>
    </w:rPr>
  </w:style>
  <w:style w:type="paragraph" w:styleId="affffff">
    <w:name w:val="footer"/>
    <w:basedOn w:val="LO-Normal"/>
    <w:qFormat/>
    <w:pPr>
      <w:tabs>
        <w:tab w:val="center" w:pos="4153"/>
        <w:tab w:val="right" w:pos="8306"/>
      </w:tabs>
    </w:pPr>
  </w:style>
  <w:style w:type="paragraph" w:styleId="affffff0">
    <w:name w:val="footnote text"/>
    <w:basedOn w:val="a0"/>
    <w:pPr>
      <w:spacing w:before="120" w:after="120"/>
      <w:ind w:firstLine="567"/>
    </w:pPr>
    <w:rPr>
      <w:rFonts w:ascii="Calibri" w:hAnsi="Calibri" w:cs="Calibri"/>
      <w:sz w:val="20"/>
      <w:szCs w:val="20"/>
      <w:lang w:val="en-US"/>
    </w:rPr>
  </w:style>
  <w:style w:type="paragraph" w:styleId="affffff1">
    <w:name w:val="No Spacing"/>
    <w:qFormat/>
    <w:pPr>
      <w:spacing w:before="20" w:after="20" w:line="140" w:lineRule="exact"/>
      <w:ind w:left="578" w:hanging="578"/>
      <w:jc w:val="center"/>
    </w:pPr>
    <w:rPr>
      <w:rFonts w:ascii="Arial" w:eastAsia="Calibri" w:hAnsi="Arial" w:cs="Arial"/>
      <w:sz w:val="14"/>
      <w:szCs w:val="20"/>
      <w:lang w:val="ru-RU" w:bidi="ar-SA"/>
    </w:rPr>
  </w:style>
  <w:style w:type="paragraph" w:customStyle="1" w:styleId="affffff2">
    <w:name w:val="Обычный текст"/>
    <w:basedOn w:val="a0"/>
    <w:qFormat/>
    <w:pPr>
      <w:spacing w:before="120"/>
    </w:pPr>
    <w:rPr>
      <w:rFonts w:eastAsia="Times New Roman"/>
      <w:sz w:val="24"/>
      <w:szCs w:val="24"/>
      <w:lang w:val="en-US"/>
    </w:rPr>
  </w:style>
  <w:style w:type="paragraph" w:styleId="affffff3">
    <w:name w:val="Document Map"/>
    <w:basedOn w:val="a0"/>
    <w:qFormat/>
    <w:pPr>
      <w:ind w:firstLine="0"/>
      <w:jc w:val="left"/>
    </w:pPr>
    <w:rPr>
      <w:rFonts w:ascii="Tahoma" w:hAnsi="Tahoma" w:cs="Tahoma"/>
      <w:sz w:val="16"/>
      <w:szCs w:val="16"/>
      <w:lang w:val="en-US"/>
    </w:rPr>
  </w:style>
  <w:style w:type="paragraph" w:customStyle="1" w:styleId="affffff4">
    <w:name w:val="Прижатый влево"/>
    <w:basedOn w:val="a0"/>
    <w:next w:val="a0"/>
    <w:qFormat/>
    <w:pPr>
      <w:autoSpaceDE w:val="0"/>
      <w:ind w:firstLine="0"/>
      <w:jc w:val="left"/>
    </w:pPr>
    <w:rPr>
      <w:rFonts w:ascii="Arial" w:hAnsi="Arial" w:cs="Arial"/>
      <w:sz w:val="24"/>
      <w:szCs w:val="24"/>
    </w:rPr>
  </w:style>
  <w:style w:type="paragraph" w:customStyle="1" w:styleId="TimesNewRoman0">
    <w:name w:val="Стиль Стиль + Times New Roman Знак Знак"/>
    <w:basedOn w:val="a0"/>
    <w:qFormat/>
    <w:pPr>
      <w:widowControl w:val="0"/>
      <w:autoSpaceDE w:val="0"/>
      <w:spacing w:before="120" w:after="120"/>
      <w:ind w:firstLine="567"/>
    </w:pPr>
    <w:rPr>
      <w:rFonts w:eastAsia="Times New Roman"/>
      <w:sz w:val="24"/>
      <w:szCs w:val="24"/>
      <w:lang w:val="en-US"/>
    </w:rPr>
  </w:style>
  <w:style w:type="paragraph" w:styleId="affffff5">
    <w:name w:val="TOC Heading"/>
    <w:basedOn w:val="11"/>
    <w:next w:val="a0"/>
    <w:qFormat/>
    <w:pPr>
      <w:spacing w:line="276" w:lineRule="auto"/>
      <w:jc w:val="left"/>
    </w:pPr>
    <w:rPr>
      <w:rFonts w:ascii="Cambria" w:hAnsi="Cambria" w:cs="Cambria"/>
      <w:color w:val="365F91"/>
    </w:rPr>
  </w:style>
  <w:style w:type="paragraph" w:styleId="1ff6">
    <w:name w:val="toc 1"/>
    <w:basedOn w:val="a0"/>
    <w:next w:val="a0"/>
    <w:pPr>
      <w:spacing w:after="200"/>
      <w:ind w:firstLine="0"/>
    </w:pPr>
    <w:rPr>
      <w:b/>
      <w:sz w:val="24"/>
      <w:szCs w:val="24"/>
      <w:lang w:val="en-US" w:eastAsia="en-US"/>
    </w:rPr>
  </w:style>
  <w:style w:type="paragraph" w:styleId="2f8">
    <w:name w:val="toc 2"/>
    <w:basedOn w:val="a0"/>
    <w:next w:val="a0"/>
    <w:pPr>
      <w:spacing w:after="200" w:line="276" w:lineRule="auto"/>
      <w:ind w:left="220" w:firstLine="0"/>
      <w:jc w:val="left"/>
    </w:pPr>
    <w:rPr>
      <w:rFonts w:ascii="Calibri" w:hAnsi="Calibri" w:cs="Calibri"/>
      <w:sz w:val="22"/>
    </w:rPr>
  </w:style>
  <w:style w:type="paragraph" w:styleId="3a">
    <w:name w:val="toc 3"/>
    <w:basedOn w:val="a0"/>
    <w:next w:val="a0"/>
    <w:pPr>
      <w:spacing w:after="200" w:line="276" w:lineRule="auto"/>
      <w:ind w:left="440" w:firstLine="0"/>
      <w:jc w:val="left"/>
    </w:pPr>
    <w:rPr>
      <w:rFonts w:ascii="Calibri" w:hAnsi="Calibri" w:cs="Calibri"/>
      <w:sz w:val="22"/>
    </w:rPr>
  </w:style>
  <w:style w:type="paragraph" w:styleId="45">
    <w:name w:val="toc 4"/>
    <w:basedOn w:val="a0"/>
    <w:next w:val="a0"/>
    <w:pPr>
      <w:spacing w:after="100" w:line="276" w:lineRule="auto"/>
      <w:ind w:left="660" w:firstLine="0"/>
      <w:jc w:val="left"/>
    </w:pPr>
    <w:rPr>
      <w:rFonts w:ascii="Calibri" w:eastAsia="Times New Roman" w:hAnsi="Calibri" w:cs="Calibri"/>
      <w:sz w:val="22"/>
    </w:rPr>
  </w:style>
  <w:style w:type="paragraph" w:styleId="55">
    <w:name w:val="toc 5"/>
    <w:basedOn w:val="a0"/>
    <w:next w:val="a0"/>
    <w:pPr>
      <w:spacing w:after="100" w:line="276" w:lineRule="auto"/>
      <w:ind w:left="880" w:firstLine="0"/>
      <w:jc w:val="left"/>
    </w:pPr>
    <w:rPr>
      <w:rFonts w:ascii="Calibri" w:eastAsia="Times New Roman" w:hAnsi="Calibri" w:cs="Calibri"/>
      <w:sz w:val="22"/>
    </w:rPr>
  </w:style>
  <w:style w:type="paragraph" w:styleId="64">
    <w:name w:val="toc 6"/>
    <w:basedOn w:val="a0"/>
    <w:next w:val="a0"/>
    <w:pPr>
      <w:spacing w:after="100" w:line="276" w:lineRule="auto"/>
      <w:ind w:left="1100" w:firstLine="0"/>
      <w:jc w:val="left"/>
    </w:pPr>
    <w:rPr>
      <w:rFonts w:ascii="Calibri" w:eastAsia="Times New Roman" w:hAnsi="Calibri" w:cs="Calibri"/>
      <w:sz w:val="22"/>
    </w:rPr>
  </w:style>
  <w:style w:type="paragraph" w:styleId="75">
    <w:name w:val="toc 7"/>
    <w:basedOn w:val="a0"/>
    <w:next w:val="a0"/>
    <w:pPr>
      <w:spacing w:after="100" w:line="276" w:lineRule="auto"/>
      <w:ind w:left="1320" w:firstLine="0"/>
      <w:jc w:val="left"/>
    </w:pPr>
    <w:rPr>
      <w:rFonts w:ascii="Calibri" w:eastAsia="Times New Roman" w:hAnsi="Calibri" w:cs="Calibri"/>
      <w:sz w:val="22"/>
    </w:rPr>
  </w:style>
  <w:style w:type="paragraph" w:styleId="85">
    <w:name w:val="toc 8"/>
    <w:basedOn w:val="a0"/>
    <w:next w:val="a0"/>
    <w:pPr>
      <w:spacing w:after="100" w:line="276" w:lineRule="auto"/>
      <w:ind w:left="1540" w:firstLine="0"/>
      <w:jc w:val="left"/>
    </w:pPr>
    <w:rPr>
      <w:rFonts w:ascii="Calibri" w:eastAsia="Times New Roman" w:hAnsi="Calibri" w:cs="Calibri"/>
      <w:sz w:val="22"/>
    </w:rPr>
  </w:style>
  <w:style w:type="paragraph" w:styleId="95">
    <w:name w:val="toc 9"/>
    <w:basedOn w:val="a0"/>
    <w:next w:val="a0"/>
    <w:pPr>
      <w:spacing w:after="100" w:line="276" w:lineRule="auto"/>
      <w:ind w:left="1760" w:firstLine="0"/>
      <w:jc w:val="left"/>
    </w:pPr>
    <w:rPr>
      <w:rFonts w:ascii="Calibri" w:eastAsia="Times New Roman" w:hAnsi="Calibri" w:cs="Calibri"/>
      <w:sz w:val="22"/>
    </w:rPr>
  </w:style>
  <w:style w:type="paragraph" w:styleId="3b">
    <w:name w:val="Body Text Indent 3"/>
    <w:basedOn w:val="LO-Normal"/>
    <w:qFormat/>
    <w:pPr>
      <w:ind w:firstLine="720"/>
      <w:jc w:val="both"/>
    </w:pPr>
    <w:rPr>
      <w:sz w:val="24"/>
    </w:rPr>
  </w:style>
  <w:style w:type="paragraph" w:customStyle="1" w:styleId="affffff6">
    <w:name w:val="Мои правки"/>
    <w:basedOn w:val="a0"/>
    <w:qFormat/>
    <w:pPr>
      <w:spacing w:after="200" w:line="360" w:lineRule="auto"/>
    </w:pPr>
    <w:rPr>
      <w:color w:val="0070C0"/>
      <w:sz w:val="24"/>
      <w:szCs w:val="20"/>
      <w:lang w:val="en-US"/>
    </w:rPr>
  </w:style>
  <w:style w:type="paragraph" w:styleId="affffff7">
    <w:name w:val="Balloon Text"/>
    <w:basedOn w:val="a0"/>
    <w:qFormat/>
    <w:pPr>
      <w:ind w:firstLine="0"/>
      <w:jc w:val="left"/>
    </w:pPr>
    <w:rPr>
      <w:rFonts w:ascii="Tahoma" w:hAnsi="Tahoma" w:cs="Tahoma"/>
      <w:sz w:val="16"/>
      <w:szCs w:val="16"/>
      <w:lang w:val="en-US"/>
    </w:rPr>
  </w:style>
  <w:style w:type="paragraph" w:styleId="affffff8">
    <w:name w:val="Plain Text"/>
    <w:basedOn w:val="a0"/>
    <w:qFormat/>
    <w:pPr>
      <w:spacing w:before="120"/>
      <w:ind w:firstLine="567"/>
    </w:pPr>
    <w:rPr>
      <w:rFonts w:ascii="Courier New" w:eastAsia="Times New Roman" w:hAnsi="Courier New" w:cs="Courier New"/>
      <w:sz w:val="20"/>
      <w:szCs w:val="20"/>
      <w:lang w:val="en-US"/>
    </w:rPr>
  </w:style>
  <w:style w:type="paragraph" w:customStyle="1" w:styleId="2f9">
    <w:name w:val="Обычный2"/>
    <w:qFormat/>
    <w:pPr>
      <w:widowControl w:val="0"/>
      <w:spacing w:before="280" w:line="300" w:lineRule="auto"/>
      <w:ind w:firstLine="700"/>
      <w:jc w:val="both"/>
    </w:pPr>
    <w:rPr>
      <w:rFonts w:eastAsia="Times New Roman" w:cs="Times New Roman"/>
      <w:szCs w:val="20"/>
      <w:lang w:val="ru-RU" w:bidi="ar-SA"/>
    </w:rPr>
  </w:style>
  <w:style w:type="paragraph" w:customStyle="1" w:styleId="ConsPlusNormal">
    <w:name w:val="ConsPlusNormal"/>
    <w:qFormat/>
    <w:pPr>
      <w:widowControl w:val="0"/>
      <w:autoSpaceDE w:val="0"/>
      <w:spacing w:before="240" w:after="240"/>
      <w:ind w:left="578" w:firstLine="720"/>
    </w:pPr>
    <w:rPr>
      <w:rFonts w:ascii="Arial" w:eastAsia="Times New Roman" w:hAnsi="Arial" w:cs="Arial"/>
      <w:sz w:val="20"/>
      <w:szCs w:val="20"/>
      <w:lang w:val="ru-RU" w:bidi="ar-SA"/>
    </w:rPr>
  </w:style>
  <w:style w:type="paragraph" w:styleId="affffff9">
    <w:name w:val="Body Text Indent"/>
    <w:basedOn w:val="a0"/>
    <w:pPr>
      <w:spacing w:after="120" w:line="276" w:lineRule="auto"/>
      <w:ind w:left="283" w:firstLine="0"/>
      <w:jc w:val="left"/>
    </w:pPr>
    <w:rPr>
      <w:rFonts w:ascii="Calibri" w:hAnsi="Calibri" w:cs="Calibri"/>
      <w:sz w:val="20"/>
      <w:szCs w:val="20"/>
      <w:lang w:val="en-US"/>
    </w:rPr>
  </w:style>
  <w:style w:type="paragraph" w:customStyle="1" w:styleId="3c">
    <w:name w:val="Важины3"/>
    <w:basedOn w:val="3"/>
    <w:qFormat/>
    <w:pPr>
      <w:numPr>
        <w:ilvl w:val="0"/>
        <w:numId w:val="0"/>
      </w:numPr>
      <w:spacing w:before="360" w:after="120"/>
      <w:ind w:left="2869" w:hanging="360"/>
    </w:pPr>
    <w:rPr>
      <w:rFonts w:eastAsia="Calibri"/>
    </w:rPr>
  </w:style>
  <w:style w:type="paragraph" w:customStyle="1" w:styleId="font5">
    <w:name w:val="font5"/>
    <w:basedOn w:val="a0"/>
    <w:qFormat/>
    <w:pPr>
      <w:spacing w:before="280" w:after="280"/>
      <w:ind w:firstLine="0"/>
      <w:jc w:val="left"/>
    </w:pPr>
    <w:rPr>
      <w:rFonts w:eastAsia="Times New Roman"/>
      <w:color w:val="000000"/>
      <w:sz w:val="24"/>
      <w:szCs w:val="24"/>
    </w:rPr>
  </w:style>
  <w:style w:type="paragraph" w:customStyle="1" w:styleId="font6">
    <w:name w:val="font6"/>
    <w:basedOn w:val="a0"/>
    <w:qFormat/>
    <w:pPr>
      <w:spacing w:before="280" w:after="280"/>
      <w:ind w:firstLine="0"/>
      <w:jc w:val="left"/>
    </w:pPr>
    <w:rPr>
      <w:rFonts w:eastAsia="Times New Roman"/>
      <w:color w:val="000000"/>
      <w:sz w:val="24"/>
      <w:szCs w:val="24"/>
    </w:rPr>
  </w:style>
  <w:style w:type="paragraph" w:customStyle="1" w:styleId="font7">
    <w:name w:val="font7"/>
    <w:basedOn w:val="a0"/>
    <w:qFormat/>
    <w:pPr>
      <w:spacing w:before="280" w:after="280"/>
      <w:ind w:firstLine="0"/>
      <w:jc w:val="left"/>
    </w:pPr>
    <w:rPr>
      <w:rFonts w:eastAsia="Times New Roman"/>
      <w:color w:val="000000"/>
      <w:sz w:val="24"/>
      <w:szCs w:val="24"/>
    </w:rPr>
  </w:style>
  <w:style w:type="paragraph" w:customStyle="1" w:styleId="font8">
    <w:name w:val="font8"/>
    <w:basedOn w:val="a0"/>
    <w:qFormat/>
    <w:pPr>
      <w:spacing w:before="280" w:after="280"/>
      <w:ind w:firstLine="0"/>
      <w:jc w:val="left"/>
    </w:pPr>
    <w:rPr>
      <w:rFonts w:eastAsia="Times New Roman"/>
      <w:color w:val="000000"/>
      <w:sz w:val="22"/>
    </w:rPr>
  </w:style>
  <w:style w:type="paragraph" w:customStyle="1" w:styleId="font9">
    <w:name w:val="font9"/>
    <w:basedOn w:val="a0"/>
    <w:qFormat/>
    <w:pPr>
      <w:spacing w:before="280" w:after="280"/>
      <w:ind w:firstLine="0"/>
      <w:jc w:val="left"/>
    </w:pPr>
    <w:rPr>
      <w:rFonts w:ascii="Tahoma" w:eastAsia="Times New Roman" w:hAnsi="Tahoma" w:cs="Tahoma"/>
      <w:color w:val="000000"/>
      <w:sz w:val="16"/>
      <w:szCs w:val="16"/>
    </w:rPr>
  </w:style>
  <w:style w:type="paragraph" w:customStyle="1" w:styleId="font10">
    <w:name w:val="font10"/>
    <w:basedOn w:val="a0"/>
    <w:qFormat/>
    <w:pPr>
      <w:spacing w:before="280" w:after="280"/>
      <w:ind w:firstLine="0"/>
      <w:jc w:val="left"/>
    </w:pPr>
    <w:rPr>
      <w:rFonts w:ascii="Tahoma" w:eastAsia="Times New Roman" w:hAnsi="Tahoma" w:cs="Tahoma"/>
      <w:b/>
      <w:bCs/>
      <w:color w:val="000000"/>
      <w:sz w:val="16"/>
      <w:szCs w:val="16"/>
    </w:rPr>
  </w:style>
  <w:style w:type="paragraph" w:customStyle="1" w:styleId="xl63">
    <w:name w:val="xl63"/>
    <w:basedOn w:val="a0"/>
    <w:qFormat/>
    <w:pPr>
      <w:spacing w:before="280" w:after="280"/>
      <w:ind w:firstLine="0"/>
      <w:jc w:val="left"/>
    </w:pPr>
    <w:rPr>
      <w:rFonts w:eastAsia="Times New Roman"/>
      <w:sz w:val="24"/>
      <w:szCs w:val="24"/>
    </w:rPr>
  </w:style>
  <w:style w:type="paragraph" w:customStyle="1" w:styleId="xl64">
    <w:name w:val="xl64"/>
    <w:basedOn w:val="a0"/>
    <w:qFormat/>
    <w:pPr>
      <w:spacing w:before="280" w:after="280"/>
      <w:ind w:firstLine="0"/>
      <w:jc w:val="center"/>
    </w:pPr>
    <w:rPr>
      <w:rFonts w:eastAsia="Times New Roman"/>
      <w:sz w:val="24"/>
      <w:szCs w:val="24"/>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sz w:val="24"/>
      <w:szCs w:val="24"/>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sz w:val="24"/>
      <w:szCs w:val="24"/>
    </w:rPr>
  </w:style>
  <w:style w:type="paragraph" w:customStyle="1" w:styleId="xl68">
    <w:name w:val="xl68"/>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i/>
      <w:iCs/>
      <w:sz w:val="24"/>
      <w:szCs w:val="24"/>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i/>
      <w:iCs/>
      <w:sz w:val="24"/>
      <w:szCs w:val="24"/>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75">
    <w:name w:val="xl7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color w:val="000000"/>
      <w:sz w:val="24"/>
      <w:szCs w:val="24"/>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color w:val="000000"/>
      <w:sz w:val="24"/>
      <w:szCs w:val="24"/>
    </w:rPr>
  </w:style>
  <w:style w:type="paragraph" w:customStyle="1" w:styleId="xl80">
    <w:name w:val="xl80"/>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color w:val="000000"/>
      <w:sz w:val="24"/>
      <w:szCs w:val="24"/>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i/>
      <w:iCs/>
      <w:color w:val="000000"/>
      <w:sz w:val="24"/>
      <w:szCs w:val="24"/>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83">
    <w:name w:val="xl83"/>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84">
    <w:name w:val="xl84"/>
    <w:basedOn w:val="a0"/>
    <w:qFormat/>
    <w:pPr>
      <w:pBdr>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85">
    <w:name w:val="xl85"/>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86">
    <w:name w:val="xl86"/>
    <w:basedOn w:val="a0"/>
    <w:qFormat/>
    <w:pPr>
      <w:pBdr>
        <w:left w:val="single" w:sz="4" w:space="0" w:color="000000"/>
        <w:bottom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87">
    <w:name w:val="xl87"/>
    <w:basedOn w:val="a0"/>
    <w:qFormat/>
    <w:pPr>
      <w:pBdr>
        <w:left w:val="single" w:sz="4" w:space="0" w:color="000000"/>
        <w:bottom w:val="single" w:sz="4" w:space="0" w:color="000000"/>
        <w:right w:val="single" w:sz="4" w:space="0" w:color="000000"/>
      </w:pBdr>
      <w:spacing w:before="280" w:after="280"/>
      <w:ind w:firstLine="0"/>
      <w:jc w:val="left"/>
    </w:pPr>
    <w:rPr>
      <w:rFonts w:eastAsia="Times New Roman"/>
      <w:i/>
      <w:iCs/>
      <w:sz w:val="24"/>
      <w:szCs w:val="24"/>
    </w:rPr>
  </w:style>
  <w:style w:type="paragraph" w:customStyle="1" w:styleId="xl88">
    <w:name w:val="xl8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89">
    <w:name w:val="xl89"/>
    <w:basedOn w:val="a0"/>
    <w:qFormat/>
    <w:pPr>
      <w:spacing w:before="280" w:after="280"/>
      <w:ind w:firstLine="0"/>
      <w:jc w:val="center"/>
    </w:pPr>
    <w:rPr>
      <w:rFonts w:eastAsia="Times New Roman"/>
      <w:sz w:val="24"/>
      <w:szCs w:val="24"/>
    </w:rPr>
  </w:style>
  <w:style w:type="paragraph" w:customStyle="1" w:styleId="xl90">
    <w:name w:val="xl90"/>
    <w:basedOn w:val="a0"/>
    <w:qFormat/>
    <w:pPr>
      <w:spacing w:before="280" w:after="280"/>
      <w:ind w:firstLine="0"/>
      <w:jc w:val="center"/>
    </w:pPr>
    <w:rPr>
      <w:rFonts w:eastAsia="Times New Roman"/>
      <w:sz w:val="24"/>
      <w:szCs w:val="24"/>
    </w:rPr>
  </w:style>
  <w:style w:type="paragraph" w:customStyle="1" w:styleId="xl91">
    <w:name w:val="xl9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92">
    <w:name w:val="xl92"/>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93">
    <w:name w:val="xl9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4">
    <w:name w:val="xl9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95">
    <w:name w:val="xl9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96">
    <w:name w:val="xl96"/>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97">
    <w:name w:val="xl97"/>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8">
    <w:name w:val="xl9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9">
    <w:name w:val="xl99"/>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0">
    <w:name w:val="xl100"/>
    <w:basedOn w:val="a0"/>
    <w:qFormat/>
    <w:pPr>
      <w:pBdr>
        <w:top w:val="single" w:sz="4" w:space="0" w:color="000000"/>
        <w:left w:val="single" w:sz="4" w:space="0" w:color="000000"/>
        <w:bottom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01">
    <w:name w:val="xl10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2">
    <w:name w:val="xl10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3">
    <w:name w:val="xl10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04">
    <w:name w:val="xl10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i/>
      <w:iCs/>
      <w:sz w:val="24"/>
      <w:szCs w:val="24"/>
    </w:rPr>
  </w:style>
  <w:style w:type="paragraph" w:customStyle="1" w:styleId="xl105">
    <w:name w:val="xl10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6">
    <w:name w:val="xl106"/>
    <w:basedOn w:val="a0"/>
    <w:qFormat/>
    <w:pPr>
      <w:pBdr>
        <w:top w:val="single" w:sz="4" w:space="0" w:color="000000"/>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07">
    <w:name w:val="xl107"/>
    <w:basedOn w:val="a0"/>
    <w:qFormat/>
    <w:pPr>
      <w:pBdr>
        <w:top w:val="single" w:sz="4" w:space="0" w:color="000000"/>
        <w:left w:val="single" w:sz="4" w:space="0" w:color="000000"/>
        <w:right w:val="single" w:sz="4" w:space="0" w:color="000000"/>
      </w:pBdr>
      <w:spacing w:before="280" w:after="280"/>
      <w:ind w:firstLine="0"/>
      <w:jc w:val="left"/>
    </w:pPr>
    <w:rPr>
      <w:rFonts w:eastAsia="Times New Roman"/>
      <w:sz w:val="24"/>
      <w:szCs w:val="24"/>
    </w:rPr>
  </w:style>
  <w:style w:type="paragraph" w:customStyle="1" w:styleId="xl108">
    <w:name w:val="xl108"/>
    <w:basedOn w:val="a0"/>
    <w:qFormat/>
    <w:pPr>
      <w:pBdr>
        <w:top w:val="single" w:sz="4" w:space="0" w:color="000000"/>
        <w:left w:val="single" w:sz="4" w:space="0" w:color="000000"/>
        <w:right w:val="single" w:sz="4" w:space="0" w:color="000000"/>
      </w:pBdr>
      <w:spacing w:before="280" w:after="280"/>
      <w:ind w:firstLine="0"/>
      <w:jc w:val="left"/>
    </w:pPr>
    <w:rPr>
      <w:rFonts w:eastAsia="Times New Roman"/>
      <w:sz w:val="24"/>
      <w:szCs w:val="24"/>
    </w:rPr>
  </w:style>
  <w:style w:type="paragraph" w:customStyle="1" w:styleId="xl109">
    <w:name w:val="xl109"/>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110">
    <w:name w:val="xl110"/>
    <w:basedOn w:val="a0"/>
    <w:qFormat/>
    <w:pPr>
      <w:pBdr>
        <w:top w:val="single" w:sz="4" w:space="0" w:color="000000"/>
        <w:left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11">
    <w:name w:val="xl111"/>
    <w:basedOn w:val="a0"/>
    <w:qFormat/>
    <w:pPr>
      <w:pBdr>
        <w:top w:val="single" w:sz="4" w:space="0" w:color="000000"/>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12">
    <w:name w:val="xl112"/>
    <w:basedOn w:val="a0"/>
    <w:qFormat/>
    <w:pPr>
      <w:pBdr>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13">
    <w:name w:val="xl113"/>
    <w:basedOn w:val="a0"/>
    <w:qFormat/>
    <w:pPr>
      <w:pBdr>
        <w:top w:val="single" w:sz="4" w:space="0" w:color="000000"/>
        <w:left w:val="single" w:sz="4" w:space="0" w:color="000000"/>
        <w:right w:val="single" w:sz="4" w:space="0" w:color="000000"/>
      </w:pBdr>
      <w:shd w:val="clear" w:color="auto" w:fill="FFFFFF"/>
      <w:spacing w:before="280" w:after="280"/>
      <w:ind w:firstLine="0"/>
      <w:jc w:val="left"/>
    </w:pPr>
    <w:rPr>
      <w:rFonts w:eastAsia="Times New Roman"/>
      <w:sz w:val="24"/>
      <w:szCs w:val="24"/>
    </w:rPr>
  </w:style>
  <w:style w:type="paragraph" w:customStyle="1" w:styleId="xl114">
    <w:name w:val="xl114"/>
    <w:basedOn w:val="a0"/>
    <w:qFormat/>
    <w:pPr>
      <w:pBdr>
        <w:left w:val="single" w:sz="4" w:space="0" w:color="000000"/>
        <w:bottom w:val="single" w:sz="4" w:space="0" w:color="000000"/>
        <w:right w:val="single" w:sz="4" w:space="0" w:color="000000"/>
      </w:pBdr>
      <w:shd w:val="clear" w:color="auto" w:fill="FFFFFF"/>
      <w:spacing w:before="280" w:after="280"/>
      <w:ind w:firstLine="0"/>
      <w:jc w:val="left"/>
    </w:pPr>
    <w:rPr>
      <w:rFonts w:eastAsia="Times New Roman"/>
      <w:sz w:val="24"/>
      <w:szCs w:val="24"/>
    </w:rPr>
  </w:style>
  <w:style w:type="paragraph" w:customStyle="1" w:styleId="xl115">
    <w:name w:val="xl115"/>
    <w:basedOn w:val="a0"/>
    <w:qFormat/>
    <w:pPr>
      <w:pBdr>
        <w:top w:val="single" w:sz="4" w:space="0" w:color="000000"/>
        <w:left w:val="single" w:sz="4" w:space="0" w:color="000000"/>
        <w:bottom w:val="single" w:sz="4" w:space="0" w:color="000000"/>
      </w:pBdr>
      <w:spacing w:before="280" w:after="280"/>
      <w:ind w:firstLine="0"/>
      <w:jc w:val="center"/>
    </w:pPr>
    <w:rPr>
      <w:rFonts w:eastAsia="Times New Roman"/>
      <w:sz w:val="24"/>
      <w:szCs w:val="24"/>
    </w:rPr>
  </w:style>
  <w:style w:type="paragraph" w:customStyle="1" w:styleId="xl116">
    <w:name w:val="xl116"/>
    <w:basedOn w:val="a0"/>
    <w:qFormat/>
    <w:pPr>
      <w:pBdr>
        <w:top w:val="single" w:sz="4" w:space="0" w:color="000000"/>
        <w:bottom w:val="single" w:sz="4" w:space="0" w:color="000000"/>
      </w:pBdr>
      <w:spacing w:before="280" w:after="280"/>
      <w:ind w:firstLine="0"/>
      <w:jc w:val="center"/>
    </w:pPr>
    <w:rPr>
      <w:rFonts w:eastAsia="Times New Roman"/>
      <w:sz w:val="24"/>
      <w:szCs w:val="24"/>
    </w:rPr>
  </w:style>
  <w:style w:type="paragraph" w:customStyle="1" w:styleId="xl117">
    <w:name w:val="xl117"/>
    <w:basedOn w:val="a0"/>
    <w:qFormat/>
    <w:pPr>
      <w:pBdr>
        <w:top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18">
    <w:name w:val="xl118"/>
    <w:basedOn w:val="a0"/>
    <w:qFormat/>
    <w:pPr>
      <w:pBdr>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19">
    <w:name w:val="xl119"/>
    <w:basedOn w:val="a0"/>
    <w:qFormat/>
    <w:pPr>
      <w:pBdr>
        <w:left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20">
    <w:name w:val="xl120"/>
    <w:basedOn w:val="a0"/>
    <w:qFormat/>
    <w:pPr>
      <w:pBdr>
        <w:top w:val="single" w:sz="4" w:space="0" w:color="000000"/>
        <w:left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21">
    <w:name w:val="xl121"/>
    <w:basedOn w:val="a0"/>
    <w:qFormat/>
    <w:pPr>
      <w:pBdr>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22">
    <w:name w:val="xl12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3">
    <w:name w:val="xl12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sz w:val="24"/>
      <w:szCs w:val="24"/>
    </w:r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7">
    <w:name w:val="xl127"/>
    <w:basedOn w:val="a0"/>
    <w:qFormat/>
    <w:pPr>
      <w:spacing w:before="280" w:after="280"/>
      <w:ind w:firstLine="0"/>
      <w:jc w:val="center"/>
    </w:pPr>
    <w:rPr>
      <w:rFonts w:eastAsia="Times New Roman"/>
      <w:sz w:val="24"/>
      <w:szCs w:val="24"/>
    </w:rPr>
  </w:style>
  <w:style w:type="paragraph" w:customStyle="1" w:styleId="3d">
    <w:name w:val="Стиль3"/>
    <w:basedOn w:val="afffffd"/>
    <w:qFormat/>
    <w:pPr>
      <w:spacing w:after="0" w:line="240" w:lineRule="auto"/>
      <w:ind w:firstLine="567"/>
      <w:jc w:val="right"/>
    </w:pPr>
    <w:rPr>
      <w:rFonts w:ascii="Times New Roman" w:eastAsia="Times New Roman" w:hAnsi="Times New Roman" w:cs="Times New Roman"/>
      <w:bCs w:val="0"/>
      <w:sz w:val="24"/>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styleId="affffffa">
    <w:name w:val="Normal (Web)"/>
    <w:basedOn w:val="a0"/>
    <w:qFormat/>
    <w:pPr>
      <w:spacing w:before="280" w:after="280"/>
      <w:ind w:firstLine="567"/>
    </w:pPr>
    <w:rPr>
      <w:rFonts w:eastAsia="Times New Roman"/>
      <w:color w:val="45432E"/>
      <w:sz w:val="24"/>
      <w:szCs w:val="24"/>
      <w:lang w:val="en-US"/>
    </w:rPr>
  </w:style>
  <w:style w:type="paragraph" w:styleId="affffffb">
    <w:name w:val="Block Text"/>
    <w:basedOn w:val="a0"/>
    <w:qFormat/>
    <w:pPr>
      <w:spacing w:before="120" w:after="120"/>
      <w:ind w:left="1440" w:right="1440" w:firstLine="567"/>
    </w:pPr>
    <w:rPr>
      <w:sz w:val="24"/>
    </w:rPr>
  </w:style>
  <w:style w:type="paragraph" w:customStyle="1" w:styleId="86">
    <w:name w:val="Знак8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dim1">
    <w:name w:val="dim1"/>
    <w:basedOn w:val="a0"/>
    <w:qFormat/>
    <w:pPr>
      <w:spacing w:before="280" w:after="280"/>
      <w:ind w:firstLine="567"/>
    </w:pPr>
    <w:rPr>
      <w:rFonts w:eastAsia="Times New Roman"/>
      <w:sz w:val="24"/>
      <w:szCs w:val="24"/>
    </w:rPr>
  </w:style>
  <w:style w:type="paragraph" w:styleId="affffffc">
    <w:name w:val="table of figures"/>
    <w:basedOn w:val="a0"/>
    <w:next w:val="a0"/>
    <w:qFormat/>
    <w:pPr>
      <w:spacing w:before="60" w:line="360" w:lineRule="auto"/>
      <w:ind w:firstLine="567"/>
      <w:jc w:val="center"/>
    </w:pPr>
    <w:rPr>
      <w:rFonts w:eastAsia="Times New Roman"/>
      <w:sz w:val="24"/>
      <w:szCs w:val="20"/>
    </w:rPr>
  </w:style>
  <w:style w:type="paragraph" w:customStyle="1" w:styleId="map-tools">
    <w:name w:val="map-tools"/>
    <w:basedOn w:val="a0"/>
    <w:qFormat/>
    <w:pPr>
      <w:spacing w:before="280" w:after="280"/>
      <w:ind w:firstLine="567"/>
    </w:pPr>
    <w:rPr>
      <w:rFonts w:ascii="Verdana" w:eastAsia="Times New Roman" w:hAnsi="Verdana" w:cs="Verdana"/>
      <w:color w:val="797C80"/>
      <w:sz w:val="17"/>
      <w:szCs w:val="17"/>
    </w:rPr>
  </w:style>
  <w:style w:type="paragraph" w:customStyle="1" w:styleId="affffffd">
    <w:name w:val="Стиль пункта схемы Знак Знак"/>
    <w:basedOn w:val="a0"/>
    <w:qFormat/>
    <w:pPr>
      <w:autoSpaceDE w:val="0"/>
      <w:spacing w:before="120" w:line="360" w:lineRule="auto"/>
      <w:ind w:firstLine="680"/>
    </w:pPr>
    <w:rPr>
      <w:rFonts w:eastAsia="Times New Roman"/>
      <w:sz w:val="28"/>
      <w:szCs w:val="28"/>
      <w:lang w:val="en-US"/>
    </w:rPr>
  </w:style>
  <w:style w:type="paragraph" w:customStyle="1" w:styleId="46">
    <w:name w:val="Знак4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styleId="2fa">
    <w:name w:val="Body Text Indent 2"/>
    <w:basedOn w:val="LO-Normal"/>
    <w:qFormat/>
    <w:pPr>
      <w:ind w:firstLine="720"/>
      <w:jc w:val="both"/>
    </w:pPr>
    <w:rPr>
      <w:sz w:val="24"/>
    </w:rPr>
  </w:style>
  <w:style w:type="paragraph" w:customStyle="1" w:styleId="412">
    <w:name w:val="Знак4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02">
    <w:name w:val="Заголовок 10"/>
    <w:basedOn w:val="a0"/>
    <w:qFormat/>
    <w:pPr>
      <w:spacing w:before="120" w:line="480" w:lineRule="auto"/>
      <w:ind w:firstLine="567"/>
      <w:jc w:val="center"/>
    </w:pPr>
    <w:rPr>
      <w:rFonts w:eastAsia="Times New Roman"/>
      <w:b/>
      <w:caps/>
      <w:sz w:val="24"/>
      <w:szCs w:val="20"/>
    </w:rPr>
  </w:style>
  <w:style w:type="paragraph" w:customStyle="1" w:styleId="1ff7">
    <w:name w:val="Название1"/>
    <w:basedOn w:val="a0"/>
    <w:qFormat/>
    <w:pPr>
      <w:spacing w:before="240" w:after="60"/>
      <w:ind w:firstLine="567"/>
      <w:jc w:val="center"/>
      <w:outlineLvl w:val="0"/>
    </w:pPr>
    <w:rPr>
      <w:rFonts w:ascii="Arial" w:hAnsi="Arial" w:cs="Arial"/>
      <w:b/>
      <w:kern w:val="2"/>
      <w:sz w:val="28"/>
      <w:szCs w:val="20"/>
      <w:lang w:val="en-US"/>
    </w:rPr>
  </w:style>
  <w:style w:type="paragraph" w:styleId="affffffe">
    <w:name w:val="Subtitle"/>
    <w:basedOn w:val="a0"/>
    <w:next w:val="afffffb"/>
    <w:uiPriority w:val="11"/>
    <w:qFormat/>
    <w:pPr>
      <w:spacing w:before="120" w:after="60"/>
      <w:ind w:firstLine="567"/>
      <w:jc w:val="center"/>
      <w:outlineLvl w:val="1"/>
    </w:pPr>
    <w:rPr>
      <w:rFonts w:ascii="Calibri" w:hAnsi="Calibri" w:cs="Calibri"/>
      <w:sz w:val="24"/>
      <w:szCs w:val="24"/>
      <w:lang w:val="en-US"/>
    </w:rPr>
  </w:style>
  <w:style w:type="paragraph" w:styleId="2fb">
    <w:name w:val="Body Text 2"/>
    <w:basedOn w:val="LO-Normal"/>
    <w:qFormat/>
    <w:rPr>
      <w:sz w:val="22"/>
    </w:rPr>
  </w:style>
  <w:style w:type="paragraph" w:customStyle="1" w:styleId="afffffff">
    <w:name w:val="ПодписьЖирная"/>
    <w:basedOn w:val="a0"/>
    <w:next w:val="a0"/>
    <w:qFormat/>
    <w:pPr>
      <w:spacing w:before="120" w:line="360" w:lineRule="auto"/>
      <w:ind w:left="5760" w:firstLine="567"/>
      <w:jc w:val="right"/>
    </w:pPr>
    <w:rPr>
      <w:rFonts w:eastAsia="Times New Roman"/>
      <w:b/>
      <w:bCs/>
      <w:sz w:val="24"/>
      <w:szCs w:val="20"/>
    </w:rPr>
  </w:style>
  <w:style w:type="paragraph" w:customStyle="1" w:styleId="afffffff0">
    <w:name w:val="ПодписьДолжность"/>
    <w:basedOn w:val="a0"/>
    <w:next w:val="afffffff"/>
    <w:qFormat/>
    <w:pPr>
      <w:spacing w:before="120"/>
      <w:ind w:left="5760" w:firstLine="567"/>
      <w:jc w:val="center"/>
    </w:pPr>
    <w:rPr>
      <w:rFonts w:eastAsia="Times New Roman"/>
      <w:b/>
      <w:bCs/>
      <w:sz w:val="24"/>
      <w:szCs w:val="20"/>
    </w:rPr>
  </w:style>
  <w:style w:type="paragraph" w:customStyle="1" w:styleId="afffffff1">
    <w:name w:val="НИЦ"/>
    <w:basedOn w:val="a0"/>
    <w:next w:val="a0"/>
    <w:qFormat/>
    <w:pPr>
      <w:spacing w:before="120" w:after="600"/>
      <w:ind w:firstLine="567"/>
      <w:jc w:val="center"/>
    </w:pPr>
    <w:rPr>
      <w:rFonts w:eastAsia="Times New Roman"/>
      <w:b/>
      <w:bCs/>
      <w:sz w:val="24"/>
      <w:szCs w:val="20"/>
    </w:rPr>
  </w:style>
  <w:style w:type="paragraph" w:customStyle="1" w:styleId="0">
    <w:name w:val="ТитулЗнак0"/>
    <w:basedOn w:val="a0"/>
    <w:qFormat/>
    <w:pPr>
      <w:spacing w:before="2000" w:after="560"/>
      <w:ind w:firstLine="567"/>
      <w:jc w:val="center"/>
    </w:pPr>
    <w:rPr>
      <w:rFonts w:eastAsia="Times New Roman"/>
      <w:sz w:val="24"/>
      <w:szCs w:val="24"/>
    </w:rPr>
  </w:style>
  <w:style w:type="paragraph" w:customStyle="1" w:styleId="afffffff2">
    <w:name w:val="Дата_Подпись"/>
    <w:basedOn w:val="a0"/>
    <w:next w:val="a0"/>
    <w:qFormat/>
    <w:pPr>
      <w:spacing w:before="120" w:line="360" w:lineRule="auto"/>
      <w:ind w:left="5760" w:firstLine="567"/>
    </w:pPr>
    <w:rPr>
      <w:rFonts w:eastAsia="Times New Roman"/>
      <w:b/>
      <w:sz w:val="24"/>
      <w:szCs w:val="24"/>
    </w:rPr>
  </w:style>
  <w:style w:type="paragraph" w:customStyle="1" w:styleId="afffffff3">
    <w:name w:val="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5">
    <w:name w:val="Знак Знак1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ConsPlusTitle">
    <w:name w:val="ConsPlusTitle"/>
    <w:qFormat/>
    <w:pPr>
      <w:autoSpaceDE w:val="0"/>
      <w:spacing w:before="240" w:after="240"/>
      <w:ind w:left="578" w:hanging="578"/>
    </w:pPr>
    <w:rPr>
      <w:rFonts w:ascii="Arial" w:eastAsia="Times New Roman" w:hAnsi="Arial" w:cs="Arial"/>
      <w:b/>
      <w:bCs/>
      <w:sz w:val="20"/>
      <w:szCs w:val="20"/>
      <w:lang w:val="ru-RU" w:bidi="ar-SA"/>
    </w:rPr>
  </w:style>
  <w:style w:type="paragraph" w:customStyle="1" w:styleId="1ff8">
    <w:name w:val="Обычный1"/>
    <w:qFormat/>
    <w:pPr>
      <w:snapToGrid w:val="0"/>
      <w:spacing w:before="240" w:after="240"/>
      <w:ind w:left="578" w:hanging="578"/>
    </w:pPr>
    <w:rPr>
      <w:rFonts w:eastAsia="Times New Roman" w:cs="Times New Roman"/>
      <w:sz w:val="20"/>
      <w:szCs w:val="20"/>
      <w:lang w:val="ru-RU" w:bidi="ar-SA"/>
    </w:rPr>
  </w:style>
  <w:style w:type="paragraph" w:customStyle="1" w:styleId="Text3">
    <w:name w:val="Text"/>
    <w:basedOn w:val="a0"/>
    <w:qFormat/>
    <w:pPr>
      <w:overflowPunct w:val="0"/>
      <w:autoSpaceDE w:val="0"/>
      <w:spacing w:before="220"/>
      <w:ind w:firstLine="567"/>
    </w:pPr>
    <w:rPr>
      <w:rFonts w:ascii="Calibri" w:hAnsi="Calibri" w:cs="Calibri"/>
      <w:sz w:val="24"/>
      <w:szCs w:val="24"/>
      <w:lang w:val="en-US"/>
    </w:rPr>
  </w:style>
  <w:style w:type="paragraph" w:customStyle="1" w:styleId="ConsNormal">
    <w:name w:val="ConsNormal"/>
    <w:qFormat/>
    <w:pPr>
      <w:widowControl w:val="0"/>
      <w:autoSpaceDE w:val="0"/>
      <w:spacing w:before="240" w:after="240"/>
      <w:ind w:left="578" w:right="19772" w:firstLine="720"/>
    </w:pPr>
    <w:rPr>
      <w:rFonts w:ascii="Arial" w:eastAsia="Times New Roman" w:hAnsi="Arial" w:cs="Arial"/>
      <w:sz w:val="20"/>
      <w:szCs w:val="20"/>
      <w:lang w:val="ru-RU" w:bidi="ar-SA"/>
    </w:rPr>
  </w:style>
  <w:style w:type="paragraph" w:customStyle="1" w:styleId="ConsPlusNonformat">
    <w:name w:val="ConsPlusNonformat"/>
    <w:qFormat/>
    <w:pPr>
      <w:autoSpaceDE w:val="0"/>
      <w:spacing w:before="240" w:after="240"/>
      <w:ind w:left="578" w:hanging="578"/>
    </w:pPr>
    <w:rPr>
      <w:rFonts w:ascii="Courier New" w:eastAsia="Times New Roman" w:hAnsi="Courier New" w:cs="Courier New"/>
      <w:sz w:val="20"/>
      <w:szCs w:val="20"/>
      <w:lang w:val="ru-RU" w:bidi="ar-SA"/>
    </w:rPr>
  </w:style>
  <w:style w:type="paragraph" w:customStyle="1" w:styleId="afffffff4">
    <w:name w:val="Основной"/>
    <w:basedOn w:val="a0"/>
    <w:qFormat/>
    <w:pPr>
      <w:spacing w:before="120"/>
    </w:pPr>
    <w:rPr>
      <w:rFonts w:ascii="Calibri" w:hAnsi="Calibri" w:cs="Calibri"/>
      <w:sz w:val="24"/>
      <w:szCs w:val="24"/>
      <w:lang w:val="en-US"/>
    </w:rPr>
  </w:style>
  <w:style w:type="paragraph" w:customStyle="1" w:styleId="1ff9">
    <w:name w:val="Стиль 1 пт"/>
    <w:basedOn w:val="a0"/>
    <w:next w:val="a0"/>
    <w:qFormat/>
    <w:pPr>
      <w:spacing w:before="120" w:line="360" w:lineRule="auto"/>
      <w:ind w:firstLine="567"/>
    </w:pPr>
    <w:rPr>
      <w:rFonts w:eastAsia="Times New Roman"/>
      <w:sz w:val="2"/>
      <w:szCs w:val="24"/>
    </w:rPr>
  </w:style>
  <w:style w:type="paragraph" w:customStyle="1" w:styleId="1ffa">
    <w:name w:val="пт1"/>
    <w:basedOn w:val="a0"/>
    <w:next w:val="a0"/>
    <w:qFormat/>
    <w:pPr>
      <w:spacing w:before="120"/>
      <w:ind w:firstLine="540"/>
    </w:pPr>
    <w:rPr>
      <w:rFonts w:eastAsia="Times New Roman"/>
      <w:sz w:val="2"/>
      <w:szCs w:val="24"/>
    </w:rPr>
  </w:style>
  <w:style w:type="paragraph" w:customStyle="1" w:styleId="afffffff5">
    <w:name w:val="Рис"/>
    <w:basedOn w:val="a0"/>
    <w:qFormat/>
    <w:pPr>
      <w:shd w:val="clear" w:color="auto" w:fill="FFFFFF"/>
      <w:spacing w:before="120" w:after="120"/>
      <w:ind w:right="14" w:firstLine="567"/>
      <w:jc w:val="center"/>
      <w:outlineLvl w:val="5"/>
    </w:pPr>
    <w:rPr>
      <w:b/>
      <w:sz w:val="24"/>
      <w:szCs w:val="24"/>
    </w:rPr>
  </w:style>
  <w:style w:type="paragraph" w:styleId="afffffff6">
    <w:name w:val="Signature"/>
    <w:basedOn w:val="a0"/>
    <w:pPr>
      <w:spacing w:before="120"/>
      <w:ind w:left="4252" w:firstLine="567"/>
    </w:pPr>
    <w:rPr>
      <w:rFonts w:eastAsia="Times New Roman"/>
      <w:sz w:val="24"/>
      <w:szCs w:val="24"/>
      <w:lang w:val="en-US"/>
    </w:rPr>
  </w:style>
  <w:style w:type="paragraph" w:customStyle="1" w:styleId="PP">
    <w:name w:val="Строка PP"/>
    <w:basedOn w:val="afffffff6"/>
    <w:qFormat/>
  </w:style>
  <w:style w:type="paragraph" w:customStyle="1" w:styleId="1ffb">
    <w:name w:val="Штамп1"/>
    <w:basedOn w:val="a0"/>
    <w:qFormat/>
    <w:pPr>
      <w:widowControl w:val="0"/>
      <w:spacing w:before="120"/>
      <w:ind w:firstLine="567"/>
      <w:jc w:val="center"/>
    </w:pPr>
    <w:rPr>
      <w:rFonts w:eastAsia="Times New Roman"/>
      <w:sz w:val="24"/>
      <w:szCs w:val="20"/>
    </w:rPr>
  </w:style>
  <w:style w:type="paragraph" w:customStyle="1" w:styleId="afffffff7">
    <w:name w:val="Содержимое таблицы"/>
    <w:basedOn w:val="a0"/>
    <w:qFormat/>
    <w:pPr>
      <w:widowControl w:val="0"/>
      <w:suppressLineNumbers/>
      <w:spacing w:before="120"/>
      <w:ind w:firstLine="567"/>
    </w:pPr>
    <w:rPr>
      <w:rFonts w:ascii="Arial" w:eastAsia="Arial Unicode MS" w:hAnsi="Arial" w:cs="Arial"/>
      <w:kern w:val="2"/>
      <w:sz w:val="20"/>
      <w:szCs w:val="24"/>
    </w:rPr>
  </w:style>
  <w:style w:type="paragraph" w:customStyle="1" w:styleId="afffffff8">
    <w:name w:val="Без отступов"/>
    <w:basedOn w:val="a0"/>
    <w:next w:val="a0"/>
    <w:qFormat/>
    <w:pPr>
      <w:spacing w:before="240" w:after="120"/>
      <w:ind w:firstLine="567"/>
      <w:jc w:val="center"/>
    </w:pPr>
    <w:rPr>
      <w:rFonts w:eastAsia="Times New Roman"/>
      <w:b/>
      <w:sz w:val="24"/>
      <w:szCs w:val="20"/>
    </w:rPr>
  </w:style>
  <w:style w:type="paragraph" w:customStyle="1" w:styleId="afffffff9">
    <w:name w:val="Без отступов для рис"/>
    <w:basedOn w:val="a0"/>
    <w:next w:val="a0"/>
    <w:qFormat/>
    <w:pPr>
      <w:spacing w:before="120" w:after="120"/>
      <w:ind w:firstLine="567"/>
      <w:jc w:val="center"/>
    </w:pPr>
    <w:rPr>
      <w:rFonts w:ascii="Calibri" w:hAnsi="Calibri" w:cs="Calibri"/>
      <w:sz w:val="24"/>
      <w:szCs w:val="20"/>
      <w:lang w:val="en-US"/>
    </w:rPr>
  </w:style>
  <w:style w:type="paragraph" w:customStyle="1" w:styleId="afffffffa">
    <w:name w:val="Примечание"/>
    <w:basedOn w:val="a0"/>
    <w:next w:val="a0"/>
    <w:qFormat/>
    <w:pPr>
      <w:spacing w:before="120"/>
    </w:pPr>
    <w:rPr>
      <w:rFonts w:ascii="Arial" w:eastAsia="Times New Roman" w:hAnsi="Arial" w:cs="Arial"/>
      <w:sz w:val="20"/>
      <w:szCs w:val="20"/>
    </w:rPr>
  </w:style>
  <w:style w:type="paragraph" w:customStyle="1" w:styleId="afffffffb">
    <w:name w:val="Стиль пункта схемы"/>
    <w:basedOn w:val="a0"/>
    <w:qFormat/>
    <w:pPr>
      <w:autoSpaceDE w:val="0"/>
      <w:spacing w:before="120" w:line="360" w:lineRule="auto"/>
      <w:ind w:firstLine="680"/>
    </w:pPr>
    <w:rPr>
      <w:rFonts w:eastAsia="Times New Roman"/>
      <w:szCs w:val="28"/>
    </w:rPr>
  </w:style>
  <w:style w:type="paragraph" w:styleId="2fc">
    <w:name w:val="Quote"/>
    <w:basedOn w:val="a0"/>
    <w:next w:val="a0"/>
    <w:qFormat/>
    <w:pPr>
      <w:spacing w:before="200"/>
      <w:ind w:left="360" w:right="360" w:firstLine="567"/>
    </w:pPr>
    <w:rPr>
      <w:rFonts w:ascii="Calibri" w:hAnsi="Calibri" w:cs="Calibri"/>
      <w:i/>
      <w:iCs/>
      <w:sz w:val="20"/>
      <w:szCs w:val="20"/>
      <w:lang w:val="en-US" w:bidi="en-US"/>
    </w:rPr>
  </w:style>
  <w:style w:type="paragraph" w:styleId="afffffffc">
    <w:name w:val="Intense Quote"/>
    <w:basedOn w:val="a0"/>
    <w:next w:val="a0"/>
    <w:qFormat/>
    <w:pPr>
      <w:pBdr>
        <w:bottom w:val="single" w:sz="4" w:space="1" w:color="000000"/>
      </w:pBdr>
      <w:spacing w:before="200" w:after="280"/>
      <w:ind w:left="1008" w:right="1152" w:firstLine="567"/>
    </w:pPr>
    <w:rPr>
      <w:rFonts w:ascii="Calibri" w:hAnsi="Calibri" w:cs="Calibri"/>
      <w:b/>
      <w:bCs/>
      <w:i/>
      <w:iCs/>
      <w:sz w:val="20"/>
      <w:szCs w:val="20"/>
      <w:lang w:val="en-US" w:bidi="en-US"/>
    </w:rPr>
  </w:style>
  <w:style w:type="paragraph" w:customStyle="1" w:styleId="ConsTitle">
    <w:name w:val="ConsTitle"/>
    <w:qFormat/>
    <w:pPr>
      <w:widowControl w:val="0"/>
      <w:autoSpaceDE w:val="0"/>
      <w:spacing w:before="240" w:after="240"/>
      <w:ind w:left="578" w:right="19772" w:hanging="578"/>
    </w:pPr>
    <w:rPr>
      <w:rFonts w:ascii="Arial" w:eastAsia="Times New Roman" w:hAnsi="Arial" w:cs="Arial"/>
      <w:b/>
      <w:bCs/>
      <w:sz w:val="16"/>
      <w:szCs w:val="16"/>
      <w:lang w:val="ru-RU" w:bidi="ar-SA"/>
    </w:rPr>
  </w:style>
  <w:style w:type="paragraph" w:customStyle="1" w:styleId="afffffffd">
    <w:name w:val="Основной стиль"/>
    <w:basedOn w:val="a0"/>
    <w:qFormat/>
    <w:pPr>
      <w:spacing w:before="120"/>
      <w:ind w:firstLine="680"/>
    </w:pPr>
    <w:rPr>
      <w:rFonts w:ascii="Arial" w:eastAsia="Times New Roman" w:hAnsi="Arial" w:cs="Arial"/>
      <w:sz w:val="24"/>
      <w:szCs w:val="28"/>
      <w:lang w:val="en-US"/>
    </w:rPr>
  </w:style>
  <w:style w:type="paragraph" w:customStyle="1" w:styleId="-21">
    <w:name w:val="Заголовок-2"/>
    <w:basedOn w:val="a0"/>
    <w:qFormat/>
    <w:pPr>
      <w:overflowPunct w:val="0"/>
      <w:autoSpaceDE w:val="0"/>
      <w:spacing w:before="120" w:after="120"/>
      <w:ind w:firstLine="567"/>
    </w:pPr>
    <w:rPr>
      <w:rFonts w:ascii="Calibri" w:hAnsi="Calibri" w:cs="Calibri"/>
      <w:b/>
      <w:sz w:val="24"/>
      <w:szCs w:val="20"/>
      <w:lang w:val="en-US"/>
    </w:rPr>
  </w:style>
  <w:style w:type="paragraph" w:customStyle="1" w:styleId="6-1">
    <w:name w:val="6.Табл.-1уровень"/>
    <w:basedOn w:val="a0"/>
    <w:qFormat/>
    <w:pPr>
      <w:widowControl w:val="0"/>
      <w:spacing w:before="20"/>
      <w:ind w:left="170" w:hanging="113"/>
    </w:pPr>
    <w:rPr>
      <w:rFonts w:eastAsia="Times New Roman"/>
      <w:sz w:val="16"/>
      <w:szCs w:val="20"/>
    </w:rPr>
  </w:style>
  <w:style w:type="paragraph" w:customStyle="1" w:styleId="5-">
    <w:name w:val="5.Табл.-шапка"/>
    <w:basedOn w:val="6-1"/>
    <w:qFormat/>
    <w:pPr>
      <w:spacing w:before="0"/>
      <w:ind w:left="0" w:firstLine="0"/>
      <w:jc w:val="center"/>
    </w:pPr>
  </w:style>
  <w:style w:type="paragraph" w:customStyle="1" w:styleId="6-2">
    <w:name w:val="6.Табл.-2уровень"/>
    <w:basedOn w:val="6-1"/>
    <w:qFormat/>
    <w:pPr>
      <w:spacing w:before="0"/>
      <w:ind w:left="283"/>
    </w:pPr>
  </w:style>
  <w:style w:type="paragraph" w:customStyle="1" w:styleId="6-3">
    <w:name w:val="6.Табл.-3уровень"/>
    <w:basedOn w:val="6-1"/>
    <w:qFormat/>
    <w:pPr>
      <w:spacing w:before="0"/>
      <w:ind w:left="397"/>
    </w:pPr>
  </w:style>
  <w:style w:type="paragraph" w:customStyle="1" w:styleId="6-">
    <w:name w:val="6.Табл.-данные"/>
    <w:basedOn w:val="6-1"/>
    <w:qFormat/>
    <w:pPr>
      <w:spacing w:before="0"/>
      <w:ind w:left="0" w:right="57" w:firstLine="0"/>
      <w:jc w:val="right"/>
    </w:pPr>
    <w:rPr>
      <w:rFonts w:eastAsia="Arial Unicode MS"/>
    </w:rPr>
  </w:style>
  <w:style w:type="paragraph" w:customStyle="1" w:styleId="Oaenoioaoa">
    <w:name w:val="Oaeno io?aoa"/>
    <w:basedOn w:val="a0"/>
    <w:qFormat/>
    <w:pPr>
      <w:widowControl w:val="0"/>
      <w:overflowPunct w:val="0"/>
      <w:autoSpaceDE w:val="0"/>
      <w:spacing w:before="120" w:line="360" w:lineRule="auto"/>
      <w:ind w:firstLine="567"/>
    </w:pPr>
    <w:rPr>
      <w:rFonts w:eastAsia="Times New Roman"/>
      <w:sz w:val="24"/>
      <w:szCs w:val="20"/>
    </w:rPr>
  </w:style>
  <w:style w:type="paragraph" w:customStyle="1" w:styleId="CharChar1CharCharCharChar">
    <w:name w:val="Знак Char Char Знак Знак Знак Знак Знак Знак1 Знак Char Char Знак Char Char Знак Знак Знак Знак"/>
    <w:basedOn w:val="a0"/>
    <w:qFormat/>
    <w:pPr>
      <w:spacing w:before="280" w:after="280"/>
      <w:ind w:firstLine="567"/>
    </w:pPr>
    <w:rPr>
      <w:rFonts w:ascii="Tahoma" w:eastAsia="Times New Roman" w:hAnsi="Tahoma" w:cs="Tahoma"/>
      <w:sz w:val="20"/>
      <w:szCs w:val="20"/>
      <w:lang w:val="en-US"/>
    </w:rPr>
  </w:style>
  <w:style w:type="paragraph" w:customStyle="1" w:styleId="96">
    <w:name w:val="Знак9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e">
    <w:name w:val="ОБЫЧН_ТЕКСТ"/>
    <w:basedOn w:val="a0"/>
    <w:qFormat/>
    <w:pPr>
      <w:widowControl w:val="0"/>
      <w:autoSpaceDE w:val="0"/>
      <w:spacing w:before="120"/>
    </w:pPr>
    <w:rPr>
      <w:rFonts w:ascii="Calibri" w:hAnsi="Calibri" w:cs="Calibri"/>
      <w:sz w:val="26"/>
      <w:szCs w:val="20"/>
      <w:lang w:val="en-US"/>
    </w:rPr>
  </w:style>
  <w:style w:type="paragraph" w:customStyle="1" w:styleId="87">
    <w:name w:val="Знак8"/>
    <w:basedOn w:val="a0"/>
    <w:qFormat/>
    <w:pPr>
      <w:widowControl w:val="0"/>
      <w:spacing w:before="120" w:after="160" w:line="240" w:lineRule="exact"/>
      <w:ind w:firstLine="567"/>
      <w:jc w:val="right"/>
    </w:pPr>
    <w:rPr>
      <w:rFonts w:eastAsia="Times New Roman"/>
      <w:sz w:val="20"/>
      <w:szCs w:val="20"/>
      <w:lang w:val="en-GB"/>
    </w:rPr>
  </w:style>
  <w:style w:type="paragraph" w:customStyle="1" w:styleId="1ffc">
    <w:name w:val="Знак Знак Знак Знак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110">
    <w:name w:val="Знак Знак1 Знак11"/>
    <w:basedOn w:val="a0"/>
    <w:qFormat/>
    <w:pPr>
      <w:widowControl w:val="0"/>
      <w:spacing w:before="120" w:after="160" w:line="240" w:lineRule="exact"/>
      <w:ind w:firstLine="567"/>
      <w:jc w:val="right"/>
    </w:pPr>
    <w:rPr>
      <w:rFonts w:eastAsia="Times New Roman"/>
      <w:sz w:val="20"/>
      <w:szCs w:val="20"/>
      <w:lang w:val="en-GB"/>
    </w:rPr>
  </w:style>
  <w:style w:type="paragraph" w:customStyle="1" w:styleId="3e">
    <w:name w:val="Знак3"/>
    <w:basedOn w:val="a0"/>
    <w:qFormat/>
    <w:pPr>
      <w:spacing w:before="120" w:after="160" w:line="240" w:lineRule="exact"/>
      <w:ind w:firstLine="567"/>
    </w:pPr>
    <w:rPr>
      <w:rFonts w:ascii="Verdana" w:eastAsia="Times New Roman" w:hAnsi="Verdana" w:cs="Verdana"/>
      <w:sz w:val="20"/>
      <w:szCs w:val="20"/>
      <w:lang w:val="en-US"/>
    </w:rPr>
  </w:style>
  <w:style w:type="paragraph" w:styleId="2fd">
    <w:name w:val="List 2"/>
    <w:basedOn w:val="a0"/>
    <w:qFormat/>
    <w:pPr>
      <w:spacing w:before="120"/>
      <w:ind w:left="566" w:hanging="283"/>
    </w:pPr>
    <w:rPr>
      <w:rFonts w:eastAsia="Times New Roman"/>
      <w:sz w:val="32"/>
      <w:szCs w:val="20"/>
    </w:rPr>
  </w:style>
  <w:style w:type="paragraph" w:styleId="affffffff">
    <w:name w:val="List Continue"/>
    <w:basedOn w:val="a0"/>
    <w:qFormat/>
    <w:pPr>
      <w:spacing w:before="120" w:after="120"/>
      <w:ind w:left="283" w:firstLine="567"/>
    </w:pPr>
    <w:rPr>
      <w:rFonts w:eastAsia="Times New Roman"/>
      <w:sz w:val="32"/>
      <w:szCs w:val="20"/>
    </w:rPr>
  </w:style>
  <w:style w:type="paragraph" w:styleId="3f">
    <w:name w:val="Body Text 3"/>
    <w:basedOn w:val="a0"/>
    <w:qFormat/>
    <w:pPr>
      <w:spacing w:before="120" w:after="120"/>
      <w:ind w:firstLine="567"/>
    </w:pPr>
    <w:rPr>
      <w:rFonts w:eastAsia="Times New Roman"/>
      <w:sz w:val="16"/>
      <w:szCs w:val="16"/>
      <w:lang w:val="en-US"/>
    </w:rPr>
  </w:style>
  <w:style w:type="paragraph" w:customStyle="1" w:styleId="912">
    <w:name w:val="Знак9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InsStyle">
    <w:name w:val="InsStyle"/>
    <w:qFormat/>
    <w:pPr>
      <w:spacing w:before="240" w:after="240"/>
      <w:ind w:left="578" w:hanging="578"/>
      <w:jc w:val="both"/>
    </w:pPr>
    <w:rPr>
      <w:rFonts w:ascii="Arial" w:eastAsia="Times New Roman" w:hAnsi="Arial" w:cs="Arial"/>
      <w:spacing w:val="20"/>
      <w:sz w:val="20"/>
      <w:szCs w:val="20"/>
      <w:lang w:val="ru-RU" w:bidi="ar-SA"/>
    </w:rPr>
  </w:style>
  <w:style w:type="paragraph" w:customStyle="1" w:styleId="812">
    <w:name w:val="Знак81"/>
    <w:basedOn w:val="a0"/>
    <w:qFormat/>
    <w:pPr>
      <w:widowControl w:val="0"/>
      <w:spacing w:before="120" w:after="160" w:line="240" w:lineRule="exact"/>
      <w:ind w:firstLine="567"/>
      <w:jc w:val="right"/>
    </w:pPr>
    <w:rPr>
      <w:rFonts w:eastAsia="Times New Roman"/>
      <w:sz w:val="20"/>
      <w:szCs w:val="20"/>
      <w:lang w:val="en-GB"/>
    </w:rPr>
  </w:style>
  <w:style w:type="paragraph" w:customStyle="1" w:styleId="76">
    <w:name w:val="Знак7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10">
    <w:name w:val="Знак7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0">
    <w:name w:val="Знак Знак Знак Знак"/>
    <w:basedOn w:val="a0"/>
    <w:qFormat/>
    <w:pPr>
      <w:spacing w:before="280" w:after="280"/>
      <w:ind w:firstLine="567"/>
    </w:pPr>
    <w:rPr>
      <w:rFonts w:ascii="Tahoma" w:eastAsia="Times New Roman" w:hAnsi="Tahoma" w:cs="Tahoma"/>
      <w:sz w:val="20"/>
      <w:szCs w:val="20"/>
      <w:lang w:val="en-US"/>
    </w:rPr>
  </w:style>
  <w:style w:type="paragraph" w:customStyle="1" w:styleId="affffffff1">
    <w:name w:val="Таблицы (моноширинный)"/>
    <w:basedOn w:val="a0"/>
    <w:next w:val="a0"/>
    <w:qFormat/>
    <w:pPr>
      <w:widowControl w:val="0"/>
      <w:autoSpaceDE w:val="0"/>
      <w:spacing w:before="120"/>
      <w:ind w:firstLine="567"/>
    </w:pPr>
    <w:rPr>
      <w:rFonts w:ascii="Courier New" w:eastAsia="Times New Roman" w:hAnsi="Courier New" w:cs="Courier New"/>
      <w:sz w:val="20"/>
      <w:szCs w:val="20"/>
    </w:rPr>
  </w:style>
  <w:style w:type="paragraph" w:customStyle="1" w:styleId="1ffd">
    <w:name w:val="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77">
    <w:name w:val="Знак7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e">
    <w:name w:val="1 Знак 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1fff">
    <w:name w:val="1"/>
    <w:basedOn w:val="a0"/>
    <w:qFormat/>
    <w:pPr>
      <w:widowControl w:val="0"/>
      <w:spacing w:before="120" w:after="160" w:line="240" w:lineRule="exact"/>
      <w:ind w:firstLine="567"/>
      <w:jc w:val="right"/>
    </w:pPr>
    <w:rPr>
      <w:rFonts w:eastAsia="Times New Roman"/>
      <w:sz w:val="20"/>
      <w:szCs w:val="20"/>
      <w:lang w:val="en-GB"/>
    </w:rPr>
  </w:style>
  <w:style w:type="paragraph" w:customStyle="1" w:styleId="u">
    <w:name w:val="u"/>
    <w:basedOn w:val="a0"/>
    <w:qFormat/>
    <w:pPr>
      <w:spacing w:before="280" w:after="280"/>
      <w:ind w:firstLine="567"/>
    </w:pPr>
    <w:rPr>
      <w:rFonts w:eastAsia="Times New Roman"/>
      <w:sz w:val="24"/>
      <w:szCs w:val="24"/>
    </w:rPr>
  </w:style>
  <w:style w:type="paragraph" w:customStyle="1" w:styleId="97">
    <w:name w:val="Знак9"/>
    <w:basedOn w:val="a0"/>
    <w:qFormat/>
    <w:pPr>
      <w:widowControl w:val="0"/>
      <w:spacing w:before="120" w:after="160" w:line="240" w:lineRule="exact"/>
      <w:ind w:firstLine="567"/>
      <w:jc w:val="right"/>
    </w:pPr>
    <w:rPr>
      <w:rFonts w:eastAsia="Times New Roman"/>
      <w:sz w:val="20"/>
      <w:szCs w:val="20"/>
      <w:lang w:val="en-GB"/>
    </w:rPr>
  </w:style>
  <w:style w:type="paragraph" w:customStyle="1" w:styleId="-11">
    <w:name w:val="Заголовок-1"/>
    <w:basedOn w:val="a0"/>
    <w:qFormat/>
    <w:pPr>
      <w:overflowPunct w:val="0"/>
      <w:autoSpaceDE w:val="0"/>
      <w:spacing w:before="240" w:after="120"/>
      <w:ind w:firstLine="567"/>
      <w:textAlignment w:val="baseline"/>
    </w:pPr>
    <w:rPr>
      <w:rFonts w:eastAsia="Times New Roman"/>
      <w:b/>
      <w:sz w:val="28"/>
      <w:szCs w:val="20"/>
      <w:lang w:val="en-US"/>
    </w:rPr>
  </w:style>
  <w:style w:type="paragraph" w:customStyle="1" w:styleId="Euro12">
    <w:name w:val="Euro 12"/>
    <w:qFormat/>
    <w:pPr>
      <w:widowControl w:val="0"/>
      <w:autoSpaceDE w:val="0"/>
      <w:spacing w:before="240" w:after="240"/>
      <w:ind w:left="578" w:hanging="578"/>
      <w:jc w:val="both"/>
    </w:pPr>
    <w:rPr>
      <w:rFonts w:ascii="Europe;Courier New" w:eastAsia="Times New Roman" w:hAnsi="Europe;Courier New" w:cs="Europe;Courier New"/>
      <w:color w:val="000000"/>
      <w:szCs w:val="20"/>
      <w:lang w:val="ru-RU" w:bidi="ar-SA"/>
    </w:rPr>
  </w:style>
  <w:style w:type="paragraph" w:customStyle="1" w:styleId="-12">
    <w:name w:val="Список-1"/>
    <w:basedOn w:val="2fb"/>
    <w:qFormat/>
    <w:pPr>
      <w:spacing w:before="120"/>
    </w:pPr>
  </w:style>
  <w:style w:type="paragraph" w:customStyle="1" w:styleId="affffffff2">
    <w:name w:val="Название табл"/>
    <w:basedOn w:val="a0"/>
    <w:qFormat/>
    <w:pPr>
      <w:overflowPunct w:val="0"/>
      <w:autoSpaceDE w:val="0"/>
      <w:spacing w:before="220"/>
      <w:ind w:firstLine="567"/>
      <w:jc w:val="right"/>
      <w:textAlignment w:val="baseline"/>
    </w:pPr>
    <w:rPr>
      <w:rFonts w:eastAsia="Times New Roman"/>
      <w:b/>
      <w:sz w:val="24"/>
      <w:szCs w:val="24"/>
    </w:rPr>
  </w:style>
  <w:style w:type="paragraph" w:customStyle="1" w:styleId="314">
    <w:name w:val="Основной текст с отступом 31"/>
    <w:basedOn w:val="a0"/>
    <w:qFormat/>
    <w:pPr>
      <w:spacing w:before="120" w:line="480" w:lineRule="auto"/>
      <w:ind w:left="-567" w:firstLine="567"/>
    </w:pPr>
    <w:rPr>
      <w:rFonts w:eastAsia="Times New Roman"/>
      <w:szCs w:val="20"/>
      <w:lang w:eastAsia="ja-JP"/>
    </w:rPr>
  </w:style>
  <w:style w:type="paragraph" w:customStyle="1" w:styleId="214">
    <w:name w:val="Основной текст 21"/>
    <w:basedOn w:val="a0"/>
    <w:qFormat/>
    <w:pPr>
      <w:spacing w:before="120"/>
    </w:pPr>
    <w:rPr>
      <w:rFonts w:eastAsia="Times New Roman"/>
      <w:szCs w:val="20"/>
      <w:lang w:eastAsia="ja-JP"/>
    </w:rPr>
  </w:style>
  <w:style w:type="paragraph" w:customStyle="1" w:styleId="215">
    <w:name w:val="Основной текст с отступом 21"/>
    <w:basedOn w:val="a0"/>
    <w:qFormat/>
    <w:pPr>
      <w:spacing w:before="120"/>
    </w:pPr>
    <w:rPr>
      <w:rFonts w:eastAsia="Times New Roman"/>
      <w:szCs w:val="20"/>
      <w:lang w:eastAsia="ja-JP"/>
    </w:rPr>
  </w:style>
  <w:style w:type="paragraph" w:customStyle="1" w:styleId="Table1">
    <w:name w:val="Table1"/>
    <w:basedOn w:val="a0"/>
    <w:qFormat/>
    <w:pPr>
      <w:widowControl w:val="0"/>
      <w:spacing w:before="40" w:after="40"/>
      <w:ind w:left="851" w:firstLine="567"/>
    </w:pPr>
    <w:rPr>
      <w:rFonts w:ascii="AGOpus;Times New Roman" w:eastAsia="Times New Roman" w:hAnsi="AGOpus;Times New Roman" w:cs="AGOpus;Times New Roman"/>
      <w:color w:val="000000"/>
      <w:sz w:val="16"/>
      <w:szCs w:val="20"/>
      <w:lang w:val="en-US" w:eastAsia="ja-JP"/>
    </w:rPr>
  </w:style>
  <w:style w:type="paragraph" w:customStyle="1" w:styleId="txt">
    <w:name w:val="txt"/>
    <w:basedOn w:val="a0"/>
    <w:qFormat/>
    <w:pPr>
      <w:spacing w:before="40" w:after="100"/>
      <w:ind w:firstLine="567"/>
    </w:pPr>
    <w:rPr>
      <w:rFonts w:ascii="Verdana" w:eastAsia="Times New Roman" w:hAnsi="Verdana" w:cs="Verdana"/>
      <w:color w:val="414141"/>
      <w:sz w:val="24"/>
    </w:rPr>
  </w:style>
  <w:style w:type="paragraph" w:customStyle="1" w:styleId="413">
    <w:name w:val="Знак4 Знак Знак Знак Знак Знак Знак Знак Знак Знак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8">
    <w:name w:val="Знак8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3f0">
    <w:name w:val="Знак3 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affffffff3">
    <w:name w:val="Стиль заключения Знак"/>
    <w:basedOn w:val="a0"/>
    <w:qFormat/>
    <w:pPr>
      <w:spacing w:before="120" w:line="360" w:lineRule="auto"/>
      <w:ind w:firstLine="720"/>
    </w:pPr>
    <w:rPr>
      <w:rFonts w:eastAsia="Times New Roman"/>
      <w:sz w:val="28"/>
      <w:szCs w:val="28"/>
      <w:lang w:val="en-US"/>
    </w:rPr>
  </w:style>
  <w:style w:type="paragraph" w:customStyle="1" w:styleId="1fff0">
    <w:name w:val="норм1"/>
    <w:basedOn w:val="a0"/>
    <w:qFormat/>
    <w:pPr>
      <w:spacing w:before="60" w:after="48" w:line="220" w:lineRule="exact"/>
      <w:ind w:firstLine="567"/>
    </w:pPr>
    <w:rPr>
      <w:rFonts w:ascii="Arial" w:eastAsia="Times New Roman" w:hAnsi="Arial" w:cs="Arial"/>
      <w:b/>
      <w:sz w:val="18"/>
      <w:szCs w:val="20"/>
    </w:rPr>
  </w:style>
  <w:style w:type="paragraph" w:customStyle="1" w:styleId="affffffff4">
    <w:name w:val="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813">
    <w:name w:val="Знак8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89">
    <w:name w:val="Знак8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6">
    <w:name w:val="Знак11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a">
    <w:name w:val="Знак8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4">
    <w:name w:val="Знак4 Знак Знак Знак Знак Знак Знак Знак Знак Знак1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styleId="affffffff5">
    <w:name w:val="Body Text First Indent"/>
    <w:basedOn w:val="afffffb"/>
    <w:qFormat/>
    <w:pPr>
      <w:ind w:firstLine="210"/>
    </w:pPr>
  </w:style>
  <w:style w:type="paragraph" w:styleId="2fe">
    <w:name w:val="Body Text First Indent 2"/>
    <w:basedOn w:val="affffff9"/>
    <w:qFormat/>
    <w:pPr>
      <w:spacing w:before="120" w:line="240" w:lineRule="auto"/>
      <w:ind w:firstLine="210"/>
    </w:pPr>
    <w:rPr>
      <w:rFonts w:ascii="Times New Roman" w:eastAsia="Times New Roman" w:hAnsi="Times New Roman" w:cs="Times New Roman"/>
      <w:sz w:val="24"/>
      <w:szCs w:val="24"/>
    </w:rPr>
  </w:style>
  <w:style w:type="paragraph" w:customStyle="1" w:styleId="814">
    <w:name w:val="Знак8 Знак Знак Знак Знак Знак Знак Знак Знак Знак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8">
    <w:name w:val="Знак7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9">
    <w:name w:val="Знак7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15">
    <w:name w:val="Знак8 Знак Знак Знак Знак Знак Знак Знак Знак Знак1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b">
    <w:name w:val="Знак8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7">
    <w:name w:val="Знак11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8">
    <w:name w:val="1 Знак Знак Знак Знак Знак Знак Знак Знак Знак1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98">
    <w:name w:val="Знак9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6">
    <w:name w:val="Знак4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
    <w:name w:val="Список-КР"/>
    <w:basedOn w:val="a0"/>
    <w:qFormat/>
    <w:pPr>
      <w:spacing w:before="120"/>
      <w:ind w:left="357" w:hanging="357"/>
    </w:pPr>
    <w:rPr>
      <w:rFonts w:eastAsia="Times New Roman"/>
      <w:sz w:val="24"/>
      <w:szCs w:val="24"/>
    </w:rPr>
  </w:style>
  <w:style w:type="paragraph" w:customStyle="1" w:styleId="141">
    <w:name w:val="Обычный + 14 пт"/>
    <w:basedOn w:val="a0"/>
    <w:qFormat/>
    <w:pPr>
      <w:spacing w:before="120"/>
      <w:ind w:firstLine="708"/>
    </w:pPr>
    <w:rPr>
      <w:rFonts w:eastAsia="Times New Roman"/>
      <w:szCs w:val="28"/>
    </w:rPr>
  </w:style>
  <w:style w:type="paragraph" w:customStyle="1" w:styleId="1fff1">
    <w:name w:val="Знак Знак Знак Знак1"/>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ConsNonformat">
    <w:name w:val="ConsNonformat"/>
    <w:qFormat/>
    <w:pPr>
      <w:widowControl w:val="0"/>
      <w:autoSpaceDE w:val="0"/>
      <w:spacing w:before="240" w:after="240"/>
      <w:ind w:left="578" w:right="19772" w:hanging="578"/>
    </w:pPr>
    <w:rPr>
      <w:rFonts w:ascii="Courier New" w:eastAsia="Times New Roman" w:hAnsi="Courier New" w:cs="Courier New"/>
      <w:lang w:val="ru-RU" w:bidi="ar-SA"/>
    </w:rPr>
  </w:style>
  <w:style w:type="paragraph" w:customStyle="1" w:styleId="text4">
    <w:name w:val="text"/>
    <w:basedOn w:val="a0"/>
    <w:qFormat/>
    <w:pPr>
      <w:spacing w:before="280" w:after="280"/>
      <w:ind w:firstLine="567"/>
    </w:pPr>
    <w:rPr>
      <w:rFonts w:eastAsia="Times New Roman"/>
      <w:sz w:val="24"/>
      <w:szCs w:val="24"/>
    </w:rPr>
  </w:style>
  <w:style w:type="paragraph" w:customStyle="1" w:styleId="affffffff6">
    <w:name w:val="Перечисления с чертой"/>
    <w:basedOn w:val="a0"/>
    <w:qFormat/>
    <w:pPr>
      <w:spacing w:before="60" w:after="60" w:line="360" w:lineRule="auto"/>
      <w:ind w:firstLine="720"/>
    </w:pPr>
    <w:rPr>
      <w:rFonts w:ascii="Arial" w:eastAsia="Times New Roman" w:hAnsi="Arial" w:cs="Arial"/>
      <w:sz w:val="24"/>
      <w:szCs w:val="24"/>
    </w:rPr>
  </w:style>
  <w:style w:type="paragraph" w:customStyle="1" w:styleId="1fff2">
    <w:name w:val="Заголовок 1 с Нум"/>
    <w:basedOn w:val="11"/>
    <w:qFormat/>
    <w:pPr>
      <w:spacing w:before="240" w:after="60"/>
      <w:ind w:left="360" w:hanging="360"/>
    </w:pPr>
    <w:rPr>
      <w:rFonts w:cs="Arial"/>
      <w:kern w:val="2"/>
      <w:sz w:val="24"/>
      <w:szCs w:val="32"/>
    </w:rPr>
  </w:style>
  <w:style w:type="paragraph" w:customStyle="1" w:styleId="affffffff7">
    <w:name w:val="название Знак Знак"/>
    <w:basedOn w:val="a0"/>
    <w:qFormat/>
    <w:pPr>
      <w:widowControl w:val="0"/>
      <w:autoSpaceDE w:val="0"/>
      <w:spacing w:before="240"/>
      <w:ind w:firstLine="720"/>
    </w:pPr>
    <w:rPr>
      <w:rFonts w:eastAsia="Times New Roman"/>
      <w:b/>
      <w:bCs/>
      <w:sz w:val="26"/>
      <w:szCs w:val="20"/>
    </w:rPr>
  </w:style>
  <w:style w:type="paragraph" w:customStyle="1" w:styleId="FR3">
    <w:name w:val="FR3"/>
    <w:qFormat/>
    <w:pPr>
      <w:widowControl w:val="0"/>
      <w:autoSpaceDE w:val="0"/>
      <w:spacing w:before="240" w:after="240"/>
      <w:ind w:left="360" w:firstLine="560"/>
    </w:pPr>
    <w:rPr>
      <w:rFonts w:ascii="Arial" w:eastAsia="Times New Roman" w:hAnsi="Arial" w:cs="Arial"/>
      <w:sz w:val="20"/>
      <w:szCs w:val="20"/>
      <w:lang w:val="ru-RU" w:bidi="ar-SA"/>
    </w:rPr>
  </w:style>
  <w:style w:type="paragraph" w:customStyle="1" w:styleId="FR4">
    <w:name w:val="FR4"/>
    <w:qFormat/>
    <w:pPr>
      <w:widowControl w:val="0"/>
      <w:autoSpaceDE w:val="0"/>
      <w:spacing w:before="240" w:after="240"/>
      <w:ind w:left="578" w:hanging="578"/>
      <w:jc w:val="right"/>
    </w:pPr>
    <w:rPr>
      <w:rFonts w:eastAsia="Times New Roman" w:cs="Times New Roman"/>
      <w:sz w:val="12"/>
      <w:szCs w:val="12"/>
      <w:lang w:val="ru-RU" w:bidi="ar-SA"/>
    </w:rPr>
  </w:style>
  <w:style w:type="paragraph" w:customStyle="1" w:styleId="FR5">
    <w:name w:val="FR5"/>
    <w:qFormat/>
    <w:pPr>
      <w:widowControl w:val="0"/>
      <w:autoSpaceDE w:val="0"/>
      <w:spacing w:before="240" w:after="240"/>
      <w:ind w:left="578" w:hanging="578"/>
      <w:jc w:val="both"/>
    </w:pPr>
    <w:rPr>
      <w:rFonts w:ascii="Arial" w:eastAsia="Times New Roman" w:hAnsi="Arial" w:cs="Arial"/>
      <w:sz w:val="12"/>
      <w:szCs w:val="12"/>
      <w:lang w:val="ru-RU" w:eastAsia="en-US" w:bidi="ar-SA"/>
    </w:rPr>
  </w:style>
  <w:style w:type="paragraph" w:customStyle="1" w:styleId="affffffff8">
    <w:name w:val="Обычный сжат межстрочн"/>
    <w:basedOn w:val="a0"/>
    <w:qFormat/>
    <w:pPr>
      <w:widowControl w:val="0"/>
      <w:overflowPunct w:val="0"/>
      <w:autoSpaceDE w:val="0"/>
      <w:spacing w:before="120" w:line="224" w:lineRule="atLeast"/>
      <w:ind w:firstLine="284"/>
    </w:pPr>
    <w:rPr>
      <w:rFonts w:eastAsia="Times New Roman"/>
      <w:sz w:val="20"/>
      <w:szCs w:val="20"/>
    </w:rPr>
  </w:style>
  <w:style w:type="paragraph" w:customStyle="1" w:styleId="affffffff9">
    <w:name w:val="Стиль главы"/>
    <w:basedOn w:val="a0"/>
    <w:qFormat/>
    <w:pPr>
      <w:keepNext/>
      <w:spacing w:before="240" w:after="60"/>
      <w:ind w:firstLine="567"/>
      <w:jc w:val="center"/>
      <w:outlineLvl w:val="0"/>
    </w:pPr>
    <w:rPr>
      <w:rFonts w:ascii="Arial" w:eastAsia="Times New Roman" w:hAnsi="Arial" w:cs="Arial"/>
      <w:b/>
      <w:kern w:val="2"/>
      <w:sz w:val="24"/>
      <w:szCs w:val="32"/>
    </w:rPr>
  </w:style>
  <w:style w:type="paragraph" w:customStyle="1" w:styleId="2ff">
    <w:name w:val="Стиль Маркированный список 2"/>
    <w:basedOn w:val="a0"/>
    <w:qFormat/>
    <w:pPr>
      <w:spacing w:before="120"/>
      <w:ind w:left="720" w:hanging="360"/>
    </w:pPr>
    <w:rPr>
      <w:rFonts w:eastAsia="Times New Roman"/>
      <w:sz w:val="20"/>
      <w:szCs w:val="20"/>
    </w:rPr>
  </w:style>
  <w:style w:type="paragraph" w:customStyle="1" w:styleId="ConsCell">
    <w:name w:val="ConsCell"/>
    <w:qFormat/>
    <w:pPr>
      <w:widowControl w:val="0"/>
      <w:autoSpaceDE w:val="0"/>
      <w:spacing w:before="240" w:after="240"/>
      <w:ind w:left="578" w:right="19772" w:hanging="578"/>
    </w:pPr>
    <w:rPr>
      <w:rFonts w:eastAsia="Times New Roman" w:cs="Times New Roman"/>
      <w:lang w:val="ru-RU" w:bidi="ar-SA"/>
    </w:rPr>
  </w:style>
  <w:style w:type="paragraph" w:customStyle="1" w:styleId="affffffffa">
    <w:name w:val="Стиль глав"/>
    <w:basedOn w:val="affffffff9"/>
    <w:qFormat/>
    <w:pPr>
      <w:keepNext w:val="0"/>
    </w:pPr>
    <w:rPr>
      <w:rFonts w:ascii="Times New Roman" w:hAnsi="Times New Roman" w:cs="Times New Roman"/>
      <w:b w:val="0"/>
      <w:sz w:val="28"/>
      <w:szCs w:val="28"/>
    </w:rPr>
  </w:style>
  <w:style w:type="paragraph" w:customStyle="1" w:styleId="caaieiaie2">
    <w:name w:val="caaieiaie 2"/>
    <w:basedOn w:val="a0"/>
    <w:next w:val="a0"/>
    <w:qFormat/>
    <w:pPr>
      <w:keepNext/>
      <w:overflowPunct w:val="0"/>
      <w:autoSpaceDE w:val="0"/>
      <w:spacing w:before="240" w:after="60"/>
      <w:ind w:firstLine="567"/>
      <w:jc w:val="center"/>
      <w:textAlignment w:val="baseline"/>
    </w:pPr>
    <w:rPr>
      <w:rFonts w:ascii="Arial" w:eastAsia="Times New Roman" w:hAnsi="Arial" w:cs="Arial"/>
      <w:b/>
      <w:sz w:val="24"/>
      <w:szCs w:val="20"/>
    </w:rPr>
  </w:style>
  <w:style w:type="paragraph" w:customStyle="1" w:styleId="affffffffb">
    <w:name w:val="основной с отступом"/>
    <w:basedOn w:val="afffffb"/>
    <w:qFormat/>
    <w:pPr>
      <w:spacing w:before="120" w:line="288" w:lineRule="auto"/>
    </w:pPr>
  </w:style>
  <w:style w:type="paragraph" w:customStyle="1" w:styleId="2ff0">
    <w:name w:val="Стиль2"/>
    <w:basedOn w:val="a0"/>
    <w:qFormat/>
    <w:pPr>
      <w:spacing w:before="120" w:line="360" w:lineRule="auto"/>
      <w:ind w:firstLine="720"/>
    </w:pPr>
    <w:rPr>
      <w:rFonts w:ascii="Arial" w:eastAsia="Times New Roman" w:hAnsi="Arial" w:cs="Arial"/>
      <w:sz w:val="24"/>
      <w:szCs w:val="20"/>
      <w:lang w:val="en-US"/>
    </w:rPr>
  </w:style>
  <w:style w:type="paragraph" w:customStyle="1" w:styleId="affffffffc">
    <w:name w:val="Стиль главы схемы"/>
    <w:basedOn w:val="a0"/>
    <w:qFormat/>
    <w:pPr>
      <w:spacing w:before="240" w:after="240"/>
      <w:ind w:firstLine="567"/>
      <w:jc w:val="center"/>
      <w:outlineLvl w:val="0"/>
    </w:pPr>
    <w:rPr>
      <w:rFonts w:eastAsia="Times New Roman"/>
      <w:b/>
      <w:bCs/>
      <w:kern w:val="2"/>
      <w:szCs w:val="28"/>
    </w:rPr>
  </w:style>
  <w:style w:type="paragraph" w:customStyle="1" w:styleId="1fff3">
    <w:name w:val="Стиль1"/>
    <w:basedOn w:val="a0"/>
    <w:qFormat/>
    <w:pPr>
      <w:overflowPunct w:val="0"/>
      <w:autoSpaceDE w:val="0"/>
      <w:spacing w:before="120" w:line="360" w:lineRule="auto"/>
      <w:ind w:firstLine="567"/>
      <w:textAlignment w:val="baseline"/>
    </w:pPr>
    <w:rPr>
      <w:rFonts w:eastAsia="Times New Roman"/>
      <w:sz w:val="28"/>
      <w:szCs w:val="20"/>
      <w:lang w:val="en-US"/>
    </w:rPr>
  </w:style>
  <w:style w:type="paragraph" w:customStyle="1" w:styleId="ConsPlusCell">
    <w:name w:val="ConsPlusCell"/>
    <w:qFormat/>
    <w:pPr>
      <w:autoSpaceDE w:val="0"/>
      <w:spacing w:before="240" w:after="240"/>
      <w:ind w:left="578" w:hanging="578"/>
    </w:pPr>
    <w:rPr>
      <w:rFonts w:ascii="Arial" w:eastAsia="Times New Roman" w:hAnsi="Arial" w:cs="Arial"/>
      <w:sz w:val="20"/>
      <w:szCs w:val="20"/>
      <w:lang w:val="ru-RU" w:bidi="ar-SA"/>
    </w:rPr>
  </w:style>
  <w:style w:type="paragraph" w:customStyle="1" w:styleId="119">
    <w:name w:val="1_СПИСОК(1"/>
    <w:basedOn w:val="a0"/>
    <w:qFormat/>
    <w:pPr>
      <w:widowControl w:val="0"/>
      <w:autoSpaceDE w:val="0"/>
      <w:spacing w:before="120"/>
      <w:ind w:left="360" w:hanging="360"/>
    </w:pPr>
    <w:rPr>
      <w:rFonts w:eastAsia="Times New Roman"/>
      <w:sz w:val="26"/>
      <w:szCs w:val="20"/>
    </w:rPr>
  </w:style>
  <w:style w:type="paragraph" w:customStyle="1" w:styleId="BodyText22">
    <w:name w:val="Body Text 22"/>
    <w:basedOn w:val="a0"/>
    <w:qFormat/>
    <w:pPr>
      <w:overflowPunct w:val="0"/>
      <w:autoSpaceDE w:val="0"/>
      <w:spacing w:before="120"/>
      <w:ind w:firstLine="567"/>
      <w:textAlignment w:val="baseline"/>
    </w:pPr>
    <w:rPr>
      <w:rFonts w:eastAsia="Times New Roman"/>
      <w:i/>
      <w:sz w:val="24"/>
      <w:szCs w:val="20"/>
    </w:rPr>
  </w:style>
  <w:style w:type="paragraph" w:customStyle="1" w:styleId="7a">
    <w:name w:val="Знак7"/>
    <w:basedOn w:val="a0"/>
    <w:qFormat/>
    <w:pPr>
      <w:widowControl w:val="0"/>
      <w:spacing w:before="120" w:after="160" w:line="240" w:lineRule="exact"/>
      <w:ind w:firstLine="567"/>
      <w:jc w:val="right"/>
    </w:pPr>
    <w:rPr>
      <w:rFonts w:eastAsia="Times New Roman"/>
      <w:sz w:val="20"/>
      <w:szCs w:val="20"/>
      <w:lang w:val="en-GB"/>
    </w:rPr>
  </w:style>
  <w:style w:type="paragraph" w:customStyle="1" w:styleId="99">
    <w:name w:val="Знак9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4">
    <w:name w:val="Знак1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5">
    <w:name w:val="Знак Знак Знак1"/>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47">
    <w:name w:val="Знак4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8">
    <w:name w:val="Знак4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6">
    <w:name w:val="Знак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9">
    <w:name w:val="Знак4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20">
    <w:name w:val="Знак4 Знак Знак Знак2"/>
    <w:basedOn w:val="a0"/>
    <w:qFormat/>
    <w:pPr>
      <w:widowControl w:val="0"/>
      <w:spacing w:before="120" w:after="160" w:line="240" w:lineRule="exact"/>
      <w:ind w:firstLine="567"/>
      <w:jc w:val="right"/>
    </w:pPr>
    <w:rPr>
      <w:rFonts w:eastAsia="Times New Roman"/>
      <w:sz w:val="20"/>
      <w:szCs w:val="20"/>
      <w:lang w:val="en-GB"/>
    </w:rPr>
  </w:style>
  <w:style w:type="paragraph" w:customStyle="1" w:styleId="417">
    <w:name w:val="Знак4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7">
    <w:name w:val="Знак Знак Знак Знак Знак Знак Знак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c">
    <w:name w:val="Знак8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16">
    <w:name w:val="Знак8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8">
    <w:name w:val="Знак1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d">
    <w:name w:val="Знак8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memosubhard">
    <w:name w:val="memosubhard"/>
    <w:basedOn w:val="a0"/>
    <w:qFormat/>
    <w:pPr>
      <w:spacing w:before="280" w:after="280"/>
      <w:ind w:firstLine="567"/>
    </w:pPr>
    <w:rPr>
      <w:rFonts w:eastAsia="Times New Roman"/>
      <w:sz w:val="24"/>
      <w:szCs w:val="24"/>
    </w:rPr>
  </w:style>
  <w:style w:type="paragraph" w:customStyle="1" w:styleId="4110">
    <w:name w:val="Знак4 Знак Знак Знак Знак Знак Знак Знак Знак Знак1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4a">
    <w:name w:val="Знак4"/>
    <w:basedOn w:val="a0"/>
    <w:qFormat/>
    <w:pPr>
      <w:widowControl w:val="0"/>
      <w:spacing w:before="120" w:after="160" w:line="240" w:lineRule="exact"/>
      <w:ind w:firstLine="567"/>
      <w:jc w:val="right"/>
    </w:pPr>
    <w:rPr>
      <w:rFonts w:eastAsia="Times New Roman"/>
      <w:sz w:val="20"/>
      <w:szCs w:val="20"/>
      <w:lang w:val="en-GB"/>
    </w:rPr>
  </w:style>
  <w:style w:type="paragraph" w:customStyle="1" w:styleId="11a">
    <w:name w:val="Знак11"/>
    <w:basedOn w:val="a0"/>
    <w:qFormat/>
    <w:pPr>
      <w:widowControl w:val="0"/>
      <w:spacing w:before="120" w:after="160" w:line="240" w:lineRule="exact"/>
      <w:ind w:firstLine="567"/>
      <w:jc w:val="right"/>
    </w:pPr>
    <w:rPr>
      <w:rFonts w:eastAsia="Times New Roman"/>
      <w:sz w:val="20"/>
      <w:szCs w:val="20"/>
      <w:lang w:val="en-GB"/>
    </w:rPr>
  </w:style>
  <w:style w:type="paragraph" w:customStyle="1" w:styleId="817">
    <w:name w:val="Знак8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1b">
    <w:name w:val="Знак1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c">
    <w:name w:val="Знак1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d">
    <w:name w:val="Знак11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8">
    <w:name w:val="Знак4 Знак Знак Знак Знак Знак Знак Знак Знак Знак1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d">
    <w:name w:val="Îêîí÷àòåëüíûé"/>
    <w:basedOn w:val="a0"/>
    <w:qFormat/>
    <w:pPr>
      <w:spacing w:before="120"/>
      <w:ind w:firstLine="567"/>
    </w:pPr>
    <w:rPr>
      <w:rFonts w:eastAsia="Times New Roman"/>
      <w:sz w:val="24"/>
      <w:szCs w:val="20"/>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S3">
    <w:name w:val="S_Обычный в таблице"/>
    <w:basedOn w:val="a0"/>
    <w:qFormat/>
    <w:pPr>
      <w:spacing w:before="120" w:line="360" w:lineRule="auto"/>
      <w:ind w:firstLine="567"/>
      <w:jc w:val="center"/>
    </w:pPr>
    <w:rPr>
      <w:rFonts w:eastAsia="Times New Roman"/>
      <w:sz w:val="24"/>
      <w:szCs w:val="24"/>
    </w:rPr>
  </w:style>
  <w:style w:type="paragraph" w:styleId="2ff1">
    <w:name w:val="List Number 2"/>
    <w:basedOn w:val="a0"/>
    <w:qFormat/>
    <w:pPr>
      <w:spacing w:before="120"/>
      <w:ind w:left="540" w:firstLine="0"/>
    </w:pPr>
    <w:rPr>
      <w:rFonts w:eastAsia="Times New Roman"/>
      <w:sz w:val="24"/>
      <w:szCs w:val="24"/>
    </w:rPr>
  </w:style>
  <w:style w:type="paragraph" w:customStyle="1" w:styleId="OTCHET00">
    <w:name w:val="OTCHET_00"/>
    <w:basedOn w:val="2ff1"/>
    <w:qFormat/>
    <w:pPr>
      <w:spacing w:line="360" w:lineRule="auto"/>
      <w:ind w:left="0"/>
    </w:pPr>
    <w:rPr>
      <w:szCs w:val="20"/>
    </w:rPr>
  </w:style>
  <w:style w:type="paragraph" w:customStyle="1" w:styleId="11e">
    <w:name w:val="Знак1 Знак Знак Знак Знак Знак Знак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e">
    <w:name w:val="Свирь_Тимбер Знак"/>
    <w:basedOn w:val="a0"/>
    <w:qFormat/>
    <w:pPr>
      <w:spacing w:before="120" w:after="120"/>
      <w:ind w:firstLine="567"/>
    </w:pPr>
    <w:rPr>
      <w:rFonts w:eastAsia="Times New Roman"/>
      <w:sz w:val="24"/>
      <w:szCs w:val="24"/>
      <w:lang w:val="en-US" w:bidi="en-US"/>
    </w:rPr>
  </w:style>
  <w:style w:type="paragraph" w:customStyle="1" w:styleId="11f">
    <w:name w:val="Знак1 Знак Знак1 Знак Знак Знак Знак Знак Знак Знак Знак Знак Знак"/>
    <w:basedOn w:val="a0"/>
    <w:qFormat/>
    <w:pPr>
      <w:spacing w:before="120" w:after="160" w:line="240" w:lineRule="exact"/>
      <w:ind w:firstLine="567"/>
    </w:pPr>
    <w:rPr>
      <w:rFonts w:ascii="Verdana" w:eastAsia="Times New Roman" w:hAnsi="Verdana" w:cs="Verdana"/>
      <w:sz w:val="24"/>
      <w:szCs w:val="24"/>
      <w:lang w:val="en-US" w:bidi="en-US"/>
    </w:rPr>
  </w:style>
  <w:style w:type="paragraph" w:customStyle="1" w:styleId="4b">
    <w:name w:val="Стиль4"/>
    <w:basedOn w:val="3d"/>
    <w:qFormat/>
  </w:style>
  <w:style w:type="paragraph" w:customStyle="1" w:styleId="2ff2">
    <w:name w:val="Важины Заголовок 2"/>
    <w:basedOn w:val="2"/>
    <w:next w:val="1fff9"/>
    <w:qFormat/>
    <w:pPr>
      <w:spacing w:before="120" w:after="120"/>
      <w:ind w:left="576" w:hanging="576"/>
    </w:pPr>
    <w:rPr>
      <w:i/>
    </w:rPr>
  </w:style>
  <w:style w:type="paragraph" w:customStyle="1" w:styleId="1fff9">
    <w:name w:val="Важины1"/>
    <w:basedOn w:val="11"/>
    <w:qFormat/>
    <w:pPr>
      <w:ind w:left="360" w:hanging="360"/>
    </w:pPr>
    <w:rPr>
      <w:sz w:val="28"/>
    </w:rPr>
  </w:style>
  <w:style w:type="paragraph" w:customStyle="1" w:styleId="4c">
    <w:name w:val="Важины4"/>
    <w:basedOn w:val="a0"/>
    <w:qFormat/>
    <w:pPr>
      <w:spacing w:before="120" w:after="120"/>
      <w:ind w:firstLine="0"/>
      <w:jc w:val="center"/>
    </w:pPr>
    <w:rPr>
      <w:b/>
      <w:i/>
      <w:sz w:val="24"/>
      <w:szCs w:val="24"/>
      <w:lang w:val="en-US"/>
    </w:rPr>
  </w:style>
  <w:style w:type="paragraph" w:customStyle="1" w:styleId="56">
    <w:name w:val="Стиль5"/>
    <w:basedOn w:val="4"/>
    <w:qFormat/>
    <w:pPr>
      <w:numPr>
        <w:ilvl w:val="0"/>
        <w:numId w:val="0"/>
      </w:numPr>
      <w:ind w:left="1134"/>
      <w:jc w:val="center"/>
    </w:pPr>
    <w:rPr>
      <w:i/>
      <w:sz w:val="24"/>
      <w:szCs w:val="24"/>
    </w:rPr>
  </w:style>
  <w:style w:type="paragraph" w:customStyle="1" w:styleId="afffffffff">
    <w:name w:val="Рисунок"/>
    <w:basedOn w:val="3d"/>
    <w:qFormat/>
    <w:pPr>
      <w:ind w:left="1134"/>
      <w:jc w:val="left"/>
    </w:pPr>
    <w:rPr>
      <w:b w:val="0"/>
      <w:i/>
    </w:rPr>
  </w:style>
  <w:style w:type="paragraph" w:styleId="afffffffff0">
    <w:name w:val="endnote text"/>
    <w:basedOn w:val="a0"/>
    <w:pPr>
      <w:spacing w:before="120" w:after="120"/>
      <w:ind w:firstLine="567"/>
    </w:pPr>
    <w:rPr>
      <w:sz w:val="20"/>
      <w:szCs w:val="20"/>
      <w:lang w:val="en-US"/>
    </w:rPr>
  </w:style>
  <w:style w:type="paragraph" w:customStyle="1" w:styleId="8e">
    <w:name w:val="Знак8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f0">
    <w:name w:val="Знак11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fffa">
    <w:name w:val="Знак Знак Знак Знак Знак Знак1 Знак"/>
    <w:basedOn w:val="a0"/>
    <w:qFormat/>
    <w:pPr>
      <w:widowControl w:val="0"/>
      <w:spacing w:after="160" w:line="240" w:lineRule="exact"/>
      <w:ind w:firstLine="0"/>
      <w:jc w:val="right"/>
    </w:pPr>
    <w:rPr>
      <w:rFonts w:eastAsia="Times New Roman"/>
      <w:sz w:val="20"/>
      <w:szCs w:val="20"/>
      <w:lang w:val="en-GB"/>
    </w:rPr>
  </w:style>
  <w:style w:type="paragraph" w:customStyle="1" w:styleId="1fffb">
    <w:name w:val="Знак Знак Знак Знак Знак Знак1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fffc">
    <w:name w:val="Знак Знак Знак Знак Знак Знак1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f1">
    <w:name w:val="Знак1 Знак Знак Знак Знак Знак Знак Знак Знак Знак Знак Знак Знак Знак Знак Знак1 Знак Знак Знак"/>
    <w:basedOn w:val="a0"/>
    <w:qFormat/>
    <w:pPr>
      <w:widowControl w:val="0"/>
      <w:spacing w:after="160" w:line="240" w:lineRule="exact"/>
      <w:ind w:firstLine="0"/>
      <w:jc w:val="right"/>
    </w:pPr>
    <w:rPr>
      <w:rFonts w:eastAsia="Times New Roman"/>
      <w:sz w:val="20"/>
      <w:szCs w:val="20"/>
      <w:lang w:val="en-GB"/>
    </w:rPr>
  </w:style>
  <w:style w:type="paragraph" w:styleId="HTML4">
    <w:name w:val="HTML Preformatted"/>
    <w:basedOn w:val="a0"/>
    <w:qFormat/>
    <w:pPr>
      <w:ind w:firstLine="0"/>
      <w:jc w:val="left"/>
    </w:pPr>
    <w:rPr>
      <w:rFonts w:ascii="Courier New" w:eastAsia="Times New Roman" w:hAnsi="Courier New" w:cs="Courier New"/>
      <w:sz w:val="20"/>
      <w:szCs w:val="20"/>
      <w:lang w:val="en-US"/>
    </w:rPr>
  </w:style>
  <w:style w:type="paragraph" w:customStyle="1" w:styleId="1fffd">
    <w:name w:val="Знак Знак Знак Знак Знак Знак1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11">
    <w:name w:val="Знак11 Знак Знак Знак Знак Знак Знак Знак Знак Знак Знак Знак Знак Знак Знак Знак Знак Знак Знак Знак Знак Знак Знак Знак Знак1"/>
    <w:basedOn w:val="a0"/>
    <w:qFormat/>
    <w:pPr>
      <w:widowControl w:val="0"/>
      <w:spacing w:after="160" w:line="240" w:lineRule="exact"/>
      <w:ind w:firstLine="0"/>
      <w:jc w:val="right"/>
    </w:pPr>
    <w:rPr>
      <w:rFonts w:eastAsia="Times New Roman"/>
      <w:sz w:val="20"/>
      <w:szCs w:val="20"/>
      <w:lang w:val="en-GB"/>
    </w:rPr>
  </w:style>
  <w:style w:type="paragraph" w:customStyle="1" w:styleId="3f1">
    <w:name w:val="Обычный3"/>
    <w:qFormat/>
    <w:pPr>
      <w:snapToGrid w:val="0"/>
      <w:spacing w:before="240" w:after="240"/>
      <w:ind w:left="578" w:hanging="578"/>
    </w:pPr>
    <w:rPr>
      <w:rFonts w:eastAsia="Times New Roman" w:cs="Times New Roman"/>
      <w:sz w:val="22"/>
      <w:szCs w:val="20"/>
      <w:lang w:val="ru-RU" w:bidi="ar-SA"/>
    </w:rPr>
  </w:style>
  <w:style w:type="paragraph" w:customStyle="1" w:styleId="afffffffff1">
    <w:name w:val="Схема"/>
    <w:basedOn w:val="afffffd"/>
    <w:qFormat/>
    <w:pPr>
      <w:spacing w:before="120" w:after="240" w:line="240" w:lineRule="auto"/>
    </w:pPr>
    <w:rPr>
      <w:rFonts w:ascii="Times New Roman" w:eastAsia="Times New Roman" w:hAnsi="Times New Roman" w:cs="Times New Roman"/>
      <w:bCs w:val="0"/>
      <w:i/>
      <w:sz w:val="24"/>
    </w:rPr>
  </w:style>
  <w:style w:type="paragraph" w:customStyle="1" w:styleId="1112">
    <w:name w:val="Знак1 Знак Знак Знак Знак Знак Знак Знак Знак Знак Знак Знак Знак Знак Знак Знак1 Знак Знак Знак1"/>
    <w:basedOn w:val="a0"/>
    <w:qFormat/>
    <w:pPr>
      <w:widowControl w:val="0"/>
      <w:spacing w:after="160" w:line="240" w:lineRule="exact"/>
      <w:ind w:firstLine="0"/>
      <w:jc w:val="right"/>
    </w:pPr>
    <w:rPr>
      <w:rFonts w:eastAsia="Times New Roman"/>
      <w:sz w:val="20"/>
      <w:szCs w:val="20"/>
      <w:lang w:val="en-GB"/>
    </w:rPr>
  </w:style>
  <w:style w:type="paragraph" w:customStyle="1" w:styleId="afffffffff2">
    <w:name w:val="заголовок таблицы Знак"/>
    <w:basedOn w:val="a0"/>
    <w:qFormat/>
    <w:pPr>
      <w:ind w:left="1588" w:hanging="1588"/>
      <w:jc w:val="right"/>
    </w:pPr>
    <w:rPr>
      <w:rFonts w:eastAsia="Times New Roman"/>
      <w:i/>
      <w:sz w:val="24"/>
      <w:szCs w:val="24"/>
    </w:rPr>
  </w:style>
  <w:style w:type="paragraph" w:customStyle="1" w:styleId="textn">
    <w:name w:val="textn"/>
    <w:basedOn w:val="a0"/>
    <w:qFormat/>
    <w:pPr>
      <w:spacing w:before="280" w:after="280"/>
      <w:ind w:firstLine="0"/>
      <w:jc w:val="left"/>
    </w:pPr>
    <w:rPr>
      <w:rFonts w:eastAsia="Times New Roman"/>
      <w:sz w:val="24"/>
      <w:szCs w:val="24"/>
    </w:rPr>
  </w:style>
  <w:style w:type="paragraph" w:customStyle="1" w:styleId="afffffffff3">
    <w:name w:val="Для записок Знак"/>
    <w:basedOn w:val="a0"/>
    <w:qFormat/>
    <w:pPr>
      <w:spacing w:before="120"/>
      <w:ind w:firstLine="708"/>
    </w:pPr>
    <w:rPr>
      <w:rFonts w:eastAsia="Times New Roman"/>
      <w:sz w:val="24"/>
      <w:szCs w:val="20"/>
      <w:lang w:val="en-US"/>
    </w:rPr>
  </w:style>
  <w:style w:type="paragraph" w:customStyle="1" w:styleId="3f2">
    <w:name w:val="Заг 3"/>
    <w:basedOn w:val="a0"/>
    <w:qFormat/>
    <w:pPr>
      <w:shd w:val="clear" w:color="auto" w:fill="F8FCFF"/>
      <w:spacing w:before="120" w:after="120"/>
      <w:ind w:firstLine="0"/>
      <w:outlineLvl w:val="2"/>
    </w:pPr>
    <w:rPr>
      <w:rFonts w:eastAsia="Times New Roman"/>
      <w:b/>
      <w:sz w:val="24"/>
      <w:szCs w:val="24"/>
    </w:rPr>
  </w:style>
  <w:style w:type="paragraph" w:customStyle="1" w:styleId="Char">
    <w:name w:val="Char Знак Знак"/>
    <w:basedOn w:val="a0"/>
    <w:qFormat/>
    <w:pPr>
      <w:widowControl w:val="0"/>
      <w:spacing w:after="160" w:line="240" w:lineRule="exact"/>
      <w:ind w:firstLine="0"/>
      <w:jc w:val="right"/>
    </w:pPr>
    <w:rPr>
      <w:rFonts w:ascii="Arial" w:eastAsia="Times New Roman" w:hAnsi="Arial" w:cs="Arial"/>
      <w:sz w:val="20"/>
      <w:szCs w:val="20"/>
      <w:lang w:val="en-GB"/>
    </w:rPr>
  </w:style>
  <w:style w:type="paragraph" w:customStyle="1" w:styleId="Normal10-020">
    <w:name w:val="Normal + 10 пт полужирный По центру Слева:  -02 см Справ..."/>
    <w:basedOn w:val="a0"/>
    <w:qFormat/>
    <w:pPr>
      <w:spacing w:before="60" w:after="180"/>
      <w:ind w:left="-113" w:right="-113" w:firstLine="0"/>
      <w:jc w:val="center"/>
    </w:pPr>
    <w:rPr>
      <w:rFonts w:eastAsia="Times New Roman"/>
      <w:b/>
      <w:bCs/>
      <w:sz w:val="20"/>
      <w:szCs w:val="20"/>
      <w:lang w:val="en-US"/>
    </w:rPr>
  </w:style>
  <w:style w:type="paragraph" w:customStyle="1" w:styleId="Normal10">
    <w:name w:val="Стиль Normal + 10 пт полужирный"/>
    <w:basedOn w:val="2f9"/>
    <w:qFormat/>
    <w:pPr>
      <w:widowControl/>
      <w:snapToGrid w:val="0"/>
      <w:spacing w:before="60" w:after="60" w:line="240" w:lineRule="auto"/>
      <w:ind w:left="-113" w:right="-113" w:firstLine="0"/>
      <w:jc w:val="center"/>
    </w:pPr>
    <w:rPr>
      <w:b/>
      <w:bCs/>
      <w:sz w:val="20"/>
    </w:rPr>
  </w:style>
  <w:style w:type="paragraph" w:customStyle="1" w:styleId="indent">
    <w:name w:val="indent"/>
    <w:basedOn w:val="a0"/>
    <w:qFormat/>
    <w:pPr>
      <w:spacing w:before="280" w:after="280"/>
      <w:ind w:firstLine="0"/>
    </w:pPr>
    <w:rPr>
      <w:rFonts w:eastAsia="Times New Roman"/>
      <w:sz w:val="25"/>
      <w:szCs w:val="24"/>
    </w:rPr>
  </w:style>
  <w:style w:type="paragraph" w:styleId="afffffffff4">
    <w:name w:val="List Bullet"/>
    <w:basedOn w:val="a0"/>
    <w:qFormat/>
    <w:pPr>
      <w:widowControl w:val="0"/>
      <w:autoSpaceDE w:val="0"/>
      <w:spacing w:before="120" w:after="120"/>
      <w:ind w:left="227" w:hanging="227"/>
    </w:pPr>
    <w:rPr>
      <w:rFonts w:ascii="Calibri" w:hAnsi="Calibri" w:cs="Calibri"/>
      <w:sz w:val="25"/>
      <w:szCs w:val="20"/>
      <w:lang w:val="en-US"/>
    </w:rPr>
  </w:style>
  <w:style w:type="paragraph" w:customStyle="1" w:styleId="afffffffff5">
    <w:name w:val="Список записка"/>
    <w:basedOn w:val="a0"/>
    <w:qFormat/>
    <w:pPr>
      <w:widowControl w:val="0"/>
      <w:autoSpaceDE w:val="0"/>
      <w:spacing w:before="120" w:after="120"/>
      <w:ind w:left="360" w:hanging="360"/>
    </w:pPr>
    <w:rPr>
      <w:rFonts w:eastAsia="Times New Roman"/>
      <w:sz w:val="25"/>
      <w:szCs w:val="24"/>
    </w:rPr>
  </w:style>
  <w:style w:type="paragraph" w:customStyle="1" w:styleId="afffffffff6">
    <w:name w:val="Записка"/>
    <w:basedOn w:val="a0"/>
    <w:qFormat/>
    <w:pPr>
      <w:widowControl w:val="0"/>
      <w:autoSpaceDE w:val="0"/>
      <w:spacing w:before="120" w:after="180" w:line="360" w:lineRule="auto"/>
      <w:ind w:firstLine="720"/>
    </w:pPr>
    <w:rPr>
      <w:rFonts w:eastAsia="Times New Roman"/>
      <w:sz w:val="25"/>
      <w:szCs w:val="24"/>
    </w:rPr>
  </w:style>
  <w:style w:type="paragraph" w:styleId="afffffffff7">
    <w:name w:val="annotation text"/>
    <w:basedOn w:val="a0"/>
    <w:qFormat/>
    <w:pPr>
      <w:spacing w:before="60" w:after="180"/>
      <w:ind w:firstLine="0"/>
    </w:pPr>
    <w:rPr>
      <w:rFonts w:eastAsia="Times New Roman"/>
      <w:sz w:val="20"/>
      <w:szCs w:val="20"/>
      <w:lang w:val="en-US"/>
    </w:rPr>
  </w:style>
  <w:style w:type="paragraph" w:styleId="afffffffff8">
    <w:name w:val="annotation subject"/>
    <w:basedOn w:val="afffffffff7"/>
    <w:next w:val="afffffffff7"/>
    <w:qFormat/>
    <w:rPr>
      <w:b/>
      <w:bCs/>
    </w:rPr>
  </w:style>
  <w:style w:type="paragraph" w:customStyle="1" w:styleId="afffffffff9">
    <w:name w:val="ТЕКСТ"/>
    <w:basedOn w:val="a0"/>
    <w:qFormat/>
    <w:pPr>
      <w:spacing w:before="60" w:after="180" w:line="360" w:lineRule="auto"/>
      <w:ind w:left="227" w:right="170" w:firstLine="680"/>
    </w:pPr>
    <w:rPr>
      <w:rFonts w:eastAsia="Times New Roman"/>
      <w:sz w:val="24"/>
      <w:szCs w:val="24"/>
      <w:lang w:val="en-US"/>
    </w:rPr>
  </w:style>
  <w:style w:type="paragraph" w:customStyle="1" w:styleId="afffffffffa">
    <w:name w:val="Подписи"/>
    <w:basedOn w:val="a0"/>
    <w:qFormat/>
    <w:pPr>
      <w:spacing w:before="60" w:after="120"/>
      <w:ind w:right="113" w:firstLine="284"/>
      <w:jc w:val="center"/>
    </w:pPr>
    <w:rPr>
      <w:rFonts w:ascii="Georgia" w:eastAsia="Times New Roman" w:hAnsi="Georgia" w:cs="Georgia"/>
      <w:sz w:val="20"/>
      <w:szCs w:val="20"/>
      <w:lang w:val="en-US"/>
    </w:rPr>
  </w:style>
  <w:style w:type="paragraph" w:customStyle="1" w:styleId="131256">
    <w:name w:val="Стиль 13 пт По ширине Слева:  125 см Перед:  6 пт"/>
    <w:basedOn w:val="a0"/>
    <w:qFormat/>
    <w:pPr>
      <w:spacing w:before="120" w:after="180"/>
    </w:pPr>
    <w:rPr>
      <w:rFonts w:eastAsia="Times New Roman"/>
      <w:sz w:val="26"/>
      <w:szCs w:val="20"/>
    </w:rPr>
  </w:style>
  <w:style w:type="paragraph" w:customStyle="1" w:styleId="a">
    <w:name w:val="НУМЕРОВАННЫЙ СП"/>
    <w:basedOn w:val="a0"/>
    <w:qFormat/>
    <w:pPr>
      <w:widowControl w:val="0"/>
      <w:numPr>
        <w:numId w:val="13"/>
      </w:numPr>
      <w:spacing w:before="60" w:after="60"/>
    </w:pPr>
    <w:rPr>
      <w:rFonts w:eastAsia="Lucida Sans Unicode"/>
      <w:sz w:val="25"/>
      <w:szCs w:val="24"/>
    </w:rPr>
  </w:style>
  <w:style w:type="paragraph" w:customStyle="1" w:styleId="afffffffffb">
    <w:name w:val="подпись табл"/>
    <w:basedOn w:val="a0"/>
    <w:qFormat/>
    <w:pPr>
      <w:spacing w:before="40" w:after="120"/>
      <w:ind w:firstLine="0"/>
      <w:jc w:val="center"/>
    </w:pPr>
    <w:rPr>
      <w:rFonts w:eastAsia="Times New Roman"/>
      <w:b/>
      <w:bCs/>
      <w:i/>
      <w:sz w:val="25"/>
      <w:szCs w:val="20"/>
      <w:lang w:val="en-US"/>
    </w:rPr>
  </w:style>
  <w:style w:type="paragraph" w:customStyle="1" w:styleId="afffffffffc">
    <w:name w:val="Астрахань Знак"/>
    <w:basedOn w:val="a0"/>
    <w:qFormat/>
    <w:pPr>
      <w:spacing w:before="120" w:after="120"/>
      <w:ind w:firstLine="0"/>
    </w:pPr>
    <w:rPr>
      <w:rFonts w:ascii="Arial" w:eastAsia="Times New Roman" w:hAnsi="Arial" w:cs="Arial"/>
      <w:sz w:val="20"/>
      <w:szCs w:val="20"/>
      <w:lang w:val="en-US"/>
    </w:rPr>
  </w:style>
  <w:style w:type="paragraph" w:customStyle="1" w:styleId="consplusnormal0">
    <w:name w:val="consplusnormal"/>
    <w:basedOn w:val="a0"/>
    <w:qFormat/>
    <w:pPr>
      <w:spacing w:before="280" w:after="280"/>
      <w:ind w:firstLine="0"/>
    </w:pPr>
    <w:rPr>
      <w:rFonts w:eastAsia="Times New Roman"/>
      <w:sz w:val="25"/>
      <w:szCs w:val="24"/>
    </w:rPr>
  </w:style>
  <w:style w:type="paragraph" w:customStyle="1" w:styleId="3095">
    <w:name w:val="Стиль Стиль Заголовок 3 + Первая строка:  095 см + Первая строка:  ..."/>
    <w:basedOn w:val="a0"/>
    <w:qFormat/>
    <w:pPr>
      <w:keepNext/>
      <w:spacing w:before="240" w:after="120"/>
      <w:ind w:firstLine="913"/>
      <w:outlineLvl w:val="2"/>
    </w:pPr>
    <w:rPr>
      <w:rFonts w:ascii="Georgia" w:eastAsia="Times New Roman" w:hAnsi="Georgia" w:cs="Georgia"/>
      <w:szCs w:val="20"/>
    </w:rPr>
  </w:style>
  <w:style w:type="paragraph" w:customStyle="1" w:styleId="1TimesNewRoman14">
    <w:name w:val="Стиль Заголовок 1 + Times New Roman 14 пт не полужирный"/>
    <w:basedOn w:val="11"/>
    <w:qFormat/>
    <w:pPr>
      <w:spacing w:before="360" w:after="240"/>
      <w:ind w:left="567"/>
      <w:jc w:val="left"/>
    </w:pPr>
    <w:rPr>
      <w:rFonts w:cs="Arial"/>
      <w:caps/>
      <w:szCs w:val="32"/>
    </w:rPr>
  </w:style>
  <w:style w:type="paragraph" w:customStyle="1" w:styleId="1fffe">
    <w:name w:val="Стиль Заголовок 1 +"/>
    <w:basedOn w:val="11"/>
    <w:qFormat/>
    <w:pPr>
      <w:spacing w:before="360" w:after="240"/>
      <w:ind w:left="567"/>
      <w:jc w:val="left"/>
    </w:pPr>
    <w:rPr>
      <w:b w:val="0"/>
      <w:sz w:val="32"/>
      <w:szCs w:val="32"/>
    </w:rPr>
  </w:style>
  <w:style w:type="paragraph" w:customStyle="1" w:styleId="2ff3">
    <w:name w:val="Стиль Заголовок 2 + без подчеркивания"/>
    <w:basedOn w:val="2"/>
    <w:qFormat/>
    <w:pPr>
      <w:spacing w:before="120" w:after="120"/>
      <w:ind w:left="227" w:right="113" w:firstLine="680"/>
    </w:pPr>
    <w:rPr>
      <w:b w:val="0"/>
      <w:kern w:val="2"/>
      <w:sz w:val="32"/>
      <w:szCs w:val="32"/>
    </w:rPr>
  </w:style>
  <w:style w:type="paragraph" w:styleId="2ff4">
    <w:name w:val="List Bullet 2"/>
    <w:basedOn w:val="a0"/>
    <w:qFormat/>
    <w:pPr>
      <w:spacing w:before="60" w:after="180"/>
      <w:ind w:left="643" w:hanging="360"/>
    </w:pPr>
    <w:rPr>
      <w:rFonts w:eastAsia="Times New Roman"/>
      <w:sz w:val="25"/>
      <w:szCs w:val="24"/>
    </w:rPr>
  </w:style>
  <w:style w:type="paragraph" w:customStyle="1" w:styleId="afffffffffd">
    <w:name w:val="МОЕ"/>
    <w:basedOn w:val="a0"/>
    <w:qFormat/>
    <w:rPr>
      <w:rFonts w:eastAsia="Times New Roman"/>
      <w:spacing w:val="10"/>
      <w:szCs w:val="28"/>
    </w:rPr>
  </w:style>
  <w:style w:type="paragraph" w:customStyle="1" w:styleId="osntext">
    <w:name w:val="osntext"/>
    <w:basedOn w:val="a0"/>
    <w:qFormat/>
    <w:pPr>
      <w:spacing w:before="280" w:after="280"/>
      <w:ind w:firstLine="0"/>
      <w:jc w:val="left"/>
    </w:pPr>
    <w:rPr>
      <w:rFonts w:ascii="Arial" w:eastAsia="Times New Roman" w:hAnsi="Arial" w:cs="Arial"/>
      <w:color w:val="7B7B7B"/>
      <w:sz w:val="18"/>
      <w:szCs w:val="18"/>
    </w:rPr>
  </w:style>
  <w:style w:type="paragraph" w:customStyle="1" w:styleId="4d">
    <w:name w:val="Обычный4"/>
    <w:qFormat/>
    <w:rPr>
      <w:rFonts w:eastAsia="Times New Roman" w:cs="Times New Roman"/>
      <w:sz w:val="20"/>
      <w:szCs w:val="20"/>
      <w:lang w:val="ru-RU" w:bidi="ar-SA"/>
    </w:rPr>
  </w:style>
  <w:style w:type="paragraph" w:customStyle="1" w:styleId="afffffffffe">
    <w:name w:val="ОБычный"/>
    <w:basedOn w:val="a0"/>
    <w:qFormat/>
    <w:pPr>
      <w:ind w:firstLine="720"/>
      <w:jc w:val="right"/>
    </w:pPr>
    <w:rPr>
      <w:sz w:val="24"/>
      <w:szCs w:val="24"/>
      <w:lang w:val="en-US" w:eastAsia="en-US"/>
    </w:rPr>
  </w:style>
  <w:style w:type="paragraph" w:customStyle="1" w:styleId="1ffff">
    <w:name w:val="МОЕ 1"/>
    <w:basedOn w:val="afffffffffd"/>
    <w:qFormat/>
    <w:pPr>
      <w:spacing w:line="360" w:lineRule="auto"/>
      <w:ind w:firstLine="0"/>
    </w:pPr>
  </w:style>
  <w:style w:type="paragraph" w:customStyle="1" w:styleId="rvps1">
    <w:name w:val="rvps1"/>
    <w:basedOn w:val="a0"/>
    <w:qFormat/>
    <w:pPr>
      <w:spacing w:before="280" w:after="280"/>
      <w:ind w:firstLine="0"/>
      <w:jc w:val="left"/>
    </w:pPr>
    <w:rPr>
      <w:rFonts w:eastAsia="Times New Roman"/>
      <w:sz w:val="24"/>
      <w:szCs w:val="24"/>
    </w:rPr>
  </w:style>
  <w:style w:type="paragraph" w:customStyle="1" w:styleId="rvps5">
    <w:name w:val="rvps5"/>
    <w:basedOn w:val="a0"/>
    <w:qFormat/>
    <w:pPr>
      <w:spacing w:before="280" w:after="280"/>
      <w:ind w:firstLine="0"/>
      <w:jc w:val="left"/>
    </w:pPr>
    <w:rPr>
      <w:rFonts w:eastAsia="Times New Roman"/>
      <w:sz w:val="24"/>
      <w:szCs w:val="24"/>
    </w:rPr>
  </w:style>
  <w:style w:type="paragraph" w:customStyle="1" w:styleId="affffffffff">
    <w:name w:val="Комментарий"/>
    <w:basedOn w:val="a0"/>
    <w:next w:val="a0"/>
    <w:qFormat/>
    <w:pPr>
      <w:autoSpaceDE w:val="0"/>
      <w:spacing w:before="75"/>
      <w:ind w:firstLine="0"/>
    </w:pPr>
    <w:rPr>
      <w:rFonts w:ascii="Arial" w:hAnsi="Arial" w:cs="Arial"/>
      <w:i/>
      <w:iCs/>
      <w:color w:val="800080"/>
      <w:sz w:val="24"/>
      <w:szCs w:val="24"/>
    </w:rPr>
  </w:style>
  <w:style w:type="paragraph" w:customStyle="1" w:styleId="xl128">
    <w:name w:val="xl128"/>
    <w:basedOn w:val="a0"/>
    <w:qFormat/>
    <w:pPr>
      <w:pBdr>
        <w:top w:val="single" w:sz="4" w:space="0" w:color="000000"/>
        <w:left w:val="single" w:sz="4" w:space="0" w:color="000000"/>
        <w:bottom w:val="single" w:sz="4" w:space="0" w:color="000000"/>
      </w:pBdr>
      <w:shd w:val="clear" w:color="auto" w:fill="FFFFFF"/>
      <w:spacing w:before="280" w:after="280"/>
      <w:ind w:firstLine="0"/>
      <w:jc w:val="center"/>
    </w:pPr>
    <w:rPr>
      <w:rFonts w:eastAsia="Times New Roman"/>
      <w:sz w:val="24"/>
      <w:szCs w:val="24"/>
    </w:rPr>
  </w:style>
  <w:style w:type="paragraph" w:customStyle="1" w:styleId="xl129">
    <w:name w:val="xl129"/>
    <w:basedOn w:val="a0"/>
    <w:qFormat/>
    <w:pPr>
      <w:pBdr>
        <w:top w:val="single" w:sz="4" w:space="0" w:color="000000"/>
        <w:bottom w:val="single" w:sz="4" w:space="0" w:color="000000"/>
      </w:pBdr>
      <w:shd w:val="clear" w:color="auto" w:fill="FFFFFF"/>
      <w:spacing w:before="280" w:after="280"/>
      <w:ind w:firstLine="0"/>
      <w:jc w:val="center"/>
    </w:pPr>
    <w:rPr>
      <w:rFonts w:eastAsia="Times New Roman"/>
      <w:sz w:val="24"/>
      <w:szCs w:val="24"/>
    </w:rPr>
  </w:style>
  <w:style w:type="paragraph" w:customStyle="1" w:styleId="xl130">
    <w:name w:val="xl130"/>
    <w:basedOn w:val="a0"/>
    <w:qFormat/>
    <w:pPr>
      <w:pBdr>
        <w:top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131">
    <w:name w:val="xl131"/>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font11">
    <w:name w:val="font11"/>
    <w:basedOn w:val="a0"/>
    <w:qFormat/>
    <w:pPr>
      <w:spacing w:before="280" w:after="280"/>
      <w:ind w:firstLine="0"/>
      <w:jc w:val="left"/>
    </w:pPr>
    <w:rPr>
      <w:rFonts w:eastAsia="Times New Roman"/>
      <w:color w:val="000000"/>
      <w:sz w:val="24"/>
      <w:szCs w:val="24"/>
    </w:rPr>
  </w:style>
  <w:style w:type="paragraph" w:customStyle="1" w:styleId="xl132">
    <w:name w:val="xl132"/>
    <w:basedOn w:val="a0"/>
    <w:qFormat/>
    <w:pPr>
      <w:pBdr>
        <w:top w:val="single" w:sz="4" w:space="0" w:color="000000"/>
        <w:bottom w:val="single" w:sz="4" w:space="0" w:color="000000"/>
      </w:pBdr>
      <w:spacing w:before="280" w:after="280"/>
      <w:ind w:firstLine="0"/>
      <w:jc w:val="center"/>
      <w:textAlignment w:val="center"/>
    </w:pPr>
    <w:rPr>
      <w:rFonts w:eastAsia="Times New Roman"/>
      <w:color w:val="FF0000"/>
      <w:sz w:val="24"/>
      <w:szCs w:val="24"/>
    </w:rPr>
  </w:style>
  <w:style w:type="paragraph" w:customStyle="1" w:styleId="xl133">
    <w:name w:val="xl133"/>
    <w:basedOn w:val="a0"/>
    <w:qFormat/>
    <w:pPr>
      <w:pBdr>
        <w:top w:val="single" w:sz="4" w:space="0" w:color="000000"/>
        <w:bottom w:val="single" w:sz="4" w:space="0" w:color="000000"/>
        <w:right w:val="single" w:sz="4" w:space="0" w:color="000000"/>
      </w:pBdr>
      <w:spacing w:before="280" w:after="280"/>
      <w:ind w:firstLine="0"/>
      <w:jc w:val="center"/>
      <w:textAlignment w:val="center"/>
    </w:pPr>
    <w:rPr>
      <w:rFonts w:eastAsia="Times New Roman"/>
      <w:color w:val="FF0000"/>
      <w:sz w:val="24"/>
      <w:szCs w:val="24"/>
    </w:rPr>
  </w:style>
  <w:style w:type="paragraph" w:customStyle="1" w:styleId="xl134">
    <w:name w:val="xl134"/>
    <w:basedOn w:val="a0"/>
    <w:qFormat/>
    <w:pPr>
      <w:pBdr>
        <w:top w:val="single" w:sz="4" w:space="0" w:color="000000"/>
        <w:left w:val="single" w:sz="4" w:space="0" w:color="000000"/>
        <w:right w:val="single" w:sz="4" w:space="0" w:color="000000"/>
      </w:pBdr>
      <w:shd w:val="clear" w:color="auto" w:fill="00B0F0"/>
      <w:spacing w:before="280" w:after="280"/>
      <w:ind w:firstLine="0"/>
      <w:jc w:val="left"/>
      <w:textAlignment w:val="center"/>
    </w:pPr>
    <w:rPr>
      <w:rFonts w:eastAsia="Times New Roman"/>
      <w:sz w:val="24"/>
      <w:szCs w:val="24"/>
    </w:rPr>
  </w:style>
  <w:style w:type="paragraph" w:customStyle="1" w:styleId="xl135">
    <w:name w:val="xl135"/>
    <w:basedOn w:val="a0"/>
    <w:qFormat/>
    <w:pPr>
      <w:pBdr>
        <w:left w:val="single" w:sz="4" w:space="0" w:color="000000"/>
        <w:bottom w:val="single" w:sz="4" w:space="0" w:color="000000"/>
        <w:right w:val="single" w:sz="4" w:space="0" w:color="000000"/>
      </w:pBdr>
      <w:shd w:val="clear" w:color="auto" w:fill="00B0F0"/>
      <w:spacing w:before="280" w:after="280"/>
      <w:ind w:firstLine="0"/>
      <w:jc w:val="left"/>
      <w:textAlignment w:val="center"/>
    </w:pPr>
    <w:rPr>
      <w:rFonts w:eastAsia="Times New Roman"/>
      <w:sz w:val="24"/>
      <w:szCs w:val="24"/>
    </w:rPr>
  </w:style>
  <w:style w:type="paragraph" w:customStyle="1" w:styleId="11f2">
    <w:name w:val="Знак Знак Знак1 Знак Знак Знак Знак Знак Знак1 Знак Знак Знак Знак"/>
    <w:basedOn w:val="a0"/>
    <w:qFormat/>
    <w:pPr>
      <w:keepLines/>
      <w:spacing w:after="160" w:line="240" w:lineRule="exact"/>
      <w:ind w:firstLine="0"/>
      <w:jc w:val="left"/>
    </w:pPr>
    <w:rPr>
      <w:rFonts w:ascii="Verdana" w:eastAsia="MS Mincho;ＭＳ 明朝" w:hAnsi="Verdana" w:cs="Franklin Gothic Book"/>
      <w:sz w:val="20"/>
      <w:szCs w:val="20"/>
      <w:lang w:val="en-US"/>
    </w:rPr>
  </w:style>
  <w:style w:type="paragraph" w:customStyle="1" w:styleId="65">
    <w:name w:val="Стиль6"/>
    <w:basedOn w:val="a0"/>
    <w:qFormat/>
    <w:pPr>
      <w:spacing w:before="120" w:after="120" w:line="360" w:lineRule="auto"/>
    </w:pPr>
    <w:rPr>
      <w:color w:val="0070C0"/>
      <w:sz w:val="24"/>
      <w:szCs w:val="20"/>
      <w:lang w:val="en-US"/>
    </w:rPr>
  </w:style>
  <w:style w:type="paragraph" w:customStyle="1" w:styleId="c2">
    <w:name w:val="c2"/>
    <w:basedOn w:val="a0"/>
    <w:qFormat/>
    <w:pPr>
      <w:spacing w:before="280" w:after="280" w:line="360" w:lineRule="auto"/>
    </w:pPr>
    <w:rPr>
      <w:rFonts w:eastAsia="Times New Roman"/>
      <w:sz w:val="24"/>
      <w:szCs w:val="24"/>
    </w:rPr>
  </w:style>
  <w:style w:type="paragraph" w:customStyle="1" w:styleId="a20">
    <w:name w:val="a2"/>
    <w:basedOn w:val="a0"/>
    <w:qFormat/>
    <w:pPr>
      <w:spacing w:before="280" w:after="280" w:line="360" w:lineRule="auto"/>
    </w:pPr>
    <w:rPr>
      <w:rFonts w:eastAsia="Times New Roman"/>
      <w:sz w:val="24"/>
      <w:szCs w:val="24"/>
    </w:rPr>
  </w:style>
  <w:style w:type="paragraph" w:customStyle="1" w:styleId="c3">
    <w:name w:val="c3"/>
    <w:basedOn w:val="a0"/>
    <w:qFormat/>
    <w:pPr>
      <w:spacing w:before="280" w:after="280" w:line="360" w:lineRule="auto"/>
    </w:pPr>
    <w:rPr>
      <w:rFonts w:eastAsia="Times New Roman"/>
      <w:sz w:val="24"/>
      <w:szCs w:val="24"/>
    </w:rPr>
  </w:style>
  <w:style w:type="paragraph" w:customStyle="1" w:styleId="57">
    <w:name w:val="Знак5"/>
    <w:basedOn w:val="a0"/>
    <w:qFormat/>
    <w:pPr>
      <w:spacing w:after="160" w:line="240" w:lineRule="exact"/>
    </w:pPr>
    <w:rPr>
      <w:rFonts w:ascii="Verdana" w:eastAsia="Times New Roman" w:hAnsi="Verdana" w:cs="Verdana"/>
      <w:sz w:val="24"/>
      <w:szCs w:val="24"/>
      <w:lang w:val="en-US"/>
    </w:rPr>
  </w:style>
  <w:style w:type="paragraph" w:customStyle="1" w:styleId="affffffffff0">
    <w:name w:val="_ОБЫЧНЫЙ"/>
    <w:basedOn w:val="a0"/>
    <w:qFormat/>
    <w:pPr>
      <w:widowControl w:val="0"/>
      <w:spacing w:line="360" w:lineRule="auto"/>
    </w:pPr>
    <w:rPr>
      <w:rFonts w:eastAsia="Times New Roman" w:cs="Calibri"/>
      <w:sz w:val="24"/>
      <w:szCs w:val="20"/>
    </w:rPr>
  </w:style>
  <w:style w:type="paragraph" w:customStyle="1" w:styleId="Style3">
    <w:name w:val="Style3"/>
    <w:basedOn w:val="a0"/>
    <w:qFormat/>
    <w:pPr>
      <w:widowControl w:val="0"/>
      <w:autoSpaceDE w:val="0"/>
      <w:spacing w:line="360" w:lineRule="auto"/>
      <w:jc w:val="center"/>
    </w:pPr>
    <w:rPr>
      <w:rFonts w:eastAsia="Times New Roman"/>
      <w:sz w:val="24"/>
      <w:szCs w:val="24"/>
    </w:rPr>
  </w:style>
  <w:style w:type="paragraph" w:customStyle="1" w:styleId="S">
    <w:name w:val="S_рисунок"/>
    <w:basedOn w:val="a0"/>
    <w:qFormat/>
    <w:pPr>
      <w:numPr>
        <w:numId w:val="4"/>
      </w:numPr>
      <w:jc w:val="center"/>
    </w:pPr>
    <w:rPr>
      <w:rFonts w:eastAsia="Times New Roman" w:cs="Calibri"/>
      <w:sz w:val="24"/>
      <w:szCs w:val="24"/>
    </w:rPr>
  </w:style>
  <w:style w:type="paragraph" w:customStyle="1" w:styleId="affffffffff1">
    <w:name w:val="Абзац"/>
    <w:basedOn w:val="a0"/>
    <w:qFormat/>
    <w:rPr>
      <w:rFonts w:eastAsia="Times New Roman"/>
      <w:spacing w:val="6"/>
      <w:sz w:val="30"/>
      <w:szCs w:val="20"/>
      <w:lang w:val="en-US"/>
    </w:rPr>
  </w:style>
  <w:style w:type="paragraph" w:customStyle="1" w:styleId="1ffff0">
    <w:name w:val="список1"/>
    <w:basedOn w:val="a0"/>
    <w:qFormat/>
    <w:pPr>
      <w:ind w:firstLine="720"/>
      <w:jc w:val="left"/>
    </w:pPr>
    <w:rPr>
      <w:rFonts w:eastAsia="Times New Roman"/>
      <w:szCs w:val="24"/>
    </w:rPr>
  </w:style>
  <w:style w:type="paragraph" w:customStyle="1" w:styleId="Style6">
    <w:name w:val="Style6"/>
    <w:basedOn w:val="a0"/>
    <w:qFormat/>
    <w:pPr>
      <w:widowControl w:val="0"/>
      <w:autoSpaceDE w:val="0"/>
      <w:spacing w:line="320" w:lineRule="exact"/>
      <w:ind w:firstLine="0"/>
    </w:pPr>
    <w:rPr>
      <w:rFonts w:eastAsia="Times New Roman"/>
      <w:sz w:val="24"/>
      <w:szCs w:val="24"/>
    </w:rPr>
  </w:style>
  <w:style w:type="paragraph" w:customStyle="1" w:styleId="Default">
    <w:name w:val="Default"/>
    <w:qFormat/>
    <w:pPr>
      <w:autoSpaceDE w:val="0"/>
    </w:pPr>
    <w:rPr>
      <w:rFonts w:eastAsia="Calibri" w:cs="Times New Roman"/>
      <w:color w:val="000000"/>
      <w:lang w:val="ru-RU" w:bidi="ar-SA"/>
    </w:rPr>
  </w:style>
  <w:style w:type="paragraph" w:customStyle="1" w:styleId="affffffffff2">
    <w:name w:val="Осн"/>
    <w:basedOn w:val="a0"/>
    <w:qFormat/>
    <w:pPr>
      <w:spacing w:line="360" w:lineRule="auto"/>
    </w:pPr>
    <w:rPr>
      <w:rFonts w:eastAsia="Times New Roman"/>
      <w:sz w:val="24"/>
      <w:szCs w:val="24"/>
      <w:lang w:val="en-US"/>
    </w:rPr>
  </w:style>
  <w:style w:type="paragraph" w:customStyle="1" w:styleId="affffffffff3">
    <w:name w:val="Таб"/>
    <w:basedOn w:val="affffffffff2"/>
    <w:next w:val="affffffffff2"/>
    <w:qFormat/>
    <w:pPr>
      <w:spacing w:line="240" w:lineRule="auto"/>
      <w:ind w:firstLine="0"/>
    </w:pPr>
    <w:rPr>
      <w:sz w:val="22"/>
    </w:rPr>
  </w:style>
  <w:style w:type="paragraph" w:customStyle="1" w:styleId="affffffffff4">
    <w:name w:val="А_текст"/>
    <w:qFormat/>
    <w:pPr>
      <w:spacing w:line="360" w:lineRule="auto"/>
      <w:ind w:firstLine="709"/>
      <w:jc w:val="both"/>
    </w:pPr>
    <w:rPr>
      <w:rFonts w:eastAsia="Times New Roman" w:cs="Times New Roman"/>
      <w:b/>
      <w:i/>
      <w:lang w:val="ru-RU" w:bidi="ar-SA"/>
    </w:rPr>
  </w:style>
  <w:style w:type="paragraph" w:customStyle="1" w:styleId="western">
    <w:name w:val="western"/>
    <w:basedOn w:val="a0"/>
    <w:qFormat/>
    <w:pPr>
      <w:spacing w:before="280" w:after="119"/>
      <w:ind w:firstLine="0"/>
      <w:jc w:val="left"/>
    </w:pPr>
    <w:rPr>
      <w:rFonts w:eastAsia="Times New Roman"/>
      <w:color w:val="000000"/>
      <w:sz w:val="24"/>
      <w:szCs w:val="24"/>
    </w:rPr>
  </w:style>
  <w:style w:type="paragraph" w:customStyle="1" w:styleId="affffffffff5">
    <w:name w:val="Заг"/>
    <w:basedOn w:val="3"/>
    <w:next w:val="affffffffff2"/>
    <w:qFormat/>
    <w:pPr>
      <w:numPr>
        <w:ilvl w:val="0"/>
        <w:numId w:val="0"/>
      </w:numPr>
      <w:spacing w:after="120" w:line="360" w:lineRule="auto"/>
      <w:jc w:val="center"/>
    </w:pPr>
    <w:rPr>
      <w:i w:val="0"/>
    </w:rPr>
  </w:style>
  <w:style w:type="paragraph" w:customStyle="1" w:styleId="1">
    <w:name w:val="Список нумерованный 1"/>
    <w:basedOn w:val="a0"/>
    <w:qFormat/>
    <w:pPr>
      <w:numPr>
        <w:numId w:val="7"/>
      </w:numPr>
      <w:tabs>
        <w:tab w:val="clear" w:pos="720"/>
        <w:tab w:val="left" w:pos="709"/>
      </w:tabs>
      <w:spacing w:line="360" w:lineRule="auto"/>
      <w:ind w:left="709" w:hanging="425"/>
      <w:jc w:val="left"/>
    </w:pPr>
    <w:rPr>
      <w:rFonts w:eastAsia="Times New Roman"/>
      <w:sz w:val="24"/>
      <w:szCs w:val="24"/>
      <w:lang w:val="en-US"/>
    </w:rPr>
  </w:style>
  <w:style w:type="paragraph" w:customStyle="1" w:styleId="text21">
    <w:name w:val="text2"/>
    <w:basedOn w:val="a0"/>
    <w:qFormat/>
    <w:pPr>
      <w:spacing w:before="15" w:after="15"/>
      <w:ind w:left="300" w:right="300" w:firstLine="567"/>
      <w:textAlignment w:val="top"/>
    </w:pPr>
    <w:rPr>
      <w:rFonts w:ascii="Verdana" w:eastAsia="Times New Roman" w:hAnsi="Verdana" w:cs="Verdana"/>
      <w:color w:val="000080"/>
      <w:sz w:val="20"/>
      <w:szCs w:val="20"/>
    </w:rPr>
  </w:style>
  <w:style w:type="paragraph" w:customStyle="1" w:styleId="Normal1">
    <w:name w:val="Normal1"/>
    <w:qFormat/>
    <w:pPr>
      <w:snapToGrid w:val="0"/>
    </w:pPr>
    <w:rPr>
      <w:rFonts w:eastAsia="Times New Roman" w:cs="Times New Roman"/>
      <w:sz w:val="22"/>
      <w:szCs w:val="20"/>
      <w:lang w:val="ru-RU" w:bidi="ar-SA"/>
    </w:rPr>
  </w:style>
  <w:style w:type="paragraph" w:customStyle="1" w:styleId="affffffffff6">
    <w:name w:val="Статья"/>
    <w:basedOn w:val="ConsNormal"/>
    <w:qFormat/>
    <w:pPr>
      <w:widowControl/>
      <w:spacing w:before="0" w:after="0" w:line="360" w:lineRule="auto"/>
      <w:ind w:left="0" w:right="0" w:firstLine="540"/>
    </w:pPr>
    <w:rPr>
      <w:rFonts w:ascii="Times New Roman" w:hAnsi="Times New Roman" w:cs="Times New Roman"/>
      <w:b/>
      <w:bCs/>
      <w:sz w:val="24"/>
      <w:szCs w:val="24"/>
    </w:rPr>
  </w:style>
  <w:style w:type="paragraph" w:customStyle="1" w:styleId="author2">
    <w:name w:val="author2"/>
    <w:basedOn w:val="a0"/>
    <w:qFormat/>
    <w:pPr>
      <w:ind w:firstLine="0"/>
      <w:jc w:val="left"/>
    </w:pPr>
    <w:rPr>
      <w:sz w:val="24"/>
      <w:szCs w:val="24"/>
    </w:rPr>
  </w:style>
  <w:style w:type="paragraph" w:customStyle="1" w:styleId="1ffff1">
    <w:name w:val="Абзац списка1"/>
    <w:basedOn w:val="a0"/>
    <w:qFormat/>
    <w:pPr>
      <w:widowControl w:val="0"/>
      <w:ind w:left="720" w:firstLine="0"/>
      <w:contextualSpacing/>
      <w:jc w:val="left"/>
    </w:pPr>
    <w:rPr>
      <w:rFonts w:eastAsia="Times New Roman"/>
      <w:sz w:val="24"/>
      <w:szCs w:val="24"/>
    </w:rPr>
  </w:style>
  <w:style w:type="paragraph" w:customStyle="1" w:styleId="9a">
    <w:name w:val="Основной текст (9)"/>
    <w:basedOn w:val="a0"/>
    <w:qFormat/>
    <w:pPr>
      <w:shd w:val="clear" w:color="auto" w:fill="FFFFFF"/>
      <w:spacing w:line="240" w:lineRule="exact"/>
      <w:ind w:firstLine="0"/>
      <w:jc w:val="right"/>
    </w:pPr>
    <w:rPr>
      <w:rFonts w:ascii="Calibri" w:hAnsi="Calibri" w:cs="Calibri"/>
      <w:sz w:val="24"/>
      <w:szCs w:val="24"/>
      <w:shd w:val="clear" w:color="auto" w:fill="FFFFFF"/>
      <w:lang w:val="en-US"/>
    </w:rPr>
  </w:style>
  <w:style w:type="paragraph" w:customStyle="1" w:styleId="bodytext">
    <w:name w:val="bodytext"/>
    <w:basedOn w:val="a0"/>
    <w:qFormat/>
    <w:pPr>
      <w:spacing w:before="280" w:after="280"/>
      <w:ind w:firstLine="0"/>
      <w:jc w:val="left"/>
    </w:pPr>
    <w:rPr>
      <w:rFonts w:eastAsia="Times New Roman"/>
      <w:color w:val="000000"/>
      <w:sz w:val="24"/>
      <w:szCs w:val="24"/>
    </w:rPr>
  </w:style>
  <w:style w:type="paragraph" w:customStyle="1" w:styleId="124">
    <w:name w:val="12"/>
    <w:basedOn w:val="a0"/>
    <w:qFormat/>
    <w:pPr>
      <w:ind w:firstLine="0"/>
      <w:jc w:val="left"/>
    </w:pPr>
    <w:rPr>
      <w:rFonts w:eastAsia="Times New Roman"/>
      <w:sz w:val="28"/>
      <w:szCs w:val="28"/>
      <w:lang w:val="en-US"/>
    </w:rPr>
  </w:style>
  <w:style w:type="paragraph" w:customStyle="1" w:styleId="2ff5">
    <w:name w:val="Заголовок_2"/>
    <w:basedOn w:val="a0"/>
    <w:next w:val="a0"/>
    <w:qFormat/>
    <w:pPr>
      <w:keepNext/>
      <w:spacing w:before="60" w:after="60"/>
      <w:ind w:firstLine="0"/>
      <w:jc w:val="center"/>
      <w:outlineLvl w:val="0"/>
    </w:pPr>
    <w:rPr>
      <w:rFonts w:eastAsia="Times New Roman"/>
      <w:b/>
      <w:kern w:val="2"/>
      <w:szCs w:val="28"/>
      <w:lang w:val="en-US"/>
    </w:rPr>
  </w:style>
  <w:style w:type="paragraph" w:customStyle="1" w:styleId="1ffff2">
    <w:name w:val="Знак Знак Знак Знак Знак Знак Знак1 Знак Знак Знак Знак Знак Знак Знак Знак Знак Знак Знак Знак Знак Знак Знак Знак Знак Знак Знак Знак Знак"/>
    <w:basedOn w:val="a0"/>
    <w:qFormat/>
    <w:pPr>
      <w:spacing w:after="160" w:line="240" w:lineRule="exact"/>
      <w:ind w:firstLine="0"/>
      <w:jc w:val="left"/>
    </w:pPr>
    <w:rPr>
      <w:rFonts w:ascii="Verdana" w:eastAsia="Times New Roman" w:hAnsi="Verdana" w:cs="Verdana"/>
      <w:sz w:val="20"/>
      <w:szCs w:val="20"/>
      <w:lang w:val="en-US"/>
    </w:rPr>
  </w:style>
  <w:style w:type="paragraph" w:customStyle="1" w:styleId="2TimesNewRoman">
    <w:name w:val="Стиль Заголовок 2 + Times New Roman"/>
    <w:basedOn w:val="2"/>
    <w:qFormat/>
    <w:pPr>
      <w:spacing w:before="240" w:after="60"/>
    </w:pPr>
    <w:rPr>
      <w:rFonts w:cs="Arial"/>
      <w:smallCaps/>
    </w:rPr>
  </w:style>
  <w:style w:type="paragraph" w:customStyle="1" w:styleId="3125">
    <w:name w:val="Стиль Заголовок 3 + Первая строка:  125 см Междустр.интервал:  по..."/>
    <w:basedOn w:val="3"/>
    <w:qFormat/>
    <w:pPr>
      <w:numPr>
        <w:ilvl w:val="0"/>
        <w:numId w:val="0"/>
      </w:numPr>
      <w:autoSpaceDE w:val="0"/>
      <w:spacing w:before="240" w:line="360" w:lineRule="auto"/>
      <w:ind w:firstLine="709"/>
      <w:contextualSpacing/>
      <w:jc w:val="left"/>
    </w:pPr>
    <w:rPr>
      <w:i w:val="0"/>
      <w:szCs w:val="20"/>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pPr>
      <w:spacing w:before="280" w:after="280"/>
      <w:ind w:firstLine="0"/>
      <w:jc w:val="left"/>
    </w:pPr>
    <w:rPr>
      <w:rFonts w:ascii="Tahoma" w:eastAsia="Times New Roman" w:hAnsi="Tahoma" w:cs="Tahoma"/>
      <w:sz w:val="20"/>
      <w:szCs w:val="20"/>
      <w:lang w:val="en-US"/>
    </w:rPr>
  </w:style>
  <w:style w:type="paragraph" w:customStyle="1" w:styleId="msonormalcxspmiddle">
    <w:name w:val="msonormalcxspmiddle"/>
    <w:basedOn w:val="a0"/>
    <w:qFormat/>
    <w:pPr>
      <w:spacing w:before="280" w:after="280"/>
      <w:ind w:firstLine="0"/>
      <w:jc w:val="left"/>
    </w:pPr>
    <w:rPr>
      <w:rFonts w:eastAsia="Times New Roman"/>
      <w:sz w:val="24"/>
      <w:szCs w:val="24"/>
    </w:rPr>
  </w:style>
  <w:style w:type="paragraph" w:customStyle="1" w:styleId="8f">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42">
    <w:name w:val="Обычный +14"/>
    <w:basedOn w:val="a0"/>
    <w:qFormat/>
    <w:rPr>
      <w:rFonts w:ascii="Calibri" w:hAnsi="Calibri" w:cs="Calibri"/>
      <w:sz w:val="28"/>
      <w:szCs w:val="20"/>
      <w:lang w:val="en-US"/>
    </w:rPr>
  </w:style>
  <w:style w:type="paragraph" w:customStyle="1" w:styleId="S310">
    <w:name w:val="S_Нумерованный_3.1"/>
    <w:basedOn w:val="a0"/>
    <w:qFormat/>
    <w:pPr>
      <w:spacing w:line="360" w:lineRule="auto"/>
      <w:ind w:firstLine="720"/>
    </w:pPr>
    <w:rPr>
      <w:rFonts w:eastAsia="Times New Roman"/>
      <w:sz w:val="24"/>
      <w:szCs w:val="24"/>
      <w:lang w:val="en-US"/>
    </w:rPr>
  </w:style>
  <w:style w:type="paragraph" w:customStyle="1" w:styleId="consnormal0">
    <w:name w:val="consnormal"/>
    <w:basedOn w:val="a0"/>
    <w:qFormat/>
    <w:pPr>
      <w:spacing w:before="100" w:after="100"/>
      <w:ind w:firstLine="0"/>
      <w:jc w:val="left"/>
    </w:pPr>
    <w:rPr>
      <w:rFonts w:eastAsia="Times New Roman"/>
      <w:sz w:val="24"/>
      <w:szCs w:val="20"/>
    </w:rPr>
  </w:style>
  <w:style w:type="paragraph" w:customStyle="1" w:styleId="Style2">
    <w:name w:val="Style2"/>
    <w:basedOn w:val="a0"/>
    <w:qFormat/>
    <w:pPr>
      <w:widowControl w:val="0"/>
      <w:autoSpaceDE w:val="0"/>
      <w:spacing w:line="195" w:lineRule="exact"/>
      <w:ind w:firstLine="0"/>
      <w:jc w:val="left"/>
    </w:pPr>
    <w:rPr>
      <w:rFonts w:ascii="Cambria" w:eastAsia="Times New Roman" w:hAnsi="Cambria" w:cs="Cambria"/>
      <w:sz w:val="24"/>
      <w:szCs w:val="24"/>
    </w:rPr>
  </w:style>
  <w:style w:type="paragraph" w:customStyle="1" w:styleId="Style4">
    <w:name w:val="Style4"/>
    <w:basedOn w:val="a0"/>
    <w:qFormat/>
    <w:pPr>
      <w:widowControl w:val="0"/>
      <w:autoSpaceDE w:val="0"/>
      <w:spacing w:line="150" w:lineRule="exact"/>
      <w:ind w:firstLine="0"/>
    </w:pPr>
    <w:rPr>
      <w:rFonts w:ascii="Cambria" w:eastAsia="Times New Roman" w:hAnsi="Cambria" w:cs="Cambria"/>
      <w:sz w:val="24"/>
      <w:szCs w:val="24"/>
    </w:rPr>
  </w:style>
  <w:style w:type="paragraph" w:customStyle="1" w:styleId="Style5">
    <w:name w:val="Style5"/>
    <w:basedOn w:val="a0"/>
    <w:qFormat/>
    <w:pPr>
      <w:widowControl w:val="0"/>
      <w:autoSpaceDE w:val="0"/>
      <w:spacing w:line="193" w:lineRule="exact"/>
      <w:ind w:firstLine="216"/>
      <w:jc w:val="left"/>
    </w:pPr>
    <w:rPr>
      <w:rFonts w:ascii="Cambria" w:eastAsia="Times New Roman" w:hAnsi="Cambria" w:cs="Cambria"/>
      <w:sz w:val="24"/>
      <w:szCs w:val="24"/>
    </w:rPr>
  </w:style>
  <w:style w:type="paragraph" w:customStyle="1" w:styleId="Style32">
    <w:name w:val="Style32"/>
    <w:basedOn w:val="a0"/>
    <w:qFormat/>
    <w:pPr>
      <w:widowControl w:val="0"/>
      <w:autoSpaceDE w:val="0"/>
      <w:spacing w:line="144" w:lineRule="exact"/>
      <w:ind w:firstLine="5334"/>
      <w:jc w:val="left"/>
    </w:pPr>
    <w:rPr>
      <w:rFonts w:ascii="Cambria" w:eastAsia="Times New Roman" w:hAnsi="Cambria" w:cs="Cambria"/>
      <w:sz w:val="24"/>
      <w:szCs w:val="24"/>
    </w:rPr>
  </w:style>
  <w:style w:type="paragraph" w:customStyle="1" w:styleId="Style132">
    <w:name w:val="Style132"/>
    <w:basedOn w:val="a0"/>
    <w:qFormat/>
    <w:pPr>
      <w:widowControl w:val="0"/>
      <w:autoSpaceDE w:val="0"/>
      <w:spacing w:line="200" w:lineRule="exact"/>
      <w:ind w:firstLine="357"/>
      <w:jc w:val="left"/>
    </w:pPr>
    <w:rPr>
      <w:rFonts w:ascii="Cambria" w:eastAsia="Times New Roman" w:hAnsi="Cambria" w:cs="Cambria"/>
      <w:sz w:val="24"/>
      <w:szCs w:val="24"/>
    </w:rPr>
  </w:style>
  <w:style w:type="paragraph" w:customStyle="1" w:styleId="CM74">
    <w:name w:val="CM74"/>
    <w:basedOn w:val="a0"/>
    <w:next w:val="a0"/>
    <w:qFormat/>
    <w:pPr>
      <w:widowControl w:val="0"/>
      <w:autoSpaceDE w:val="0"/>
      <w:ind w:firstLine="0"/>
      <w:jc w:val="left"/>
    </w:pPr>
    <w:rPr>
      <w:rFonts w:ascii="TTE1A887F8t00;Calibri" w:eastAsia="Times New Roman" w:hAnsi="TTE1A887F8t00;Calibri" w:cs="TTE1A887F8t00;Calibri"/>
      <w:sz w:val="24"/>
      <w:szCs w:val="24"/>
    </w:rPr>
  </w:style>
  <w:style w:type="paragraph" w:customStyle="1" w:styleId="affffffffff7">
    <w:name w:val="Таблица_текст"/>
    <w:basedOn w:val="a0"/>
    <w:qFormat/>
    <w:pPr>
      <w:ind w:firstLine="0"/>
      <w:jc w:val="left"/>
    </w:pPr>
    <w:rPr>
      <w:rFonts w:eastAsia="Times New Roman"/>
      <w:sz w:val="20"/>
      <w:szCs w:val="20"/>
    </w:rPr>
  </w:style>
  <w:style w:type="paragraph" w:customStyle="1" w:styleId="3f3">
    <w:name w:val="???????? ????? 3"/>
    <w:basedOn w:val="a0"/>
    <w:qFormat/>
    <w:pPr>
      <w:widowControl w:val="0"/>
      <w:overflowPunct w:val="0"/>
      <w:autoSpaceDE w:val="0"/>
      <w:spacing w:after="120"/>
      <w:ind w:firstLine="0"/>
      <w:jc w:val="left"/>
      <w:textAlignment w:val="baseline"/>
    </w:pPr>
    <w:rPr>
      <w:rFonts w:eastAsia="Times New Roman"/>
      <w:sz w:val="16"/>
      <w:szCs w:val="20"/>
    </w:rPr>
  </w:style>
  <w:style w:type="paragraph" w:customStyle="1" w:styleId="affffffffff8">
    <w:name w:val="Нормальный (таблица)"/>
    <w:basedOn w:val="a0"/>
    <w:next w:val="a0"/>
    <w:qFormat/>
    <w:pPr>
      <w:autoSpaceDE w:val="0"/>
      <w:ind w:firstLine="0"/>
    </w:pPr>
    <w:rPr>
      <w:rFonts w:ascii="Arial" w:hAnsi="Arial" w:cs="Arial"/>
      <w:sz w:val="24"/>
      <w:szCs w:val="24"/>
    </w:rPr>
  </w:style>
  <w:style w:type="paragraph" w:customStyle="1" w:styleId="affffffffff9">
    <w:name w:val="Таблица_Текст слева"/>
    <w:basedOn w:val="a0"/>
    <w:next w:val="a0"/>
    <w:qFormat/>
    <w:pPr>
      <w:ind w:firstLine="0"/>
      <w:jc w:val="left"/>
    </w:pPr>
    <w:rPr>
      <w:rFonts w:ascii="Calibri" w:hAnsi="Calibri" w:cs="Calibri"/>
      <w:sz w:val="22"/>
    </w:rPr>
  </w:style>
  <w:style w:type="paragraph" w:customStyle="1" w:styleId="58">
    <w:name w:val="Обычный5"/>
    <w:qFormat/>
    <w:pPr>
      <w:widowControl w:val="0"/>
      <w:snapToGrid w:val="0"/>
      <w:spacing w:before="280" w:line="300" w:lineRule="auto"/>
      <w:ind w:firstLine="700"/>
      <w:jc w:val="both"/>
    </w:pPr>
    <w:rPr>
      <w:rFonts w:eastAsia="Times New Roman" w:cs="Times New Roman"/>
      <w:szCs w:val="20"/>
      <w:lang w:val="ru-RU" w:bidi="ar-SA"/>
    </w:rPr>
  </w:style>
  <w:style w:type="paragraph" w:customStyle="1" w:styleId="font0">
    <w:name w:val="font0"/>
    <w:basedOn w:val="a0"/>
    <w:qFormat/>
    <w:pPr>
      <w:spacing w:before="280" w:after="280"/>
      <w:ind w:firstLine="0"/>
      <w:jc w:val="left"/>
    </w:pPr>
    <w:rPr>
      <w:rFonts w:eastAsia="Times New Roman"/>
      <w:color w:val="000000"/>
      <w:sz w:val="24"/>
      <w:szCs w:val="24"/>
    </w:rPr>
  </w:style>
  <w:style w:type="paragraph" w:customStyle="1" w:styleId="1001">
    <w:name w:val="Обычный 1 + Перед:  0 пт После:  0 пт"/>
    <w:basedOn w:val="a0"/>
    <w:next w:val="a0"/>
    <w:qFormat/>
    <w:pPr>
      <w:ind w:left="567" w:firstLine="0"/>
      <w:jc w:val="center"/>
    </w:pPr>
    <w:rPr>
      <w:rFonts w:eastAsia="Times New Roman"/>
      <w:sz w:val="24"/>
      <w:szCs w:val="20"/>
      <w:lang w:val="en-US"/>
    </w:rPr>
  </w:style>
  <w:style w:type="paragraph" w:customStyle="1" w:styleId="2ff6">
    <w:name w:val="Основной текст (2)"/>
    <w:basedOn w:val="a0"/>
    <w:qFormat/>
    <w:pPr>
      <w:widowControl w:val="0"/>
      <w:shd w:val="clear" w:color="auto" w:fill="FFFFFF"/>
      <w:ind w:firstLine="0"/>
      <w:jc w:val="left"/>
    </w:pPr>
    <w:rPr>
      <w:rFonts w:ascii="Calibri" w:hAnsi="Calibri" w:cs="Calibri"/>
      <w:sz w:val="20"/>
      <w:szCs w:val="20"/>
      <w:lang w:val="en-US"/>
    </w:rPr>
  </w:style>
  <w:style w:type="paragraph" w:customStyle="1" w:styleId="134">
    <w:name w:val="Таблица_по ширине_13"/>
    <w:basedOn w:val="a0"/>
    <w:next w:val="a0"/>
    <w:qFormat/>
    <w:pPr>
      <w:ind w:firstLine="0"/>
    </w:pPr>
    <w:rPr>
      <w:rFonts w:eastAsia="Times New Roman"/>
      <w:sz w:val="26"/>
    </w:rPr>
  </w:style>
  <w:style w:type="paragraph" w:customStyle="1" w:styleId="10">
    <w:name w:val="Список_маркерный_1_уровень"/>
    <w:qFormat/>
    <w:pPr>
      <w:numPr>
        <w:numId w:val="14"/>
      </w:numPr>
      <w:spacing w:before="60" w:after="100"/>
      <w:jc w:val="both"/>
    </w:pPr>
    <w:rPr>
      <w:rFonts w:eastAsia="Times New Roman" w:cs="Times New Roman"/>
      <w:sz w:val="28"/>
      <w:lang w:val="ru-RU" w:bidi="ar-SA"/>
    </w:rPr>
  </w:style>
  <w:style w:type="paragraph" w:customStyle="1" w:styleId="320">
    <w:name w:val="Основной текст с отступом 32"/>
    <w:basedOn w:val="a0"/>
    <w:qFormat/>
    <w:pPr>
      <w:overflowPunct w:val="0"/>
      <w:autoSpaceDE w:val="0"/>
      <w:spacing w:line="360" w:lineRule="auto"/>
      <w:ind w:firstLine="567"/>
    </w:pPr>
    <w:rPr>
      <w:rFonts w:eastAsia="Times New Roman"/>
      <w:sz w:val="24"/>
      <w:szCs w:val="20"/>
    </w:rPr>
  </w:style>
  <w:style w:type="paragraph" w:customStyle="1" w:styleId="2ff7">
    <w:name w:val="2"/>
    <w:basedOn w:val="a0"/>
    <w:qFormat/>
    <w:pPr>
      <w:spacing w:after="160" w:line="240" w:lineRule="exact"/>
      <w:ind w:firstLine="0"/>
      <w:jc w:val="left"/>
    </w:pPr>
    <w:rPr>
      <w:rFonts w:ascii="Verdana" w:eastAsia="Times New Roman" w:hAnsi="Verdana" w:cs="Verdana"/>
      <w:sz w:val="24"/>
      <w:szCs w:val="24"/>
      <w:lang w:val="en-US"/>
    </w:rPr>
  </w:style>
  <w:style w:type="paragraph" w:styleId="affffffffffa">
    <w:name w:val="Title"/>
    <w:basedOn w:val="LO-Normal"/>
    <w:next w:val="afffffb"/>
    <w:uiPriority w:val="10"/>
    <w:qFormat/>
    <w:pPr>
      <w:overflowPunct w:val="0"/>
      <w:autoSpaceDE w:val="0"/>
      <w:jc w:val="center"/>
      <w:textAlignment w:val="baseline"/>
    </w:pPr>
    <w:rPr>
      <w:b/>
      <w:sz w:val="24"/>
    </w:rPr>
  </w:style>
  <w:style w:type="paragraph" w:customStyle="1" w:styleId="9b">
    <w:name w:val="Название9"/>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9c">
    <w:name w:val="Указатель9"/>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8f0">
    <w:name w:val="Название8"/>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8f1">
    <w:name w:val="Указатель8"/>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7b">
    <w:name w:val="Название7"/>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7c">
    <w:name w:val="Указатель7"/>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66">
    <w:name w:val="Название6"/>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67">
    <w:name w:val="Указатель6"/>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59">
    <w:name w:val="Название5"/>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5a">
    <w:name w:val="Указатель5"/>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4e">
    <w:name w:val="Название4"/>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4f">
    <w:name w:val="Указатель4"/>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3f4">
    <w:name w:val="Название3"/>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3f5">
    <w:name w:val="Указатель3"/>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2ff8">
    <w:name w:val="Название2"/>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2ff9">
    <w:name w:val="Указатель2"/>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1ffff3">
    <w:name w:val="Указатель1"/>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affffffffffb">
    <w:name w:val="?????????"/>
    <w:basedOn w:val="a0"/>
    <w:next w:val="afffffb"/>
    <w:qFormat/>
    <w:pPr>
      <w:keepNext/>
      <w:overflowPunct w:val="0"/>
      <w:autoSpaceDE w:val="0"/>
      <w:spacing w:before="240" w:after="120"/>
      <w:ind w:firstLine="0"/>
      <w:jc w:val="left"/>
      <w:textAlignment w:val="baseline"/>
    </w:pPr>
    <w:rPr>
      <w:rFonts w:ascii="Arial" w:eastAsia="Times New Roman" w:hAnsi="Arial" w:cs="Arial"/>
      <w:sz w:val="28"/>
      <w:szCs w:val="20"/>
    </w:rPr>
  </w:style>
  <w:style w:type="paragraph" w:customStyle="1" w:styleId="affffffffffc">
    <w:name w:val="????????"/>
    <w:basedOn w:val="a0"/>
    <w:qFormat/>
    <w:pPr>
      <w:suppressLineNumbers/>
      <w:overflowPunct w:val="0"/>
      <w:autoSpaceDE w:val="0"/>
      <w:spacing w:before="120" w:after="120"/>
      <w:ind w:firstLine="0"/>
      <w:jc w:val="left"/>
      <w:textAlignment w:val="baseline"/>
    </w:pPr>
    <w:rPr>
      <w:rFonts w:eastAsia="Times New Roman"/>
      <w:i/>
      <w:sz w:val="24"/>
      <w:szCs w:val="20"/>
    </w:rPr>
  </w:style>
  <w:style w:type="paragraph" w:customStyle="1" w:styleId="WW-0">
    <w:name w:val="WW-?????????"/>
    <w:basedOn w:val="a0"/>
    <w:qFormat/>
    <w:pPr>
      <w:suppressLineNumbers/>
      <w:overflowPunct w:val="0"/>
      <w:autoSpaceDE w:val="0"/>
      <w:ind w:firstLine="0"/>
      <w:jc w:val="left"/>
      <w:textAlignment w:val="baseline"/>
    </w:pPr>
    <w:rPr>
      <w:rFonts w:eastAsia="Times New Roman"/>
      <w:sz w:val="28"/>
      <w:szCs w:val="20"/>
    </w:rPr>
  </w:style>
  <w:style w:type="paragraph" w:customStyle="1" w:styleId="3f6">
    <w:name w:val="???????? ????? ? ???????? 3"/>
    <w:basedOn w:val="a0"/>
    <w:qFormat/>
    <w:pPr>
      <w:overflowPunct w:val="0"/>
      <w:autoSpaceDE w:val="0"/>
      <w:spacing w:after="120"/>
      <w:ind w:left="283" w:firstLine="0"/>
      <w:jc w:val="left"/>
      <w:textAlignment w:val="baseline"/>
    </w:pPr>
    <w:rPr>
      <w:rFonts w:eastAsia="Times New Roman"/>
      <w:sz w:val="16"/>
      <w:szCs w:val="20"/>
    </w:rPr>
  </w:style>
  <w:style w:type="paragraph" w:customStyle="1" w:styleId="affffffffffd">
    <w:name w:val="?????????? ??????"/>
    <w:basedOn w:val="afffffb"/>
    <w:qFormat/>
    <w:pPr>
      <w:overflowPunct w:val="0"/>
      <w:autoSpaceDE w:val="0"/>
      <w:spacing w:after="120"/>
      <w:jc w:val="left"/>
      <w:textAlignment w:val="baseline"/>
    </w:pPr>
    <w:rPr>
      <w:sz w:val="28"/>
    </w:rPr>
  </w:style>
  <w:style w:type="paragraph" w:customStyle="1" w:styleId="affffffffffe">
    <w:name w:val="???????"/>
    <w:basedOn w:val="a0"/>
    <w:qFormat/>
    <w:pPr>
      <w:overflowPunct w:val="0"/>
      <w:autoSpaceDE w:val="0"/>
      <w:spacing w:before="80" w:after="80"/>
      <w:ind w:firstLine="0"/>
      <w:jc w:val="center"/>
      <w:textAlignment w:val="baseline"/>
    </w:pPr>
    <w:rPr>
      <w:rFonts w:ascii="Arial" w:eastAsia="Times New Roman" w:hAnsi="Arial" w:cs="Arial"/>
      <w:sz w:val="22"/>
      <w:szCs w:val="20"/>
    </w:rPr>
  </w:style>
  <w:style w:type="paragraph" w:customStyle="1" w:styleId="2ffa">
    <w:name w:val="???????? ????? 2"/>
    <w:basedOn w:val="a0"/>
    <w:qFormat/>
    <w:pPr>
      <w:widowControl w:val="0"/>
      <w:overflowPunct w:val="0"/>
      <w:autoSpaceDE w:val="0"/>
      <w:spacing w:after="120" w:line="480" w:lineRule="auto"/>
      <w:ind w:firstLine="0"/>
      <w:jc w:val="left"/>
      <w:textAlignment w:val="baseline"/>
    </w:pPr>
    <w:rPr>
      <w:rFonts w:eastAsia="Times New Roman"/>
      <w:sz w:val="20"/>
      <w:szCs w:val="20"/>
    </w:rPr>
  </w:style>
  <w:style w:type="paragraph" w:customStyle="1" w:styleId="xl24">
    <w:name w:val="xl24"/>
    <w:basedOn w:val="a0"/>
    <w:qFormat/>
    <w:pPr>
      <w:overflowPunct w:val="0"/>
      <w:autoSpaceDE w:val="0"/>
      <w:spacing w:before="280" w:after="280"/>
      <w:ind w:firstLine="0"/>
      <w:jc w:val="center"/>
      <w:textAlignment w:val="baseline"/>
    </w:pPr>
    <w:rPr>
      <w:rFonts w:eastAsia="Times New Roman"/>
      <w:sz w:val="24"/>
      <w:szCs w:val="20"/>
    </w:rPr>
  </w:style>
  <w:style w:type="paragraph" w:customStyle="1" w:styleId="11f3">
    <w:name w:val="Заголовок 11"/>
    <w:basedOn w:val="1ff8"/>
    <w:next w:val="1ff8"/>
    <w:qFormat/>
    <w:pPr>
      <w:keepNext/>
      <w:widowControl w:val="0"/>
      <w:overflowPunct w:val="0"/>
      <w:autoSpaceDE w:val="0"/>
      <w:snapToGrid/>
      <w:spacing w:before="0" w:after="0" w:line="360" w:lineRule="auto"/>
      <w:ind w:left="0" w:firstLine="0"/>
      <w:jc w:val="center"/>
      <w:textAlignment w:val="baseline"/>
    </w:pPr>
    <w:rPr>
      <w:rFonts w:eastAsia="Arial"/>
      <w:b/>
      <w:color w:val="000000"/>
      <w:sz w:val="36"/>
    </w:rPr>
  </w:style>
  <w:style w:type="paragraph" w:customStyle="1" w:styleId="FR2">
    <w:name w:val="FR2"/>
    <w:qFormat/>
    <w:pPr>
      <w:widowControl w:val="0"/>
      <w:overflowPunct w:val="0"/>
      <w:autoSpaceDE w:val="0"/>
      <w:spacing w:before="120"/>
      <w:ind w:left="560"/>
      <w:textAlignment w:val="baseline"/>
    </w:pPr>
    <w:rPr>
      <w:rFonts w:eastAsia="Arial" w:cs="Times New Roman"/>
      <w:sz w:val="18"/>
      <w:szCs w:val="20"/>
      <w:lang w:val="ru-RU" w:bidi="ar-SA"/>
    </w:rPr>
  </w:style>
  <w:style w:type="paragraph" w:customStyle="1" w:styleId="afffffffffff">
    <w:name w:val="??????? (???)"/>
    <w:basedOn w:val="a0"/>
    <w:qFormat/>
    <w:pPr>
      <w:overflowPunct w:val="0"/>
      <w:autoSpaceDE w:val="0"/>
      <w:spacing w:before="45" w:after="280"/>
      <w:ind w:firstLine="0"/>
      <w:jc w:val="left"/>
      <w:textAlignment w:val="baseline"/>
    </w:pPr>
    <w:rPr>
      <w:rFonts w:eastAsia="Times New Roman"/>
      <w:sz w:val="24"/>
      <w:szCs w:val="20"/>
    </w:rPr>
  </w:style>
  <w:style w:type="paragraph" w:customStyle="1" w:styleId="afffffffffff0">
    <w:name w:val="Заголовок таблицы"/>
    <w:basedOn w:val="afffffff7"/>
    <w:qFormat/>
    <w:pPr>
      <w:widowControl/>
      <w:overflowPunct w:val="0"/>
      <w:autoSpaceDE w:val="0"/>
      <w:spacing w:before="0"/>
      <w:ind w:firstLine="0"/>
      <w:jc w:val="center"/>
      <w:textAlignment w:val="baseline"/>
    </w:pPr>
    <w:rPr>
      <w:rFonts w:ascii="Times New Roman" w:eastAsia="Times New Roman" w:hAnsi="Times New Roman" w:cs="Times New Roman"/>
      <w:b/>
      <w:bCs/>
      <w:kern w:val="0"/>
      <w:sz w:val="28"/>
      <w:szCs w:val="20"/>
    </w:rPr>
  </w:style>
  <w:style w:type="paragraph" w:customStyle="1" w:styleId="afffffffffff1">
    <w:name w:val="Содержимое врезки"/>
    <w:basedOn w:val="afffffb"/>
    <w:qFormat/>
    <w:pPr>
      <w:overflowPunct w:val="0"/>
      <w:autoSpaceDE w:val="0"/>
      <w:spacing w:after="120"/>
      <w:jc w:val="left"/>
      <w:textAlignment w:val="baseline"/>
    </w:pPr>
    <w:rPr>
      <w:sz w:val="28"/>
    </w:rPr>
  </w:style>
  <w:style w:type="paragraph" w:customStyle="1" w:styleId="afffffffffff2">
    <w:name w:val="Таблица"/>
    <w:basedOn w:val="a0"/>
    <w:qFormat/>
    <w:pPr>
      <w:overflowPunct w:val="0"/>
      <w:autoSpaceDE w:val="0"/>
      <w:spacing w:before="80" w:after="80"/>
      <w:ind w:firstLine="0"/>
      <w:jc w:val="center"/>
      <w:textAlignment w:val="baseline"/>
    </w:pPr>
    <w:rPr>
      <w:rFonts w:ascii="Arial" w:eastAsia="Times New Roman" w:hAnsi="Arial" w:cs="Arial"/>
      <w:sz w:val="22"/>
      <w:szCs w:val="20"/>
    </w:rPr>
  </w:style>
  <w:style w:type="paragraph" w:customStyle="1" w:styleId="315">
    <w:name w:val="Основной текст 31"/>
    <w:basedOn w:val="a0"/>
    <w:qFormat/>
    <w:pPr>
      <w:overflowPunct w:val="0"/>
      <w:autoSpaceDE w:val="0"/>
      <w:spacing w:after="120"/>
      <w:ind w:firstLine="0"/>
      <w:jc w:val="left"/>
      <w:textAlignment w:val="baseline"/>
    </w:pPr>
    <w:rPr>
      <w:rFonts w:eastAsia="Times New Roman"/>
      <w:sz w:val="16"/>
      <w:szCs w:val="16"/>
    </w:rPr>
  </w:style>
  <w:style w:type="paragraph" w:customStyle="1" w:styleId="1ffff4">
    <w:name w:val="Текст1"/>
    <w:basedOn w:val="a0"/>
    <w:qFormat/>
    <w:pPr>
      <w:overflowPunct w:val="0"/>
      <w:autoSpaceDE w:val="0"/>
      <w:ind w:firstLine="0"/>
      <w:jc w:val="left"/>
      <w:textAlignment w:val="baseline"/>
    </w:pPr>
    <w:rPr>
      <w:rFonts w:ascii="Courier New" w:eastAsia="Times New Roman" w:hAnsi="Courier New" w:cs="Courier New"/>
      <w:sz w:val="28"/>
      <w:szCs w:val="20"/>
    </w:rPr>
  </w:style>
  <w:style w:type="paragraph" w:customStyle="1" w:styleId="1ffff5">
    <w:name w:val="Заголовок1"/>
    <w:basedOn w:val="a0"/>
    <w:qFormat/>
    <w:pPr>
      <w:ind w:firstLine="0"/>
      <w:jc w:val="center"/>
    </w:pPr>
    <w:rPr>
      <w:rFonts w:eastAsia="Times New Roman"/>
      <w:b/>
      <w:sz w:val="24"/>
      <w:szCs w:val="20"/>
    </w:rPr>
  </w:style>
  <w:style w:type="paragraph" w:customStyle="1" w:styleId="Style137">
    <w:name w:val="Style137"/>
    <w:basedOn w:val="a0"/>
    <w:qFormat/>
    <w:pPr>
      <w:widowControl w:val="0"/>
      <w:autoSpaceDE w:val="0"/>
      <w:spacing w:line="259" w:lineRule="exact"/>
      <w:ind w:firstLine="336"/>
    </w:pPr>
    <w:rPr>
      <w:rFonts w:ascii="Arial" w:eastAsia="Times New Roman" w:hAnsi="Arial" w:cs="Arial"/>
      <w:sz w:val="24"/>
      <w:szCs w:val="24"/>
    </w:rPr>
  </w:style>
  <w:style w:type="paragraph" w:customStyle="1" w:styleId="Style9">
    <w:name w:val="Style9"/>
    <w:basedOn w:val="a0"/>
    <w:qFormat/>
    <w:pPr>
      <w:widowControl w:val="0"/>
      <w:autoSpaceDE w:val="0"/>
      <w:spacing w:line="448" w:lineRule="exact"/>
      <w:ind w:firstLine="533"/>
    </w:pPr>
    <w:rPr>
      <w:rFonts w:ascii="Arial" w:eastAsia="Times New Roman" w:hAnsi="Arial" w:cs="Arial"/>
      <w:sz w:val="24"/>
      <w:szCs w:val="24"/>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0"/>
    <w:qFormat/>
    <w:pPr>
      <w:snapToGrid w:val="0"/>
      <w:ind w:right="-2" w:firstLine="0"/>
    </w:pPr>
    <w:rPr>
      <w:rFonts w:eastAsia="Times New Roman"/>
      <w:sz w:val="28"/>
      <w:szCs w:val="20"/>
    </w:rPr>
  </w:style>
  <w:style w:type="paragraph" w:customStyle="1" w:styleId="formattext">
    <w:name w:val="formattext"/>
    <w:qFormat/>
    <w:pPr>
      <w:widowControl w:val="0"/>
      <w:autoSpaceDE w:val="0"/>
    </w:pPr>
    <w:rPr>
      <w:rFonts w:eastAsia="Times New Roman" w:cs="Times New Roman"/>
      <w:sz w:val="18"/>
      <w:szCs w:val="18"/>
      <w:lang w:val="ru-RU" w:bidi="ar-SA"/>
    </w:rPr>
  </w:style>
  <w:style w:type="paragraph" w:customStyle="1" w:styleId="afffffffffff3">
    <w:name w:val="?????.?????????? ???????"/>
    <w:basedOn w:val="a0"/>
    <w:qFormat/>
    <w:pPr>
      <w:keepLines/>
      <w:tabs>
        <w:tab w:val="center" w:pos="7200"/>
        <w:tab w:val="right" w:pos="14400"/>
      </w:tabs>
      <w:ind w:firstLine="0"/>
      <w:jc w:val="center"/>
    </w:pPr>
    <w:rPr>
      <w:rFonts w:eastAsia="Times New Roman"/>
      <w:spacing w:val="80"/>
      <w:sz w:val="20"/>
      <w:szCs w:val="20"/>
    </w:rPr>
  </w:style>
  <w:style w:type="paragraph" w:customStyle="1" w:styleId="afffffffffff4">
    <w:name w:val="????? ?????????"/>
    <w:basedOn w:val="a0"/>
    <w:qFormat/>
    <w:pPr>
      <w:shd w:val="clear" w:color="auto" w:fill="000080"/>
      <w:ind w:firstLine="0"/>
      <w:jc w:val="left"/>
    </w:pPr>
    <w:rPr>
      <w:rFonts w:ascii="Tahoma" w:eastAsia="Times New Roman" w:hAnsi="Tahoma" w:cs="Tahoma"/>
      <w:sz w:val="20"/>
      <w:szCs w:val="20"/>
    </w:rPr>
  </w:style>
  <w:style w:type="paragraph" w:customStyle="1" w:styleId="1ffff6">
    <w:name w:val="Основной текст1"/>
    <w:basedOn w:val="1ff8"/>
    <w:qFormat/>
    <w:pPr>
      <w:snapToGrid/>
      <w:spacing w:before="0" w:after="0"/>
      <w:ind w:left="0" w:firstLine="0"/>
      <w:jc w:val="both"/>
    </w:pPr>
    <w:rPr>
      <w:rFonts w:eastAsia="Arial"/>
      <w:sz w:val="24"/>
    </w:rPr>
  </w:style>
  <w:style w:type="paragraph" w:customStyle="1" w:styleId="2ffb">
    <w:name w:val="???????? ????? ? ???????? 2"/>
    <w:basedOn w:val="a0"/>
    <w:qFormat/>
    <w:pPr>
      <w:ind w:firstLine="720"/>
    </w:pPr>
    <w:rPr>
      <w:rFonts w:eastAsia="Times New Roman"/>
      <w:sz w:val="24"/>
      <w:szCs w:val="20"/>
    </w:rPr>
  </w:style>
  <w:style w:type="paragraph" w:customStyle="1" w:styleId="1ffff7">
    <w:name w:val="îãëàâëåíèå 1"/>
    <w:basedOn w:val="a0"/>
    <w:next w:val="a0"/>
    <w:qFormat/>
    <w:pPr>
      <w:ind w:firstLine="720"/>
    </w:pPr>
    <w:rPr>
      <w:rFonts w:eastAsia="Times New Roman"/>
      <w:sz w:val="24"/>
      <w:szCs w:val="20"/>
    </w:rPr>
  </w:style>
  <w:style w:type="paragraph" w:customStyle="1" w:styleId="1ffff8">
    <w:name w:val="Нижний колонтитул1"/>
    <w:basedOn w:val="1ff8"/>
    <w:qFormat/>
    <w:pPr>
      <w:tabs>
        <w:tab w:val="center" w:pos="4153"/>
        <w:tab w:val="right" w:pos="8306"/>
      </w:tabs>
      <w:snapToGrid/>
      <w:spacing w:before="0" w:after="0"/>
      <w:ind w:left="0" w:firstLine="0"/>
    </w:pPr>
    <w:rPr>
      <w:rFonts w:eastAsia="Arial"/>
    </w:rPr>
  </w:style>
  <w:style w:type="paragraph" w:customStyle="1" w:styleId="afffffffffff5">
    <w:name w:val="?????"/>
    <w:basedOn w:val="a0"/>
    <w:qFormat/>
    <w:pPr>
      <w:ind w:firstLine="0"/>
      <w:jc w:val="left"/>
    </w:pPr>
    <w:rPr>
      <w:rFonts w:ascii="Courier New" w:eastAsia="Times New Roman" w:hAnsi="Courier New" w:cs="Courier New"/>
      <w:sz w:val="20"/>
      <w:szCs w:val="20"/>
    </w:rPr>
  </w:style>
  <w:style w:type="paragraph" w:customStyle="1" w:styleId="1ffff9">
    <w:name w:val="????????? 1"/>
    <w:basedOn w:val="a0"/>
    <w:next w:val="a0"/>
    <w:qFormat/>
    <w:pPr>
      <w:keepNext/>
      <w:ind w:firstLine="0"/>
      <w:jc w:val="left"/>
    </w:pPr>
    <w:rPr>
      <w:rFonts w:ascii="MS Sans Serif;Arial" w:eastAsia="Times New Roman" w:hAnsi="MS Sans Serif;Arial" w:cs="MS Sans Serif;Arial"/>
      <w:b/>
      <w:sz w:val="24"/>
      <w:szCs w:val="20"/>
    </w:rPr>
  </w:style>
  <w:style w:type="paragraph" w:customStyle="1" w:styleId="222">
    <w:name w:val="Основной текст с отступом 22"/>
    <w:basedOn w:val="1ff8"/>
    <w:qFormat/>
    <w:pPr>
      <w:snapToGrid/>
      <w:spacing w:before="0" w:after="0"/>
      <w:ind w:left="0" w:firstLine="720"/>
      <w:jc w:val="both"/>
    </w:pPr>
    <w:rPr>
      <w:rFonts w:eastAsia="Arial"/>
      <w:sz w:val="24"/>
    </w:rPr>
  </w:style>
  <w:style w:type="paragraph" w:customStyle="1" w:styleId="8f2">
    <w:name w:val="????????? 8"/>
    <w:basedOn w:val="a0"/>
    <w:next w:val="a0"/>
    <w:qFormat/>
    <w:pPr>
      <w:keepNext/>
      <w:tabs>
        <w:tab w:val="left" w:pos="0"/>
      </w:tabs>
      <w:jc w:val="left"/>
    </w:pPr>
    <w:rPr>
      <w:rFonts w:ascii="MS Sans Serif;Arial" w:eastAsia="Times New Roman" w:hAnsi="MS Sans Serif;Arial" w:cs="MS Sans Serif;Arial"/>
      <w:sz w:val="28"/>
      <w:szCs w:val="20"/>
    </w:rPr>
  </w:style>
  <w:style w:type="paragraph" w:customStyle="1" w:styleId="1ffffa">
    <w:name w:val="????1"/>
    <w:qFormat/>
    <w:pPr>
      <w:widowControl w:val="0"/>
    </w:pPr>
    <w:rPr>
      <w:rFonts w:eastAsia="Arial" w:cs="Times New Roman"/>
      <w:szCs w:val="20"/>
      <w:lang w:val="ru-RU" w:bidi="ar-SA"/>
    </w:rPr>
  </w:style>
  <w:style w:type="paragraph" w:customStyle="1" w:styleId="330">
    <w:name w:val="Основной текст с отступом 33"/>
    <w:basedOn w:val="1ff8"/>
    <w:qFormat/>
    <w:pPr>
      <w:snapToGrid/>
      <w:spacing w:before="0" w:after="0"/>
      <w:ind w:left="0" w:firstLine="720"/>
      <w:jc w:val="both"/>
    </w:pPr>
    <w:rPr>
      <w:rFonts w:eastAsia="Arial"/>
      <w:sz w:val="24"/>
    </w:rPr>
  </w:style>
  <w:style w:type="paragraph" w:customStyle="1" w:styleId="afffffffffff6">
    <w:name w:val="??????"/>
    <w:basedOn w:val="a0"/>
    <w:qFormat/>
    <w:pPr>
      <w:ind w:left="284" w:right="424" w:firstLine="0"/>
    </w:pPr>
    <w:rPr>
      <w:rFonts w:ascii="Arial" w:eastAsia="Times New Roman" w:hAnsi="Arial" w:cs="Arial"/>
      <w:sz w:val="24"/>
      <w:szCs w:val="20"/>
    </w:rPr>
  </w:style>
  <w:style w:type="paragraph" w:customStyle="1" w:styleId="afffffffffff7">
    <w:name w:val="??????????"/>
    <w:qFormat/>
    <w:rPr>
      <w:rFonts w:eastAsia="Arial" w:cs="Times New Roman"/>
      <w:sz w:val="20"/>
      <w:szCs w:val="20"/>
      <w:lang w:val="ru-RU" w:bidi="ar-SA"/>
    </w:rPr>
  </w:style>
  <w:style w:type="paragraph" w:customStyle="1" w:styleId="WW-1">
    <w:name w:val="WW-????????"/>
    <w:basedOn w:val="a0"/>
    <w:qFormat/>
    <w:pPr>
      <w:ind w:firstLine="0"/>
      <w:jc w:val="left"/>
    </w:pPr>
    <w:rPr>
      <w:rFonts w:ascii="Arial" w:eastAsia="Times New Roman" w:hAnsi="Arial" w:cs="Arial"/>
      <w:sz w:val="24"/>
      <w:szCs w:val="20"/>
    </w:rPr>
  </w:style>
  <w:style w:type="paragraph" w:customStyle="1" w:styleId="2ffc">
    <w:name w:val="????????? 2"/>
    <w:basedOn w:val="a0"/>
    <w:next w:val="a0"/>
    <w:qFormat/>
    <w:pPr>
      <w:keepNext/>
      <w:tabs>
        <w:tab w:val="left" w:pos="851"/>
      </w:tabs>
      <w:ind w:firstLine="0"/>
      <w:jc w:val="center"/>
    </w:pPr>
    <w:rPr>
      <w:rFonts w:eastAsia="Times New Roman"/>
      <w:b/>
      <w:sz w:val="24"/>
      <w:szCs w:val="20"/>
    </w:rPr>
  </w:style>
  <w:style w:type="paragraph" w:customStyle="1" w:styleId="BodyText21">
    <w:name w:val="Body Text 21"/>
    <w:basedOn w:val="a0"/>
    <w:qFormat/>
    <w:pPr>
      <w:ind w:firstLine="0"/>
    </w:pPr>
    <w:rPr>
      <w:rFonts w:eastAsia="Times New Roman"/>
      <w:sz w:val="24"/>
      <w:szCs w:val="20"/>
    </w:rPr>
  </w:style>
  <w:style w:type="paragraph" w:customStyle="1" w:styleId="7d">
    <w:name w:val="????????? 7"/>
    <w:basedOn w:val="a0"/>
    <w:next w:val="a0"/>
    <w:qFormat/>
    <w:pPr>
      <w:keepNext/>
      <w:ind w:firstLine="0"/>
      <w:jc w:val="left"/>
    </w:pPr>
    <w:rPr>
      <w:rFonts w:eastAsia="Times New Roman"/>
      <w:b/>
      <w:sz w:val="24"/>
      <w:szCs w:val="20"/>
      <w:u w:val="single"/>
    </w:rPr>
  </w:style>
  <w:style w:type="paragraph" w:customStyle="1" w:styleId="2ffd">
    <w:name w:val="????????????? ?????? 2"/>
    <w:basedOn w:val="a0"/>
    <w:qFormat/>
    <w:pPr>
      <w:tabs>
        <w:tab w:val="left" w:pos="1203"/>
      </w:tabs>
      <w:ind w:left="283" w:firstLine="0"/>
      <w:jc w:val="left"/>
    </w:pPr>
    <w:rPr>
      <w:rFonts w:ascii="Tahoma" w:eastAsia="Times New Roman" w:hAnsi="Tahoma" w:cs="Tahoma"/>
      <w:color w:val="000000"/>
      <w:sz w:val="18"/>
      <w:szCs w:val="20"/>
    </w:rPr>
  </w:style>
  <w:style w:type="paragraph" w:customStyle="1" w:styleId="afffffffffff8">
    <w:name w:val="??????????? ??????"/>
    <w:basedOn w:val="a0"/>
    <w:qFormat/>
    <w:pPr>
      <w:widowControl w:val="0"/>
      <w:spacing w:after="120"/>
      <w:ind w:left="283" w:firstLine="0"/>
      <w:jc w:val="left"/>
    </w:pPr>
    <w:rPr>
      <w:rFonts w:eastAsia="Times New Roman"/>
      <w:sz w:val="20"/>
      <w:szCs w:val="20"/>
    </w:rPr>
  </w:style>
  <w:style w:type="paragraph" w:customStyle="1" w:styleId="WW-2">
    <w:name w:val="WW-???????"/>
    <w:basedOn w:val="afffffb"/>
    <w:next w:val="afffffb"/>
    <w:qFormat/>
    <w:pPr>
      <w:ind w:firstLine="709"/>
      <w:jc w:val="left"/>
    </w:pPr>
    <w:rPr>
      <w:rFonts w:ascii="Arial" w:hAnsi="Arial" w:cs="Arial"/>
      <w:sz w:val="20"/>
    </w:rPr>
  </w:style>
  <w:style w:type="paragraph" w:customStyle="1" w:styleId="1ffffb">
    <w:name w:val="çàãîëîâîê 1"/>
    <w:basedOn w:val="a0"/>
    <w:next w:val="a0"/>
    <w:qFormat/>
    <w:pPr>
      <w:keepNext/>
      <w:spacing w:before="240" w:after="60"/>
      <w:jc w:val="left"/>
    </w:pPr>
    <w:rPr>
      <w:rFonts w:ascii="Arial" w:eastAsia="Times New Roman" w:hAnsi="Arial" w:cs="Arial"/>
      <w:b/>
      <w:color w:val="000080"/>
      <w:kern w:val="2"/>
      <w:sz w:val="28"/>
      <w:szCs w:val="20"/>
    </w:rPr>
  </w:style>
  <w:style w:type="paragraph" w:customStyle="1" w:styleId="2ffe">
    <w:name w:val="????? ????????? 2 + ?? ????? ?????????"/>
    <w:basedOn w:val="2"/>
    <w:qFormat/>
    <w:pPr>
      <w:keepLines/>
      <w:widowControl w:val="0"/>
      <w:spacing w:before="240" w:after="120"/>
      <w:jc w:val="center"/>
    </w:pPr>
  </w:style>
  <w:style w:type="paragraph" w:customStyle="1" w:styleId="3040">
    <w:name w:val="????? ????????? 3 + ?????:  0.4 ?? ?????? ??????:  0 ??"/>
    <w:basedOn w:val="3"/>
    <w:qFormat/>
    <w:pPr>
      <w:widowControl w:val="0"/>
      <w:numPr>
        <w:ilvl w:val="0"/>
        <w:numId w:val="0"/>
      </w:numPr>
      <w:spacing w:before="240"/>
      <w:jc w:val="center"/>
    </w:pPr>
    <w:rPr>
      <w:bCs w:val="0"/>
      <w:i w:val="0"/>
      <w:szCs w:val="20"/>
      <w:lang w:val="ru-RU"/>
    </w:rPr>
  </w:style>
  <w:style w:type="paragraph" w:customStyle="1" w:styleId="TimesNewRoman12pt">
    <w:name w:val="????? ????? Times New Roman 12 pt ?????????? ?????? ?? ?????? + ?? ..."/>
    <w:basedOn w:val="a0"/>
    <w:qFormat/>
    <w:pPr>
      <w:keepNext/>
      <w:widowControl w:val="0"/>
      <w:spacing w:before="240" w:after="60"/>
      <w:ind w:firstLine="0"/>
      <w:jc w:val="center"/>
    </w:pPr>
    <w:rPr>
      <w:rFonts w:eastAsia="Times New Roman"/>
      <w:i/>
      <w:sz w:val="24"/>
      <w:szCs w:val="20"/>
    </w:rPr>
  </w:style>
  <w:style w:type="paragraph" w:customStyle="1" w:styleId="FR1">
    <w:name w:val="FR1"/>
    <w:qFormat/>
    <w:pPr>
      <w:widowControl w:val="0"/>
      <w:spacing w:before="1920"/>
    </w:pPr>
    <w:rPr>
      <w:rFonts w:eastAsia="Arial" w:cs="Times New Roman"/>
      <w:b/>
      <w:sz w:val="28"/>
      <w:szCs w:val="20"/>
      <w:lang w:val="ru-RU" w:bidi="ar-SA"/>
    </w:rPr>
  </w:style>
  <w:style w:type="paragraph" w:customStyle="1" w:styleId="afffffffffff9">
    <w:name w:val="????? ???????"/>
    <w:basedOn w:val="a0"/>
    <w:qFormat/>
    <w:pPr>
      <w:ind w:firstLine="0"/>
      <w:jc w:val="left"/>
    </w:pPr>
    <w:rPr>
      <w:rFonts w:ascii="Tahoma" w:eastAsia="Times New Roman" w:hAnsi="Tahoma" w:cs="Tahoma"/>
      <w:sz w:val="16"/>
      <w:szCs w:val="20"/>
    </w:rPr>
  </w:style>
  <w:style w:type="paragraph" w:customStyle="1" w:styleId="S4">
    <w:name w:val="S_?????? ??????????"/>
    <w:basedOn w:val="a0"/>
    <w:qFormat/>
    <w:pPr>
      <w:spacing w:line="360" w:lineRule="auto"/>
      <w:ind w:firstLine="0"/>
    </w:pPr>
    <w:rPr>
      <w:rFonts w:eastAsia="Times New Roman"/>
      <w:sz w:val="24"/>
      <w:szCs w:val="20"/>
    </w:rPr>
  </w:style>
  <w:style w:type="paragraph" w:customStyle="1" w:styleId="S5">
    <w:name w:val="S_Обычный"/>
    <w:basedOn w:val="a0"/>
    <w:qFormat/>
    <w:pPr>
      <w:spacing w:line="360" w:lineRule="auto"/>
    </w:pPr>
    <w:rPr>
      <w:rFonts w:eastAsia="Times New Roman"/>
      <w:sz w:val="28"/>
      <w:szCs w:val="20"/>
    </w:rPr>
  </w:style>
  <w:style w:type="paragraph" w:customStyle="1" w:styleId="1ffffc">
    <w:name w:val="Маркированный_1"/>
    <w:basedOn w:val="a0"/>
    <w:qFormat/>
    <w:pPr>
      <w:tabs>
        <w:tab w:val="left" w:pos="900"/>
        <w:tab w:val="left" w:pos="2062"/>
      </w:tabs>
      <w:spacing w:line="360" w:lineRule="auto"/>
      <w:ind w:left="-7197" w:firstLine="0"/>
    </w:pPr>
    <w:rPr>
      <w:rFonts w:eastAsia="Times New Roman"/>
      <w:sz w:val="28"/>
      <w:szCs w:val="20"/>
    </w:rPr>
  </w:style>
  <w:style w:type="paragraph" w:customStyle="1" w:styleId="1ffffd">
    <w:name w:val="Маркированный список1"/>
    <w:basedOn w:val="1ffffc"/>
    <w:qFormat/>
    <w:pPr>
      <w:tabs>
        <w:tab w:val="clear" w:pos="2062"/>
      </w:tabs>
      <w:ind w:left="0"/>
    </w:pPr>
  </w:style>
  <w:style w:type="paragraph" w:customStyle="1" w:styleId="S6">
    <w:name w:val="S_Маркированный"/>
    <w:basedOn w:val="1ffffd"/>
    <w:qFormat/>
    <w:pPr>
      <w:tabs>
        <w:tab w:val="left" w:pos="0"/>
        <w:tab w:val="left" w:pos="1260"/>
      </w:tabs>
    </w:pPr>
  </w:style>
  <w:style w:type="paragraph" w:customStyle="1" w:styleId="1ffffe">
    <w:name w:val="Цитата1"/>
    <w:basedOn w:val="a0"/>
    <w:qFormat/>
    <w:pPr>
      <w:shd w:val="clear" w:color="auto" w:fill="FFFFFF"/>
      <w:spacing w:line="274" w:lineRule="exact"/>
      <w:ind w:left="3691" w:right="2304" w:hanging="422"/>
      <w:jc w:val="center"/>
    </w:pPr>
    <w:rPr>
      <w:rFonts w:eastAsia="Times New Roman"/>
      <w:b/>
      <w:bCs/>
      <w:color w:val="000000"/>
      <w:spacing w:val="-2"/>
      <w:sz w:val="24"/>
      <w:szCs w:val="24"/>
    </w:rPr>
  </w:style>
  <w:style w:type="paragraph" w:customStyle="1" w:styleId="512">
    <w:name w:val="Стиль Заголовок 5 + 12 пт не курсив По центру"/>
    <w:basedOn w:val="5"/>
    <w:qFormat/>
    <w:pPr>
      <w:numPr>
        <w:ilvl w:val="0"/>
        <w:numId w:val="0"/>
      </w:numPr>
      <w:spacing w:before="240" w:after="60" w:line="240" w:lineRule="auto"/>
      <w:jc w:val="center"/>
    </w:pPr>
    <w:rPr>
      <w:iCs w:val="0"/>
      <w:sz w:val="26"/>
      <w:szCs w:val="20"/>
      <w:lang w:val="ru-RU"/>
    </w:rPr>
  </w:style>
  <w:style w:type="paragraph" w:customStyle="1" w:styleId="1fffff">
    <w:name w:val="Схема документа1"/>
    <w:basedOn w:val="a0"/>
    <w:qFormat/>
    <w:pPr>
      <w:shd w:val="clear" w:color="auto" w:fill="000080"/>
      <w:ind w:firstLine="0"/>
      <w:jc w:val="left"/>
    </w:pPr>
    <w:rPr>
      <w:rFonts w:ascii="Tahoma" w:eastAsia="Times New Roman" w:hAnsi="Tahoma" w:cs="Tahoma"/>
      <w:color w:val="000000"/>
      <w:sz w:val="20"/>
      <w:szCs w:val="20"/>
    </w:rPr>
  </w:style>
  <w:style w:type="paragraph" w:customStyle="1" w:styleId="216">
    <w:name w:val="Список 21"/>
    <w:basedOn w:val="a0"/>
    <w:qFormat/>
    <w:pPr>
      <w:ind w:left="566" w:hanging="283"/>
      <w:jc w:val="left"/>
    </w:pPr>
    <w:rPr>
      <w:rFonts w:eastAsia="Times New Roman"/>
      <w:color w:val="000000"/>
      <w:sz w:val="24"/>
      <w:szCs w:val="24"/>
    </w:rPr>
  </w:style>
  <w:style w:type="paragraph" w:customStyle="1" w:styleId="316">
    <w:name w:val="Список 31"/>
    <w:basedOn w:val="a0"/>
    <w:qFormat/>
    <w:pPr>
      <w:ind w:left="849" w:hanging="283"/>
      <w:jc w:val="left"/>
    </w:pPr>
    <w:rPr>
      <w:rFonts w:eastAsia="Times New Roman"/>
      <w:color w:val="000000"/>
      <w:sz w:val="24"/>
      <w:szCs w:val="24"/>
    </w:rPr>
  </w:style>
  <w:style w:type="paragraph" w:customStyle="1" w:styleId="41a">
    <w:name w:val="Список 41"/>
    <w:basedOn w:val="a0"/>
    <w:qFormat/>
    <w:pPr>
      <w:ind w:left="1132" w:hanging="283"/>
      <w:jc w:val="left"/>
    </w:pPr>
    <w:rPr>
      <w:rFonts w:eastAsia="Times New Roman"/>
      <w:color w:val="000000"/>
      <w:sz w:val="24"/>
      <w:szCs w:val="24"/>
    </w:rPr>
  </w:style>
  <w:style w:type="paragraph" w:customStyle="1" w:styleId="511">
    <w:name w:val="Список 51"/>
    <w:basedOn w:val="a0"/>
    <w:qFormat/>
    <w:pPr>
      <w:ind w:left="1415" w:hanging="283"/>
      <w:jc w:val="left"/>
    </w:pPr>
    <w:rPr>
      <w:rFonts w:eastAsia="Times New Roman"/>
      <w:color w:val="000000"/>
      <w:sz w:val="24"/>
      <w:szCs w:val="24"/>
    </w:rPr>
  </w:style>
  <w:style w:type="paragraph" w:customStyle="1" w:styleId="1fffff0">
    <w:name w:val="Прощание1"/>
    <w:basedOn w:val="a0"/>
    <w:qFormat/>
    <w:pPr>
      <w:ind w:left="4252" w:firstLine="0"/>
      <w:jc w:val="left"/>
    </w:pPr>
    <w:rPr>
      <w:rFonts w:eastAsia="Times New Roman"/>
      <w:color w:val="000000"/>
      <w:sz w:val="24"/>
      <w:szCs w:val="24"/>
    </w:rPr>
  </w:style>
  <w:style w:type="paragraph" w:customStyle="1" w:styleId="217">
    <w:name w:val="Маркированный список 21"/>
    <w:basedOn w:val="a0"/>
    <w:qFormat/>
    <w:pPr>
      <w:ind w:firstLine="0"/>
      <w:jc w:val="left"/>
    </w:pPr>
    <w:rPr>
      <w:rFonts w:eastAsia="Times New Roman"/>
      <w:color w:val="000000"/>
      <w:sz w:val="24"/>
      <w:szCs w:val="24"/>
    </w:rPr>
  </w:style>
  <w:style w:type="paragraph" w:customStyle="1" w:styleId="317">
    <w:name w:val="Маркированный список 31"/>
    <w:basedOn w:val="a0"/>
    <w:qFormat/>
    <w:pPr>
      <w:ind w:firstLine="0"/>
      <w:jc w:val="left"/>
    </w:pPr>
    <w:rPr>
      <w:rFonts w:eastAsia="Times New Roman"/>
      <w:color w:val="000000"/>
      <w:sz w:val="24"/>
      <w:szCs w:val="24"/>
    </w:rPr>
  </w:style>
  <w:style w:type="paragraph" w:customStyle="1" w:styleId="1fffff1">
    <w:name w:val="Название объекта1"/>
    <w:basedOn w:val="a0"/>
    <w:next w:val="a0"/>
    <w:qFormat/>
    <w:pPr>
      <w:ind w:firstLine="0"/>
      <w:jc w:val="left"/>
    </w:pPr>
    <w:rPr>
      <w:rFonts w:eastAsia="Times New Roman"/>
      <w:b/>
      <w:bCs/>
      <w:color w:val="000000"/>
      <w:sz w:val="20"/>
      <w:szCs w:val="20"/>
    </w:rPr>
  </w:style>
  <w:style w:type="paragraph" w:customStyle="1" w:styleId="1fffff2">
    <w:name w:val="Красная строка1"/>
    <w:basedOn w:val="afffffb"/>
    <w:qFormat/>
    <w:pPr>
      <w:spacing w:after="120"/>
      <w:ind w:firstLine="210"/>
      <w:jc w:val="left"/>
    </w:pPr>
    <w:rPr>
      <w:color w:val="000000"/>
    </w:rPr>
  </w:style>
  <w:style w:type="paragraph" w:customStyle="1" w:styleId="218">
    <w:name w:val="Красная строка 21"/>
    <w:basedOn w:val="affffff9"/>
    <w:qFormat/>
    <w:pPr>
      <w:spacing w:line="240" w:lineRule="auto"/>
      <w:ind w:firstLine="210"/>
    </w:pPr>
    <w:rPr>
      <w:rFonts w:ascii="Times New Roman" w:eastAsia="Times New Roman" w:hAnsi="Times New Roman" w:cs="Times New Roman"/>
      <w:sz w:val="24"/>
      <w:szCs w:val="24"/>
      <w:lang w:val="ru-RU"/>
    </w:rPr>
  </w:style>
  <w:style w:type="paragraph" w:customStyle="1" w:styleId="Style8">
    <w:name w:val="Style8"/>
    <w:basedOn w:val="a0"/>
    <w:qFormat/>
    <w:pPr>
      <w:widowControl w:val="0"/>
      <w:autoSpaceDE w:val="0"/>
      <w:ind w:firstLine="0"/>
      <w:jc w:val="center"/>
    </w:pPr>
    <w:rPr>
      <w:rFonts w:ascii="Arial" w:eastAsia="Times New Roman" w:hAnsi="Arial" w:cs="Arial"/>
      <w:color w:val="000000"/>
      <w:sz w:val="24"/>
      <w:szCs w:val="24"/>
    </w:rPr>
  </w:style>
  <w:style w:type="paragraph" w:customStyle="1" w:styleId="1fffff3">
    <w:name w:val="Текст примечания1"/>
    <w:basedOn w:val="a0"/>
    <w:qFormat/>
    <w:pPr>
      <w:ind w:firstLine="0"/>
      <w:jc w:val="left"/>
    </w:pPr>
    <w:rPr>
      <w:rFonts w:eastAsia="Times New Roman"/>
      <w:color w:val="000000"/>
      <w:sz w:val="20"/>
      <w:szCs w:val="20"/>
    </w:rPr>
  </w:style>
  <w:style w:type="paragraph" w:customStyle="1" w:styleId="1fffff4">
    <w:name w:val="?????????1"/>
    <w:basedOn w:val="a0"/>
    <w:qFormat/>
    <w:pPr>
      <w:suppressLineNumbers/>
      <w:overflowPunct w:val="0"/>
      <w:autoSpaceDE w:val="0"/>
      <w:ind w:firstLine="0"/>
      <w:jc w:val="left"/>
      <w:textAlignment w:val="baseline"/>
    </w:pPr>
    <w:rPr>
      <w:rFonts w:eastAsia="Times New Roman"/>
      <w:color w:val="000000"/>
      <w:sz w:val="24"/>
      <w:szCs w:val="20"/>
    </w:rPr>
  </w:style>
  <w:style w:type="paragraph" w:customStyle="1" w:styleId="219">
    <w:name w:val="Заголовок 21"/>
    <w:basedOn w:val="1ff8"/>
    <w:next w:val="1ff8"/>
    <w:qFormat/>
    <w:pPr>
      <w:keepNext/>
      <w:overflowPunct w:val="0"/>
      <w:autoSpaceDE w:val="0"/>
      <w:snapToGrid/>
      <w:spacing w:before="0" w:after="0"/>
      <w:ind w:left="0" w:firstLine="0"/>
      <w:textAlignment w:val="baseline"/>
    </w:pPr>
    <w:rPr>
      <w:rFonts w:eastAsia="Arial"/>
      <w:b/>
      <w:sz w:val="24"/>
    </w:rPr>
  </w:style>
  <w:style w:type="paragraph" w:customStyle="1" w:styleId="5120">
    <w:name w:val="????? ????????? 5 + 12 ?? ?? ?????? ?? ??????"/>
    <w:basedOn w:val="5"/>
    <w:qFormat/>
    <w:pPr>
      <w:numPr>
        <w:ilvl w:val="0"/>
        <w:numId w:val="0"/>
      </w:numPr>
      <w:overflowPunct w:val="0"/>
      <w:autoSpaceDE w:val="0"/>
      <w:spacing w:before="240" w:after="60" w:line="240" w:lineRule="auto"/>
      <w:jc w:val="center"/>
      <w:textAlignment w:val="baseline"/>
    </w:pPr>
    <w:rPr>
      <w:bCs w:val="0"/>
      <w:iCs w:val="0"/>
      <w:sz w:val="26"/>
      <w:szCs w:val="20"/>
      <w:lang w:val="ru-RU"/>
    </w:rPr>
  </w:style>
  <w:style w:type="paragraph" w:customStyle="1" w:styleId="afffffffffffa">
    <w:name w:val="???????? ???????"/>
    <w:basedOn w:val="a0"/>
    <w:next w:val="a0"/>
    <w:qFormat/>
    <w:pPr>
      <w:overflowPunct w:val="0"/>
      <w:autoSpaceDE w:val="0"/>
      <w:spacing w:before="240"/>
      <w:ind w:firstLine="851"/>
      <w:jc w:val="center"/>
      <w:textAlignment w:val="baseline"/>
    </w:pPr>
    <w:rPr>
      <w:rFonts w:eastAsia="Times New Roman"/>
      <w:b/>
      <w:color w:val="000000"/>
      <w:sz w:val="24"/>
      <w:szCs w:val="20"/>
    </w:rPr>
  </w:style>
  <w:style w:type="paragraph" w:customStyle="1" w:styleId="1fffff5">
    <w:name w:val="????????1"/>
    <w:basedOn w:val="a0"/>
    <w:qFormat/>
    <w:pPr>
      <w:overflowPunct w:val="0"/>
      <w:autoSpaceDE w:val="0"/>
      <w:ind w:firstLine="0"/>
      <w:jc w:val="left"/>
      <w:textAlignment w:val="baseline"/>
    </w:pPr>
    <w:rPr>
      <w:rFonts w:ascii="Arial" w:eastAsia="Times New Roman" w:hAnsi="Arial" w:cs="Arial"/>
      <w:color w:val="000000"/>
      <w:sz w:val="24"/>
      <w:szCs w:val="20"/>
    </w:rPr>
  </w:style>
  <w:style w:type="paragraph" w:customStyle="1" w:styleId="1fffff6">
    <w:name w:val="???????1"/>
    <w:basedOn w:val="afffffb"/>
    <w:next w:val="afffffb"/>
    <w:qFormat/>
    <w:pPr>
      <w:overflowPunct w:val="0"/>
      <w:autoSpaceDE w:val="0"/>
      <w:ind w:firstLine="709"/>
      <w:jc w:val="left"/>
      <w:textAlignment w:val="baseline"/>
    </w:pPr>
    <w:rPr>
      <w:rFonts w:ascii="Arial" w:hAnsi="Arial" w:cs="Arial"/>
      <w:color w:val="000000"/>
      <w:sz w:val="20"/>
    </w:rPr>
  </w:style>
  <w:style w:type="paragraph" w:customStyle="1" w:styleId="afffffffffffb">
    <w:name w:val="?????????? ???????"/>
    <w:basedOn w:val="a0"/>
    <w:qFormat/>
    <w:pPr>
      <w:suppressLineNumbers/>
      <w:overflowPunct w:val="0"/>
      <w:autoSpaceDE w:val="0"/>
      <w:ind w:firstLine="0"/>
      <w:jc w:val="left"/>
      <w:textAlignment w:val="baseline"/>
    </w:pPr>
    <w:rPr>
      <w:rFonts w:eastAsia="Times New Roman"/>
      <w:color w:val="000000"/>
      <w:sz w:val="24"/>
      <w:szCs w:val="20"/>
    </w:rPr>
  </w:style>
  <w:style w:type="paragraph" w:customStyle="1" w:styleId="afffffffffffc">
    <w:name w:val="????????? ???????"/>
    <w:basedOn w:val="afffffffffffb"/>
    <w:qFormat/>
    <w:pPr>
      <w:jc w:val="center"/>
    </w:pPr>
    <w:rPr>
      <w:b/>
    </w:rPr>
  </w:style>
  <w:style w:type="paragraph" w:customStyle="1" w:styleId="1-">
    <w:name w:val="Список 1-ый"/>
    <w:basedOn w:val="a0"/>
    <w:qFormat/>
    <w:pPr>
      <w:spacing w:before="60" w:after="60"/>
      <w:ind w:firstLine="0"/>
      <w:jc w:val="left"/>
    </w:pPr>
    <w:rPr>
      <w:rFonts w:eastAsia="SimSun;宋体"/>
      <w:color w:val="000000"/>
      <w:sz w:val="24"/>
      <w:szCs w:val="20"/>
    </w:rPr>
  </w:style>
  <w:style w:type="paragraph" w:customStyle="1" w:styleId="1-1">
    <w:name w:val="Заголовок 1- нумерованный Знак Знак Знак1 Знак Знак Знак Знак Знак Знак Знак Знак Знак Знак"/>
    <w:basedOn w:val="a0"/>
    <w:qFormat/>
    <w:pPr>
      <w:widowControl w:val="0"/>
      <w:tabs>
        <w:tab w:val="left" w:pos="1315"/>
      </w:tabs>
      <w:spacing w:after="160" w:line="240" w:lineRule="exact"/>
      <w:ind w:left="1315" w:hanging="180"/>
      <w:jc w:val="center"/>
    </w:pPr>
    <w:rPr>
      <w:rFonts w:eastAsia="Times New Roman"/>
      <w:b/>
      <w:i/>
      <w:sz w:val="28"/>
      <w:szCs w:val="20"/>
      <w:lang w:val="en-GB"/>
    </w:rPr>
  </w:style>
  <w:style w:type="paragraph" w:customStyle="1" w:styleId="143">
    <w:name w:val="ГрафЛист14"/>
    <w:basedOn w:val="a0"/>
    <w:qFormat/>
    <w:pPr>
      <w:tabs>
        <w:tab w:val="left" w:pos="701"/>
      </w:tabs>
      <w:spacing w:before="120" w:after="80" w:line="280" w:lineRule="atLeast"/>
      <w:ind w:left="-56" w:firstLine="397"/>
      <w:jc w:val="center"/>
    </w:pPr>
    <w:rPr>
      <w:rFonts w:eastAsia="Times New Roman"/>
      <w:sz w:val="28"/>
      <w:szCs w:val="20"/>
    </w:rPr>
  </w:style>
  <w:style w:type="paragraph" w:customStyle="1" w:styleId="afffffffffffd">
    <w:name w:val="Знак Знак Знак Знак Знак Знак Знак Знак Знак Знак"/>
    <w:basedOn w:val="a0"/>
    <w:qFormat/>
    <w:pPr>
      <w:ind w:firstLine="0"/>
      <w:jc w:val="left"/>
    </w:pPr>
    <w:rPr>
      <w:rFonts w:ascii="Verdana" w:eastAsia="Times New Roman" w:hAnsi="Verdana" w:cs="Verdana"/>
      <w:sz w:val="20"/>
      <w:szCs w:val="20"/>
      <w:lang w:val="en-US"/>
    </w:rPr>
  </w:style>
  <w:style w:type="paragraph" w:customStyle="1" w:styleId="1fffff7">
    <w:name w:val="Знак Знак Знак1 Знак"/>
    <w:basedOn w:val="a0"/>
    <w:qFormat/>
    <w:pPr>
      <w:ind w:firstLine="0"/>
      <w:jc w:val="left"/>
    </w:pPr>
    <w:rPr>
      <w:rFonts w:ascii="Verdana" w:eastAsia="Times New Roman" w:hAnsi="Verdana" w:cs="Verdana"/>
      <w:sz w:val="20"/>
      <w:szCs w:val="20"/>
      <w:lang w:val="en-US"/>
    </w:rPr>
  </w:style>
  <w:style w:type="paragraph" w:customStyle="1" w:styleId="text-ferstpage">
    <w:name w:val="text-ferstpage"/>
    <w:basedOn w:val="a0"/>
    <w:qFormat/>
    <w:pPr>
      <w:ind w:firstLine="153"/>
    </w:pPr>
    <w:rPr>
      <w:rFonts w:ascii="Arial" w:eastAsia="Times New Roman" w:hAnsi="Arial" w:cs="Arial"/>
      <w:color w:val="000000"/>
      <w:sz w:val="12"/>
      <w:szCs w:val="12"/>
    </w:rPr>
  </w:style>
  <w:style w:type="paragraph" w:customStyle="1" w:styleId="afffffffffffe">
    <w:name w:val="А_текст_жир"/>
    <w:basedOn w:val="HTML4"/>
    <w:qFormat/>
    <w:pPr>
      <w:spacing w:line="360" w:lineRule="auto"/>
      <w:jc w:val="both"/>
    </w:pPr>
    <w:rPr>
      <w:rFonts w:ascii="Times New Roman" w:hAnsi="Times New Roman" w:cs="Times New Roman"/>
      <w:b/>
      <w:bCs/>
      <w:iCs/>
      <w:sz w:val="24"/>
    </w:rPr>
  </w:style>
  <w:style w:type="paragraph" w:customStyle="1" w:styleId="affffffffffff">
    <w:name w:val="Современный"/>
    <w:qFormat/>
    <w:pPr>
      <w:jc w:val="center"/>
    </w:pPr>
    <w:rPr>
      <w:rFonts w:eastAsia="Times New Roman" w:cs="Times New Roman"/>
      <w:b/>
      <w:szCs w:val="20"/>
      <w:lang w:val="ru-RU" w:eastAsia="ja-JP" w:bidi="ar-SA"/>
    </w:rPr>
  </w:style>
  <w:style w:type="paragraph" w:styleId="affffffffffff0">
    <w:name w:val="Note Heading"/>
    <w:basedOn w:val="a0"/>
    <w:qFormat/>
    <w:pPr>
      <w:ind w:firstLine="0"/>
      <w:jc w:val="center"/>
    </w:pPr>
    <w:rPr>
      <w:rFonts w:eastAsia="Times New Roman"/>
      <w:b/>
      <w:sz w:val="28"/>
      <w:szCs w:val="20"/>
      <w:lang w:val="en-US"/>
    </w:rPr>
  </w:style>
  <w:style w:type="paragraph" w:customStyle="1" w:styleId="center1">
    <w:name w:val="center1"/>
    <w:basedOn w:val="a0"/>
    <w:qFormat/>
    <w:pPr>
      <w:spacing w:before="280" w:after="280"/>
      <w:ind w:firstLine="0"/>
      <w:jc w:val="left"/>
    </w:pPr>
    <w:rPr>
      <w:rFonts w:eastAsia="Times New Roman"/>
      <w:sz w:val="24"/>
      <w:szCs w:val="24"/>
    </w:rPr>
  </w:style>
  <w:style w:type="paragraph" w:customStyle="1" w:styleId="h2">
    <w:name w:val="h2"/>
    <w:basedOn w:val="affffffffffa"/>
    <w:qFormat/>
    <w:pPr>
      <w:suppressAutoHyphens w:val="0"/>
      <w:overflowPunct/>
      <w:autoSpaceDE/>
      <w:spacing w:after="480"/>
      <w:textAlignment w:val="auto"/>
    </w:pPr>
    <w:rPr>
      <w:rFonts w:eastAsia="Times New Roman"/>
      <w:szCs w:val="24"/>
      <w:lang w:val="en-US"/>
    </w:rPr>
  </w:style>
  <w:style w:type="paragraph" w:customStyle="1" w:styleId="affffffffffff1">
    <w:name w:val="А_табл"/>
    <w:qFormat/>
    <w:rPr>
      <w:rFonts w:eastAsia="Times New Roman" w:cs="Times New Roman"/>
      <w:lang w:val="ru-RU" w:bidi="ar-SA"/>
    </w:rPr>
  </w:style>
  <w:style w:type="paragraph" w:customStyle="1" w:styleId="Atabltitle">
    <w:name w:val="A_tabl_title"/>
    <w:basedOn w:val="affffffffffff1"/>
    <w:qFormat/>
    <w:pPr>
      <w:keepNext/>
    </w:pPr>
  </w:style>
  <w:style w:type="paragraph" w:customStyle="1" w:styleId="2fff">
    <w:name w:val="Список Марк.2"/>
    <w:basedOn w:val="a0"/>
    <w:qFormat/>
    <w:pPr>
      <w:tabs>
        <w:tab w:val="left" w:pos="360"/>
      </w:tabs>
      <w:spacing w:after="60" w:line="360" w:lineRule="auto"/>
      <w:ind w:left="1135" w:right="284" w:hanging="284"/>
      <w:jc w:val="left"/>
    </w:pPr>
    <w:rPr>
      <w:rFonts w:ascii="Arial" w:eastAsia="Times New Roman" w:hAnsi="Arial" w:cs="Arial"/>
      <w:sz w:val="22"/>
      <w:szCs w:val="20"/>
    </w:rPr>
  </w:style>
  <w:style w:type="paragraph" w:styleId="affffffffffff2">
    <w:name w:val="List Number"/>
    <w:basedOn w:val="a0"/>
    <w:qFormat/>
    <w:pPr>
      <w:tabs>
        <w:tab w:val="left" w:pos="360"/>
      </w:tabs>
      <w:ind w:left="360" w:hanging="360"/>
      <w:contextualSpacing/>
      <w:jc w:val="left"/>
    </w:pPr>
    <w:rPr>
      <w:rFonts w:eastAsia="Times New Roman"/>
      <w:sz w:val="24"/>
      <w:szCs w:val="24"/>
    </w:rPr>
  </w:style>
  <w:style w:type="paragraph" w:styleId="3f7">
    <w:name w:val="List Bullet 3"/>
    <w:basedOn w:val="a0"/>
    <w:qFormat/>
    <w:pPr>
      <w:tabs>
        <w:tab w:val="left" w:pos="926"/>
      </w:tabs>
      <w:ind w:left="926" w:hanging="360"/>
      <w:contextualSpacing/>
      <w:jc w:val="left"/>
    </w:pPr>
    <w:rPr>
      <w:rFonts w:eastAsia="Times New Roman"/>
      <w:sz w:val="24"/>
      <w:szCs w:val="24"/>
    </w:rPr>
  </w:style>
  <w:style w:type="paragraph" w:styleId="4f0">
    <w:name w:val="List Bullet 4"/>
    <w:basedOn w:val="a0"/>
    <w:qFormat/>
    <w:pPr>
      <w:tabs>
        <w:tab w:val="left" w:pos="1209"/>
      </w:tabs>
      <w:ind w:left="1209" w:hanging="360"/>
      <w:contextualSpacing/>
      <w:jc w:val="left"/>
    </w:pPr>
    <w:rPr>
      <w:rFonts w:eastAsia="Times New Roman"/>
      <w:sz w:val="24"/>
      <w:szCs w:val="24"/>
    </w:rPr>
  </w:style>
  <w:style w:type="paragraph" w:styleId="5b">
    <w:name w:val="List Bullet 5"/>
    <w:basedOn w:val="a0"/>
    <w:qFormat/>
    <w:pPr>
      <w:tabs>
        <w:tab w:val="left" w:pos="1492"/>
      </w:tabs>
      <w:ind w:left="1492" w:hanging="360"/>
      <w:contextualSpacing/>
      <w:jc w:val="left"/>
    </w:pPr>
    <w:rPr>
      <w:rFonts w:eastAsia="Times New Roman"/>
      <w:sz w:val="24"/>
      <w:szCs w:val="24"/>
    </w:rPr>
  </w:style>
  <w:style w:type="paragraph" w:customStyle="1" w:styleId="affffffffffff3">
    <w:name w:val="Формула"/>
    <w:basedOn w:val="a0"/>
    <w:next w:val="a0"/>
    <w:qFormat/>
    <w:pPr>
      <w:ind w:left="851" w:firstLine="0"/>
      <w:jc w:val="left"/>
    </w:pPr>
    <w:rPr>
      <w:rFonts w:ascii="Calibri" w:hAnsi="Calibri" w:cs="Calibri"/>
      <w:i/>
      <w:sz w:val="24"/>
      <w:szCs w:val="24"/>
    </w:rPr>
  </w:style>
  <w:style w:type="paragraph" w:customStyle="1" w:styleId="S10">
    <w:name w:val="S_Заголовок 1"/>
    <w:basedOn w:val="a0"/>
    <w:qFormat/>
    <w:pPr>
      <w:pageBreakBefore/>
      <w:tabs>
        <w:tab w:val="left" w:pos="1407"/>
      </w:tabs>
      <w:ind w:left="357" w:firstLine="0"/>
      <w:jc w:val="center"/>
    </w:pPr>
    <w:rPr>
      <w:rFonts w:eastAsia="Times New Roman"/>
      <w:b/>
      <w:caps/>
      <w:sz w:val="24"/>
      <w:szCs w:val="24"/>
    </w:rPr>
  </w:style>
  <w:style w:type="paragraph" w:customStyle="1" w:styleId="S20">
    <w:name w:val="S_Заголовок 2"/>
    <w:basedOn w:val="2"/>
    <w:qFormat/>
    <w:pPr>
      <w:keepNext w:val="0"/>
      <w:pageBreakBefore/>
      <w:tabs>
        <w:tab w:val="left" w:pos="720"/>
      </w:tabs>
      <w:spacing w:line="360" w:lineRule="auto"/>
      <w:ind w:firstLine="709"/>
    </w:pPr>
    <w:rPr>
      <w:szCs w:val="24"/>
    </w:rPr>
  </w:style>
  <w:style w:type="paragraph" w:customStyle="1" w:styleId="S30">
    <w:name w:val="S_Заголовок 3 Знак"/>
    <w:basedOn w:val="3"/>
    <w:qFormat/>
    <w:pPr>
      <w:keepNext w:val="0"/>
      <w:numPr>
        <w:ilvl w:val="0"/>
        <w:numId w:val="0"/>
      </w:numPr>
      <w:tabs>
        <w:tab w:val="left" w:pos="2847"/>
      </w:tabs>
      <w:spacing w:before="0" w:after="0" w:line="360" w:lineRule="auto"/>
      <w:ind w:left="2847" w:hanging="180"/>
      <w:jc w:val="left"/>
    </w:pPr>
    <w:rPr>
      <w:b w:val="0"/>
      <w:bCs w:val="0"/>
      <w:i w:val="0"/>
      <w:szCs w:val="24"/>
      <w:u w:val="single"/>
    </w:rPr>
  </w:style>
  <w:style w:type="paragraph" w:customStyle="1" w:styleId="S40">
    <w:name w:val="S_Заголовок 4 Знак"/>
    <w:basedOn w:val="4"/>
    <w:qFormat/>
    <w:pPr>
      <w:keepNext w:val="0"/>
      <w:numPr>
        <w:ilvl w:val="0"/>
        <w:numId w:val="0"/>
      </w:numPr>
      <w:tabs>
        <w:tab w:val="left" w:pos="1800"/>
      </w:tabs>
      <w:spacing w:before="0" w:after="0"/>
      <w:ind w:left="1800" w:hanging="720"/>
      <w:jc w:val="left"/>
    </w:pPr>
    <w:rPr>
      <w:b w:val="0"/>
      <w:bCs w:val="0"/>
      <w:i/>
      <w:sz w:val="24"/>
      <w:szCs w:val="24"/>
    </w:rPr>
  </w:style>
  <w:style w:type="paragraph" w:customStyle="1" w:styleId="affffffffffff4">
    <w:name w:val="назвние таблицы"/>
    <w:basedOn w:val="afffffd"/>
    <w:next w:val="afffffb"/>
    <w:qFormat/>
    <w:pPr>
      <w:keepNext/>
      <w:spacing w:before="240" w:after="60" w:line="240" w:lineRule="auto"/>
    </w:pPr>
    <w:rPr>
      <w:rFonts w:ascii="Arial" w:eastAsia="Times New Roman" w:hAnsi="Arial" w:cs="Arial"/>
      <w:lang w:val="ru-RU"/>
    </w:rPr>
  </w:style>
  <w:style w:type="paragraph" w:customStyle="1" w:styleId="xl57">
    <w:name w:val="xl57"/>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contentheader2cols">
    <w:name w:val="contentheader2cols"/>
    <w:basedOn w:val="a0"/>
    <w:qFormat/>
    <w:pPr>
      <w:spacing w:before="280" w:after="280"/>
      <w:ind w:firstLine="0"/>
      <w:jc w:val="left"/>
    </w:pPr>
    <w:rPr>
      <w:rFonts w:eastAsia="Times New Roman"/>
      <w:sz w:val="24"/>
      <w:szCs w:val="24"/>
    </w:rPr>
  </w:style>
  <w:style w:type="paragraph" w:customStyle="1" w:styleId="bodytext2">
    <w:name w:val="bodytext2"/>
    <w:basedOn w:val="a0"/>
    <w:qFormat/>
    <w:pPr>
      <w:spacing w:before="280" w:after="280"/>
      <w:ind w:firstLine="0"/>
      <w:jc w:val="left"/>
    </w:pPr>
    <w:rPr>
      <w:rFonts w:eastAsia="Times New Roman"/>
      <w:sz w:val="24"/>
      <w:szCs w:val="24"/>
    </w:rPr>
  </w:style>
  <w:style w:type="paragraph" w:customStyle="1" w:styleId="announcebukv">
    <w:name w:val="announce bukv"/>
    <w:basedOn w:val="a0"/>
    <w:qFormat/>
    <w:pPr>
      <w:spacing w:before="280" w:after="280"/>
      <w:ind w:firstLine="0"/>
      <w:jc w:val="left"/>
    </w:pPr>
    <w:rPr>
      <w:rFonts w:eastAsia="Times New Roman"/>
      <w:sz w:val="24"/>
      <w:szCs w:val="24"/>
    </w:rPr>
  </w:style>
  <w:style w:type="paragraph" w:customStyle="1" w:styleId="affffffffffff5">
    <w:name w:val="Проект"/>
    <w:basedOn w:val="a0"/>
    <w:qFormat/>
    <w:pPr>
      <w:spacing w:line="360" w:lineRule="auto"/>
      <w:ind w:firstLine="0"/>
      <w:jc w:val="center"/>
    </w:pPr>
    <w:rPr>
      <w:rFonts w:ascii="Arial" w:eastAsia="Times New Roman" w:hAnsi="Arial" w:cs="Arial"/>
      <w:b/>
      <w:sz w:val="36"/>
      <w:szCs w:val="24"/>
    </w:rPr>
  </w:style>
  <w:style w:type="paragraph" w:customStyle="1" w:styleId="affffffffffff6">
    <w:name w:val="Часть проекта"/>
    <w:basedOn w:val="affffffffffff5"/>
    <w:next w:val="affffffffffff7"/>
    <w:qFormat/>
    <w:rPr>
      <w:caps/>
      <w:szCs w:val="36"/>
    </w:rPr>
  </w:style>
  <w:style w:type="paragraph" w:customStyle="1" w:styleId="affffffffffff7">
    <w:name w:val="ФИЛИАЛ"/>
    <w:basedOn w:val="a0"/>
    <w:qFormat/>
    <w:pPr>
      <w:spacing w:line="360" w:lineRule="auto"/>
      <w:ind w:firstLine="0"/>
      <w:jc w:val="center"/>
    </w:pPr>
    <w:rPr>
      <w:rFonts w:ascii="Arial" w:hAnsi="Arial" w:cs="Arial"/>
      <w:caps/>
      <w:sz w:val="24"/>
    </w:rPr>
  </w:style>
  <w:style w:type="paragraph" w:customStyle="1" w:styleId="affffffffffff8">
    <w:name w:val="том"/>
    <w:basedOn w:val="affffffffffff5"/>
    <w:qFormat/>
    <w:rPr>
      <w:sz w:val="28"/>
      <w:szCs w:val="28"/>
    </w:rPr>
  </w:style>
  <w:style w:type="paragraph" w:customStyle="1" w:styleId="C">
    <w:name w:val="Cписок осн.(многоуровн.)"/>
    <w:basedOn w:val="a0"/>
    <w:qFormat/>
    <w:pPr>
      <w:tabs>
        <w:tab w:val="left" w:pos="720"/>
      </w:tabs>
      <w:spacing w:line="360" w:lineRule="auto"/>
      <w:ind w:left="720" w:hanging="360"/>
    </w:pPr>
    <w:rPr>
      <w:rFonts w:ascii="Arial" w:eastAsia="Times New Roman" w:hAnsi="Arial" w:cs="Arial"/>
      <w:sz w:val="24"/>
      <w:szCs w:val="20"/>
    </w:rPr>
  </w:style>
  <w:style w:type="paragraph" w:customStyle="1" w:styleId="affffffffffff9">
    <w:name w:val="Название_страницы"/>
    <w:basedOn w:val="a0"/>
    <w:qFormat/>
    <w:pPr>
      <w:spacing w:before="240" w:after="120" w:line="360" w:lineRule="auto"/>
      <w:ind w:firstLine="0"/>
      <w:jc w:val="center"/>
    </w:pPr>
    <w:rPr>
      <w:rFonts w:ascii="Arial" w:hAnsi="Arial" w:cs="Arial"/>
      <w:b/>
      <w:caps/>
      <w:sz w:val="28"/>
      <w:szCs w:val="28"/>
    </w:rPr>
  </w:style>
  <w:style w:type="paragraph" w:customStyle="1" w:styleId="affffffffffffa">
    <w:name w:val="НазваниеПриложения"/>
    <w:basedOn w:val="affffffffffa"/>
    <w:next w:val="afffffb"/>
    <w:qFormat/>
    <w:pPr>
      <w:suppressAutoHyphens w:val="0"/>
      <w:overflowPunct/>
      <w:autoSpaceDE/>
      <w:spacing w:before="120" w:after="120" w:line="360" w:lineRule="auto"/>
      <w:textAlignment w:val="auto"/>
      <w:outlineLvl w:val="0"/>
    </w:pPr>
    <w:rPr>
      <w:bCs/>
      <w:caps/>
      <w:color w:val="000000"/>
      <w:spacing w:val="-3"/>
      <w:kern w:val="2"/>
      <w:szCs w:val="32"/>
    </w:rPr>
  </w:style>
  <w:style w:type="paragraph" w:customStyle="1" w:styleId="affffffffffffb">
    <w:name w:val="ТипПриложения"/>
    <w:basedOn w:val="a0"/>
    <w:next w:val="affffffffffffa"/>
    <w:qFormat/>
    <w:pPr>
      <w:spacing w:before="240" w:after="240" w:line="360" w:lineRule="auto"/>
      <w:ind w:firstLine="0"/>
      <w:jc w:val="center"/>
    </w:pPr>
    <w:rPr>
      <w:rFonts w:ascii="Arial" w:hAnsi="Arial" w:cs="Arial"/>
      <w:i/>
      <w:sz w:val="24"/>
      <w:szCs w:val="24"/>
    </w:rPr>
  </w:style>
  <w:style w:type="paragraph" w:customStyle="1" w:styleId="affffffffffffc">
    <w:name w:val="ШтампПР"/>
    <w:basedOn w:val="a0"/>
    <w:next w:val="afffffb"/>
    <w:qFormat/>
    <w:pPr>
      <w:ind w:firstLine="0"/>
      <w:jc w:val="center"/>
    </w:pPr>
    <w:rPr>
      <w:rFonts w:ascii="Arial" w:hAnsi="Arial" w:cs="Arial"/>
      <w:b/>
      <w:caps/>
      <w:sz w:val="20"/>
      <w:szCs w:val="24"/>
    </w:rPr>
  </w:style>
  <w:style w:type="paragraph" w:customStyle="1" w:styleId="affffffffffffd">
    <w:name w:val="Штамп"/>
    <w:basedOn w:val="affffffffffffc"/>
    <w:next w:val="affffffffffffc"/>
    <w:qFormat/>
    <w:rPr>
      <w:lang w:val="en-US" w:eastAsia="en-US"/>
    </w:rPr>
  </w:style>
  <w:style w:type="paragraph" w:customStyle="1" w:styleId="affffffffffffe">
    <w:name w:val="ШтампПР Знак"/>
    <w:basedOn w:val="afffffb"/>
    <w:next w:val="afffffb"/>
    <w:qFormat/>
    <w:pPr>
      <w:tabs>
        <w:tab w:val="center" w:pos="4677"/>
        <w:tab w:val="right" w:pos="9355"/>
      </w:tabs>
      <w:spacing w:line="360" w:lineRule="auto"/>
      <w:jc w:val="center"/>
    </w:pPr>
    <w:rPr>
      <w:rFonts w:ascii="Arial" w:eastAsia="Calibri" w:hAnsi="Arial" w:cs="Arial"/>
      <w:b/>
      <w:caps/>
    </w:rPr>
  </w:style>
  <w:style w:type="paragraph" w:customStyle="1" w:styleId="xl22">
    <w:name w:val="xl22"/>
    <w:basedOn w:val="a0"/>
    <w:qFormat/>
    <w:pPr>
      <w:spacing w:before="280" w:after="280"/>
      <w:ind w:firstLine="0"/>
      <w:jc w:val="left"/>
    </w:pPr>
    <w:rPr>
      <w:rFonts w:eastAsia="Times New Roman"/>
      <w:b/>
      <w:bCs/>
      <w:sz w:val="24"/>
      <w:szCs w:val="24"/>
    </w:rPr>
  </w:style>
  <w:style w:type="paragraph" w:customStyle="1" w:styleId="1fffff8">
    <w:name w:val="Знак Знак1 Знак Знак Знак Знак"/>
    <w:basedOn w:val="a0"/>
    <w:qFormat/>
    <w:pPr>
      <w:spacing w:after="160" w:line="240" w:lineRule="exact"/>
      <w:ind w:firstLine="0"/>
      <w:jc w:val="left"/>
    </w:pPr>
    <w:rPr>
      <w:rFonts w:ascii="Verdana" w:eastAsia="SimSun;宋体" w:hAnsi="Verdana" w:cs="Verdana"/>
      <w:sz w:val="24"/>
      <w:szCs w:val="24"/>
      <w:lang w:val="en-US"/>
    </w:rPr>
  </w:style>
  <w:style w:type="paragraph" w:customStyle="1" w:styleId="1fffff9">
    <w:name w:val="Обычный 1"/>
    <w:basedOn w:val="a0"/>
    <w:qFormat/>
    <w:pPr>
      <w:widowControl w:val="0"/>
      <w:spacing w:before="120" w:after="120"/>
    </w:pPr>
    <w:rPr>
      <w:rFonts w:eastAsia="Times New Roman"/>
      <w:sz w:val="28"/>
      <w:szCs w:val="28"/>
      <w:shd w:val="clear" w:color="auto" w:fill="FFFFFF"/>
    </w:rPr>
  </w:style>
  <w:style w:type="paragraph" w:customStyle="1" w:styleId="1fffffa">
    <w:name w:val="Без интервала1"/>
    <w:qFormat/>
    <w:rPr>
      <w:rFonts w:ascii="Calibri" w:eastAsia="Times New Roman" w:hAnsi="Calibri" w:cs="Times New Roman"/>
      <w:sz w:val="22"/>
      <w:szCs w:val="22"/>
      <w:lang w:val="ru-RU" w:bidi="ar-SA"/>
    </w:rPr>
  </w:style>
  <w:style w:type="paragraph" w:customStyle="1" w:styleId="afffffffffffff">
    <w:name w:val="Обычный заголовок"/>
    <w:basedOn w:val="a0"/>
    <w:qFormat/>
    <w:pPr>
      <w:ind w:firstLine="0"/>
      <w:jc w:val="left"/>
    </w:pPr>
    <w:rPr>
      <w:rFonts w:eastAsia="Times New Roman"/>
      <w:caps/>
      <w:sz w:val="24"/>
      <w:szCs w:val="20"/>
    </w:rPr>
  </w:style>
  <w:style w:type="paragraph" w:customStyle="1" w:styleId="afffffffffffff0">
    <w:name w:val="основной текст"/>
    <w:basedOn w:val="a0"/>
    <w:qFormat/>
    <w:pPr>
      <w:spacing w:after="120"/>
      <w:ind w:firstLine="851"/>
    </w:pPr>
    <w:rPr>
      <w:rFonts w:ascii="Arial" w:eastAsia="Times New Roman" w:hAnsi="Arial" w:cs="Arial"/>
      <w:sz w:val="28"/>
      <w:szCs w:val="28"/>
    </w:rPr>
  </w:style>
  <w:style w:type="paragraph" w:customStyle="1" w:styleId="afffffffffffff1">
    <w:name w:val="основной текст Знак"/>
    <w:basedOn w:val="a0"/>
    <w:qFormat/>
    <w:pPr>
      <w:spacing w:after="120"/>
      <w:ind w:firstLine="851"/>
    </w:pPr>
    <w:rPr>
      <w:rFonts w:ascii="Arial" w:eastAsia="Times New Roman" w:hAnsi="Arial" w:cs="Arial"/>
      <w:sz w:val="28"/>
      <w:szCs w:val="28"/>
    </w:rPr>
  </w:style>
  <w:style w:type="paragraph" w:customStyle="1" w:styleId="103">
    <w:name w:val="Название10"/>
    <w:basedOn w:val="a0"/>
    <w:qFormat/>
    <w:pPr>
      <w:ind w:firstLine="0"/>
      <w:jc w:val="center"/>
    </w:pPr>
    <w:rPr>
      <w:rFonts w:eastAsia="Times New Roman"/>
      <w:b/>
      <w:sz w:val="24"/>
      <w:szCs w:val="20"/>
    </w:rPr>
  </w:style>
  <w:style w:type="paragraph" w:customStyle="1" w:styleId="11f4">
    <w:name w:val="Обычный11"/>
    <w:qFormat/>
    <w:pPr>
      <w:overflowPunct w:val="0"/>
      <w:autoSpaceDE w:val="0"/>
      <w:textAlignment w:val="baseline"/>
    </w:pPr>
    <w:rPr>
      <w:rFonts w:ascii="MS Sans Serif;Arial" w:eastAsia="Times New Roman" w:hAnsi="MS Sans Serif;Arial" w:cs="MS Sans Serif;Arial"/>
      <w:sz w:val="20"/>
      <w:szCs w:val="20"/>
      <w:lang w:bidi="ar-SA"/>
    </w:rPr>
  </w:style>
  <w:style w:type="paragraph" w:customStyle="1" w:styleId="1113">
    <w:name w:val="Заголовок 111"/>
    <w:basedOn w:val="11f4"/>
    <w:next w:val="11f4"/>
    <w:qFormat/>
    <w:pPr>
      <w:keepNext/>
      <w:widowControl w:val="0"/>
      <w:spacing w:line="360" w:lineRule="auto"/>
      <w:jc w:val="center"/>
    </w:pPr>
    <w:rPr>
      <w:rFonts w:ascii="Times New Roman" w:hAnsi="Times New Roman" w:cs="Times New Roman"/>
      <w:b/>
      <w:color w:val="000000"/>
      <w:sz w:val="36"/>
      <w:lang w:val="ru-RU"/>
    </w:rPr>
  </w:style>
  <w:style w:type="paragraph" w:customStyle="1" w:styleId="2112">
    <w:name w:val="Основной текст 211"/>
    <w:basedOn w:val="a0"/>
    <w:qFormat/>
    <w:pPr>
      <w:spacing w:after="120" w:line="480" w:lineRule="auto"/>
      <w:ind w:firstLine="0"/>
      <w:jc w:val="left"/>
    </w:pPr>
    <w:rPr>
      <w:rFonts w:eastAsia="Times New Roman"/>
      <w:sz w:val="24"/>
      <w:szCs w:val="24"/>
    </w:rPr>
  </w:style>
  <w:style w:type="paragraph" w:customStyle="1" w:styleId="1fffffb">
    <w:name w:val="Заголовок оглавления1"/>
    <w:basedOn w:val="11"/>
    <w:next w:val="a0"/>
    <w:qFormat/>
    <w:pPr>
      <w:spacing w:line="276" w:lineRule="auto"/>
      <w:jc w:val="left"/>
    </w:pPr>
    <w:rPr>
      <w:rFonts w:ascii="Cambria" w:hAnsi="Cambria" w:cs="Cambria"/>
      <w:color w:val="365F91"/>
      <w:sz w:val="28"/>
    </w:rPr>
  </w:style>
  <w:style w:type="paragraph" w:customStyle="1" w:styleId="11f5">
    <w:name w:val="Знак1 Знак Знак Знак Знак Знак Знак1"/>
    <w:basedOn w:val="a0"/>
    <w:qFormat/>
    <w:pPr>
      <w:spacing w:after="160" w:line="240" w:lineRule="exact"/>
      <w:ind w:firstLine="0"/>
      <w:jc w:val="left"/>
    </w:pPr>
    <w:rPr>
      <w:rFonts w:ascii="Verdana" w:eastAsia="Times New Roman" w:hAnsi="Verdana" w:cs="Verdana"/>
      <w:sz w:val="24"/>
      <w:szCs w:val="24"/>
      <w:lang w:val="en-US"/>
    </w:rPr>
  </w:style>
  <w:style w:type="paragraph" w:customStyle="1" w:styleId="11f6">
    <w:name w:val="Абзац списка11"/>
    <w:basedOn w:val="a0"/>
    <w:qFormat/>
    <w:pPr>
      <w:spacing w:after="200" w:line="276" w:lineRule="auto"/>
      <w:ind w:left="720" w:firstLine="0"/>
      <w:jc w:val="left"/>
    </w:pPr>
    <w:rPr>
      <w:rFonts w:ascii="Calibri" w:eastAsia="Times New Roman" w:hAnsi="Calibri" w:cs="Calibri"/>
      <w:sz w:val="22"/>
    </w:rPr>
  </w:style>
  <w:style w:type="paragraph" w:customStyle="1" w:styleId="68">
    <w:name w:val="Обычный6"/>
    <w:qFormat/>
    <w:pPr>
      <w:overflowPunct w:val="0"/>
      <w:autoSpaceDE w:val="0"/>
      <w:textAlignment w:val="baseline"/>
    </w:pPr>
    <w:rPr>
      <w:rFonts w:ascii="MS Sans Serif;Arial" w:eastAsia="Arial" w:hAnsi="MS Sans Serif;Arial" w:cs="MS Sans Serif;Arial"/>
      <w:sz w:val="20"/>
      <w:szCs w:val="20"/>
      <w:lang w:bidi="ar-SA"/>
    </w:rPr>
  </w:style>
  <w:style w:type="paragraph" w:customStyle="1" w:styleId="125">
    <w:name w:val="Заголовок 12"/>
    <w:basedOn w:val="68"/>
    <w:next w:val="68"/>
    <w:qFormat/>
    <w:pPr>
      <w:keepNext/>
      <w:widowControl w:val="0"/>
      <w:spacing w:line="360" w:lineRule="auto"/>
      <w:jc w:val="center"/>
    </w:pPr>
    <w:rPr>
      <w:rFonts w:ascii="Times New Roman" w:hAnsi="Times New Roman" w:cs="Times New Roman"/>
      <w:b/>
      <w:color w:val="000000"/>
      <w:sz w:val="36"/>
      <w:lang w:val="ru-RU"/>
    </w:rPr>
  </w:style>
  <w:style w:type="paragraph" w:customStyle="1" w:styleId="223">
    <w:name w:val="Основной текст 22"/>
    <w:basedOn w:val="68"/>
    <w:qFormat/>
    <w:rPr>
      <w:rFonts w:ascii="Times New Roman" w:hAnsi="Times New Roman" w:cs="Times New Roman"/>
      <w:sz w:val="22"/>
      <w:lang w:val="ru-RU"/>
    </w:rPr>
  </w:style>
  <w:style w:type="paragraph" w:customStyle="1" w:styleId="2fff0">
    <w:name w:val="Заголовок2"/>
    <w:basedOn w:val="a0"/>
    <w:qFormat/>
    <w:pPr>
      <w:ind w:firstLine="0"/>
      <w:jc w:val="center"/>
    </w:pPr>
    <w:rPr>
      <w:rFonts w:eastAsia="Times New Roman"/>
      <w:b/>
      <w:sz w:val="24"/>
      <w:szCs w:val="20"/>
    </w:rPr>
  </w:style>
  <w:style w:type="paragraph" w:customStyle="1" w:styleId="2fff1">
    <w:name w:val="Основной текст2"/>
    <w:basedOn w:val="68"/>
    <w:qFormat/>
    <w:pPr>
      <w:overflowPunct/>
      <w:autoSpaceDE/>
      <w:jc w:val="both"/>
      <w:textAlignment w:val="auto"/>
    </w:pPr>
    <w:rPr>
      <w:rFonts w:ascii="Times New Roman" w:hAnsi="Times New Roman" w:cs="Times New Roman"/>
      <w:sz w:val="24"/>
      <w:lang w:val="ru-RU"/>
    </w:rPr>
  </w:style>
  <w:style w:type="paragraph" w:customStyle="1" w:styleId="2fff2">
    <w:name w:val="Нижний колонтитул2"/>
    <w:basedOn w:val="68"/>
    <w:qFormat/>
    <w:pPr>
      <w:tabs>
        <w:tab w:val="center" w:pos="4153"/>
        <w:tab w:val="right" w:pos="8306"/>
      </w:tabs>
      <w:overflowPunct/>
      <w:autoSpaceDE/>
      <w:textAlignment w:val="auto"/>
    </w:pPr>
    <w:rPr>
      <w:rFonts w:ascii="Times New Roman" w:hAnsi="Times New Roman" w:cs="Times New Roman"/>
      <w:lang w:val="ru-RU"/>
    </w:rPr>
  </w:style>
  <w:style w:type="paragraph" w:customStyle="1" w:styleId="232">
    <w:name w:val="Основной текст с отступом 23"/>
    <w:basedOn w:val="68"/>
    <w:qFormat/>
    <w:pPr>
      <w:overflowPunct/>
      <w:autoSpaceDE/>
      <w:ind w:firstLine="720"/>
      <w:jc w:val="both"/>
      <w:textAlignment w:val="auto"/>
    </w:pPr>
    <w:rPr>
      <w:rFonts w:ascii="Times New Roman" w:hAnsi="Times New Roman" w:cs="Times New Roman"/>
      <w:sz w:val="24"/>
      <w:lang w:val="ru-RU"/>
    </w:rPr>
  </w:style>
  <w:style w:type="paragraph" w:customStyle="1" w:styleId="341">
    <w:name w:val="Основной текст с отступом 34"/>
    <w:basedOn w:val="68"/>
    <w:qFormat/>
    <w:pPr>
      <w:overflowPunct/>
      <w:autoSpaceDE/>
      <w:ind w:firstLine="720"/>
      <w:jc w:val="both"/>
      <w:textAlignment w:val="auto"/>
    </w:pPr>
    <w:rPr>
      <w:rFonts w:ascii="Times New Roman" w:hAnsi="Times New Roman" w:cs="Times New Roman"/>
      <w:sz w:val="24"/>
      <w:lang w:val="ru-RU"/>
    </w:rPr>
  </w:style>
  <w:style w:type="paragraph" w:customStyle="1" w:styleId="224">
    <w:name w:val="Заголовок 22"/>
    <w:basedOn w:val="68"/>
    <w:next w:val="68"/>
    <w:qFormat/>
    <w:pPr>
      <w:keepNext/>
    </w:pPr>
    <w:rPr>
      <w:rFonts w:ascii="Times New Roman" w:hAnsi="Times New Roman" w:cs="Times New Roman"/>
      <w:b/>
      <w:sz w:val="24"/>
      <w:lang w:val="ru-RU"/>
    </w:rPr>
  </w:style>
  <w:style w:type="paragraph" w:customStyle="1" w:styleId="2fff3">
    <w:name w:val="Без интервала2"/>
    <w:qFormat/>
    <w:rPr>
      <w:rFonts w:ascii="Calibri" w:eastAsia="Times New Roman" w:hAnsi="Calibri" w:cs="Times New Roman"/>
      <w:sz w:val="22"/>
      <w:szCs w:val="22"/>
      <w:lang w:val="ru-RU" w:bidi="ar-SA"/>
    </w:rPr>
  </w:style>
  <w:style w:type="paragraph" w:customStyle="1" w:styleId="2fff4">
    <w:name w:val="Заголовок оглавления2"/>
    <w:basedOn w:val="11"/>
    <w:next w:val="a0"/>
    <w:qFormat/>
    <w:pPr>
      <w:spacing w:line="276" w:lineRule="auto"/>
      <w:jc w:val="left"/>
    </w:pPr>
    <w:rPr>
      <w:rFonts w:ascii="Cambria" w:hAnsi="Cambria" w:cs="Cambria"/>
      <w:color w:val="365F91"/>
      <w:sz w:val="28"/>
    </w:rPr>
  </w:style>
  <w:style w:type="paragraph" w:customStyle="1" w:styleId="LO-Normal">
    <w:name w:val="LO-Normal"/>
    <w:qFormat/>
    <w:rPr>
      <w:rFonts w:eastAsia="Arial" w:cs="Times New Roman"/>
      <w:sz w:val="20"/>
      <w:szCs w:val="20"/>
      <w:lang w:val="ru-RU" w:bidi="ar-SA"/>
    </w:rPr>
  </w:style>
  <w:style w:type="paragraph" w:customStyle="1" w:styleId="11f7">
    <w:name w:val="Знак Знак Знак1 Знак Знак Знак Знак Знак Знак1 Знак Знак Знак Знак"/>
    <w:basedOn w:val="a0"/>
    <w:qFormat/>
    <w:pPr>
      <w:keepLines/>
      <w:spacing w:after="160" w:line="240" w:lineRule="exact"/>
      <w:ind w:firstLine="0"/>
      <w:jc w:val="left"/>
    </w:pPr>
    <w:rPr>
      <w:rFonts w:ascii="Verdana" w:eastAsia="MS Mincho;ＭＳ 明朝" w:hAnsi="Verdana" w:cs="Franklin Gothic Book"/>
      <w:sz w:val="20"/>
      <w:szCs w:val="20"/>
      <w:lang w:val="en-US"/>
    </w:rPr>
  </w:style>
  <w:style w:type="paragraph" w:customStyle="1" w:styleId="1fffffc">
    <w:name w:val="Знак1 Знак Знак Знак Знак Знак Знак"/>
    <w:basedOn w:val="a0"/>
    <w:qFormat/>
    <w:pPr>
      <w:spacing w:after="160" w:line="240" w:lineRule="exact"/>
      <w:ind w:firstLine="0"/>
      <w:jc w:val="left"/>
    </w:pPr>
    <w:rPr>
      <w:rFonts w:ascii="Verdana" w:eastAsia="Times New Roman" w:hAnsi="Verdana" w:cs="Verdana"/>
      <w:sz w:val="24"/>
      <w:szCs w:val="24"/>
      <w:lang w:val="en-US"/>
    </w:rPr>
  </w:style>
  <w:style w:type="paragraph" w:customStyle="1" w:styleId="1fffffd">
    <w:name w:val="Знак Знак Знак Знак Знак Знак1 Знак"/>
    <w:basedOn w:val="a0"/>
    <w:qFormat/>
    <w:pPr>
      <w:spacing w:before="280" w:after="280"/>
      <w:ind w:firstLine="0"/>
      <w:jc w:val="left"/>
    </w:pPr>
    <w:rPr>
      <w:rFonts w:ascii="Tahoma" w:eastAsia="Times New Roman" w:hAnsi="Tahoma" w:cs="Tahoma"/>
      <w:sz w:val="20"/>
      <w:szCs w:val="20"/>
      <w:lang w:val="en-US"/>
    </w:rPr>
  </w:style>
  <w:style w:type="paragraph" w:styleId="afffffffffffff2">
    <w:name w:val="List Paragraph"/>
    <w:basedOn w:val="a0"/>
    <w:qFormat/>
    <w:pPr>
      <w:ind w:left="720"/>
      <w:contextualSpacing/>
    </w:pPr>
  </w:style>
  <w:style w:type="paragraph" w:customStyle="1" w:styleId="7e">
    <w:name w:val="Обычный7"/>
    <w:qFormat/>
    <w:rPr>
      <w:rFonts w:eastAsia="Arial" w:cs="Times New Roman"/>
      <w:sz w:val="20"/>
      <w:szCs w:val="20"/>
      <w:lang w:val="ru-RU" w:bidi="ar-SA"/>
    </w:rPr>
  </w:style>
  <w:style w:type="paragraph" w:customStyle="1" w:styleId="135">
    <w:name w:val="Заголовок 13"/>
    <w:basedOn w:val="7e"/>
    <w:next w:val="7e"/>
    <w:qFormat/>
    <w:pPr>
      <w:keepNext/>
      <w:widowControl w:val="0"/>
      <w:spacing w:line="360" w:lineRule="auto"/>
      <w:jc w:val="center"/>
    </w:pPr>
    <w:rPr>
      <w:b/>
      <w:color w:val="000000"/>
      <w:sz w:val="36"/>
    </w:rPr>
  </w:style>
  <w:style w:type="paragraph" w:customStyle="1" w:styleId="3f8">
    <w:name w:val="Основной текст3"/>
    <w:basedOn w:val="7e"/>
    <w:qFormat/>
    <w:pPr>
      <w:jc w:val="both"/>
    </w:pPr>
    <w:rPr>
      <w:sz w:val="24"/>
    </w:rPr>
  </w:style>
  <w:style w:type="paragraph" w:customStyle="1" w:styleId="3f9">
    <w:name w:val="Нижний колонтитул3"/>
    <w:basedOn w:val="7e"/>
    <w:qFormat/>
    <w:pPr>
      <w:tabs>
        <w:tab w:val="center" w:pos="4153"/>
        <w:tab w:val="right" w:pos="8306"/>
      </w:tabs>
    </w:pPr>
  </w:style>
  <w:style w:type="paragraph" w:customStyle="1" w:styleId="233">
    <w:name w:val="Основной текст 23"/>
    <w:basedOn w:val="7e"/>
    <w:qFormat/>
    <w:rPr>
      <w:sz w:val="22"/>
    </w:rPr>
  </w:style>
  <w:style w:type="paragraph" w:customStyle="1" w:styleId="241">
    <w:name w:val="Основной текст с отступом 24"/>
    <w:basedOn w:val="7e"/>
    <w:qFormat/>
    <w:pPr>
      <w:ind w:firstLine="720"/>
      <w:jc w:val="both"/>
    </w:pPr>
    <w:rPr>
      <w:sz w:val="24"/>
    </w:rPr>
  </w:style>
  <w:style w:type="paragraph" w:customStyle="1" w:styleId="351">
    <w:name w:val="Основной текст с отступом 35"/>
    <w:basedOn w:val="7e"/>
    <w:qFormat/>
    <w:pPr>
      <w:ind w:firstLine="720"/>
      <w:jc w:val="both"/>
    </w:pPr>
    <w:rPr>
      <w:sz w:val="24"/>
    </w:rPr>
  </w:style>
  <w:style w:type="paragraph" w:customStyle="1" w:styleId="234">
    <w:name w:val="Заголовок 23"/>
    <w:basedOn w:val="7e"/>
    <w:next w:val="7e"/>
    <w:qFormat/>
    <w:pPr>
      <w:keepNext/>
      <w:overflowPunct w:val="0"/>
      <w:autoSpaceDE w:val="0"/>
      <w:textAlignment w:val="baseline"/>
    </w:pPr>
    <w:rPr>
      <w:b/>
      <w:sz w:val="24"/>
    </w:rPr>
  </w:style>
  <w:style w:type="paragraph" w:customStyle="1" w:styleId="11f8">
    <w:name w:val="Название11"/>
    <w:basedOn w:val="7e"/>
    <w:qFormat/>
    <w:pPr>
      <w:overflowPunct w:val="0"/>
      <w:autoSpaceDE w:val="0"/>
      <w:jc w:val="center"/>
      <w:textAlignment w:val="baseline"/>
    </w:pPr>
    <w:rPr>
      <w:b/>
      <w:sz w:val="24"/>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fe"/>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character" w:styleId="afffffffffffff3">
    <w:name w:val="footnote reference"/>
    <w:basedOn w:val="a1"/>
    <w:uiPriority w:val="99"/>
    <w:semiHidden/>
    <w:unhideWhenUsed/>
    <w:rsid w:val="00305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5976-86F0-41EE-9F2E-DAA780E4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87</Pages>
  <Words>13778</Words>
  <Characters>78535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Гладкая</dc:creator>
  <cp:keywords> </cp:keywords>
  <dc:description/>
  <cp:lastModifiedBy>Алевтина Ушкань</cp:lastModifiedBy>
  <cp:revision>413</cp:revision>
  <dcterms:created xsi:type="dcterms:W3CDTF">2023-07-20T16:17:00Z</dcterms:created>
  <dcterms:modified xsi:type="dcterms:W3CDTF">2024-11-25T12:32:00Z</dcterms:modified>
  <dc:language>en-US</dc:language>
</cp:coreProperties>
</file>