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D5" w:rsidRPr="003504AA" w:rsidRDefault="00AA31D5" w:rsidP="00900920">
      <w:pPr>
        <w:pStyle w:val="paragraph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3504AA">
        <w:rPr>
          <w:sz w:val="28"/>
          <w:szCs w:val="28"/>
        </w:rPr>
        <w:t>ПОЯСНИТЕЛЬНАЯ ЗАПИСКА</w:t>
      </w:r>
    </w:p>
    <w:p w:rsidR="00303D3D" w:rsidRPr="003504AA" w:rsidRDefault="009A1739" w:rsidP="00900920">
      <w:pPr>
        <w:pStyle w:val="paragraph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3504AA"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:rsidR="00484861" w:rsidRPr="003C4256" w:rsidRDefault="00BA206B" w:rsidP="003C4256">
      <w:pPr>
        <w:pStyle w:val="ac"/>
        <w:spacing w:line="252" w:lineRule="auto"/>
        <w:ind w:firstLine="709"/>
        <w:jc w:val="center"/>
      </w:pPr>
      <w:r w:rsidRPr="003C4256">
        <w:t>"</w:t>
      </w:r>
      <w:r w:rsidR="003C4256" w:rsidRPr="003C4256">
        <w:t xml:space="preserve">О признании </w:t>
      </w:r>
      <w:proofErr w:type="gramStart"/>
      <w:r w:rsidR="003C4256" w:rsidRPr="003C4256">
        <w:t>утратившими</w:t>
      </w:r>
      <w:proofErr w:type="gramEnd"/>
      <w:r w:rsidR="003C4256" w:rsidRPr="003C4256">
        <w:t xml:space="preserve"> силу отдельных постановлений Правительства Ленинградской области</w:t>
      </w:r>
      <w:r w:rsidR="00484861" w:rsidRPr="003C4256">
        <w:t xml:space="preserve">" </w:t>
      </w:r>
    </w:p>
    <w:p w:rsidR="00900920" w:rsidRPr="00BC2C88" w:rsidRDefault="00900920" w:rsidP="00BC2C8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E221F" w:rsidRPr="009B30DB" w:rsidRDefault="008E221F" w:rsidP="008E221F">
      <w:pPr>
        <w:pStyle w:val="ac"/>
        <w:spacing w:line="252" w:lineRule="auto"/>
        <w:ind w:firstLine="709"/>
        <w:jc w:val="both"/>
      </w:pPr>
      <w:r w:rsidRPr="009B30DB">
        <w:t xml:space="preserve">Проект постановления Правительства Ленинградской области  "О признании </w:t>
      </w:r>
      <w:proofErr w:type="gramStart"/>
      <w:r w:rsidRPr="009B30DB">
        <w:t>утратившими</w:t>
      </w:r>
      <w:proofErr w:type="gramEnd"/>
      <w:r w:rsidRPr="009B30DB">
        <w:t xml:space="preserve"> силу отдельных постановлений Правительства</w:t>
      </w:r>
      <w:r w:rsidR="0068586A" w:rsidRPr="009B30DB">
        <w:t xml:space="preserve"> Ленинградской области</w:t>
      </w:r>
      <w:r w:rsidRPr="009B30DB">
        <w:t>" (далее – Проект)</w:t>
      </w:r>
      <w:r w:rsidR="0068586A" w:rsidRPr="009B30DB">
        <w:t xml:space="preserve"> </w:t>
      </w:r>
      <w:r w:rsidR="00C96428" w:rsidRPr="009B30DB">
        <w:t>разработан в целях приведения нормативных правовых актов Ленинградской области в соответствие с действующим законодательством.</w:t>
      </w:r>
    </w:p>
    <w:p w:rsidR="00665005" w:rsidRPr="009B30DB" w:rsidRDefault="00665005" w:rsidP="006650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0DB">
        <w:rPr>
          <w:rFonts w:ascii="Times New Roman" w:hAnsi="Times New Roman" w:cs="Times New Roman"/>
          <w:sz w:val="28"/>
          <w:szCs w:val="28"/>
        </w:rPr>
        <w:t>Постановление Правительства Ленинградской области от 28 июля 2009 года № 232 "О создании единой системы управления качеством оказания медицинской помощи в Ленинградской области"</w:t>
      </w:r>
      <w:r w:rsidR="00A73032" w:rsidRPr="009B30DB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Pr="009B30DB">
        <w:rPr>
          <w:rFonts w:ascii="Times New Roman" w:hAnsi="Times New Roman" w:cs="Times New Roman"/>
          <w:sz w:val="28"/>
          <w:szCs w:val="28"/>
        </w:rPr>
        <w:t>остановление</w:t>
      </w:r>
      <w:r w:rsidR="00A73032" w:rsidRPr="009B30DB">
        <w:rPr>
          <w:rFonts w:ascii="Times New Roman" w:hAnsi="Times New Roman" w:cs="Times New Roman"/>
          <w:sz w:val="28"/>
          <w:szCs w:val="28"/>
        </w:rPr>
        <w:t xml:space="preserve"> № 232</w:t>
      </w:r>
      <w:r w:rsidRPr="009B30DB">
        <w:rPr>
          <w:rFonts w:ascii="Times New Roman" w:hAnsi="Times New Roman" w:cs="Times New Roman"/>
          <w:sz w:val="28"/>
          <w:szCs w:val="28"/>
        </w:rPr>
        <w:t xml:space="preserve">) было принято в соответствии со </w:t>
      </w:r>
      <w:hyperlink r:id="rId9" w:history="1">
        <w:r w:rsidRPr="009B30DB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Pr="009B30DB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об охране здоровья граждан и </w:t>
      </w:r>
      <w:hyperlink r:id="rId10" w:history="1">
        <w:r w:rsidRPr="009B30DB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9B30DB">
        <w:rPr>
          <w:rFonts w:ascii="Times New Roman" w:hAnsi="Times New Roman" w:cs="Times New Roman"/>
          <w:sz w:val="28"/>
          <w:szCs w:val="28"/>
        </w:rPr>
        <w:t xml:space="preserve"> закона Ленинградской области от 13 сентября 2005года № 75-оз "О здравоохранении в Ленинградской области".</w:t>
      </w:r>
      <w:proofErr w:type="gramEnd"/>
    </w:p>
    <w:p w:rsidR="00665005" w:rsidRPr="009B30DB" w:rsidRDefault="00665005" w:rsidP="006650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0DB">
        <w:rPr>
          <w:rFonts w:ascii="Times New Roman" w:hAnsi="Times New Roman" w:cs="Times New Roman"/>
          <w:sz w:val="28"/>
          <w:szCs w:val="28"/>
        </w:rPr>
        <w:t>Указанные акты, послужившие основанием для принятия постановления, утратили силу в связи с принятием Федерального закона от 21 ноября 2011 года     №323-ФЗ "Об основах охраны здоровья граждан в Российской Федерации" и закона Ленинградской области от 27 декабря 2013 года № 106-оз "Об охране здоровья населения Ленинградской области", соответственно.</w:t>
      </w:r>
    </w:p>
    <w:p w:rsidR="00665005" w:rsidRPr="009B30DB" w:rsidRDefault="00665005" w:rsidP="006650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0DB">
        <w:rPr>
          <w:rFonts w:ascii="Times New Roman" w:hAnsi="Times New Roman" w:cs="Times New Roman"/>
          <w:sz w:val="28"/>
          <w:szCs w:val="28"/>
        </w:rPr>
        <w:t>Кроме того</w:t>
      </w:r>
      <w:r w:rsidR="00A73032" w:rsidRPr="009B30DB">
        <w:rPr>
          <w:rFonts w:ascii="Times New Roman" w:hAnsi="Times New Roman" w:cs="Times New Roman"/>
          <w:sz w:val="28"/>
          <w:szCs w:val="28"/>
        </w:rPr>
        <w:t>,</w:t>
      </w:r>
      <w:r w:rsidRPr="009B30DB">
        <w:rPr>
          <w:rFonts w:ascii="Times New Roman" w:hAnsi="Times New Roman" w:cs="Times New Roman"/>
          <w:sz w:val="28"/>
          <w:szCs w:val="28"/>
        </w:rPr>
        <w:t xml:space="preserve"> </w:t>
      </w:r>
      <w:r w:rsidR="00A73032" w:rsidRPr="009B30DB">
        <w:rPr>
          <w:rFonts w:ascii="Times New Roman" w:hAnsi="Times New Roman" w:cs="Times New Roman"/>
          <w:sz w:val="28"/>
          <w:szCs w:val="28"/>
        </w:rPr>
        <w:t>абзац второй пункта 3 П</w:t>
      </w:r>
      <w:r w:rsidRPr="009B30DB">
        <w:rPr>
          <w:rFonts w:ascii="Times New Roman" w:hAnsi="Times New Roman" w:cs="Times New Roman"/>
          <w:sz w:val="28"/>
          <w:szCs w:val="28"/>
        </w:rPr>
        <w:t>остановления</w:t>
      </w:r>
      <w:r w:rsidR="00A73032" w:rsidRPr="009B30DB">
        <w:rPr>
          <w:rFonts w:ascii="Times New Roman" w:hAnsi="Times New Roman" w:cs="Times New Roman"/>
          <w:sz w:val="28"/>
          <w:szCs w:val="28"/>
        </w:rPr>
        <w:t xml:space="preserve"> № 232</w:t>
      </w:r>
      <w:r w:rsidRPr="009B30DB">
        <w:rPr>
          <w:rFonts w:ascii="Times New Roman" w:hAnsi="Times New Roman" w:cs="Times New Roman"/>
          <w:sz w:val="28"/>
          <w:szCs w:val="28"/>
        </w:rPr>
        <w:t xml:space="preserve"> содержит ссылку на утратившие силу </w:t>
      </w:r>
      <w:hyperlink r:id="rId11" w:history="1">
        <w:r w:rsidRPr="009B30DB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9B30D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июня 2007 года № 825 "Об оценке эффективности деятельности органов исполнительной власти субъектов Российской Федерации" и </w:t>
      </w:r>
      <w:hyperlink r:id="rId12" w:history="1">
        <w:r w:rsidRPr="009B30D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B30DB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31 августа 2007 года № 225 "Об утверждении показателей для оценки</w:t>
      </w:r>
      <w:proofErr w:type="gramEnd"/>
      <w:r w:rsidRPr="009B30DB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proofErr w:type="gramStart"/>
      <w:r w:rsidRPr="009B30DB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муниципальных образований Ленинградской области</w:t>
      </w:r>
      <w:proofErr w:type="gramEnd"/>
      <w:r w:rsidRPr="009B30DB">
        <w:rPr>
          <w:rFonts w:ascii="Times New Roman" w:hAnsi="Times New Roman" w:cs="Times New Roman"/>
          <w:sz w:val="28"/>
          <w:szCs w:val="28"/>
        </w:rPr>
        <w:t>".</w:t>
      </w:r>
    </w:p>
    <w:p w:rsidR="00665005" w:rsidRPr="009B30DB" w:rsidRDefault="00665005" w:rsidP="00665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0DB">
        <w:rPr>
          <w:rFonts w:ascii="Times New Roman" w:hAnsi="Times New Roman" w:cs="Times New Roman"/>
          <w:sz w:val="28"/>
          <w:szCs w:val="28"/>
        </w:rPr>
        <w:t>В настоящее время правовое регулирование вопросов контроля качества и безопасности медицинской деятельности осуществляется в соответствии с Федеральным законом от 21.11.2011 № 323‑ФЗ "Об основах охраны здоровья граждан в Российской Федерации", постановлением Правительства Российской Федерации от 29.06.2021 № 1048 "Об утверждении Положения о федеральном государственном контроле (надзоре) качества и безопасности медицинской деятельности", приказом Минздрава России от 31.07.2020 № 787н "Об утверждении Порядка организации</w:t>
      </w:r>
      <w:proofErr w:type="gramEnd"/>
      <w:r w:rsidRPr="009B30DB">
        <w:rPr>
          <w:rFonts w:ascii="Times New Roman" w:hAnsi="Times New Roman" w:cs="Times New Roman"/>
          <w:sz w:val="28"/>
          <w:szCs w:val="28"/>
        </w:rPr>
        <w:t xml:space="preserve"> и проведения ведомственного контроля качества и безопасности медицинской деятельности", приказом Минздрава России от 31.07.2020 № 785н "Об утверждении Требований к организации и проведению внутреннего контроля качества и безопасности медицинской деятельности".</w:t>
      </w:r>
    </w:p>
    <w:p w:rsidR="00665005" w:rsidRPr="009B30DB" w:rsidRDefault="00A73032" w:rsidP="00665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B">
        <w:rPr>
          <w:rFonts w:ascii="Times New Roman" w:hAnsi="Times New Roman" w:cs="Times New Roman"/>
          <w:sz w:val="28"/>
          <w:szCs w:val="28"/>
        </w:rPr>
        <w:t xml:space="preserve">Следует также отметить, что </w:t>
      </w:r>
      <w:r w:rsidR="00665005" w:rsidRPr="009B30DB">
        <w:rPr>
          <w:rFonts w:ascii="Times New Roman" w:hAnsi="Times New Roman" w:cs="Times New Roman"/>
          <w:sz w:val="28"/>
          <w:szCs w:val="28"/>
        </w:rPr>
        <w:t>постановление</w:t>
      </w:r>
      <w:r w:rsidR="00974543" w:rsidRPr="009B30DB">
        <w:rPr>
          <w:rFonts w:ascii="Times New Roman" w:hAnsi="Times New Roman" w:cs="Times New Roman"/>
          <w:sz w:val="28"/>
          <w:szCs w:val="28"/>
        </w:rPr>
        <w:t xml:space="preserve"> №232</w:t>
      </w:r>
      <w:r w:rsidR="00665005" w:rsidRPr="009B30DB">
        <w:rPr>
          <w:rFonts w:ascii="Times New Roman" w:hAnsi="Times New Roman" w:cs="Times New Roman"/>
          <w:sz w:val="28"/>
          <w:szCs w:val="28"/>
        </w:rPr>
        <w:t xml:space="preserve"> содержит уже реализованный план мероприятий по созданию единой системы управления качеством медицинской помощи в Ленинградской области в рамках </w:t>
      </w:r>
      <w:r w:rsidR="00665005" w:rsidRPr="009B30DB">
        <w:rPr>
          <w:rFonts w:ascii="Times New Roman" w:hAnsi="Times New Roman" w:cs="Times New Roman"/>
          <w:sz w:val="28"/>
          <w:szCs w:val="28"/>
        </w:rPr>
        <w:lastRenderedPageBreak/>
        <w:t>Территориальной программы государственных гарантий оказания бесплатной медицинской помощи в Ленинградской области на 2009 год.</w:t>
      </w:r>
    </w:p>
    <w:p w:rsidR="005912AE" w:rsidRPr="009B30DB" w:rsidRDefault="008E221F" w:rsidP="005912A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39D8" w:rsidRPr="009B30DB">
        <w:rPr>
          <w:rFonts w:ascii="Times New Roman" w:hAnsi="Times New Roman" w:cs="Times New Roman"/>
          <w:sz w:val="28"/>
          <w:szCs w:val="28"/>
        </w:rPr>
        <w:t>Постановление Правительства Ленинградской области от</w:t>
      </w:r>
      <w:r w:rsidR="00B06129" w:rsidRPr="009B30DB">
        <w:rPr>
          <w:rFonts w:ascii="Times New Roman" w:hAnsi="Times New Roman" w:cs="Times New Roman"/>
          <w:sz w:val="28"/>
          <w:szCs w:val="28"/>
        </w:rPr>
        <w:t xml:space="preserve"> 25 марта 2011 года </w:t>
      </w:r>
      <w:r w:rsidR="004839D8" w:rsidRPr="009B30DB">
        <w:rPr>
          <w:rFonts w:ascii="Times New Roman" w:hAnsi="Times New Roman" w:cs="Times New Roman"/>
          <w:sz w:val="28"/>
          <w:szCs w:val="28"/>
        </w:rPr>
        <w:t>№ 68</w:t>
      </w:r>
      <w:r w:rsidR="00665005" w:rsidRPr="009B30DB">
        <w:rPr>
          <w:rFonts w:ascii="Times New Roman" w:hAnsi="Times New Roman" w:cs="Times New Roman"/>
          <w:sz w:val="28"/>
          <w:szCs w:val="28"/>
        </w:rPr>
        <w:t xml:space="preserve"> "</w:t>
      </w:r>
      <w:r w:rsidR="004839D8" w:rsidRPr="009B30DB">
        <w:rPr>
          <w:rFonts w:ascii="Times New Roman" w:hAnsi="Times New Roman" w:cs="Times New Roman"/>
          <w:sz w:val="28"/>
          <w:szCs w:val="28"/>
        </w:rPr>
        <w:t>Об уполномоченном органе исполнительной власти Ленинградской области, осуществляющем прием и передачу антивирусных препаратов для профилактики, выявления и лечения лиц, инфицированных вирусами иммунодефицита человека и гепатитов B и C, закупку и передачу диагностических средств для выявления и мониторинга лечения лиц, инфицированных вирусами иммунодефицита человека и гепатитов B и C, подведомственным учреждениям</w:t>
      </w:r>
      <w:proofErr w:type="gramEnd"/>
      <w:r w:rsidR="004839D8" w:rsidRPr="009B30DB">
        <w:rPr>
          <w:rFonts w:ascii="Times New Roman" w:hAnsi="Times New Roman" w:cs="Times New Roman"/>
          <w:sz w:val="28"/>
          <w:szCs w:val="28"/>
        </w:rPr>
        <w:t xml:space="preserve"> и муниципальным образованиям» было принято в целях организации </w:t>
      </w:r>
      <w:hyperlink r:id="rId13" w:history="1">
        <w:r w:rsidR="004839D8" w:rsidRPr="009B30D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4839D8" w:rsidRPr="009B30DB">
        <w:rPr>
          <w:rFonts w:ascii="Times New Roman" w:hAnsi="Times New Roman" w:cs="Times New Roman"/>
          <w:sz w:val="28"/>
          <w:szCs w:val="28"/>
        </w:rPr>
        <w:t xml:space="preserve"> </w:t>
      </w:r>
      <w:r w:rsidR="00344D89" w:rsidRPr="009B30D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922DE" w:rsidRPr="009B30DB">
        <w:rPr>
          <w:rFonts w:ascii="Times New Roman" w:hAnsi="Times New Roman" w:cs="Times New Roman"/>
          <w:sz w:val="28"/>
          <w:szCs w:val="28"/>
        </w:rPr>
        <w:t xml:space="preserve">Правительства РФ от 31 декабря </w:t>
      </w:r>
      <w:r w:rsidR="00344D89" w:rsidRPr="009B30DB">
        <w:rPr>
          <w:rFonts w:ascii="Times New Roman" w:hAnsi="Times New Roman" w:cs="Times New Roman"/>
          <w:sz w:val="28"/>
          <w:szCs w:val="28"/>
        </w:rPr>
        <w:t>2010</w:t>
      </w:r>
      <w:r w:rsidR="001922DE" w:rsidRPr="009B30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4D89" w:rsidRPr="009B30DB">
        <w:rPr>
          <w:rFonts w:ascii="Times New Roman" w:hAnsi="Times New Roman" w:cs="Times New Roman"/>
          <w:sz w:val="28"/>
          <w:szCs w:val="28"/>
        </w:rPr>
        <w:t xml:space="preserve"> №1236 "О 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</w:t>
      </w:r>
      <w:r w:rsidR="0068586A" w:rsidRPr="009B30DB">
        <w:rPr>
          <w:rFonts w:ascii="Times New Roman" w:hAnsi="Times New Roman" w:cs="Times New Roman"/>
          <w:sz w:val="28"/>
          <w:szCs w:val="28"/>
        </w:rPr>
        <w:t>ита человека и гепатитов B и C"</w:t>
      </w:r>
      <w:r w:rsidR="00A73032" w:rsidRPr="009B30DB">
        <w:rPr>
          <w:rFonts w:ascii="Times New Roman" w:hAnsi="Times New Roman" w:cs="Times New Roman"/>
          <w:sz w:val="28"/>
          <w:szCs w:val="28"/>
        </w:rPr>
        <w:t xml:space="preserve"> </w:t>
      </w:r>
      <w:r w:rsidR="0068586A" w:rsidRPr="009B30DB">
        <w:rPr>
          <w:rFonts w:ascii="Times New Roman" w:hAnsi="Times New Roman" w:cs="Times New Roman"/>
          <w:sz w:val="28"/>
          <w:szCs w:val="28"/>
        </w:rPr>
        <w:t>.</w:t>
      </w:r>
    </w:p>
    <w:p w:rsidR="00BB12AB" w:rsidRPr="009B30DB" w:rsidRDefault="00BB12AB" w:rsidP="00BB12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0D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 декабря 2010 года № 1236 утратило силу в связи с принятием постановления Правительства Российской Федерации от 27 декабря 2012 года № 1438 "О 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C, а также о реализации мероприятий по профилактике ВИЧ-инфекции</w:t>
      </w:r>
      <w:proofErr w:type="gramEnd"/>
      <w:r w:rsidRPr="009B30DB">
        <w:rPr>
          <w:rFonts w:ascii="Times New Roman" w:hAnsi="Times New Roman" w:cs="Times New Roman"/>
          <w:sz w:val="28"/>
          <w:szCs w:val="28"/>
        </w:rPr>
        <w:t xml:space="preserve"> и гепатитов B и C", </w:t>
      </w:r>
      <w:proofErr w:type="gramStart"/>
      <w:r w:rsidRPr="009B30DB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9B30DB">
        <w:rPr>
          <w:rFonts w:ascii="Times New Roman" w:hAnsi="Times New Roman" w:cs="Times New Roman"/>
          <w:sz w:val="28"/>
          <w:szCs w:val="28"/>
        </w:rPr>
        <w:t>, в свою очередь, утратило силу с 1 января 2021 года.</w:t>
      </w:r>
    </w:p>
    <w:p w:rsidR="00F40136" w:rsidRPr="009B30DB" w:rsidRDefault="00500714" w:rsidP="00BB12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0DB">
        <w:rPr>
          <w:rFonts w:ascii="Times New Roman" w:hAnsi="Times New Roman" w:cs="Times New Roman"/>
          <w:sz w:val="28"/>
          <w:szCs w:val="28"/>
        </w:rPr>
        <w:t>В</w:t>
      </w:r>
      <w:r w:rsidR="00111DAE" w:rsidRPr="009B30DB">
        <w:rPr>
          <w:rFonts w:ascii="Times New Roman" w:hAnsi="Times New Roman" w:cs="Times New Roman"/>
          <w:sz w:val="28"/>
          <w:szCs w:val="28"/>
        </w:rPr>
        <w:t xml:space="preserve"> соответствии со статьей</w:t>
      </w:r>
      <w:r w:rsidRPr="009B30DB">
        <w:rPr>
          <w:rFonts w:ascii="Times New Roman" w:hAnsi="Times New Roman" w:cs="Times New Roman"/>
          <w:sz w:val="28"/>
          <w:szCs w:val="28"/>
        </w:rPr>
        <w:t xml:space="preserve"> 9 </w:t>
      </w:r>
      <w:r w:rsidR="0041480D" w:rsidRPr="009B30DB">
        <w:rPr>
          <w:rFonts w:ascii="Times New Roman" w:hAnsi="Times New Roman" w:cs="Times New Roman"/>
          <w:sz w:val="28"/>
          <w:szCs w:val="28"/>
        </w:rPr>
        <w:t>областно</w:t>
      </w:r>
      <w:r w:rsidR="00111DAE" w:rsidRPr="009B30DB">
        <w:rPr>
          <w:rFonts w:ascii="Times New Roman" w:hAnsi="Times New Roman" w:cs="Times New Roman"/>
          <w:sz w:val="28"/>
          <w:szCs w:val="28"/>
        </w:rPr>
        <w:t>го</w:t>
      </w:r>
      <w:r w:rsidR="0041480D" w:rsidRPr="009B30D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11DAE" w:rsidRPr="009B30DB">
        <w:rPr>
          <w:rFonts w:ascii="Times New Roman" w:hAnsi="Times New Roman" w:cs="Times New Roman"/>
          <w:sz w:val="28"/>
          <w:szCs w:val="28"/>
        </w:rPr>
        <w:t>а</w:t>
      </w:r>
      <w:r w:rsidR="0041480D" w:rsidRPr="009B30DB">
        <w:rPr>
          <w:rFonts w:ascii="Times New Roman" w:hAnsi="Times New Roman" w:cs="Times New Roman"/>
          <w:sz w:val="28"/>
          <w:szCs w:val="28"/>
        </w:rPr>
        <w:t xml:space="preserve"> Ленинградской области от 27.12.2013 № 106-оз </w:t>
      </w:r>
      <w:r w:rsidR="00111DAE" w:rsidRPr="009B30DB">
        <w:rPr>
          <w:rFonts w:ascii="Times New Roman" w:hAnsi="Times New Roman" w:cs="Times New Roman"/>
          <w:sz w:val="28"/>
          <w:szCs w:val="28"/>
        </w:rPr>
        <w:t>"</w:t>
      </w:r>
      <w:r w:rsidR="0041480D" w:rsidRPr="009B30DB">
        <w:rPr>
          <w:rFonts w:ascii="Times New Roman" w:hAnsi="Times New Roman" w:cs="Times New Roman"/>
          <w:sz w:val="28"/>
          <w:szCs w:val="28"/>
        </w:rPr>
        <w:t>Об охране здоровья населения Ленинградской области</w:t>
      </w:r>
      <w:r w:rsidR="00111DAE" w:rsidRPr="009B30DB">
        <w:rPr>
          <w:rFonts w:ascii="Times New Roman" w:hAnsi="Times New Roman" w:cs="Times New Roman"/>
          <w:sz w:val="28"/>
          <w:szCs w:val="28"/>
        </w:rPr>
        <w:t xml:space="preserve">", пунктом 1.1 Положения о Комитете по здравоохранению Ленинградской области, утвержденного постановлением Правительства Ленинградской области от 29.12.2012 № 462, </w:t>
      </w:r>
      <w:r w:rsidR="00F40136" w:rsidRPr="009B30DB">
        <w:rPr>
          <w:rFonts w:ascii="Times New Roman" w:hAnsi="Times New Roman" w:cs="Times New Roman"/>
          <w:sz w:val="28"/>
          <w:szCs w:val="28"/>
        </w:rPr>
        <w:t>Комитет по здравоохранению Ленинградской области является отраслевым органом исполнительной власти Ленинградской области, обеспечивающим в пределах компетенции, установленной Правительством Ленинградской области, реализацию государственной политики в сфере</w:t>
      </w:r>
      <w:proofErr w:type="gramEnd"/>
      <w:r w:rsidR="00F40136" w:rsidRPr="009B30DB">
        <w:rPr>
          <w:rFonts w:ascii="Times New Roman" w:hAnsi="Times New Roman" w:cs="Times New Roman"/>
          <w:sz w:val="28"/>
          <w:szCs w:val="28"/>
        </w:rPr>
        <w:t xml:space="preserve"> охраны здоровья граждан, включая вопросы</w:t>
      </w:r>
      <w:r w:rsidR="00BB12AB" w:rsidRPr="009B30DB">
        <w:rPr>
          <w:rFonts w:ascii="Times New Roman" w:hAnsi="Times New Roman" w:cs="Times New Roman"/>
          <w:sz w:val="28"/>
          <w:szCs w:val="28"/>
        </w:rPr>
        <w:t xml:space="preserve"> </w:t>
      </w:r>
      <w:r w:rsidR="00F40136" w:rsidRPr="009B30DB">
        <w:rPr>
          <w:rFonts w:ascii="Times New Roman" w:hAnsi="Times New Roman" w:cs="Times New Roman"/>
          <w:sz w:val="28"/>
          <w:szCs w:val="28"/>
        </w:rPr>
        <w:t xml:space="preserve">обращения лекарственных препаратов для медицинского применения и фармацевтической деятельности. </w:t>
      </w:r>
    </w:p>
    <w:p w:rsidR="00500714" w:rsidRPr="009B30DB" w:rsidRDefault="004806EB" w:rsidP="005912A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bookmarkStart w:id="0" w:name="_GoBack"/>
      <w:bookmarkEnd w:id="0"/>
      <w:r w:rsidR="00BB12AB" w:rsidRPr="009B30DB">
        <w:rPr>
          <w:rFonts w:ascii="Times New Roman" w:hAnsi="Times New Roman" w:cs="Times New Roman"/>
          <w:sz w:val="28"/>
          <w:szCs w:val="28"/>
        </w:rPr>
        <w:t>, необходимость в принятии нового правового акта, определяющего уполномоченный орган, осуществляющий прием и передачу лекарственных препаратов, отсутствует.</w:t>
      </w:r>
    </w:p>
    <w:p w:rsidR="004839D8" w:rsidRPr="009B30DB" w:rsidRDefault="005912AE" w:rsidP="00591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B">
        <w:rPr>
          <w:rFonts w:ascii="Times New Roman" w:hAnsi="Times New Roman" w:cs="Times New Roman"/>
          <w:bCs/>
          <w:sz w:val="28"/>
          <w:szCs w:val="28"/>
        </w:rPr>
        <w:t>С учетом изложенного</w:t>
      </w:r>
      <w:r w:rsidR="004839D8" w:rsidRPr="009B30DB">
        <w:rPr>
          <w:rFonts w:ascii="Times New Roman" w:hAnsi="Times New Roman" w:cs="Times New Roman"/>
          <w:sz w:val="28"/>
          <w:szCs w:val="28"/>
        </w:rPr>
        <w:t>,</w:t>
      </w:r>
      <w:r w:rsidR="00C04668" w:rsidRPr="009B30DB">
        <w:rPr>
          <w:rFonts w:ascii="Times New Roman" w:hAnsi="Times New Roman" w:cs="Times New Roman"/>
          <w:sz w:val="28"/>
          <w:szCs w:val="28"/>
        </w:rPr>
        <w:t xml:space="preserve"> Проектом предлагается признать </w:t>
      </w:r>
      <w:r w:rsidR="004839D8" w:rsidRPr="009B30DB">
        <w:rPr>
          <w:rFonts w:ascii="Times New Roman" w:hAnsi="Times New Roman" w:cs="Times New Roman"/>
          <w:sz w:val="28"/>
          <w:szCs w:val="28"/>
        </w:rPr>
        <w:t>утратившим</w:t>
      </w:r>
      <w:r w:rsidR="00F46462" w:rsidRPr="009B30DB">
        <w:rPr>
          <w:rFonts w:ascii="Times New Roman" w:hAnsi="Times New Roman" w:cs="Times New Roman"/>
          <w:sz w:val="28"/>
          <w:szCs w:val="28"/>
        </w:rPr>
        <w:t>и</w:t>
      </w:r>
      <w:r w:rsidR="004839D8" w:rsidRPr="009B30DB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922DE" w:rsidRPr="009B30DB">
        <w:rPr>
          <w:rFonts w:ascii="Times New Roman" w:hAnsi="Times New Roman" w:cs="Times New Roman"/>
          <w:sz w:val="28"/>
          <w:szCs w:val="28"/>
        </w:rPr>
        <w:t>п</w:t>
      </w:r>
      <w:r w:rsidR="00F46462" w:rsidRPr="009B30DB">
        <w:rPr>
          <w:rFonts w:ascii="Times New Roman" w:hAnsi="Times New Roman" w:cs="Times New Roman"/>
          <w:sz w:val="28"/>
          <w:szCs w:val="28"/>
        </w:rPr>
        <w:t>остановления</w:t>
      </w:r>
      <w:r w:rsidR="004839D8" w:rsidRPr="009B30DB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665005" w:rsidRPr="009B30DB">
        <w:rPr>
          <w:rFonts w:ascii="Times New Roman" w:hAnsi="Times New Roman" w:cs="Times New Roman"/>
          <w:sz w:val="28"/>
          <w:szCs w:val="28"/>
        </w:rPr>
        <w:t>от 28 июля 2009 года № 232 и от  25 марта 2011 года № 68.</w:t>
      </w:r>
    </w:p>
    <w:p w:rsidR="003446B5" w:rsidRPr="009B30DB" w:rsidRDefault="003A5AE9" w:rsidP="004B15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B">
        <w:rPr>
          <w:rFonts w:ascii="Times New Roman" w:hAnsi="Times New Roman" w:cs="Times New Roman"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</w:t>
      </w:r>
      <w:r w:rsidRPr="009B30DB">
        <w:rPr>
          <w:rFonts w:ascii="Times New Roman" w:hAnsi="Times New Roman" w:cs="Times New Roman"/>
          <w:sz w:val="28"/>
          <w:szCs w:val="28"/>
        </w:rPr>
        <w:lastRenderedPageBreak/>
        <w:t>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:rsidR="003A5AE9" w:rsidRPr="009B30DB" w:rsidRDefault="003A5AE9" w:rsidP="001922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AE9" w:rsidRDefault="003A5AE9" w:rsidP="004B15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AE9" w:rsidRPr="005912AE" w:rsidRDefault="003A5AE9" w:rsidP="005912AE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07242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7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Жарков</w:t>
      </w:r>
      <w:proofErr w:type="spellEnd"/>
    </w:p>
    <w:sectPr w:rsidR="003A5AE9" w:rsidRPr="005912AE" w:rsidSect="006C0608">
      <w:headerReference w:type="default" r:id="rId14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E4" w:rsidRDefault="00EA7EE4" w:rsidP="0065657D">
      <w:pPr>
        <w:spacing w:after="0" w:line="240" w:lineRule="auto"/>
      </w:pPr>
      <w:r>
        <w:separator/>
      </w:r>
    </w:p>
  </w:endnote>
  <w:endnote w:type="continuationSeparator" w:id="0">
    <w:p w:rsidR="00EA7EE4" w:rsidRDefault="00EA7EE4" w:rsidP="0065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E4" w:rsidRDefault="00EA7EE4" w:rsidP="0065657D">
      <w:pPr>
        <w:spacing w:after="0" w:line="240" w:lineRule="auto"/>
      </w:pPr>
      <w:r>
        <w:separator/>
      </w:r>
    </w:p>
  </w:footnote>
  <w:footnote w:type="continuationSeparator" w:id="0">
    <w:p w:rsidR="00EA7EE4" w:rsidRDefault="00EA7EE4" w:rsidP="0065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55117"/>
      <w:docPartObj>
        <w:docPartGallery w:val="Page Numbers (Top of Page)"/>
        <w:docPartUnique/>
      </w:docPartObj>
    </w:sdtPr>
    <w:sdtEndPr/>
    <w:sdtContent>
      <w:p w:rsidR="00320101" w:rsidRDefault="00320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EB">
          <w:rPr>
            <w:noProof/>
          </w:rPr>
          <w:t>2</w:t>
        </w:r>
        <w:r>
          <w:fldChar w:fldCharType="end"/>
        </w:r>
      </w:p>
    </w:sdtContent>
  </w:sdt>
  <w:p w:rsidR="00C92BF1" w:rsidRDefault="00C92B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A68"/>
    <w:multiLevelType w:val="hybridMultilevel"/>
    <w:tmpl w:val="7D604D16"/>
    <w:lvl w:ilvl="0" w:tplc="8AF4236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3D0145"/>
    <w:multiLevelType w:val="hybridMultilevel"/>
    <w:tmpl w:val="D826B1CE"/>
    <w:lvl w:ilvl="0" w:tplc="657CD77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813650"/>
    <w:multiLevelType w:val="hybridMultilevel"/>
    <w:tmpl w:val="889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AB"/>
    <w:rsid w:val="00002D6D"/>
    <w:rsid w:val="00015C8C"/>
    <w:rsid w:val="00016D9A"/>
    <w:rsid w:val="000226E3"/>
    <w:rsid w:val="00043A6F"/>
    <w:rsid w:val="00050592"/>
    <w:rsid w:val="00053825"/>
    <w:rsid w:val="000629A3"/>
    <w:rsid w:val="000908DD"/>
    <w:rsid w:val="000A1858"/>
    <w:rsid w:val="000C79A5"/>
    <w:rsid w:val="000D525D"/>
    <w:rsid w:val="000E76CC"/>
    <w:rsid w:val="00111DAE"/>
    <w:rsid w:val="001420E1"/>
    <w:rsid w:val="00156ED1"/>
    <w:rsid w:val="001616BC"/>
    <w:rsid w:val="00166020"/>
    <w:rsid w:val="001817F6"/>
    <w:rsid w:val="0018211F"/>
    <w:rsid w:val="001922DE"/>
    <w:rsid w:val="00206D41"/>
    <w:rsid w:val="00214330"/>
    <w:rsid w:val="0023374C"/>
    <w:rsid w:val="002374D8"/>
    <w:rsid w:val="002509C6"/>
    <w:rsid w:val="0025207E"/>
    <w:rsid w:val="0026219D"/>
    <w:rsid w:val="002676C5"/>
    <w:rsid w:val="002A604C"/>
    <w:rsid w:val="002B217E"/>
    <w:rsid w:val="002B54F0"/>
    <w:rsid w:val="002D28D3"/>
    <w:rsid w:val="002F4239"/>
    <w:rsid w:val="00303D3D"/>
    <w:rsid w:val="00305B99"/>
    <w:rsid w:val="00320101"/>
    <w:rsid w:val="003415B5"/>
    <w:rsid w:val="003446B5"/>
    <w:rsid w:val="00344D89"/>
    <w:rsid w:val="003504AA"/>
    <w:rsid w:val="0035241C"/>
    <w:rsid w:val="0035396B"/>
    <w:rsid w:val="003827EB"/>
    <w:rsid w:val="00386368"/>
    <w:rsid w:val="003921B0"/>
    <w:rsid w:val="00394E75"/>
    <w:rsid w:val="003A5AE9"/>
    <w:rsid w:val="003B6C61"/>
    <w:rsid w:val="003C1366"/>
    <w:rsid w:val="003C38C3"/>
    <w:rsid w:val="003C4256"/>
    <w:rsid w:val="003D4F3D"/>
    <w:rsid w:val="003F049B"/>
    <w:rsid w:val="004027B3"/>
    <w:rsid w:val="0041480D"/>
    <w:rsid w:val="00416C02"/>
    <w:rsid w:val="00431433"/>
    <w:rsid w:val="00470E41"/>
    <w:rsid w:val="004711FA"/>
    <w:rsid w:val="00474F0F"/>
    <w:rsid w:val="004806EB"/>
    <w:rsid w:val="00482EEB"/>
    <w:rsid w:val="004839D8"/>
    <w:rsid w:val="00484861"/>
    <w:rsid w:val="004A58B4"/>
    <w:rsid w:val="004B1545"/>
    <w:rsid w:val="004B57A8"/>
    <w:rsid w:val="004B6CBB"/>
    <w:rsid w:val="004C3DDD"/>
    <w:rsid w:val="004F0E14"/>
    <w:rsid w:val="004F5DE5"/>
    <w:rsid w:val="00500714"/>
    <w:rsid w:val="00501AC6"/>
    <w:rsid w:val="005051C6"/>
    <w:rsid w:val="00531680"/>
    <w:rsid w:val="00537B9B"/>
    <w:rsid w:val="005431D6"/>
    <w:rsid w:val="0056427E"/>
    <w:rsid w:val="00565366"/>
    <w:rsid w:val="00577A46"/>
    <w:rsid w:val="005912AE"/>
    <w:rsid w:val="005A2123"/>
    <w:rsid w:val="005A2EC0"/>
    <w:rsid w:val="005A64A1"/>
    <w:rsid w:val="005D18ED"/>
    <w:rsid w:val="005D2856"/>
    <w:rsid w:val="005D2C7E"/>
    <w:rsid w:val="005E50A8"/>
    <w:rsid w:val="00604483"/>
    <w:rsid w:val="00604768"/>
    <w:rsid w:val="0060745F"/>
    <w:rsid w:val="00611298"/>
    <w:rsid w:val="0063159C"/>
    <w:rsid w:val="00655BC4"/>
    <w:rsid w:val="0065657D"/>
    <w:rsid w:val="00665005"/>
    <w:rsid w:val="00682E4E"/>
    <w:rsid w:val="00682FDE"/>
    <w:rsid w:val="0068586A"/>
    <w:rsid w:val="00690003"/>
    <w:rsid w:val="00690FE7"/>
    <w:rsid w:val="00694E03"/>
    <w:rsid w:val="006A084C"/>
    <w:rsid w:val="006A68B1"/>
    <w:rsid w:val="006B3F5D"/>
    <w:rsid w:val="006C0608"/>
    <w:rsid w:val="006D1E36"/>
    <w:rsid w:val="006E62B6"/>
    <w:rsid w:val="00710BE1"/>
    <w:rsid w:val="00710D35"/>
    <w:rsid w:val="007173E3"/>
    <w:rsid w:val="00720433"/>
    <w:rsid w:val="00740BDF"/>
    <w:rsid w:val="00783036"/>
    <w:rsid w:val="00786939"/>
    <w:rsid w:val="007B1334"/>
    <w:rsid w:val="007C5E70"/>
    <w:rsid w:val="00807684"/>
    <w:rsid w:val="008331D0"/>
    <w:rsid w:val="00844761"/>
    <w:rsid w:val="008531C7"/>
    <w:rsid w:val="008564B1"/>
    <w:rsid w:val="00864CDF"/>
    <w:rsid w:val="00870059"/>
    <w:rsid w:val="00872179"/>
    <w:rsid w:val="008A06DF"/>
    <w:rsid w:val="008B65EE"/>
    <w:rsid w:val="008B7A13"/>
    <w:rsid w:val="008C528C"/>
    <w:rsid w:val="008E03AE"/>
    <w:rsid w:val="008E221F"/>
    <w:rsid w:val="00900920"/>
    <w:rsid w:val="00936BEC"/>
    <w:rsid w:val="009507E4"/>
    <w:rsid w:val="009515F2"/>
    <w:rsid w:val="00953B59"/>
    <w:rsid w:val="00972CDD"/>
    <w:rsid w:val="00974543"/>
    <w:rsid w:val="00992ABD"/>
    <w:rsid w:val="009A1739"/>
    <w:rsid w:val="009A3CE6"/>
    <w:rsid w:val="009A7ECF"/>
    <w:rsid w:val="009B30DB"/>
    <w:rsid w:val="009C07BA"/>
    <w:rsid w:val="009C3D5E"/>
    <w:rsid w:val="009D33B1"/>
    <w:rsid w:val="009D51B7"/>
    <w:rsid w:val="009F7C11"/>
    <w:rsid w:val="00A007F0"/>
    <w:rsid w:val="00A26D54"/>
    <w:rsid w:val="00A30B1A"/>
    <w:rsid w:val="00A31691"/>
    <w:rsid w:val="00A64902"/>
    <w:rsid w:val="00A73032"/>
    <w:rsid w:val="00A751AF"/>
    <w:rsid w:val="00A8518B"/>
    <w:rsid w:val="00A8525E"/>
    <w:rsid w:val="00A86A96"/>
    <w:rsid w:val="00AA31D5"/>
    <w:rsid w:val="00AA769C"/>
    <w:rsid w:val="00AC6F2C"/>
    <w:rsid w:val="00AD24D6"/>
    <w:rsid w:val="00AF14D5"/>
    <w:rsid w:val="00AF2981"/>
    <w:rsid w:val="00B01851"/>
    <w:rsid w:val="00B06129"/>
    <w:rsid w:val="00B15805"/>
    <w:rsid w:val="00B41174"/>
    <w:rsid w:val="00B514A7"/>
    <w:rsid w:val="00B81378"/>
    <w:rsid w:val="00B84A8E"/>
    <w:rsid w:val="00B93FB5"/>
    <w:rsid w:val="00B95582"/>
    <w:rsid w:val="00B97BC5"/>
    <w:rsid w:val="00BA206B"/>
    <w:rsid w:val="00BA3B3F"/>
    <w:rsid w:val="00BB12AB"/>
    <w:rsid w:val="00BB75EB"/>
    <w:rsid w:val="00BC2C88"/>
    <w:rsid w:val="00BD3865"/>
    <w:rsid w:val="00C04668"/>
    <w:rsid w:val="00C0690A"/>
    <w:rsid w:val="00C26FB3"/>
    <w:rsid w:val="00C332DB"/>
    <w:rsid w:val="00C36324"/>
    <w:rsid w:val="00C5602E"/>
    <w:rsid w:val="00C70401"/>
    <w:rsid w:val="00C744F2"/>
    <w:rsid w:val="00C804AB"/>
    <w:rsid w:val="00C81986"/>
    <w:rsid w:val="00C92BF1"/>
    <w:rsid w:val="00C94172"/>
    <w:rsid w:val="00C96428"/>
    <w:rsid w:val="00CA0AEB"/>
    <w:rsid w:val="00CA687A"/>
    <w:rsid w:val="00CB0DB2"/>
    <w:rsid w:val="00CB6D25"/>
    <w:rsid w:val="00CC3D00"/>
    <w:rsid w:val="00D11398"/>
    <w:rsid w:val="00D27661"/>
    <w:rsid w:val="00D335A0"/>
    <w:rsid w:val="00D35227"/>
    <w:rsid w:val="00D40E44"/>
    <w:rsid w:val="00D513F7"/>
    <w:rsid w:val="00D51B6F"/>
    <w:rsid w:val="00DB30FD"/>
    <w:rsid w:val="00DC35CF"/>
    <w:rsid w:val="00DD1A3D"/>
    <w:rsid w:val="00DD340F"/>
    <w:rsid w:val="00DD3EF8"/>
    <w:rsid w:val="00DE2497"/>
    <w:rsid w:val="00E06806"/>
    <w:rsid w:val="00E126F3"/>
    <w:rsid w:val="00E50559"/>
    <w:rsid w:val="00E65587"/>
    <w:rsid w:val="00E75BDB"/>
    <w:rsid w:val="00E87CB9"/>
    <w:rsid w:val="00EA7EE4"/>
    <w:rsid w:val="00EC4A19"/>
    <w:rsid w:val="00EC7DB6"/>
    <w:rsid w:val="00EF2050"/>
    <w:rsid w:val="00F04A99"/>
    <w:rsid w:val="00F40136"/>
    <w:rsid w:val="00F41EC1"/>
    <w:rsid w:val="00F46462"/>
    <w:rsid w:val="00F56910"/>
    <w:rsid w:val="00F71C81"/>
    <w:rsid w:val="00F80C90"/>
    <w:rsid w:val="00F82EAA"/>
    <w:rsid w:val="00F849AD"/>
    <w:rsid w:val="00F90AC5"/>
    <w:rsid w:val="00FD1F7E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A31D5"/>
  </w:style>
  <w:style w:type="character" w:customStyle="1" w:styleId="eop">
    <w:name w:val="eop"/>
    <w:basedOn w:val="a0"/>
    <w:rsid w:val="00AA31D5"/>
  </w:style>
  <w:style w:type="paragraph" w:styleId="a3">
    <w:name w:val="List Paragraph"/>
    <w:basedOn w:val="a"/>
    <w:uiPriority w:val="34"/>
    <w:qFormat/>
    <w:rsid w:val="00AC6F2C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AC6F2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6F2C"/>
    <w:rPr>
      <w:sz w:val="20"/>
      <w:szCs w:val="20"/>
    </w:rPr>
  </w:style>
  <w:style w:type="paragraph" w:customStyle="1" w:styleId="ConsPlusNormal">
    <w:name w:val="ConsPlusNormal"/>
    <w:rsid w:val="00537B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5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57D"/>
  </w:style>
  <w:style w:type="paragraph" w:styleId="a8">
    <w:name w:val="footer"/>
    <w:basedOn w:val="a"/>
    <w:link w:val="a9"/>
    <w:uiPriority w:val="99"/>
    <w:unhideWhenUsed/>
    <w:rsid w:val="0065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57D"/>
  </w:style>
  <w:style w:type="paragraph" w:styleId="aa">
    <w:name w:val="Balloon Text"/>
    <w:basedOn w:val="a"/>
    <w:link w:val="ab"/>
    <w:uiPriority w:val="99"/>
    <w:semiHidden/>
    <w:unhideWhenUsed/>
    <w:rsid w:val="0001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D9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F5DE5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A5A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A31D5"/>
  </w:style>
  <w:style w:type="character" w:customStyle="1" w:styleId="eop">
    <w:name w:val="eop"/>
    <w:basedOn w:val="a0"/>
    <w:rsid w:val="00AA31D5"/>
  </w:style>
  <w:style w:type="paragraph" w:styleId="a3">
    <w:name w:val="List Paragraph"/>
    <w:basedOn w:val="a"/>
    <w:uiPriority w:val="34"/>
    <w:qFormat/>
    <w:rsid w:val="00AC6F2C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AC6F2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6F2C"/>
    <w:rPr>
      <w:sz w:val="20"/>
      <w:szCs w:val="20"/>
    </w:rPr>
  </w:style>
  <w:style w:type="paragraph" w:customStyle="1" w:styleId="ConsPlusNormal">
    <w:name w:val="ConsPlusNormal"/>
    <w:rsid w:val="00537B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5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57D"/>
  </w:style>
  <w:style w:type="paragraph" w:styleId="a8">
    <w:name w:val="footer"/>
    <w:basedOn w:val="a"/>
    <w:link w:val="a9"/>
    <w:uiPriority w:val="99"/>
    <w:unhideWhenUsed/>
    <w:rsid w:val="0065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57D"/>
  </w:style>
  <w:style w:type="paragraph" w:styleId="aa">
    <w:name w:val="Balloon Text"/>
    <w:basedOn w:val="a"/>
    <w:link w:val="ab"/>
    <w:uiPriority w:val="99"/>
    <w:semiHidden/>
    <w:unhideWhenUsed/>
    <w:rsid w:val="0001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D9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F5DE5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A5A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352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996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0044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129054&amp;dst=1001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2942&amp;dst=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E922-C73D-4ADF-BA23-73CE1EC6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 Богданова</dc:creator>
  <cp:lastModifiedBy>Кунгурова Ксения Сергеевна</cp:lastModifiedBy>
  <cp:revision>40</cp:revision>
  <dcterms:created xsi:type="dcterms:W3CDTF">2024-11-26T12:34:00Z</dcterms:created>
  <dcterms:modified xsi:type="dcterms:W3CDTF">2025-10-31T13:05:00Z</dcterms:modified>
</cp:coreProperties>
</file>