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E3" w:rsidRPr="001F2A6C" w:rsidRDefault="00AF47E3" w:rsidP="00036F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D84F5D"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ОЯСНИТЕЛЬНАЯ ЗАПИСКА</w:t>
      </w:r>
    </w:p>
    <w:p w:rsidR="00AF5574" w:rsidRPr="001F2A6C" w:rsidRDefault="00AF5574" w:rsidP="00036F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проекту постановления Правительства Ленинградской области</w:t>
      </w:r>
    </w:p>
    <w:p w:rsidR="00910130" w:rsidRPr="001F2A6C" w:rsidRDefault="00910130" w:rsidP="009101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"О внесении изменения в постановление Правительства</w:t>
      </w:r>
    </w:p>
    <w:p w:rsidR="00910130" w:rsidRPr="001F2A6C" w:rsidRDefault="00910130" w:rsidP="009101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Ленинградской области от 15 апреля 2016 года </w:t>
      </w: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N</w:t>
      </w: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105</w:t>
      </w:r>
    </w:p>
    <w:p w:rsidR="00036F96" w:rsidRPr="001F2A6C" w:rsidRDefault="00910130" w:rsidP="009101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"Об утверждении положения о Комитете по печати Ленинградской области</w:t>
      </w:r>
      <w:r w:rsid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признании полностью или частично </w:t>
      </w:r>
      <w:proofErr w:type="gramStart"/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утратившими</w:t>
      </w:r>
      <w:proofErr w:type="gramEnd"/>
      <w:r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силу отдельных постановлений Правительства Ленинградской области"</w:t>
      </w:r>
      <w:r w:rsidR="00AF5574" w:rsidRPr="001F2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F5574" w:rsidRPr="00036F96" w:rsidRDefault="00AF5574" w:rsidP="00036F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6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Проект)</w:t>
      </w:r>
    </w:p>
    <w:p w:rsidR="00AF5574" w:rsidRDefault="00AF5574" w:rsidP="00AF5574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bookmarkStart w:id="0" w:name="_GoBack"/>
      <w:bookmarkEnd w:id="0"/>
    </w:p>
    <w:p w:rsidR="008857D7" w:rsidRPr="007510A4" w:rsidRDefault="008857D7" w:rsidP="008857D7">
      <w:pPr>
        <w:ind w:firstLine="720"/>
        <w:jc w:val="both"/>
      </w:pPr>
      <w:r w:rsidRPr="00407ED2">
        <w:t xml:space="preserve">Проект подготовлен Комитетом </w:t>
      </w:r>
      <w:r>
        <w:t xml:space="preserve">по печати </w:t>
      </w:r>
      <w:r w:rsidRPr="00407ED2">
        <w:t xml:space="preserve">Ленинградской области (далее </w:t>
      </w:r>
      <w:r w:rsidRPr="007510A4">
        <w:t>– Комитет).</w:t>
      </w:r>
    </w:p>
    <w:p w:rsidR="008857D7" w:rsidRDefault="008857D7" w:rsidP="00910EBC">
      <w:pPr>
        <w:ind w:firstLine="709"/>
        <w:jc w:val="both"/>
      </w:pPr>
      <w:r>
        <w:t>Распоряжением Губернатора Ленинградской области от 04 мая 2026 года</w:t>
      </w:r>
      <w:r>
        <w:br/>
        <w:t xml:space="preserve">№ </w:t>
      </w:r>
      <w:r w:rsidR="00145947">
        <w:t>362</w:t>
      </w:r>
      <w:r>
        <w:t xml:space="preserve">-рг во внутреннюю структуру Комитета были внесены изменения, </w:t>
      </w:r>
      <w:r w:rsidR="00910EBC">
        <w:br/>
      </w:r>
      <w:r>
        <w:t xml:space="preserve">в соответствии с которыми </w:t>
      </w:r>
      <w:r w:rsidR="00145947">
        <w:t>взамен д</w:t>
      </w:r>
      <w:r>
        <w:t xml:space="preserve">олжности «заместитель председателя комитета – начальник </w:t>
      </w:r>
      <w:r w:rsidR="00145947">
        <w:t>управления информационной политики</w:t>
      </w:r>
      <w:r>
        <w:t>» ввод</w:t>
      </w:r>
      <w:r w:rsidR="00145947">
        <w:t>ятся</w:t>
      </w:r>
      <w:r>
        <w:t xml:space="preserve"> должност</w:t>
      </w:r>
      <w:r w:rsidR="00145947">
        <w:t>и</w:t>
      </w:r>
      <w:r>
        <w:t xml:space="preserve"> «заместитель председателя комитет</w:t>
      </w:r>
      <w:r w:rsidR="00145947">
        <w:t>а</w:t>
      </w:r>
      <w:r>
        <w:t>»</w:t>
      </w:r>
      <w:r w:rsidR="006D1535">
        <w:t>, «начальник управления медиааналитики».</w:t>
      </w:r>
      <w:r w:rsidR="006D1535">
        <w:br/>
      </w:r>
      <w:r>
        <w:t xml:space="preserve">С учетом изложенного, необходимо </w:t>
      </w:r>
      <w:r w:rsidR="00910EBC">
        <w:t>внести соответствующее изменение</w:t>
      </w:r>
      <w:r w:rsidR="00910EBC">
        <w:br/>
        <w:t>в Положение о Комитете, утвержденное постановлением Правительства Ленинградской области от 15 апреля 2016 года N 105</w:t>
      </w:r>
      <w:r w:rsidR="009448EE">
        <w:t>, в части временного исполнения обязанностей председателя Комитета.</w:t>
      </w:r>
    </w:p>
    <w:p w:rsidR="00635BA4" w:rsidRPr="00407ED2" w:rsidRDefault="00635BA4" w:rsidP="00635BA4">
      <w:pPr>
        <w:ind w:firstLine="709"/>
        <w:jc w:val="both"/>
      </w:pPr>
      <w:r w:rsidRPr="00407ED2">
        <w:t>Проект не подлежит оценке регулирующего воздействия,</w:t>
      </w:r>
      <w:r>
        <w:br/>
      </w:r>
      <w:r w:rsidRPr="00407ED2">
        <w:t>так как не содержит положений, вводящих избыточные обязанности, запреты</w:t>
      </w:r>
      <w:r>
        <w:br/>
      </w:r>
      <w:r w:rsidRPr="00407ED2">
        <w:t>и ограничения</w:t>
      </w:r>
      <w:r>
        <w:t xml:space="preserve"> </w:t>
      </w:r>
      <w:r w:rsidRPr="00407ED2">
        <w:t>для субъектов предпринимательской и инвестиционной деятельности</w:t>
      </w:r>
      <w:r>
        <w:t xml:space="preserve"> </w:t>
      </w:r>
      <w:r w:rsidRPr="00407ED2">
        <w:t>или способствующих их введению, а также положений, способствующих возникновению необоснованных расходов субъектов предпринимательской</w:t>
      </w:r>
      <w:r>
        <w:t xml:space="preserve"> </w:t>
      </w:r>
      <w:r w:rsidRPr="00407ED2">
        <w:t>и инвестиционной деятельности и областного бюджета Ленинградской области.</w:t>
      </w:r>
    </w:p>
    <w:p w:rsidR="00635BA4" w:rsidRDefault="00635BA4" w:rsidP="00635BA4">
      <w:pPr>
        <w:ind w:firstLine="709"/>
        <w:jc w:val="both"/>
      </w:pPr>
      <w:r w:rsidRPr="00407ED2">
        <w:t>Принятие Проекта</w:t>
      </w:r>
      <w:r>
        <w:t xml:space="preserve"> не потребует отмены нормативных </w:t>
      </w:r>
      <w:r w:rsidRPr="00407ED2">
        <w:t>правовых актов Ленинградской области.</w:t>
      </w:r>
    </w:p>
    <w:p w:rsidR="00E73131" w:rsidRPr="00D21552" w:rsidRDefault="00E73131" w:rsidP="00E7313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21A1" w:rsidRPr="00D21552" w:rsidRDefault="008521A1" w:rsidP="00E7313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E3" w:rsidRPr="00310C24" w:rsidRDefault="00A675DD" w:rsidP="0008409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F47E3" w:rsidRPr="00310C24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AF47E3" w:rsidRPr="00310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D94" w:rsidRPr="00D21552">
        <w:rPr>
          <w:rFonts w:ascii="Times New Roman" w:hAnsi="Times New Roman" w:cs="Times New Roman"/>
          <w:bCs/>
          <w:sz w:val="28"/>
          <w:szCs w:val="28"/>
        </w:rPr>
        <w:br/>
      </w:r>
      <w:r w:rsidR="00AF47E3" w:rsidRPr="00310C24">
        <w:rPr>
          <w:rFonts w:ascii="Times New Roman" w:hAnsi="Times New Roman" w:cs="Times New Roman"/>
          <w:bCs/>
          <w:sz w:val="28"/>
          <w:szCs w:val="28"/>
        </w:rPr>
        <w:t xml:space="preserve">Комитета по печати </w:t>
      </w:r>
    </w:p>
    <w:p w:rsidR="00AF47E3" w:rsidRDefault="00AF47E3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C24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A0001D" w:rsidRPr="00310C2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310C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EC60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10C2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675DD">
        <w:rPr>
          <w:rFonts w:ascii="Times New Roman" w:hAnsi="Times New Roman" w:cs="Times New Roman"/>
          <w:bCs/>
          <w:sz w:val="28"/>
          <w:szCs w:val="28"/>
        </w:rPr>
        <w:t>Т.Т.</w:t>
      </w:r>
      <w:r w:rsidR="007022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5DD">
        <w:rPr>
          <w:rFonts w:ascii="Times New Roman" w:hAnsi="Times New Roman" w:cs="Times New Roman"/>
          <w:bCs/>
          <w:sz w:val="28"/>
          <w:szCs w:val="28"/>
        </w:rPr>
        <w:t>Зайнуллин</w:t>
      </w:r>
    </w:p>
    <w:p w:rsidR="00460438" w:rsidRDefault="00460438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8EE" w:rsidRDefault="009448EE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8EE" w:rsidRDefault="009448EE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8EE" w:rsidRDefault="009448EE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8EE" w:rsidRDefault="009448EE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8EE" w:rsidRDefault="009448EE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8EE" w:rsidRDefault="009448EE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8EE" w:rsidRDefault="009448EE" w:rsidP="004B5CC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C92" w:rsidRPr="00322449" w:rsidRDefault="00E00317" w:rsidP="004B5CCD">
      <w:pPr>
        <w:jc w:val="both"/>
        <w:rPr>
          <w:sz w:val="18"/>
          <w:szCs w:val="18"/>
        </w:rPr>
      </w:pPr>
      <w:r w:rsidRPr="00322449">
        <w:rPr>
          <w:sz w:val="18"/>
          <w:szCs w:val="18"/>
        </w:rPr>
        <w:t xml:space="preserve">Исп.: </w:t>
      </w:r>
      <w:r w:rsidR="00FE3A48">
        <w:rPr>
          <w:sz w:val="18"/>
          <w:szCs w:val="18"/>
        </w:rPr>
        <w:t>Трофимова М.О.</w:t>
      </w:r>
    </w:p>
    <w:p w:rsidR="00E00317" w:rsidRPr="00322449" w:rsidRDefault="00FE3A48" w:rsidP="004B5CCD">
      <w:pPr>
        <w:jc w:val="both"/>
        <w:rPr>
          <w:sz w:val="18"/>
          <w:szCs w:val="18"/>
        </w:rPr>
      </w:pPr>
      <w:r>
        <w:rPr>
          <w:sz w:val="18"/>
          <w:szCs w:val="18"/>
        </w:rPr>
        <w:t>4552</w:t>
      </w:r>
    </w:p>
    <w:sectPr w:rsidR="00E00317" w:rsidRPr="00322449" w:rsidSect="00460438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E3"/>
    <w:rsid w:val="00012EAB"/>
    <w:rsid w:val="000222B6"/>
    <w:rsid w:val="00025DA9"/>
    <w:rsid w:val="00027F74"/>
    <w:rsid w:val="00036F96"/>
    <w:rsid w:val="00037F6F"/>
    <w:rsid w:val="00063CB2"/>
    <w:rsid w:val="0008409B"/>
    <w:rsid w:val="000861FC"/>
    <w:rsid w:val="00094B37"/>
    <w:rsid w:val="000D14A4"/>
    <w:rsid w:val="000D34F9"/>
    <w:rsid w:val="000E7C3A"/>
    <w:rsid w:val="000F31E7"/>
    <w:rsid w:val="00100650"/>
    <w:rsid w:val="00131EB1"/>
    <w:rsid w:val="00145947"/>
    <w:rsid w:val="001728A9"/>
    <w:rsid w:val="00176682"/>
    <w:rsid w:val="001777F9"/>
    <w:rsid w:val="0018113A"/>
    <w:rsid w:val="00183C87"/>
    <w:rsid w:val="00191765"/>
    <w:rsid w:val="001A3829"/>
    <w:rsid w:val="001C1D2A"/>
    <w:rsid w:val="001C61DF"/>
    <w:rsid w:val="001D1FD2"/>
    <w:rsid w:val="001E717D"/>
    <w:rsid w:val="001F2A6C"/>
    <w:rsid w:val="00200D57"/>
    <w:rsid w:val="00210C1B"/>
    <w:rsid w:val="002146A5"/>
    <w:rsid w:val="002146E4"/>
    <w:rsid w:val="00220A8D"/>
    <w:rsid w:val="00231ACC"/>
    <w:rsid w:val="00242BDF"/>
    <w:rsid w:val="00246E23"/>
    <w:rsid w:val="0025224A"/>
    <w:rsid w:val="00261DFF"/>
    <w:rsid w:val="00276DAB"/>
    <w:rsid w:val="00277EB7"/>
    <w:rsid w:val="0028748B"/>
    <w:rsid w:val="002A19AC"/>
    <w:rsid w:val="002A550E"/>
    <w:rsid w:val="002A611E"/>
    <w:rsid w:val="002B4901"/>
    <w:rsid w:val="002B73C0"/>
    <w:rsid w:val="002F5146"/>
    <w:rsid w:val="00310C24"/>
    <w:rsid w:val="00314B58"/>
    <w:rsid w:val="00322449"/>
    <w:rsid w:val="003319F7"/>
    <w:rsid w:val="00335F34"/>
    <w:rsid w:val="00360317"/>
    <w:rsid w:val="00365633"/>
    <w:rsid w:val="0038518C"/>
    <w:rsid w:val="003940CC"/>
    <w:rsid w:val="003969F8"/>
    <w:rsid w:val="003A1779"/>
    <w:rsid w:val="003A4142"/>
    <w:rsid w:val="003A78B4"/>
    <w:rsid w:val="003C6748"/>
    <w:rsid w:val="003D3F13"/>
    <w:rsid w:val="003E7F7B"/>
    <w:rsid w:val="004024A3"/>
    <w:rsid w:val="00411DFB"/>
    <w:rsid w:val="004226EE"/>
    <w:rsid w:val="00427526"/>
    <w:rsid w:val="00435B2C"/>
    <w:rsid w:val="00441A13"/>
    <w:rsid w:val="00446B3B"/>
    <w:rsid w:val="00453FF9"/>
    <w:rsid w:val="00457303"/>
    <w:rsid w:val="00460438"/>
    <w:rsid w:val="0047514D"/>
    <w:rsid w:val="004826D2"/>
    <w:rsid w:val="004855AB"/>
    <w:rsid w:val="004A1F68"/>
    <w:rsid w:val="004B5CCD"/>
    <w:rsid w:val="004B620D"/>
    <w:rsid w:val="004C0445"/>
    <w:rsid w:val="004D6D94"/>
    <w:rsid w:val="004D740E"/>
    <w:rsid w:val="004E32E9"/>
    <w:rsid w:val="004F67EC"/>
    <w:rsid w:val="0051120C"/>
    <w:rsid w:val="005174ED"/>
    <w:rsid w:val="00527EED"/>
    <w:rsid w:val="005A25F1"/>
    <w:rsid w:val="005A306F"/>
    <w:rsid w:val="005A40FF"/>
    <w:rsid w:val="005A5B3F"/>
    <w:rsid w:val="005B4350"/>
    <w:rsid w:val="005F4AE8"/>
    <w:rsid w:val="006113E2"/>
    <w:rsid w:val="006173FA"/>
    <w:rsid w:val="00635BA4"/>
    <w:rsid w:val="00646D3A"/>
    <w:rsid w:val="0065713D"/>
    <w:rsid w:val="00662822"/>
    <w:rsid w:val="00670961"/>
    <w:rsid w:val="0069127A"/>
    <w:rsid w:val="00694143"/>
    <w:rsid w:val="006A4302"/>
    <w:rsid w:val="006C0AED"/>
    <w:rsid w:val="006C68BB"/>
    <w:rsid w:val="006D086A"/>
    <w:rsid w:val="006D1535"/>
    <w:rsid w:val="006D7383"/>
    <w:rsid w:val="006F3FE9"/>
    <w:rsid w:val="007006B9"/>
    <w:rsid w:val="007018D9"/>
    <w:rsid w:val="00701927"/>
    <w:rsid w:val="00702260"/>
    <w:rsid w:val="00706382"/>
    <w:rsid w:val="00711C95"/>
    <w:rsid w:val="007875C6"/>
    <w:rsid w:val="00792C44"/>
    <w:rsid w:val="007B06C0"/>
    <w:rsid w:val="007B2FBD"/>
    <w:rsid w:val="007C1BC9"/>
    <w:rsid w:val="007C467A"/>
    <w:rsid w:val="007D4041"/>
    <w:rsid w:val="007D5C54"/>
    <w:rsid w:val="007E2250"/>
    <w:rsid w:val="007E5EED"/>
    <w:rsid w:val="007E64D2"/>
    <w:rsid w:val="0081283A"/>
    <w:rsid w:val="00826B15"/>
    <w:rsid w:val="00835972"/>
    <w:rsid w:val="00840B45"/>
    <w:rsid w:val="008521A1"/>
    <w:rsid w:val="00867B2B"/>
    <w:rsid w:val="00867DED"/>
    <w:rsid w:val="00875B57"/>
    <w:rsid w:val="008824E8"/>
    <w:rsid w:val="00882DE3"/>
    <w:rsid w:val="00882E6D"/>
    <w:rsid w:val="008857D7"/>
    <w:rsid w:val="0088755B"/>
    <w:rsid w:val="008911CD"/>
    <w:rsid w:val="008935D2"/>
    <w:rsid w:val="0089427C"/>
    <w:rsid w:val="008C4639"/>
    <w:rsid w:val="008D23B4"/>
    <w:rsid w:val="008D4F97"/>
    <w:rsid w:val="008D6FD8"/>
    <w:rsid w:val="008E0725"/>
    <w:rsid w:val="008E793F"/>
    <w:rsid w:val="0090168C"/>
    <w:rsid w:val="00902732"/>
    <w:rsid w:val="00903E73"/>
    <w:rsid w:val="00910130"/>
    <w:rsid w:val="00910E02"/>
    <w:rsid w:val="00910EBC"/>
    <w:rsid w:val="00914C1E"/>
    <w:rsid w:val="009151E0"/>
    <w:rsid w:val="00916688"/>
    <w:rsid w:val="00924301"/>
    <w:rsid w:val="0092504B"/>
    <w:rsid w:val="0092664E"/>
    <w:rsid w:val="00926D97"/>
    <w:rsid w:val="009448EE"/>
    <w:rsid w:val="009477E9"/>
    <w:rsid w:val="00976D0C"/>
    <w:rsid w:val="00996E2E"/>
    <w:rsid w:val="009B10E1"/>
    <w:rsid w:val="009B29CE"/>
    <w:rsid w:val="009B55AB"/>
    <w:rsid w:val="009B56AE"/>
    <w:rsid w:val="009C3FA7"/>
    <w:rsid w:val="009C4A09"/>
    <w:rsid w:val="009E34E2"/>
    <w:rsid w:val="00A0001D"/>
    <w:rsid w:val="00A01066"/>
    <w:rsid w:val="00A043DE"/>
    <w:rsid w:val="00A11F8B"/>
    <w:rsid w:val="00A155C4"/>
    <w:rsid w:val="00A21689"/>
    <w:rsid w:val="00A268C2"/>
    <w:rsid w:val="00A34CBE"/>
    <w:rsid w:val="00A3527B"/>
    <w:rsid w:val="00A37CF3"/>
    <w:rsid w:val="00A4288B"/>
    <w:rsid w:val="00A64B42"/>
    <w:rsid w:val="00A675DD"/>
    <w:rsid w:val="00A70159"/>
    <w:rsid w:val="00A73403"/>
    <w:rsid w:val="00A73FF7"/>
    <w:rsid w:val="00A831C1"/>
    <w:rsid w:val="00AA0D36"/>
    <w:rsid w:val="00AA7318"/>
    <w:rsid w:val="00AD286F"/>
    <w:rsid w:val="00AF47E3"/>
    <w:rsid w:val="00AF5574"/>
    <w:rsid w:val="00AF75E4"/>
    <w:rsid w:val="00B05ACF"/>
    <w:rsid w:val="00B13E78"/>
    <w:rsid w:val="00B153F7"/>
    <w:rsid w:val="00B22FC7"/>
    <w:rsid w:val="00B6444B"/>
    <w:rsid w:val="00B80AAE"/>
    <w:rsid w:val="00B81126"/>
    <w:rsid w:val="00BB01F7"/>
    <w:rsid w:val="00BB1D52"/>
    <w:rsid w:val="00BB4F63"/>
    <w:rsid w:val="00BC4638"/>
    <w:rsid w:val="00BC7711"/>
    <w:rsid w:val="00BD344E"/>
    <w:rsid w:val="00BD5D10"/>
    <w:rsid w:val="00C153D8"/>
    <w:rsid w:val="00C175D1"/>
    <w:rsid w:val="00C375AE"/>
    <w:rsid w:val="00C411C4"/>
    <w:rsid w:val="00C60077"/>
    <w:rsid w:val="00C6387C"/>
    <w:rsid w:val="00C7312C"/>
    <w:rsid w:val="00C807C7"/>
    <w:rsid w:val="00C92D33"/>
    <w:rsid w:val="00CB3A09"/>
    <w:rsid w:val="00CC3507"/>
    <w:rsid w:val="00CD6CCF"/>
    <w:rsid w:val="00CD7920"/>
    <w:rsid w:val="00CE0E1A"/>
    <w:rsid w:val="00D11C13"/>
    <w:rsid w:val="00D21552"/>
    <w:rsid w:val="00D3368D"/>
    <w:rsid w:val="00D41A9D"/>
    <w:rsid w:val="00D45EDC"/>
    <w:rsid w:val="00D468FB"/>
    <w:rsid w:val="00D51842"/>
    <w:rsid w:val="00D527F0"/>
    <w:rsid w:val="00D64737"/>
    <w:rsid w:val="00D84F5D"/>
    <w:rsid w:val="00DD0E5B"/>
    <w:rsid w:val="00DE4CDB"/>
    <w:rsid w:val="00E00317"/>
    <w:rsid w:val="00E00D2E"/>
    <w:rsid w:val="00E30351"/>
    <w:rsid w:val="00E36FF2"/>
    <w:rsid w:val="00E730E8"/>
    <w:rsid w:val="00E73131"/>
    <w:rsid w:val="00E84D54"/>
    <w:rsid w:val="00EA3087"/>
    <w:rsid w:val="00EA419E"/>
    <w:rsid w:val="00EB0287"/>
    <w:rsid w:val="00EB437F"/>
    <w:rsid w:val="00EB6D8D"/>
    <w:rsid w:val="00EC3591"/>
    <w:rsid w:val="00EC609E"/>
    <w:rsid w:val="00EF0A6E"/>
    <w:rsid w:val="00F16C92"/>
    <w:rsid w:val="00F176D4"/>
    <w:rsid w:val="00F313FB"/>
    <w:rsid w:val="00F32F28"/>
    <w:rsid w:val="00F40BEE"/>
    <w:rsid w:val="00F521C6"/>
    <w:rsid w:val="00F54D10"/>
    <w:rsid w:val="00F632D0"/>
    <w:rsid w:val="00F67C3C"/>
    <w:rsid w:val="00F709F1"/>
    <w:rsid w:val="00F718F4"/>
    <w:rsid w:val="00F77241"/>
    <w:rsid w:val="00F77FC6"/>
    <w:rsid w:val="00F86958"/>
    <w:rsid w:val="00F934D4"/>
    <w:rsid w:val="00FB3546"/>
    <w:rsid w:val="00FD18F5"/>
    <w:rsid w:val="00FD41F7"/>
    <w:rsid w:val="00FD67C9"/>
    <w:rsid w:val="00FE3A48"/>
    <w:rsid w:val="00FE45D4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E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E22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09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9F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B6D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6D8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B6D8D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6D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B6D8D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E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E22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09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9F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B6D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6D8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B6D8D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6D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B6D8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Мария Олеговна Трофимова</cp:lastModifiedBy>
  <cp:revision>7</cp:revision>
  <cp:lastPrinted>2026-02-18T11:55:00Z</cp:lastPrinted>
  <dcterms:created xsi:type="dcterms:W3CDTF">2026-04-27T09:48:00Z</dcterms:created>
  <dcterms:modified xsi:type="dcterms:W3CDTF">2026-05-25T12:00:00Z</dcterms:modified>
</cp:coreProperties>
</file>