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5CB" w:rsidRPr="00985798" w:rsidRDefault="00985798" w:rsidP="00985798">
      <w:pPr>
        <w:pageBreakBefore/>
        <w:spacing w:after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Т</w:t>
      </w:r>
      <w:r w:rsidRPr="00985798">
        <w:rPr>
          <w:b/>
          <w:bCs/>
        </w:rPr>
        <w:t xml:space="preserve">ехнико-экономическое обоснование </w:t>
      </w:r>
    </w:p>
    <w:p w:rsidR="00640320" w:rsidRPr="00A52B98" w:rsidRDefault="003B05CB" w:rsidP="009857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D35746">
        <w:rPr>
          <w:bCs/>
        </w:rPr>
        <w:t xml:space="preserve">к </w:t>
      </w:r>
      <w:r w:rsidR="00640320" w:rsidRPr="00A52B98">
        <w:rPr>
          <w:bCs/>
        </w:rPr>
        <w:t>проекту постановления Правительства Ленинградской области</w:t>
      </w:r>
    </w:p>
    <w:p w:rsidR="003B05CB" w:rsidRPr="00250A22" w:rsidRDefault="00985798" w:rsidP="00640320">
      <w:pPr>
        <w:spacing w:after="0" w:line="240" w:lineRule="auto"/>
        <w:jc w:val="center"/>
        <w:rPr>
          <w:b/>
        </w:rPr>
      </w:pPr>
      <w:r>
        <w:rPr>
          <w:szCs w:val="22"/>
        </w:rPr>
        <w:t>"</w:t>
      </w:r>
      <w:r w:rsidR="006B26A7" w:rsidRPr="006B26A7">
        <w:rPr>
          <w:szCs w:val="22"/>
        </w:rPr>
        <w:t xml:space="preserve">О внесении изменений в </w:t>
      </w:r>
      <w:r w:rsidR="00902329">
        <w:rPr>
          <w:szCs w:val="22"/>
        </w:rPr>
        <w:t>постановлени</w:t>
      </w:r>
      <w:r w:rsidR="00850223">
        <w:rPr>
          <w:szCs w:val="22"/>
        </w:rPr>
        <w:t>е</w:t>
      </w:r>
      <w:r w:rsidR="00902329">
        <w:rPr>
          <w:szCs w:val="22"/>
        </w:rPr>
        <w:t xml:space="preserve"> Правительства </w:t>
      </w:r>
      <w:r w:rsidR="006B26A7" w:rsidRPr="006B26A7">
        <w:rPr>
          <w:szCs w:val="22"/>
        </w:rPr>
        <w:t>Ленинградской области</w:t>
      </w:r>
      <w:r w:rsidR="00850223">
        <w:rPr>
          <w:szCs w:val="22"/>
        </w:rPr>
        <w:t xml:space="preserve"> от 1</w:t>
      </w:r>
      <w:r w:rsidR="00CE5A27">
        <w:rPr>
          <w:szCs w:val="22"/>
        </w:rPr>
        <w:t> </w:t>
      </w:r>
      <w:r w:rsidR="00850223">
        <w:rPr>
          <w:szCs w:val="22"/>
        </w:rPr>
        <w:t xml:space="preserve">февраля 2021 года № 64 </w:t>
      </w:r>
      <w:r>
        <w:rPr>
          <w:szCs w:val="22"/>
        </w:rPr>
        <w:t>"</w:t>
      </w:r>
      <w:r w:rsidR="00850223" w:rsidRPr="00850223">
        <w:rPr>
          <w:szCs w:val="22"/>
        </w:rPr>
        <w:t>Об утверждении Порядка использования бюджетных ассигнований резервного фонда Правительства Ленинградской области и о признании утратившими силу отдельных постановлений Правительства Ленинградской области</w:t>
      </w:r>
      <w:r>
        <w:rPr>
          <w:szCs w:val="22"/>
        </w:rPr>
        <w:t>"</w:t>
      </w:r>
    </w:p>
    <w:p w:rsidR="003B05CB" w:rsidRDefault="003B05CB" w:rsidP="003B05CB">
      <w:pPr>
        <w:ind w:firstLine="709"/>
        <w:jc w:val="both"/>
      </w:pPr>
    </w:p>
    <w:p w:rsidR="003B05CB" w:rsidRDefault="009247F0" w:rsidP="003B05CB">
      <w:pPr>
        <w:ind w:firstLine="709"/>
        <w:jc w:val="both"/>
      </w:pPr>
      <w:r w:rsidRPr="009247F0">
        <w:t>Принятие настоящего постановления Правительства Ленинградской области "О внесении изменений в постановление Правительства Ленинградской области от 1 февраля 2021 года № 64 "Об утверждении Порядка использования бюджетных ассигнований резервного фонда Правительства Ленинградской области и о признании утратившими силу отдельных постановлений Правительства Ленинградской области" не потребует дополнительных финансовых затрат</w:t>
      </w:r>
      <w:r w:rsidR="003B05CB" w:rsidRPr="00773449">
        <w:t>.</w:t>
      </w:r>
    </w:p>
    <w:p w:rsidR="003B05CB" w:rsidRDefault="003B05CB" w:rsidP="003B05CB">
      <w:pPr>
        <w:jc w:val="both"/>
      </w:pPr>
    </w:p>
    <w:p w:rsidR="001456C2" w:rsidRDefault="003B05CB" w:rsidP="003B05CB">
      <w:pPr>
        <w:spacing w:after="0" w:line="240" w:lineRule="auto"/>
        <w:jc w:val="both"/>
      </w:pPr>
      <w:r>
        <w:t xml:space="preserve">Первый </w:t>
      </w:r>
      <w:r w:rsidR="001456C2">
        <w:t xml:space="preserve">вице-губернатор </w:t>
      </w:r>
    </w:p>
    <w:p w:rsidR="001456C2" w:rsidRDefault="001456C2" w:rsidP="003B05CB">
      <w:pPr>
        <w:spacing w:after="0" w:line="240" w:lineRule="auto"/>
        <w:jc w:val="both"/>
      </w:pPr>
      <w:r>
        <w:t>Ленинградской области –</w:t>
      </w:r>
    </w:p>
    <w:p w:rsidR="003B05CB" w:rsidRDefault="003B05CB" w:rsidP="003B05CB">
      <w:pPr>
        <w:spacing w:after="0" w:line="240" w:lineRule="auto"/>
        <w:jc w:val="both"/>
      </w:pPr>
      <w:r>
        <w:t>заместитель</w:t>
      </w:r>
      <w:r w:rsidR="001456C2">
        <w:t xml:space="preserve"> </w:t>
      </w:r>
      <w:r>
        <w:t>Председателя Правительства</w:t>
      </w:r>
    </w:p>
    <w:p w:rsidR="003B05CB" w:rsidRDefault="003B05CB" w:rsidP="003B05CB">
      <w:pPr>
        <w:spacing w:after="0" w:line="240" w:lineRule="auto"/>
        <w:jc w:val="both"/>
      </w:pPr>
      <w:r>
        <w:t>Ленинградской области –</w:t>
      </w:r>
    </w:p>
    <w:p w:rsidR="003B05CB" w:rsidRDefault="003B05CB" w:rsidP="003B05CB">
      <w:pPr>
        <w:tabs>
          <w:tab w:val="right" w:pos="10205"/>
        </w:tabs>
        <w:spacing w:after="0" w:line="240" w:lineRule="auto"/>
      </w:pPr>
      <w:r>
        <w:t>п</w:t>
      </w:r>
      <w:r w:rsidRPr="00777D91">
        <w:t>редседател</w:t>
      </w:r>
      <w:r>
        <w:t>ь комитета финансов                                                                   Р.И. Марков</w:t>
      </w:r>
    </w:p>
    <w:p w:rsidR="003B05CB" w:rsidRDefault="003B05CB" w:rsidP="003B05CB">
      <w:pPr>
        <w:tabs>
          <w:tab w:val="right" w:pos="10205"/>
        </w:tabs>
      </w:pPr>
    </w:p>
    <w:p w:rsidR="003B05CB" w:rsidRPr="004C50C9" w:rsidRDefault="003B05CB" w:rsidP="003B05CB">
      <w:pPr>
        <w:spacing w:after="0" w:line="240" w:lineRule="auto"/>
        <w:ind w:firstLine="709"/>
        <w:jc w:val="both"/>
        <w:textAlignment w:val="baseline"/>
      </w:pPr>
    </w:p>
    <w:p w:rsidR="00BF311D" w:rsidRDefault="007111E9"/>
    <w:sectPr w:rsidR="00BF311D" w:rsidSect="003B05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5892" w:rsidRDefault="00A45892" w:rsidP="00A45892">
      <w:pPr>
        <w:spacing w:after="0" w:line="240" w:lineRule="auto"/>
      </w:pPr>
      <w:r>
        <w:separator/>
      </w:r>
    </w:p>
  </w:endnote>
  <w:endnote w:type="continuationSeparator" w:id="0">
    <w:p w:rsidR="00A45892" w:rsidRDefault="00A45892" w:rsidP="00A45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892" w:rsidRDefault="00A4589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892" w:rsidRPr="00A45892" w:rsidRDefault="00A45892" w:rsidP="00A45892">
    <w:pPr>
      <w:tabs>
        <w:tab w:val="center" w:pos="4677"/>
        <w:tab w:val="right" w:pos="9355"/>
      </w:tabs>
      <w:spacing w:after="0" w:line="240" w:lineRule="auto"/>
      <w:rPr>
        <w:rFonts w:eastAsia="Calibri"/>
        <w:sz w:val="20"/>
        <w:szCs w:val="20"/>
      </w:rPr>
    </w:pPr>
    <w:r w:rsidRPr="00A45892">
      <w:rPr>
        <w:rFonts w:eastAsia="Calibri"/>
        <w:sz w:val="20"/>
        <w:szCs w:val="20"/>
      </w:rPr>
      <w:t>Исп. Ямалтдинова А.Ш. 2776, 8 (812) 539-48-48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892" w:rsidRDefault="00A4589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5892" w:rsidRDefault="00A45892" w:rsidP="00A45892">
      <w:pPr>
        <w:spacing w:after="0" w:line="240" w:lineRule="auto"/>
      </w:pPr>
      <w:r>
        <w:separator/>
      </w:r>
    </w:p>
  </w:footnote>
  <w:footnote w:type="continuationSeparator" w:id="0">
    <w:p w:rsidR="00A45892" w:rsidRDefault="00A45892" w:rsidP="00A45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892" w:rsidRDefault="00A4589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892" w:rsidRDefault="00A4589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892" w:rsidRDefault="00A4589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FD9"/>
    <w:rsid w:val="000E35B5"/>
    <w:rsid w:val="00103241"/>
    <w:rsid w:val="001456C2"/>
    <w:rsid w:val="00213F65"/>
    <w:rsid w:val="003B05CB"/>
    <w:rsid w:val="00640320"/>
    <w:rsid w:val="006B26A7"/>
    <w:rsid w:val="007111E9"/>
    <w:rsid w:val="007D1FD9"/>
    <w:rsid w:val="00850223"/>
    <w:rsid w:val="00902329"/>
    <w:rsid w:val="009247F0"/>
    <w:rsid w:val="00985798"/>
    <w:rsid w:val="00A45892"/>
    <w:rsid w:val="00CE5A27"/>
    <w:rsid w:val="00E1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518C87-8910-4140-B235-9A3753D20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5CB"/>
    <w:pPr>
      <w:spacing w:after="160" w:line="259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5892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A45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5892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Рассыпнова Евгения Владимировна</dc:creator>
  <cp:lastModifiedBy>Костливцева Наталья Максимовна</cp:lastModifiedBy>
  <cp:revision>2</cp:revision>
  <dcterms:created xsi:type="dcterms:W3CDTF">2026-10-01T14:16:00Z</dcterms:created>
  <dcterms:modified xsi:type="dcterms:W3CDTF">2026-10-01T14:16:00Z</dcterms:modified>
</cp:coreProperties>
</file>